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6FF" w:rsidRDefault="008D0182" w:rsidP="008D0182">
      <w:pPr>
        <w:shd w:val="clear" w:color="auto" w:fill="FFFFFF" w:themeFill="background1"/>
        <w:ind w:left="-709"/>
        <w:contextualSpacing/>
        <w:rPr>
          <w:rStyle w:val="21"/>
          <w:rFonts w:eastAsiaTheme="majorEastAsia"/>
        </w:rPr>
      </w:pPr>
      <w:bookmarkStart w:id="0" w:name="_GoBack"/>
      <w:r>
        <w:rPr>
          <w:noProof/>
        </w:rPr>
        <w:drawing>
          <wp:anchor distT="0" distB="0" distL="0" distR="0" simplePos="0" relativeHeight="251662336" behindDoc="1" locked="0" layoutInCell="1" allowOverlap="1" wp14:anchorId="16364895" wp14:editId="3B8B2BB5">
            <wp:simplePos x="0" y="0"/>
            <wp:positionH relativeFrom="page">
              <wp:posOffset>51435</wp:posOffset>
            </wp:positionH>
            <wp:positionV relativeFrom="page">
              <wp:align>top</wp:align>
            </wp:positionV>
            <wp:extent cx="7696200" cy="1078661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96200" cy="10786617"/>
                    </a:xfrm>
                    <a:prstGeom prst="rect">
                      <a:avLst/>
                    </a:prstGeom>
                  </pic:spPr>
                </pic:pic>
              </a:graphicData>
            </a:graphic>
          </wp:anchor>
        </w:drawing>
      </w:r>
      <w:bookmarkEnd w:id="0"/>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p w:rsidR="008D0182" w:rsidRDefault="008D0182" w:rsidP="00F9304A">
      <w:pPr>
        <w:shd w:val="clear" w:color="auto" w:fill="FFFFFF" w:themeFill="background1"/>
        <w:ind w:left="-709"/>
        <w:contextualSpacing/>
        <w:jc w:val="center"/>
        <w:rPr>
          <w:rStyle w:val="21"/>
          <w:rFonts w:eastAsiaTheme="majorEastAsia"/>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5"/>
        <w:gridCol w:w="992"/>
      </w:tblGrid>
      <w:tr w:rsidR="00C331FD" w:rsidRPr="00CC6AE3" w:rsidTr="002175C0">
        <w:tc>
          <w:tcPr>
            <w:tcW w:w="851" w:type="dxa"/>
            <w:shd w:val="clear" w:color="auto" w:fill="auto"/>
          </w:tcPr>
          <w:p w:rsidR="00C331FD" w:rsidRPr="00CC6AE3" w:rsidRDefault="00C331FD" w:rsidP="00DC5E7A">
            <w:pPr>
              <w:spacing w:line="276" w:lineRule="auto"/>
              <w:ind w:left="-567" w:right="-280" w:firstLine="567"/>
              <w:rPr>
                <w:rFonts w:eastAsia="Calibri"/>
                <w:lang w:eastAsia="en-US"/>
              </w:rPr>
            </w:pPr>
            <w:r w:rsidRPr="00CC6AE3">
              <w:rPr>
                <w:rFonts w:eastAsia="Calibri"/>
                <w:lang w:eastAsia="en-US"/>
              </w:rPr>
              <w:lastRenderedPageBreak/>
              <w:t>№</w:t>
            </w:r>
          </w:p>
        </w:tc>
        <w:tc>
          <w:tcPr>
            <w:tcW w:w="8505" w:type="dxa"/>
            <w:shd w:val="clear" w:color="auto" w:fill="auto"/>
          </w:tcPr>
          <w:p w:rsidR="00C331FD" w:rsidRPr="00C331FD" w:rsidRDefault="00C331FD" w:rsidP="00C331FD">
            <w:pPr>
              <w:spacing w:line="276" w:lineRule="auto"/>
              <w:ind w:right="-280"/>
              <w:jc w:val="center"/>
              <w:rPr>
                <w:rFonts w:eastAsia="Calibri"/>
                <w:lang w:eastAsia="en-US"/>
              </w:rPr>
            </w:pPr>
            <w:r w:rsidRPr="00C331FD">
              <w:rPr>
                <w:rFonts w:eastAsia="Calibri"/>
                <w:lang w:eastAsia="en-US"/>
              </w:rPr>
              <w:t>Наименование разделов</w:t>
            </w:r>
          </w:p>
        </w:tc>
        <w:tc>
          <w:tcPr>
            <w:tcW w:w="992" w:type="dxa"/>
          </w:tcPr>
          <w:p w:rsidR="00C331FD" w:rsidRPr="00C331FD" w:rsidRDefault="00C331FD" w:rsidP="00C331FD">
            <w:pPr>
              <w:spacing w:line="276" w:lineRule="auto"/>
              <w:ind w:right="-280"/>
              <w:jc w:val="center"/>
              <w:rPr>
                <w:rFonts w:eastAsia="Calibri"/>
                <w:lang w:eastAsia="en-US"/>
              </w:rPr>
            </w:pPr>
            <w:r w:rsidRPr="00C331FD">
              <w:rPr>
                <w:rFonts w:eastAsia="Calibri"/>
                <w:lang w:eastAsia="en-US"/>
              </w:rPr>
              <w:t>Стр</w:t>
            </w:r>
            <w:r>
              <w:rPr>
                <w:rFonts w:eastAsia="Calibri"/>
                <w:lang w:eastAsia="en-US"/>
              </w:rPr>
              <w:t>.</w:t>
            </w:r>
          </w:p>
        </w:tc>
      </w:tr>
      <w:tr w:rsidR="00C331FD" w:rsidRPr="00CC6AE3" w:rsidTr="002175C0">
        <w:tc>
          <w:tcPr>
            <w:tcW w:w="851" w:type="dxa"/>
            <w:shd w:val="clear" w:color="auto" w:fill="auto"/>
          </w:tcPr>
          <w:p w:rsidR="00C331FD" w:rsidRPr="00CC6AE3" w:rsidRDefault="00C331FD" w:rsidP="00DC5E7A">
            <w:pPr>
              <w:spacing w:line="276" w:lineRule="auto"/>
              <w:ind w:left="-850" w:right="-280" w:firstLine="709"/>
              <w:jc w:val="center"/>
              <w:rPr>
                <w:rFonts w:eastAsia="Calibri"/>
                <w:lang w:eastAsia="en-US"/>
              </w:rPr>
            </w:pPr>
            <w:r w:rsidRPr="00CC6AE3">
              <w:rPr>
                <w:rFonts w:eastAsia="Calibri"/>
                <w:lang w:val="en-US" w:eastAsia="en-US"/>
              </w:rPr>
              <w:t>I</w:t>
            </w:r>
            <w:r w:rsidRPr="00CC6AE3">
              <w:rPr>
                <w:rFonts w:eastAsia="Calibri"/>
                <w:lang w:eastAsia="en-US"/>
              </w:rPr>
              <w:t>.</w:t>
            </w:r>
          </w:p>
        </w:tc>
        <w:tc>
          <w:tcPr>
            <w:tcW w:w="8505" w:type="dxa"/>
            <w:shd w:val="clear" w:color="auto" w:fill="auto"/>
          </w:tcPr>
          <w:p w:rsidR="00C331FD" w:rsidRPr="00CC6AE3" w:rsidRDefault="00C331FD" w:rsidP="00DC5E7A">
            <w:pPr>
              <w:ind w:right="-280"/>
              <w:rPr>
                <w:rFonts w:eastAsia="Times New Roman CYR" w:cs="Times New Roman CYR"/>
                <w:b/>
                <w:sz w:val="28"/>
                <w:lang w:eastAsia="en-US" w:bidi="en-US"/>
              </w:rPr>
            </w:pPr>
            <w:r w:rsidRPr="00CC6AE3">
              <w:rPr>
                <w:rFonts w:eastAsia="Times New Roman CYR" w:cs="Times New Roman CYR"/>
                <w:b/>
                <w:szCs w:val="22"/>
                <w:lang w:eastAsia="en-US" w:bidi="en-US"/>
              </w:rPr>
              <w:t xml:space="preserve">ЦЕЛЕВОЙ РАЗДЕЛ </w:t>
            </w:r>
          </w:p>
        </w:tc>
        <w:tc>
          <w:tcPr>
            <w:tcW w:w="992" w:type="dxa"/>
          </w:tcPr>
          <w:p w:rsidR="00C331FD" w:rsidRPr="00CC6AE3" w:rsidRDefault="000F547D" w:rsidP="00DC5E7A">
            <w:pPr>
              <w:spacing w:line="276" w:lineRule="auto"/>
              <w:ind w:right="-280"/>
              <w:rPr>
                <w:rFonts w:eastAsia="Times New Roman CYR" w:cs="Times New Roman CYR"/>
                <w:lang w:eastAsia="en-US" w:bidi="en-US"/>
              </w:rPr>
            </w:pPr>
            <w:r>
              <w:rPr>
                <w:rFonts w:eastAsia="Times New Roman CYR" w:cs="Times New Roman CYR"/>
                <w:lang w:eastAsia="en-US" w:bidi="en-US"/>
              </w:rPr>
              <w:t>1</w:t>
            </w:r>
          </w:p>
        </w:tc>
      </w:tr>
      <w:tr w:rsidR="00C331FD" w:rsidRPr="00CC6AE3" w:rsidTr="002175C0">
        <w:tc>
          <w:tcPr>
            <w:tcW w:w="851" w:type="dxa"/>
            <w:shd w:val="clear" w:color="auto" w:fill="auto"/>
          </w:tcPr>
          <w:p w:rsidR="00C331FD" w:rsidRPr="00DF7E66" w:rsidRDefault="00C331FD" w:rsidP="00DC5E7A">
            <w:pPr>
              <w:spacing w:line="276" w:lineRule="auto"/>
              <w:ind w:left="-850" w:right="-280" w:firstLine="709"/>
              <w:jc w:val="center"/>
              <w:rPr>
                <w:rFonts w:eastAsia="Calibri"/>
                <w:lang w:eastAsia="en-US"/>
              </w:rPr>
            </w:pPr>
            <w:r w:rsidRPr="00DF7E66">
              <w:rPr>
                <w:rFonts w:eastAsia="Calibri"/>
                <w:lang w:eastAsia="en-US"/>
              </w:rPr>
              <w:t>1.1.</w:t>
            </w:r>
          </w:p>
        </w:tc>
        <w:tc>
          <w:tcPr>
            <w:tcW w:w="8505" w:type="dxa"/>
            <w:shd w:val="clear" w:color="auto" w:fill="auto"/>
          </w:tcPr>
          <w:p w:rsidR="00C331FD" w:rsidRPr="00DF7E66" w:rsidRDefault="00C331FD" w:rsidP="00C331FD">
            <w:pPr>
              <w:ind w:right="-280"/>
              <w:jc w:val="both"/>
              <w:rPr>
                <w:rFonts w:eastAsia="Times New Roman CYR" w:cs="Times New Roman CYR"/>
                <w:lang w:eastAsia="en-US" w:bidi="en-US"/>
              </w:rPr>
            </w:pPr>
            <w:r w:rsidRPr="00DF7E66">
              <w:rPr>
                <w:rFonts w:eastAsia="Times New Roman CYR" w:cs="Times New Roman CYR"/>
                <w:szCs w:val="22"/>
                <w:lang w:eastAsia="en-US" w:bidi="en-US"/>
              </w:rPr>
              <w:t xml:space="preserve">Пояснительная записка  образовательной программы дошкольного образования </w:t>
            </w:r>
          </w:p>
        </w:tc>
        <w:tc>
          <w:tcPr>
            <w:tcW w:w="992" w:type="dxa"/>
          </w:tcPr>
          <w:p w:rsidR="00C331FD" w:rsidRPr="00CC6AE3" w:rsidRDefault="002175C0" w:rsidP="00DC5E7A">
            <w:pPr>
              <w:spacing w:line="276" w:lineRule="auto"/>
              <w:ind w:right="-280"/>
              <w:rPr>
                <w:rFonts w:eastAsia="Times New Roman CYR" w:cs="Times New Roman CYR"/>
                <w:lang w:eastAsia="en-US" w:bidi="en-US"/>
              </w:rPr>
            </w:pPr>
            <w:r>
              <w:rPr>
                <w:rFonts w:eastAsia="Times New Roman CYR" w:cs="Times New Roman CYR"/>
                <w:lang w:eastAsia="en-US" w:bidi="en-US"/>
              </w:rPr>
              <w:t>1</w:t>
            </w:r>
          </w:p>
        </w:tc>
      </w:tr>
      <w:tr w:rsidR="00C331FD" w:rsidRPr="00455661" w:rsidTr="002175C0">
        <w:trPr>
          <w:trHeight w:val="357"/>
        </w:trPr>
        <w:tc>
          <w:tcPr>
            <w:tcW w:w="851" w:type="dxa"/>
            <w:shd w:val="clear" w:color="auto" w:fill="auto"/>
          </w:tcPr>
          <w:p w:rsidR="00C331FD" w:rsidRPr="00DF7E66" w:rsidRDefault="00C331FD" w:rsidP="00DC5E7A">
            <w:pPr>
              <w:spacing w:line="276" w:lineRule="auto"/>
              <w:ind w:left="-850" w:right="-280" w:firstLine="709"/>
              <w:jc w:val="center"/>
              <w:rPr>
                <w:rFonts w:eastAsia="Calibri"/>
                <w:lang w:eastAsia="en-US"/>
              </w:rPr>
            </w:pPr>
            <w:r w:rsidRPr="00DF7E66">
              <w:rPr>
                <w:rFonts w:eastAsia="Calibri"/>
                <w:lang w:eastAsia="en-US"/>
              </w:rPr>
              <w:t>1.1.1.</w:t>
            </w:r>
          </w:p>
        </w:tc>
        <w:tc>
          <w:tcPr>
            <w:tcW w:w="8505" w:type="dxa"/>
            <w:shd w:val="clear" w:color="auto" w:fill="auto"/>
          </w:tcPr>
          <w:p w:rsidR="00C331FD" w:rsidRPr="00DF7E66" w:rsidRDefault="00C331FD" w:rsidP="00DC5E7A">
            <w:pPr>
              <w:autoSpaceDE w:val="0"/>
              <w:autoSpaceDN w:val="0"/>
              <w:adjustRightInd w:val="0"/>
              <w:ind w:right="-280"/>
              <w:jc w:val="both"/>
              <w:textAlignment w:val="center"/>
              <w:rPr>
                <w:rFonts w:eastAsia="Times New Roman CYR" w:cs="Times New Roman CYR"/>
                <w:lang w:eastAsia="en-US" w:bidi="en-US"/>
              </w:rPr>
            </w:pPr>
            <w:r w:rsidRPr="00DF7E66">
              <w:rPr>
                <w:rFonts w:eastAsia="Times New Roman CYR" w:cs="Times New Roman CYR"/>
                <w:szCs w:val="22"/>
                <w:lang w:eastAsia="en-US" w:bidi="en-US"/>
              </w:rPr>
              <w:t xml:space="preserve">Цели и задачи реализации Программы </w:t>
            </w:r>
          </w:p>
        </w:tc>
        <w:tc>
          <w:tcPr>
            <w:tcW w:w="992" w:type="dxa"/>
          </w:tcPr>
          <w:p w:rsidR="00C331FD" w:rsidRPr="00455661" w:rsidRDefault="002175C0" w:rsidP="00DC5E7A">
            <w:pPr>
              <w:autoSpaceDE w:val="0"/>
              <w:autoSpaceDN w:val="0"/>
              <w:adjustRightInd w:val="0"/>
              <w:spacing w:line="276" w:lineRule="auto"/>
              <w:ind w:right="-280"/>
              <w:textAlignment w:val="center"/>
              <w:rPr>
                <w:rFonts w:eastAsia="Times New Roman CYR" w:cs="Times New Roman CYR"/>
                <w:lang w:eastAsia="en-US" w:bidi="en-US"/>
              </w:rPr>
            </w:pPr>
            <w:r>
              <w:rPr>
                <w:rFonts w:eastAsia="Times New Roman CYR" w:cs="Times New Roman CYR"/>
                <w:lang w:eastAsia="en-US" w:bidi="en-US"/>
              </w:rPr>
              <w:t>2</w:t>
            </w:r>
          </w:p>
        </w:tc>
      </w:tr>
      <w:tr w:rsidR="00C331FD" w:rsidRPr="00455661" w:rsidTr="002175C0">
        <w:trPr>
          <w:trHeight w:val="357"/>
        </w:trPr>
        <w:tc>
          <w:tcPr>
            <w:tcW w:w="851" w:type="dxa"/>
            <w:shd w:val="clear" w:color="auto" w:fill="auto"/>
          </w:tcPr>
          <w:p w:rsidR="00C331FD" w:rsidRPr="00DF7E66" w:rsidRDefault="00C331FD" w:rsidP="00DC5E7A">
            <w:pPr>
              <w:spacing w:line="276" w:lineRule="auto"/>
              <w:ind w:left="-850" w:right="-280" w:firstLine="709"/>
              <w:jc w:val="center"/>
              <w:rPr>
                <w:rFonts w:eastAsia="Calibri"/>
                <w:bCs/>
                <w:lang w:eastAsia="en-US"/>
              </w:rPr>
            </w:pPr>
            <w:r w:rsidRPr="00DF7E66">
              <w:rPr>
                <w:rFonts w:eastAsia="Calibri"/>
                <w:bCs/>
                <w:lang w:eastAsia="en-US"/>
              </w:rPr>
              <w:t>1.1.2.</w:t>
            </w:r>
          </w:p>
        </w:tc>
        <w:tc>
          <w:tcPr>
            <w:tcW w:w="8505" w:type="dxa"/>
            <w:shd w:val="clear" w:color="auto" w:fill="auto"/>
          </w:tcPr>
          <w:p w:rsidR="00C331FD" w:rsidRPr="00DF7E66" w:rsidRDefault="00C331FD" w:rsidP="00DC5E7A">
            <w:pPr>
              <w:autoSpaceDE w:val="0"/>
              <w:autoSpaceDN w:val="0"/>
              <w:adjustRightInd w:val="0"/>
              <w:ind w:right="-280"/>
              <w:jc w:val="both"/>
              <w:textAlignment w:val="center"/>
              <w:rPr>
                <w:rFonts w:eastAsia="Times New Roman CYR" w:cs="Times New Roman CYR"/>
                <w:lang w:eastAsia="en-US" w:bidi="en-US"/>
              </w:rPr>
            </w:pPr>
            <w:r w:rsidRPr="00DF7E66">
              <w:t xml:space="preserve">Принципы и подходы к реализации Программы  </w:t>
            </w:r>
          </w:p>
        </w:tc>
        <w:tc>
          <w:tcPr>
            <w:tcW w:w="992" w:type="dxa"/>
          </w:tcPr>
          <w:p w:rsidR="00C331FD" w:rsidRPr="00455661" w:rsidRDefault="002175C0" w:rsidP="00DC5E7A">
            <w:pPr>
              <w:autoSpaceDE w:val="0"/>
              <w:autoSpaceDN w:val="0"/>
              <w:adjustRightInd w:val="0"/>
              <w:spacing w:line="276" w:lineRule="auto"/>
              <w:ind w:right="-280"/>
              <w:textAlignment w:val="center"/>
              <w:rPr>
                <w:rFonts w:eastAsia="Times New Roman CYR" w:cs="Times New Roman CYR"/>
                <w:lang w:eastAsia="en-US" w:bidi="en-US"/>
              </w:rPr>
            </w:pPr>
            <w:r>
              <w:rPr>
                <w:rFonts w:eastAsia="Times New Roman CYR" w:cs="Times New Roman CYR"/>
                <w:lang w:eastAsia="en-US" w:bidi="en-US"/>
              </w:rPr>
              <w:t>3</w:t>
            </w:r>
          </w:p>
        </w:tc>
      </w:tr>
      <w:tr w:rsidR="00C331FD" w:rsidRPr="00455661" w:rsidTr="002175C0">
        <w:trPr>
          <w:trHeight w:val="670"/>
        </w:trPr>
        <w:tc>
          <w:tcPr>
            <w:tcW w:w="851" w:type="dxa"/>
            <w:shd w:val="clear" w:color="auto" w:fill="auto"/>
          </w:tcPr>
          <w:p w:rsidR="00C331FD" w:rsidRPr="00DF7E66" w:rsidRDefault="00C331FD" w:rsidP="00DC5E7A">
            <w:pPr>
              <w:spacing w:line="276" w:lineRule="auto"/>
              <w:ind w:left="-850" w:right="-280" w:firstLine="709"/>
              <w:jc w:val="center"/>
            </w:pPr>
            <w:r w:rsidRPr="00DF7E66">
              <w:t>1.2.</w:t>
            </w:r>
          </w:p>
        </w:tc>
        <w:tc>
          <w:tcPr>
            <w:tcW w:w="8505" w:type="dxa"/>
            <w:shd w:val="clear" w:color="auto" w:fill="auto"/>
          </w:tcPr>
          <w:p w:rsidR="00C331FD" w:rsidRDefault="00C331FD" w:rsidP="00DC5E7A">
            <w:pPr>
              <w:ind w:right="-280"/>
              <w:contextualSpacing/>
              <w:jc w:val="both"/>
              <w:rPr>
                <w:rFonts w:eastAsia="Times New Roman CYR" w:cs="Times New Roman CYR"/>
                <w:szCs w:val="22"/>
                <w:lang w:eastAsia="en-US" w:bidi="en-US"/>
              </w:rPr>
            </w:pPr>
            <w:r w:rsidRPr="00DF7E66">
              <w:rPr>
                <w:rFonts w:eastAsia="Times New Roman CYR" w:cs="Times New Roman CYR"/>
                <w:szCs w:val="22"/>
                <w:lang w:eastAsia="en-US" w:bidi="en-US"/>
              </w:rPr>
              <w:t xml:space="preserve">Характеристика особенностей развития детей раннего и дошкольного </w:t>
            </w:r>
          </w:p>
          <w:p w:rsidR="00C331FD" w:rsidRPr="00DF7E66" w:rsidRDefault="00C331FD" w:rsidP="00DC5E7A">
            <w:pPr>
              <w:ind w:right="-280"/>
              <w:contextualSpacing/>
              <w:jc w:val="both"/>
              <w:rPr>
                <w:rFonts w:eastAsia="Times New Roman CYR" w:cs="Times New Roman CYR"/>
                <w:lang w:eastAsia="en-US" w:bidi="en-US"/>
              </w:rPr>
            </w:pPr>
            <w:r w:rsidRPr="00DF7E66">
              <w:rPr>
                <w:rFonts w:eastAsia="Times New Roman CYR" w:cs="Times New Roman CYR"/>
                <w:szCs w:val="22"/>
                <w:lang w:eastAsia="en-US" w:bidi="en-US"/>
              </w:rPr>
              <w:t>возраста всех групп, функционирующих в ДОО</w:t>
            </w:r>
          </w:p>
        </w:tc>
        <w:tc>
          <w:tcPr>
            <w:tcW w:w="992" w:type="dxa"/>
          </w:tcPr>
          <w:p w:rsidR="00C331FD" w:rsidRPr="00455661" w:rsidRDefault="002175C0" w:rsidP="00DC5E7A">
            <w:pPr>
              <w:spacing w:line="276" w:lineRule="auto"/>
              <w:ind w:right="-280"/>
              <w:contextualSpacing/>
              <w:rPr>
                <w:rFonts w:eastAsia="Times New Roman CYR" w:cs="Times New Roman CYR"/>
                <w:lang w:eastAsia="en-US" w:bidi="en-US"/>
              </w:rPr>
            </w:pPr>
            <w:r>
              <w:rPr>
                <w:rFonts w:eastAsia="Times New Roman CYR" w:cs="Times New Roman CYR"/>
                <w:lang w:eastAsia="en-US" w:bidi="en-US"/>
              </w:rPr>
              <w:t>4-10</w:t>
            </w:r>
          </w:p>
        </w:tc>
      </w:tr>
      <w:tr w:rsidR="00C331FD" w:rsidRPr="00455661" w:rsidTr="002175C0">
        <w:tc>
          <w:tcPr>
            <w:tcW w:w="851" w:type="dxa"/>
            <w:shd w:val="clear" w:color="auto" w:fill="auto"/>
          </w:tcPr>
          <w:p w:rsidR="00C331FD" w:rsidRPr="00DF7E66" w:rsidRDefault="00C331FD" w:rsidP="00DC5E7A">
            <w:pPr>
              <w:spacing w:line="276" w:lineRule="auto"/>
              <w:ind w:left="-170" w:right="-280"/>
              <w:jc w:val="center"/>
            </w:pPr>
            <w:r w:rsidRPr="00DF7E66">
              <w:t>1.3.</w:t>
            </w:r>
          </w:p>
        </w:tc>
        <w:tc>
          <w:tcPr>
            <w:tcW w:w="8505" w:type="dxa"/>
            <w:shd w:val="clear" w:color="auto" w:fill="auto"/>
          </w:tcPr>
          <w:p w:rsidR="00C331FD" w:rsidRPr="00DF7E66" w:rsidRDefault="00C331FD" w:rsidP="00DC5E7A">
            <w:pPr>
              <w:ind w:right="-280"/>
            </w:pPr>
            <w:r w:rsidRPr="00DF7E66">
              <w:t>Планируемые результаты освоения Программы</w:t>
            </w:r>
          </w:p>
        </w:tc>
        <w:tc>
          <w:tcPr>
            <w:tcW w:w="992" w:type="dxa"/>
          </w:tcPr>
          <w:p w:rsidR="00C331FD" w:rsidRPr="00455661" w:rsidRDefault="002175C0" w:rsidP="00DC5E7A">
            <w:pPr>
              <w:spacing w:line="276" w:lineRule="auto"/>
              <w:ind w:right="-280"/>
            </w:pPr>
            <w:r>
              <w:t>10</w:t>
            </w:r>
          </w:p>
        </w:tc>
      </w:tr>
      <w:tr w:rsidR="00C331FD" w:rsidRPr="00455661" w:rsidTr="002175C0">
        <w:tc>
          <w:tcPr>
            <w:tcW w:w="851" w:type="dxa"/>
            <w:shd w:val="clear" w:color="auto" w:fill="auto"/>
          </w:tcPr>
          <w:p w:rsidR="00C331FD" w:rsidRPr="00DF7E66" w:rsidRDefault="00C331FD" w:rsidP="00DC5E7A">
            <w:pPr>
              <w:spacing w:line="276" w:lineRule="auto"/>
              <w:ind w:left="-170" w:right="-280"/>
              <w:jc w:val="center"/>
            </w:pPr>
            <w:r w:rsidRPr="00DF7E66">
              <w:t>1.3.1</w:t>
            </w:r>
          </w:p>
        </w:tc>
        <w:tc>
          <w:tcPr>
            <w:tcW w:w="8505" w:type="dxa"/>
            <w:shd w:val="clear" w:color="auto" w:fill="auto"/>
          </w:tcPr>
          <w:p w:rsidR="00C331FD" w:rsidRPr="00DF7E66" w:rsidRDefault="00C331FD" w:rsidP="00DC5E7A">
            <w:pPr>
              <w:tabs>
                <w:tab w:val="left" w:pos="768"/>
              </w:tabs>
              <w:ind w:right="-573"/>
              <w:rPr>
                <w:bCs/>
              </w:rPr>
            </w:pPr>
            <w:r w:rsidRPr="00DF7E66">
              <w:rPr>
                <w:bCs/>
              </w:rPr>
              <w:t>Планируемые результаты как ориентиры освоения воспитанниками</w:t>
            </w:r>
          </w:p>
          <w:p w:rsidR="00C331FD" w:rsidRPr="00DF7E66" w:rsidRDefault="00C331FD" w:rsidP="00DC5E7A">
            <w:pPr>
              <w:tabs>
                <w:tab w:val="left" w:pos="768"/>
              </w:tabs>
              <w:ind w:right="-573"/>
              <w:jc w:val="both"/>
              <w:rPr>
                <w:bCs/>
              </w:rPr>
            </w:pPr>
            <w:r w:rsidRPr="00DF7E66">
              <w:rPr>
                <w:bCs/>
              </w:rPr>
              <w:t xml:space="preserve"> обязательной части Программы   </w:t>
            </w:r>
          </w:p>
          <w:p w:rsidR="00C331FD" w:rsidRPr="00DF7E66" w:rsidRDefault="00C331FD" w:rsidP="00DC5E7A">
            <w:pPr>
              <w:tabs>
                <w:tab w:val="left" w:pos="768"/>
              </w:tabs>
              <w:ind w:right="-573"/>
              <w:jc w:val="both"/>
              <w:rPr>
                <w:bCs/>
              </w:rPr>
            </w:pPr>
            <w:r w:rsidRPr="00DF7E66">
              <w:rPr>
                <w:bCs/>
              </w:rPr>
              <w:t>Планируемые результаты в раннем возрасте</w:t>
            </w:r>
          </w:p>
        </w:tc>
        <w:tc>
          <w:tcPr>
            <w:tcW w:w="992" w:type="dxa"/>
          </w:tcPr>
          <w:p w:rsidR="00C331FD" w:rsidRPr="00455661" w:rsidRDefault="002175C0" w:rsidP="00DC5E7A">
            <w:pPr>
              <w:spacing w:line="276" w:lineRule="auto"/>
              <w:ind w:right="-280"/>
            </w:pPr>
            <w:r>
              <w:t>10-20</w:t>
            </w:r>
          </w:p>
        </w:tc>
      </w:tr>
      <w:tr w:rsidR="00C331FD" w:rsidRPr="00455661" w:rsidTr="002175C0">
        <w:tc>
          <w:tcPr>
            <w:tcW w:w="851" w:type="dxa"/>
            <w:shd w:val="clear" w:color="auto" w:fill="auto"/>
          </w:tcPr>
          <w:p w:rsidR="00C331FD" w:rsidRPr="00DF7E66" w:rsidRDefault="00C331FD" w:rsidP="00DC5E7A">
            <w:pPr>
              <w:spacing w:line="276" w:lineRule="auto"/>
              <w:ind w:left="-170" w:right="-280"/>
              <w:jc w:val="center"/>
            </w:pPr>
            <w:r w:rsidRPr="00DF7E66">
              <w:t>1.3.2</w:t>
            </w:r>
          </w:p>
        </w:tc>
        <w:tc>
          <w:tcPr>
            <w:tcW w:w="8505" w:type="dxa"/>
            <w:shd w:val="clear" w:color="auto" w:fill="auto"/>
          </w:tcPr>
          <w:p w:rsidR="00C331FD" w:rsidRPr="00DF7E66" w:rsidRDefault="00C331FD" w:rsidP="00DC5E7A">
            <w:pPr>
              <w:ind w:right="141"/>
              <w:rPr>
                <w:bCs/>
              </w:rPr>
            </w:pPr>
            <w:r w:rsidRPr="00DF7E66">
              <w:rPr>
                <w:bCs/>
              </w:rPr>
              <w:t>Планируемые результаты на этапе завершения дошкольного образования</w:t>
            </w:r>
          </w:p>
        </w:tc>
        <w:tc>
          <w:tcPr>
            <w:tcW w:w="992" w:type="dxa"/>
          </w:tcPr>
          <w:p w:rsidR="00C331FD" w:rsidRPr="00455661" w:rsidRDefault="002175C0" w:rsidP="00DC5E7A">
            <w:pPr>
              <w:spacing w:line="276" w:lineRule="auto"/>
              <w:ind w:right="-280"/>
            </w:pPr>
            <w:r>
              <w:t>20-23</w:t>
            </w:r>
          </w:p>
        </w:tc>
      </w:tr>
      <w:tr w:rsidR="00C331FD" w:rsidRPr="00455661" w:rsidTr="002175C0">
        <w:tc>
          <w:tcPr>
            <w:tcW w:w="851" w:type="dxa"/>
            <w:shd w:val="clear" w:color="auto" w:fill="auto"/>
          </w:tcPr>
          <w:p w:rsidR="00C331FD" w:rsidRPr="00DF7E66" w:rsidRDefault="00C331FD" w:rsidP="00DC5E7A">
            <w:pPr>
              <w:spacing w:line="276" w:lineRule="auto"/>
              <w:ind w:left="-170" w:right="-280"/>
              <w:jc w:val="center"/>
            </w:pPr>
            <w:r w:rsidRPr="00DF7E66">
              <w:rPr>
                <w:bCs/>
              </w:rPr>
              <w:t>1.3.3.</w:t>
            </w:r>
          </w:p>
        </w:tc>
        <w:tc>
          <w:tcPr>
            <w:tcW w:w="8505" w:type="dxa"/>
            <w:shd w:val="clear" w:color="auto" w:fill="auto"/>
          </w:tcPr>
          <w:p w:rsidR="00C331FD" w:rsidRPr="00DF7E66" w:rsidRDefault="00C331FD" w:rsidP="00DC5E7A">
            <w:pPr>
              <w:ind w:right="-131"/>
              <w:rPr>
                <w:rFonts w:ascii="Symbol" w:eastAsia="Symbol" w:hAnsi="Symbol" w:cs="Symbol"/>
              </w:rPr>
            </w:pPr>
            <w:r w:rsidRPr="00DF7E66">
              <w:rPr>
                <w:bCs/>
              </w:rPr>
              <w:t>Планируемые результаты как ориентиры освоения воспитанниками части, формируемой участниками образовательных отношений</w:t>
            </w:r>
          </w:p>
        </w:tc>
        <w:tc>
          <w:tcPr>
            <w:tcW w:w="992" w:type="dxa"/>
          </w:tcPr>
          <w:p w:rsidR="00C331FD" w:rsidRPr="00455661" w:rsidRDefault="000F547D" w:rsidP="00DC5E7A">
            <w:pPr>
              <w:spacing w:line="276" w:lineRule="auto"/>
              <w:ind w:right="-280"/>
            </w:pPr>
            <w:r>
              <w:t>24-29</w:t>
            </w:r>
          </w:p>
        </w:tc>
      </w:tr>
      <w:tr w:rsidR="00C331FD" w:rsidRPr="00585FA8" w:rsidTr="002175C0">
        <w:tc>
          <w:tcPr>
            <w:tcW w:w="851" w:type="dxa"/>
            <w:shd w:val="clear" w:color="auto" w:fill="auto"/>
          </w:tcPr>
          <w:p w:rsidR="00C331FD" w:rsidRPr="00DF7E66" w:rsidRDefault="00C331FD" w:rsidP="00DC5E7A">
            <w:pPr>
              <w:spacing w:line="276" w:lineRule="auto"/>
              <w:ind w:left="-170" w:right="-280"/>
              <w:jc w:val="center"/>
            </w:pPr>
            <w:r w:rsidRPr="00DF7E66">
              <w:t>1.4.</w:t>
            </w:r>
          </w:p>
        </w:tc>
        <w:tc>
          <w:tcPr>
            <w:tcW w:w="8505" w:type="dxa"/>
            <w:shd w:val="clear" w:color="auto" w:fill="auto"/>
          </w:tcPr>
          <w:p w:rsidR="00C331FD" w:rsidRPr="00DF7E66" w:rsidRDefault="00C331FD" w:rsidP="00DC5E7A">
            <w:pPr>
              <w:ind w:right="-280"/>
              <w:rPr>
                <w:rFonts w:eastAsia="Times New Roman CYR" w:cs="Times New Roman CYR"/>
                <w:lang w:eastAsia="en-US" w:bidi="en-US"/>
              </w:rPr>
            </w:pPr>
            <w:r w:rsidRPr="00DF7E66">
              <w:t xml:space="preserve"> Педагогическая диагностика достижения планируемых результатов</w:t>
            </w:r>
          </w:p>
        </w:tc>
        <w:tc>
          <w:tcPr>
            <w:tcW w:w="992" w:type="dxa"/>
          </w:tcPr>
          <w:p w:rsidR="00C331FD" w:rsidRPr="00585FA8" w:rsidRDefault="000F547D" w:rsidP="00DC5E7A">
            <w:pPr>
              <w:spacing w:line="276" w:lineRule="auto"/>
              <w:ind w:right="-280"/>
            </w:pPr>
            <w:r>
              <w:t>29-30</w:t>
            </w:r>
          </w:p>
        </w:tc>
      </w:tr>
      <w:tr w:rsidR="00C331FD" w:rsidRPr="00585FA8" w:rsidTr="002175C0">
        <w:tc>
          <w:tcPr>
            <w:tcW w:w="851" w:type="dxa"/>
            <w:shd w:val="clear" w:color="auto" w:fill="auto"/>
          </w:tcPr>
          <w:p w:rsidR="00C331FD" w:rsidRPr="00585FA8" w:rsidRDefault="00C331FD" w:rsidP="00DC5E7A">
            <w:pPr>
              <w:spacing w:line="276" w:lineRule="auto"/>
              <w:ind w:left="-1077" w:right="-510" w:firstLine="709"/>
              <w:jc w:val="center"/>
              <w:rPr>
                <w:rFonts w:eastAsia="Calibri"/>
                <w:b/>
                <w:lang w:eastAsia="en-US"/>
              </w:rPr>
            </w:pPr>
            <w:r w:rsidRPr="00585FA8">
              <w:rPr>
                <w:rFonts w:eastAsia="Calibri"/>
                <w:b/>
                <w:sz w:val="22"/>
                <w:lang w:val="en-US" w:eastAsia="en-US"/>
              </w:rPr>
              <w:t>II</w:t>
            </w:r>
            <w:r w:rsidRPr="00585FA8">
              <w:rPr>
                <w:rFonts w:eastAsia="Calibri"/>
                <w:b/>
                <w:sz w:val="22"/>
                <w:lang w:eastAsia="en-US"/>
              </w:rPr>
              <w:t>.</w:t>
            </w:r>
          </w:p>
        </w:tc>
        <w:tc>
          <w:tcPr>
            <w:tcW w:w="8505" w:type="dxa"/>
            <w:shd w:val="clear" w:color="auto" w:fill="auto"/>
          </w:tcPr>
          <w:p w:rsidR="00C331FD" w:rsidRPr="00585FA8" w:rsidRDefault="00C331FD" w:rsidP="00DC5E7A">
            <w:pPr>
              <w:keepNext/>
              <w:autoSpaceDE w:val="0"/>
              <w:autoSpaceDN w:val="0"/>
              <w:adjustRightInd w:val="0"/>
              <w:ind w:right="-280"/>
              <w:textAlignment w:val="center"/>
              <w:rPr>
                <w:rFonts w:eastAsia="Times New Roman CYR" w:cs="Times New Roman CYR"/>
                <w:b/>
                <w:szCs w:val="20"/>
                <w:lang w:eastAsia="en-US" w:bidi="en-US"/>
              </w:rPr>
            </w:pPr>
            <w:r w:rsidRPr="00585FA8">
              <w:rPr>
                <w:rFonts w:eastAsia="Times New Roman CYR" w:cs="Times New Roman CYR"/>
                <w:b/>
                <w:sz w:val="22"/>
                <w:szCs w:val="20"/>
                <w:lang w:eastAsia="en-US" w:bidi="en-US"/>
              </w:rPr>
              <w:t xml:space="preserve">СОДЕРЖАТЕЛЬНЫЙ РАЗДЕЛ </w:t>
            </w:r>
          </w:p>
        </w:tc>
        <w:tc>
          <w:tcPr>
            <w:tcW w:w="992" w:type="dxa"/>
          </w:tcPr>
          <w:p w:rsidR="00C331FD" w:rsidRPr="00585FA8" w:rsidRDefault="000F547D" w:rsidP="00DC5E7A">
            <w:pPr>
              <w:keepNext/>
              <w:autoSpaceDE w:val="0"/>
              <w:autoSpaceDN w:val="0"/>
              <w:adjustRightInd w:val="0"/>
              <w:spacing w:line="276" w:lineRule="auto"/>
              <w:ind w:right="-280"/>
              <w:textAlignment w:val="center"/>
              <w:rPr>
                <w:rFonts w:eastAsia="Times New Roman CYR" w:cs="Times New Roman CYR"/>
                <w:lang w:eastAsia="en-US" w:bidi="en-US"/>
              </w:rPr>
            </w:pPr>
            <w:r>
              <w:rPr>
                <w:rFonts w:eastAsia="Times New Roman CYR" w:cs="Times New Roman CYR"/>
                <w:lang w:eastAsia="en-US" w:bidi="en-US"/>
              </w:rPr>
              <w:t>30</w:t>
            </w:r>
          </w:p>
        </w:tc>
      </w:tr>
      <w:tr w:rsidR="00C331FD" w:rsidRPr="00585FA8" w:rsidTr="002175C0">
        <w:tc>
          <w:tcPr>
            <w:tcW w:w="851" w:type="dxa"/>
            <w:shd w:val="clear" w:color="auto" w:fill="auto"/>
          </w:tcPr>
          <w:p w:rsidR="00C331FD" w:rsidRPr="00DF7E66" w:rsidRDefault="00C331FD" w:rsidP="00DC5E7A">
            <w:pPr>
              <w:spacing w:line="276" w:lineRule="auto"/>
              <w:ind w:left="-964" w:right="-280" w:firstLine="709"/>
              <w:jc w:val="center"/>
              <w:rPr>
                <w:rFonts w:eastAsia="Calibri"/>
                <w:lang w:eastAsia="en-US"/>
              </w:rPr>
            </w:pPr>
            <w:r w:rsidRPr="00DF7E66">
              <w:rPr>
                <w:rFonts w:eastAsia="Calibri"/>
                <w:lang w:eastAsia="en-US"/>
              </w:rPr>
              <w:t>2.1.</w:t>
            </w:r>
          </w:p>
        </w:tc>
        <w:tc>
          <w:tcPr>
            <w:tcW w:w="8505" w:type="dxa"/>
            <w:shd w:val="clear" w:color="auto" w:fill="auto"/>
          </w:tcPr>
          <w:p w:rsidR="00C331FD" w:rsidRPr="00DF7E66" w:rsidRDefault="00C331FD" w:rsidP="00DC5E7A">
            <w:pPr>
              <w:keepNext/>
              <w:autoSpaceDE w:val="0"/>
              <w:autoSpaceDN w:val="0"/>
              <w:adjustRightInd w:val="0"/>
              <w:ind w:right="-280"/>
              <w:jc w:val="both"/>
              <w:textAlignment w:val="center"/>
              <w:rPr>
                <w:rFonts w:eastAsia="Times New Roman CYR" w:cs="Times New Roman CYR"/>
                <w:lang w:eastAsia="en-US" w:bidi="en-US"/>
              </w:rPr>
            </w:pPr>
            <w:r w:rsidRPr="00DF7E66">
              <w:t>Задачи и содержание (обучение и воспитание) по образовательным областям</w:t>
            </w:r>
          </w:p>
        </w:tc>
        <w:tc>
          <w:tcPr>
            <w:tcW w:w="992" w:type="dxa"/>
          </w:tcPr>
          <w:p w:rsidR="00C331FD" w:rsidRPr="00585FA8" w:rsidRDefault="000F547D" w:rsidP="00DC5E7A">
            <w:pPr>
              <w:keepNext/>
              <w:autoSpaceDE w:val="0"/>
              <w:autoSpaceDN w:val="0"/>
              <w:adjustRightInd w:val="0"/>
              <w:spacing w:line="276" w:lineRule="auto"/>
              <w:ind w:right="-280"/>
              <w:textAlignment w:val="center"/>
              <w:rPr>
                <w:rFonts w:eastAsia="Times New Roman CYR" w:cs="Times New Roman CYR"/>
                <w:lang w:eastAsia="en-US" w:bidi="en-US"/>
              </w:rPr>
            </w:pPr>
            <w:r>
              <w:rPr>
                <w:rFonts w:eastAsia="Times New Roman CYR" w:cs="Times New Roman CYR"/>
                <w:lang w:eastAsia="en-US" w:bidi="en-US"/>
              </w:rPr>
              <w:t>30</w:t>
            </w:r>
          </w:p>
        </w:tc>
      </w:tr>
      <w:tr w:rsidR="00C331FD" w:rsidRPr="00585FA8" w:rsidTr="002175C0">
        <w:tc>
          <w:tcPr>
            <w:tcW w:w="851" w:type="dxa"/>
            <w:shd w:val="clear" w:color="auto" w:fill="auto"/>
          </w:tcPr>
          <w:p w:rsidR="00C331FD" w:rsidRPr="00585FA8" w:rsidRDefault="00C331FD" w:rsidP="00DC5E7A">
            <w:pPr>
              <w:spacing w:line="276" w:lineRule="auto"/>
              <w:ind w:left="-964" w:right="-280" w:firstLine="709"/>
              <w:jc w:val="center"/>
              <w:rPr>
                <w:rFonts w:eastAsia="Calibri"/>
                <w:lang w:eastAsia="en-US"/>
              </w:rPr>
            </w:pPr>
            <w:r w:rsidRPr="00585FA8">
              <w:rPr>
                <w:rFonts w:eastAsia="Calibri"/>
                <w:lang w:eastAsia="en-US"/>
              </w:rPr>
              <w:t>2.1.2.</w:t>
            </w:r>
          </w:p>
        </w:tc>
        <w:tc>
          <w:tcPr>
            <w:tcW w:w="8505" w:type="dxa"/>
            <w:shd w:val="clear" w:color="auto" w:fill="auto"/>
          </w:tcPr>
          <w:p w:rsidR="00C331FD" w:rsidRPr="00585FA8" w:rsidRDefault="00C331FD" w:rsidP="00DC5E7A">
            <w:pPr>
              <w:keepNext/>
              <w:autoSpaceDE w:val="0"/>
              <w:autoSpaceDN w:val="0"/>
              <w:adjustRightInd w:val="0"/>
              <w:ind w:right="-280"/>
              <w:jc w:val="both"/>
              <w:textAlignment w:val="center"/>
              <w:rPr>
                <w:rFonts w:eastAsia="Times New Roman CYR" w:cs="Times New Roman CYR"/>
                <w:szCs w:val="22"/>
                <w:lang w:eastAsia="en-US" w:bidi="en-US"/>
              </w:rPr>
            </w:pPr>
            <w:r>
              <w:rPr>
                <w:rFonts w:eastAsia="Times New Roman CYR" w:cs="Times New Roman CYR"/>
                <w:szCs w:val="22"/>
                <w:lang w:eastAsia="en-US" w:bidi="en-US"/>
              </w:rPr>
              <w:t>Образовательная область «С</w:t>
            </w:r>
            <w:r w:rsidRPr="00585FA8">
              <w:rPr>
                <w:rFonts w:eastAsia="Times New Roman CYR" w:cs="Times New Roman CYR"/>
                <w:szCs w:val="22"/>
                <w:lang w:eastAsia="en-US" w:bidi="en-US"/>
              </w:rPr>
              <w:t>оциально-коммуникативное развитие»</w:t>
            </w:r>
          </w:p>
        </w:tc>
        <w:tc>
          <w:tcPr>
            <w:tcW w:w="992" w:type="dxa"/>
          </w:tcPr>
          <w:p w:rsidR="00C331FD" w:rsidRPr="00585FA8" w:rsidRDefault="000F547D" w:rsidP="00DC5E7A">
            <w:pPr>
              <w:keepNext/>
              <w:autoSpaceDE w:val="0"/>
              <w:autoSpaceDN w:val="0"/>
              <w:adjustRightInd w:val="0"/>
              <w:spacing w:line="276" w:lineRule="auto"/>
              <w:ind w:right="-280"/>
              <w:textAlignment w:val="center"/>
              <w:rPr>
                <w:rFonts w:eastAsia="Times New Roman CYR" w:cs="Times New Roman CYR"/>
                <w:lang w:eastAsia="en-US" w:bidi="en-US"/>
              </w:rPr>
            </w:pPr>
            <w:r>
              <w:rPr>
                <w:rFonts w:eastAsia="Times New Roman CYR" w:cs="Times New Roman CYR"/>
                <w:lang w:eastAsia="en-US" w:bidi="en-US"/>
              </w:rPr>
              <w:t>31-45</w:t>
            </w:r>
          </w:p>
        </w:tc>
      </w:tr>
      <w:tr w:rsidR="00C331FD" w:rsidRPr="00585FA8" w:rsidTr="002175C0">
        <w:tc>
          <w:tcPr>
            <w:tcW w:w="851" w:type="dxa"/>
            <w:shd w:val="clear" w:color="auto" w:fill="auto"/>
          </w:tcPr>
          <w:p w:rsidR="00C331FD" w:rsidRPr="00585FA8" w:rsidRDefault="00C331FD" w:rsidP="00DC5E7A">
            <w:pPr>
              <w:spacing w:line="276" w:lineRule="auto"/>
              <w:ind w:left="-964" w:right="-280" w:firstLine="709"/>
              <w:jc w:val="center"/>
              <w:rPr>
                <w:rFonts w:eastAsia="Calibri"/>
                <w:lang w:eastAsia="en-US"/>
              </w:rPr>
            </w:pPr>
            <w:r w:rsidRPr="00585FA8">
              <w:rPr>
                <w:rFonts w:eastAsia="Calibri"/>
                <w:lang w:eastAsia="en-US"/>
              </w:rPr>
              <w:t>2.1.3.</w:t>
            </w:r>
          </w:p>
        </w:tc>
        <w:tc>
          <w:tcPr>
            <w:tcW w:w="8505" w:type="dxa"/>
            <w:shd w:val="clear" w:color="auto" w:fill="auto"/>
          </w:tcPr>
          <w:p w:rsidR="00C331FD" w:rsidRPr="00585FA8" w:rsidRDefault="00C331FD" w:rsidP="00DC5E7A">
            <w:pPr>
              <w:keepNext/>
              <w:autoSpaceDE w:val="0"/>
              <w:autoSpaceDN w:val="0"/>
              <w:adjustRightInd w:val="0"/>
              <w:ind w:right="-280"/>
              <w:jc w:val="both"/>
              <w:textAlignment w:val="center"/>
              <w:rPr>
                <w:rFonts w:eastAsia="Times New Roman CYR" w:cs="Times New Roman CYR"/>
                <w:lang w:eastAsia="en-US" w:bidi="en-US"/>
              </w:rPr>
            </w:pPr>
            <w:r w:rsidRPr="00585FA8">
              <w:rPr>
                <w:rFonts w:eastAsia="Times New Roman CYR" w:cs="Times New Roman CYR"/>
                <w:szCs w:val="22"/>
                <w:lang w:eastAsia="en-US" w:bidi="en-US"/>
              </w:rPr>
              <w:t>Образовательная область «Познавательное развитие»</w:t>
            </w:r>
          </w:p>
        </w:tc>
        <w:tc>
          <w:tcPr>
            <w:tcW w:w="992" w:type="dxa"/>
          </w:tcPr>
          <w:p w:rsidR="00C331FD" w:rsidRPr="00585FA8" w:rsidRDefault="000F547D" w:rsidP="00DC5E7A">
            <w:pPr>
              <w:keepNext/>
              <w:autoSpaceDE w:val="0"/>
              <w:autoSpaceDN w:val="0"/>
              <w:adjustRightInd w:val="0"/>
              <w:spacing w:line="276" w:lineRule="auto"/>
              <w:ind w:right="-280"/>
              <w:textAlignment w:val="center"/>
              <w:rPr>
                <w:rFonts w:eastAsia="Times New Roman CYR" w:cs="Times New Roman CYR"/>
                <w:lang w:eastAsia="en-US" w:bidi="en-US"/>
              </w:rPr>
            </w:pPr>
            <w:r>
              <w:rPr>
                <w:rFonts w:eastAsia="Times New Roman CYR" w:cs="Times New Roman CYR"/>
                <w:lang w:eastAsia="en-US" w:bidi="en-US"/>
              </w:rPr>
              <w:t>45-54</w:t>
            </w:r>
          </w:p>
        </w:tc>
      </w:tr>
      <w:tr w:rsidR="00C331FD" w:rsidRPr="00585FA8" w:rsidTr="002175C0">
        <w:tc>
          <w:tcPr>
            <w:tcW w:w="851" w:type="dxa"/>
            <w:shd w:val="clear" w:color="auto" w:fill="auto"/>
          </w:tcPr>
          <w:p w:rsidR="00C331FD" w:rsidRPr="00585FA8" w:rsidRDefault="00C331FD" w:rsidP="00DC5E7A">
            <w:pPr>
              <w:spacing w:line="276" w:lineRule="auto"/>
              <w:ind w:left="-964" w:right="-280" w:firstLine="709"/>
              <w:jc w:val="center"/>
              <w:rPr>
                <w:rFonts w:eastAsia="Calibri"/>
                <w:lang w:eastAsia="en-US"/>
              </w:rPr>
            </w:pPr>
            <w:r w:rsidRPr="00585FA8">
              <w:rPr>
                <w:rFonts w:eastAsia="Calibri"/>
                <w:lang w:eastAsia="en-US"/>
              </w:rPr>
              <w:t>2.1.4.</w:t>
            </w:r>
          </w:p>
        </w:tc>
        <w:tc>
          <w:tcPr>
            <w:tcW w:w="8505" w:type="dxa"/>
            <w:shd w:val="clear" w:color="auto" w:fill="auto"/>
          </w:tcPr>
          <w:p w:rsidR="00C331FD" w:rsidRPr="00585FA8" w:rsidRDefault="00C331FD" w:rsidP="00DC5E7A">
            <w:pPr>
              <w:keepNext/>
              <w:autoSpaceDE w:val="0"/>
              <w:autoSpaceDN w:val="0"/>
              <w:adjustRightInd w:val="0"/>
              <w:ind w:right="-280"/>
              <w:jc w:val="both"/>
              <w:textAlignment w:val="center"/>
              <w:rPr>
                <w:rFonts w:eastAsia="Times New Roman CYR" w:cs="Times New Roman CYR"/>
                <w:lang w:eastAsia="en-US" w:bidi="en-US"/>
              </w:rPr>
            </w:pPr>
            <w:r w:rsidRPr="00585FA8">
              <w:rPr>
                <w:rFonts w:eastAsia="Times New Roman CYR" w:cs="Times New Roman CYR"/>
                <w:szCs w:val="22"/>
                <w:lang w:eastAsia="en-US" w:bidi="en-US"/>
              </w:rPr>
              <w:t>Образовательная область «Речевое развитие»</w:t>
            </w:r>
          </w:p>
        </w:tc>
        <w:tc>
          <w:tcPr>
            <w:tcW w:w="992" w:type="dxa"/>
          </w:tcPr>
          <w:p w:rsidR="00C331FD" w:rsidRPr="00585FA8" w:rsidRDefault="000F547D" w:rsidP="00DC5E7A">
            <w:pPr>
              <w:keepNext/>
              <w:autoSpaceDE w:val="0"/>
              <w:autoSpaceDN w:val="0"/>
              <w:adjustRightInd w:val="0"/>
              <w:spacing w:line="276" w:lineRule="auto"/>
              <w:ind w:right="-280"/>
              <w:textAlignment w:val="center"/>
              <w:rPr>
                <w:rFonts w:eastAsia="Times New Roman CYR" w:cs="Times New Roman CYR"/>
                <w:lang w:eastAsia="en-US" w:bidi="en-US"/>
              </w:rPr>
            </w:pPr>
            <w:r>
              <w:rPr>
                <w:rFonts w:eastAsia="Times New Roman CYR" w:cs="Times New Roman CYR"/>
                <w:lang w:eastAsia="en-US" w:bidi="en-US"/>
              </w:rPr>
              <w:t>54-64</w:t>
            </w:r>
          </w:p>
        </w:tc>
      </w:tr>
      <w:tr w:rsidR="00C331FD" w:rsidRPr="00585FA8" w:rsidTr="002175C0">
        <w:trPr>
          <w:trHeight w:val="122"/>
        </w:trPr>
        <w:tc>
          <w:tcPr>
            <w:tcW w:w="851" w:type="dxa"/>
            <w:shd w:val="clear" w:color="auto" w:fill="auto"/>
          </w:tcPr>
          <w:p w:rsidR="00C331FD" w:rsidRPr="00585FA8" w:rsidRDefault="00C331FD" w:rsidP="00DC5E7A">
            <w:pPr>
              <w:spacing w:line="276" w:lineRule="auto"/>
              <w:ind w:left="-964" w:right="-280" w:firstLine="709"/>
              <w:jc w:val="center"/>
              <w:rPr>
                <w:rFonts w:eastAsia="Calibri"/>
                <w:lang w:eastAsia="en-US"/>
              </w:rPr>
            </w:pPr>
            <w:r w:rsidRPr="00585FA8">
              <w:rPr>
                <w:rFonts w:eastAsia="Calibri"/>
                <w:lang w:eastAsia="en-US"/>
              </w:rPr>
              <w:t>2.1.5.</w:t>
            </w:r>
          </w:p>
        </w:tc>
        <w:tc>
          <w:tcPr>
            <w:tcW w:w="8505" w:type="dxa"/>
            <w:shd w:val="clear" w:color="auto" w:fill="auto"/>
          </w:tcPr>
          <w:p w:rsidR="00C331FD" w:rsidRPr="00585FA8" w:rsidRDefault="00C331FD" w:rsidP="00DC5E7A">
            <w:pPr>
              <w:keepNext/>
              <w:autoSpaceDE w:val="0"/>
              <w:autoSpaceDN w:val="0"/>
              <w:adjustRightInd w:val="0"/>
              <w:ind w:right="-280"/>
              <w:jc w:val="both"/>
              <w:textAlignment w:val="center"/>
              <w:rPr>
                <w:rFonts w:eastAsia="Times New Roman CYR" w:cs="Times New Roman CYR"/>
                <w:lang w:eastAsia="en-US" w:bidi="en-US"/>
              </w:rPr>
            </w:pPr>
            <w:r w:rsidRPr="00585FA8">
              <w:rPr>
                <w:rFonts w:eastAsia="Times New Roman CYR" w:cs="Times New Roman CYR"/>
                <w:szCs w:val="22"/>
                <w:lang w:eastAsia="en-US" w:bidi="en-US"/>
              </w:rPr>
              <w:t>Образовательная область «Художественно-эстетическое развитие»</w:t>
            </w:r>
          </w:p>
        </w:tc>
        <w:tc>
          <w:tcPr>
            <w:tcW w:w="992" w:type="dxa"/>
          </w:tcPr>
          <w:p w:rsidR="00C331FD" w:rsidRPr="00585FA8" w:rsidRDefault="000F547D" w:rsidP="00DC5E7A">
            <w:pPr>
              <w:keepNext/>
              <w:autoSpaceDE w:val="0"/>
              <w:autoSpaceDN w:val="0"/>
              <w:adjustRightInd w:val="0"/>
              <w:spacing w:line="276" w:lineRule="auto"/>
              <w:ind w:right="-280"/>
              <w:textAlignment w:val="center"/>
              <w:rPr>
                <w:rFonts w:eastAsia="Times New Roman CYR" w:cs="Times New Roman CYR"/>
                <w:lang w:eastAsia="en-US" w:bidi="en-US"/>
              </w:rPr>
            </w:pPr>
            <w:r>
              <w:rPr>
                <w:rFonts w:eastAsia="Times New Roman CYR" w:cs="Times New Roman CYR"/>
                <w:lang w:eastAsia="en-US" w:bidi="en-US"/>
              </w:rPr>
              <w:t>64-92</w:t>
            </w:r>
          </w:p>
        </w:tc>
      </w:tr>
      <w:tr w:rsidR="00C331FD" w:rsidRPr="00585FA8" w:rsidTr="002175C0">
        <w:tc>
          <w:tcPr>
            <w:tcW w:w="851" w:type="dxa"/>
            <w:shd w:val="clear" w:color="auto" w:fill="auto"/>
          </w:tcPr>
          <w:p w:rsidR="00C331FD" w:rsidRPr="00585FA8" w:rsidRDefault="00C331FD" w:rsidP="00DC5E7A">
            <w:pPr>
              <w:spacing w:line="276" w:lineRule="auto"/>
              <w:ind w:left="-964" w:right="-280" w:firstLine="709"/>
              <w:jc w:val="center"/>
              <w:rPr>
                <w:rFonts w:eastAsia="Calibri"/>
                <w:lang w:eastAsia="en-US"/>
              </w:rPr>
            </w:pPr>
            <w:r w:rsidRPr="00585FA8">
              <w:rPr>
                <w:rFonts w:eastAsia="Calibri"/>
                <w:lang w:eastAsia="en-US"/>
              </w:rPr>
              <w:t>2.1.6.</w:t>
            </w:r>
          </w:p>
        </w:tc>
        <w:tc>
          <w:tcPr>
            <w:tcW w:w="8505" w:type="dxa"/>
            <w:shd w:val="clear" w:color="auto" w:fill="auto"/>
          </w:tcPr>
          <w:p w:rsidR="00C331FD" w:rsidRPr="00585FA8" w:rsidRDefault="00C331FD" w:rsidP="00DC5E7A">
            <w:pPr>
              <w:keepNext/>
              <w:autoSpaceDE w:val="0"/>
              <w:autoSpaceDN w:val="0"/>
              <w:adjustRightInd w:val="0"/>
              <w:ind w:right="-280"/>
              <w:jc w:val="both"/>
              <w:textAlignment w:val="center"/>
              <w:rPr>
                <w:rFonts w:eastAsia="Times New Roman CYR" w:cs="Times New Roman CYR"/>
                <w:lang w:eastAsia="en-US" w:bidi="en-US"/>
              </w:rPr>
            </w:pPr>
            <w:r w:rsidRPr="00585FA8">
              <w:rPr>
                <w:rFonts w:eastAsia="Times New Roman CYR" w:cs="Times New Roman CYR"/>
                <w:szCs w:val="22"/>
                <w:lang w:eastAsia="en-US" w:bidi="en-US"/>
              </w:rPr>
              <w:t>Образовательная область «Физическое развитие»</w:t>
            </w:r>
          </w:p>
        </w:tc>
        <w:tc>
          <w:tcPr>
            <w:tcW w:w="992" w:type="dxa"/>
          </w:tcPr>
          <w:p w:rsidR="00C331FD" w:rsidRPr="00585FA8" w:rsidRDefault="000F547D" w:rsidP="00DC5E7A">
            <w:pPr>
              <w:keepNext/>
              <w:autoSpaceDE w:val="0"/>
              <w:autoSpaceDN w:val="0"/>
              <w:adjustRightInd w:val="0"/>
              <w:spacing w:line="276" w:lineRule="auto"/>
              <w:ind w:right="-280"/>
              <w:textAlignment w:val="center"/>
              <w:rPr>
                <w:rFonts w:eastAsia="Times New Roman CYR" w:cs="Times New Roman CYR"/>
                <w:lang w:eastAsia="en-US" w:bidi="en-US"/>
              </w:rPr>
            </w:pPr>
            <w:r>
              <w:rPr>
                <w:rFonts w:eastAsia="Times New Roman CYR" w:cs="Times New Roman CYR"/>
                <w:lang w:eastAsia="en-US" w:bidi="en-US"/>
              </w:rPr>
              <w:t>92-108</w:t>
            </w:r>
          </w:p>
        </w:tc>
      </w:tr>
      <w:tr w:rsidR="00C331FD" w:rsidRPr="00585FA8" w:rsidTr="002175C0">
        <w:tc>
          <w:tcPr>
            <w:tcW w:w="851" w:type="dxa"/>
            <w:shd w:val="clear" w:color="auto" w:fill="auto"/>
          </w:tcPr>
          <w:p w:rsidR="00C331FD" w:rsidRPr="00585FA8" w:rsidRDefault="00C331FD" w:rsidP="00DC5E7A">
            <w:pPr>
              <w:spacing w:line="276" w:lineRule="auto"/>
              <w:ind w:left="-964" w:right="-280" w:firstLine="709"/>
              <w:jc w:val="center"/>
              <w:rPr>
                <w:rFonts w:eastAsia="Calibri"/>
                <w:lang w:eastAsia="en-US"/>
              </w:rPr>
            </w:pPr>
            <w:r>
              <w:rPr>
                <w:rFonts w:eastAsia="Calibri"/>
                <w:lang w:eastAsia="en-US"/>
              </w:rPr>
              <w:t>2.1.7</w:t>
            </w:r>
          </w:p>
        </w:tc>
        <w:tc>
          <w:tcPr>
            <w:tcW w:w="8505" w:type="dxa"/>
            <w:shd w:val="clear" w:color="auto" w:fill="auto"/>
          </w:tcPr>
          <w:p w:rsidR="00C331FD" w:rsidRPr="00037B39" w:rsidRDefault="00C331FD" w:rsidP="00DC5E7A">
            <w:pPr>
              <w:keepNext/>
              <w:autoSpaceDE w:val="0"/>
              <w:autoSpaceDN w:val="0"/>
              <w:adjustRightInd w:val="0"/>
              <w:ind w:right="-280"/>
              <w:jc w:val="both"/>
              <w:textAlignment w:val="center"/>
              <w:rPr>
                <w:rFonts w:eastAsia="Times New Roman CYR" w:cs="Times New Roman CYR"/>
                <w:szCs w:val="22"/>
                <w:lang w:eastAsia="en-US" w:bidi="en-US"/>
              </w:rPr>
            </w:pPr>
            <w:r w:rsidRPr="00037B39">
              <w:rPr>
                <w:rFonts w:eastAsia="Times New Roman CYR" w:cs="Times New Roman CYR"/>
                <w:szCs w:val="22"/>
                <w:lang w:eastAsia="en-US" w:bidi="en-US"/>
              </w:rPr>
              <w:t>Содержательный раздел: часть, формируемая участниками</w:t>
            </w:r>
          </w:p>
          <w:p w:rsidR="00C331FD" w:rsidRPr="00585FA8" w:rsidRDefault="00C331FD" w:rsidP="00DC5E7A">
            <w:pPr>
              <w:keepNext/>
              <w:autoSpaceDE w:val="0"/>
              <w:autoSpaceDN w:val="0"/>
              <w:adjustRightInd w:val="0"/>
              <w:ind w:right="-280"/>
              <w:jc w:val="both"/>
              <w:textAlignment w:val="center"/>
              <w:rPr>
                <w:rFonts w:eastAsia="Times New Roman CYR" w:cs="Times New Roman CYR"/>
                <w:szCs w:val="22"/>
                <w:lang w:eastAsia="en-US" w:bidi="en-US"/>
              </w:rPr>
            </w:pPr>
            <w:r w:rsidRPr="00037B39">
              <w:rPr>
                <w:rFonts w:eastAsia="Times New Roman CYR" w:cs="Times New Roman CYR"/>
                <w:szCs w:val="22"/>
                <w:lang w:eastAsia="en-US" w:bidi="en-US"/>
              </w:rPr>
              <w:t>образовательных отношений</w:t>
            </w:r>
          </w:p>
        </w:tc>
        <w:tc>
          <w:tcPr>
            <w:tcW w:w="992" w:type="dxa"/>
          </w:tcPr>
          <w:p w:rsidR="00C331FD" w:rsidRPr="00585FA8" w:rsidRDefault="000F547D" w:rsidP="00DC5E7A">
            <w:pPr>
              <w:keepNext/>
              <w:autoSpaceDE w:val="0"/>
              <w:autoSpaceDN w:val="0"/>
              <w:adjustRightInd w:val="0"/>
              <w:spacing w:line="276" w:lineRule="auto"/>
              <w:ind w:right="-280"/>
              <w:textAlignment w:val="center"/>
              <w:rPr>
                <w:rFonts w:eastAsia="Times New Roman CYR" w:cs="Times New Roman CYR"/>
                <w:lang w:eastAsia="en-US" w:bidi="en-US"/>
              </w:rPr>
            </w:pPr>
            <w:r>
              <w:rPr>
                <w:rFonts w:eastAsia="Times New Roman CYR" w:cs="Times New Roman CYR"/>
                <w:lang w:eastAsia="en-US" w:bidi="en-US"/>
              </w:rPr>
              <w:t>108-111</w:t>
            </w:r>
          </w:p>
        </w:tc>
      </w:tr>
      <w:tr w:rsidR="00C331FD" w:rsidRPr="00585FA8" w:rsidTr="002175C0">
        <w:tc>
          <w:tcPr>
            <w:tcW w:w="851" w:type="dxa"/>
            <w:shd w:val="clear" w:color="auto" w:fill="auto"/>
          </w:tcPr>
          <w:p w:rsidR="00C331FD" w:rsidRPr="00DF7E66" w:rsidRDefault="00C331FD" w:rsidP="00DC5E7A">
            <w:pPr>
              <w:spacing w:line="276" w:lineRule="auto"/>
              <w:ind w:left="-964" w:right="-280" w:firstLine="709"/>
              <w:jc w:val="center"/>
              <w:rPr>
                <w:rFonts w:eastAsia="Calibri"/>
                <w:lang w:eastAsia="en-US"/>
              </w:rPr>
            </w:pPr>
            <w:r w:rsidRPr="00DF7E66">
              <w:rPr>
                <w:rFonts w:eastAsia="Calibri"/>
                <w:lang w:eastAsia="en-US"/>
              </w:rPr>
              <w:t>2.2</w:t>
            </w:r>
          </w:p>
        </w:tc>
        <w:tc>
          <w:tcPr>
            <w:tcW w:w="8505" w:type="dxa"/>
            <w:shd w:val="clear" w:color="auto" w:fill="auto"/>
          </w:tcPr>
          <w:p w:rsidR="00C331FD" w:rsidRPr="00DF7E66" w:rsidRDefault="00C331FD" w:rsidP="00DC5E7A">
            <w:pPr>
              <w:shd w:val="clear" w:color="auto" w:fill="FFFFFF"/>
              <w:tabs>
                <w:tab w:val="left" w:pos="6173"/>
              </w:tabs>
              <w:ind w:right="-280"/>
              <w:rPr>
                <w:sz w:val="28"/>
              </w:rPr>
            </w:pPr>
            <w:r w:rsidRPr="00DF7E66">
              <w:t xml:space="preserve">Описание вариативных форм, способов, методов </w:t>
            </w:r>
            <w:r>
              <w:t xml:space="preserve">и средств реализации Программы </w:t>
            </w:r>
            <w:r w:rsidRPr="00DF7E66">
              <w:t xml:space="preserve">  </w:t>
            </w:r>
          </w:p>
        </w:tc>
        <w:tc>
          <w:tcPr>
            <w:tcW w:w="992" w:type="dxa"/>
          </w:tcPr>
          <w:p w:rsidR="00C331FD" w:rsidRPr="00585FA8" w:rsidRDefault="000F547D" w:rsidP="00DC5E7A">
            <w:pPr>
              <w:keepNext/>
              <w:autoSpaceDE w:val="0"/>
              <w:autoSpaceDN w:val="0"/>
              <w:adjustRightInd w:val="0"/>
              <w:spacing w:line="276" w:lineRule="auto"/>
              <w:ind w:right="-280"/>
              <w:textAlignment w:val="center"/>
              <w:rPr>
                <w:rFonts w:eastAsia="Times New Roman CYR" w:cs="Times New Roman CYR"/>
                <w:lang w:eastAsia="en-US" w:bidi="en-US"/>
              </w:rPr>
            </w:pPr>
            <w:r>
              <w:rPr>
                <w:rFonts w:eastAsia="Times New Roman CYR" w:cs="Times New Roman CYR"/>
                <w:lang w:eastAsia="en-US" w:bidi="en-US"/>
              </w:rPr>
              <w:t>112-116</w:t>
            </w:r>
          </w:p>
        </w:tc>
      </w:tr>
      <w:tr w:rsidR="00C331FD" w:rsidRPr="00585FA8" w:rsidTr="002175C0">
        <w:tc>
          <w:tcPr>
            <w:tcW w:w="851" w:type="dxa"/>
            <w:shd w:val="clear" w:color="auto" w:fill="auto"/>
          </w:tcPr>
          <w:p w:rsidR="00C331FD" w:rsidRPr="00DF7E66" w:rsidRDefault="00C331FD" w:rsidP="00DC5E7A">
            <w:pPr>
              <w:spacing w:line="276" w:lineRule="auto"/>
              <w:ind w:left="-170" w:right="-280"/>
              <w:jc w:val="center"/>
              <w:rPr>
                <w:rFonts w:eastAsia="Calibri"/>
                <w:lang w:eastAsia="en-US"/>
              </w:rPr>
            </w:pPr>
            <w:r w:rsidRPr="00DF7E66">
              <w:rPr>
                <w:rFonts w:eastAsia="Calibri"/>
                <w:lang w:eastAsia="en-US"/>
              </w:rPr>
              <w:t>2.3.</w:t>
            </w:r>
          </w:p>
        </w:tc>
        <w:tc>
          <w:tcPr>
            <w:tcW w:w="8505" w:type="dxa"/>
            <w:shd w:val="clear" w:color="auto" w:fill="auto"/>
          </w:tcPr>
          <w:p w:rsidR="00C331FD" w:rsidRPr="00DF7E66" w:rsidRDefault="00C331FD" w:rsidP="00DC5E7A">
            <w:pPr>
              <w:ind w:right="-280"/>
              <w:contextualSpacing/>
              <w:jc w:val="both"/>
              <w:rPr>
                <w:rFonts w:eastAsia="Times New Roman CYR" w:cs="Times New Roman CYR"/>
                <w:lang w:eastAsia="en-US" w:bidi="en-US"/>
              </w:rPr>
            </w:pPr>
            <w:r w:rsidRPr="00DF7E66">
              <w:t>Особенности образовательной деятельности разных видов и культурных практик</w:t>
            </w:r>
          </w:p>
        </w:tc>
        <w:tc>
          <w:tcPr>
            <w:tcW w:w="992" w:type="dxa"/>
          </w:tcPr>
          <w:p w:rsidR="00C331FD" w:rsidRPr="00585FA8" w:rsidRDefault="000F547D" w:rsidP="00DC5E7A">
            <w:pPr>
              <w:spacing w:line="276" w:lineRule="auto"/>
              <w:ind w:right="-280"/>
              <w:contextualSpacing/>
            </w:pPr>
            <w:r>
              <w:t>116-119</w:t>
            </w:r>
          </w:p>
        </w:tc>
      </w:tr>
      <w:tr w:rsidR="00C331FD" w:rsidRPr="00585FA8" w:rsidTr="002175C0">
        <w:tc>
          <w:tcPr>
            <w:tcW w:w="851" w:type="dxa"/>
            <w:shd w:val="clear" w:color="auto" w:fill="auto"/>
          </w:tcPr>
          <w:p w:rsidR="00C331FD" w:rsidRPr="00DF7E66" w:rsidRDefault="00C331FD" w:rsidP="00DC5E7A">
            <w:pPr>
              <w:tabs>
                <w:tab w:val="center" w:pos="46"/>
              </w:tabs>
              <w:spacing w:line="276" w:lineRule="auto"/>
              <w:ind w:left="-170" w:right="-280"/>
              <w:jc w:val="center"/>
            </w:pPr>
            <w:r w:rsidRPr="00DF7E66">
              <w:t xml:space="preserve">2.4.                </w:t>
            </w:r>
          </w:p>
        </w:tc>
        <w:tc>
          <w:tcPr>
            <w:tcW w:w="8505" w:type="dxa"/>
            <w:shd w:val="clear" w:color="auto" w:fill="auto"/>
          </w:tcPr>
          <w:p w:rsidR="00C331FD" w:rsidRPr="00DF7E66" w:rsidRDefault="00C331FD" w:rsidP="00DC5E7A">
            <w:pPr>
              <w:ind w:right="-280"/>
            </w:pPr>
            <w:r w:rsidRPr="00DF7E66">
              <w:t xml:space="preserve">Способы и направления поддержки детской инициативы </w:t>
            </w:r>
          </w:p>
        </w:tc>
        <w:tc>
          <w:tcPr>
            <w:tcW w:w="992" w:type="dxa"/>
          </w:tcPr>
          <w:p w:rsidR="00C331FD" w:rsidRPr="00585FA8" w:rsidRDefault="000F547D" w:rsidP="00DC5E7A">
            <w:pPr>
              <w:spacing w:line="276" w:lineRule="auto"/>
              <w:ind w:right="-280"/>
            </w:pPr>
            <w:r>
              <w:t>119-124</w:t>
            </w:r>
          </w:p>
        </w:tc>
      </w:tr>
      <w:tr w:rsidR="00C331FD" w:rsidRPr="00585FA8" w:rsidTr="002175C0">
        <w:tc>
          <w:tcPr>
            <w:tcW w:w="851" w:type="dxa"/>
            <w:shd w:val="clear" w:color="auto" w:fill="auto"/>
          </w:tcPr>
          <w:p w:rsidR="00C331FD" w:rsidRPr="00DF7E66" w:rsidRDefault="00C331FD" w:rsidP="00DC5E7A">
            <w:pPr>
              <w:spacing w:line="276" w:lineRule="auto"/>
              <w:ind w:left="-170" w:right="-280"/>
              <w:jc w:val="center"/>
            </w:pPr>
            <w:r w:rsidRPr="00DF7E66">
              <w:t>2.5.</w:t>
            </w:r>
          </w:p>
        </w:tc>
        <w:tc>
          <w:tcPr>
            <w:tcW w:w="8505" w:type="dxa"/>
            <w:shd w:val="clear" w:color="auto" w:fill="auto"/>
          </w:tcPr>
          <w:p w:rsidR="00C331FD" w:rsidRPr="00DF7E66" w:rsidRDefault="00C331FD" w:rsidP="00DC5E7A">
            <w:pPr>
              <w:ind w:right="-280"/>
            </w:pPr>
            <w:r w:rsidRPr="00DF7E66">
              <w:t>Особенности взаимодействия педагогического коллектива с семьями обучающихся.</w:t>
            </w:r>
          </w:p>
        </w:tc>
        <w:tc>
          <w:tcPr>
            <w:tcW w:w="992" w:type="dxa"/>
          </w:tcPr>
          <w:p w:rsidR="00C331FD" w:rsidRPr="00585FA8" w:rsidRDefault="000F547D" w:rsidP="00DC5E7A">
            <w:pPr>
              <w:spacing w:line="276" w:lineRule="auto"/>
              <w:ind w:right="-280"/>
            </w:pPr>
            <w:r>
              <w:t>124-128</w:t>
            </w:r>
          </w:p>
        </w:tc>
      </w:tr>
      <w:tr w:rsidR="00C331FD" w:rsidRPr="00585FA8" w:rsidTr="002175C0">
        <w:tc>
          <w:tcPr>
            <w:tcW w:w="851" w:type="dxa"/>
            <w:shd w:val="clear" w:color="auto" w:fill="auto"/>
          </w:tcPr>
          <w:p w:rsidR="00C331FD" w:rsidRPr="00DF7E66" w:rsidRDefault="00C331FD" w:rsidP="00C331FD">
            <w:pPr>
              <w:spacing w:line="276" w:lineRule="auto"/>
              <w:ind w:left="-170" w:right="-280"/>
              <w:jc w:val="center"/>
            </w:pPr>
            <w:r w:rsidRPr="00DF7E66">
              <w:t>2.6.</w:t>
            </w:r>
          </w:p>
        </w:tc>
        <w:tc>
          <w:tcPr>
            <w:tcW w:w="8505" w:type="dxa"/>
            <w:shd w:val="clear" w:color="auto" w:fill="auto"/>
          </w:tcPr>
          <w:p w:rsidR="00C331FD" w:rsidRPr="00B269C9" w:rsidRDefault="00C331FD" w:rsidP="00C331FD">
            <w:pPr>
              <w:pStyle w:val="a6"/>
            </w:pPr>
            <w:r w:rsidRPr="00B269C9">
              <w:rPr>
                <w:rStyle w:val="a9"/>
                <w:rFonts w:eastAsia="Microsoft Sans Serif"/>
              </w:rPr>
              <w:t>Направления и задачи коррекционно-развивающей работы</w:t>
            </w:r>
          </w:p>
        </w:tc>
        <w:tc>
          <w:tcPr>
            <w:tcW w:w="992" w:type="dxa"/>
          </w:tcPr>
          <w:p w:rsidR="00C331FD" w:rsidRPr="00585FA8" w:rsidRDefault="000F547D" w:rsidP="00C331FD">
            <w:pPr>
              <w:keepNext/>
              <w:keepLines/>
              <w:spacing w:line="276" w:lineRule="auto"/>
              <w:ind w:right="-280"/>
              <w:outlineLvl w:val="2"/>
            </w:pPr>
            <w:r>
              <w:t>128-130</w:t>
            </w:r>
          </w:p>
        </w:tc>
      </w:tr>
      <w:tr w:rsidR="00C331FD" w:rsidRPr="00585FA8" w:rsidTr="002175C0">
        <w:tc>
          <w:tcPr>
            <w:tcW w:w="851" w:type="dxa"/>
            <w:shd w:val="clear" w:color="auto" w:fill="auto"/>
          </w:tcPr>
          <w:p w:rsidR="00C331FD" w:rsidRPr="00DF7E66" w:rsidRDefault="00C331FD" w:rsidP="00C331FD">
            <w:pPr>
              <w:spacing w:line="276" w:lineRule="auto"/>
              <w:ind w:left="-170" w:right="-280"/>
              <w:jc w:val="center"/>
            </w:pPr>
            <w:r w:rsidRPr="00DF7E66">
              <w:t>2.7.</w:t>
            </w:r>
          </w:p>
        </w:tc>
        <w:tc>
          <w:tcPr>
            <w:tcW w:w="8505" w:type="dxa"/>
            <w:shd w:val="clear" w:color="auto" w:fill="auto"/>
          </w:tcPr>
          <w:p w:rsidR="00C331FD" w:rsidRPr="00B269C9" w:rsidRDefault="00C331FD" w:rsidP="00C331FD">
            <w:pPr>
              <w:pStyle w:val="a6"/>
            </w:pPr>
            <w:r w:rsidRPr="00B269C9">
              <w:rPr>
                <w:rStyle w:val="a9"/>
                <w:rFonts w:eastAsia="Microsoft Sans Serif"/>
              </w:rPr>
              <w:t>Рабочая программа воспитания</w:t>
            </w:r>
          </w:p>
        </w:tc>
        <w:tc>
          <w:tcPr>
            <w:tcW w:w="992" w:type="dxa"/>
          </w:tcPr>
          <w:p w:rsidR="00C331FD" w:rsidRPr="00585FA8" w:rsidRDefault="000F547D" w:rsidP="00C331FD">
            <w:pPr>
              <w:keepNext/>
              <w:keepLines/>
              <w:spacing w:line="276" w:lineRule="auto"/>
              <w:ind w:right="-280"/>
              <w:outlineLvl w:val="2"/>
            </w:pPr>
            <w:r>
              <w:t>130-149</w:t>
            </w:r>
          </w:p>
        </w:tc>
      </w:tr>
      <w:tr w:rsidR="00C331FD" w:rsidRPr="00585FA8" w:rsidTr="002175C0">
        <w:trPr>
          <w:trHeight w:val="231"/>
        </w:trPr>
        <w:tc>
          <w:tcPr>
            <w:tcW w:w="851" w:type="dxa"/>
            <w:shd w:val="clear" w:color="auto" w:fill="auto"/>
          </w:tcPr>
          <w:p w:rsidR="00C331FD" w:rsidRPr="00585FA8" w:rsidRDefault="00C331FD" w:rsidP="00C331FD">
            <w:pPr>
              <w:spacing w:line="276" w:lineRule="auto"/>
              <w:ind w:left="-170" w:right="-280"/>
              <w:jc w:val="center"/>
              <w:rPr>
                <w:b/>
              </w:rPr>
            </w:pPr>
            <w:r w:rsidRPr="00585FA8">
              <w:rPr>
                <w:b/>
                <w:sz w:val="22"/>
                <w:lang w:val="en-US"/>
              </w:rPr>
              <w:t>III</w:t>
            </w:r>
            <w:r w:rsidRPr="00585FA8">
              <w:rPr>
                <w:b/>
                <w:sz w:val="22"/>
              </w:rPr>
              <w:t>.</w:t>
            </w:r>
          </w:p>
        </w:tc>
        <w:tc>
          <w:tcPr>
            <w:tcW w:w="8505" w:type="dxa"/>
            <w:shd w:val="clear" w:color="auto" w:fill="auto"/>
          </w:tcPr>
          <w:p w:rsidR="00C331FD" w:rsidRPr="00585FA8" w:rsidRDefault="00C331FD" w:rsidP="00C331FD">
            <w:pPr>
              <w:ind w:right="-280"/>
              <w:rPr>
                <w:b/>
                <w:szCs w:val="20"/>
              </w:rPr>
            </w:pPr>
            <w:r w:rsidRPr="00585FA8">
              <w:rPr>
                <w:rFonts w:eastAsia="Times New Roman CYR" w:cs="Times New Roman CYR"/>
                <w:b/>
                <w:szCs w:val="20"/>
                <w:lang w:eastAsia="en-US" w:bidi="en-US"/>
              </w:rPr>
              <w:t>ОРГАНИЗАЦИОННЫЙ РАЗДЕЛ</w:t>
            </w:r>
          </w:p>
        </w:tc>
        <w:tc>
          <w:tcPr>
            <w:tcW w:w="992" w:type="dxa"/>
          </w:tcPr>
          <w:p w:rsidR="00C331FD" w:rsidRPr="00585FA8" w:rsidRDefault="00723FA6" w:rsidP="00C331FD">
            <w:pPr>
              <w:spacing w:line="276" w:lineRule="auto"/>
              <w:ind w:right="-280"/>
            </w:pPr>
            <w:r>
              <w:t>149</w:t>
            </w:r>
          </w:p>
        </w:tc>
      </w:tr>
      <w:tr w:rsidR="00C331FD" w:rsidRPr="00154B83" w:rsidTr="002175C0">
        <w:tc>
          <w:tcPr>
            <w:tcW w:w="851" w:type="dxa"/>
            <w:shd w:val="clear" w:color="auto" w:fill="auto"/>
          </w:tcPr>
          <w:p w:rsidR="00C331FD" w:rsidRPr="00154B83" w:rsidRDefault="00C331FD" w:rsidP="00C331FD">
            <w:pPr>
              <w:spacing w:line="276" w:lineRule="auto"/>
              <w:ind w:left="-170" w:right="-280"/>
              <w:jc w:val="center"/>
            </w:pPr>
            <w:r w:rsidRPr="00154B83">
              <w:t>3.1</w:t>
            </w:r>
          </w:p>
        </w:tc>
        <w:tc>
          <w:tcPr>
            <w:tcW w:w="8505" w:type="dxa"/>
            <w:shd w:val="clear" w:color="auto" w:fill="auto"/>
          </w:tcPr>
          <w:p w:rsidR="00C331FD" w:rsidRPr="00154B83" w:rsidRDefault="00C331FD" w:rsidP="00C331FD">
            <w:pPr>
              <w:ind w:right="-280"/>
            </w:pPr>
            <w:r w:rsidRPr="00154B83">
              <w:rPr>
                <w:rFonts w:eastAsia="SimSun"/>
                <w:iCs/>
                <w:noProof/>
                <w:kern w:val="28"/>
                <w:lang w:eastAsia="hi-IN" w:bidi="hi-IN"/>
              </w:rPr>
              <w:t>Психолого-педагогические условия, обеспечивающие развитие ребенка</w:t>
            </w:r>
            <w:r w:rsidRPr="00154B83">
              <w:rPr>
                <w:iCs/>
                <w:noProof/>
                <w:kern w:val="28"/>
                <w:lang w:eastAsia="hi-IN" w:bidi="hi-IN"/>
              </w:rPr>
              <w:t xml:space="preserve"> </w:t>
            </w:r>
          </w:p>
        </w:tc>
        <w:tc>
          <w:tcPr>
            <w:tcW w:w="992" w:type="dxa"/>
          </w:tcPr>
          <w:p w:rsidR="00C331FD" w:rsidRPr="00154B83" w:rsidRDefault="00723FA6" w:rsidP="00C331FD">
            <w:pPr>
              <w:spacing w:line="276" w:lineRule="auto"/>
              <w:ind w:right="-280"/>
            </w:pPr>
            <w:r>
              <w:t>149</w:t>
            </w:r>
          </w:p>
        </w:tc>
      </w:tr>
      <w:tr w:rsidR="00C331FD" w:rsidRPr="00154B83" w:rsidTr="002175C0">
        <w:tc>
          <w:tcPr>
            <w:tcW w:w="851" w:type="dxa"/>
            <w:shd w:val="clear" w:color="auto" w:fill="auto"/>
          </w:tcPr>
          <w:p w:rsidR="00C331FD" w:rsidRPr="00154B83" w:rsidRDefault="00C331FD" w:rsidP="00C331FD">
            <w:pPr>
              <w:spacing w:line="276" w:lineRule="auto"/>
              <w:ind w:left="-170" w:right="-280"/>
              <w:jc w:val="center"/>
            </w:pPr>
            <w:r w:rsidRPr="00154B83">
              <w:t>3.2.</w:t>
            </w:r>
          </w:p>
        </w:tc>
        <w:tc>
          <w:tcPr>
            <w:tcW w:w="8505" w:type="dxa"/>
            <w:shd w:val="clear" w:color="auto" w:fill="auto"/>
          </w:tcPr>
          <w:p w:rsidR="00C331FD" w:rsidRPr="00154B83" w:rsidRDefault="00C331FD" w:rsidP="00C331FD">
            <w:pPr>
              <w:ind w:right="-280"/>
            </w:pPr>
            <w:r w:rsidRPr="00154B83">
              <w:t>Организация развивающей предметно-пространственной среды</w:t>
            </w:r>
          </w:p>
        </w:tc>
        <w:tc>
          <w:tcPr>
            <w:tcW w:w="992" w:type="dxa"/>
          </w:tcPr>
          <w:p w:rsidR="00C331FD" w:rsidRPr="00154B83" w:rsidRDefault="00723FA6" w:rsidP="00C331FD">
            <w:pPr>
              <w:spacing w:line="276" w:lineRule="auto"/>
              <w:ind w:right="-280"/>
            </w:pPr>
            <w:r>
              <w:t>149-152</w:t>
            </w:r>
          </w:p>
        </w:tc>
      </w:tr>
      <w:tr w:rsidR="00C331FD" w:rsidRPr="00154B83" w:rsidTr="002175C0">
        <w:tc>
          <w:tcPr>
            <w:tcW w:w="851" w:type="dxa"/>
            <w:shd w:val="clear" w:color="auto" w:fill="auto"/>
          </w:tcPr>
          <w:p w:rsidR="00C331FD" w:rsidRPr="00154B83" w:rsidRDefault="00C331FD" w:rsidP="00C331FD">
            <w:pPr>
              <w:spacing w:line="276" w:lineRule="auto"/>
              <w:ind w:left="-170" w:right="-280"/>
              <w:jc w:val="center"/>
            </w:pPr>
            <w:r w:rsidRPr="00154B83">
              <w:t>3.3.</w:t>
            </w:r>
          </w:p>
        </w:tc>
        <w:tc>
          <w:tcPr>
            <w:tcW w:w="8505" w:type="dxa"/>
            <w:shd w:val="clear" w:color="auto" w:fill="auto"/>
          </w:tcPr>
          <w:p w:rsidR="00C331FD" w:rsidRPr="00154B83" w:rsidRDefault="00C331FD" w:rsidP="00C331FD">
            <w:pPr>
              <w:ind w:right="-280"/>
              <w:rPr>
                <w:bCs/>
              </w:rPr>
            </w:pPr>
            <w:r w:rsidRPr="00154B83">
              <w:rPr>
                <w:bCs/>
              </w:rPr>
              <w:t>Кадровые условия реализации Программы</w:t>
            </w:r>
            <w:r w:rsidRPr="00154B83">
              <w:rPr>
                <w:bCs/>
              </w:rPr>
              <w:tab/>
            </w:r>
          </w:p>
        </w:tc>
        <w:tc>
          <w:tcPr>
            <w:tcW w:w="992" w:type="dxa"/>
          </w:tcPr>
          <w:p w:rsidR="00C331FD" w:rsidRPr="00154B83" w:rsidRDefault="00723FA6" w:rsidP="00C331FD">
            <w:pPr>
              <w:spacing w:line="276" w:lineRule="auto"/>
              <w:ind w:right="-280"/>
            </w:pPr>
            <w:r>
              <w:t>152-153</w:t>
            </w:r>
          </w:p>
        </w:tc>
      </w:tr>
      <w:tr w:rsidR="00C331FD" w:rsidRPr="00154B83" w:rsidTr="002175C0">
        <w:tc>
          <w:tcPr>
            <w:tcW w:w="851" w:type="dxa"/>
            <w:shd w:val="clear" w:color="auto" w:fill="auto"/>
          </w:tcPr>
          <w:p w:rsidR="00C331FD" w:rsidRPr="00154B83" w:rsidRDefault="00C331FD" w:rsidP="00C331FD">
            <w:pPr>
              <w:spacing w:line="276" w:lineRule="auto"/>
              <w:ind w:left="-170" w:right="-280"/>
              <w:jc w:val="center"/>
            </w:pPr>
            <w:r w:rsidRPr="00154B83">
              <w:t>3.4.</w:t>
            </w:r>
          </w:p>
        </w:tc>
        <w:tc>
          <w:tcPr>
            <w:tcW w:w="8505" w:type="dxa"/>
            <w:shd w:val="clear" w:color="auto" w:fill="auto"/>
          </w:tcPr>
          <w:p w:rsidR="00C331FD" w:rsidRPr="00154B83" w:rsidRDefault="00C331FD" w:rsidP="00C331FD">
            <w:pPr>
              <w:ind w:right="-280"/>
            </w:pPr>
            <w:r w:rsidRPr="00154B83">
              <w:t>Материально-техническое обеспечение Программы</w:t>
            </w:r>
          </w:p>
        </w:tc>
        <w:tc>
          <w:tcPr>
            <w:tcW w:w="992" w:type="dxa"/>
          </w:tcPr>
          <w:p w:rsidR="00C331FD" w:rsidRPr="00154B83" w:rsidRDefault="00723FA6" w:rsidP="00C331FD">
            <w:pPr>
              <w:spacing w:line="276" w:lineRule="auto"/>
              <w:ind w:right="-280"/>
            </w:pPr>
            <w:r>
              <w:t>153-160</w:t>
            </w:r>
          </w:p>
        </w:tc>
      </w:tr>
      <w:tr w:rsidR="00C331FD" w:rsidRPr="00154B83" w:rsidTr="002175C0">
        <w:trPr>
          <w:trHeight w:val="157"/>
        </w:trPr>
        <w:tc>
          <w:tcPr>
            <w:tcW w:w="851" w:type="dxa"/>
            <w:shd w:val="clear" w:color="auto" w:fill="auto"/>
          </w:tcPr>
          <w:p w:rsidR="00C331FD" w:rsidRPr="00154B83" w:rsidRDefault="00C331FD" w:rsidP="00C331FD">
            <w:pPr>
              <w:spacing w:line="276" w:lineRule="auto"/>
              <w:ind w:left="-170" w:right="-280"/>
              <w:jc w:val="center"/>
            </w:pPr>
            <w:r w:rsidRPr="00154B83">
              <w:t>3.5.</w:t>
            </w:r>
          </w:p>
        </w:tc>
        <w:tc>
          <w:tcPr>
            <w:tcW w:w="8505" w:type="dxa"/>
            <w:shd w:val="clear" w:color="auto" w:fill="auto"/>
          </w:tcPr>
          <w:p w:rsidR="00723FA6" w:rsidRDefault="00C331FD" w:rsidP="00C331FD">
            <w:pPr>
              <w:ind w:right="-280"/>
            </w:pPr>
            <w:r>
              <w:t xml:space="preserve"> </w:t>
            </w:r>
            <w:r w:rsidRPr="00DF7E66">
              <w:t xml:space="preserve">Примерный перечень литературных, музыкальных, анимационных </w:t>
            </w:r>
          </w:p>
          <w:p w:rsidR="00C331FD" w:rsidRPr="00154B83" w:rsidRDefault="00C331FD" w:rsidP="00C331FD">
            <w:pPr>
              <w:ind w:right="-280"/>
            </w:pPr>
            <w:r w:rsidRPr="00DF7E66">
              <w:t>произведений</w:t>
            </w:r>
          </w:p>
        </w:tc>
        <w:tc>
          <w:tcPr>
            <w:tcW w:w="992" w:type="dxa"/>
          </w:tcPr>
          <w:p w:rsidR="00C331FD" w:rsidRPr="00154B83" w:rsidRDefault="00723FA6" w:rsidP="00C331FD">
            <w:pPr>
              <w:spacing w:line="276" w:lineRule="auto"/>
              <w:ind w:right="-280"/>
            </w:pPr>
            <w:r>
              <w:t>160-170</w:t>
            </w:r>
          </w:p>
        </w:tc>
      </w:tr>
      <w:tr w:rsidR="00C331FD" w:rsidRPr="00154B83" w:rsidTr="002175C0">
        <w:tc>
          <w:tcPr>
            <w:tcW w:w="851" w:type="dxa"/>
            <w:shd w:val="clear" w:color="auto" w:fill="auto"/>
          </w:tcPr>
          <w:p w:rsidR="00C331FD" w:rsidRPr="00154B83" w:rsidRDefault="00C331FD" w:rsidP="00C331FD">
            <w:pPr>
              <w:spacing w:line="276" w:lineRule="auto"/>
              <w:ind w:left="-170" w:right="-280"/>
              <w:jc w:val="center"/>
            </w:pPr>
            <w:r>
              <w:t>3.6</w:t>
            </w:r>
            <w:r w:rsidRPr="00154B83">
              <w:t>.</w:t>
            </w:r>
          </w:p>
        </w:tc>
        <w:tc>
          <w:tcPr>
            <w:tcW w:w="8505" w:type="dxa"/>
            <w:shd w:val="clear" w:color="auto" w:fill="auto"/>
          </w:tcPr>
          <w:p w:rsidR="00C331FD" w:rsidRPr="00154B83" w:rsidRDefault="00C331FD" w:rsidP="00C331FD">
            <w:pPr>
              <w:ind w:right="-280"/>
            </w:pPr>
            <w:r w:rsidRPr="00154B83">
              <w:t>Режим дня и распорядок</w:t>
            </w:r>
          </w:p>
        </w:tc>
        <w:tc>
          <w:tcPr>
            <w:tcW w:w="992" w:type="dxa"/>
          </w:tcPr>
          <w:p w:rsidR="00C331FD" w:rsidRPr="00154B83" w:rsidRDefault="00723FA6" w:rsidP="00C331FD">
            <w:pPr>
              <w:spacing w:line="276" w:lineRule="auto"/>
              <w:ind w:right="-280"/>
            </w:pPr>
            <w:r>
              <w:t>170-173</w:t>
            </w:r>
          </w:p>
        </w:tc>
      </w:tr>
      <w:tr w:rsidR="00C331FD" w:rsidRPr="00154B83" w:rsidTr="002175C0">
        <w:trPr>
          <w:trHeight w:val="225"/>
        </w:trPr>
        <w:tc>
          <w:tcPr>
            <w:tcW w:w="851" w:type="dxa"/>
            <w:shd w:val="clear" w:color="auto" w:fill="auto"/>
          </w:tcPr>
          <w:p w:rsidR="00C331FD" w:rsidRPr="00154B83" w:rsidRDefault="00C331FD" w:rsidP="00C331FD">
            <w:pPr>
              <w:spacing w:line="276" w:lineRule="auto"/>
              <w:ind w:left="-170" w:right="-280"/>
              <w:jc w:val="center"/>
            </w:pPr>
            <w:r>
              <w:t>3.7</w:t>
            </w:r>
            <w:r w:rsidRPr="00154B83">
              <w:t>.</w:t>
            </w:r>
          </w:p>
        </w:tc>
        <w:tc>
          <w:tcPr>
            <w:tcW w:w="8505" w:type="dxa"/>
            <w:shd w:val="clear" w:color="auto" w:fill="auto"/>
          </w:tcPr>
          <w:p w:rsidR="00C331FD" w:rsidRPr="00154B83" w:rsidRDefault="00C331FD" w:rsidP="00C331FD">
            <w:pPr>
              <w:keepNext/>
              <w:widowControl w:val="0"/>
              <w:tabs>
                <w:tab w:val="left" w:pos="567"/>
              </w:tabs>
              <w:suppressAutoHyphens/>
              <w:ind w:right="-280"/>
              <w:jc w:val="both"/>
              <w:outlineLvl w:val="1"/>
            </w:pPr>
            <w:r w:rsidRPr="00DF7E66">
              <w:t>Федеральный календарный план воспитательной работы</w:t>
            </w:r>
          </w:p>
        </w:tc>
        <w:tc>
          <w:tcPr>
            <w:tcW w:w="992" w:type="dxa"/>
          </w:tcPr>
          <w:p w:rsidR="00C331FD" w:rsidRPr="00154B83" w:rsidRDefault="00723FA6" w:rsidP="00C331FD">
            <w:pPr>
              <w:spacing w:line="276" w:lineRule="auto"/>
              <w:ind w:right="-280"/>
            </w:pPr>
            <w:r>
              <w:t>174</w:t>
            </w:r>
          </w:p>
        </w:tc>
      </w:tr>
      <w:tr w:rsidR="00C331FD" w:rsidRPr="00154B83" w:rsidTr="002175C0">
        <w:trPr>
          <w:trHeight w:val="225"/>
        </w:trPr>
        <w:tc>
          <w:tcPr>
            <w:tcW w:w="851" w:type="dxa"/>
            <w:shd w:val="clear" w:color="auto" w:fill="auto"/>
          </w:tcPr>
          <w:p w:rsidR="00C331FD" w:rsidRPr="00C331FD" w:rsidRDefault="00C331FD" w:rsidP="00C331FD">
            <w:pPr>
              <w:spacing w:line="276" w:lineRule="auto"/>
              <w:ind w:left="-170" w:right="-280"/>
              <w:jc w:val="center"/>
              <w:rPr>
                <w:b/>
              </w:rPr>
            </w:pPr>
            <w:r w:rsidRPr="00C331FD">
              <w:rPr>
                <w:b/>
                <w:lang w:val="en-US"/>
              </w:rPr>
              <w:t>IV</w:t>
            </w:r>
            <w:r w:rsidRPr="00C331FD">
              <w:rPr>
                <w:b/>
              </w:rPr>
              <w:t>.</w:t>
            </w:r>
          </w:p>
        </w:tc>
        <w:tc>
          <w:tcPr>
            <w:tcW w:w="9497" w:type="dxa"/>
            <w:gridSpan w:val="2"/>
            <w:shd w:val="clear" w:color="auto" w:fill="auto"/>
          </w:tcPr>
          <w:p w:rsidR="00C331FD" w:rsidRPr="00154B83" w:rsidRDefault="00C331FD" w:rsidP="00C331FD">
            <w:pPr>
              <w:ind w:right="-280"/>
              <w:rPr>
                <w:b/>
              </w:rPr>
            </w:pPr>
            <w:r>
              <w:rPr>
                <w:rFonts w:eastAsia="Times New Roman CYR" w:cs="Times New Roman CYR"/>
                <w:b/>
                <w:szCs w:val="20"/>
                <w:lang w:eastAsia="en-US" w:bidi="en-US"/>
              </w:rPr>
              <w:t>ПРИЛОЖЕНИЕ</w:t>
            </w:r>
          </w:p>
        </w:tc>
      </w:tr>
      <w:tr w:rsidR="00C331FD" w:rsidRPr="00154B83" w:rsidTr="002175C0">
        <w:trPr>
          <w:trHeight w:val="225"/>
        </w:trPr>
        <w:tc>
          <w:tcPr>
            <w:tcW w:w="851" w:type="dxa"/>
            <w:shd w:val="clear" w:color="auto" w:fill="auto"/>
          </w:tcPr>
          <w:p w:rsidR="00C331FD" w:rsidRPr="00154B83" w:rsidRDefault="00C331FD" w:rsidP="00C331FD">
            <w:pPr>
              <w:spacing w:line="276" w:lineRule="auto"/>
              <w:ind w:left="-170" w:right="-280"/>
              <w:jc w:val="center"/>
            </w:pPr>
            <w:r w:rsidRPr="00154B83">
              <w:t>4.1</w:t>
            </w:r>
          </w:p>
        </w:tc>
        <w:tc>
          <w:tcPr>
            <w:tcW w:w="8505" w:type="dxa"/>
            <w:shd w:val="clear" w:color="auto" w:fill="auto"/>
          </w:tcPr>
          <w:p w:rsidR="00C331FD" w:rsidRPr="00154B83" w:rsidRDefault="00C331FD" w:rsidP="00C331FD">
            <w:pPr>
              <w:ind w:right="-280"/>
            </w:pPr>
            <w:r w:rsidRPr="00154B83">
              <w:t xml:space="preserve">Краткая презентация </w:t>
            </w:r>
            <w:r>
              <w:t xml:space="preserve"> </w:t>
            </w:r>
            <w:r w:rsidRPr="00154B83">
              <w:t>образовательной программы</w:t>
            </w:r>
          </w:p>
        </w:tc>
        <w:tc>
          <w:tcPr>
            <w:tcW w:w="992" w:type="dxa"/>
          </w:tcPr>
          <w:p w:rsidR="00C331FD" w:rsidRPr="00154B83" w:rsidRDefault="00723FA6" w:rsidP="00C331FD">
            <w:pPr>
              <w:spacing w:line="276" w:lineRule="auto"/>
              <w:ind w:right="-280"/>
            </w:pPr>
            <w:r>
              <w:t>175-179</w:t>
            </w:r>
          </w:p>
        </w:tc>
      </w:tr>
      <w:tr w:rsidR="00C331FD" w:rsidRPr="00154B83" w:rsidTr="002175C0">
        <w:trPr>
          <w:trHeight w:val="357"/>
        </w:trPr>
        <w:tc>
          <w:tcPr>
            <w:tcW w:w="851" w:type="dxa"/>
            <w:shd w:val="clear" w:color="auto" w:fill="auto"/>
          </w:tcPr>
          <w:p w:rsidR="00C331FD" w:rsidRPr="00154B83" w:rsidRDefault="00C331FD" w:rsidP="00C331FD">
            <w:pPr>
              <w:spacing w:line="276" w:lineRule="auto"/>
              <w:ind w:left="-170" w:right="-280"/>
              <w:jc w:val="center"/>
            </w:pPr>
            <w:r>
              <w:t>4.2</w:t>
            </w:r>
          </w:p>
        </w:tc>
        <w:tc>
          <w:tcPr>
            <w:tcW w:w="8505" w:type="dxa"/>
            <w:tcBorders>
              <w:top w:val="single" w:sz="4" w:space="0" w:color="auto"/>
              <w:left w:val="single" w:sz="4" w:space="0" w:color="auto"/>
              <w:bottom w:val="single" w:sz="4" w:space="0" w:color="auto"/>
            </w:tcBorders>
            <w:shd w:val="clear" w:color="auto" w:fill="auto"/>
            <w:vAlign w:val="bottom"/>
          </w:tcPr>
          <w:p w:rsidR="00C331FD" w:rsidRPr="00C331FD" w:rsidRDefault="00C331FD" w:rsidP="00C331FD">
            <w:pPr>
              <w:pStyle w:val="a6"/>
              <w:rPr>
                <w:rStyle w:val="a9"/>
                <w:rFonts w:eastAsia="Microsoft Sans Serif"/>
                <w:bCs/>
              </w:rPr>
            </w:pPr>
            <w:r w:rsidRPr="00D0515C">
              <w:rPr>
                <w:rStyle w:val="a9"/>
                <w:rFonts w:eastAsia="Microsoft Sans Serif"/>
                <w:bCs/>
              </w:rPr>
              <w:t>Календарный учебный график</w:t>
            </w:r>
          </w:p>
        </w:tc>
        <w:tc>
          <w:tcPr>
            <w:tcW w:w="992" w:type="dxa"/>
          </w:tcPr>
          <w:p w:rsidR="00C331FD" w:rsidRPr="00154B83" w:rsidRDefault="00723FA6" w:rsidP="00C331FD">
            <w:pPr>
              <w:spacing w:line="276" w:lineRule="auto"/>
              <w:ind w:right="-280"/>
            </w:pPr>
            <w:r>
              <w:t>180</w:t>
            </w:r>
          </w:p>
        </w:tc>
      </w:tr>
      <w:tr w:rsidR="00C331FD" w:rsidRPr="00154B83" w:rsidTr="002175C0">
        <w:trPr>
          <w:trHeight w:val="225"/>
        </w:trPr>
        <w:tc>
          <w:tcPr>
            <w:tcW w:w="851" w:type="dxa"/>
            <w:shd w:val="clear" w:color="auto" w:fill="auto"/>
          </w:tcPr>
          <w:p w:rsidR="00C331FD" w:rsidRPr="00154B83" w:rsidRDefault="00C331FD" w:rsidP="00C331FD">
            <w:pPr>
              <w:spacing w:line="276" w:lineRule="auto"/>
              <w:ind w:left="-170" w:right="-280"/>
              <w:jc w:val="center"/>
            </w:pPr>
            <w:r>
              <w:t>4.3</w:t>
            </w:r>
          </w:p>
        </w:tc>
        <w:tc>
          <w:tcPr>
            <w:tcW w:w="8505" w:type="dxa"/>
            <w:tcBorders>
              <w:top w:val="single" w:sz="4" w:space="0" w:color="auto"/>
              <w:left w:val="single" w:sz="4" w:space="0" w:color="auto"/>
            </w:tcBorders>
            <w:shd w:val="clear" w:color="auto" w:fill="auto"/>
            <w:vAlign w:val="bottom"/>
          </w:tcPr>
          <w:p w:rsidR="00C331FD" w:rsidRPr="00D0515C" w:rsidRDefault="00C331FD" w:rsidP="00C331FD">
            <w:pPr>
              <w:pStyle w:val="a6"/>
              <w:rPr>
                <w:rStyle w:val="a9"/>
                <w:rFonts w:eastAsia="Microsoft Sans Serif"/>
                <w:bCs/>
              </w:rPr>
            </w:pPr>
            <w:r>
              <w:rPr>
                <w:rStyle w:val="a9"/>
                <w:rFonts w:eastAsia="Microsoft Sans Serif"/>
                <w:bCs/>
              </w:rPr>
              <w:t>Учебный план</w:t>
            </w:r>
          </w:p>
        </w:tc>
        <w:tc>
          <w:tcPr>
            <w:tcW w:w="992" w:type="dxa"/>
          </w:tcPr>
          <w:p w:rsidR="00C331FD" w:rsidRPr="00154B83" w:rsidRDefault="00723FA6" w:rsidP="00C331FD">
            <w:pPr>
              <w:spacing w:line="276" w:lineRule="auto"/>
              <w:ind w:right="-280"/>
            </w:pPr>
            <w:r>
              <w:t>181-182</w:t>
            </w:r>
          </w:p>
        </w:tc>
      </w:tr>
    </w:tbl>
    <w:p w:rsidR="00C331FD" w:rsidRDefault="00C331FD" w:rsidP="00C276FF">
      <w:pPr>
        <w:shd w:val="clear" w:color="auto" w:fill="FFFFFF" w:themeFill="background1"/>
        <w:contextualSpacing/>
        <w:rPr>
          <w:rStyle w:val="21"/>
          <w:rFonts w:eastAsiaTheme="majorEastAsia"/>
        </w:rPr>
      </w:pPr>
    </w:p>
    <w:p w:rsidR="007C4F16" w:rsidRDefault="007C4F16" w:rsidP="00DB7786">
      <w:pPr>
        <w:shd w:val="clear" w:color="auto" w:fill="FFFFFF" w:themeFill="background1"/>
        <w:contextualSpacing/>
        <w:rPr>
          <w:rStyle w:val="21"/>
          <w:rFonts w:eastAsiaTheme="majorEastAsia"/>
        </w:rPr>
        <w:sectPr w:rsidR="007C4F16" w:rsidSect="008D0182">
          <w:footerReference w:type="default" r:id="rId9"/>
          <w:pgSz w:w="11906" w:h="16838"/>
          <w:pgMar w:top="709" w:right="10063" w:bottom="1134" w:left="1701" w:header="708" w:footer="708" w:gutter="0"/>
          <w:cols w:space="708"/>
          <w:docGrid w:linePitch="360"/>
        </w:sectPr>
      </w:pPr>
    </w:p>
    <w:p w:rsidR="007C4F16" w:rsidRPr="004C70AB" w:rsidRDefault="007C4F16" w:rsidP="004C70AB">
      <w:pPr>
        <w:keepNext/>
        <w:keepLines/>
        <w:widowControl w:val="0"/>
        <w:numPr>
          <w:ilvl w:val="0"/>
          <w:numId w:val="3"/>
        </w:numPr>
        <w:tabs>
          <w:tab w:val="left" w:pos="373"/>
        </w:tabs>
        <w:spacing w:before="120" w:after="180"/>
        <w:jc w:val="center"/>
        <w:outlineLvl w:val="0"/>
        <w:rPr>
          <w:b/>
          <w:bCs/>
          <w:smallCaps/>
          <w:color w:val="000000"/>
          <w:lang w:bidi="ru-RU"/>
        </w:rPr>
      </w:pPr>
      <w:bookmarkStart w:id="1" w:name="bookmark0"/>
      <w:r w:rsidRPr="004C70AB">
        <w:rPr>
          <w:b/>
          <w:bCs/>
          <w:smallCaps/>
          <w:color w:val="000000"/>
          <w:lang w:bidi="ru-RU"/>
        </w:rPr>
        <w:lastRenderedPageBreak/>
        <w:t>целевой раздел</w:t>
      </w:r>
      <w:bookmarkEnd w:id="1"/>
    </w:p>
    <w:p w:rsidR="007C4F16" w:rsidRPr="004C70AB" w:rsidRDefault="007C4F16" w:rsidP="004C70AB">
      <w:pPr>
        <w:keepNext/>
        <w:keepLines/>
        <w:widowControl w:val="0"/>
        <w:numPr>
          <w:ilvl w:val="1"/>
          <w:numId w:val="3"/>
        </w:numPr>
        <w:tabs>
          <w:tab w:val="left" w:pos="706"/>
        </w:tabs>
        <w:spacing w:after="180"/>
        <w:jc w:val="center"/>
        <w:outlineLvl w:val="1"/>
        <w:rPr>
          <w:b/>
          <w:bCs/>
          <w:color w:val="000000"/>
          <w:lang w:bidi="ru-RU"/>
        </w:rPr>
      </w:pPr>
      <w:bookmarkStart w:id="2" w:name="bookmark2"/>
      <w:r w:rsidRPr="004C70AB">
        <w:rPr>
          <w:b/>
          <w:bCs/>
          <w:color w:val="000000"/>
          <w:lang w:bidi="ru-RU"/>
        </w:rPr>
        <w:t>Пояснительная записка</w:t>
      </w:r>
      <w:bookmarkEnd w:id="2"/>
    </w:p>
    <w:p w:rsidR="007C4F16" w:rsidRPr="007C4F16" w:rsidRDefault="007C4F16" w:rsidP="004C70AB">
      <w:pPr>
        <w:widowControl w:val="0"/>
        <w:ind w:firstLine="760"/>
        <w:jc w:val="both"/>
        <w:rPr>
          <w:color w:val="000000"/>
          <w:lang w:bidi="ru-RU"/>
        </w:rPr>
      </w:pPr>
      <w:r w:rsidRPr="007C4F16">
        <w:rPr>
          <w:color w:val="000000"/>
          <w:lang w:bidi="ru-RU"/>
        </w:rPr>
        <w:t>Образовательная про</w:t>
      </w:r>
      <w:r>
        <w:rPr>
          <w:color w:val="000000"/>
          <w:lang w:bidi="ru-RU"/>
        </w:rPr>
        <w:t>грамма дошкольного образования М</w:t>
      </w:r>
      <w:r w:rsidRPr="007C4F16">
        <w:rPr>
          <w:color w:val="000000"/>
          <w:lang w:bidi="ru-RU"/>
        </w:rPr>
        <w:t xml:space="preserve">униципального автономного дошкольного образовательного учреждения </w:t>
      </w:r>
      <w:r>
        <w:rPr>
          <w:color w:val="000000"/>
          <w:lang w:bidi="ru-RU"/>
        </w:rPr>
        <w:t>Ц</w:t>
      </w:r>
      <w:r w:rsidRPr="007C4F16">
        <w:rPr>
          <w:color w:val="000000"/>
          <w:lang w:bidi="ru-RU"/>
        </w:rPr>
        <w:t xml:space="preserve">ентра развития ребенка - детского сада № </w:t>
      </w:r>
      <w:r>
        <w:rPr>
          <w:color w:val="000000"/>
          <w:lang w:bidi="ru-RU"/>
        </w:rPr>
        <w:t>4</w:t>
      </w:r>
      <w:r w:rsidRPr="007C4F16">
        <w:rPr>
          <w:color w:val="000000"/>
          <w:lang w:bidi="ru-RU"/>
        </w:rPr>
        <w:t xml:space="preserve"> (далее - Программа) разработана в соответствии с:</w:t>
      </w:r>
    </w:p>
    <w:p w:rsidR="007C4F16" w:rsidRPr="007C4F16" w:rsidRDefault="007C4F16" w:rsidP="004C70AB">
      <w:pPr>
        <w:widowControl w:val="0"/>
        <w:numPr>
          <w:ilvl w:val="0"/>
          <w:numId w:val="4"/>
        </w:numPr>
        <w:tabs>
          <w:tab w:val="left" w:pos="1180"/>
        </w:tabs>
        <w:ind w:firstLine="760"/>
        <w:jc w:val="both"/>
        <w:rPr>
          <w:color w:val="000000"/>
          <w:lang w:bidi="ru-RU"/>
        </w:rPr>
      </w:pPr>
      <w:r w:rsidRPr="007C4F16">
        <w:rPr>
          <w:color w:val="000000"/>
          <w:lang w:bidi="ru-RU"/>
        </w:rPr>
        <w:t>Федеральным государственным образовательным стандартом дошкольного образования, утвержденным приказом Министерства образования и науки РФ от 17 октября 2013 г. № 1155 (в действующей редакции).</w:t>
      </w:r>
    </w:p>
    <w:p w:rsidR="007C4F16" w:rsidRPr="007C4F16" w:rsidRDefault="007C4F16" w:rsidP="004C70AB">
      <w:pPr>
        <w:widowControl w:val="0"/>
        <w:numPr>
          <w:ilvl w:val="0"/>
          <w:numId w:val="4"/>
        </w:numPr>
        <w:tabs>
          <w:tab w:val="left" w:pos="1180"/>
        </w:tabs>
        <w:ind w:firstLine="760"/>
        <w:jc w:val="both"/>
        <w:rPr>
          <w:color w:val="000000"/>
          <w:lang w:bidi="ru-RU"/>
        </w:rPr>
      </w:pPr>
      <w:r w:rsidRPr="007C4F16">
        <w:rPr>
          <w:color w:val="000000"/>
          <w:lang w:bidi="ru-RU"/>
        </w:rPr>
        <w:t>Федеральной образовательной программой дошкольного образования, утвержденной приказом Министерства просвещения РФ от 25 ноября 2022г. № 1028 и на основе нормативно-правовых документов:</w:t>
      </w:r>
    </w:p>
    <w:p w:rsidR="007C4F16" w:rsidRPr="007C4F16" w:rsidRDefault="007C4F16" w:rsidP="004C70AB">
      <w:pPr>
        <w:widowControl w:val="0"/>
        <w:numPr>
          <w:ilvl w:val="0"/>
          <w:numId w:val="4"/>
        </w:numPr>
        <w:tabs>
          <w:tab w:val="left" w:pos="1912"/>
        </w:tabs>
        <w:ind w:firstLine="760"/>
        <w:jc w:val="both"/>
        <w:rPr>
          <w:color w:val="000000"/>
          <w:lang w:bidi="ru-RU"/>
        </w:rPr>
      </w:pPr>
      <w:r w:rsidRPr="007C4F16">
        <w:rPr>
          <w:color w:val="000000"/>
          <w:lang w:bidi="ru-RU"/>
        </w:rPr>
        <w:t>Федеральным законом от 29 декабря 2012г. № 273-ФЗ «Об образовании в Российской Федерации»;</w:t>
      </w:r>
    </w:p>
    <w:p w:rsidR="007C4F16" w:rsidRPr="007C4F16" w:rsidRDefault="007C4F16" w:rsidP="004C70AB">
      <w:pPr>
        <w:widowControl w:val="0"/>
        <w:numPr>
          <w:ilvl w:val="0"/>
          <w:numId w:val="4"/>
        </w:numPr>
        <w:tabs>
          <w:tab w:val="left" w:pos="1180"/>
        </w:tabs>
        <w:ind w:firstLine="760"/>
        <w:jc w:val="both"/>
        <w:rPr>
          <w:color w:val="000000"/>
          <w:lang w:bidi="ru-RU"/>
        </w:rPr>
      </w:pPr>
      <w:r w:rsidRPr="007C4F16">
        <w:rPr>
          <w:color w:val="000000"/>
          <w:lang w:bidi="ru-RU"/>
        </w:rPr>
        <w:t>Федеральным законом от 24 сентября 2022г.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7C4F16" w:rsidRPr="007C4F16" w:rsidRDefault="007C4F16" w:rsidP="004C70AB">
      <w:pPr>
        <w:widowControl w:val="0"/>
        <w:numPr>
          <w:ilvl w:val="0"/>
          <w:numId w:val="4"/>
        </w:numPr>
        <w:tabs>
          <w:tab w:val="left" w:pos="1180"/>
        </w:tabs>
        <w:ind w:firstLine="760"/>
        <w:jc w:val="both"/>
        <w:rPr>
          <w:color w:val="000000"/>
          <w:lang w:bidi="ru-RU"/>
        </w:rPr>
      </w:pPr>
      <w:r w:rsidRPr="007C4F16">
        <w:rPr>
          <w:color w:val="000000"/>
          <w:lang w:bidi="ru-RU"/>
        </w:rPr>
        <w:t>Указом Президента Российской Федерации от 09 ноября 2022г. № 809 «Об утверждении Основ государственной политики по сохранению и укреплению традиционных российских духовно-нравственных ценностей»;</w:t>
      </w:r>
    </w:p>
    <w:p w:rsidR="007C4F16" w:rsidRPr="007C4F16" w:rsidRDefault="007C4F16" w:rsidP="004C70AB">
      <w:pPr>
        <w:widowControl w:val="0"/>
        <w:numPr>
          <w:ilvl w:val="0"/>
          <w:numId w:val="4"/>
        </w:numPr>
        <w:tabs>
          <w:tab w:val="left" w:pos="1180"/>
        </w:tabs>
        <w:ind w:firstLine="760"/>
        <w:jc w:val="both"/>
        <w:rPr>
          <w:color w:val="000000"/>
          <w:lang w:bidi="ru-RU"/>
        </w:rPr>
      </w:pPr>
      <w:r w:rsidRPr="007C4F16">
        <w:rPr>
          <w:color w:val="000000"/>
          <w:lang w:bidi="ru-RU"/>
        </w:rPr>
        <w:t>Приказом Министерства Российской Федерации от 01 декабря 2022г. № 1048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просвещения Российской Федерации от 31 июля 2020г. № 373»;</w:t>
      </w:r>
    </w:p>
    <w:p w:rsidR="007C4F16" w:rsidRPr="007C4F16" w:rsidRDefault="007C4F16" w:rsidP="004C70AB">
      <w:pPr>
        <w:widowControl w:val="0"/>
        <w:numPr>
          <w:ilvl w:val="0"/>
          <w:numId w:val="4"/>
        </w:numPr>
        <w:tabs>
          <w:tab w:val="left" w:pos="1180"/>
        </w:tabs>
        <w:ind w:firstLine="760"/>
        <w:jc w:val="both"/>
        <w:rPr>
          <w:color w:val="000000"/>
          <w:lang w:bidi="ru-RU"/>
        </w:rPr>
      </w:pPr>
      <w:r w:rsidRPr="007C4F16">
        <w:rPr>
          <w:color w:val="000000"/>
          <w:lang w:bidi="ru-RU"/>
        </w:rPr>
        <w:t>Постановлением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7C4F16" w:rsidRPr="007C4F16" w:rsidRDefault="007C4F16" w:rsidP="004C70AB">
      <w:pPr>
        <w:widowControl w:val="0"/>
        <w:numPr>
          <w:ilvl w:val="0"/>
          <w:numId w:val="4"/>
        </w:numPr>
        <w:tabs>
          <w:tab w:val="left" w:pos="1180"/>
        </w:tabs>
        <w:ind w:firstLine="760"/>
        <w:jc w:val="both"/>
        <w:rPr>
          <w:color w:val="000000"/>
          <w:lang w:bidi="ru-RU"/>
        </w:rPr>
      </w:pPr>
      <w:r w:rsidRPr="007C4F16">
        <w:rPr>
          <w:color w:val="000000"/>
          <w:lang w:bidi="ru-RU"/>
        </w:rPr>
        <w:t>Постановлением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7C4F16" w:rsidRPr="007C4F16" w:rsidRDefault="007C4F16" w:rsidP="004C70AB">
      <w:pPr>
        <w:widowControl w:val="0"/>
        <w:numPr>
          <w:ilvl w:val="0"/>
          <w:numId w:val="4"/>
        </w:numPr>
        <w:tabs>
          <w:tab w:val="left" w:pos="1180"/>
        </w:tabs>
        <w:ind w:firstLine="760"/>
        <w:jc w:val="both"/>
        <w:rPr>
          <w:color w:val="000000"/>
          <w:lang w:bidi="ru-RU"/>
        </w:rPr>
      </w:pPr>
      <w:r w:rsidRPr="007C4F16">
        <w:rPr>
          <w:color w:val="000000"/>
          <w:lang w:bidi="ru-RU"/>
        </w:rPr>
        <w:t xml:space="preserve">Методическими рекомендациями </w:t>
      </w:r>
      <w:proofErr w:type="spellStart"/>
      <w:r w:rsidRPr="007C4F16">
        <w:rPr>
          <w:color w:val="000000"/>
          <w:lang w:bidi="ru-RU"/>
        </w:rPr>
        <w:t>Минпросвещения</w:t>
      </w:r>
      <w:proofErr w:type="spellEnd"/>
      <w:r w:rsidRPr="007C4F16">
        <w:rPr>
          <w:color w:val="000000"/>
          <w:lang w:bidi="ru-RU"/>
        </w:rPr>
        <w:t xml:space="preserve"> России от 03 марта 2023г. по реализации федеральной образовательной программы дошкольного образования;</w:t>
      </w:r>
    </w:p>
    <w:p w:rsidR="007C4F16" w:rsidRPr="007C4F16" w:rsidRDefault="007C4F16" w:rsidP="004C70AB">
      <w:pPr>
        <w:widowControl w:val="0"/>
        <w:numPr>
          <w:ilvl w:val="0"/>
          <w:numId w:val="4"/>
        </w:numPr>
        <w:tabs>
          <w:tab w:val="left" w:pos="1912"/>
        </w:tabs>
        <w:ind w:firstLine="760"/>
        <w:jc w:val="both"/>
        <w:rPr>
          <w:color w:val="000000"/>
          <w:lang w:bidi="ru-RU"/>
        </w:rPr>
      </w:pPr>
      <w:r w:rsidRPr="007C4F16">
        <w:rPr>
          <w:color w:val="000000"/>
          <w:lang w:bidi="ru-RU"/>
        </w:rPr>
        <w:t>Уставом МАДОУ ЦРР</w:t>
      </w:r>
      <w:r>
        <w:rPr>
          <w:color w:val="000000"/>
          <w:lang w:bidi="ru-RU"/>
        </w:rPr>
        <w:t xml:space="preserve"> –детского сада №4</w:t>
      </w:r>
      <w:r w:rsidRPr="007C4F16">
        <w:rPr>
          <w:color w:val="000000"/>
          <w:lang w:bidi="ru-RU"/>
        </w:rPr>
        <w:t>.</w:t>
      </w:r>
    </w:p>
    <w:p w:rsidR="007C4F16" w:rsidRPr="007C4F16" w:rsidRDefault="007C4F16" w:rsidP="004C70AB">
      <w:pPr>
        <w:widowControl w:val="0"/>
        <w:ind w:firstLine="760"/>
        <w:jc w:val="both"/>
        <w:rPr>
          <w:color w:val="000000"/>
          <w:lang w:bidi="ru-RU"/>
        </w:rPr>
      </w:pPr>
      <w:r w:rsidRPr="007C4F16">
        <w:rPr>
          <w:color w:val="000000"/>
          <w:lang w:bidi="ru-RU"/>
        </w:rPr>
        <w:t>Программа позволяет реализовать несколько основополагающих функций дошкольного образования:</w:t>
      </w:r>
    </w:p>
    <w:p w:rsidR="007C4F16" w:rsidRPr="007C4F16" w:rsidRDefault="007C4F16" w:rsidP="004C70AB">
      <w:pPr>
        <w:widowControl w:val="0"/>
        <w:numPr>
          <w:ilvl w:val="0"/>
          <w:numId w:val="5"/>
        </w:numPr>
        <w:tabs>
          <w:tab w:val="left" w:pos="1180"/>
        </w:tabs>
        <w:ind w:firstLine="760"/>
        <w:jc w:val="both"/>
        <w:rPr>
          <w:color w:val="000000"/>
          <w:lang w:bidi="ru-RU"/>
        </w:rPr>
      </w:pPr>
      <w:r w:rsidRPr="007C4F16">
        <w:rPr>
          <w:color w:val="000000"/>
          <w:lang w:bidi="ru-RU"/>
        </w:rP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3110A3" w:rsidRPr="00DB7786" w:rsidRDefault="007C4F16" w:rsidP="003110A3">
      <w:pPr>
        <w:widowControl w:val="0"/>
        <w:numPr>
          <w:ilvl w:val="0"/>
          <w:numId w:val="5"/>
        </w:numPr>
        <w:tabs>
          <w:tab w:val="left" w:pos="1180"/>
        </w:tabs>
        <w:ind w:firstLine="760"/>
        <w:jc w:val="both"/>
        <w:rPr>
          <w:color w:val="000000"/>
          <w:lang w:bidi="ru-RU"/>
        </w:rPr>
      </w:pPr>
      <w:r w:rsidRPr="007C4F16">
        <w:rPr>
          <w:color w:val="000000"/>
          <w:lang w:bidi="ru-RU"/>
        </w:rPr>
        <w:t>создание единого ядра содержания дошкольного образования, ориентированного на приобщение детей к традиционным духовно</w:t>
      </w:r>
      <w:r w:rsidR="003110A3">
        <w:rPr>
          <w:color w:val="000000"/>
          <w:lang w:bidi="ru-RU"/>
        </w:rPr>
        <w:t xml:space="preserve"> </w:t>
      </w:r>
      <w:r w:rsidRPr="007C4F16">
        <w:rPr>
          <w:color w:val="000000"/>
          <w:lang w:bidi="ru-RU"/>
        </w:rPr>
        <w:softHyphen/>
      </w:r>
      <w:r w:rsidR="003110A3">
        <w:rPr>
          <w:color w:val="000000"/>
          <w:lang w:bidi="ru-RU"/>
        </w:rPr>
        <w:t xml:space="preserve">- </w:t>
      </w:r>
      <w:r w:rsidRPr="007C4F16">
        <w:rPr>
          <w:color w:val="000000"/>
          <w:lang w:bidi="ru-RU"/>
        </w:rPr>
        <w:t>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DB7786" w:rsidRDefault="00DB7786" w:rsidP="00DB7786">
      <w:pPr>
        <w:pStyle w:val="a6"/>
        <w:rPr>
          <w:rFonts w:ascii="Times New Roman" w:hAnsi="Times New Roman" w:cs="Times New Roman"/>
        </w:rPr>
      </w:pPr>
    </w:p>
    <w:p w:rsidR="00DB7786" w:rsidRPr="00DB7786" w:rsidRDefault="00DB7786" w:rsidP="00DB7786">
      <w:pPr>
        <w:pStyle w:val="a6"/>
        <w:rPr>
          <w:rFonts w:ascii="Times New Roman" w:hAnsi="Times New Roman" w:cs="Times New Roman"/>
          <w:b/>
        </w:rPr>
      </w:pPr>
      <w:r w:rsidRPr="00DB7786">
        <w:rPr>
          <w:rFonts w:ascii="Times New Roman" w:hAnsi="Times New Roman" w:cs="Times New Roman"/>
          <w:b/>
        </w:rPr>
        <w:t>Список используемых сокращений:</w:t>
      </w:r>
    </w:p>
    <w:p w:rsidR="00DB7786" w:rsidRPr="00D6063A" w:rsidRDefault="00DB7786" w:rsidP="00DB7786">
      <w:pPr>
        <w:pStyle w:val="a6"/>
        <w:rPr>
          <w:rFonts w:ascii="Times New Roman" w:hAnsi="Times New Roman" w:cs="Times New Roman"/>
        </w:rPr>
      </w:pPr>
      <w:r w:rsidRPr="00D6063A">
        <w:rPr>
          <w:rStyle w:val="27"/>
          <w:rFonts w:eastAsia="Microsoft Sans Serif"/>
          <w:sz w:val="24"/>
          <w:szCs w:val="24"/>
        </w:rPr>
        <w:t xml:space="preserve">ДОУ </w:t>
      </w:r>
      <w:r w:rsidRPr="00D6063A">
        <w:rPr>
          <w:rFonts w:ascii="Times New Roman" w:hAnsi="Times New Roman" w:cs="Times New Roman"/>
        </w:rPr>
        <w:t>- дошкольное образовательное учреждение;</w:t>
      </w:r>
    </w:p>
    <w:p w:rsidR="00DB7786" w:rsidRPr="00D6063A" w:rsidRDefault="00DB7786" w:rsidP="00DB7786">
      <w:pPr>
        <w:pStyle w:val="a6"/>
        <w:rPr>
          <w:rFonts w:ascii="Times New Roman" w:hAnsi="Times New Roman" w:cs="Times New Roman"/>
        </w:rPr>
      </w:pPr>
      <w:r>
        <w:rPr>
          <w:rStyle w:val="27"/>
          <w:rFonts w:eastAsia="Microsoft Sans Serif"/>
          <w:sz w:val="24"/>
          <w:szCs w:val="24"/>
        </w:rPr>
        <w:t>МА</w:t>
      </w:r>
      <w:r w:rsidRPr="00D6063A">
        <w:rPr>
          <w:rStyle w:val="27"/>
          <w:rFonts w:eastAsia="Microsoft Sans Serif"/>
          <w:sz w:val="24"/>
          <w:szCs w:val="24"/>
        </w:rPr>
        <w:t xml:space="preserve">ДОУ </w:t>
      </w:r>
      <w:r w:rsidRPr="00D6063A">
        <w:rPr>
          <w:rFonts w:ascii="Times New Roman" w:hAnsi="Times New Roman" w:cs="Times New Roman"/>
        </w:rPr>
        <w:t xml:space="preserve">- муниципальное </w:t>
      </w:r>
      <w:r>
        <w:rPr>
          <w:rFonts w:ascii="Times New Roman" w:hAnsi="Times New Roman" w:cs="Times New Roman"/>
        </w:rPr>
        <w:t xml:space="preserve">автономное </w:t>
      </w:r>
      <w:r w:rsidRPr="00D6063A">
        <w:rPr>
          <w:rFonts w:ascii="Times New Roman" w:hAnsi="Times New Roman" w:cs="Times New Roman"/>
        </w:rPr>
        <w:t>дошкольное образовательное учреждение;</w:t>
      </w:r>
    </w:p>
    <w:p w:rsidR="00DB7786" w:rsidRPr="00D6063A" w:rsidRDefault="00DB7786" w:rsidP="00DB7786">
      <w:pPr>
        <w:pStyle w:val="a6"/>
        <w:rPr>
          <w:rFonts w:ascii="Times New Roman" w:hAnsi="Times New Roman" w:cs="Times New Roman"/>
        </w:rPr>
      </w:pPr>
      <w:r w:rsidRPr="00D6063A">
        <w:rPr>
          <w:rStyle w:val="27"/>
          <w:rFonts w:eastAsia="Microsoft Sans Serif"/>
          <w:sz w:val="24"/>
          <w:szCs w:val="24"/>
        </w:rPr>
        <w:t xml:space="preserve">ООП </w:t>
      </w:r>
      <w:r w:rsidRPr="00D6063A">
        <w:rPr>
          <w:rFonts w:ascii="Times New Roman" w:hAnsi="Times New Roman" w:cs="Times New Roman"/>
        </w:rPr>
        <w:t>- особые образовательные потребности;</w:t>
      </w:r>
    </w:p>
    <w:p w:rsidR="00DB7786" w:rsidRPr="00D6063A" w:rsidRDefault="00DB7786" w:rsidP="00DB7786">
      <w:pPr>
        <w:pStyle w:val="a6"/>
        <w:rPr>
          <w:rFonts w:ascii="Times New Roman" w:hAnsi="Times New Roman" w:cs="Times New Roman"/>
        </w:rPr>
      </w:pPr>
      <w:r w:rsidRPr="00D6063A">
        <w:rPr>
          <w:rStyle w:val="27"/>
          <w:rFonts w:eastAsia="Microsoft Sans Serif"/>
          <w:sz w:val="24"/>
          <w:szCs w:val="24"/>
        </w:rPr>
        <w:t xml:space="preserve">ДО </w:t>
      </w:r>
      <w:r w:rsidRPr="00D6063A">
        <w:rPr>
          <w:rFonts w:ascii="Times New Roman" w:hAnsi="Times New Roman" w:cs="Times New Roman"/>
        </w:rPr>
        <w:t>- дошкольное образование;</w:t>
      </w:r>
    </w:p>
    <w:p w:rsidR="00DB7786" w:rsidRPr="00D6063A" w:rsidRDefault="00DB7786" w:rsidP="00DB7786">
      <w:pPr>
        <w:pStyle w:val="a6"/>
        <w:rPr>
          <w:rFonts w:ascii="Times New Roman" w:hAnsi="Times New Roman" w:cs="Times New Roman"/>
        </w:rPr>
      </w:pPr>
      <w:r w:rsidRPr="00D6063A">
        <w:rPr>
          <w:rStyle w:val="27"/>
          <w:rFonts w:eastAsia="Microsoft Sans Serif"/>
          <w:sz w:val="24"/>
          <w:szCs w:val="24"/>
        </w:rPr>
        <w:t>Программа</w:t>
      </w:r>
      <w:r w:rsidRPr="00D6063A">
        <w:rPr>
          <w:rFonts w:ascii="Times New Roman" w:hAnsi="Times New Roman" w:cs="Times New Roman"/>
        </w:rPr>
        <w:t>— основная образовательная программа.</w:t>
      </w:r>
    </w:p>
    <w:p w:rsidR="00DB7786" w:rsidRPr="00D6063A" w:rsidRDefault="00DB7786" w:rsidP="00DB7786">
      <w:pPr>
        <w:pStyle w:val="a6"/>
        <w:rPr>
          <w:rFonts w:ascii="Times New Roman" w:hAnsi="Times New Roman" w:cs="Times New Roman"/>
        </w:rPr>
      </w:pPr>
      <w:bookmarkStart w:id="3" w:name="bookmark3"/>
      <w:r w:rsidRPr="00D6063A">
        <w:rPr>
          <w:rStyle w:val="27"/>
          <w:rFonts w:eastAsia="Microsoft Sans Serif"/>
          <w:sz w:val="24"/>
          <w:szCs w:val="24"/>
        </w:rPr>
        <w:t xml:space="preserve">ФГОС ДО </w:t>
      </w:r>
      <w:r w:rsidRPr="00D6063A">
        <w:rPr>
          <w:rFonts w:ascii="Times New Roman" w:hAnsi="Times New Roman" w:cs="Times New Roman"/>
        </w:rPr>
        <w:t>- федеральный государственный образовательный стандарт дошкольного образования;</w:t>
      </w:r>
      <w:bookmarkEnd w:id="3"/>
    </w:p>
    <w:p w:rsidR="00DB7786" w:rsidRPr="00D6063A" w:rsidRDefault="00DB7786" w:rsidP="00DB7786">
      <w:pPr>
        <w:pStyle w:val="a6"/>
        <w:rPr>
          <w:rFonts w:ascii="Times New Roman" w:hAnsi="Times New Roman" w:cs="Times New Roman"/>
        </w:rPr>
      </w:pPr>
      <w:r w:rsidRPr="00D6063A">
        <w:rPr>
          <w:rStyle w:val="27"/>
          <w:rFonts w:eastAsia="Microsoft Sans Serif"/>
          <w:sz w:val="24"/>
          <w:szCs w:val="24"/>
        </w:rPr>
        <w:t xml:space="preserve">РППС </w:t>
      </w:r>
      <w:r w:rsidRPr="00D6063A">
        <w:rPr>
          <w:rFonts w:ascii="Times New Roman" w:hAnsi="Times New Roman" w:cs="Times New Roman"/>
        </w:rPr>
        <w:t>- развивающая предметно-пространственная среда.</w:t>
      </w:r>
    </w:p>
    <w:p w:rsidR="003110A3" w:rsidRPr="007C4F16" w:rsidRDefault="003110A3" w:rsidP="003110A3">
      <w:pPr>
        <w:widowControl w:val="0"/>
        <w:tabs>
          <w:tab w:val="left" w:pos="1180"/>
        </w:tabs>
        <w:jc w:val="both"/>
        <w:rPr>
          <w:color w:val="000000"/>
          <w:lang w:bidi="ru-RU"/>
        </w:rPr>
        <w:sectPr w:rsidR="003110A3" w:rsidRPr="007C4F16" w:rsidSect="004C70AB">
          <w:pgSz w:w="11900" w:h="16840"/>
          <w:pgMar w:top="459" w:right="1043" w:bottom="709" w:left="697" w:header="272" w:footer="612" w:gutter="0"/>
          <w:pgNumType w:start="1"/>
          <w:cols w:space="720"/>
          <w:noEndnote/>
          <w:docGrid w:linePitch="360"/>
        </w:sectPr>
      </w:pPr>
    </w:p>
    <w:p w:rsidR="007C4F16" w:rsidRPr="007C4F16" w:rsidRDefault="004038C1" w:rsidP="004038C1">
      <w:pPr>
        <w:keepNext/>
        <w:keepLines/>
        <w:widowControl w:val="0"/>
        <w:numPr>
          <w:ilvl w:val="2"/>
          <w:numId w:val="6"/>
        </w:numPr>
        <w:tabs>
          <w:tab w:val="left" w:pos="740"/>
        </w:tabs>
        <w:spacing w:after="180"/>
        <w:jc w:val="center"/>
        <w:outlineLvl w:val="2"/>
        <w:rPr>
          <w:b/>
          <w:bCs/>
          <w:color w:val="000000"/>
          <w:sz w:val="26"/>
          <w:szCs w:val="26"/>
          <w:lang w:bidi="ru-RU"/>
        </w:rPr>
      </w:pPr>
      <w:bookmarkStart w:id="4" w:name="bookmark4"/>
      <w:r>
        <w:rPr>
          <w:b/>
          <w:bCs/>
          <w:color w:val="000000"/>
          <w:sz w:val="26"/>
          <w:szCs w:val="26"/>
          <w:lang w:bidi="ru-RU"/>
        </w:rPr>
        <w:lastRenderedPageBreak/>
        <w:t>Цели и задачи П</w:t>
      </w:r>
      <w:r w:rsidR="007C4F16" w:rsidRPr="007C4F16">
        <w:rPr>
          <w:b/>
          <w:bCs/>
          <w:color w:val="000000"/>
          <w:sz w:val="26"/>
          <w:szCs w:val="26"/>
          <w:lang w:bidi="ru-RU"/>
        </w:rPr>
        <w:t>рограммы</w:t>
      </w:r>
      <w:bookmarkEnd w:id="4"/>
    </w:p>
    <w:p w:rsidR="007C4F16" w:rsidRPr="007C4F16" w:rsidRDefault="007C4F16" w:rsidP="004C70AB">
      <w:pPr>
        <w:widowControl w:val="0"/>
        <w:ind w:firstLine="740"/>
        <w:jc w:val="both"/>
        <w:rPr>
          <w:color w:val="000000"/>
          <w:lang w:bidi="ru-RU"/>
        </w:rPr>
      </w:pPr>
      <w:r w:rsidRPr="007C4F16">
        <w:rPr>
          <w:color w:val="000000"/>
          <w:lang w:bidi="ru-RU"/>
        </w:rPr>
        <w:t>Целью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7C4F16" w:rsidRPr="007C4F16" w:rsidRDefault="007C4F16" w:rsidP="004C70AB">
      <w:pPr>
        <w:widowControl w:val="0"/>
        <w:spacing w:after="280"/>
        <w:ind w:firstLine="740"/>
        <w:jc w:val="both"/>
        <w:rPr>
          <w:color w:val="000000"/>
          <w:lang w:bidi="ru-RU"/>
        </w:rPr>
      </w:pPr>
      <w:r w:rsidRPr="007C4F16">
        <w:rPr>
          <w:color w:val="000000"/>
          <w:lang w:bidi="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7C4F16" w:rsidRPr="007C4F16" w:rsidRDefault="007C4F16" w:rsidP="004C70AB">
      <w:pPr>
        <w:keepNext/>
        <w:keepLines/>
        <w:widowControl w:val="0"/>
        <w:spacing w:line="230" w:lineRule="auto"/>
        <w:jc w:val="both"/>
        <w:outlineLvl w:val="3"/>
        <w:rPr>
          <w:b/>
          <w:bCs/>
          <w:color w:val="000000"/>
          <w:lang w:bidi="ru-RU"/>
        </w:rPr>
      </w:pPr>
      <w:bookmarkStart w:id="5" w:name="bookmark6"/>
      <w:r w:rsidRPr="007C4F16">
        <w:rPr>
          <w:b/>
          <w:bCs/>
          <w:color w:val="000000"/>
          <w:lang w:bidi="ru-RU"/>
        </w:rPr>
        <w:t>Задачами программы по обязательной части являются:</w:t>
      </w:r>
      <w:bookmarkEnd w:id="5"/>
    </w:p>
    <w:p w:rsidR="007C4F16" w:rsidRPr="007C4F16" w:rsidRDefault="007C4F16" w:rsidP="004C70AB">
      <w:pPr>
        <w:widowControl w:val="0"/>
        <w:numPr>
          <w:ilvl w:val="0"/>
          <w:numId w:val="7"/>
        </w:numPr>
        <w:tabs>
          <w:tab w:val="left" w:pos="1302"/>
        </w:tabs>
        <w:spacing w:line="230" w:lineRule="auto"/>
        <w:jc w:val="both"/>
        <w:rPr>
          <w:color w:val="000000"/>
          <w:lang w:bidi="ru-RU"/>
        </w:rPr>
      </w:pPr>
      <w:r w:rsidRPr="007C4F16">
        <w:rPr>
          <w:color w:val="000000"/>
          <w:lang w:bidi="ru-RU"/>
        </w:rPr>
        <w:t>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w:t>
      </w:r>
    </w:p>
    <w:p w:rsidR="007C4F16" w:rsidRPr="007C4F16" w:rsidRDefault="007C4F16" w:rsidP="004C70AB">
      <w:pPr>
        <w:widowControl w:val="0"/>
        <w:numPr>
          <w:ilvl w:val="0"/>
          <w:numId w:val="7"/>
        </w:numPr>
        <w:tabs>
          <w:tab w:val="left" w:pos="1302"/>
        </w:tabs>
        <w:jc w:val="both"/>
        <w:rPr>
          <w:color w:val="000000"/>
          <w:lang w:bidi="ru-RU"/>
        </w:rPr>
      </w:pPr>
      <w:r w:rsidRPr="007C4F16">
        <w:rPr>
          <w:color w:val="000000"/>
          <w:lang w:bidi="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7C4F16" w:rsidRPr="007C4F16" w:rsidRDefault="007C4F16" w:rsidP="004C70AB">
      <w:pPr>
        <w:widowControl w:val="0"/>
        <w:numPr>
          <w:ilvl w:val="0"/>
          <w:numId w:val="7"/>
        </w:numPr>
        <w:tabs>
          <w:tab w:val="left" w:pos="1302"/>
        </w:tabs>
        <w:spacing w:line="230" w:lineRule="auto"/>
        <w:jc w:val="both"/>
        <w:rPr>
          <w:color w:val="000000"/>
          <w:lang w:bidi="ru-RU"/>
        </w:rPr>
      </w:pPr>
      <w:r w:rsidRPr="007C4F16">
        <w:rPr>
          <w:color w:val="000000"/>
          <w:lang w:bidi="ru-RU"/>
        </w:rPr>
        <w:t>Создание условий для формирования ценностного отношения к окружающему миру, становления опыта действий и поступков на основе осмысления ценностей; построение (структурирование) содержания образовательной работы на основе учета возрастных и индивидуальных особенностей развития;</w:t>
      </w:r>
    </w:p>
    <w:p w:rsidR="007C4F16" w:rsidRPr="007C4F16" w:rsidRDefault="007C4F16" w:rsidP="004C70AB">
      <w:pPr>
        <w:widowControl w:val="0"/>
        <w:numPr>
          <w:ilvl w:val="0"/>
          <w:numId w:val="7"/>
        </w:numPr>
        <w:tabs>
          <w:tab w:val="left" w:pos="1308"/>
        </w:tabs>
        <w:spacing w:line="233" w:lineRule="auto"/>
        <w:jc w:val="both"/>
        <w:rPr>
          <w:color w:val="000000"/>
          <w:lang w:bidi="ru-RU"/>
        </w:rPr>
      </w:pPr>
      <w:r w:rsidRPr="007C4F16">
        <w:rPr>
          <w:color w:val="000000"/>
          <w:lang w:bidi="ru-RU"/>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7C4F16" w:rsidRPr="007C4F16" w:rsidRDefault="007C4F16" w:rsidP="004C70AB">
      <w:pPr>
        <w:widowControl w:val="0"/>
        <w:numPr>
          <w:ilvl w:val="0"/>
          <w:numId w:val="7"/>
        </w:numPr>
        <w:tabs>
          <w:tab w:val="left" w:pos="1202"/>
          <w:tab w:val="left" w:pos="2026"/>
        </w:tabs>
        <w:spacing w:line="233" w:lineRule="auto"/>
        <w:jc w:val="both"/>
        <w:rPr>
          <w:color w:val="000000"/>
          <w:lang w:bidi="ru-RU"/>
        </w:rPr>
      </w:pPr>
      <w:r w:rsidRPr="007C4F16">
        <w:rPr>
          <w:color w:val="000000"/>
          <w:lang w:bidi="ru-RU"/>
        </w:rPr>
        <w:t>Охрана и укрепление физического и психического здоровья детей, в том числе их эмоционального благополучия;</w:t>
      </w:r>
    </w:p>
    <w:p w:rsidR="007C4F16" w:rsidRPr="007C4F16" w:rsidRDefault="007C4F16" w:rsidP="004C70AB">
      <w:pPr>
        <w:widowControl w:val="0"/>
        <w:numPr>
          <w:ilvl w:val="0"/>
          <w:numId w:val="7"/>
        </w:numPr>
        <w:tabs>
          <w:tab w:val="left" w:pos="1202"/>
          <w:tab w:val="left" w:pos="2026"/>
        </w:tabs>
        <w:spacing w:line="233" w:lineRule="auto"/>
        <w:jc w:val="both"/>
        <w:rPr>
          <w:color w:val="000000"/>
          <w:lang w:bidi="ru-RU"/>
        </w:rPr>
      </w:pPr>
      <w:r w:rsidRPr="007C4F16">
        <w:rPr>
          <w:color w:val="000000"/>
          <w:lang w:bidi="ru-RU"/>
        </w:rPr>
        <w:t>Обеспечение развития физических, личностных, нравственных качеств и основ патриотизма, интеллектуальных и художественно -</w:t>
      </w:r>
    </w:p>
    <w:p w:rsidR="007C4F16" w:rsidRPr="007C4F16" w:rsidRDefault="007C4F16" w:rsidP="004C70AB">
      <w:pPr>
        <w:widowControl w:val="0"/>
        <w:spacing w:line="233" w:lineRule="auto"/>
        <w:jc w:val="both"/>
        <w:rPr>
          <w:color w:val="000000"/>
          <w:lang w:bidi="ru-RU"/>
        </w:rPr>
      </w:pPr>
      <w:r w:rsidRPr="007C4F16">
        <w:rPr>
          <w:color w:val="000000"/>
          <w:lang w:bidi="ru-RU"/>
        </w:rPr>
        <w:t>творческих способностей ребенка, его инициативности, самостоятельности и ответственности;</w:t>
      </w:r>
    </w:p>
    <w:p w:rsidR="007C4F16" w:rsidRPr="007C4F16" w:rsidRDefault="007C4F16" w:rsidP="004C70AB">
      <w:pPr>
        <w:widowControl w:val="0"/>
        <w:numPr>
          <w:ilvl w:val="0"/>
          <w:numId w:val="7"/>
        </w:numPr>
        <w:tabs>
          <w:tab w:val="left" w:pos="1308"/>
        </w:tabs>
        <w:spacing w:line="233" w:lineRule="auto"/>
        <w:jc w:val="both"/>
        <w:rPr>
          <w:color w:val="000000"/>
          <w:lang w:bidi="ru-RU"/>
        </w:rPr>
      </w:pPr>
      <w:r w:rsidRPr="007C4F16">
        <w:rPr>
          <w:color w:val="000000"/>
          <w:lang w:bidi="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7C4F16" w:rsidRPr="007C4F16" w:rsidRDefault="007C4F16" w:rsidP="004C70AB">
      <w:pPr>
        <w:widowControl w:val="0"/>
        <w:numPr>
          <w:ilvl w:val="0"/>
          <w:numId w:val="7"/>
        </w:numPr>
        <w:tabs>
          <w:tab w:val="left" w:pos="1308"/>
        </w:tabs>
        <w:spacing w:after="280" w:line="233" w:lineRule="auto"/>
        <w:jc w:val="both"/>
        <w:rPr>
          <w:color w:val="000000"/>
          <w:lang w:bidi="ru-RU"/>
        </w:rPr>
      </w:pPr>
      <w:r w:rsidRPr="007C4F16">
        <w:rPr>
          <w:color w:val="000000"/>
          <w:lang w:bidi="ru-RU"/>
        </w:rPr>
        <w:t>Достижение детьми на этапе завершения дошкольного образования уровня развития, необходимого и достаточного для успешного освоения ими образовательных программ начального общего образования.</w:t>
      </w:r>
    </w:p>
    <w:p w:rsidR="007C4F16" w:rsidRPr="007C4F16" w:rsidRDefault="007C4F16" w:rsidP="004C70AB">
      <w:pPr>
        <w:widowControl w:val="0"/>
        <w:jc w:val="both"/>
        <w:rPr>
          <w:color w:val="000000"/>
          <w:lang w:bidi="ru-RU"/>
        </w:rPr>
      </w:pPr>
      <w:r w:rsidRPr="007C4F16">
        <w:rPr>
          <w:b/>
          <w:bCs/>
          <w:color w:val="000000"/>
          <w:lang w:bidi="ru-RU"/>
        </w:rPr>
        <w:t>Целями и задачами Программы по части, формируемой участниками образовательных отношений являются:</w:t>
      </w:r>
    </w:p>
    <w:p w:rsidR="007C4F16" w:rsidRPr="007C4F16" w:rsidRDefault="007C4F16" w:rsidP="004C70AB">
      <w:pPr>
        <w:jc w:val="both"/>
        <w:rPr>
          <w:rFonts w:eastAsia="Microsoft Sans Serif"/>
        </w:rPr>
      </w:pPr>
      <w:r w:rsidRPr="007C4F16">
        <w:rPr>
          <w:b/>
          <w:bCs/>
          <w:i/>
          <w:iCs/>
          <w:color w:val="000000"/>
          <w:lang w:bidi="ru-RU"/>
        </w:rPr>
        <w:t xml:space="preserve">В части парциальной программы </w:t>
      </w:r>
      <w:r w:rsidR="005B7ABC">
        <w:t xml:space="preserve">Т.В. </w:t>
      </w:r>
      <w:proofErr w:type="spellStart"/>
      <w:r w:rsidRPr="007A71B5">
        <w:rPr>
          <w:rStyle w:val="a5"/>
          <w:rFonts w:eastAsia="Microsoft Sans Serif"/>
        </w:rPr>
        <w:t>Волосовец</w:t>
      </w:r>
      <w:proofErr w:type="spellEnd"/>
      <w:r w:rsidR="005B7ABC">
        <w:rPr>
          <w:rStyle w:val="a5"/>
          <w:rFonts w:eastAsia="Microsoft Sans Serif"/>
        </w:rPr>
        <w:t xml:space="preserve">, Ю.В. Карпова, Т.В. </w:t>
      </w:r>
      <w:proofErr w:type="gramStart"/>
      <w:r w:rsidR="005B7ABC">
        <w:rPr>
          <w:rStyle w:val="a5"/>
          <w:rFonts w:eastAsia="Microsoft Sans Serif"/>
        </w:rPr>
        <w:t>Тимофеева</w:t>
      </w:r>
      <w:r w:rsidRPr="007A71B5">
        <w:rPr>
          <w:rStyle w:val="a5"/>
          <w:rFonts w:eastAsia="Microsoft Sans Serif"/>
        </w:rPr>
        <w:t xml:space="preserve"> </w:t>
      </w:r>
      <w:r>
        <w:rPr>
          <w:rStyle w:val="a5"/>
          <w:rFonts w:eastAsia="Microsoft Sans Serif"/>
        </w:rPr>
        <w:t xml:space="preserve"> </w:t>
      </w:r>
      <w:r w:rsidRPr="007A71B5">
        <w:rPr>
          <w:rStyle w:val="a5"/>
          <w:rFonts w:eastAsia="Microsoft Sans Serif"/>
        </w:rPr>
        <w:t>«</w:t>
      </w:r>
      <w:proofErr w:type="gramEnd"/>
      <w:r w:rsidRPr="007A71B5">
        <w:rPr>
          <w:rStyle w:val="a5"/>
          <w:rFonts w:eastAsia="Microsoft Sans Serif"/>
        </w:rPr>
        <w:t xml:space="preserve">От </w:t>
      </w:r>
      <w:proofErr w:type="spellStart"/>
      <w:r w:rsidRPr="007A71B5">
        <w:rPr>
          <w:rStyle w:val="a5"/>
          <w:rFonts w:eastAsia="Microsoft Sans Serif"/>
        </w:rPr>
        <w:t>Фребеля</w:t>
      </w:r>
      <w:proofErr w:type="spellEnd"/>
      <w:r w:rsidRPr="007A71B5">
        <w:rPr>
          <w:rStyle w:val="a5"/>
          <w:rFonts w:eastAsia="Microsoft Sans Serif"/>
        </w:rPr>
        <w:t xml:space="preserve"> до робота». Растим будущих инженеров»</w:t>
      </w:r>
      <w:r w:rsidR="005B7ABC">
        <w:rPr>
          <w:rStyle w:val="a5"/>
          <w:rFonts w:eastAsia="Microsoft Sans Serif"/>
        </w:rPr>
        <w:t xml:space="preserve"> </w:t>
      </w:r>
    </w:p>
    <w:p w:rsidR="007C4F16" w:rsidRPr="007C4F16" w:rsidRDefault="007C4F16" w:rsidP="004C70AB">
      <w:pPr>
        <w:pStyle w:val="a6"/>
        <w:jc w:val="both"/>
        <w:rPr>
          <w:rFonts w:ascii="Times New Roman" w:hAnsi="Times New Roman" w:cs="Times New Roman"/>
        </w:rPr>
      </w:pPr>
      <w:r w:rsidRPr="007C4F16">
        <w:rPr>
          <w:rFonts w:ascii="Times New Roman" w:eastAsia="Times New Roman" w:hAnsi="Times New Roman" w:cs="Times New Roman"/>
          <w:b/>
          <w:bCs/>
        </w:rPr>
        <w:t xml:space="preserve">Цель - </w:t>
      </w:r>
      <w:r w:rsidR="000B7693" w:rsidRPr="007A71B5">
        <w:rPr>
          <w:rStyle w:val="a5"/>
          <w:rFonts w:eastAsia="Microsoft Sans Serif"/>
          <w:color w:val="auto"/>
        </w:rPr>
        <w:t>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w:t>
      </w:r>
    </w:p>
    <w:p w:rsidR="007C4F16" w:rsidRDefault="007C4F16" w:rsidP="004C70AB">
      <w:pPr>
        <w:widowControl w:val="0"/>
        <w:jc w:val="both"/>
        <w:rPr>
          <w:b/>
          <w:bCs/>
          <w:color w:val="000000"/>
          <w:lang w:bidi="ru-RU"/>
        </w:rPr>
      </w:pPr>
      <w:r w:rsidRPr="007C4F16">
        <w:rPr>
          <w:b/>
          <w:bCs/>
          <w:color w:val="000000"/>
          <w:lang w:bidi="ru-RU"/>
        </w:rPr>
        <w:t>Задачи:</w:t>
      </w:r>
    </w:p>
    <w:p w:rsidR="00D9023F" w:rsidRPr="00D9023F" w:rsidRDefault="00D9023F" w:rsidP="004C70AB">
      <w:pPr>
        <w:pStyle w:val="Default"/>
        <w:jc w:val="both"/>
      </w:pPr>
      <w:r w:rsidRPr="00D9023F">
        <w:t xml:space="preserve">1) в условиях реализации ФГОС дошкольного образования организовать в образовательном пространстве ДОО предметную игровую </w:t>
      </w:r>
      <w:proofErr w:type="spellStart"/>
      <w:r w:rsidRPr="00D9023F">
        <w:t>техносреду</w:t>
      </w:r>
      <w:proofErr w:type="spellEnd"/>
      <w:r w:rsidRPr="00D9023F">
        <w:t xml:space="preserve">, адекватную возрастным особенностям и современным требованиям к политехнической подготовке детей (к ее содержанию, материально-техническому, организационно-методическому и дидактическому обеспечению); </w:t>
      </w:r>
    </w:p>
    <w:p w:rsidR="00D9023F" w:rsidRPr="00D9023F" w:rsidRDefault="00D9023F" w:rsidP="004C70AB">
      <w:pPr>
        <w:pStyle w:val="Default"/>
        <w:jc w:val="both"/>
      </w:pPr>
      <w:r w:rsidRPr="00D9023F">
        <w:t xml:space="preserve">2) формировать основы технической грамотности воспитанников; </w:t>
      </w:r>
    </w:p>
    <w:p w:rsidR="00D9023F" w:rsidRPr="00D9023F" w:rsidRDefault="00D9023F" w:rsidP="004C70AB">
      <w:pPr>
        <w:pStyle w:val="Default"/>
        <w:jc w:val="both"/>
      </w:pPr>
      <w:r w:rsidRPr="00D9023F">
        <w:lastRenderedPageBreak/>
        <w:t xml:space="preserve">3) развивать технические и конструктивные умения в специфических для дошкольного возраста видах детской деятельности; </w:t>
      </w:r>
    </w:p>
    <w:p w:rsidR="00D9023F" w:rsidRPr="00D9023F" w:rsidRDefault="00D9023F" w:rsidP="004C70AB">
      <w:pPr>
        <w:pStyle w:val="Default"/>
        <w:jc w:val="both"/>
      </w:pPr>
      <w:r w:rsidRPr="00D9023F">
        <w:t xml:space="preserve">4) обеспечить освоение детьми начального опыта работы с отдельными техническими объектами (в виде игрового оборудования); </w:t>
      </w:r>
    </w:p>
    <w:p w:rsidR="00D9023F" w:rsidRPr="007C4F16" w:rsidRDefault="00D9023F" w:rsidP="004C70AB">
      <w:pPr>
        <w:widowControl w:val="0"/>
        <w:jc w:val="both"/>
        <w:rPr>
          <w:color w:val="000000"/>
          <w:lang w:bidi="ru-RU"/>
        </w:rPr>
      </w:pPr>
      <w:r w:rsidRPr="00D9023F">
        <w:t>5) оценить результативность системы педагогической работы, направленной на формирование у воспитанников, в соответствии с ФГОС ДО, предпосылок готовности к изучению технических наук средствами игрового оборудования.</w:t>
      </w:r>
    </w:p>
    <w:p w:rsidR="000B7693" w:rsidRPr="007A71B5" w:rsidRDefault="000B7693" w:rsidP="004C70AB">
      <w:pPr>
        <w:pStyle w:val="a6"/>
        <w:jc w:val="both"/>
        <w:rPr>
          <w:rFonts w:ascii="Times New Roman" w:hAnsi="Times New Roman" w:cs="Times New Roman"/>
        </w:rPr>
      </w:pPr>
      <w:r w:rsidRPr="007A71B5">
        <w:rPr>
          <w:rFonts w:ascii="Times New Roman" w:hAnsi="Times New Roman" w:cs="Times New Roman"/>
        </w:rPr>
        <w:t xml:space="preserve">развитие интеллектуальных способностей </w:t>
      </w:r>
      <w:proofErr w:type="gramStart"/>
      <w:r w:rsidRPr="007A71B5">
        <w:rPr>
          <w:rFonts w:ascii="Times New Roman" w:hAnsi="Times New Roman" w:cs="Times New Roman"/>
        </w:rPr>
        <w:t>детей,  волевых</w:t>
      </w:r>
      <w:proofErr w:type="gramEnd"/>
      <w:r w:rsidRPr="007A71B5">
        <w:rPr>
          <w:rFonts w:ascii="Times New Roman" w:hAnsi="Times New Roman" w:cs="Times New Roman"/>
        </w:rPr>
        <w:t xml:space="preserve"> усилий, умению выстраивать отношения со сверстниками и взрослыми</w:t>
      </w:r>
    </w:p>
    <w:p w:rsidR="00D9023F" w:rsidRDefault="00D9023F" w:rsidP="004C70AB">
      <w:pPr>
        <w:widowControl w:val="0"/>
        <w:spacing w:line="233" w:lineRule="auto"/>
        <w:jc w:val="both"/>
        <w:rPr>
          <w:b/>
          <w:bCs/>
          <w:i/>
          <w:iCs/>
          <w:color w:val="000000"/>
          <w:lang w:bidi="ru-RU"/>
        </w:rPr>
      </w:pPr>
    </w:p>
    <w:p w:rsidR="002775F2" w:rsidRDefault="007C4F16" w:rsidP="004C70AB">
      <w:pPr>
        <w:widowControl w:val="0"/>
        <w:spacing w:line="233" w:lineRule="auto"/>
        <w:jc w:val="both"/>
      </w:pPr>
      <w:r w:rsidRPr="007C4F16">
        <w:rPr>
          <w:b/>
          <w:bCs/>
          <w:i/>
          <w:iCs/>
          <w:color w:val="000000"/>
          <w:lang w:bidi="ru-RU"/>
        </w:rPr>
        <w:t xml:space="preserve">В части парциальной образовательной программа </w:t>
      </w:r>
      <w:r w:rsidR="00D9023F" w:rsidRPr="00D9023F">
        <w:rPr>
          <w:rFonts w:eastAsia="MyriadPro-Regular"/>
          <w:lang w:eastAsia="en-US"/>
        </w:rPr>
        <w:t xml:space="preserve">А. В. Кузин, Н. В. Коновалов, Н. С. </w:t>
      </w:r>
      <w:proofErr w:type="spellStart"/>
      <w:r w:rsidR="00D9023F" w:rsidRPr="00D9023F">
        <w:rPr>
          <w:rFonts w:eastAsia="MyriadPro-Regular"/>
          <w:lang w:eastAsia="en-US"/>
        </w:rPr>
        <w:t>Скаржинский</w:t>
      </w:r>
      <w:proofErr w:type="spellEnd"/>
      <w:r w:rsidR="00D9023F" w:rsidRPr="00D9023F">
        <w:rPr>
          <w:b/>
          <w:bCs/>
          <w:i/>
          <w:iCs/>
          <w:color w:val="000000"/>
          <w:lang w:bidi="ru-RU"/>
        </w:rPr>
        <w:t xml:space="preserve"> </w:t>
      </w:r>
      <w:r w:rsidR="002775F2" w:rsidRPr="00D9023F">
        <w:rPr>
          <w:bCs/>
          <w:iCs/>
          <w:color w:val="000000"/>
          <w:lang w:bidi="ru-RU"/>
        </w:rPr>
        <w:t>«</w:t>
      </w:r>
      <w:r w:rsidRPr="007C4F16">
        <w:t>Феникс</w:t>
      </w:r>
      <w:r w:rsidR="002775F2">
        <w:t>» Шахматы для дошкольников</w:t>
      </w:r>
    </w:p>
    <w:p w:rsidR="007C4F16" w:rsidRPr="007F2165" w:rsidRDefault="007C4F16" w:rsidP="007F2165">
      <w:pPr>
        <w:pStyle w:val="a6"/>
        <w:jc w:val="both"/>
        <w:rPr>
          <w:rFonts w:ascii="Times New Roman" w:hAnsi="Times New Roman" w:cs="Times New Roman"/>
        </w:rPr>
      </w:pPr>
      <w:r w:rsidRPr="007C4F16">
        <w:rPr>
          <w:rFonts w:ascii="Times New Roman" w:eastAsia="Times New Roman" w:hAnsi="Times New Roman" w:cs="Times New Roman"/>
          <w:b/>
          <w:bCs/>
        </w:rPr>
        <w:t xml:space="preserve">Цель </w:t>
      </w:r>
      <w:r w:rsidR="000B7693">
        <w:rPr>
          <w:rFonts w:ascii="Times New Roman" w:eastAsia="Times New Roman" w:hAnsi="Times New Roman" w:cs="Times New Roman"/>
          <w:b/>
          <w:bCs/>
        </w:rPr>
        <w:t xml:space="preserve">- </w:t>
      </w:r>
      <w:r w:rsidR="000B7693" w:rsidRPr="007A71B5">
        <w:rPr>
          <w:rFonts w:ascii="Times New Roman" w:hAnsi="Times New Roman" w:cs="Times New Roman"/>
        </w:rPr>
        <w:t>развитие инт</w:t>
      </w:r>
      <w:r w:rsidR="000B7693">
        <w:rPr>
          <w:rFonts w:ascii="Times New Roman" w:hAnsi="Times New Roman" w:cs="Times New Roman"/>
        </w:rPr>
        <w:t xml:space="preserve">еллектуальных </w:t>
      </w:r>
      <w:proofErr w:type="gramStart"/>
      <w:r w:rsidR="000B7693">
        <w:rPr>
          <w:rFonts w:ascii="Times New Roman" w:hAnsi="Times New Roman" w:cs="Times New Roman"/>
        </w:rPr>
        <w:t>способностей</w:t>
      </w:r>
      <w:r w:rsidR="000B7693" w:rsidRPr="007A71B5">
        <w:rPr>
          <w:rFonts w:ascii="Times New Roman" w:hAnsi="Times New Roman" w:cs="Times New Roman"/>
        </w:rPr>
        <w:t>,  волевых</w:t>
      </w:r>
      <w:proofErr w:type="gramEnd"/>
      <w:r w:rsidR="000B7693" w:rsidRPr="007A71B5">
        <w:rPr>
          <w:rFonts w:ascii="Times New Roman" w:hAnsi="Times New Roman" w:cs="Times New Roman"/>
        </w:rPr>
        <w:t xml:space="preserve"> усилий</w:t>
      </w:r>
      <w:r w:rsidR="000B7693">
        <w:rPr>
          <w:rFonts w:ascii="Times New Roman" w:hAnsi="Times New Roman" w:cs="Times New Roman"/>
        </w:rPr>
        <w:t xml:space="preserve"> детей, умение</w:t>
      </w:r>
      <w:r w:rsidR="000B7693" w:rsidRPr="007A71B5">
        <w:rPr>
          <w:rFonts w:ascii="Times New Roman" w:hAnsi="Times New Roman" w:cs="Times New Roman"/>
        </w:rPr>
        <w:t xml:space="preserve"> выстраивать отношения со сверстниками и взрослыми</w:t>
      </w:r>
    </w:p>
    <w:p w:rsidR="007B5D8B" w:rsidRPr="00AF7B9E" w:rsidRDefault="007C4F16" w:rsidP="004C70AB">
      <w:pPr>
        <w:pStyle w:val="a6"/>
        <w:jc w:val="both"/>
        <w:rPr>
          <w:rFonts w:ascii="Times New Roman" w:hAnsi="Times New Roman" w:cs="Times New Roman"/>
        </w:rPr>
      </w:pPr>
      <w:r w:rsidRPr="007C4F16">
        <w:rPr>
          <w:rFonts w:ascii="Times New Roman" w:eastAsia="Times New Roman" w:hAnsi="Times New Roman" w:cs="Times New Roman"/>
          <w:b/>
          <w:bCs/>
        </w:rPr>
        <w:t>Задачи:</w:t>
      </w:r>
      <w:r w:rsidR="007B5D8B">
        <w:rPr>
          <w:rFonts w:ascii="Times New Roman" w:eastAsia="Times New Roman" w:hAnsi="Times New Roman" w:cs="Times New Roman"/>
          <w:b/>
          <w:bCs/>
        </w:rPr>
        <w:t xml:space="preserve"> </w:t>
      </w:r>
      <w:r w:rsidR="007B5D8B" w:rsidRPr="00AF7B9E">
        <w:rPr>
          <w:rFonts w:ascii="Times New Roman" w:hAnsi="Times New Roman" w:cs="Times New Roman"/>
          <w:b/>
          <w:bCs/>
          <w:i/>
          <w:iCs/>
        </w:rPr>
        <w:t xml:space="preserve">социально-коммуникативные </w:t>
      </w:r>
      <w:r w:rsidR="007B5D8B" w:rsidRPr="00AF7B9E">
        <w:rPr>
          <w:rFonts w:ascii="Times New Roman" w:hAnsi="Times New Roman" w:cs="Times New Roman"/>
        </w:rPr>
        <w:t>(правила поведения на соревнованиях, в том числе в ситуациях успеха и неуспеха):</w:t>
      </w:r>
    </w:p>
    <w:p w:rsidR="007B5D8B" w:rsidRPr="00AF7B9E" w:rsidRDefault="007B5D8B" w:rsidP="004C70AB">
      <w:pPr>
        <w:pStyle w:val="a6"/>
        <w:jc w:val="both"/>
        <w:rPr>
          <w:rFonts w:ascii="Times New Roman" w:hAnsi="Times New Roman" w:cs="Times New Roman"/>
        </w:rPr>
      </w:pPr>
      <w:r w:rsidRPr="00AF7B9E">
        <w:rPr>
          <w:rFonts w:ascii="Times New Roman" w:hAnsi="Times New Roman" w:cs="Times New Roman"/>
        </w:rPr>
        <w:t>– усвоение норм и ценностей, принятых в обществе, включая моральные и нравственные ценности (в том числе эффективнее – на примере сказочных персонажей);</w:t>
      </w:r>
    </w:p>
    <w:p w:rsidR="007B5D8B" w:rsidRPr="00AF7B9E" w:rsidRDefault="007B5D8B" w:rsidP="004C70AB">
      <w:pPr>
        <w:pStyle w:val="a6"/>
        <w:jc w:val="both"/>
        <w:rPr>
          <w:rFonts w:ascii="Times New Roman" w:hAnsi="Times New Roman" w:cs="Times New Roman"/>
        </w:rPr>
      </w:pPr>
      <w:r w:rsidRPr="00AF7B9E">
        <w:rPr>
          <w:rFonts w:ascii="Times New Roman" w:hAnsi="Times New Roman" w:cs="Times New Roman"/>
        </w:rPr>
        <w:t xml:space="preserve">– становление самостоятельности, целенаправленности и </w:t>
      </w:r>
      <w:proofErr w:type="spellStart"/>
      <w:r w:rsidRPr="00AF7B9E">
        <w:rPr>
          <w:rFonts w:ascii="Times New Roman" w:hAnsi="Times New Roman" w:cs="Times New Roman"/>
        </w:rPr>
        <w:t>саморегуляции</w:t>
      </w:r>
      <w:proofErr w:type="spellEnd"/>
      <w:r w:rsidRPr="00AF7B9E">
        <w:rPr>
          <w:rFonts w:ascii="Times New Roman" w:hAnsi="Times New Roman" w:cs="Times New Roman"/>
        </w:rPr>
        <w:t xml:space="preserve"> собственных</w:t>
      </w:r>
      <w:r>
        <w:rPr>
          <w:rFonts w:ascii="Times New Roman" w:hAnsi="Times New Roman" w:cs="Times New Roman"/>
        </w:rPr>
        <w:t xml:space="preserve"> </w:t>
      </w:r>
      <w:r w:rsidRPr="00AF7B9E">
        <w:rPr>
          <w:rFonts w:ascii="Times New Roman" w:hAnsi="Times New Roman" w:cs="Times New Roman"/>
        </w:rPr>
        <w:t>действий;</w:t>
      </w:r>
    </w:p>
    <w:p w:rsidR="007B5D8B" w:rsidRPr="00AF7B9E" w:rsidRDefault="007B5D8B" w:rsidP="004C70AB">
      <w:pPr>
        <w:pStyle w:val="a6"/>
        <w:jc w:val="both"/>
        <w:rPr>
          <w:rFonts w:ascii="Times New Roman" w:hAnsi="Times New Roman" w:cs="Times New Roman"/>
        </w:rPr>
      </w:pPr>
      <w:r w:rsidRPr="00AF7B9E">
        <w:rPr>
          <w:rFonts w:ascii="Times New Roman" w:hAnsi="Times New Roman" w:cs="Times New Roman"/>
        </w:rPr>
        <w:t>– формирование безопасных основ поведения в социуме;</w:t>
      </w:r>
    </w:p>
    <w:p w:rsidR="007B5D8B" w:rsidRPr="00AF7B9E" w:rsidRDefault="007B5D8B" w:rsidP="004C70AB">
      <w:pPr>
        <w:pStyle w:val="a6"/>
        <w:jc w:val="both"/>
        <w:rPr>
          <w:rFonts w:ascii="Times New Roman" w:hAnsi="Times New Roman" w:cs="Times New Roman"/>
        </w:rPr>
      </w:pPr>
      <w:r w:rsidRPr="00AF7B9E">
        <w:rPr>
          <w:rFonts w:ascii="Times New Roman" w:hAnsi="Times New Roman" w:cs="Times New Roman"/>
        </w:rPr>
        <w:t>– развитие навыков общения и взаимодействия ребёнка со сверстниками в соревновательной</w:t>
      </w:r>
      <w:r>
        <w:rPr>
          <w:rFonts w:ascii="Times New Roman" w:hAnsi="Times New Roman" w:cs="Times New Roman"/>
        </w:rPr>
        <w:t xml:space="preserve"> </w:t>
      </w:r>
      <w:r w:rsidRPr="00AF7B9E">
        <w:rPr>
          <w:rFonts w:ascii="Times New Roman" w:hAnsi="Times New Roman" w:cs="Times New Roman"/>
        </w:rPr>
        <w:t>деятельности;</w:t>
      </w:r>
    </w:p>
    <w:p w:rsidR="007B5D8B" w:rsidRPr="00AF7B9E" w:rsidRDefault="007B5D8B" w:rsidP="004C70AB">
      <w:pPr>
        <w:pStyle w:val="a6"/>
        <w:jc w:val="both"/>
        <w:rPr>
          <w:rFonts w:ascii="Times New Roman" w:hAnsi="Times New Roman" w:cs="Times New Roman"/>
        </w:rPr>
      </w:pPr>
      <w:r w:rsidRPr="00AF7B9E">
        <w:rPr>
          <w:rFonts w:ascii="Times New Roman" w:hAnsi="Times New Roman" w:cs="Times New Roman"/>
          <w:b/>
          <w:bCs/>
          <w:i/>
          <w:iCs/>
        </w:rPr>
        <w:t xml:space="preserve">познавательные </w:t>
      </w:r>
      <w:r w:rsidRPr="00AF7B9E">
        <w:rPr>
          <w:rFonts w:ascii="Times New Roman" w:hAnsi="Times New Roman" w:cs="Times New Roman"/>
        </w:rPr>
        <w:t>(во время теоретических и практических занятий):</w:t>
      </w:r>
    </w:p>
    <w:p w:rsidR="007B5D8B" w:rsidRPr="00AF7B9E" w:rsidRDefault="007B5D8B" w:rsidP="004C70AB">
      <w:pPr>
        <w:pStyle w:val="a6"/>
        <w:jc w:val="both"/>
        <w:rPr>
          <w:rFonts w:ascii="Times New Roman" w:hAnsi="Times New Roman" w:cs="Times New Roman"/>
        </w:rPr>
      </w:pPr>
      <w:r w:rsidRPr="00AF7B9E">
        <w:rPr>
          <w:rFonts w:ascii="Times New Roman" w:hAnsi="Times New Roman" w:cs="Times New Roman"/>
        </w:rPr>
        <w:t>– развитие любознательности и познавательной мотивации;</w:t>
      </w:r>
    </w:p>
    <w:p w:rsidR="007B5D8B" w:rsidRPr="00AF7B9E" w:rsidRDefault="007B5D8B" w:rsidP="004C70AB">
      <w:pPr>
        <w:pStyle w:val="a6"/>
        <w:jc w:val="both"/>
        <w:rPr>
          <w:rFonts w:ascii="Times New Roman" w:hAnsi="Times New Roman" w:cs="Times New Roman"/>
        </w:rPr>
      </w:pPr>
      <w:r w:rsidRPr="00AF7B9E">
        <w:rPr>
          <w:rFonts w:ascii="Times New Roman" w:hAnsi="Times New Roman" w:cs="Times New Roman"/>
        </w:rPr>
        <w:t>– формирование навыков сознательных действий посредством «действий в уме».</w:t>
      </w:r>
    </w:p>
    <w:p w:rsidR="007C4F16" w:rsidRPr="007C4F16" w:rsidRDefault="007C4F16" w:rsidP="004C70AB">
      <w:pPr>
        <w:widowControl w:val="0"/>
        <w:spacing w:line="233" w:lineRule="auto"/>
        <w:ind w:firstLine="720"/>
        <w:jc w:val="both"/>
        <w:rPr>
          <w:color w:val="000000"/>
          <w:lang w:bidi="ru-RU"/>
        </w:rPr>
      </w:pPr>
    </w:p>
    <w:p w:rsidR="00FE2601" w:rsidRPr="00FE2601" w:rsidRDefault="00FE2601" w:rsidP="00FE2601">
      <w:pPr>
        <w:keepNext/>
        <w:keepLines/>
        <w:widowControl w:val="0"/>
        <w:tabs>
          <w:tab w:val="left" w:pos="7327"/>
        </w:tabs>
        <w:spacing w:after="240"/>
        <w:jc w:val="center"/>
        <w:outlineLvl w:val="2"/>
        <w:rPr>
          <w:b/>
          <w:bCs/>
          <w:color w:val="000000"/>
          <w:lang w:bidi="ru-RU"/>
        </w:rPr>
      </w:pPr>
      <w:bookmarkStart w:id="6" w:name="bookmark8"/>
      <w:r w:rsidRPr="00FE2601">
        <w:rPr>
          <w:b/>
          <w:bCs/>
          <w:color w:val="000000"/>
          <w:lang w:bidi="ru-RU"/>
        </w:rPr>
        <w:t>1.1.2 Принципы и подходы</w:t>
      </w:r>
      <w:bookmarkEnd w:id="6"/>
      <w:r w:rsidR="00857AC3">
        <w:rPr>
          <w:b/>
          <w:bCs/>
          <w:color w:val="000000"/>
          <w:lang w:bidi="ru-RU"/>
        </w:rPr>
        <w:t xml:space="preserve"> к реализации Программы</w:t>
      </w:r>
    </w:p>
    <w:p w:rsidR="00FE2601" w:rsidRPr="007C4F16" w:rsidRDefault="00FE2601" w:rsidP="00FE2601">
      <w:pPr>
        <w:pStyle w:val="ab"/>
        <w:spacing w:line="276" w:lineRule="auto"/>
        <w:ind w:left="284" w:right="-272"/>
        <w:jc w:val="both"/>
      </w:pPr>
      <w:r>
        <w:t>Программа построена на следующих принципах ДО в соответствии с ФГОС ДО и дополненных ФОП ДО (ФОП ДО, п.14.3):</w:t>
      </w:r>
      <w:r w:rsidRPr="00F5449D">
        <w:t xml:space="preserve"> </w:t>
      </w:r>
    </w:p>
    <w:p w:rsidR="00FE2601" w:rsidRPr="007C4F16" w:rsidRDefault="00FE2601" w:rsidP="00FE2601">
      <w:pPr>
        <w:widowControl w:val="0"/>
        <w:numPr>
          <w:ilvl w:val="0"/>
          <w:numId w:val="8"/>
        </w:numPr>
        <w:tabs>
          <w:tab w:val="left" w:pos="1271"/>
          <w:tab w:val="left" w:pos="1277"/>
        </w:tabs>
        <w:jc w:val="both"/>
        <w:rPr>
          <w:color w:val="000000"/>
          <w:lang w:bidi="ru-RU"/>
        </w:rPr>
      </w:pPr>
      <w:r w:rsidRPr="007C4F16">
        <w:rPr>
          <w:color w:val="000000"/>
          <w:lang w:bidi="ru-RU"/>
        </w:rPr>
        <w:t>полноценное проживание ребенком всех этапов детства (младенческого, раннего и дошкольного возрастов), обогащение (амплификация)</w:t>
      </w:r>
    </w:p>
    <w:p w:rsidR="00FE2601" w:rsidRPr="007C4F16" w:rsidRDefault="00FE2601" w:rsidP="00FE2601">
      <w:pPr>
        <w:widowControl w:val="0"/>
        <w:jc w:val="both"/>
        <w:rPr>
          <w:color w:val="000000"/>
          <w:lang w:bidi="ru-RU"/>
        </w:rPr>
      </w:pPr>
      <w:r w:rsidRPr="007C4F16">
        <w:rPr>
          <w:color w:val="000000"/>
          <w:lang w:bidi="ru-RU"/>
        </w:rPr>
        <w:t>детского развития;</w:t>
      </w:r>
    </w:p>
    <w:p w:rsidR="00FE2601" w:rsidRPr="007C4F16" w:rsidRDefault="00FE2601" w:rsidP="00FE2601">
      <w:pPr>
        <w:widowControl w:val="0"/>
        <w:numPr>
          <w:ilvl w:val="0"/>
          <w:numId w:val="8"/>
        </w:numPr>
        <w:tabs>
          <w:tab w:val="left" w:pos="1301"/>
        </w:tabs>
        <w:jc w:val="both"/>
        <w:rPr>
          <w:color w:val="000000"/>
          <w:lang w:bidi="ru-RU"/>
        </w:rPr>
      </w:pPr>
      <w:r w:rsidRPr="007C4F16">
        <w:rPr>
          <w:color w:val="000000"/>
          <w:lang w:bidi="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FE2601" w:rsidRPr="007C4F16" w:rsidRDefault="00FE2601" w:rsidP="00FE2601">
      <w:pPr>
        <w:widowControl w:val="0"/>
        <w:numPr>
          <w:ilvl w:val="0"/>
          <w:numId w:val="8"/>
        </w:numPr>
        <w:tabs>
          <w:tab w:val="left" w:pos="1271"/>
        </w:tabs>
        <w:jc w:val="both"/>
        <w:rPr>
          <w:color w:val="000000"/>
          <w:lang w:bidi="ru-RU"/>
        </w:rPr>
      </w:pPr>
      <w:r w:rsidRPr="007C4F16">
        <w:rPr>
          <w:color w:val="000000"/>
          <w:lang w:bidi="ru-RU"/>
        </w:rPr>
        <w:t>содействие и сотрудничество детей и взрослых, признание ребенка полноценным участником (субъектом) образовательных отношений;</w:t>
      </w:r>
    </w:p>
    <w:p w:rsidR="00FE2601" w:rsidRPr="007C4F16" w:rsidRDefault="00FE2601" w:rsidP="00FE2601">
      <w:pPr>
        <w:widowControl w:val="0"/>
        <w:numPr>
          <w:ilvl w:val="0"/>
          <w:numId w:val="8"/>
        </w:numPr>
        <w:tabs>
          <w:tab w:val="left" w:pos="1271"/>
        </w:tabs>
        <w:jc w:val="both"/>
        <w:rPr>
          <w:color w:val="000000"/>
          <w:lang w:bidi="ru-RU"/>
        </w:rPr>
      </w:pPr>
      <w:r w:rsidRPr="007C4F16">
        <w:rPr>
          <w:color w:val="000000"/>
          <w:lang w:bidi="ru-RU"/>
        </w:rPr>
        <w:t>поддержка инициативы детей в различных видах деятельности;</w:t>
      </w:r>
    </w:p>
    <w:p w:rsidR="00FE2601" w:rsidRPr="007C4F16" w:rsidRDefault="00FE2601" w:rsidP="00FE2601">
      <w:pPr>
        <w:widowControl w:val="0"/>
        <w:numPr>
          <w:ilvl w:val="0"/>
          <w:numId w:val="8"/>
        </w:numPr>
        <w:tabs>
          <w:tab w:val="left" w:pos="1271"/>
        </w:tabs>
        <w:jc w:val="both"/>
        <w:rPr>
          <w:color w:val="000000"/>
          <w:lang w:bidi="ru-RU"/>
        </w:rPr>
      </w:pPr>
      <w:r w:rsidRPr="007C4F16">
        <w:rPr>
          <w:color w:val="000000"/>
          <w:lang w:bidi="ru-RU"/>
        </w:rPr>
        <w:t>сотрудничество ДОО с семьей;</w:t>
      </w:r>
    </w:p>
    <w:p w:rsidR="00FE2601" w:rsidRPr="007C4F16" w:rsidRDefault="00FE2601" w:rsidP="00FE2601">
      <w:pPr>
        <w:widowControl w:val="0"/>
        <w:numPr>
          <w:ilvl w:val="0"/>
          <w:numId w:val="8"/>
        </w:numPr>
        <w:tabs>
          <w:tab w:val="left" w:pos="1271"/>
        </w:tabs>
        <w:jc w:val="both"/>
        <w:rPr>
          <w:color w:val="000000"/>
          <w:lang w:bidi="ru-RU"/>
        </w:rPr>
      </w:pPr>
      <w:r w:rsidRPr="007C4F16">
        <w:rPr>
          <w:color w:val="000000"/>
          <w:lang w:bidi="ru-RU"/>
        </w:rPr>
        <w:t>приобщение детей к социокультурным нормам, традициям семьи, общества и государства;</w:t>
      </w:r>
    </w:p>
    <w:p w:rsidR="00FE2601" w:rsidRPr="007C4F16" w:rsidRDefault="00FE2601" w:rsidP="00FE2601">
      <w:pPr>
        <w:widowControl w:val="0"/>
        <w:numPr>
          <w:ilvl w:val="0"/>
          <w:numId w:val="8"/>
        </w:numPr>
        <w:tabs>
          <w:tab w:val="left" w:pos="1271"/>
        </w:tabs>
        <w:jc w:val="both"/>
        <w:rPr>
          <w:color w:val="000000"/>
          <w:lang w:bidi="ru-RU"/>
        </w:rPr>
      </w:pPr>
      <w:r w:rsidRPr="007C4F16">
        <w:rPr>
          <w:color w:val="000000"/>
          <w:lang w:bidi="ru-RU"/>
        </w:rPr>
        <w:t>формирование познавательных интересов и познавательных действий ребенка в различных видах деятельности;</w:t>
      </w:r>
    </w:p>
    <w:p w:rsidR="00FE2601" w:rsidRPr="007C4F16" w:rsidRDefault="00FE2601" w:rsidP="00FE2601">
      <w:pPr>
        <w:widowControl w:val="0"/>
        <w:numPr>
          <w:ilvl w:val="0"/>
          <w:numId w:val="8"/>
        </w:numPr>
        <w:tabs>
          <w:tab w:val="left" w:pos="1271"/>
        </w:tabs>
        <w:jc w:val="both"/>
        <w:rPr>
          <w:color w:val="000000"/>
          <w:lang w:bidi="ru-RU"/>
        </w:rPr>
      </w:pPr>
      <w:r w:rsidRPr="007C4F16">
        <w:rPr>
          <w:color w:val="000000"/>
          <w:lang w:bidi="ru-RU"/>
        </w:rPr>
        <w:t>возрастная адекватность дошкольного образования (соответствие условий, требований, методов возрасту и особенностям развития);</w:t>
      </w:r>
    </w:p>
    <w:p w:rsidR="00FE2601" w:rsidRPr="007C4F16" w:rsidRDefault="00FE2601" w:rsidP="00FE2601">
      <w:pPr>
        <w:widowControl w:val="0"/>
        <w:numPr>
          <w:ilvl w:val="0"/>
          <w:numId w:val="8"/>
        </w:numPr>
        <w:tabs>
          <w:tab w:val="left" w:pos="1271"/>
        </w:tabs>
        <w:spacing w:after="340"/>
        <w:jc w:val="both"/>
        <w:rPr>
          <w:color w:val="000000"/>
          <w:lang w:bidi="ru-RU"/>
        </w:rPr>
      </w:pPr>
      <w:r w:rsidRPr="007C4F16">
        <w:rPr>
          <w:color w:val="000000"/>
          <w:lang w:bidi="ru-RU"/>
        </w:rPr>
        <w:t>учет этнокультурной ситуации развития детей.</w:t>
      </w:r>
    </w:p>
    <w:p w:rsidR="00FE2601" w:rsidRPr="00FE2601" w:rsidRDefault="00FE2601" w:rsidP="00FE2601">
      <w:pPr>
        <w:keepNext/>
        <w:keepLines/>
        <w:widowControl w:val="0"/>
        <w:tabs>
          <w:tab w:val="left" w:pos="2311"/>
        </w:tabs>
        <w:spacing w:after="160" w:line="259" w:lineRule="auto"/>
        <w:jc w:val="center"/>
        <w:outlineLvl w:val="2"/>
        <w:rPr>
          <w:b/>
          <w:bCs/>
          <w:color w:val="000000"/>
          <w:lang w:bidi="ru-RU"/>
        </w:rPr>
      </w:pPr>
      <w:bookmarkStart w:id="7" w:name="bookmark10"/>
      <w:r>
        <w:rPr>
          <w:b/>
          <w:bCs/>
          <w:color w:val="000000"/>
          <w:lang w:bidi="ru-RU"/>
        </w:rPr>
        <w:t xml:space="preserve"> </w:t>
      </w:r>
      <w:r w:rsidRPr="00FE2601">
        <w:rPr>
          <w:b/>
          <w:bCs/>
          <w:color w:val="000000"/>
          <w:lang w:bidi="ru-RU"/>
        </w:rPr>
        <w:t>Значимые характеристики для разработки и реализации Программы, в том числе характеристики особенностей развития детей раннего и дошкольного возраста</w:t>
      </w:r>
      <w:bookmarkEnd w:id="7"/>
    </w:p>
    <w:p w:rsidR="007C4F16" w:rsidRPr="007C4F16" w:rsidRDefault="007C4F16" w:rsidP="004C70AB">
      <w:pPr>
        <w:widowControl w:val="0"/>
        <w:ind w:firstLine="720"/>
        <w:jc w:val="both"/>
        <w:rPr>
          <w:color w:val="000000"/>
          <w:lang w:bidi="ru-RU"/>
        </w:rPr>
      </w:pPr>
      <w:r w:rsidRPr="007C4F16">
        <w:rPr>
          <w:b/>
          <w:bCs/>
          <w:color w:val="000000"/>
          <w:lang w:bidi="ru-RU"/>
        </w:rPr>
        <w:t xml:space="preserve">Значимыми характеристиками </w:t>
      </w:r>
      <w:r w:rsidRPr="007C4F16">
        <w:rPr>
          <w:color w:val="000000"/>
          <w:lang w:bidi="ru-RU"/>
        </w:rPr>
        <w:t xml:space="preserve">для Программы является то, что она будет реализована в </w:t>
      </w:r>
      <w:r w:rsidRPr="007C4F16">
        <w:rPr>
          <w:color w:val="000000"/>
          <w:lang w:bidi="ru-RU"/>
        </w:rPr>
        <w:lastRenderedPageBreak/>
        <w:t>дошкольном образовательном учреждении, которое находится на территории административного центра Калининградской области, являющийся самым западным областным центром Российской Федерации.</w:t>
      </w:r>
    </w:p>
    <w:p w:rsidR="007C4F16" w:rsidRPr="007C4F16" w:rsidRDefault="007C4F16" w:rsidP="004C70AB">
      <w:pPr>
        <w:widowControl w:val="0"/>
        <w:ind w:firstLine="720"/>
        <w:jc w:val="both"/>
        <w:rPr>
          <w:color w:val="000000"/>
          <w:lang w:bidi="ru-RU"/>
        </w:rPr>
      </w:pPr>
      <w:r w:rsidRPr="007C4F16">
        <w:rPr>
          <w:color w:val="000000"/>
          <w:lang w:bidi="ru-RU"/>
        </w:rPr>
        <w:t xml:space="preserve">Климатические условия характеризуются крайней неустойчивостью и быстрой изменчивостью погоды, повышенной влажностью, большим количеством осадков, преобладанием ветров западных направлений, но это не способствует наложению ограничений в режиме дня. Согласно требованиям </w:t>
      </w:r>
      <w:proofErr w:type="spellStart"/>
      <w:r w:rsidRPr="007C4F16">
        <w:rPr>
          <w:color w:val="000000"/>
          <w:lang w:bidi="ru-RU"/>
        </w:rPr>
        <w:t>СанПин</w:t>
      </w:r>
      <w:proofErr w:type="spellEnd"/>
      <w:r w:rsidRPr="007C4F16">
        <w:rPr>
          <w:color w:val="000000"/>
          <w:lang w:bidi="ru-RU"/>
        </w:rPr>
        <w:t xml:space="preserve"> дети выходят на прогулку на открытом воздухе и педагогами создаются оптимальные условия для самостоятельной двигательной, игровой, продуктивной деятельности детей.</w:t>
      </w:r>
    </w:p>
    <w:p w:rsidR="007C4F16" w:rsidRPr="007C4F16" w:rsidRDefault="007C4F16" w:rsidP="004C70AB">
      <w:pPr>
        <w:widowControl w:val="0"/>
        <w:ind w:firstLine="720"/>
        <w:jc w:val="both"/>
        <w:rPr>
          <w:color w:val="000000"/>
          <w:lang w:bidi="ru-RU"/>
        </w:rPr>
      </w:pPr>
      <w:r w:rsidRPr="007C4F16">
        <w:rPr>
          <w:color w:val="000000"/>
          <w:lang w:bidi="ru-RU"/>
        </w:rPr>
        <w:t>Население г. Калининграда многонациональное: самыми многочисленными являются русские. В результате миграционных процессов появилось множество других ценностей. В Программе учтены национально-культурные и этнокультурные особенности региона.</w:t>
      </w:r>
    </w:p>
    <w:p w:rsidR="007C4F16" w:rsidRPr="007C4F16" w:rsidRDefault="007C4F16" w:rsidP="004C70AB">
      <w:pPr>
        <w:widowControl w:val="0"/>
        <w:ind w:firstLine="720"/>
        <w:jc w:val="both"/>
        <w:rPr>
          <w:color w:val="000000"/>
          <w:lang w:bidi="ru-RU"/>
        </w:rPr>
      </w:pPr>
      <w:r w:rsidRPr="007C4F16">
        <w:rPr>
          <w:color w:val="000000"/>
          <w:lang w:bidi="ru-RU"/>
        </w:rPr>
        <w:t>В содержании некоторых образовательных областей Программы нашли отражение особенности географического положения</w:t>
      </w:r>
      <w:r w:rsidR="0056744E">
        <w:rPr>
          <w:color w:val="000000"/>
          <w:lang w:bidi="ru-RU"/>
        </w:rPr>
        <w:t>,</w:t>
      </w:r>
      <w:r w:rsidRPr="007C4F16">
        <w:rPr>
          <w:color w:val="000000"/>
          <w:lang w:bidi="ru-RU"/>
        </w:rPr>
        <w:t xml:space="preserve"> природа Калининградской области, специфические профессии и отрасли (рыбаки, добыча янтаря, туризм), достопримечательности города Калининграда (музей янтаря, музей мирового океана, художественный музей,</w:t>
      </w:r>
      <w:r w:rsidR="00472A4A">
        <w:rPr>
          <w:color w:val="000000"/>
          <w:lang w:bidi="ru-RU"/>
        </w:rPr>
        <w:t xml:space="preserve"> мемориал 1200 гвардейцев</w:t>
      </w:r>
      <w:r w:rsidRPr="007C4F16">
        <w:rPr>
          <w:color w:val="000000"/>
          <w:lang w:bidi="ru-RU"/>
        </w:rPr>
        <w:t>), а также исторические события, происходившие на территории области (Великая Отечественная Война).</w:t>
      </w:r>
    </w:p>
    <w:p w:rsidR="007C4F16" w:rsidRPr="007C4F16" w:rsidRDefault="007C4F16" w:rsidP="004C70AB">
      <w:pPr>
        <w:widowControl w:val="0"/>
        <w:ind w:firstLine="720"/>
        <w:jc w:val="both"/>
        <w:rPr>
          <w:color w:val="000000"/>
          <w:lang w:bidi="ru-RU"/>
        </w:rPr>
      </w:pPr>
      <w:r w:rsidRPr="007C4F16">
        <w:rPr>
          <w:color w:val="000000"/>
          <w:lang w:bidi="ru-RU"/>
        </w:rPr>
        <w:t>Программа обеспечивает разностороннее развитие от 2 до 7 (8) лет с учетом их возрастных и индивидуальных особенностей по пяти образовательным областям: социально - коммуникативному развитию, познавательному развитию, художественно - эстетическому развитию, речевому развитию и физическому развитию.</w:t>
      </w:r>
    </w:p>
    <w:p w:rsidR="007C4F16" w:rsidRPr="0062025E" w:rsidRDefault="007C4F16" w:rsidP="004C70AB">
      <w:pPr>
        <w:pStyle w:val="a6"/>
        <w:jc w:val="both"/>
        <w:rPr>
          <w:rFonts w:ascii="Times New Roman" w:hAnsi="Times New Roman" w:cs="Times New Roman"/>
        </w:rPr>
      </w:pPr>
      <w:r w:rsidRPr="0062025E">
        <w:rPr>
          <w:rFonts w:ascii="Times New Roman" w:hAnsi="Times New Roman" w:cs="Times New Roman"/>
        </w:rPr>
        <w:t>Значимой характеристикой для разработки Программы являются возрастные особенности развития детей раннего и дошкольного</w:t>
      </w:r>
      <w:r w:rsidRPr="007C4F16">
        <w:t xml:space="preserve"> </w:t>
      </w:r>
      <w:r w:rsidRPr="0062025E">
        <w:rPr>
          <w:rFonts w:ascii="Times New Roman" w:hAnsi="Times New Roman" w:cs="Times New Roman"/>
        </w:rPr>
        <w:t>возраста.</w:t>
      </w:r>
    </w:p>
    <w:p w:rsidR="0062025E" w:rsidRPr="0062025E" w:rsidRDefault="0062025E" w:rsidP="004C70AB">
      <w:pPr>
        <w:pStyle w:val="a6"/>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МАДОУ  функционируют</w:t>
      </w:r>
      <w:proofErr w:type="gramEnd"/>
      <w:r>
        <w:rPr>
          <w:rFonts w:ascii="Times New Roman" w:hAnsi="Times New Roman" w:cs="Times New Roman"/>
        </w:rPr>
        <w:t xml:space="preserve"> 5 групп</w:t>
      </w:r>
      <w:r w:rsidRPr="0062025E">
        <w:rPr>
          <w:rFonts w:ascii="Times New Roman" w:hAnsi="Times New Roman" w:cs="Times New Roman"/>
        </w:rPr>
        <w:t>:</w:t>
      </w:r>
    </w:p>
    <w:p w:rsidR="0062025E" w:rsidRPr="0062025E" w:rsidRDefault="0062025E" w:rsidP="004C70AB">
      <w:pPr>
        <w:pStyle w:val="a6"/>
        <w:numPr>
          <w:ilvl w:val="0"/>
          <w:numId w:val="18"/>
        </w:numPr>
        <w:jc w:val="both"/>
        <w:rPr>
          <w:rFonts w:ascii="Times New Roman" w:hAnsi="Times New Roman" w:cs="Times New Roman"/>
        </w:rPr>
      </w:pPr>
      <w:r w:rsidRPr="0062025E">
        <w:rPr>
          <w:rFonts w:ascii="Times New Roman" w:hAnsi="Times New Roman" w:cs="Times New Roman"/>
        </w:rPr>
        <w:t xml:space="preserve">группа раннего возраста: первый год обучения (дети возраста 2-3 года); </w:t>
      </w:r>
    </w:p>
    <w:p w:rsidR="0062025E" w:rsidRDefault="0062025E" w:rsidP="004C70AB">
      <w:pPr>
        <w:pStyle w:val="a6"/>
        <w:numPr>
          <w:ilvl w:val="0"/>
          <w:numId w:val="18"/>
        </w:numPr>
        <w:jc w:val="both"/>
        <w:rPr>
          <w:rFonts w:ascii="Times New Roman" w:hAnsi="Times New Roman" w:cs="Times New Roman"/>
        </w:rPr>
      </w:pPr>
      <w:r w:rsidRPr="0062025E">
        <w:rPr>
          <w:rFonts w:ascii="Times New Roman" w:hAnsi="Times New Roman" w:cs="Times New Roman"/>
        </w:rPr>
        <w:t xml:space="preserve">дошкольные группы: </w:t>
      </w:r>
    </w:p>
    <w:p w:rsidR="0062025E" w:rsidRDefault="0062025E" w:rsidP="004C70AB">
      <w:pPr>
        <w:pStyle w:val="a6"/>
        <w:ind w:left="720"/>
        <w:jc w:val="both"/>
        <w:rPr>
          <w:rFonts w:ascii="Times New Roman" w:hAnsi="Times New Roman" w:cs="Times New Roman"/>
        </w:rPr>
      </w:pPr>
      <w:r>
        <w:rPr>
          <w:rFonts w:ascii="Times New Roman" w:hAnsi="Times New Roman" w:cs="Times New Roman"/>
        </w:rPr>
        <w:t>2 младшая группа,</w:t>
      </w:r>
    </w:p>
    <w:p w:rsidR="0062025E" w:rsidRDefault="0062025E" w:rsidP="004C70AB">
      <w:pPr>
        <w:pStyle w:val="a6"/>
        <w:ind w:left="720"/>
        <w:jc w:val="both"/>
        <w:rPr>
          <w:rFonts w:ascii="Times New Roman" w:hAnsi="Times New Roman" w:cs="Times New Roman"/>
        </w:rPr>
      </w:pPr>
      <w:r>
        <w:rPr>
          <w:rFonts w:ascii="Times New Roman" w:hAnsi="Times New Roman" w:cs="Times New Roman"/>
        </w:rPr>
        <w:t>2 средние группы,</w:t>
      </w:r>
    </w:p>
    <w:p w:rsidR="0062025E" w:rsidRDefault="0062025E" w:rsidP="004C70AB">
      <w:pPr>
        <w:pStyle w:val="a6"/>
        <w:ind w:left="720"/>
        <w:jc w:val="both"/>
        <w:rPr>
          <w:rFonts w:ascii="Times New Roman" w:hAnsi="Times New Roman" w:cs="Times New Roman"/>
        </w:rPr>
      </w:pPr>
      <w:r>
        <w:rPr>
          <w:rFonts w:ascii="Times New Roman" w:hAnsi="Times New Roman" w:cs="Times New Roman"/>
        </w:rPr>
        <w:t>1 подготовительная группа</w:t>
      </w:r>
    </w:p>
    <w:p w:rsidR="0062025E" w:rsidRDefault="0062025E" w:rsidP="001F5330">
      <w:pPr>
        <w:pStyle w:val="a6"/>
        <w:jc w:val="both"/>
        <w:rPr>
          <w:rFonts w:ascii="Times New Roman" w:hAnsi="Times New Roman" w:cs="Times New Roman"/>
        </w:rPr>
      </w:pPr>
      <w:r w:rsidRPr="0062025E">
        <w:rPr>
          <w:rFonts w:ascii="Times New Roman" w:hAnsi="Times New Roman" w:cs="Times New Roman"/>
        </w:rPr>
        <w:t>Воспитание и обучение ведутся на русском языке.</w:t>
      </w:r>
      <w:r>
        <w:rPr>
          <w:rFonts w:ascii="Times New Roman" w:hAnsi="Times New Roman" w:cs="Times New Roman"/>
        </w:rPr>
        <w:t xml:space="preserve"> </w:t>
      </w:r>
      <w:r w:rsidRPr="0062025E">
        <w:rPr>
          <w:rFonts w:ascii="Times New Roman" w:hAnsi="Times New Roman" w:cs="Times New Roman"/>
        </w:rPr>
        <w:t>Обучение проводится в очной форме.</w:t>
      </w:r>
    </w:p>
    <w:p w:rsidR="001F5330" w:rsidRPr="001F5330" w:rsidRDefault="001F5330" w:rsidP="001F5330">
      <w:pPr>
        <w:pStyle w:val="a6"/>
        <w:jc w:val="both"/>
        <w:rPr>
          <w:rFonts w:ascii="Times New Roman" w:hAnsi="Times New Roman" w:cs="Times New Roman"/>
        </w:rPr>
      </w:pPr>
    </w:p>
    <w:p w:rsidR="007C4F16" w:rsidRPr="007C4F16" w:rsidRDefault="0066188D" w:rsidP="0056744E">
      <w:pPr>
        <w:widowControl w:val="0"/>
        <w:jc w:val="center"/>
        <w:rPr>
          <w:color w:val="000000"/>
          <w:lang w:bidi="ru-RU"/>
        </w:rPr>
      </w:pPr>
      <w:r>
        <w:rPr>
          <w:b/>
          <w:bCs/>
          <w:color w:val="000000"/>
          <w:lang w:bidi="ru-RU"/>
        </w:rPr>
        <w:t xml:space="preserve">1.2 </w:t>
      </w:r>
      <w:r w:rsidR="007C4F16" w:rsidRPr="007C4F16">
        <w:rPr>
          <w:b/>
          <w:bCs/>
          <w:color w:val="000000"/>
          <w:lang w:bidi="ru-RU"/>
        </w:rPr>
        <w:t>Характеристики детей дошкольного возраста</w:t>
      </w:r>
    </w:p>
    <w:p w:rsidR="007C4F16" w:rsidRPr="007C4F16" w:rsidRDefault="007C4F16" w:rsidP="001F5330">
      <w:pPr>
        <w:widowControl w:val="0"/>
        <w:ind w:firstLine="720"/>
        <w:jc w:val="center"/>
        <w:rPr>
          <w:color w:val="000000"/>
          <w:lang w:bidi="ru-RU"/>
        </w:rPr>
      </w:pPr>
      <w:r w:rsidRPr="007C4F16">
        <w:rPr>
          <w:b/>
          <w:bCs/>
          <w:color w:val="000000"/>
          <w:lang w:bidi="ru-RU"/>
        </w:rPr>
        <w:t>Возраст</w:t>
      </w:r>
      <w:r w:rsidR="001D27DC">
        <w:rPr>
          <w:b/>
          <w:bCs/>
          <w:color w:val="000000"/>
          <w:lang w:bidi="ru-RU"/>
        </w:rPr>
        <w:t>ные особенности развития детей 1</w:t>
      </w:r>
      <w:r w:rsidRPr="007C4F16">
        <w:rPr>
          <w:b/>
          <w:bCs/>
          <w:color w:val="000000"/>
          <w:lang w:bidi="ru-RU"/>
        </w:rPr>
        <w:t>-3 лет.</w:t>
      </w:r>
    </w:p>
    <w:p w:rsidR="007C4F16" w:rsidRPr="007C4F16" w:rsidRDefault="007C4F16" w:rsidP="004C70AB">
      <w:pPr>
        <w:widowControl w:val="0"/>
        <w:ind w:firstLine="720"/>
        <w:jc w:val="both"/>
        <w:rPr>
          <w:color w:val="000000"/>
          <w:lang w:bidi="ru-RU"/>
        </w:rPr>
      </w:pPr>
      <w:r w:rsidRPr="007C4F16">
        <w:rPr>
          <w:color w:val="000000"/>
          <w:lang w:bidi="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7C4F16" w:rsidRPr="007C4F16" w:rsidRDefault="007C4F16" w:rsidP="004C70AB">
      <w:pPr>
        <w:widowControl w:val="0"/>
        <w:ind w:firstLine="720"/>
        <w:jc w:val="both"/>
        <w:rPr>
          <w:color w:val="000000"/>
          <w:lang w:bidi="ru-RU"/>
        </w:rPr>
      </w:pPr>
      <w:r w:rsidRPr="007C4F16">
        <w:rPr>
          <w:color w:val="000000"/>
          <w:lang w:bidi="ru-RU"/>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7C4F16" w:rsidRPr="007C4F16" w:rsidRDefault="007C4F16" w:rsidP="004C70AB">
      <w:pPr>
        <w:widowControl w:val="0"/>
        <w:ind w:firstLine="720"/>
        <w:jc w:val="both"/>
        <w:rPr>
          <w:color w:val="000000"/>
          <w:lang w:bidi="ru-RU"/>
        </w:rPr>
      </w:pPr>
      <w:r w:rsidRPr="007C4F16">
        <w:rPr>
          <w:color w:val="000000"/>
          <w:lang w:bidi="ru-RU"/>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7C4F16" w:rsidRPr="007C4F16" w:rsidRDefault="007C4F16" w:rsidP="004C70AB">
      <w:pPr>
        <w:widowControl w:val="0"/>
        <w:ind w:firstLine="720"/>
        <w:jc w:val="both"/>
        <w:rPr>
          <w:color w:val="000000"/>
          <w:lang w:bidi="ru-RU"/>
        </w:rPr>
      </w:pPr>
      <w:r w:rsidRPr="007C4F16">
        <w:rPr>
          <w:color w:val="000000"/>
          <w:lang w:bidi="ru-RU"/>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7C4F16" w:rsidRPr="007C4F16" w:rsidRDefault="007C4F16" w:rsidP="004C70AB">
      <w:pPr>
        <w:widowControl w:val="0"/>
        <w:ind w:firstLine="720"/>
        <w:jc w:val="both"/>
        <w:rPr>
          <w:color w:val="000000"/>
          <w:lang w:bidi="ru-RU"/>
        </w:rPr>
      </w:pPr>
      <w:r w:rsidRPr="007C4F16">
        <w:rPr>
          <w:color w:val="000000"/>
          <w:lang w:bidi="ru-RU"/>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7C4F16" w:rsidRPr="007C4F16" w:rsidRDefault="007C4F16" w:rsidP="004C70AB">
      <w:pPr>
        <w:widowControl w:val="0"/>
        <w:ind w:firstLine="720"/>
        <w:jc w:val="both"/>
        <w:rPr>
          <w:color w:val="000000"/>
          <w:lang w:bidi="ru-RU"/>
        </w:rPr>
      </w:pPr>
      <w:r w:rsidRPr="007C4F16">
        <w:rPr>
          <w:color w:val="000000"/>
          <w:lang w:bidi="ru-RU"/>
        </w:rPr>
        <w:t xml:space="preserve">Интенсивно развивается активная речь детей. К 3 годам они осваивают основные </w:t>
      </w:r>
      <w:r w:rsidRPr="007C4F16">
        <w:rPr>
          <w:color w:val="000000"/>
          <w:lang w:bidi="ru-RU"/>
        </w:rPr>
        <w:lastRenderedPageBreak/>
        <w:t>грамматические структуры, пытаются строить простые предложения, в разговоре с взрослым используют практически все части речи. Активный словарь достигает примерно 1000-1500 слов.</w:t>
      </w:r>
    </w:p>
    <w:p w:rsidR="007C4F16" w:rsidRPr="007C4F16" w:rsidRDefault="007C4F16" w:rsidP="004C70AB">
      <w:pPr>
        <w:widowControl w:val="0"/>
        <w:ind w:firstLine="720"/>
        <w:jc w:val="both"/>
        <w:rPr>
          <w:color w:val="000000"/>
          <w:lang w:bidi="ru-RU"/>
        </w:rPr>
      </w:pPr>
      <w:r w:rsidRPr="007C4F16">
        <w:rPr>
          <w:color w:val="000000"/>
          <w:lang w:bidi="ru-RU"/>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7C4F16" w:rsidRPr="007C4F16" w:rsidRDefault="007C4F16" w:rsidP="004C70AB">
      <w:pPr>
        <w:widowControl w:val="0"/>
        <w:ind w:firstLine="720"/>
        <w:jc w:val="both"/>
        <w:rPr>
          <w:color w:val="000000"/>
          <w:lang w:bidi="ru-RU"/>
        </w:rPr>
      </w:pPr>
      <w:r w:rsidRPr="007C4F16">
        <w:rPr>
          <w:color w:val="000000"/>
          <w:lang w:bidi="ru-RU"/>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7C4F16" w:rsidRPr="007C4F16" w:rsidRDefault="007C4F16" w:rsidP="004C70AB">
      <w:pPr>
        <w:widowControl w:val="0"/>
        <w:ind w:firstLine="720"/>
        <w:jc w:val="both"/>
        <w:rPr>
          <w:color w:val="000000"/>
          <w:lang w:bidi="ru-RU"/>
        </w:rPr>
      </w:pPr>
      <w:r w:rsidRPr="007C4F16">
        <w:rPr>
          <w:color w:val="000000"/>
          <w:lang w:bidi="ru-RU"/>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7C4F16">
        <w:rPr>
          <w:color w:val="000000"/>
          <w:lang w:bidi="ru-RU"/>
        </w:rPr>
        <w:t>головонога</w:t>
      </w:r>
      <w:proofErr w:type="spellEnd"/>
      <w:r w:rsidRPr="007C4F16">
        <w:rPr>
          <w:color w:val="000000"/>
          <w:lang w:bidi="ru-RU"/>
        </w:rPr>
        <w:t>» — окружности и отходящих от нее линий.</w:t>
      </w:r>
    </w:p>
    <w:p w:rsidR="007C4F16" w:rsidRPr="007C4F16" w:rsidRDefault="007C4F16" w:rsidP="004C70AB">
      <w:pPr>
        <w:widowControl w:val="0"/>
        <w:ind w:firstLine="720"/>
        <w:jc w:val="both"/>
        <w:rPr>
          <w:color w:val="000000"/>
          <w:lang w:bidi="ru-RU"/>
        </w:rPr>
      </w:pPr>
      <w:r w:rsidRPr="007C4F16">
        <w:rPr>
          <w:color w:val="000000"/>
          <w:lang w:bidi="ru-RU"/>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C4F16" w:rsidRPr="007C4F16" w:rsidRDefault="007C4F16" w:rsidP="004C70AB">
      <w:pPr>
        <w:widowControl w:val="0"/>
        <w:ind w:firstLine="720"/>
        <w:jc w:val="both"/>
        <w:rPr>
          <w:color w:val="000000"/>
          <w:lang w:bidi="ru-RU"/>
        </w:rPr>
      </w:pPr>
      <w:r w:rsidRPr="007C4F16">
        <w:rPr>
          <w:color w:val="000000"/>
          <w:lang w:bidi="ru-RU"/>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7C4F16" w:rsidRPr="007C4F16" w:rsidRDefault="007C4F16" w:rsidP="004C70AB">
      <w:pPr>
        <w:widowControl w:val="0"/>
        <w:ind w:firstLine="720"/>
        <w:jc w:val="both"/>
        <w:rPr>
          <w:color w:val="000000"/>
          <w:lang w:bidi="ru-RU"/>
        </w:rPr>
      </w:pPr>
      <w:r w:rsidRPr="007C4F16">
        <w:rPr>
          <w:color w:val="000000"/>
          <w:lang w:bidi="ru-RU"/>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7C4F16" w:rsidRPr="007C4F16" w:rsidRDefault="007C4F16" w:rsidP="004C70AB">
      <w:pPr>
        <w:widowControl w:val="0"/>
        <w:ind w:firstLine="720"/>
        <w:jc w:val="both"/>
        <w:rPr>
          <w:color w:val="000000"/>
          <w:lang w:bidi="ru-RU"/>
        </w:rPr>
      </w:pPr>
      <w:r w:rsidRPr="007C4F16">
        <w:rPr>
          <w:color w:val="000000"/>
          <w:lang w:bidi="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w:t>
      </w:r>
      <w:r w:rsidRPr="007C4F16">
        <w:rPr>
          <w:i/>
          <w:iCs/>
          <w:color w:val="000000"/>
          <w:lang w:bidi="ru-RU"/>
        </w:rPr>
        <w:t>Я.</w:t>
      </w:r>
    </w:p>
    <w:p w:rsidR="007C4F16" w:rsidRPr="007C4F16" w:rsidRDefault="007C4F16" w:rsidP="004C70AB">
      <w:pPr>
        <w:widowControl w:val="0"/>
        <w:ind w:firstLine="720"/>
        <w:jc w:val="both"/>
        <w:rPr>
          <w:color w:val="000000"/>
          <w:lang w:bidi="ru-RU"/>
        </w:rPr>
      </w:pPr>
      <w:r w:rsidRPr="007C4F16">
        <w:rPr>
          <w:color w:val="000000"/>
          <w:lang w:bidi="ru-RU"/>
        </w:rPr>
        <w:t>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Но его может и не быть.</w:t>
      </w:r>
    </w:p>
    <w:p w:rsidR="007C4F16" w:rsidRPr="007C4F16" w:rsidRDefault="007C4F16" w:rsidP="004C70AB">
      <w:pPr>
        <w:keepNext/>
        <w:keepLines/>
        <w:widowControl w:val="0"/>
        <w:ind w:firstLine="720"/>
        <w:jc w:val="both"/>
        <w:outlineLvl w:val="3"/>
        <w:rPr>
          <w:b/>
          <w:bCs/>
          <w:color w:val="000000"/>
          <w:lang w:bidi="ru-RU"/>
        </w:rPr>
      </w:pPr>
      <w:bookmarkStart w:id="8" w:name="bookmark12"/>
      <w:r w:rsidRPr="007C4F16">
        <w:rPr>
          <w:b/>
          <w:bCs/>
          <w:color w:val="000000"/>
          <w:lang w:bidi="ru-RU"/>
        </w:rPr>
        <w:t>Возрастные особенности развития детей 3-4 лет.</w:t>
      </w:r>
      <w:bookmarkEnd w:id="8"/>
    </w:p>
    <w:p w:rsidR="007C4F16" w:rsidRPr="007C4F16" w:rsidRDefault="007C4F16" w:rsidP="004C70AB">
      <w:pPr>
        <w:widowControl w:val="0"/>
        <w:ind w:firstLine="740"/>
        <w:jc w:val="both"/>
        <w:rPr>
          <w:color w:val="000000"/>
          <w:lang w:bidi="ru-RU"/>
        </w:rPr>
      </w:pPr>
      <w:r w:rsidRPr="007C4F16">
        <w:rPr>
          <w:color w:val="000000"/>
          <w:lang w:bidi="ru-RU"/>
        </w:rPr>
        <w:t xml:space="preserve">В возрасте 3-4 лет ребенок постепенно выходит за пределы семейного круга. Его общение становится </w:t>
      </w:r>
      <w:proofErr w:type="spellStart"/>
      <w:r w:rsidRPr="007C4F16">
        <w:rPr>
          <w:color w:val="000000"/>
          <w:lang w:bidi="ru-RU"/>
        </w:rPr>
        <w:t>внеситуативным</w:t>
      </w:r>
      <w:proofErr w:type="spellEnd"/>
      <w:r w:rsidRPr="007C4F16">
        <w:rPr>
          <w:color w:val="000000"/>
          <w:lang w:bidi="ru-RU"/>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7C4F16" w:rsidRPr="007C4F16" w:rsidRDefault="007C4F16" w:rsidP="004C70AB">
      <w:pPr>
        <w:widowControl w:val="0"/>
        <w:ind w:firstLine="740"/>
        <w:jc w:val="both"/>
        <w:rPr>
          <w:color w:val="000000"/>
          <w:lang w:bidi="ru-RU"/>
        </w:rPr>
      </w:pPr>
      <w:r w:rsidRPr="007C4F16">
        <w:rPr>
          <w:color w:val="000000"/>
          <w:lang w:bidi="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заместителями.</w:t>
      </w:r>
    </w:p>
    <w:p w:rsidR="007C4F16" w:rsidRPr="007C4F16" w:rsidRDefault="007C4F16" w:rsidP="004C70AB">
      <w:pPr>
        <w:widowControl w:val="0"/>
        <w:ind w:firstLine="740"/>
        <w:jc w:val="both"/>
        <w:rPr>
          <w:color w:val="000000"/>
          <w:lang w:bidi="ru-RU"/>
        </w:rPr>
      </w:pPr>
      <w:r w:rsidRPr="007C4F16">
        <w:rPr>
          <w:color w:val="000000"/>
          <w:lang w:bidi="ru-RU"/>
        </w:rPr>
        <w:t>Продолжительность игры небольшая. Младшие дошкольники ограничиваются игрой с одной - двумя ролями и простыми, неразвернутыми сюжетами. Игры с правилами в этом возрасте только начинают формироваться.</w:t>
      </w:r>
    </w:p>
    <w:p w:rsidR="007C4F16" w:rsidRPr="007C4F16" w:rsidRDefault="007C4F16" w:rsidP="004C70AB">
      <w:pPr>
        <w:widowControl w:val="0"/>
        <w:ind w:firstLine="740"/>
        <w:jc w:val="both"/>
        <w:rPr>
          <w:color w:val="000000"/>
          <w:lang w:bidi="ru-RU"/>
        </w:rPr>
      </w:pPr>
      <w:r w:rsidRPr="007C4F16">
        <w:rPr>
          <w:color w:val="000000"/>
          <w:lang w:bidi="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7C4F16" w:rsidRPr="007C4F16" w:rsidRDefault="007C4F16" w:rsidP="004C70AB">
      <w:pPr>
        <w:widowControl w:val="0"/>
        <w:ind w:firstLine="740"/>
        <w:jc w:val="both"/>
        <w:rPr>
          <w:color w:val="000000"/>
          <w:lang w:bidi="ru-RU"/>
        </w:rPr>
      </w:pPr>
      <w:r w:rsidRPr="007C4F16">
        <w:rPr>
          <w:color w:val="000000"/>
          <w:lang w:bidi="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7C4F16" w:rsidRPr="007C4F16" w:rsidRDefault="007C4F16" w:rsidP="004C70AB">
      <w:pPr>
        <w:widowControl w:val="0"/>
        <w:ind w:firstLine="740"/>
        <w:jc w:val="both"/>
        <w:rPr>
          <w:color w:val="000000"/>
          <w:lang w:bidi="ru-RU"/>
        </w:rPr>
      </w:pPr>
      <w:r w:rsidRPr="007C4F16">
        <w:rPr>
          <w:color w:val="000000"/>
          <w:lang w:bidi="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7C4F16" w:rsidRPr="007C4F16" w:rsidRDefault="007C4F16" w:rsidP="004C70AB">
      <w:pPr>
        <w:widowControl w:val="0"/>
        <w:ind w:firstLine="740"/>
        <w:jc w:val="both"/>
        <w:rPr>
          <w:color w:val="000000"/>
          <w:lang w:bidi="ru-RU"/>
        </w:rPr>
      </w:pPr>
      <w:r w:rsidRPr="007C4F16">
        <w:rPr>
          <w:color w:val="000000"/>
          <w:lang w:bidi="ru-RU"/>
        </w:rPr>
        <w:t>Конструктивная деятельность в младшем дошкольном возрасте ограничена возведением несложных построек по образцу и по замыслу.</w:t>
      </w:r>
    </w:p>
    <w:p w:rsidR="007C4F16" w:rsidRPr="007C4F16" w:rsidRDefault="007C4F16" w:rsidP="004C70AB">
      <w:pPr>
        <w:widowControl w:val="0"/>
        <w:ind w:firstLine="740"/>
        <w:jc w:val="both"/>
        <w:rPr>
          <w:color w:val="000000"/>
          <w:lang w:bidi="ru-RU"/>
        </w:rPr>
      </w:pPr>
      <w:r w:rsidRPr="007C4F16">
        <w:rPr>
          <w:color w:val="000000"/>
          <w:lang w:bidi="ru-RU"/>
        </w:rPr>
        <w:lastRenderedPageBreak/>
        <w:t xml:space="preserve">В младшем дошкольном возрасте развивается перцептивная деятельность. Дети от использования </w:t>
      </w:r>
      <w:proofErr w:type="spellStart"/>
      <w:r w:rsidRPr="007C4F16">
        <w:rPr>
          <w:color w:val="000000"/>
          <w:lang w:bidi="ru-RU"/>
        </w:rPr>
        <w:t>предэталонов</w:t>
      </w:r>
      <w:proofErr w:type="spellEnd"/>
      <w:r w:rsidRPr="007C4F16">
        <w:rPr>
          <w:color w:val="000000"/>
          <w:lang w:bidi="ru-RU"/>
        </w:rPr>
        <w:t xml:space="preserve"> — индивидуальных единиц восприятия, переходят к сенсорным эталонам — культурно-выработанным средствам восприятия</w:t>
      </w:r>
      <w:r w:rsidR="00F71610">
        <w:rPr>
          <w:color w:val="000000"/>
          <w:lang w:bidi="ru-RU"/>
        </w:rPr>
        <w:t>. К концу младшего дошкольного в</w:t>
      </w:r>
      <w:r w:rsidRPr="007C4F16">
        <w:rPr>
          <w:color w:val="000000"/>
          <w:lang w:bidi="ru-RU"/>
        </w:rPr>
        <w:t>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ив помещении всего дошкольного учреждения.</w:t>
      </w:r>
    </w:p>
    <w:p w:rsidR="007C4F16" w:rsidRPr="007C4F16" w:rsidRDefault="007C4F16" w:rsidP="004C70AB">
      <w:pPr>
        <w:widowControl w:val="0"/>
        <w:ind w:firstLine="740"/>
        <w:jc w:val="both"/>
        <w:rPr>
          <w:color w:val="000000"/>
          <w:lang w:bidi="ru-RU"/>
        </w:rPr>
      </w:pPr>
      <w:r w:rsidRPr="007C4F16">
        <w:rPr>
          <w:color w:val="000000"/>
          <w:lang w:bidi="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7C4F16" w:rsidRPr="007C4F16" w:rsidRDefault="007C4F16" w:rsidP="004C70AB">
      <w:pPr>
        <w:widowControl w:val="0"/>
        <w:ind w:firstLine="740"/>
        <w:jc w:val="both"/>
        <w:rPr>
          <w:color w:val="000000"/>
          <w:lang w:bidi="ru-RU"/>
        </w:rPr>
      </w:pPr>
      <w:r w:rsidRPr="007C4F16">
        <w:rPr>
          <w:color w:val="000000"/>
          <w:lang w:bidi="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7C4F16" w:rsidRPr="007C4F16" w:rsidRDefault="007C4F16" w:rsidP="004C70AB">
      <w:pPr>
        <w:widowControl w:val="0"/>
        <w:ind w:firstLine="740"/>
        <w:jc w:val="both"/>
        <w:rPr>
          <w:color w:val="000000"/>
          <w:lang w:bidi="ru-RU"/>
        </w:rPr>
      </w:pPr>
      <w:r w:rsidRPr="007C4F16">
        <w:rPr>
          <w:color w:val="000000"/>
          <w:lang w:bidi="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7C4F16" w:rsidRPr="007C4F16" w:rsidRDefault="007C4F16" w:rsidP="004C70AB">
      <w:pPr>
        <w:widowControl w:val="0"/>
        <w:ind w:firstLine="740"/>
        <w:jc w:val="both"/>
        <w:rPr>
          <w:color w:val="000000"/>
          <w:lang w:bidi="ru-RU"/>
        </w:rPr>
      </w:pPr>
      <w:r w:rsidRPr="007C4F16">
        <w:rPr>
          <w:color w:val="000000"/>
          <w:lang w:bidi="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7C4F16" w:rsidRPr="007C4F16" w:rsidRDefault="007C4F16" w:rsidP="004C70AB">
      <w:pPr>
        <w:widowControl w:val="0"/>
        <w:ind w:firstLine="740"/>
        <w:jc w:val="both"/>
        <w:rPr>
          <w:color w:val="000000"/>
          <w:lang w:bidi="ru-RU"/>
        </w:rPr>
      </w:pPr>
      <w:r w:rsidRPr="007C4F16">
        <w:rPr>
          <w:color w:val="000000"/>
          <w:lang w:bidi="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7C4F16" w:rsidRPr="007C4F16" w:rsidRDefault="007C4F16" w:rsidP="004C70AB">
      <w:pPr>
        <w:widowControl w:val="0"/>
        <w:spacing w:after="260"/>
        <w:ind w:firstLine="740"/>
        <w:jc w:val="both"/>
        <w:rPr>
          <w:color w:val="000000"/>
          <w:lang w:bidi="ru-RU"/>
        </w:rPr>
      </w:pPr>
      <w:r w:rsidRPr="007C4F16">
        <w:rPr>
          <w:color w:val="000000"/>
          <w:lang w:bidi="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7C4F16" w:rsidRPr="007C4F16" w:rsidRDefault="007C4F16" w:rsidP="001F0A31">
      <w:pPr>
        <w:keepNext/>
        <w:keepLines/>
        <w:widowControl w:val="0"/>
        <w:ind w:firstLine="720"/>
        <w:jc w:val="center"/>
        <w:outlineLvl w:val="3"/>
        <w:rPr>
          <w:b/>
          <w:bCs/>
          <w:color w:val="000000"/>
          <w:lang w:bidi="ru-RU"/>
        </w:rPr>
      </w:pPr>
      <w:bookmarkStart w:id="9" w:name="bookmark14"/>
      <w:r w:rsidRPr="007C4F16">
        <w:rPr>
          <w:b/>
          <w:bCs/>
          <w:color w:val="000000"/>
          <w:lang w:bidi="ru-RU"/>
        </w:rPr>
        <w:t>Возрастные особенности развития детей 4-5 лет.</w:t>
      </w:r>
      <w:bookmarkEnd w:id="9"/>
    </w:p>
    <w:p w:rsidR="007C4F16" w:rsidRPr="007C4F16" w:rsidRDefault="007C4F16" w:rsidP="004C70AB">
      <w:pPr>
        <w:widowControl w:val="0"/>
        <w:ind w:firstLine="740"/>
        <w:jc w:val="both"/>
        <w:rPr>
          <w:color w:val="000000"/>
          <w:lang w:bidi="ru-RU"/>
        </w:rPr>
      </w:pPr>
      <w:r w:rsidRPr="007C4F16">
        <w:rPr>
          <w:color w:val="000000"/>
          <w:lang w:bidi="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7C4F16" w:rsidRPr="007C4F16" w:rsidRDefault="007C4F16" w:rsidP="004C70AB">
      <w:pPr>
        <w:widowControl w:val="0"/>
        <w:ind w:firstLine="740"/>
        <w:jc w:val="both"/>
        <w:rPr>
          <w:color w:val="000000"/>
          <w:lang w:bidi="ru-RU"/>
        </w:rPr>
      </w:pPr>
      <w:r w:rsidRPr="007C4F16">
        <w:rPr>
          <w:color w:val="000000"/>
          <w:lang w:bidi="ru-RU"/>
        </w:rPr>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7C4F16" w:rsidRPr="007C4F16" w:rsidRDefault="007C4F16" w:rsidP="004C70AB">
      <w:pPr>
        <w:widowControl w:val="0"/>
        <w:ind w:firstLine="740"/>
        <w:jc w:val="both"/>
        <w:rPr>
          <w:color w:val="000000"/>
          <w:lang w:bidi="ru-RU"/>
        </w:rPr>
      </w:pPr>
      <w:r w:rsidRPr="007C4F16">
        <w:rPr>
          <w:color w:val="000000"/>
          <w:lang w:bidi="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7C4F16" w:rsidRPr="007C4F16" w:rsidRDefault="007C4F16" w:rsidP="004C70AB">
      <w:pPr>
        <w:widowControl w:val="0"/>
        <w:ind w:firstLine="740"/>
        <w:jc w:val="both"/>
        <w:rPr>
          <w:color w:val="000000"/>
          <w:lang w:bidi="ru-RU"/>
        </w:rPr>
      </w:pPr>
      <w:r w:rsidRPr="007C4F16">
        <w:rPr>
          <w:color w:val="000000"/>
          <w:lang w:bidi="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7C4F16" w:rsidRPr="007C4F16" w:rsidRDefault="007C4F16" w:rsidP="004C70AB">
      <w:pPr>
        <w:widowControl w:val="0"/>
        <w:ind w:firstLine="740"/>
        <w:jc w:val="both"/>
        <w:rPr>
          <w:color w:val="000000"/>
          <w:lang w:bidi="ru-RU"/>
        </w:rPr>
      </w:pPr>
      <w:r w:rsidRPr="007C4F16">
        <w:rPr>
          <w:color w:val="000000"/>
          <w:lang w:bidi="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w:t>
      </w:r>
      <w:r w:rsidRPr="007C4F16">
        <w:rPr>
          <w:color w:val="000000"/>
          <w:lang w:bidi="ru-RU"/>
        </w:rPr>
        <w:lastRenderedPageBreak/>
        <w:t>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7C4F16" w:rsidRPr="007C4F16" w:rsidRDefault="007C4F16" w:rsidP="004C70AB">
      <w:pPr>
        <w:widowControl w:val="0"/>
        <w:ind w:firstLine="740"/>
        <w:jc w:val="both"/>
        <w:rPr>
          <w:color w:val="000000"/>
          <w:lang w:bidi="ru-RU"/>
        </w:rPr>
      </w:pPr>
      <w:r w:rsidRPr="007C4F16">
        <w:rPr>
          <w:color w:val="000000"/>
          <w:lang w:bidi="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7C4F16" w:rsidRPr="007C4F16" w:rsidRDefault="007C4F16" w:rsidP="004C70AB">
      <w:pPr>
        <w:widowControl w:val="0"/>
        <w:ind w:firstLine="740"/>
        <w:jc w:val="both"/>
        <w:rPr>
          <w:color w:val="000000"/>
          <w:lang w:bidi="ru-RU"/>
        </w:rPr>
      </w:pPr>
      <w:r w:rsidRPr="007C4F16">
        <w:rPr>
          <w:color w:val="000000"/>
          <w:lang w:bidi="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7C4F16" w:rsidRPr="007C4F16" w:rsidRDefault="007C4F16" w:rsidP="004C70AB">
      <w:pPr>
        <w:widowControl w:val="0"/>
        <w:ind w:firstLine="740"/>
        <w:jc w:val="both"/>
        <w:rPr>
          <w:color w:val="000000"/>
          <w:lang w:bidi="ru-RU"/>
        </w:rPr>
      </w:pPr>
      <w:r w:rsidRPr="007C4F16">
        <w:rPr>
          <w:color w:val="000000"/>
          <w:lang w:bidi="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7C4F16" w:rsidRPr="007C4F16" w:rsidRDefault="007C4F16" w:rsidP="004C70AB">
      <w:pPr>
        <w:widowControl w:val="0"/>
        <w:ind w:firstLine="740"/>
        <w:jc w:val="both"/>
        <w:rPr>
          <w:color w:val="000000"/>
          <w:lang w:bidi="ru-RU"/>
        </w:rPr>
      </w:pPr>
      <w:r w:rsidRPr="007C4F16">
        <w:rPr>
          <w:color w:val="000000"/>
          <w:lang w:bidi="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C4F16" w:rsidRPr="007C4F16" w:rsidRDefault="007C4F16" w:rsidP="004C70AB">
      <w:pPr>
        <w:widowControl w:val="0"/>
        <w:ind w:firstLine="740"/>
        <w:jc w:val="both"/>
        <w:rPr>
          <w:color w:val="000000"/>
          <w:lang w:bidi="ru-RU"/>
        </w:rPr>
      </w:pPr>
      <w:r w:rsidRPr="007C4F16">
        <w:rPr>
          <w:color w:val="000000"/>
          <w:lang w:bidi="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7C4F16" w:rsidRPr="007C4F16" w:rsidRDefault="007C4F16" w:rsidP="004C70AB">
      <w:pPr>
        <w:widowControl w:val="0"/>
        <w:ind w:firstLine="740"/>
        <w:jc w:val="both"/>
        <w:rPr>
          <w:color w:val="000000"/>
          <w:lang w:bidi="ru-RU"/>
        </w:rPr>
      </w:pPr>
      <w:r w:rsidRPr="007C4F16">
        <w:rPr>
          <w:color w:val="000000"/>
          <w:lang w:bidi="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7C4F16" w:rsidRPr="007C4F16" w:rsidRDefault="007C4F16" w:rsidP="004C70AB">
      <w:pPr>
        <w:widowControl w:val="0"/>
        <w:ind w:firstLine="740"/>
        <w:jc w:val="both"/>
        <w:rPr>
          <w:color w:val="000000"/>
          <w:lang w:bidi="ru-RU"/>
        </w:rPr>
      </w:pPr>
      <w:r w:rsidRPr="007C4F16">
        <w:rPr>
          <w:color w:val="000000"/>
          <w:lang w:bidi="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7C4F16">
        <w:rPr>
          <w:color w:val="000000"/>
          <w:lang w:bidi="ru-RU"/>
        </w:rPr>
        <w:t>внеситуативной</w:t>
      </w:r>
      <w:proofErr w:type="spellEnd"/>
      <w:r w:rsidRPr="007C4F16">
        <w:rPr>
          <w:color w:val="000000"/>
          <w:lang w:bidi="ru-RU"/>
        </w:rPr>
        <w:t>.</w:t>
      </w:r>
    </w:p>
    <w:p w:rsidR="007C4F16" w:rsidRPr="007C4F16" w:rsidRDefault="007C4F16" w:rsidP="004C70AB">
      <w:pPr>
        <w:widowControl w:val="0"/>
        <w:ind w:firstLine="740"/>
        <w:jc w:val="both"/>
        <w:rPr>
          <w:color w:val="000000"/>
          <w:lang w:bidi="ru-RU"/>
        </w:rPr>
      </w:pPr>
      <w:r w:rsidRPr="007C4F16">
        <w:rPr>
          <w:color w:val="000000"/>
          <w:lang w:bidi="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7C4F16" w:rsidRPr="007C4F16" w:rsidRDefault="007C4F16" w:rsidP="004C70AB">
      <w:pPr>
        <w:widowControl w:val="0"/>
        <w:ind w:firstLine="740"/>
        <w:jc w:val="both"/>
        <w:rPr>
          <w:color w:val="000000"/>
          <w:lang w:bidi="ru-RU"/>
        </w:rPr>
      </w:pPr>
      <w:r w:rsidRPr="007C4F16">
        <w:rPr>
          <w:color w:val="000000"/>
          <w:lang w:bidi="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7C4F16" w:rsidRPr="007C4F16" w:rsidRDefault="007C4F16" w:rsidP="004C70AB">
      <w:pPr>
        <w:widowControl w:val="0"/>
        <w:ind w:firstLine="740"/>
        <w:jc w:val="both"/>
        <w:rPr>
          <w:color w:val="000000"/>
          <w:lang w:bidi="ru-RU"/>
        </w:rPr>
      </w:pPr>
      <w:r w:rsidRPr="007C4F16">
        <w:rPr>
          <w:color w:val="000000"/>
          <w:lang w:bidi="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7C4F16">
        <w:rPr>
          <w:color w:val="000000"/>
          <w:lang w:bidi="ru-RU"/>
        </w:rPr>
        <w:t>конкурентность</w:t>
      </w:r>
      <w:proofErr w:type="spellEnd"/>
      <w:r w:rsidRPr="007C4F16">
        <w:rPr>
          <w:color w:val="000000"/>
          <w:lang w:bidi="ru-RU"/>
        </w:rPr>
        <w:t xml:space="preserve">, </w:t>
      </w:r>
      <w:proofErr w:type="spellStart"/>
      <w:r w:rsidRPr="007C4F16">
        <w:rPr>
          <w:color w:val="000000"/>
          <w:lang w:bidi="ru-RU"/>
        </w:rPr>
        <w:t>соревновательность</w:t>
      </w:r>
      <w:proofErr w:type="spellEnd"/>
      <w:r w:rsidRPr="007C4F16">
        <w:rPr>
          <w:color w:val="000000"/>
          <w:lang w:bidi="ru-RU"/>
        </w:rPr>
        <w:t xml:space="preserve">. Последняя важна для сравнения себя с другим, что ведет к развитию образа </w:t>
      </w:r>
      <w:proofErr w:type="gramStart"/>
      <w:r w:rsidRPr="007C4F16">
        <w:rPr>
          <w:i/>
          <w:iCs/>
          <w:color w:val="000000"/>
          <w:lang w:bidi="ru-RU"/>
        </w:rPr>
        <w:t>Я</w:t>
      </w:r>
      <w:proofErr w:type="gramEnd"/>
      <w:r w:rsidRPr="007C4F16">
        <w:rPr>
          <w:color w:val="000000"/>
          <w:lang w:bidi="ru-RU"/>
        </w:rPr>
        <w:t xml:space="preserve"> ребенка, его детализации.</w:t>
      </w:r>
    </w:p>
    <w:p w:rsidR="007C4F16" w:rsidRPr="007C4F16" w:rsidRDefault="007C4F16" w:rsidP="004C70AB">
      <w:pPr>
        <w:widowControl w:val="0"/>
        <w:spacing w:after="260"/>
        <w:ind w:firstLine="740"/>
        <w:jc w:val="both"/>
        <w:rPr>
          <w:color w:val="000000"/>
          <w:lang w:bidi="ru-RU"/>
        </w:rPr>
      </w:pPr>
      <w:r w:rsidRPr="007C4F16">
        <w:rPr>
          <w:color w:val="000000"/>
          <w:lang w:bidi="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7C4F16">
        <w:rPr>
          <w:color w:val="000000"/>
          <w:lang w:bidi="ru-RU"/>
        </w:rPr>
        <w:t>эгоцентричностью</w:t>
      </w:r>
      <w:proofErr w:type="spellEnd"/>
      <w:r w:rsidRPr="007C4F16">
        <w:rPr>
          <w:color w:val="000000"/>
          <w:lang w:bidi="ru-RU"/>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7C4F16">
        <w:rPr>
          <w:color w:val="000000"/>
          <w:lang w:bidi="ru-RU"/>
        </w:rPr>
        <w:t>конкурентности</w:t>
      </w:r>
      <w:proofErr w:type="spellEnd"/>
      <w:r w:rsidRPr="007C4F16">
        <w:rPr>
          <w:color w:val="000000"/>
          <w:lang w:bidi="ru-RU"/>
        </w:rPr>
        <w:t xml:space="preserve">, </w:t>
      </w:r>
      <w:proofErr w:type="spellStart"/>
      <w:r w:rsidRPr="007C4F16">
        <w:rPr>
          <w:color w:val="000000"/>
          <w:lang w:bidi="ru-RU"/>
        </w:rPr>
        <w:t>соревновательности</w:t>
      </w:r>
      <w:proofErr w:type="spellEnd"/>
      <w:r w:rsidRPr="007C4F16">
        <w:rPr>
          <w:color w:val="000000"/>
          <w:lang w:bidi="ru-RU"/>
        </w:rPr>
        <w:t xml:space="preserve"> со сверстниками; дальнейшим развитием образа </w:t>
      </w:r>
      <w:r w:rsidRPr="007C4F16">
        <w:rPr>
          <w:i/>
          <w:iCs/>
          <w:color w:val="000000"/>
          <w:lang w:bidi="ru-RU"/>
        </w:rPr>
        <w:t>Я</w:t>
      </w:r>
      <w:r w:rsidRPr="007C4F16">
        <w:rPr>
          <w:color w:val="000000"/>
          <w:lang w:bidi="ru-RU"/>
        </w:rPr>
        <w:t xml:space="preserve"> ребенка, его детализацией.</w:t>
      </w:r>
    </w:p>
    <w:p w:rsidR="007C4F16" w:rsidRPr="007C4F16" w:rsidRDefault="007C4F16" w:rsidP="00BD255F">
      <w:pPr>
        <w:keepNext/>
        <w:keepLines/>
        <w:widowControl w:val="0"/>
        <w:ind w:firstLine="720"/>
        <w:jc w:val="center"/>
        <w:outlineLvl w:val="3"/>
        <w:rPr>
          <w:b/>
          <w:bCs/>
          <w:color w:val="000000"/>
          <w:lang w:bidi="ru-RU"/>
        </w:rPr>
      </w:pPr>
      <w:bookmarkStart w:id="10" w:name="bookmark16"/>
      <w:r w:rsidRPr="007C4F16">
        <w:rPr>
          <w:b/>
          <w:bCs/>
          <w:color w:val="000000"/>
          <w:lang w:bidi="ru-RU"/>
        </w:rPr>
        <w:t>Возрастные особенности развития детей 5-6 лет.</w:t>
      </w:r>
      <w:bookmarkEnd w:id="10"/>
    </w:p>
    <w:p w:rsidR="007C4F16" w:rsidRPr="007C4F16" w:rsidRDefault="007C4F16" w:rsidP="004C70AB">
      <w:pPr>
        <w:widowControl w:val="0"/>
        <w:ind w:firstLine="740"/>
        <w:jc w:val="both"/>
        <w:rPr>
          <w:color w:val="000000"/>
          <w:lang w:bidi="ru-RU"/>
        </w:rPr>
      </w:pPr>
      <w:r w:rsidRPr="007C4F16">
        <w:rPr>
          <w:color w:val="000000"/>
          <w:lang w:bidi="ru-RU"/>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w:t>
      </w:r>
      <w:r w:rsidRPr="007C4F16">
        <w:rPr>
          <w:color w:val="000000"/>
          <w:lang w:bidi="ru-RU"/>
        </w:rPr>
        <w:lastRenderedPageBreak/>
        <w:t>соответствующей и по содержанию, и интонационно взятой роли. Речь, сопровождающая реальные отношения детей, отличается от ролевой речи.</w:t>
      </w:r>
    </w:p>
    <w:p w:rsidR="007C4F16" w:rsidRPr="007C4F16" w:rsidRDefault="007C4F16" w:rsidP="004C70AB">
      <w:pPr>
        <w:widowControl w:val="0"/>
        <w:ind w:firstLine="740"/>
        <w:jc w:val="both"/>
        <w:rPr>
          <w:color w:val="000000"/>
          <w:lang w:bidi="ru-RU"/>
        </w:rPr>
      </w:pPr>
      <w:r w:rsidRPr="007C4F16">
        <w:rPr>
          <w:color w:val="000000"/>
          <w:lang w:bidi="ru-RU"/>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7C4F16" w:rsidRPr="007C4F16" w:rsidRDefault="007C4F16" w:rsidP="004C70AB">
      <w:pPr>
        <w:widowControl w:val="0"/>
        <w:ind w:firstLine="740"/>
        <w:jc w:val="both"/>
        <w:rPr>
          <w:color w:val="000000"/>
          <w:lang w:bidi="ru-RU"/>
        </w:rPr>
      </w:pPr>
      <w:r w:rsidRPr="007C4F16">
        <w:rPr>
          <w:color w:val="000000"/>
          <w:lang w:bidi="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7C4F16" w:rsidRPr="007C4F16" w:rsidRDefault="007C4F16" w:rsidP="004C70AB">
      <w:pPr>
        <w:widowControl w:val="0"/>
        <w:ind w:firstLine="740"/>
        <w:jc w:val="both"/>
        <w:rPr>
          <w:color w:val="000000"/>
          <w:lang w:bidi="ru-RU"/>
        </w:rPr>
      </w:pPr>
      <w:r w:rsidRPr="007C4F16">
        <w:rPr>
          <w:color w:val="000000"/>
          <w:lang w:bidi="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7C4F16" w:rsidRPr="007C4F16" w:rsidRDefault="007C4F16" w:rsidP="004C70AB">
      <w:pPr>
        <w:widowControl w:val="0"/>
        <w:ind w:firstLine="720"/>
        <w:jc w:val="both"/>
        <w:rPr>
          <w:color w:val="000000"/>
          <w:lang w:bidi="ru-RU"/>
        </w:rPr>
      </w:pPr>
      <w:r w:rsidRPr="007C4F16">
        <w:rPr>
          <w:color w:val="000000"/>
          <w:lang w:bidi="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7C4F16" w:rsidRPr="007C4F16" w:rsidRDefault="007C4F16" w:rsidP="004C70AB">
      <w:pPr>
        <w:widowControl w:val="0"/>
        <w:numPr>
          <w:ilvl w:val="0"/>
          <w:numId w:val="9"/>
        </w:numPr>
        <w:tabs>
          <w:tab w:val="left" w:pos="1047"/>
        </w:tabs>
        <w:jc w:val="both"/>
        <w:rPr>
          <w:color w:val="000000"/>
          <w:lang w:bidi="ru-RU"/>
        </w:rPr>
      </w:pPr>
      <w:r w:rsidRPr="007C4F16">
        <w:rPr>
          <w:color w:val="000000"/>
          <w:lang w:bidi="ru-RU"/>
        </w:rPr>
        <w:t>от природного материала к художественному образу (ребенок «достраивает» природный материал до целостного образа, дополняя его различными деталями);</w:t>
      </w:r>
    </w:p>
    <w:p w:rsidR="007C4F16" w:rsidRPr="007C4F16" w:rsidRDefault="007C4F16" w:rsidP="004C70AB">
      <w:pPr>
        <w:widowControl w:val="0"/>
        <w:numPr>
          <w:ilvl w:val="0"/>
          <w:numId w:val="9"/>
        </w:numPr>
        <w:tabs>
          <w:tab w:val="left" w:pos="1737"/>
        </w:tabs>
        <w:jc w:val="both"/>
        <w:rPr>
          <w:color w:val="000000"/>
          <w:lang w:bidi="ru-RU"/>
        </w:rPr>
      </w:pPr>
      <w:r w:rsidRPr="007C4F16">
        <w:rPr>
          <w:color w:val="000000"/>
          <w:lang w:bidi="ru-RU"/>
        </w:rPr>
        <w:t>от художественного образа к природному материалу (ребенок подбирает необходимый материал, для того чтобы воплотить образ).</w:t>
      </w:r>
    </w:p>
    <w:p w:rsidR="007C4F16" w:rsidRPr="007C4F16" w:rsidRDefault="007C4F16" w:rsidP="004C70AB">
      <w:pPr>
        <w:widowControl w:val="0"/>
        <w:ind w:firstLine="720"/>
        <w:jc w:val="both"/>
        <w:rPr>
          <w:color w:val="000000"/>
          <w:lang w:bidi="ru-RU"/>
        </w:rPr>
      </w:pPr>
      <w:r w:rsidRPr="007C4F16">
        <w:rPr>
          <w:color w:val="000000"/>
          <w:lang w:bidi="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C4F16" w:rsidRPr="007C4F16" w:rsidRDefault="007C4F16" w:rsidP="004C70AB">
      <w:pPr>
        <w:widowControl w:val="0"/>
        <w:ind w:firstLine="720"/>
        <w:jc w:val="both"/>
        <w:rPr>
          <w:color w:val="000000"/>
          <w:lang w:bidi="ru-RU"/>
        </w:rPr>
      </w:pPr>
      <w:r w:rsidRPr="007C4F16">
        <w:rPr>
          <w:color w:val="000000"/>
          <w:lang w:bidi="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C4F16" w:rsidRPr="007C4F16" w:rsidRDefault="007C4F16" w:rsidP="004C70AB">
      <w:pPr>
        <w:widowControl w:val="0"/>
        <w:ind w:firstLine="720"/>
        <w:jc w:val="both"/>
        <w:rPr>
          <w:color w:val="000000"/>
          <w:lang w:bidi="ru-RU"/>
        </w:rPr>
      </w:pPr>
      <w:r w:rsidRPr="007C4F16">
        <w:rPr>
          <w:color w:val="000000"/>
          <w:lang w:bidi="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w:t>
      </w:r>
      <w:r w:rsidRPr="007C4F16">
        <w:rPr>
          <w:color w:val="000000"/>
          <w:lang w:bidi="ru-RU"/>
        </w:rPr>
        <w:lastRenderedPageBreak/>
        <w:t>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 д.</w:t>
      </w:r>
    </w:p>
    <w:p w:rsidR="007C4F16" w:rsidRPr="007C4F16" w:rsidRDefault="007C4F16" w:rsidP="004C70AB">
      <w:pPr>
        <w:widowControl w:val="0"/>
        <w:ind w:firstLine="720"/>
        <w:jc w:val="both"/>
        <w:rPr>
          <w:color w:val="000000"/>
          <w:lang w:bidi="ru-RU"/>
        </w:rPr>
      </w:pPr>
      <w:r w:rsidRPr="007C4F16">
        <w:rPr>
          <w:color w:val="000000"/>
          <w:lang w:bidi="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7C4F16" w:rsidRPr="007C4F16" w:rsidRDefault="007C4F16" w:rsidP="004C70AB">
      <w:pPr>
        <w:widowControl w:val="0"/>
        <w:ind w:firstLine="720"/>
        <w:jc w:val="both"/>
        <w:rPr>
          <w:color w:val="000000"/>
          <w:lang w:bidi="ru-RU"/>
        </w:rPr>
      </w:pPr>
      <w:r w:rsidRPr="007C4F16">
        <w:rPr>
          <w:color w:val="000000"/>
          <w:lang w:bidi="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7C4F16" w:rsidRPr="007C4F16" w:rsidRDefault="007C4F16" w:rsidP="004C70AB">
      <w:pPr>
        <w:widowControl w:val="0"/>
        <w:ind w:firstLine="720"/>
        <w:jc w:val="both"/>
        <w:rPr>
          <w:color w:val="000000"/>
          <w:lang w:bidi="ru-RU"/>
        </w:rPr>
      </w:pPr>
      <w:r w:rsidRPr="007C4F16">
        <w:rPr>
          <w:color w:val="000000"/>
          <w:lang w:bidi="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7C4F16" w:rsidRPr="007C4F16" w:rsidRDefault="007C4F16" w:rsidP="004C70AB">
      <w:pPr>
        <w:widowControl w:val="0"/>
        <w:ind w:firstLine="720"/>
        <w:jc w:val="both"/>
        <w:rPr>
          <w:color w:val="000000"/>
          <w:lang w:bidi="ru-RU"/>
        </w:rPr>
      </w:pPr>
      <w:r w:rsidRPr="007C4F16">
        <w:rPr>
          <w:color w:val="000000"/>
          <w:lang w:bidi="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7C4F16" w:rsidRPr="007C4F16" w:rsidRDefault="007C4F16" w:rsidP="004C70AB">
      <w:pPr>
        <w:widowControl w:val="0"/>
        <w:ind w:firstLine="720"/>
        <w:jc w:val="both"/>
        <w:rPr>
          <w:color w:val="000000"/>
          <w:lang w:bidi="ru-RU"/>
        </w:rPr>
      </w:pPr>
      <w:r w:rsidRPr="007C4F16">
        <w:rPr>
          <w:color w:val="000000"/>
          <w:lang w:bidi="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7C4F16" w:rsidRPr="007C4F16" w:rsidRDefault="007C4F16" w:rsidP="004C70AB">
      <w:pPr>
        <w:widowControl w:val="0"/>
        <w:ind w:firstLine="700"/>
        <w:jc w:val="both"/>
        <w:rPr>
          <w:color w:val="000000"/>
          <w:lang w:bidi="ru-RU"/>
        </w:rPr>
      </w:pPr>
      <w:r w:rsidRPr="007C4F16">
        <w:rPr>
          <w:color w:val="000000"/>
          <w:lang w:bidi="ru-RU"/>
        </w:rPr>
        <w:t>Развивается связная речь. Дети могут пересказывать, рассказывать по картинке, передавая не только главное, но и детали.</w:t>
      </w:r>
    </w:p>
    <w:p w:rsidR="007C4F16" w:rsidRPr="007C4F16" w:rsidRDefault="007C4F16" w:rsidP="004C70AB">
      <w:pPr>
        <w:widowControl w:val="0"/>
        <w:ind w:firstLine="740"/>
        <w:jc w:val="both"/>
        <w:rPr>
          <w:color w:val="000000"/>
          <w:lang w:bidi="ru-RU"/>
        </w:rPr>
      </w:pPr>
      <w:r w:rsidRPr="007C4F16">
        <w:rPr>
          <w:color w:val="000000"/>
          <w:lang w:bidi="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7C4F16" w:rsidRPr="007C4F16" w:rsidRDefault="007C4F16" w:rsidP="004C70AB">
      <w:pPr>
        <w:widowControl w:val="0"/>
        <w:spacing w:after="260"/>
        <w:ind w:firstLine="740"/>
        <w:jc w:val="both"/>
        <w:rPr>
          <w:color w:val="000000"/>
          <w:lang w:bidi="ru-RU"/>
        </w:rPr>
      </w:pPr>
      <w:r w:rsidRPr="007C4F16">
        <w:rPr>
          <w:color w:val="000000"/>
          <w:lang w:bidi="ru-RU"/>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w:t>
      </w:r>
      <w:r w:rsidRPr="00F71610">
        <w:rPr>
          <w:iCs/>
          <w:color w:val="000000"/>
          <w:lang w:bidi="ru-RU"/>
        </w:rPr>
        <w:t>Я</w:t>
      </w:r>
      <w:r w:rsidRPr="007C4F16">
        <w:rPr>
          <w:i/>
          <w:iCs/>
          <w:color w:val="000000"/>
          <w:lang w:bidi="ru-RU"/>
        </w:rPr>
        <w:t>.</w:t>
      </w:r>
    </w:p>
    <w:p w:rsidR="007C4F16" w:rsidRPr="007C4F16" w:rsidRDefault="007C4F16" w:rsidP="00470B6F">
      <w:pPr>
        <w:keepNext/>
        <w:keepLines/>
        <w:widowControl w:val="0"/>
        <w:ind w:firstLine="720"/>
        <w:jc w:val="center"/>
        <w:outlineLvl w:val="3"/>
        <w:rPr>
          <w:b/>
          <w:bCs/>
          <w:color w:val="000000"/>
          <w:lang w:bidi="ru-RU"/>
        </w:rPr>
      </w:pPr>
      <w:bookmarkStart w:id="11" w:name="bookmark18"/>
      <w:r w:rsidRPr="007C4F16">
        <w:rPr>
          <w:b/>
          <w:bCs/>
          <w:color w:val="000000"/>
          <w:lang w:bidi="ru-RU"/>
        </w:rPr>
        <w:t>Возрастные особенности развития детей 6-7 лет.</w:t>
      </w:r>
      <w:bookmarkEnd w:id="11"/>
    </w:p>
    <w:p w:rsidR="007C4F16" w:rsidRPr="007C4F16" w:rsidRDefault="007C4F16" w:rsidP="004C70AB">
      <w:pPr>
        <w:widowControl w:val="0"/>
        <w:ind w:firstLine="740"/>
        <w:jc w:val="both"/>
        <w:rPr>
          <w:color w:val="000000"/>
          <w:lang w:bidi="ru-RU"/>
        </w:rPr>
      </w:pPr>
      <w:r w:rsidRPr="007C4F16">
        <w:rPr>
          <w:color w:val="000000"/>
          <w:lang w:bidi="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 д.</w:t>
      </w:r>
    </w:p>
    <w:p w:rsidR="007C4F16" w:rsidRPr="007C4F16" w:rsidRDefault="007C4F16" w:rsidP="004C70AB">
      <w:pPr>
        <w:widowControl w:val="0"/>
        <w:ind w:firstLine="740"/>
        <w:jc w:val="both"/>
        <w:rPr>
          <w:color w:val="000000"/>
          <w:lang w:bidi="ru-RU"/>
        </w:rPr>
      </w:pPr>
      <w:r w:rsidRPr="007C4F16">
        <w:rPr>
          <w:color w:val="000000"/>
          <w:lang w:bidi="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7C4F16" w:rsidRPr="007C4F16" w:rsidRDefault="007C4F16" w:rsidP="004C70AB">
      <w:pPr>
        <w:widowControl w:val="0"/>
        <w:ind w:firstLine="740"/>
        <w:jc w:val="both"/>
        <w:rPr>
          <w:color w:val="000000"/>
          <w:lang w:bidi="ru-RU"/>
        </w:rPr>
      </w:pPr>
      <w:r w:rsidRPr="007C4F16">
        <w:rPr>
          <w:color w:val="000000"/>
          <w:lang w:bidi="ru-RU"/>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w:t>
      </w:r>
      <w:r w:rsidRPr="007C4F16">
        <w:rPr>
          <w:color w:val="000000"/>
          <w:lang w:bidi="ru-RU"/>
        </w:rPr>
        <w:lastRenderedPageBreak/>
        <w:t>действия и т. п. Девочки обычно рисуют женские образы: принцесс, балерин, моделей и т. п. Часто встречаются и бытовые сюжеты: мама и дочка, комната и т. п.</w:t>
      </w:r>
    </w:p>
    <w:p w:rsidR="007C4F16" w:rsidRPr="007C4F16" w:rsidRDefault="007C4F16" w:rsidP="004C70AB">
      <w:pPr>
        <w:widowControl w:val="0"/>
        <w:ind w:firstLine="740"/>
        <w:jc w:val="both"/>
        <w:rPr>
          <w:color w:val="000000"/>
          <w:lang w:bidi="ru-RU"/>
        </w:rPr>
      </w:pPr>
      <w:r w:rsidRPr="007C4F16">
        <w:rPr>
          <w:color w:val="000000"/>
          <w:lang w:bidi="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7C4F16" w:rsidRPr="007C4F16" w:rsidRDefault="007C4F16" w:rsidP="004C70AB">
      <w:pPr>
        <w:widowControl w:val="0"/>
        <w:ind w:firstLine="740"/>
        <w:jc w:val="both"/>
        <w:rPr>
          <w:color w:val="000000"/>
          <w:lang w:bidi="ru-RU"/>
        </w:rPr>
      </w:pPr>
      <w:r w:rsidRPr="007C4F16">
        <w:rPr>
          <w:color w:val="000000"/>
          <w:lang w:bidi="ru-RU"/>
        </w:rPr>
        <w:t>При правильном педагогическом подходе у дошкольников формируются художественно-творческие способности в изобразительной деятельности.</w:t>
      </w:r>
    </w:p>
    <w:p w:rsidR="007C4F16" w:rsidRPr="007C4F16" w:rsidRDefault="007C4F16" w:rsidP="004C70AB">
      <w:pPr>
        <w:widowControl w:val="0"/>
        <w:ind w:firstLine="740"/>
        <w:jc w:val="both"/>
        <w:rPr>
          <w:color w:val="000000"/>
          <w:lang w:bidi="ru-RU"/>
        </w:rPr>
      </w:pPr>
      <w:r w:rsidRPr="007C4F16">
        <w:rPr>
          <w:color w:val="000000"/>
          <w:lang w:bidi="ru-RU"/>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7C4F16" w:rsidRPr="007C4F16" w:rsidRDefault="007C4F16" w:rsidP="004C70AB">
      <w:pPr>
        <w:widowControl w:val="0"/>
        <w:ind w:firstLine="740"/>
        <w:jc w:val="both"/>
        <w:rPr>
          <w:color w:val="000000"/>
          <w:lang w:bidi="ru-RU"/>
        </w:rPr>
      </w:pPr>
      <w:r w:rsidRPr="007C4F16">
        <w:rPr>
          <w:color w:val="000000"/>
          <w:lang w:bidi="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7C4F16" w:rsidRPr="007C4F16" w:rsidRDefault="007C4F16" w:rsidP="004C70AB">
      <w:pPr>
        <w:widowControl w:val="0"/>
        <w:ind w:firstLine="740"/>
        <w:jc w:val="both"/>
        <w:rPr>
          <w:color w:val="000000"/>
          <w:lang w:bidi="ru-RU"/>
        </w:rPr>
      </w:pPr>
      <w:r w:rsidRPr="007C4F16">
        <w:rPr>
          <w:color w:val="000000"/>
          <w:lang w:bidi="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7C4F16" w:rsidRPr="007C4F16" w:rsidRDefault="007C4F16" w:rsidP="004C70AB">
      <w:pPr>
        <w:widowControl w:val="0"/>
        <w:ind w:firstLine="740"/>
        <w:jc w:val="both"/>
        <w:rPr>
          <w:color w:val="000000"/>
          <w:lang w:bidi="ru-RU"/>
        </w:rPr>
      </w:pPr>
      <w:r w:rsidRPr="007C4F16">
        <w:rPr>
          <w:color w:val="000000"/>
          <w:lang w:bidi="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7C4F16" w:rsidRPr="007C4F16" w:rsidRDefault="007C4F16" w:rsidP="004C70AB">
      <w:pPr>
        <w:widowControl w:val="0"/>
        <w:ind w:firstLine="740"/>
        <w:jc w:val="both"/>
        <w:rPr>
          <w:color w:val="000000"/>
          <w:lang w:bidi="ru-RU"/>
        </w:rPr>
      </w:pPr>
      <w:r w:rsidRPr="007C4F16">
        <w:rPr>
          <w:color w:val="000000"/>
          <w:lang w:bidi="ru-RU"/>
        </w:rPr>
        <w:t>У детей продолжает развиваться восприятие, однако они не всегда могут одновременно учитывать несколько различных признаков.</w:t>
      </w:r>
    </w:p>
    <w:p w:rsidR="007C4F16" w:rsidRPr="007C4F16" w:rsidRDefault="007C4F16" w:rsidP="004C70AB">
      <w:pPr>
        <w:widowControl w:val="0"/>
        <w:ind w:firstLine="740"/>
        <w:jc w:val="both"/>
        <w:rPr>
          <w:color w:val="000000"/>
          <w:lang w:bidi="ru-RU"/>
        </w:rPr>
      </w:pPr>
      <w:r w:rsidRPr="007C4F16">
        <w:rPr>
          <w:color w:val="000000"/>
          <w:lang w:bidi="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7C4F16" w:rsidRPr="007C4F16" w:rsidRDefault="007C4F16" w:rsidP="004C70AB">
      <w:pPr>
        <w:widowControl w:val="0"/>
        <w:ind w:firstLine="740"/>
        <w:jc w:val="both"/>
        <w:rPr>
          <w:color w:val="000000"/>
          <w:lang w:bidi="ru-RU"/>
        </w:rPr>
      </w:pPr>
      <w:r w:rsidRPr="007C4F16">
        <w:rPr>
          <w:color w:val="000000"/>
          <w:lang w:bidi="ru-RU"/>
        </w:rPr>
        <w:t>Продолжают развиваться навыки обобщения и рассуждения, но они в значительной степени ограничиваются наглядными признаками ситуации.</w:t>
      </w:r>
    </w:p>
    <w:p w:rsidR="007C4F16" w:rsidRPr="007C4F16" w:rsidRDefault="007C4F16" w:rsidP="004C70AB">
      <w:pPr>
        <w:widowControl w:val="0"/>
        <w:ind w:firstLine="740"/>
        <w:jc w:val="both"/>
        <w:rPr>
          <w:color w:val="000000"/>
          <w:lang w:bidi="ru-RU"/>
        </w:rPr>
      </w:pPr>
      <w:r w:rsidRPr="007C4F16">
        <w:rPr>
          <w:color w:val="000000"/>
          <w:lang w:bidi="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7C4F16" w:rsidRPr="007C4F16" w:rsidRDefault="007C4F16" w:rsidP="004C70AB">
      <w:pPr>
        <w:widowControl w:val="0"/>
        <w:ind w:firstLine="740"/>
        <w:jc w:val="both"/>
        <w:rPr>
          <w:color w:val="000000"/>
          <w:lang w:bidi="ru-RU"/>
        </w:rPr>
      </w:pPr>
      <w:r w:rsidRPr="007C4F16">
        <w:rPr>
          <w:color w:val="000000"/>
          <w:lang w:bidi="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7C4F16" w:rsidRPr="007C4F16" w:rsidRDefault="007C4F16" w:rsidP="004C70AB">
      <w:pPr>
        <w:widowControl w:val="0"/>
        <w:ind w:firstLine="740"/>
        <w:jc w:val="both"/>
        <w:rPr>
          <w:color w:val="000000"/>
          <w:lang w:bidi="ru-RU"/>
        </w:rPr>
      </w:pPr>
      <w:r w:rsidRPr="007C4F16">
        <w:rPr>
          <w:color w:val="000000"/>
          <w:lang w:bidi="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7C4F16" w:rsidRPr="007C4F16" w:rsidRDefault="007C4F16" w:rsidP="004C70AB">
      <w:pPr>
        <w:widowControl w:val="0"/>
        <w:ind w:firstLine="740"/>
        <w:jc w:val="both"/>
        <w:rPr>
          <w:color w:val="000000"/>
          <w:lang w:bidi="ru-RU"/>
        </w:rPr>
      </w:pPr>
      <w:r w:rsidRPr="007C4F16">
        <w:rPr>
          <w:color w:val="000000"/>
          <w:lang w:bidi="ru-RU"/>
        </w:rPr>
        <w:t>В результате правильно организованной образовательной работы у детей развиваются диалогическая и некоторые виды монологической речи.</w:t>
      </w:r>
    </w:p>
    <w:p w:rsidR="007C4F16" w:rsidRPr="007C4F16" w:rsidRDefault="007C4F16" w:rsidP="004C70AB">
      <w:pPr>
        <w:widowControl w:val="0"/>
        <w:ind w:firstLine="740"/>
        <w:jc w:val="both"/>
        <w:rPr>
          <w:color w:val="000000"/>
          <w:lang w:bidi="ru-RU"/>
        </w:rPr>
      </w:pPr>
      <w:r w:rsidRPr="007C4F16">
        <w:rPr>
          <w:color w:val="000000"/>
          <w:lang w:bidi="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7C4F16" w:rsidRPr="007C4F16" w:rsidRDefault="007C4F16" w:rsidP="004C70AB">
      <w:pPr>
        <w:widowControl w:val="0"/>
        <w:spacing w:after="400" w:line="230" w:lineRule="auto"/>
        <w:ind w:firstLine="740"/>
        <w:jc w:val="both"/>
        <w:rPr>
          <w:color w:val="000000"/>
          <w:lang w:bidi="ru-RU"/>
        </w:rPr>
      </w:pPr>
      <w:r w:rsidRPr="007C4F16">
        <w:rPr>
          <w:color w:val="000000"/>
          <w:lang w:bidi="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C4F16" w:rsidRPr="007376EF" w:rsidRDefault="00AE1F3B" w:rsidP="007376EF">
      <w:pPr>
        <w:keepNext/>
        <w:keepLines/>
        <w:widowControl w:val="0"/>
        <w:spacing w:after="240"/>
        <w:jc w:val="center"/>
        <w:outlineLvl w:val="1"/>
        <w:rPr>
          <w:b/>
          <w:bCs/>
          <w:color w:val="000000"/>
          <w:lang w:bidi="ru-RU"/>
        </w:rPr>
      </w:pPr>
      <w:bookmarkStart w:id="12" w:name="bookmark20"/>
      <w:r>
        <w:rPr>
          <w:b/>
          <w:bCs/>
          <w:color w:val="000000"/>
          <w:lang w:bidi="ru-RU"/>
        </w:rPr>
        <w:lastRenderedPageBreak/>
        <w:t>1.3</w:t>
      </w:r>
      <w:r w:rsidR="007376EF">
        <w:rPr>
          <w:b/>
          <w:bCs/>
          <w:color w:val="000000"/>
          <w:sz w:val="30"/>
          <w:szCs w:val="30"/>
          <w:lang w:bidi="ru-RU"/>
        </w:rPr>
        <w:t xml:space="preserve"> </w:t>
      </w:r>
      <w:r w:rsidR="007C4F16" w:rsidRPr="007376EF">
        <w:rPr>
          <w:b/>
          <w:bCs/>
          <w:color w:val="000000"/>
          <w:lang w:bidi="ru-RU"/>
        </w:rPr>
        <w:t>Планируемые результаты реализации программы</w:t>
      </w:r>
      <w:bookmarkEnd w:id="12"/>
    </w:p>
    <w:p w:rsidR="007C4F16" w:rsidRPr="007C4F16" w:rsidRDefault="007C4F16" w:rsidP="004C70AB">
      <w:pPr>
        <w:widowControl w:val="0"/>
        <w:ind w:firstLine="740"/>
        <w:jc w:val="both"/>
        <w:rPr>
          <w:color w:val="000000"/>
          <w:lang w:bidi="ru-RU"/>
        </w:rPr>
      </w:pPr>
      <w:r w:rsidRPr="007C4F16">
        <w:rPr>
          <w:color w:val="000000"/>
          <w:lang w:bidi="ru-RU"/>
        </w:rPr>
        <w:t xml:space="preserve">В соответствии с ФГОС ДО специфика дошкольного возраста и системные особенности </w:t>
      </w:r>
      <w:r w:rsidR="00BF1491">
        <w:rPr>
          <w:color w:val="000000"/>
          <w:lang w:bidi="ru-RU"/>
        </w:rPr>
        <w:t>МА</w:t>
      </w:r>
      <w:r w:rsidRPr="007C4F16">
        <w:rPr>
          <w:color w:val="000000"/>
          <w:lang w:bidi="ru-RU"/>
        </w:rPr>
        <w:t>ДО</w:t>
      </w:r>
      <w:r w:rsidR="00BF1491">
        <w:rPr>
          <w:color w:val="000000"/>
          <w:lang w:bidi="ru-RU"/>
        </w:rPr>
        <w:t>У</w:t>
      </w:r>
      <w:r w:rsidRPr="007C4F16">
        <w:rPr>
          <w:color w:val="000000"/>
          <w:lang w:bidi="ru-RU"/>
        </w:rPr>
        <w:t xml:space="preserve">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7C4F16" w:rsidRPr="007C4F16" w:rsidRDefault="007C4F16" w:rsidP="004C70AB">
      <w:pPr>
        <w:widowControl w:val="0"/>
        <w:ind w:firstLine="740"/>
        <w:jc w:val="both"/>
        <w:rPr>
          <w:color w:val="000000"/>
          <w:lang w:bidi="ru-RU"/>
        </w:rPr>
      </w:pPr>
      <w:r w:rsidRPr="007C4F16">
        <w:rPr>
          <w:color w:val="000000"/>
          <w:lang w:bidi="ru-RU"/>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80644D" w:rsidRDefault="007C4F16" w:rsidP="004C70AB">
      <w:pPr>
        <w:widowControl w:val="0"/>
        <w:ind w:firstLine="740"/>
        <w:jc w:val="both"/>
        <w:rPr>
          <w:color w:val="000000"/>
          <w:lang w:bidi="ru-RU"/>
        </w:rPr>
      </w:pPr>
      <w:r w:rsidRPr="007C4F16">
        <w:rPr>
          <w:color w:val="000000"/>
          <w:lang w:bidi="ru-RU"/>
        </w:rPr>
        <w:t xml:space="preserve">Обозначенные в Программе возрастные ориентиры «К трем годам», «К четырем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w:t>
      </w:r>
      <w:proofErr w:type="spellStart"/>
      <w:r w:rsidRPr="007C4F16">
        <w:rPr>
          <w:color w:val="000000"/>
          <w:lang w:bidi="ru-RU"/>
        </w:rPr>
        <w:t>гетерохронностью</w:t>
      </w:r>
      <w:proofErr w:type="spellEnd"/>
      <w:r w:rsidRPr="007C4F16">
        <w:rPr>
          <w:color w:val="000000"/>
          <w:lang w:bidi="ru-RU"/>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B63ABA" w:rsidRDefault="00B63ABA" w:rsidP="004C70AB">
      <w:pPr>
        <w:widowControl w:val="0"/>
        <w:ind w:firstLine="740"/>
        <w:jc w:val="both"/>
        <w:rPr>
          <w:color w:val="000000"/>
          <w:lang w:bidi="ru-RU"/>
        </w:rPr>
      </w:pPr>
    </w:p>
    <w:p w:rsidR="00B63ABA" w:rsidRDefault="00B63ABA" w:rsidP="004C70AB">
      <w:pPr>
        <w:widowControl w:val="0"/>
        <w:ind w:firstLine="740"/>
        <w:jc w:val="both"/>
        <w:rPr>
          <w:color w:val="000000"/>
          <w:lang w:bidi="ru-RU"/>
        </w:rPr>
      </w:pPr>
    </w:p>
    <w:p w:rsidR="00AB3014" w:rsidRDefault="00AB3014" w:rsidP="004C70AB">
      <w:pPr>
        <w:widowControl w:val="0"/>
        <w:ind w:firstLine="740"/>
        <w:jc w:val="both"/>
        <w:rPr>
          <w:color w:val="000000"/>
          <w:lang w:bidi="ru-RU"/>
        </w:rPr>
      </w:pPr>
    </w:p>
    <w:p w:rsidR="0080644D" w:rsidRDefault="0080644D" w:rsidP="004C70AB">
      <w:pPr>
        <w:widowControl w:val="0"/>
        <w:ind w:firstLine="740"/>
        <w:jc w:val="both"/>
        <w:rPr>
          <w:color w:val="000000"/>
          <w:lang w:bidi="ru-RU"/>
        </w:rPr>
      </w:pPr>
    </w:p>
    <w:p w:rsidR="002A3117" w:rsidRPr="000247D9" w:rsidRDefault="002A3117" w:rsidP="002A3117">
      <w:pPr>
        <w:widowControl w:val="0"/>
        <w:ind w:firstLine="740"/>
        <w:jc w:val="center"/>
        <w:rPr>
          <w:b/>
          <w:color w:val="000000"/>
          <w:lang w:bidi="ru-RU"/>
        </w:rPr>
      </w:pPr>
      <w:r w:rsidRPr="000247D9">
        <w:rPr>
          <w:b/>
          <w:color w:val="000000"/>
          <w:lang w:bidi="ru-RU"/>
        </w:rPr>
        <w:t>1.3.1 Планируемые результаты как ориентиры освоения воспитанниками обязательной части Программы</w:t>
      </w:r>
    </w:p>
    <w:tbl>
      <w:tblPr>
        <w:tblStyle w:val="a8"/>
        <w:tblW w:w="0" w:type="auto"/>
        <w:tblLook w:val="04A0" w:firstRow="1" w:lastRow="0" w:firstColumn="1" w:lastColumn="0" w:noHBand="0" w:noVBand="1"/>
      </w:tblPr>
      <w:tblGrid>
        <w:gridCol w:w="4384"/>
        <w:gridCol w:w="5669"/>
      </w:tblGrid>
      <w:tr w:rsidR="0080644D" w:rsidTr="00CE2A40">
        <w:tc>
          <w:tcPr>
            <w:tcW w:w="14560" w:type="dxa"/>
            <w:gridSpan w:val="2"/>
          </w:tcPr>
          <w:p w:rsidR="0080644D" w:rsidRPr="0080644D" w:rsidRDefault="0080644D" w:rsidP="004C70AB">
            <w:pPr>
              <w:widowControl w:val="0"/>
              <w:jc w:val="both"/>
              <w:rPr>
                <w:b/>
                <w:color w:val="000000"/>
                <w:lang w:bidi="ru-RU"/>
              </w:rPr>
            </w:pPr>
            <w:r w:rsidRPr="0080644D">
              <w:rPr>
                <w:b/>
                <w:color w:val="000000"/>
                <w:lang w:bidi="ru-RU"/>
              </w:rPr>
              <w:t>Социально-нормативные возрастные характеристики возможных достижений ребёнка</w:t>
            </w:r>
          </w:p>
          <w:p w:rsidR="0080644D" w:rsidRPr="0080644D" w:rsidRDefault="0080644D" w:rsidP="004C70AB">
            <w:pPr>
              <w:widowControl w:val="0"/>
              <w:jc w:val="both"/>
              <w:rPr>
                <w:b/>
                <w:color w:val="000000"/>
                <w:lang w:bidi="ru-RU"/>
              </w:rPr>
            </w:pPr>
          </w:p>
        </w:tc>
      </w:tr>
      <w:tr w:rsidR="0080644D" w:rsidTr="00AA1CBC">
        <w:tc>
          <w:tcPr>
            <w:tcW w:w="6091" w:type="dxa"/>
          </w:tcPr>
          <w:p w:rsidR="0080644D" w:rsidRPr="0080644D" w:rsidRDefault="0080644D" w:rsidP="004C70AB">
            <w:pPr>
              <w:widowControl w:val="0"/>
              <w:jc w:val="both"/>
              <w:rPr>
                <w:b/>
                <w:color w:val="000000"/>
                <w:lang w:bidi="ru-RU"/>
              </w:rPr>
            </w:pPr>
            <w:r w:rsidRPr="0080644D">
              <w:rPr>
                <w:b/>
                <w:color w:val="000000"/>
                <w:lang w:bidi="ru-RU"/>
              </w:rPr>
              <w:t>Целевые ориентиры дошкольного образования</w:t>
            </w:r>
          </w:p>
        </w:tc>
        <w:tc>
          <w:tcPr>
            <w:tcW w:w="8469" w:type="dxa"/>
          </w:tcPr>
          <w:p w:rsidR="0080644D" w:rsidRPr="0080644D" w:rsidRDefault="0080644D" w:rsidP="004C70AB">
            <w:pPr>
              <w:widowControl w:val="0"/>
              <w:jc w:val="both"/>
              <w:rPr>
                <w:b/>
                <w:color w:val="000000"/>
                <w:lang w:bidi="ru-RU"/>
              </w:rPr>
            </w:pPr>
            <w:r w:rsidRPr="0080644D">
              <w:rPr>
                <w:b/>
                <w:color w:val="000000"/>
                <w:lang w:bidi="ru-RU"/>
              </w:rPr>
              <w:t>Планируемые результаты освоения программы</w:t>
            </w:r>
          </w:p>
        </w:tc>
      </w:tr>
      <w:tr w:rsidR="0080644D" w:rsidTr="00AA1CBC">
        <w:tc>
          <w:tcPr>
            <w:tcW w:w="6091" w:type="dxa"/>
          </w:tcPr>
          <w:p w:rsidR="0080644D" w:rsidRDefault="0080644D" w:rsidP="004C70AB">
            <w:pPr>
              <w:pStyle w:val="aa"/>
              <w:spacing w:after="200"/>
              <w:jc w:val="both"/>
            </w:pPr>
            <w:r>
              <w:rPr>
                <w:rStyle w:val="a9"/>
                <w:b/>
                <w:bCs/>
              </w:rPr>
              <w:t>Целевые ориентиры образования в младенческом и раннем возрасте:</w:t>
            </w:r>
          </w:p>
          <w:p w:rsidR="0080644D" w:rsidRPr="00A75A22" w:rsidRDefault="0080644D" w:rsidP="004C70AB">
            <w:pPr>
              <w:pStyle w:val="aa"/>
              <w:numPr>
                <w:ilvl w:val="0"/>
                <w:numId w:val="10"/>
              </w:numPr>
              <w:tabs>
                <w:tab w:val="left" w:pos="442"/>
              </w:tabs>
              <w:spacing w:line="240" w:lineRule="auto"/>
              <w:jc w:val="both"/>
            </w:pPr>
            <w:r w:rsidRPr="00A75A22">
              <w:rPr>
                <w:rStyle w:val="a9"/>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0644D" w:rsidRPr="00A75A22" w:rsidRDefault="0080644D" w:rsidP="004C70AB">
            <w:pPr>
              <w:pStyle w:val="aa"/>
              <w:numPr>
                <w:ilvl w:val="0"/>
                <w:numId w:val="10"/>
              </w:numPr>
              <w:tabs>
                <w:tab w:val="left" w:pos="442"/>
                <w:tab w:val="left" w:pos="2294"/>
                <w:tab w:val="left" w:pos="4570"/>
              </w:tabs>
              <w:spacing w:line="240" w:lineRule="auto"/>
              <w:jc w:val="both"/>
            </w:pPr>
            <w:r w:rsidRPr="00A75A22">
              <w:rPr>
                <w:rStyle w:val="a9"/>
              </w:rPr>
              <w:t>Использует специфические, культурно</w:t>
            </w:r>
          </w:p>
          <w:p w:rsidR="0080644D" w:rsidRPr="00A75A22" w:rsidRDefault="0080644D" w:rsidP="004C70AB">
            <w:pPr>
              <w:pStyle w:val="aa"/>
              <w:jc w:val="both"/>
            </w:pPr>
            <w:r w:rsidRPr="00A75A22">
              <w:rPr>
                <w:rStyle w:val="a9"/>
              </w:rPr>
              <w:t>фиксированные предметные действия, знает назначение бытовых предметов (ложки, расчески, карандаша и пр.) и умеет пользоваться ими.</w:t>
            </w:r>
          </w:p>
          <w:p w:rsidR="0080644D" w:rsidRPr="00A75A22" w:rsidRDefault="0080644D" w:rsidP="004C70AB">
            <w:pPr>
              <w:pStyle w:val="aa"/>
              <w:numPr>
                <w:ilvl w:val="0"/>
                <w:numId w:val="10"/>
              </w:numPr>
              <w:tabs>
                <w:tab w:val="left" w:pos="442"/>
                <w:tab w:val="left" w:pos="2251"/>
                <w:tab w:val="left" w:pos="4622"/>
              </w:tabs>
              <w:spacing w:line="240" w:lineRule="auto"/>
              <w:jc w:val="both"/>
            </w:pPr>
            <w:r w:rsidRPr="00A75A22">
              <w:rPr>
                <w:rStyle w:val="a9"/>
              </w:rPr>
              <w:t>Владеет простейшими навыками</w:t>
            </w:r>
            <w:r w:rsidR="00AA1CBC">
              <w:t xml:space="preserve"> </w:t>
            </w:r>
            <w:r w:rsidRPr="00A75A22">
              <w:rPr>
                <w:rStyle w:val="a9"/>
              </w:rPr>
              <w:t>самообслуживания: стремится проявлять</w:t>
            </w:r>
          </w:p>
          <w:p w:rsidR="0080644D" w:rsidRPr="00A75A22" w:rsidRDefault="0080644D" w:rsidP="004C70AB">
            <w:pPr>
              <w:pStyle w:val="aa"/>
              <w:jc w:val="both"/>
            </w:pPr>
            <w:r w:rsidRPr="00A75A22">
              <w:rPr>
                <w:rStyle w:val="a9"/>
              </w:rPr>
              <w:t>самостоятельность в бытовом и игровом поведении.</w:t>
            </w:r>
          </w:p>
          <w:p w:rsidR="0080644D" w:rsidRPr="00A75A22" w:rsidRDefault="0080644D" w:rsidP="004C70AB">
            <w:pPr>
              <w:pStyle w:val="aa"/>
              <w:numPr>
                <w:ilvl w:val="0"/>
                <w:numId w:val="10"/>
              </w:numPr>
              <w:tabs>
                <w:tab w:val="left" w:pos="442"/>
              </w:tabs>
              <w:spacing w:line="240" w:lineRule="auto"/>
              <w:jc w:val="both"/>
            </w:pPr>
            <w:r w:rsidRPr="00A75A22">
              <w:rPr>
                <w:rStyle w:val="a9"/>
              </w:rPr>
              <w:t>Владеет актив</w:t>
            </w:r>
            <w:r w:rsidR="00DC68DC">
              <w:rPr>
                <w:rStyle w:val="a9"/>
              </w:rPr>
              <w:t>ной речью, включенной в общение:</w:t>
            </w:r>
            <w:r w:rsidRPr="00A75A22">
              <w:rPr>
                <w:rStyle w:val="a9"/>
              </w:rPr>
              <w:t xml:space="preserve"> может обращаться с вопросами и просьбами, </w:t>
            </w:r>
            <w:r w:rsidRPr="00A75A22">
              <w:rPr>
                <w:rStyle w:val="a9"/>
              </w:rPr>
              <w:lastRenderedPageBreak/>
              <w:t>понимает речь взрослых; знает названия окружающих предметов и игрушек: стремиться к общению с взрослыми и активно подражает им в движениях и действиях; поваляются игры, в которых ребенок воспроизводит действия взрослого; появляется интерес к сверстникам, наблюдает за их действиями и подражает им; проявляет интерес к стихам, песням и сказкам, рассматриванию картинок.</w:t>
            </w:r>
          </w:p>
          <w:p w:rsidR="0080644D" w:rsidRDefault="0080644D" w:rsidP="004C70AB">
            <w:pPr>
              <w:pStyle w:val="aa"/>
              <w:numPr>
                <w:ilvl w:val="0"/>
                <w:numId w:val="10"/>
              </w:numPr>
              <w:tabs>
                <w:tab w:val="left" w:pos="442"/>
              </w:tabs>
              <w:spacing w:line="240" w:lineRule="auto"/>
              <w:jc w:val="both"/>
              <w:rPr>
                <w:rStyle w:val="a9"/>
              </w:rPr>
            </w:pPr>
            <w:r w:rsidRPr="00A75A22">
              <w:rPr>
                <w:rStyle w:val="a9"/>
              </w:rPr>
              <w:t>Стремиться двигаться под музыку эмоционально откликается на различные произведения культуры и искусства. У ребенка развита крупная моторика, он стремится осваивать различные виды движений (бег, лазание</w:t>
            </w:r>
            <w:r>
              <w:rPr>
                <w:rStyle w:val="a9"/>
              </w:rPr>
              <w:t>, перешагивание и др.).</w:t>
            </w:r>
          </w:p>
          <w:p w:rsidR="0080644D" w:rsidRDefault="0080644D" w:rsidP="004C70AB">
            <w:pPr>
              <w:widowControl w:val="0"/>
              <w:jc w:val="both"/>
              <w:rPr>
                <w:color w:val="000000"/>
                <w:lang w:bidi="ru-RU"/>
              </w:rPr>
            </w:pPr>
          </w:p>
        </w:tc>
        <w:tc>
          <w:tcPr>
            <w:tcW w:w="8469" w:type="dxa"/>
          </w:tcPr>
          <w:p w:rsidR="0080644D" w:rsidRPr="0080644D" w:rsidRDefault="0080644D" w:rsidP="004C70AB">
            <w:pPr>
              <w:widowControl w:val="0"/>
              <w:jc w:val="both"/>
              <w:rPr>
                <w:color w:val="000000"/>
                <w:lang w:bidi="ru-RU"/>
              </w:rPr>
            </w:pPr>
            <w:r w:rsidRPr="00A75A22">
              <w:rPr>
                <w:b/>
                <w:bCs/>
                <w:color w:val="000000"/>
                <w:lang w:bidi="ru-RU"/>
              </w:rPr>
              <w:lastRenderedPageBreak/>
              <w:t>Планируемые результаты по обязательной части Программы 2-3 года</w:t>
            </w:r>
            <w:r w:rsidR="001D27DC">
              <w:rPr>
                <w:b/>
                <w:bCs/>
                <w:color w:val="000000"/>
                <w:lang w:bidi="ru-RU"/>
              </w:rPr>
              <w:t xml:space="preserve"> </w:t>
            </w:r>
            <w:r w:rsidR="001D27DC" w:rsidRPr="00B63ABA">
              <w:rPr>
                <w:b/>
                <w:bCs/>
                <w:color w:val="000000"/>
                <w:lang w:bidi="ru-RU"/>
              </w:rPr>
              <w:t>(</w:t>
            </w:r>
            <w:r w:rsidR="001D27DC" w:rsidRPr="00B63ABA">
              <w:rPr>
                <w:b/>
                <w:bCs/>
              </w:rPr>
              <w:t>ФОП ДО, п.15.2)</w:t>
            </w:r>
          </w:p>
          <w:p w:rsidR="0080644D" w:rsidRPr="0080644D" w:rsidRDefault="0080644D" w:rsidP="004C70AB">
            <w:pPr>
              <w:widowControl w:val="0"/>
              <w:numPr>
                <w:ilvl w:val="0"/>
                <w:numId w:val="11"/>
              </w:numPr>
              <w:tabs>
                <w:tab w:val="left" w:pos="461"/>
              </w:tabs>
              <w:jc w:val="both"/>
              <w:rPr>
                <w:color w:val="000000"/>
                <w:lang w:bidi="ru-RU"/>
              </w:rPr>
            </w:pPr>
            <w:r w:rsidRPr="00A75A22">
              <w:rPr>
                <w:color w:val="000000"/>
                <w:lang w:bidi="ru-RU"/>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80644D" w:rsidRPr="0080644D" w:rsidRDefault="0080644D" w:rsidP="004C70AB">
            <w:pPr>
              <w:widowControl w:val="0"/>
              <w:numPr>
                <w:ilvl w:val="0"/>
                <w:numId w:val="11"/>
              </w:numPr>
              <w:tabs>
                <w:tab w:val="left" w:pos="461"/>
              </w:tabs>
              <w:jc w:val="both"/>
              <w:rPr>
                <w:color w:val="000000"/>
                <w:lang w:bidi="ru-RU"/>
              </w:rPr>
            </w:pPr>
            <w:r w:rsidRPr="00A75A22">
              <w:rPr>
                <w:color w:val="000000"/>
                <w:lang w:bidi="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80644D" w:rsidRPr="0080644D" w:rsidRDefault="0080644D" w:rsidP="004C70AB">
            <w:pPr>
              <w:widowControl w:val="0"/>
              <w:numPr>
                <w:ilvl w:val="0"/>
                <w:numId w:val="11"/>
              </w:numPr>
              <w:tabs>
                <w:tab w:val="left" w:pos="461"/>
              </w:tabs>
              <w:jc w:val="both"/>
              <w:rPr>
                <w:color w:val="000000"/>
                <w:lang w:bidi="ru-RU"/>
              </w:rPr>
            </w:pPr>
            <w:r w:rsidRPr="00A75A22">
              <w:rPr>
                <w:color w:val="000000"/>
                <w:lang w:bidi="ru-RU"/>
              </w:rPr>
              <w:t>Ребёнок стремится к общению со взрослыми, реагирует на их настроение;</w:t>
            </w:r>
          </w:p>
          <w:p w:rsidR="0080644D" w:rsidRPr="0080644D" w:rsidRDefault="0080644D" w:rsidP="004C70AB">
            <w:pPr>
              <w:widowControl w:val="0"/>
              <w:numPr>
                <w:ilvl w:val="0"/>
                <w:numId w:val="11"/>
              </w:numPr>
              <w:tabs>
                <w:tab w:val="left" w:pos="461"/>
              </w:tabs>
              <w:jc w:val="both"/>
              <w:rPr>
                <w:color w:val="000000"/>
                <w:lang w:bidi="ru-RU"/>
              </w:rPr>
            </w:pPr>
            <w:r w:rsidRPr="00A75A22">
              <w:rPr>
                <w:color w:val="000000"/>
                <w:lang w:bidi="ru-RU"/>
              </w:rPr>
              <w:t>Ребёнок проявляет интерес к сверстникам; наблюдает за их действиями и подражает им; играет рядом;</w:t>
            </w:r>
          </w:p>
          <w:p w:rsidR="0080644D" w:rsidRPr="0080644D" w:rsidRDefault="0080644D" w:rsidP="004C70AB">
            <w:pPr>
              <w:widowControl w:val="0"/>
              <w:numPr>
                <w:ilvl w:val="0"/>
                <w:numId w:val="11"/>
              </w:numPr>
              <w:tabs>
                <w:tab w:val="left" w:pos="461"/>
              </w:tabs>
              <w:jc w:val="both"/>
              <w:rPr>
                <w:color w:val="000000"/>
                <w:lang w:bidi="ru-RU"/>
              </w:rPr>
            </w:pPr>
            <w:r w:rsidRPr="00A75A22">
              <w:rPr>
                <w:color w:val="000000"/>
                <w:lang w:bidi="ru-RU"/>
              </w:rPr>
              <w:t>Ребёнок понимает и выполняет простые поручения взрослого;</w:t>
            </w:r>
          </w:p>
          <w:p w:rsidR="0080644D" w:rsidRPr="0080644D" w:rsidRDefault="0080644D" w:rsidP="004C70AB">
            <w:pPr>
              <w:widowControl w:val="0"/>
              <w:numPr>
                <w:ilvl w:val="0"/>
                <w:numId w:val="11"/>
              </w:numPr>
              <w:tabs>
                <w:tab w:val="left" w:pos="461"/>
              </w:tabs>
              <w:jc w:val="both"/>
              <w:rPr>
                <w:color w:val="000000"/>
                <w:lang w:bidi="ru-RU"/>
              </w:rPr>
            </w:pPr>
            <w:r w:rsidRPr="00A75A22">
              <w:rPr>
                <w:color w:val="000000"/>
                <w:lang w:bidi="ru-RU"/>
              </w:rPr>
              <w:t>Ребёнок стремится проявлять самостоятельность в бытовом и игровом поведении;</w:t>
            </w:r>
          </w:p>
          <w:p w:rsidR="0080644D" w:rsidRPr="0080644D" w:rsidRDefault="0080644D" w:rsidP="004C70AB">
            <w:pPr>
              <w:widowControl w:val="0"/>
              <w:numPr>
                <w:ilvl w:val="0"/>
                <w:numId w:val="11"/>
              </w:numPr>
              <w:tabs>
                <w:tab w:val="left" w:pos="461"/>
              </w:tabs>
              <w:jc w:val="both"/>
              <w:rPr>
                <w:color w:val="000000"/>
                <w:lang w:bidi="ru-RU"/>
              </w:rPr>
            </w:pPr>
            <w:r w:rsidRPr="00A75A22">
              <w:rPr>
                <w:color w:val="000000"/>
                <w:lang w:bidi="ru-RU"/>
              </w:rPr>
              <w:t xml:space="preserve">Ребёнок способен направлять свои действия на </w:t>
            </w:r>
            <w:r w:rsidRPr="00A75A22">
              <w:rPr>
                <w:color w:val="000000"/>
                <w:lang w:bidi="ru-RU"/>
              </w:rPr>
              <w:lastRenderedPageBreak/>
              <w:t>достижение простой, самостоятельно поставленной цели; знает, с помощью каких средств и в какой последовательности продвигаться к цели;</w:t>
            </w:r>
          </w:p>
          <w:p w:rsidR="0080644D" w:rsidRPr="0080644D" w:rsidRDefault="0080644D" w:rsidP="004C70AB">
            <w:pPr>
              <w:widowControl w:val="0"/>
              <w:numPr>
                <w:ilvl w:val="0"/>
                <w:numId w:val="11"/>
              </w:numPr>
              <w:tabs>
                <w:tab w:val="left" w:pos="461"/>
              </w:tabs>
              <w:jc w:val="both"/>
              <w:rPr>
                <w:color w:val="000000"/>
                <w:lang w:bidi="ru-RU"/>
              </w:rPr>
            </w:pPr>
            <w:r w:rsidRPr="00A75A22">
              <w:rPr>
                <w:color w:val="000000"/>
                <w:lang w:bidi="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80644D" w:rsidRPr="0080644D" w:rsidRDefault="0080644D" w:rsidP="004C70AB">
            <w:pPr>
              <w:widowControl w:val="0"/>
              <w:numPr>
                <w:ilvl w:val="0"/>
                <w:numId w:val="11"/>
              </w:numPr>
              <w:tabs>
                <w:tab w:val="left" w:pos="461"/>
              </w:tabs>
              <w:jc w:val="both"/>
              <w:rPr>
                <w:color w:val="000000"/>
                <w:lang w:bidi="ru-RU"/>
              </w:rPr>
            </w:pPr>
            <w:r w:rsidRPr="00A75A22">
              <w:rPr>
                <w:color w:val="000000"/>
                <w:lang w:bidi="ru-RU"/>
              </w:rPr>
              <w:t>Ребёнок проявляет интерес к стихам, сказкам, повторяет отдельные слова и фразы за взрослым;</w:t>
            </w:r>
          </w:p>
          <w:p w:rsidR="0080644D" w:rsidRPr="0080644D" w:rsidRDefault="0080644D" w:rsidP="004C70AB">
            <w:pPr>
              <w:widowControl w:val="0"/>
              <w:numPr>
                <w:ilvl w:val="0"/>
                <w:numId w:val="11"/>
              </w:numPr>
              <w:tabs>
                <w:tab w:val="left" w:pos="461"/>
              </w:tabs>
              <w:jc w:val="both"/>
              <w:rPr>
                <w:color w:val="000000"/>
                <w:lang w:bidi="ru-RU"/>
              </w:rPr>
            </w:pPr>
            <w:r w:rsidRPr="00A75A22">
              <w:rPr>
                <w:color w:val="000000"/>
                <w:lang w:bidi="ru-RU"/>
              </w:rPr>
              <w:t>Ребёнок рассматривает картинки, показывает и называет предметы, изображенные на них;</w:t>
            </w:r>
          </w:p>
          <w:p w:rsidR="0080644D" w:rsidRPr="0080644D" w:rsidRDefault="0080644D" w:rsidP="004C70AB">
            <w:pPr>
              <w:widowControl w:val="0"/>
              <w:numPr>
                <w:ilvl w:val="0"/>
                <w:numId w:val="11"/>
              </w:numPr>
              <w:tabs>
                <w:tab w:val="left" w:pos="461"/>
              </w:tabs>
              <w:jc w:val="both"/>
              <w:rPr>
                <w:color w:val="000000"/>
                <w:lang w:bidi="ru-RU"/>
              </w:rPr>
            </w:pPr>
            <w:r w:rsidRPr="00A75A22">
              <w:rPr>
                <w:color w:val="000000"/>
                <w:lang w:bidi="ru-RU"/>
              </w:rPr>
              <w:t>Ребёнок различает и называет основные цвета, формы предметов, ориентируется в основных пространственных и временных отношениях;</w:t>
            </w:r>
          </w:p>
          <w:p w:rsidR="0080644D" w:rsidRPr="0080644D" w:rsidRDefault="0080644D" w:rsidP="004C70AB">
            <w:pPr>
              <w:widowControl w:val="0"/>
              <w:numPr>
                <w:ilvl w:val="0"/>
                <w:numId w:val="11"/>
              </w:numPr>
              <w:tabs>
                <w:tab w:val="left" w:pos="461"/>
              </w:tabs>
              <w:jc w:val="both"/>
              <w:rPr>
                <w:color w:val="000000"/>
                <w:lang w:bidi="ru-RU"/>
              </w:rPr>
            </w:pPr>
            <w:r w:rsidRPr="00A75A22">
              <w:rPr>
                <w:color w:val="000000"/>
                <w:lang w:bidi="ru-RU"/>
              </w:rPr>
              <w:t>Ребёнок осуществляет поисковые и обследовательские действия;</w:t>
            </w:r>
          </w:p>
          <w:p w:rsidR="0080644D" w:rsidRPr="00A75A22" w:rsidRDefault="0080644D" w:rsidP="004C70AB">
            <w:pPr>
              <w:widowControl w:val="0"/>
              <w:numPr>
                <w:ilvl w:val="0"/>
                <w:numId w:val="11"/>
              </w:numPr>
              <w:tabs>
                <w:tab w:val="left" w:pos="461"/>
              </w:tabs>
              <w:jc w:val="both"/>
              <w:rPr>
                <w:color w:val="000000"/>
                <w:lang w:bidi="ru-RU"/>
              </w:rPr>
            </w:pPr>
            <w:r w:rsidRPr="00A75A22">
              <w:rPr>
                <w:color w:val="000000"/>
                <w:lang w:bidi="ru-RU"/>
              </w:rPr>
              <w:t>Ребёнок знает основные особенности внешнего облика человека, его деятельности;</w:t>
            </w:r>
          </w:p>
          <w:p w:rsidR="0080644D" w:rsidRPr="00A75A22" w:rsidRDefault="0080644D" w:rsidP="004C70AB">
            <w:pPr>
              <w:pStyle w:val="aa"/>
              <w:jc w:val="both"/>
            </w:pPr>
            <w:r w:rsidRPr="00A75A22">
              <w:rPr>
                <w:rStyle w:val="a9"/>
              </w:rPr>
              <w:t>свое имя, имена близких; демонстрирует первоначальные представления о населенном пункте, в котором живет (город, село и так далее);</w:t>
            </w:r>
          </w:p>
          <w:p w:rsidR="0080644D" w:rsidRPr="00A75A22" w:rsidRDefault="0080644D" w:rsidP="004C70AB">
            <w:pPr>
              <w:pStyle w:val="aa"/>
              <w:numPr>
                <w:ilvl w:val="0"/>
                <w:numId w:val="11"/>
              </w:numPr>
              <w:tabs>
                <w:tab w:val="left" w:pos="461"/>
              </w:tabs>
              <w:spacing w:line="240" w:lineRule="auto"/>
              <w:jc w:val="both"/>
            </w:pPr>
            <w:r w:rsidRPr="00A75A22">
              <w:rPr>
                <w:rStyle w:val="a9"/>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80644D" w:rsidRPr="00A75A22" w:rsidRDefault="0080644D" w:rsidP="004C70AB">
            <w:pPr>
              <w:pStyle w:val="aa"/>
              <w:numPr>
                <w:ilvl w:val="0"/>
                <w:numId w:val="11"/>
              </w:numPr>
              <w:tabs>
                <w:tab w:val="left" w:pos="461"/>
              </w:tabs>
              <w:spacing w:line="240" w:lineRule="auto"/>
              <w:jc w:val="both"/>
            </w:pPr>
            <w:r w:rsidRPr="00A75A22">
              <w:rPr>
                <w:rStyle w:val="a9"/>
              </w:rPr>
              <w:t>Ребёнок с удовольствием слушает музыку, подпевает, выполняет простые танцевальные движения;</w:t>
            </w:r>
          </w:p>
          <w:p w:rsidR="0080644D" w:rsidRPr="00A75A22" w:rsidRDefault="0080644D" w:rsidP="004C70AB">
            <w:pPr>
              <w:pStyle w:val="aa"/>
              <w:numPr>
                <w:ilvl w:val="0"/>
                <w:numId w:val="11"/>
              </w:numPr>
              <w:tabs>
                <w:tab w:val="left" w:pos="461"/>
              </w:tabs>
              <w:spacing w:line="240" w:lineRule="auto"/>
              <w:jc w:val="both"/>
            </w:pPr>
            <w:r w:rsidRPr="00A75A22">
              <w:rPr>
                <w:rStyle w:val="a9"/>
              </w:rPr>
              <w:t>Ребёнок эмоционально откликается на красоту природы и произведения искусства;</w:t>
            </w:r>
          </w:p>
          <w:p w:rsidR="0080644D" w:rsidRPr="00A75A22" w:rsidRDefault="0080644D" w:rsidP="004C70AB">
            <w:pPr>
              <w:pStyle w:val="aa"/>
              <w:numPr>
                <w:ilvl w:val="0"/>
                <w:numId w:val="11"/>
              </w:numPr>
              <w:tabs>
                <w:tab w:val="left" w:pos="461"/>
              </w:tabs>
              <w:spacing w:line="240" w:lineRule="auto"/>
              <w:jc w:val="both"/>
            </w:pPr>
            <w:r w:rsidRPr="00A75A22">
              <w:rPr>
                <w:rStyle w:val="a9"/>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80644D" w:rsidRPr="00A75A22" w:rsidRDefault="0080644D" w:rsidP="004C70AB">
            <w:pPr>
              <w:pStyle w:val="aa"/>
              <w:numPr>
                <w:ilvl w:val="0"/>
                <w:numId w:val="11"/>
              </w:numPr>
              <w:tabs>
                <w:tab w:val="left" w:pos="461"/>
              </w:tabs>
              <w:spacing w:line="240" w:lineRule="auto"/>
              <w:jc w:val="both"/>
            </w:pPr>
            <w:r w:rsidRPr="00A75A22">
              <w:rPr>
                <w:rStyle w:val="a9"/>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80644D" w:rsidRPr="00A75A22" w:rsidRDefault="0080644D" w:rsidP="004C70AB">
            <w:pPr>
              <w:pStyle w:val="aa"/>
              <w:numPr>
                <w:ilvl w:val="0"/>
                <w:numId w:val="11"/>
              </w:numPr>
              <w:tabs>
                <w:tab w:val="left" w:pos="461"/>
                <w:tab w:val="left" w:pos="2098"/>
                <w:tab w:val="left" w:pos="8539"/>
              </w:tabs>
              <w:spacing w:line="240" w:lineRule="auto"/>
              <w:jc w:val="both"/>
            </w:pPr>
            <w:r w:rsidRPr="00A75A22">
              <w:rPr>
                <w:rStyle w:val="a9"/>
              </w:rPr>
              <w:t>Ребёнок в</w:t>
            </w:r>
            <w:r w:rsidRPr="00A75A22">
              <w:rPr>
                <w:rStyle w:val="a9"/>
              </w:rPr>
              <w:tab/>
              <w:t>играх отображает действия окружающих («готовит</w:t>
            </w:r>
            <w:r w:rsidRPr="00A75A22">
              <w:rPr>
                <w:rStyle w:val="a9"/>
              </w:rPr>
              <w:tab/>
              <w:t>обед»,</w:t>
            </w:r>
          </w:p>
          <w:p w:rsidR="0080644D" w:rsidRPr="00A75A22" w:rsidRDefault="0080644D" w:rsidP="004C70AB">
            <w:pPr>
              <w:widowControl w:val="0"/>
              <w:numPr>
                <w:ilvl w:val="0"/>
                <w:numId w:val="11"/>
              </w:numPr>
              <w:tabs>
                <w:tab w:val="left" w:pos="461"/>
              </w:tabs>
              <w:jc w:val="both"/>
              <w:rPr>
                <w:color w:val="000000"/>
                <w:lang w:bidi="ru-RU"/>
              </w:rPr>
            </w:pPr>
            <w:r w:rsidRPr="00A75A22">
              <w:rPr>
                <w:rStyle w:val="a9"/>
                <w:rFonts w:eastAsiaTheme="minorEastAsia"/>
              </w:rPr>
              <w:t>«ухаживает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tc>
      </w:tr>
      <w:tr w:rsidR="0080644D" w:rsidTr="00BC548E">
        <w:trPr>
          <w:trHeight w:val="4810"/>
        </w:trPr>
        <w:tc>
          <w:tcPr>
            <w:tcW w:w="6091" w:type="dxa"/>
          </w:tcPr>
          <w:p w:rsidR="0080644D" w:rsidRPr="00B807F3" w:rsidRDefault="0080644D" w:rsidP="004C70AB">
            <w:pPr>
              <w:pStyle w:val="aa"/>
              <w:spacing w:after="180"/>
              <w:jc w:val="both"/>
            </w:pPr>
            <w:r w:rsidRPr="00B807F3">
              <w:rPr>
                <w:rStyle w:val="a9"/>
                <w:b/>
                <w:bCs/>
              </w:rPr>
              <w:lastRenderedPageBreak/>
              <w:t>Целевые ориентиры на этапе завершения дошкольного образования:</w:t>
            </w:r>
          </w:p>
          <w:p w:rsidR="0080644D" w:rsidRPr="00B807F3" w:rsidRDefault="0080644D" w:rsidP="004C70AB">
            <w:pPr>
              <w:pStyle w:val="aa"/>
              <w:jc w:val="both"/>
            </w:pPr>
            <w:r w:rsidRPr="00B807F3">
              <w:rPr>
                <w:rStyle w:val="a9"/>
                <w:b/>
                <w:bCs/>
              </w:rPr>
              <w:t>1. Мотивационные образовательные результаты.</w:t>
            </w:r>
          </w:p>
          <w:p w:rsidR="0080644D" w:rsidRPr="00B807F3" w:rsidRDefault="0080644D" w:rsidP="004C70AB">
            <w:pPr>
              <w:pStyle w:val="aa"/>
              <w:spacing w:after="180"/>
              <w:jc w:val="both"/>
            </w:pPr>
            <w:r w:rsidRPr="00B807F3">
              <w:rPr>
                <w:rStyle w:val="a9"/>
              </w:rPr>
              <w:t>Ценностные представления и мотивационные ресурсы:</w:t>
            </w:r>
          </w:p>
          <w:p w:rsidR="0080644D" w:rsidRPr="00B807F3" w:rsidRDefault="0080644D" w:rsidP="004C70AB">
            <w:pPr>
              <w:pStyle w:val="aa"/>
              <w:numPr>
                <w:ilvl w:val="0"/>
                <w:numId w:val="13"/>
              </w:numPr>
              <w:tabs>
                <w:tab w:val="left" w:pos="288"/>
              </w:tabs>
              <w:spacing w:line="240" w:lineRule="auto"/>
              <w:jc w:val="both"/>
            </w:pPr>
            <w:r w:rsidRPr="00B807F3">
              <w:rPr>
                <w:rStyle w:val="a9"/>
              </w:rPr>
              <w:t>Инициативность.</w:t>
            </w:r>
          </w:p>
          <w:p w:rsidR="0080644D" w:rsidRPr="00B807F3" w:rsidRDefault="0080644D" w:rsidP="004C70AB">
            <w:pPr>
              <w:pStyle w:val="aa"/>
              <w:tabs>
                <w:tab w:val="left" w:pos="22"/>
              </w:tabs>
              <w:spacing w:line="240" w:lineRule="auto"/>
              <w:jc w:val="both"/>
            </w:pPr>
            <w:r w:rsidRPr="00B807F3">
              <w:rPr>
                <w:rStyle w:val="a9"/>
              </w:rPr>
              <w:t>-    Позитивное отношение к миру, к другим людям вне зависимости от их социального</w:t>
            </w:r>
            <w:r w:rsidRPr="00B807F3">
              <w:t xml:space="preserve"> </w:t>
            </w:r>
            <w:r w:rsidRPr="00B807F3">
              <w:rPr>
                <w:rStyle w:val="a9"/>
              </w:rPr>
              <w:t>происхождения, этнической принадлежности, религиозных и других верований, их физических и психических особенностей.</w:t>
            </w:r>
          </w:p>
          <w:p w:rsidR="0080644D" w:rsidRDefault="0080644D" w:rsidP="004C70AB">
            <w:pPr>
              <w:widowControl w:val="0"/>
              <w:jc w:val="both"/>
              <w:rPr>
                <w:rStyle w:val="a9"/>
                <w:rFonts w:eastAsiaTheme="minorEastAsia"/>
              </w:rPr>
            </w:pPr>
            <w:r w:rsidRPr="00B807F3">
              <w:rPr>
                <w:rStyle w:val="a9"/>
                <w:rFonts w:eastAsiaTheme="minorEastAsia"/>
              </w:rPr>
              <w:t>- Позитивное отношения к самому себе, чувство</w:t>
            </w:r>
            <w:r>
              <w:rPr>
                <w:rStyle w:val="a9"/>
                <w:rFonts w:eastAsiaTheme="minorEastAsia"/>
              </w:rPr>
              <w:t xml:space="preserve"> собственного достоинства, уверенность в своих силах.</w:t>
            </w:r>
          </w:p>
          <w:p w:rsidR="00112CF3" w:rsidRPr="00112CF3" w:rsidRDefault="00112CF3" w:rsidP="004C70AB">
            <w:pPr>
              <w:pStyle w:val="1"/>
              <w:numPr>
                <w:ilvl w:val="0"/>
                <w:numId w:val="12"/>
              </w:numPr>
              <w:tabs>
                <w:tab w:val="left" w:pos="288"/>
              </w:tabs>
              <w:spacing w:line="240" w:lineRule="auto"/>
              <w:ind w:left="280" w:hanging="280"/>
              <w:jc w:val="both"/>
            </w:pPr>
            <w:r w:rsidRPr="00112CF3">
              <w:rPr>
                <w:rStyle w:val="a5"/>
                <w:rFonts w:eastAsiaTheme="minorEastAsia"/>
              </w:rPr>
              <w:t>Позитивное отношение к разным видам труда, ответственность за начатое дело.</w:t>
            </w:r>
          </w:p>
          <w:p w:rsidR="00112CF3" w:rsidRPr="00112CF3" w:rsidRDefault="00112CF3" w:rsidP="004C70AB">
            <w:pPr>
              <w:pStyle w:val="1"/>
              <w:numPr>
                <w:ilvl w:val="0"/>
                <w:numId w:val="12"/>
              </w:numPr>
              <w:tabs>
                <w:tab w:val="left" w:pos="288"/>
              </w:tabs>
              <w:spacing w:line="240" w:lineRule="auto"/>
              <w:ind w:left="280" w:hanging="280"/>
              <w:jc w:val="both"/>
            </w:pPr>
            <w:proofErr w:type="spellStart"/>
            <w:r w:rsidRPr="00112CF3">
              <w:rPr>
                <w:rStyle w:val="a5"/>
                <w:rFonts w:eastAsiaTheme="minorEastAsia"/>
              </w:rPr>
              <w:t>Сформированность</w:t>
            </w:r>
            <w:proofErr w:type="spellEnd"/>
            <w:r w:rsidRPr="00112CF3">
              <w:rPr>
                <w:rStyle w:val="a5"/>
                <w:rFonts w:eastAsiaTheme="minorEastAsia"/>
              </w:rPr>
              <w:t xml:space="preserve"> первичных ценностных представлений о том, «что такое хорошо и что такое плохо», стремление поступать правильно, «быть хорошим».</w:t>
            </w:r>
          </w:p>
          <w:p w:rsidR="00112CF3" w:rsidRPr="00112CF3" w:rsidRDefault="00112CF3" w:rsidP="004C70AB">
            <w:pPr>
              <w:pStyle w:val="1"/>
              <w:numPr>
                <w:ilvl w:val="0"/>
                <w:numId w:val="12"/>
              </w:numPr>
              <w:tabs>
                <w:tab w:val="left" w:pos="288"/>
              </w:tabs>
              <w:spacing w:line="240" w:lineRule="auto"/>
              <w:ind w:left="280" w:hanging="280"/>
              <w:jc w:val="both"/>
            </w:pPr>
            <w:r w:rsidRPr="00112CF3">
              <w:rPr>
                <w:rStyle w:val="a5"/>
                <w:rFonts w:eastAsiaTheme="minorEastAsia"/>
              </w:rPr>
              <w:t>Патриотизм, чувство гражданской принадлежности и социальной ответственности.</w:t>
            </w:r>
          </w:p>
          <w:p w:rsidR="00112CF3" w:rsidRPr="00112CF3" w:rsidRDefault="00112CF3" w:rsidP="004C70AB">
            <w:pPr>
              <w:pStyle w:val="1"/>
              <w:numPr>
                <w:ilvl w:val="0"/>
                <w:numId w:val="12"/>
              </w:numPr>
              <w:tabs>
                <w:tab w:val="left" w:pos="288"/>
              </w:tabs>
              <w:spacing w:line="240" w:lineRule="auto"/>
              <w:ind w:left="280" w:hanging="280"/>
              <w:jc w:val="both"/>
            </w:pPr>
            <w:r w:rsidRPr="00112CF3">
              <w:rPr>
                <w:rStyle w:val="a5"/>
                <w:rFonts w:eastAsiaTheme="minorEastAsia"/>
              </w:rPr>
              <w:t>Уважительное отношение к духовно-нравственным ценностям, историческим и национально</w:t>
            </w:r>
            <w:r w:rsidR="001D27DC">
              <w:rPr>
                <w:rStyle w:val="a5"/>
                <w:rFonts w:eastAsiaTheme="minorEastAsia"/>
              </w:rPr>
              <w:t>-</w:t>
            </w:r>
            <w:r w:rsidRPr="00112CF3">
              <w:rPr>
                <w:rStyle w:val="a5"/>
                <w:rFonts w:eastAsiaTheme="minorEastAsia"/>
              </w:rPr>
              <w:softHyphen/>
              <w:t>культурным традициям народов нашей страны.</w:t>
            </w:r>
          </w:p>
          <w:p w:rsidR="00112CF3" w:rsidRPr="00112CF3" w:rsidRDefault="00112CF3" w:rsidP="004C70AB">
            <w:pPr>
              <w:pStyle w:val="1"/>
              <w:numPr>
                <w:ilvl w:val="0"/>
                <w:numId w:val="12"/>
              </w:numPr>
              <w:tabs>
                <w:tab w:val="left" w:pos="288"/>
              </w:tabs>
              <w:spacing w:line="240" w:lineRule="auto"/>
              <w:ind w:left="280" w:hanging="280"/>
              <w:jc w:val="both"/>
            </w:pPr>
            <w:r w:rsidRPr="00112CF3">
              <w:rPr>
                <w:rStyle w:val="a5"/>
                <w:rFonts w:eastAsiaTheme="minorEastAsia"/>
              </w:rPr>
              <w:t>Отношение к образованию как к одной из ведущих жизненных ценностей.</w:t>
            </w:r>
          </w:p>
          <w:p w:rsidR="00112CF3" w:rsidRPr="00112CF3" w:rsidRDefault="00112CF3" w:rsidP="004C70AB">
            <w:pPr>
              <w:pStyle w:val="1"/>
              <w:numPr>
                <w:ilvl w:val="0"/>
                <w:numId w:val="12"/>
              </w:numPr>
              <w:tabs>
                <w:tab w:val="left" w:pos="288"/>
              </w:tabs>
              <w:spacing w:line="240" w:lineRule="auto"/>
              <w:ind w:firstLine="0"/>
              <w:jc w:val="both"/>
            </w:pPr>
            <w:r w:rsidRPr="00112CF3">
              <w:rPr>
                <w:rStyle w:val="a5"/>
                <w:rFonts w:eastAsiaTheme="minorEastAsia"/>
              </w:rPr>
              <w:t>Стремление к здоровому образу жизни.</w:t>
            </w:r>
          </w:p>
          <w:p w:rsidR="00112CF3" w:rsidRPr="00112CF3" w:rsidRDefault="00112CF3" w:rsidP="004C70AB">
            <w:pPr>
              <w:pStyle w:val="1"/>
              <w:ind w:firstLine="0"/>
              <w:jc w:val="both"/>
            </w:pPr>
            <w:r w:rsidRPr="00112CF3">
              <w:rPr>
                <w:rStyle w:val="a5"/>
                <w:rFonts w:eastAsiaTheme="minorEastAsia"/>
                <w:b/>
                <w:bCs/>
              </w:rPr>
              <w:t>2. Предметные образовательные результаты</w:t>
            </w:r>
          </w:p>
          <w:p w:rsidR="00112CF3" w:rsidRPr="009A4457" w:rsidRDefault="00112CF3" w:rsidP="004C70AB">
            <w:pPr>
              <w:pStyle w:val="1"/>
              <w:ind w:firstLine="0"/>
              <w:jc w:val="both"/>
            </w:pPr>
            <w:r w:rsidRPr="009A4457">
              <w:rPr>
                <w:rStyle w:val="a5"/>
                <w:rFonts w:eastAsiaTheme="minorEastAsia"/>
                <w:u w:val="single"/>
              </w:rPr>
              <w:t>Знания, умения, навыки:</w:t>
            </w:r>
          </w:p>
          <w:p w:rsidR="009A4457" w:rsidRPr="009A4457" w:rsidRDefault="009A4457" w:rsidP="004C70AB">
            <w:pPr>
              <w:pStyle w:val="1"/>
              <w:numPr>
                <w:ilvl w:val="0"/>
                <w:numId w:val="14"/>
              </w:numPr>
              <w:tabs>
                <w:tab w:val="left" w:pos="288"/>
              </w:tabs>
              <w:spacing w:line="240" w:lineRule="auto"/>
              <w:ind w:left="280" w:hanging="280"/>
              <w:jc w:val="both"/>
            </w:pPr>
            <w:r w:rsidRPr="009A4457">
              <w:rPr>
                <w:rStyle w:val="a5"/>
                <w:rFonts w:eastAsiaTheme="minorEastAsia"/>
              </w:rPr>
              <w:t>Овладение основными культурными способами деятельности, необходимыми для осуществления различных видов детской деятельности.</w:t>
            </w:r>
          </w:p>
          <w:p w:rsidR="009A4457" w:rsidRPr="009A4457" w:rsidRDefault="009A4457" w:rsidP="004C70AB">
            <w:pPr>
              <w:pStyle w:val="1"/>
              <w:numPr>
                <w:ilvl w:val="0"/>
                <w:numId w:val="14"/>
              </w:numPr>
              <w:tabs>
                <w:tab w:val="left" w:pos="288"/>
              </w:tabs>
              <w:spacing w:line="240" w:lineRule="auto"/>
              <w:ind w:left="280" w:hanging="280"/>
              <w:jc w:val="both"/>
            </w:pPr>
            <w:r w:rsidRPr="009A4457">
              <w:rPr>
                <w:rStyle w:val="a5"/>
                <w:rFonts w:eastAsiaTheme="minorEastAsia"/>
              </w:rPr>
              <w:t xml:space="preserve">Овладение универсальными предпосылками учебной деятельности — умениями работать </w:t>
            </w:r>
            <w:r w:rsidRPr="009A4457">
              <w:rPr>
                <w:rStyle w:val="a5"/>
                <w:rFonts w:eastAsiaTheme="minorEastAsia"/>
              </w:rPr>
              <w:lastRenderedPageBreak/>
              <w:t>по правилу и по образцу, слушать взрослого и выполнять его инструкции.</w:t>
            </w:r>
          </w:p>
          <w:p w:rsidR="009A4457" w:rsidRPr="009A4457" w:rsidRDefault="009A4457" w:rsidP="004C70AB">
            <w:pPr>
              <w:pStyle w:val="1"/>
              <w:numPr>
                <w:ilvl w:val="0"/>
                <w:numId w:val="14"/>
              </w:numPr>
              <w:tabs>
                <w:tab w:val="left" w:pos="288"/>
              </w:tabs>
              <w:spacing w:line="240" w:lineRule="auto"/>
              <w:ind w:left="280" w:hanging="280"/>
              <w:jc w:val="both"/>
            </w:pPr>
            <w:r w:rsidRPr="009A4457">
              <w:rPr>
                <w:rStyle w:val="a5"/>
                <w:rFonts w:eastAsiaTheme="minorEastAsia"/>
              </w:rPr>
              <w:t>Овладение начальными знаниями о себе, семье, обществе, государстве, мире.</w:t>
            </w:r>
          </w:p>
          <w:p w:rsidR="009A4457" w:rsidRPr="009A4457" w:rsidRDefault="009A4457" w:rsidP="004C70AB">
            <w:pPr>
              <w:pStyle w:val="1"/>
              <w:numPr>
                <w:ilvl w:val="0"/>
                <w:numId w:val="14"/>
              </w:numPr>
              <w:tabs>
                <w:tab w:val="left" w:pos="288"/>
              </w:tabs>
              <w:spacing w:line="240" w:lineRule="auto"/>
              <w:ind w:left="280" w:hanging="280"/>
              <w:jc w:val="both"/>
            </w:pPr>
            <w:r w:rsidRPr="009A4457">
              <w:rPr>
                <w:rStyle w:val="a5"/>
                <w:rFonts w:eastAsiaTheme="minorEastAsia"/>
              </w:rPr>
              <w:t>Овладение элементарными представлениями из области живой природы, естествознания, математики, истории и т. п., знакомство с произведениями детской литературы.</w:t>
            </w:r>
          </w:p>
          <w:p w:rsidR="009A4457" w:rsidRPr="009A4457" w:rsidRDefault="009A4457" w:rsidP="004C70AB">
            <w:pPr>
              <w:pStyle w:val="1"/>
              <w:numPr>
                <w:ilvl w:val="0"/>
                <w:numId w:val="14"/>
              </w:numPr>
              <w:tabs>
                <w:tab w:val="left" w:pos="288"/>
              </w:tabs>
              <w:spacing w:line="240" w:lineRule="auto"/>
              <w:ind w:left="280" w:hanging="280"/>
              <w:jc w:val="both"/>
            </w:pPr>
            <w:r w:rsidRPr="009A4457">
              <w:rPr>
                <w:rStyle w:val="a5"/>
                <w:rFonts w:eastAsiaTheme="minorEastAsia"/>
              </w:rPr>
              <w:t>Овладение основными культурно гигиеническими навыками, начальными представлениями о принципах здорового образа жизни.</w:t>
            </w:r>
          </w:p>
          <w:p w:rsidR="00505538" w:rsidRPr="00505538" w:rsidRDefault="00505538" w:rsidP="004C70AB">
            <w:pPr>
              <w:pStyle w:val="1"/>
              <w:ind w:firstLine="0"/>
              <w:jc w:val="both"/>
            </w:pPr>
            <w:r>
              <w:rPr>
                <w:rStyle w:val="a5"/>
                <w:rFonts w:eastAsiaTheme="minorEastAsia"/>
              </w:rPr>
              <w:t xml:space="preserve">- </w:t>
            </w:r>
            <w:r w:rsidR="009A4457" w:rsidRPr="00505538">
              <w:rPr>
                <w:rStyle w:val="a5"/>
                <w:rFonts w:eastAsiaTheme="minorEastAsia"/>
              </w:rPr>
              <w:t>Хорошее физическое развитие (крупная и мелкая моторика, выносливость, владение основными</w:t>
            </w:r>
            <w:r w:rsidRPr="00505538">
              <w:rPr>
                <w:rStyle w:val="a5"/>
                <w:rFonts w:eastAsiaTheme="minorEastAsia"/>
              </w:rPr>
              <w:t xml:space="preserve"> движениями).</w:t>
            </w:r>
          </w:p>
          <w:p w:rsidR="00505538" w:rsidRPr="00505538" w:rsidRDefault="00505538" w:rsidP="004C70AB">
            <w:pPr>
              <w:pStyle w:val="1"/>
              <w:numPr>
                <w:ilvl w:val="0"/>
                <w:numId w:val="15"/>
              </w:numPr>
              <w:tabs>
                <w:tab w:val="left" w:pos="293"/>
              </w:tabs>
              <w:spacing w:line="240" w:lineRule="auto"/>
              <w:ind w:left="280" w:hanging="280"/>
              <w:jc w:val="both"/>
            </w:pPr>
            <w:r w:rsidRPr="00505538">
              <w:rPr>
                <w:rStyle w:val="a5"/>
                <w:rFonts w:eastAsiaTheme="minorEastAsia"/>
              </w:rPr>
              <w:t xml:space="preserve">Хорошее владение устной речью, </w:t>
            </w:r>
            <w:proofErr w:type="spellStart"/>
            <w:r w:rsidRPr="00505538">
              <w:rPr>
                <w:rStyle w:val="a5"/>
                <w:rFonts w:eastAsiaTheme="minorEastAsia"/>
              </w:rPr>
              <w:t>сформированность</w:t>
            </w:r>
            <w:proofErr w:type="spellEnd"/>
            <w:r w:rsidRPr="00505538">
              <w:rPr>
                <w:rStyle w:val="a5"/>
                <w:rFonts w:eastAsiaTheme="minorEastAsia"/>
              </w:rPr>
              <w:t xml:space="preserve"> предпосылок грамотности.</w:t>
            </w:r>
          </w:p>
          <w:p w:rsidR="00505538" w:rsidRPr="00505538" w:rsidRDefault="00505538" w:rsidP="004C70AB">
            <w:pPr>
              <w:pStyle w:val="1"/>
              <w:spacing w:after="180"/>
              <w:ind w:firstLine="0"/>
              <w:jc w:val="both"/>
            </w:pPr>
            <w:r w:rsidRPr="00505538">
              <w:rPr>
                <w:rStyle w:val="a5"/>
                <w:rFonts w:eastAsiaTheme="minorEastAsia"/>
                <w:b/>
                <w:bCs/>
              </w:rPr>
              <w:t>З.</w:t>
            </w:r>
            <w:r>
              <w:rPr>
                <w:rStyle w:val="a5"/>
                <w:rFonts w:eastAsiaTheme="minorEastAsia"/>
                <w:b/>
                <w:bCs/>
              </w:rPr>
              <w:t xml:space="preserve"> </w:t>
            </w:r>
            <w:r w:rsidRPr="00505538">
              <w:rPr>
                <w:rStyle w:val="a5"/>
                <w:rFonts w:eastAsiaTheme="minorEastAsia"/>
                <w:b/>
                <w:bCs/>
              </w:rPr>
              <w:t>Универсальные образовательные результаты.</w:t>
            </w:r>
          </w:p>
          <w:p w:rsidR="00505538" w:rsidRPr="00505538" w:rsidRDefault="00505538" w:rsidP="004C70AB">
            <w:pPr>
              <w:pStyle w:val="1"/>
              <w:spacing w:after="180"/>
              <w:ind w:firstLine="0"/>
              <w:jc w:val="both"/>
            </w:pPr>
            <w:r w:rsidRPr="00505538">
              <w:rPr>
                <w:rStyle w:val="a5"/>
                <w:rFonts w:eastAsiaTheme="minorEastAsia"/>
                <w:u w:val="single"/>
              </w:rPr>
              <w:t>Когнитивные способности:</w:t>
            </w:r>
          </w:p>
          <w:p w:rsidR="00505538" w:rsidRPr="00505538" w:rsidRDefault="00505538" w:rsidP="004C70AB">
            <w:pPr>
              <w:pStyle w:val="1"/>
              <w:numPr>
                <w:ilvl w:val="0"/>
                <w:numId w:val="15"/>
              </w:numPr>
              <w:tabs>
                <w:tab w:val="left" w:pos="293"/>
              </w:tabs>
              <w:spacing w:line="240" w:lineRule="auto"/>
              <w:ind w:firstLine="0"/>
              <w:jc w:val="both"/>
            </w:pPr>
            <w:r w:rsidRPr="00505538">
              <w:rPr>
                <w:rStyle w:val="a5"/>
                <w:rFonts w:eastAsiaTheme="minorEastAsia"/>
              </w:rPr>
              <w:t>Любознательность.</w:t>
            </w:r>
          </w:p>
          <w:p w:rsidR="00505538" w:rsidRPr="00505538" w:rsidRDefault="00505538" w:rsidP="004C70AB">
            <w:pPr>
              <w:pStyle w:val="1"/>
              <w:numPr>
                <w:ilvl w:val="0"/>
                <w:numId w:val="15"/>
              </w:numPr>
              <w:tabs>
                <w:tab w:val="left" w:pos="293"/>
              </w:tabs>
              <w:spacing w:line="240" w:lineRule="auto"/>
              <w:ind w:firstLine="0"/>
              <w:jc w:val="both"/>
            </w:pPr>
            <w:r w:rsidRPr="00505538">
              <w:rPr>
                <w:rStyle w:val="a5"/>
                <w:rFonts w:eastAsiaTheme="minorEastAsia"/>
              </w:rPr>
              <w:t>Развитое воображение.</w:t>
            </w:r>
          </w:p>
          <w:p w:rsidR="00505538" w:rsidRPr="00505538" w:rsidRDefault="00505538" w:rsidP="004C70AB">
            <w:pPr>
              <w:pStyle w:val="1"/>
              <w:numPr>
                <w:ilvl w:val="0"/>
                <w:numId w:val="15"/>
              </w:numPr>
              <w:tabs>
                <w:tab w:val="left" w:pos="293"/>
              </w:tabs>
              <w:spacing w:line="240" w:lineRule="auto"/>
              <w:ind w:left="280" w:hanging="280"/>
              <w:jc w:val="both"/>
            </w:pPr>
            <w:r w:rsidRPr="00505538">
              <w:rPr>
                <w:rStyle w:val="a5"/>
                <w:rFonts w:eastAsiaTheme="minorEastAsia"/>
              </w:rPr>
              <w:t>Умение видеть проблему, ставить вопросы, выдвигать гипотезы, находить оптимальные пути решения.</w:t>
            </w:r>
          </w:p>
          <w:p w:rsidR="00505538" w:rsidRPr="00505538" w:rsidRDefault="00505538" w:rsidP="004C70AB">
            <w:pPr>
              <w:pStyle w:val="1"/>
              <w:numPr>
                <w:ilvl w:val="0"/>
                <w:numId w:val="15"/>
              </w:numPr>
              <w:tabs>
                <w:tab w:val="left" w:pos="293"/>
              </w:tabs>
              <w:spacing w:line="240" w:lineRule="auto"/>
              <w:ind w:left="280" w:hanging="280"/>
              <w:jc w:val="both"/>
            </w:pPr>
            <w:r w:rsidRPr="00505538">
              <w:rPr>
                <w:rStyle w:val="a5"/>
                <w:rFonts w:eastAsiaTheme="minorEastAsia"/>
              </w:rPr>
              <w:t>Способность самостоятельно выделять и формулировать цель.</w:t>
            </w:r>
          </w:p>
          <w:p w:rsidR="00505538" w:rsidRPr="00505538" w:rsidRDefault="00505538" w:rsidP="004C70AB">
            <w:pPr>
              <w:pStyle w:val="1"/>
              <w:numPr>
                <w:ilvl w:val="0"/>
                <w:numId w:val="15"/>
              </w:numPr>
              <w:tabs>
                <w:tab w:val="left" w:pos="293"/>
                <w:tab w:val="left" w:pos="1493"/>
              </w:tabs>
              <w:spacing w:line="240" w:lineRule="auto"/>
              <w:ind w:firstLine="0"/>
              <w:jc w:val="both"/>
            </w:pPr>
            <w:r w:rsidRPr="00505538">
              <w:rPr>
                <w:rStyle w:val="a5"/>
                <w:rFonts w:eastAsiaTheme="minorEastAsia"/>
              </w:rPr>
              <w:t>Умение</w:t>
            </w:r>
            <w:r w:rsidRPr="00505538">
              <w:rPr>
                <w:rStyle w:val="a5"/>
                <w:rFonts w:eastAsiaTheme="minorEastAsia"/>
              </w:rPr>
              <w:tab/>
              <w:t>искать и выделять необходимую</w:t>
            </w:r>
          </w:p>
          <w:p w:rsidR="00505538" w:rsidRPr="00505538" w:rsidRDefault="00505538" w:rsidP="004C70AB">
            <w:pPr>
              <w:pStyle w:val="1"/>
              <w:ind w:firstLine="280"/>
              <w:jc w:val="both"/>
            </w:pPr>
            <w:r w:rsidRPr="00505538">
              <w:rPr>
                <w:rStyle w:val="a5"/>
                <w:rFonts w:eastAsiaTheme="minorEastAsia"/>
              </w:rPr>
              <w:t>информацию.</w:t>
            </w:r>
          </w:p>
          <w:p w:rsidR="00505538" w:rsidRPr="00505538" w:rsidRDefault="00505538" w:rsidP="004C70AB">
            <w:pPr>
              <w:pStyle w:val="1"/>
              <w:numPr>
                <w:ilvl w:val="0"/>
                <w:numId w:val="15"/>
              </w:numPr>
              <w:tabs>
                <w:tab w:val="left" w:pos="293"/>
                <w:tab w:val="left" w:pos="1493"/>
              </w:tabs>
              <w:spacing w:line="240" w:lineRule="auto"/>
              <w:ind w:firstLine="0"/>
              <w:jc w:val="both"/>
            </w:pPr>
            <w:r w:rsidRPr="00505538">
              <w:rPr>
                <w:rStyle w:val="a5"/>
                <w:rFonts w:eastAsiaTheme="minorEastAsia"/>
              </w:rPr>
              <w:t>Умение</w:t>
            </w:r>
            <w:r w:rsidRPr="00505538">
              <w:rPr>
                <w:rStyle w:val="a5"/>
                <w:rFonts w:eastAsiaTheme="minorEastAsia"/>
              </w:rPr>
              <w:tab/>
              <w:t>анализировать, выделять главное</w:t>
            </w:r>
          </w:p>
          <w:p w:rsidR="00505538" w:rsidRPr="00505538" w:rsidRDefault="00505538" w:rsidP="004C70AB">
            <w:pPr>
              <w:pStyle w:val="1"/>
              <w:ind w:left="280" w:firstLine="40"/>
              <w:jc w:val="both"/>
            </w:pPr>
            <w:r w:rsidRPr="00505538">
              <w:rPr>
                <w:rStyle w:val="a5"/>
                <w:rFonts w:eastAsiaTheme="minorEastAsia"/>
              </w:rPr>
              <w:t>и второстепенное, составлять целое из частей, классифицировать, моделировать.</w:t>
            </w:r>
          </w:p>
          <w:p w:rsidR="00505538" w:rsidRPr="00505538" w:rsidRDefault="00505538" w:rsidP="004C70AB">
            <w:pPr>
              <w:pStyle w:val="1"/>
              <w:numPr>
                <w:ilvl w:val="0"/>
                <w:numId w:val="15"/>
              </w:numPr>
              <w:tabs>
                <w:tab w:val="left" w:pos="293"/>
              </w:tabs>
              <w:spacing w:line="240" w:lineRule="auto"/>
              <w:ind w:left="280" w:hanging="280"/>
              <w:jc w:val="both"/>
            </w:pPr>
            <w:r w:rsidRPr="00505538">
              <w:rPr>
                <w:rStyle w:val="a5"/>
                <w:rFonts w:eastAsiaTheme="minorEastAsia"/>
              </w:rPr>
              <w:t>Умение устанавливать причинно-следственные связи, наблюдать, экспериментировать, формулировать выводы.</w:t>
            </w:r>
          </w:p>
          <w:p w:rsidR="00505538" w:rsidRPr="00505538" w:rsidRDefault="00505538" w:rsidP="004C70AB">
            <w:pPr>
              <w:pStyle w:val="1"/>
              <w:numPr>
                <w:ilvl w:val="0"/>
                <w:numId w:val="15"/>
              </w:numPr>
              <w:tabs>
                <w:tab w:val="left" w:pos="293"/>
              </w:tabs>
              <w:spacing w:line="240" w:lineRule="auto"/>
              <w:ind w:left="280" w:hanging="280"/>
              <w:jc w:val="both"/>
            </w:pPr>
            <w:r w:rsidRPr="00505538">
              <w:rPr>
                <w:rStyle w:val="a5"/>
                <w:rFonts w:eastAsiaTheme="minorEastAsia"/>
              </w:rPr>
              <w:t>Умение доказывать, аргументировано защищать свои идеи.</w:t>
            </w:r>
          </w:p>
          <w:p w:rsidR="00505538" w:rsidRPr="00505538" w:rsidRDefault="00505538" w:rsidP="004C70AB">
            <w:pPr>
              <w:pStyle w:val="1"/>
              <w:numPr>
                <w:ilvl w:val="0"/>
                <w:numId w:val="15"/>
              </w:numPr>
              <w:tabs>
                <w:tab w:val="left" w:pos="293"/>
              </w:tabs>
              <w:spacing w:line="240" w:lineRule="auto"/>
              <w:ind w:left="280" w:hanging="280"/>
              <w:jc w:val="both"/>
            </w:pPr>
            <w:r w:rsidRPr="00505538">
              <w:rPr>
                <w:rStyle w:val="a5"/>
                <w:rFonts w:eastAsiaTheme="minorEastAsia"/>
              </w:rPr>
              <w:t>Критическое мышление, способность к принятию собственных решений, опираясь на свои знания и умения.</w:t>
            </w:r>
          </w:p>
          <w:p w:rsidR="00505538" w:rsidRPr="00505538" w:rsidRDefault="00505538" w:rsidP="004C70AB">
            <w:pPr>
              <w:pStyle w:val="1"/>
              <w:spacing w:after="180"/>
              <w:ind w:firstLine="0"/>
              <w:jc w:val="both"/>
            </w:pPr>
            <w:r w:rsidRPr="00505538">
              <w:rPr>
                <w:rStyle w:val="a5"/>
                <w:rFonts w:eastAsiaTheme="minorEastAsia"/>
                <w:u w:val="single"/>
              </w:rPr>
              <w:lastRenderedPageBreak/>
              <w:t>Коммуникативные способности:</w:t>
            </w:r>
          </w:p>
          <w:p w:rsidR="00505538" w:rsidRPr="009F7447" w:rsidRDefault="00505538" w:rsidP="004C70AB">
            <w:pPr>
              <w:pStyle w:val="1"/>
              <w:numPr>
                <w:ilvl w:val="0"/>
                <w:numId w:val="15"/>
              </w:numPr>
              <w:tabs>
                <w:tab w:val="left" w:pos="293"/>
              </w:tabs>
              <w:spacing w:line="240" w:lineRule="auto"/>
              <w:ind w:left="280" w:hanging="280"/>
              <w:jc w:val="both"/>
            </w:pPr>
            <w:r w:rsidRPr="009F7447">
              <w:rPr>
                <w:rStyle w:val="a5"/>
                <w:rFonts w:eastAsiaTheme="minorEastAsia"/>
              </w:rPr>
              <w:t>Умение общаться и взаимодействовать с партнерами по игре, совместной деятельности или обмену информацией.</w:t>
            </w:r>
          </w:p>
          <w:p w:rsidR="00505538" w:rsidRPr="009F7447" w:rsidRDefault="00505538" w:rsidP="004C70AB">
            <w:pPr>
              <w:pStyle w:val="1"/>
              <w:numPr>
                <w:ilvl w:val="0"/>
                <w:numId w:val="15"/>
              </w:numPr>
              <w:tabs>
                <w:tab w:val="left" w:pos="293"/>
              </w:tabs>
              <w:spacing w:line="240" w:lineRule="auto"/>
              <w:ind w:left="280" w:hanging="280"/>
              <w:jc w:val="both"/>
              <w:rPr>
                <w:rStyle w:val="a5"/>
              </w:rPr>
            </w:pPr>
            <w:r w:rsidRPr="009F7447">
              <w:rPr>
                <w:rStyle w:val="a5"/>
                <w:rFonts w:eastAsiaTheme="minorEastAsia"/>
              </w:rPr>
              <w:t>Способность действовать с учетом позиции другого и согласовывать свои действия с остальными участниками процесса.</w:t>
            </w:r>
          </w:p>
          <w:p w:rsidR="009F7447" w:rsidRPr="009F7447" w:rsidRDefault="00505538" w:rsidP="004C70AB">
            <w:pPr>
              <w:pStyle w:val="1"/>
              <w:numPr>
                <w:ilvl w:val="0"/>
                <w:numId w:val="15"/>
              </w:numPr>
              <w:tabs>
                <w:tab w:val="left" w:pos="293"/>
              </w:tabs>
              <w:spacing w:line="240" w:lineRule="auto"/>
              <w:ind w:left="280" w:hanging="280"/>
              <w:jc w:val="both"/>
            </w:pPr>
            <w:r w:rsidRPr="009F7447">
              <w:rPr>
                <w:rStyle w:val="a5"/>
                <w:rFonts w:eastAsiaTheme="minorEastAsia"/>
              </w:rPr>
              <w:t>Умение организовывать и планировать совместные</w:t>
            </w:r>
            <w:r w:rsidR="009F7447" w:rsidRPr="009F7447">
              <w:rPr>
                <w:rStyle w:val="a5"/>
                <w:rFonts w:eastAsiaTheme="minorEastAsia"/>
              </w:rPr>
              <w:t xml:space="preserve"> </w:t>
            </w:r>
            <w:r w:rsidR="009F7447" w:rsidRPr="009F7447">
              <w:rPr>
                <w:rStyle w:val="a9"/>
                <w:rFonts w:eastAsiaTheme="majorEastAsia"/>
              </w:rPr>
              <w:t>действия со сверстниками и взрослыми.</w:t>
            </w:r>
          </w:p>
          <w:p w:rsidR="009F7447" w:rsidRPr="009F7447" w:rsidRDefault="009F7447" w:rsidP="004C70AB">
            <w:pPr>
              <w:pStyle w:val="aa"/>
              <w:numPr>
                <w:ilvl w:val="0"/>
                <w:numId w:val="16"/>
              </w:numPr>
              <w:tabs>
                <w:tab w:val="left" w:pos="293"/>
              </w:tabs>
              <w:spacing w:line="259" w:lineRule="auto"/>
              <w:ind w:left="306" w:hanging="420"/>
              <w:jc w:val="both"/>
            </w:pPr>
            <w:r w:rsidRPr="009F7447">
              <w:rPr>
                <w:rStyle w:val="a9"/>
                <w:rFonts w:eastAsiaTheme="majorEastAsia"/>
              </w:rPr>
              <w:t>Умение работать в команде, включая трудовую и проектную деятельность.</w:t>
            </w:r>
          </w:p>
          <w:p w:rsidR="009F7447" w:rsidRPr="009F7447" w:rsidRDefault="009F7447" w:rsidP="004C70AB">
            <w:pPr>
              <w:pStyle w:val="aa"/>
              <w:spacing w:after="200"/>
              <w:jc w:val="both"/>
            </w:pPr>
            <w:r w:rsidRPr="009F7447">
              <w:rPr>
                <w:rStyle w:val="a9"/>
                <w:rFonts w:eastAsiaTheme="majorEastAsia"/>
                <w:u w:val="single"/>
              </w:rPr>
              <w:t>Регуляторные способности:</w:t>
            </w:r>
          </w:p>
          <w:p w:rsidR="009F7447" w:rsidRPr="009F7447" w:rsidRDefault="009F7447" w:rsidP="004C70AB">
            <w:pPr>
              <w:pStyle w:val="aa"/>
              <w:numPr>
                <w:ilvl w:val="0"/>
                <w:numId w:val="16"/>
              </w:numPr>
              <w:tabs>
                <w:tab w:val="left" w:pos="293"/>
              </w:tabs>
              <w:spacing w:line="259" w:lineRule="auto"/>
              <w:ind w:left="420" w:hanging="420"/>
              <w:jc w:val="both"/>
            </w:pPr>
            <w:r w:rsidRPr="009F7447">
              <w:rPr>
                <w:rStyle w:val="a9"/>
                <w:rFonts w:eastAsiaTheme="majorEastAsia"/>
              </w:rPr>
              <w:t>Умение подчиняться правилам и социальным нормам.</w:t>
            </w:r>
          </w:p>
          <w:p w:rsidR="009F7447" w:rsidRPr="009F7447" w:rsidRDefault="009F7447" w:rsidP="004C70AB">
            <w:pPr>
              <w:pStyle w:val="aa"/>
              <w:numPr>
                <w:ilvl w:val="0"/>
                <w:numId w:val="16"/>
              </w:numPr>
              <w:tabs>
                <w:tab w:val="left" w:pos="306"/>
              </w:tabs>
              <w:spacing w:line="259" w:lineRule="auto"/>
              <w:ind w:left="420" w:hanging="420"/>
              <w:jc w:val="both"/>
            </w:pPr>
            <w:r w:rsidRPr="009F7447">
              <w:rPr>
                <w:rStyle w:val="a9"/>
                <w:rFonts w:eastAsiaTheme="majorEastAsia"/>
              </w:rPr>
              <w:t>Целеполагание и планирование (способность планировать свои действия, направленные на достижение конкретной цели).</w:t>
            </w:r>
          </w:p>
          <w:p w:rsidR="009F7447" w:rsidRPr="009F7447" w:rsidRDefault="009F7447" w:rsidP="004C70AB">
            <w:pPr>
              <w:pStyle w:val="aa"/>
              <w:numPr>
                <w:ilvl w:val="0"/>
                <w:numId w:val="16"/>
              </w:numPr>
              <w:tabs>
                <w:tab w:val="left" w:pos="293"/>
              </w:tabs>
              <w:spacing w:line="259" w:lineRule="auto"/>
              <w:jc w:val="both"/>
              <w:rPr>
                <w:rStyle w:val="a9"/>
              </w:rPr>
            </w:pPr>
            <w:r w:rsidRPr="009F7447">
              <w:rPr>
                <w:rStyle w:val="a9"/>
                <w:rFonts w:eastAsiaTheme="majorEastAsia"/>
              </w:rPr>
              <w:t>Прогнозирование.</w:t>
            </w:r>
          </w:p>
          <w:p w:rsidR="009F7447" w:rsidRPr="009F7447" w:rsidRDefault="009F7447" w:rsidP="004C70AB">
            <w:pPr>
              <w:pStyle w:val="aa"/>
              <w:numPr>
                <w:ilvl w:val="0"/>
                <w:numId w:val="16"/>
              </w:numPr>
              <w:tabs>
                <w:tab w:val="left" w:pos="293"/>
              </w:tabs>
              <w:spacing w:line="259" w:lineRule="auto"/>
              <w:ind w:left="306" w:hanging="306"/>
              <w:jc w:val="both"/>
              <w:rPr>
                <w:rStyle w:val="a9"/>
              </w:rPr>
            </w:pPr>
            <w:r w:rsidRPr="009F7447">
              <w:rPr>
                <w:rStyle w:val="a9"/>
                <w:rFonts w:eastAsiaTheme="majorEastAsia"/>
              </w:rPr>
              <w:t xml:space="preserve">Способность адекватно оценивать результаты </w:t>
            </w:r>
            <w:proofErr w:type="gramStart"/>
            <w:r w:rsidRPr="009F7447">
              <w:rPr>
                <w:rStyle w:val="a9"/>
                <w:rFonts w:eastAsiaTheme="majorEastAsia"/>
              </w:rPr>
              <w:t xml:space="preserve">своей </w:t>
            </w:r>
            <w:r>
              <w:rPr>
                <w:rStyle w:val="a9"/>
                <w:rFonts w:eastAsiaTheme="majorEastAsia"/>
              </w:rPr>
              <w:t xml:space="preserve"> </w:t>
            </w:r>
            <w:r w:rsidRPr="009F7447">
              <w:rPr>
                <w:rStyle w:val="a9"/>
                <w:rFonts w:eastAsiaTheme="majorEastAsia"/>
              </w:rPr>
              <w:t>деятельности</w:t>
            </w:r>
            <w:proofErr w:type="gramEnd"/>
            <w:r w:rsidRPr="009F7447">
              <w:rPr>
                <w:rStyle w:val="a9"/>
                <w:rFonts w:eastAsiaTheme="majorEastAsia"/>
              </w:rPr>
              <w:t>.</w:t>
            </w:r>
          </w:p>
          <w:p w:rsidR="009A4457" w:rsidRPr="009F7447" w:rsidRDefault="009F7447" w:rsidP="004C70AB">
            <w:pPr>
              <w:pStyle w:val="aa"/>
              <w:numPr>
                <w:ilvl w:val="0"/>
                <w:numId w:val="16"/>
              </w:numPr>
              <w:tabs>
                <w:tab w:val="left" w:pos="293"/>
              </w:tabs>
              <w:spacing w:line="259" w:lineRule="auto"/>
              <w:jc w:val="both"/>
            </w:pPr>
            <w:r w:rsidRPr="009F7447">
              <w:rPr>
                <w:rStyle w:val="a9"/>
                <w:rFonts w:eastAsiaTheme="majorEastAsia"/>
              </w:rPr>
              <w:t>Самоконтроль и коррекция</w:t>
            </w:r>
          </w:p>
          <w:p w:rsidR="00112CF3" w:rsidRDefault="00112CF3" w:rsidP="004C70AB">
            <w:pPr>
              <w:widowControl w:val="0"/>
              <w:jc w:val="both"/>
              <w:rPr>
                <w:color w:val="000000"/>
                <w:lang w:bidi="ru-RU"/>
              </w:rPr>
            </w:pPr>
          </w:p>
        </w:tc>
        <w:tc>
          <w:tcPr>
            <w:tcW w:w="8469" w:type="dxa"/>
          </w:tcPr>
          <w:p w:rsidR="00B807F3" w:rsidRPr="000932B1" w:rsidRDefault="00B807F3" w:rsidP="004C70AB">
            <w:pPr>
              <w:pStyle w:val="aa"/>
              <w:jc w:val="both"/>
            </w:pPr>
            <w:r w:rsidRPr="000932B1">
              <w:rPr>
                <w:rStyle w:val="a9"/>
                <w:b/>
                <w:bCs/>
              </w:rPr>
              <w:lastRenderedPageBreak/>
              <w:t>Планируемые результаты в дошкольном возрасте по обязательной части программы</w:t>
            </w:r>
          </w:p>
          <w:p w:rsidR="00B807F3" w:rsidRPr="000932B1" w:rsidRDefault="00B807F3" w:rsidP="004C70AB">
            <w:pPr>
              <w:pStyle w:val="aa"/>
              <w:jc w:val="both"/>
            </w:pPr>
            <w:r w:rsidRPr="000932B1">
              <w:rPr>
                <w:rStyle w:val="a9"/>
                <w:b/>
                <w:bCs/>
              </w:rPr>
              <w:t>К четырем годам</w:t>
            </w:r>
            <w:r w:rsidR="001D27DC">
              <w:rPr>
                <w:rStyle w:val="a9"/>
                <w:b/>
                <w:bCs/>
              </w:rPr>
              <w:t xml:space="preserve"> </w:t>
            </w:r>
            <w:r w:rsidR="001D27DC" w:rsidRPr="00FA34C8">
              <w:rPr>
                <w:rStyle w:val="a9"/>
                <w:b/>
                <w:bCs/>
              </w:rPr>
              <w:t>(</w:t>
            </w:r>
            <w:r w:rsidR="001D27DC" w:rsidRPr="00FA34C8">
              <w:rPr>
                <w:b/>
              </w:rPr>
              <w:t>ФОП ДО, п.15.3.1)</w:t>
            </w:r>
            <w:r w:rsidRPr="00FA34C8">
              <w:rPr>
                <w:rStyle w:val="a9"/>
                <w:b/>
                <w:bCs/>
              </w:rPr>
              <w:t>:</w:t>
            </w:r>
          </w:p>
          <w:p w:rsidR="00B807F3" w:rsidRPr="001D27DC" w:rsidRDefault="00B807F3" w:rsidP="004C70AB">
            <w:pPr>
              <w:pStyle w:val="aa"/>
              <w:numPr>
                <w:ilvl w:val="0"/>
                <w:numId w:val="17"/>
              </w:numPr>
              <w:tabs>
                <w:tab w:val="left" w:pos="648"/>
                <w:tab w:val="left" w:pos="653"/>
              </w:tabs>
              <w:spacing w:line="240" w:lineRule="auto"/>
              <w:jc w:val="both"/>
            </w:pPr>
            <w:r w:rsidRPr="000932B1">
              <w:rPr>
                <w:rStyle w:val="a9"/>
              </w:rPr>
              <w:t>Ребёнок демонстрирует положительное отношение к разнообразным физическим</w:t>
            </w:r>
            <w:r w:rsidR="001D27DC">
              <w:t xml:space="preserve"> </w:t>
            </w:r>
            <w:r w:rsidRPr="001D27DC">
              <w:rPr>
                <w:rStyle w:val="a9"/>
              </w:rPr>
              <w:t>упражнениям, проявляет избирательный интерес к отдельным двигательным действиям (бросание и ловля мяча, ходьба, бег, прыжки) и подвижным играм;</w:t>
            </w:r>
          </w:p>
          <w:p w:rsidR="00B807F3" w:rsidRPr="001D27DC" w:rsidRDefault="00B807F3" w:rsidP="004C70AB">
            <w:pPr>
              <w:pStyle w:val="aa"/>
              <w:numPr>
                <w:ilvl w:val="0"/>
                <w:numId w:val="17"/>
              </w:numPr>
              <w:tabs>
                <w:tab w:val="left" w:pos="653"/>
                <w:tab w:val="left" w:pos="653"/>
              </w:tabs>
              <w:spacing w:line="240" w:lineRule="auto"/>
              <w:jc w:val="both"/>
            </w:pPr>
            <w:r w:rsidRPr="000932B1">
              <w:rPr>
                <w:rStyle w:val="a9"/>
              </w:rPr>
              <w:t>Ребёнок проявляет элементы самостоятельности в двигательной деятельности, с</w:t>
            </w:r>
            <w:r w:rsidR="001D27DC">
              <w:rPr>
                <w:rStyle w:val="a9"/>
              </w:rPr>
              <w:t xml:space="preserve"> </w:t>
            </w:r>
            <w:r w:rsidRPr="001D27DC">
              <w:rPr>
                <w:rStyle w:val="a9"/>
              </w:rPr>
              <w:t>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B807F3" w:rsidRPr="001D27DC" w:rsidRDefault="00B807F3" w:rsidP="004C70AB">
            <w:pPr>
              <w:pStyle w:val="aa"/>
              <w:numPr>
                <w:ilvl w:val="0"/>
                <w:numId w:val="17"/>
              </w:numPr>
              <w:tabs>
                <w:tab w:val="left" w:pos="648"/>
                <w:tab w:val="left" w:pos="653"/>
              </w:tabs>
              <w:spacing w:line="240" w:lineRule="auto"/>
              <w:jc w:val="both"/>
              <w:rPr>
                <w:rStyle w:val="a9"/>
              </w:rPr>
            </w:pPr>
            <w:r w:rsidRPr="000932B1">
              <w:rPr>
                <w:rStyle w:val="a9"/>
              </w:rPr>
              <w:t>Ребёнок демонстрирует координацию движений при выполнении упражнений,</w:t>
            </w:r>
            <w:r w:rsidR="001D27DC">
              <w:t xml:space="preserve"> </w:t>
            </w:r>
            <w:r w:rsidRPr="001D27DC">
              <w:rPr>
                <w:rStyle w:val="a9"/>
              </w:rPr>
              <w:t>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B8743C" w:rsidRPr="000932B1" w:rsidRDefault="00B807F3" w:rsidP="004C70AB">
            <w:pPr>
              <w:pStyle w:val="1"/>
              <w:ind w:firstLine="0"/>
              <w:jc w:val="both"/>
            </w:pPr>
            <w:r w:rsidRPr="000932B1">
              <w:rPr>
                <w:rStyle w:val="a9"/>
              </w:rPr>
              <w:t>-</w:t>
            </w:r>
            <w:r w:rsidRPr="000932B1">
              <w:t xml:space="preserve">     </w:t>
            </w:r>
            <w:r w:rsidRPr="000932B1">
              <w:rPr>
                <w:rStyle w:val="a9"/>
              </w:rPr>
              <w:t xml:space="preserve">Ребёнок владеет культурно-гигиеническими навыками: умывание, одевание и тому подобное, соблюдает требования гигиены, имеет первичные представления о </w:t>
            </w:r>
            <w:r w:rsidR="00B8743C" w:rsidRPr="000932B1">
              <w:rPr>
                <w:rStyle w:val="a5"/>
                <w:rFonts w:eastAsiaTheme="minorEastAsia"/>
              </w:rPr>
              <w:t>факторах, положительно влияющих на здоровье;</w:t>
            </w:r>
          </w:p>
          <w:p w:rsidR="00B8743C" w:rsidRPr="000932B1" w:rsidRDefault="00B8743C" w:rsidP="004C70AB">
            <w:pPr>
              <w:pStyle w:val="1"/>
              <w:numPr>
                <w:ilvl w:val="0"/>
                <w:numId w:val="17"/>
              </w:numPr>
              <w:tabs>
                <w:tab w:val="left" w:pos="653"/>
              </w:tabs>
              <w:spacing w:line="240" w:lineRule="auto"/>
              <w:ind w:firstLine="0"/>
              <w:jc w:val="both"/>
            </w:pPr>
            <w:r w:rsidRPr="000932B1">
              <w:rPr>
                <w:rStyle w:val="a5"/>
                <w:rFonts w:eastAsiaTheme="minorEastAsia"/>
              </w:rPr>
              <w:t>Ребёнок проявляет доверие к миру, положительно оценивает себя, говорит о себе в первом лице;</w:t>
            </w:r>
          </w:p>
          <w:p w:rsidR="00B8743C" w:rsidRPr="000932B1" w:rsidRDefault="00B8743C" w:rsidP="004C70AB">
            <w:pPr>
              <w:pStyle w:val="1"/>
              <w:numPr>
                <w:ilvl w:val="0"/>
                <w:numId w:val="17"/>
              </w:numPr>
              <w:tabs>
                <w:tab w:val="left" w:pos="653"/>
              </w:tabs>
              <w:spacing w:line="240" w:lineRule="auto"/>
              <w:ind w:firstLine="0"/>
              <w:jc w:val="both"/>
            </w:pPr>
            <w:r w:rsidRPr="000932B1">
              <w:rPr>
                <w:rStyle w:val="a5"/>
                <w:rFonts w:eastAsiaTheme="minorEastAsia"/>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B8743C" w:rsidRPr="000932B1" w:rsidRDefault="00B8743C" w:rsidP="004C70AB">
            <w:pPr>
              <w:pStyle w:val="1"/>
              <w:numPr>
                <w:ilvl w:val="0"/>
                <w:numId w:val="17"/>
              </w:numPr>
              <w:tabs>
                <w:tab w:val="left" w:pos="653"/>
              </w:tabs>
              <w:spacing w:line="240" w:lineRule="auto"/>
              <w:ind w:firstLine="0"/>
              <w:jc w:val="both"/>
            </w:pPr>
            <w:r w:rsidRPr="000932B1">
              <w:rPr>
                <w:rStyle w:val="a5"/>
                <w:rFonts w:eastAsiaTheme="minorEastAsia"/>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B8743C" w:rsidRPr="000932B1" w:rsidRDefault="00B8743C" w:rsidP="004C70AB">
            <w:pPr>
              <w:pStyle w:val="1"/>
              <w:numPr>
                <w:ilvl w:val="0"/>
                <w:numId w:val="17"/>
              </w:numPr>
              <w:tabs>
                <w:tab w:val="left" w:pos="653"/>
              </w:tabs>
              <w:spacing w:line="240" w:lineRule="auto"/>
              <w:ind w:firstLine="0"/>
              <w:jc w:val="both"/>
            </w:pPr>
            <w:r w:rsidRPr="000932B1">
              <w:rPr>
                <w:rStyle w:val="a5"/>
                <w:rFonts w:eastAsiaTheme="minorEastAsia"/>
              </w:rPr>
              <w:t>Ребёнок демонстрирует интерес к сверстникам в повседневном обращении и бытовой деятельности, владеет элементарными средствами обращения в процессе взаимодействия со сверстниками;</w:t>
            </w:r>
          </w:p>
          <w:p w:rsidR="00B8743C" w:rsidRPr="000932B1" w:rsidRDefault="00B8743C" w:rsidP="004C70AB">
            <w:pPr>
              <w:pStyle w:val="1"/>
              <w:numPr>
                <w:ilvl w:val="0"/>
                <w:numId w:val="17"/>
              </w:numPr>
              <w:tabs>
                <w:tab w:val="left" w:pos="653"/>
              </w:tabs>
              <w:spacing w:line="240" w:lineRule="auto"/>
              <w:ind w:firstLine="0"/>
              <w:jc w:val="both"/>
            </w:pPr>
            <w:r w:rsidRPr="000932B1">
              <w:rPr>
                <w:rStyle w:val="a5"/>
                <w:rFonts w:eastAsiaTheme="minorEastAsia"/>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B8743C" w:rsidRPr="000932B1" w:rsidRDefault="00B8743C" w:rsidP="004C70AB">
            <w:pPr>
              <w:pStyle w:val="1"/>
              <w:numPr>
                <w:ilvl w:val="0"/>
                <w:numId w:val="17"/>
              </w:numPr>
              <w:tabs>
                <w:tab w:val="left" w:pos="653"/>
              </w:tabs>
              <w:spacing w:line="240" w:lineRule="auto"/>
              <w:ind w:firstLine="0"/>
              <w:jc w:val="both"/>
            </w:pPr>
            <w:r w:rsidRPr="000932B1">
              <w:rPr>
                <w:rStyle w:val="a5"/>
                <w:rFonts w:eastAsiaTheme="minorEastAsia"/>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B8743C" w:rsidRPr="000932B1" w:rsidRDefault="00B8743C" w:rsidP="004C70AB">
            <w:pPr>
              <w:pStyle w:val="1"/>
              <w:numPr>
                <w:ilvl w:val="0"/>
                <w:numId w:val="17"/>
              </w:numPr>
              <w:tabs>
                <w:tab w:val="left" w:pos="653"/>
              </w:tabs>
              <w:spacing w:line="240" w:lineRule="auto"/>
              <w:ind w:firstLine="0"/>
              <w:jc w:val="both"/>
            </w:pPr>
            <w:r w:rsidRPr="000932B1">
              <w:rPr>
                <w:rStyle w:val="a5"/>
                <w:rFonts w:eastAsiaTheme="minorEastAsia"/>
              </w:rPr>
              <w:t xml:space="preserve">Ребёнок произносит правильно в словах все </w:t>
            </w:r>
            <w:r w:rsidRPr="000932B1">
              <w:rPr>
                <w:rStyle w:val="a5"/>
                <w:rFonts w:eastAsiaTheme="minorEastAsia"/>
              </w:rPr>
              <w:lastRenderedPageBreak/>
              <w:t>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обращения;</w:t>
            </w:r>
          </w:p>
          <w:p w:rsidR="00B8743C" w:rsidRPr="000932B1" w:rsidRDefault="00B8743C" w:rsidP="004C70AB">
            <w:pPr>
              <w:pStyle w:val="1"/>
              <w:ind w:firstLine="660"/>
              <w:jc w:val="both"/>
            </w:pPr>
            <w:r w:rsidRPr="000932B1">
              <w:rPr>
                <w:rStyle w:val="a5"/>
                <w:rFonts w:eastAsiaTheme="minorEastAsia"/>
              </w:rPr>
              <w:t xml:space="preserve">Ребёнок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rsidRPr="000932B1">
              <w:rPr>
                <w:rStyle w:val="a5"/>
                <w:rFonts w:eastAsiaTheme="minorEastAsia"/>
              </w:rPr>
              <w:t>потешки</w:t>
            </w:r>
            <w:proofErr w:type="spellEnd"/>
            <w:r w:rsidRPr="000932B1">
              <w:rPr>
                <w:rStyle w:val="a5"/>
                <w:rFonts w:eastAsiaTheme="minorEastAsia"/>
              </w:rPr>
              <w:t>, стихотворения, эмоционально откликается на них;</w:t>
            </w:r>
          </w:p>
          <w:p w:rsidR="00B8743C" w:rsidRPr="000932B1" w:rsidRDefault="00B8743C" w:rsidP="004C70AB">
            <w:pPr>
              <w:pStyle w:val="1"/>
              <w:numPr>
                <w:ilvl w:val="0"/>
                <w:numId w:val="17"/>
              </w:numPr>
              <w:tabs>
                <w:tab w:val="left" w:pos="653"/>
              </w:tabs>
              <w:spacing w:line="240" w:lineRule="auto"/>
              <w:ind w:firstLine="0"/>
              <w:jc w:val="both"/>
            </w:pPr>
            <w:r w:rsidRPr="000932B1">
              <w:rPr>
                <w:rStyle w:val="a5"/>
                <w:rFonts w:eastAsiaTheme="minorEastAsia"/>
              </w:rPr>
              <w:t>Ребёнок демонстрирует умения вступать в речевое обращение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обращении со сверстником;</w:t>
            </w:r>
          </w:p>
          <w:p w:rsidR="00B8743C" w:rsidRPr="000932B1" w:rsidRDefault="00B8743C" w:rsidP="004C70AB">
            <w:pPr>
              <w:pStyle w:val="1"/>
              <w:numPr>
                <w:ilvl w:val="0"/>
                <w:numId w:val="17"/>
              </w:numPr>
              <w:tabs>
                <w:tab w:val="left" w:pos="653"/>
              </w:tabs>
              <w:spacing w:line="240" w:lineRule="auto"/>
              <w:ind w:firstLine="0"/>
              <w:jc w:val="both"/>
            </w:pPr>
            <w:r w:rsidRPr="000932B1">
              <w:rPr>
                <w:rStyle w:val="a5"/>
                <w:rFonts w:eastAsiaTheme="minorEastAsia"/>
              </w:rPr>
              <w:t>Ребёнок совместно со взрослым пересказывает знакомые сказки, короткие стихи;</w:t>
            </w:r>
          </w:p>
          <w:p w:rsidR="00B807F3" w:rsidRPr="000932B1" w:rsidRDefault="00505538" w:rsidP="004C70AB">
            <w:pPr>
              <w:pStyle w:val="aa"/>
              <w:jc w:val="both"/>
              <w:rPr>
                <w:rStyle w:val="a5"/>
                <w:rFonts w:eastAsiaTheme="minorEastAsia"/>
              </w:rPr>
            </w:pPr>
            <w:r w:rsidRPr="000932B1">
              <w:rPr>
                <w:rStyle w:val="a5"/>
                <w:rFonts w:eastAsiaTheme="minorEastAsia"/>
              </w:rPr>
              <w:t xml:space="preserve">-    </w:t>
            </w:r>
            <w:r w:rsidR="00B8743C" w:rsidRPr="000932B1">
              <w:rPr>
                <w:rStyle w:val="a5"/>
                <w:rFonts w:eastAsiaTheme="minorEastAsia"/>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505538" w:rsidRPr="000932B1" w:rsidRDefault="00505538" w:rsidP="004C70AB">
            <w:pPr>
              <w:pStyle w:val="1"/>
              <w:numPr>
                <w:ilvl w:val="0"/>
                <w:numId w:val="17"/>
              </w:numPr>
              <w:tabs>
                <w:tab w:val="left" w:pos="653"/>
              </w:tabs>
              <w:spacing w:line="240" w:lineRule="auto"/>
              <w:ind w:firstLine="0"/>
              <w:jc w:val="both"/>
            </w:pPr>
            <w:r w:rsidRPr="000932B1">
              <w:rPr>
                <w:rStyle w:val="a5"/>
                <w:rFonts w:eastAsiaTheme="minorEastAsia"/>
              </w:rPr>
              <w:t>Ребёнок проявляет потребность в познавательном обращении со взрослыми;</w:t>
            </w:r>
          </w:p>
          <w:p w:rsidR="00505538" w:rsidRPr="000932B1" w:rsidRDefault="00505538" w:rsidP="004C70AB">
            <w:pPr>
              <w:pStyle w:val="1"/>
              <w:numPr>
                <w:ilvl w:val="0"/>
                <w:numId w:val="17"/>
              </w:numPr>
              <w:tabs>
                <w:tab w:val="left" w:pos="653"/>
              </w:tabs>
              <w:spacing w:line="240" w:lineRule="auto"/>
              <w:ind w:firstLine="0"/>
              <w:jc w:val="both"/>
            </w:pPr>
            <w:r w:rsidRPr="000932B1">
              <w:rPr>
                <w:rStyle w:val="a5"/>
                <w:rFonts w:eastAsiaTheme="minorEastAsia"/>
              </w:rPr>
              <w:t>Ребенок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505538" w:rsidRPr="000932B1" w:rsidRDefault="00505538" w:rsidP="004C70AB">
            <w:pPr>
              <w:pStyle w:val="1"/>
              <w:numPr>
                <w:ilvl w:val="0"/>
                <w:numId w:val="17"/>
              </w:numPr>
              <w:tabs>
                <w:tab w:val="left" w:pos="653"/>
              </w:tabs>
              <w:spacing w:line="240" w:lineRule="auto"/>
              <w:ind w:firstLine="0"/>
              <w:jc w:val="both"/>
            </w:pPr>
            <w:r w:rsidRPr="000932B1">
              <w:rPr>
                <w:rStyle w:val="a5"/>
                <w:rFonts w:eastAsiaTheme="minorEastAsia"/>
              </w:rPr>
              <w:t>Ребёнок проявляет интерес к миру, к себе и окружающим людям;</w:t>
            </w:r>
          </w:p>
          <w:p w:rsidR="00505538" w:rsidRPr="000932B1" w:rsidRDefault="00505538" w:rsidP="004C70AB">
            <w:pPr>
              <w:pStyle w:val="1"/>
              <w:numPr>
                <w:ilvl w:val="0"/>
                <w:numId w:val="17"/>
              </w:numPr>
              <w:tabs>
                <w:tab w:val="left" w:pos="653"/>
              </w:tabs>
              <w:spacing w:line="240" w:lineRule="auto"/>
              <w:ind w:firstLine="0"/>
              <w:jc w:val="both"/>
            </w:pPr>
            <w:r w:rsidRPr="000932B1">
              <w:rPr>
                <w:rStyle w:val="a5"/>
                <w:rFonts w:eastAsiaTheme="minorEastAsia"/>
              </w:rPr>
              <w:t>Ребёнок знает об объектах ближайшего окружения: о родном населенном пункте, его названии, достопримечательностях и традициях;</w:t>
            </w:r>
          </w:p>
          <w:p w:rsidR="00505538" w:rsidRPr="000932B1" w:rsidRDefault="00505538" w:rsidP="004C70AB">
            <w:pPr>
              <w:pStyle w:val="1"/>
              <w:numPr>
                <w:ilvl w:val="0"/>
                <w:numId w:val="17"/>
              </w:numPr>
              <w:tabs>
                <w:tab w:val="left" w:pos="653"/>
              </w:tabs>
              <w:spacing w:line="240" w:lineRule="auto"/>
              <w:ind w:firstLine="0"/>
              <w:jc w:val="both"/>
            </w:pPr>
            <w:r w:rsidRPr="000932B1">
              <w:rPr>
                <w:rStyle w:val="a5"/>
                <w:rFonts w:eastAsiaTheme="minorEastAsia"/>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505538" w:rsidRPr="000932B1" w:rsidRDefault="00505538" w:rsidP="004C70AB">
            <w:pPr>
              <w:pStyle w:val="1"/>
              <w:numPr>
                <w:ilvl w:val="0"/>
                <w:numId w:val="17"/>
              </w:numPr>
              <w:tabs>
                <w:tab w:val="left" w:pos="653"/>
              </w:tabs>
              <w:spacing w:line="240" w:lineRule="auto"/>
              <w:ind w:firstLine="0"/>
              <w:jc w:val="both"/>
            </w:pPr>
            <w:r w:rsidRPr="000932B1">
              <w:rPr>
                <w:rStyle w:val="a5"/>
                <w:rFonts w:eastAsiaTheme="minorEastAsia"/>
              </w:rPr>
              <w:t xml:space="preserve">Ребёнок способен создавать простые образы в </w:t>
            </w:r>
            <w:r w:rsidRPr="000932B1">
              <w:rPr>
                <w:rStyle w:val="a5"/>
                <w:rFonts w:eastAsiaTheme="minorEastAsia"/>
              </w:rPr>
              <w:lastRenderedPageBreak/>
              <w:t>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w:t>
            </w:r>
          </w:p>
          <w:p w:rsidR="00505538" w:rsidRPr="000932B1" w:rsidRDefault="00505538" w:rsidP="004C70AB">
            <w:pPr>
              <w:pStyle w:val="1"/>
              <w:numPr>
                <w:ilvl w:val="0"/>
                <w:numId w:val="17"/>
              </w:numPr>
              <w:tabs>
                <w:tab w:val="left" w:pos="653"/>
              </w:tabs>
              <w:spacing w:line="233" w:lineRule="auto"/>
              <w:ind w:firstLine="0"/>
              <w:jc w:val="both"/>
            </w:pPr>
            <w:r w:rsidRPr="000932B1">
              <w:rPr>
                <w:rStyle w:val="a5"/>
                <w:rFonts w:eastAsiaTheme="minorEastAsia"/>
              </w:rPr>
              <w:t>Ребенок способен использовать простые строительные детали для создания постройки с последующим её анализом;</w:t>
            </w:r>
          </w:p>
          <w:p w:rsidR="00505538" w:rsidRPr="000932B1" w:rsidRDefault="00505538" w:rsidP="004C70AB">
            <w:pPr>
              <w:pStyle w:val="1"/>
              <w:ind w:firstLine="660"/>
              <w:jc w:val="both"/>
            </w:pPr>
            <w:r w:rsidRPr="000932B1">
              <w:rPr>
                <w:rStyle w:val="a5"/>
                <w:rFonts w:eastAsiaTheme="minorEastAsia"/>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505538" w:rsidRPr="000932B1" w:rsidRDefault="00505538" w:rsidP="004C70AB">
            <w:pPr>
              <w:pStyle w:val="1"/>
              <w:ind w:firstLine="660"/>
              <w:jc w:val="both"/>
            </w:pPr>
            <w:r w:rsidRPr="000932B1">
              <w:rPr>
                <w:rStyle w:val="a5"/>
                <w:rFonts w:eastAsiaTheme="minorEastAsia"/>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 заместители, разворачивает несложный игровой сюжет из нескольких эпизодов;</w:t>
            </w:r>
          </w:p>
          <w:p w:rsidR="00505538" w:rsidRPr="000932B1" w:rsidRDefault="00505538" w:rsidP="004C70AB">
            <w:pPr>
              <w:pStyle w:val="1"/>
              <w:numPr>
                <w:ilvl w:val="0"/>
                <w:numId w:val="17"/>
              </w:numPr>
              <w:tabs>
                <w:tab w:val="left" w:pos="653"/>
              </w:tabs>
              <w:spacing w:line="240" w:lineRule="auto"/>
              <w:ind w:firstLine="0"/>
              <w:jc w:val="both"/>
            </w:pPr>
            <w:r w:rsidRPr="000932B1">
              <w:rPr>
                <w:rStyle w:val="a5"/>
                <w:rFonts w:eastAsiaTheme="minorEastAsia"/>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505538" w:rsidRPr="00FA34C8" w:rsidRDefault="00505538" w:rsidP="004C70AB">
            <w:pPr>
              <w:widowControl w:val="0"/>
              <w:autoSpaceDE w:val="0"/>
              <w:autoSpaceDN w:val="0"/>
              <w:adjustRightInd w:val="0"/>
              <w:ind w:right="-272"/>
              <w:jc w:val="both"/>
              <w:rPr>
                <w:b/>
              </w:rPr>
            </w:pPr>
            <w:r w:rsidRPr="000932B1">
              <w:rPr>
                <w:rStyle w:val="a5"/>
                <w:rFonts w:eastAsiaTheme="minorEastAsia"/>
                <w:b/>
                <w:bCs/>
              </w:rPr>
              <w:t>К пяти годам</w:t>
            </w:r>
            <w:r w:rsidR="001D27DC">
              <w:rPr>
                <w:rStyle w:val="a5"/>
                <w:rFonts w:eastAsiaTheme="minorEastAsia"/>
                <w:b/>
                <w:bCs/>
              </w:rPr>
              <w:t xml:space="preserve"> </w:t>
            </w:r>
            <w:r w:rsidR="00FA34C8">
              <w:rPr>
                <w:b/>
              </w:rPr>
              <w:t>(ФОП ДО, п.15.3.2)</w:t>
            </w:r>
          </w:p>
          <w:p w:rsidR="00505538" w:rsidRPr="000932B1" w:rsidRDefault="001D27DC" w:rsidP="004C70AB">
            <w:pPr>
              <w:pStyle w:val="1"/>
              <w:ind w:firstLine="0"/>
              <w:jc w:val="both"/>
            </w:pPr>
            <w:r>
              <w:rPr>
                <w:rStyle w:val="a5"/>
                <w:rFonts w:eastAsiaTheme="minorEastAsia"/>
              </w:rPr>
              <w:t xml:space="preserve">-   </w:t>
            </w:r>
            <w:r w:rsidR="00505538" w:rsidRPr="000932B1">
              <w:rPr>
                <w:rStyle w:val="a5"/>
                <w:rFonts w:eastAsiaTheme="minorEastAsia"/>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0932B1" w:rsidRPr="000932B1" w:rsidRDefault="001D27DC" w:rsidP="004C70AB">
            <w:pPr>
              <w:pStyle w:val="aa"/>
              <w:jc w:val="both"/>
            </w:pPr>
            <w:r>
              <w:rPr>
                <w:rStyle w:val="a5"/>
                <w:rFonts w:eastAsiaTheme="minorEastAsia"/>
              </w:rPr>
              <w:t xml:space="preserve">-  </w:t>
            </w:r>
            <w:r w:rsidR="00505538" w:rsidRPr="000932B1">
              <w:rPr>
                <w:rStyle w:val="a5"/>
                <w:rFonts w:eastAsiaTheme="minorEastAsia"/>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w:t>
            </w:r>
            <w:r w:rsidR="000932B1" w:rsidRPr="000932B1">
              <w:rPr>
                <w:rStyle w:val="a5"/>
                <w:rFonts w:eastAsiaTheme="minorEastAsia"/>
              </w:rPr>
              <w:t xml:space="preserve"> </w:t>
            </w:r>
            <w:r w:rsidR="000932B1" w:rsidRPr="000932B1">
              <w:rPr>
                <w:rStyle w:val="a9"/>
                <w:rFonts w:eastAsiaTheme="majorEastAsia"/>
              </w:rPr>
              <w:t>упражнений, с желанием играет в подвижные игры, ориентируется в пространстве, переносит освоенные движения в самостоятельную деятельность;</w:t>
            </w:r>
          </w:p>
          <w:p w:rsidR="000932B1" w:rsidRPr="000932B1" w:rsidRDefault="001D27DC" w:rsidP="004C70AB">
            <w:pPr>
              <w:pStyle w:val="aa"/>
              <w:spacing w:line="254" w:lineRule="auto"/>
              <w:jc w:val="both"/>
            </w:pPr>
            <w:r>
              <w:rPr>
                <w:rStyle w:val="a9"/>
                <w:rFonts w:eastAsiaTheme="majorEastAsia"/>
              </w:rPr>
              <w:t xml:space="preserve">-   </w:t>
            </w:r>
            <w:r w:rsidR="000932B1" w:rsidRPr="000932B1">
              <w:rPr>
                <w:rStyle w:val="a9"/>
                <w:rFonts w:eastAsiaTheme="majorEastAsia"/>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0932B1" w:rsidRPr="000932B1" w:rsidRDefault="001D27DC" w:rsidP="004C70AB">
            <w:pPr>
              <w:pStyle w:val="aa"/>
              <w:tabs>
                <w:tab w:val="left" w:pos="648"/>
                <w:tab w:val="left" w:pos="653"/>
              </w:tabs>
              <w:spacing w:line="259" w:lineRule="auto"/>
              <w:jc w:val="both"/>
            </w:pPr>
            <w:r>
              <w:rPr>
                <w:rStyle w:val="a9"/>
                <w:rFonts w:eastAsiaTheme="majorEastAsia"/>
              </w:rPr>
              <w:t xml:space="preserve">-      </w:t>
            </w:r>
            <w:r w:rsidR="000932B1" w:rsidRPr="000932B1">
              <w:rPr>
                <w:rStyle w:val="a9"/>
                <w:rFonts w:eastAsiaTheme="majorEastAsia"/>
              </w:rPr>
              <w:t xml:space="preserve">Ребёнок стремится к самостоятельному осуществлению </w:t>
            </w:r>
            <w:r>
              <w:rPr>
                <w:rStyle w:val="a9"/>
                <w:rFonts w:eastAsiaTheme="majorEastAsia"/>
              </w:rPr>
              <w:t xml:space="preserve">процессов </w:t>
            </w:r>
            <w:r w:rsidR="000932B1" w:rsidRPr="000932B1">
              <w:rPr>
                <w:rStyle w:val="a9"/>
                <w:rFonts w:eastAsiaTheme="majorEastAsia"/>
              </w:rPr>
              <w:t>личной</w:t>
            </w:r>
          </w:p>
          <w:p w:rsidR="000932B1" w:rsidRPr="000932B1" w:rsidRDefault="000932B1" w:rsidP="004C70AB">
            <w:pPr>
              <w:pStyle w:val="aa"/>
              <w:jc w:val="both"/>
            </w:pPr>
            <w:r w:rsidRPr="000932B1">
              <w:rPr>
                <w:rStyle w:val="a9"/>
                <w:rFonts w:eastAsiaTheme="majorEastAsia"/>
              </w:rPr>
              <w:t>гигиены, их правильной организации;</w:t>
            </w:r>
          </w:p>
          <w:p w:rsidR="000932B1" w:rsidRPr="000932B1" w:rsidRDefault="001D27DC" w:rsidP="004C70AB">
            <w:pPr>
              <w:pStyle w:val="aa"/>
              <w:spacing w:line="264" w:lineRule="auto"/>
              <w:jc w:val="both"/>
            </w:pPr>
            <w:r>
              <w:rPr>
                <w:rStyle w:val="a9"/>
                <w:rFonts w:eastAsiaTheme="majorEastAsia"/>
              </w:rPr>
              <w:t xml:space="preserve">-   </w:t>
            </w:r>
            <w:r w:rsidR="000932B1" w:rsidRPr="000932B1">
              <w:rPr>
                <w:rStyle w:val="a9"/>
                <w:rFonts w:eastAsiaTheme="majorEastAsia"/>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0932B1" w:rsidRPr="000932B1" w:rsidRDefault="001D27DC" w:rsidP="004C70AB">
            <w:pPr>
              <w:pStyle w:val="aa"/>
              <w:tabs>
                <w:tab w:val="left" w:pos="653"/>
                <w:tab w:val="left" w:pos="653"/>
              </w:tabs>
              <w:spacing w:line="259" w:lineRule="auto"/>
              <w:jc w:val="both"/>
            </w:pPr>
            <w:r>
              <w:rPr>
                <w:rStyle w:val="a9"/>
                <w:rFonts w:eastAsiaTheme="majorEastAsia"/>
              </w:rPr>
              <w:lastRenderedPageBreak/>
              <w:t xml:space="preserve">-   </w:t>
            </w:r>
            <w:r w:rsidR="000932B1" w:rsidRPr="000932B1">
              <w:rPr>
                <w:rStyle w:val="a9"/>
                <w:rFonts w:eastAsiaTheme="majorEastAsia"/>
              </w:rPr>
              <w:t>Ребёнок без напоминания взрослого здоровается и прощается, говорит «спасибо» и</w:t>
            </w:r>
            <w:r>
              <w:t xml:space="preserve"> </w:t>
            </w:r>
            <w:r w:rsidR="000932B1" w:rsidRPr="000932B1">
              <w:rPr>
                <w:rStyle w:val="a9"/>
                <w:rFonts w:eastAsiaTheme="majorEastAsia"/>
              </w:rPr>
              <w:t>«пожалуйста»;</w:t>
            </w:r>
          </w:p>
          <w:p w:rsidR="000932B1" w:rsidRPr="000932B1" w:rsidRDefault="001D27DC" w:rsidP="004C70AB">
            <w:pPr>
              <w:pStyle w:val="aa"/>
              <w:tabs>
                <w:tab w:val="left" w:pos="653"/>
                <w:tab w:val="left" w:pos="653"/>
              </w:tabs>
              <w:spacing w:line="254" w:lineRule="auto"/>
              <w:jc w:val="both"/>
            </w:pPr>
            <w:r>
              <w:rPr>
                <w:rStyle w:val="a9"/>
                <w:rFonts w:eastAsiaTheme="majorEastAsia"/>
              </w:rPr>
              <w:t xml:space="preserve">-      </w:t>
            </w:r>
            <w:r w:rsidR="000932B1" w:rsidRPr="000932B1">
              <w:rPr>
                <w:rStyle w:val="a9"/>
                <w:rFonts w:eastAsiaTheme="majorEastAsia"/>
              </w:rPr>
              <w:t>Ребёнок демонстрирует стремление к общению со сверстниками, по</w:t>
            </w:r>
          </w:p>
          <w:p w:rsidR="000932B1" w:rsidRPr="000932B1" w:rsidRDefault="000932B1" w:rsidP="004C70AB">
            <w:pPr>
              <w:pStyle w:val="aa"/>
              <w:spacing w:line="254" w:lineRule="auto"/>
              <w:jc w:val="both"/>
            </w:pPr>
            <w:r w:rsidRPr="000932B1">
              <w:rPr>
                <w:rStyle w:val="a9"/>
                <w:rFonts w:eastAsiaTheme="majorEastAsia"/>
              </w:rPr>
              <w:t>предложению педагога может договориться с детьми, стремится к самовыражению в деятельности, к признанию и уважению сверстников;</w:t>
            </w:r>
          </w:p>
          <w:p w:rsidR="000932B1" w:rsidRPr="000932B1" w:rsidRDefault="001D27DC" w:rsidP="004C70AB">
            <w:pPr>
              <w:pStyle w:val="aa"/>
              <w:spacing w:line="254" w:lineRule="auto"/>
              <w:jc w:val="both"/>
            </w:pPr>
            <w:r>
              <w:rPr>
                <w:rStyle w:val="a9"/>
                <w:rFonts w:eastAsiaTheme="majorEastAsia"/>
              </w:rPr>
              <w:t xml:space="preserve">-    </w:t>
            </w:r>
            <w:r w:rsidR="000932B1" w:rsidRPr="000932B1">
              <w:rPr>
                <w:rStyle w:val="a9"/>
                <w:rFonts w:eastAsiaTheme="majorEastAsia"/>
              </w:rPr>
              <w:t>Ребёнок познает правила безопасного поведения и стремится их выполнять в повседневной жизни;</w:t>
            </w:r>
          </w:p>
          <w:p w:rsidR="000932B1" w:rsidRPr="000932B1" w:rsidRDefault="001D27DC" w:rsidP="004C70AB">
            <w:pPr>
              <w:pStyle w:val="aa"/>
              <w:tabs>
                <w:tab w:val="left" w:pos="653"/>
              </w:tabs>
              <w:spacing w:line="259" w:lineRule="auto"/>
              <w:jc w:val="both"/>
            </w:pPr>
            <w:r>
              <w:rPr>
                <w:rStyle w:val="a9"/>
                <w:rFonts w:eastAsiaTheme="majorEastAsia"/>
              </w:rPr>
              <w:t xml:space="preserve">-    </w:t>
            </w:r>
            <w:r w:rsidR="000932B1" w:rsidRPr="000932B1">
              <w:rPr>
                <w:rStyle w:val="a9"/>
                <w:rFonts w:eastAsiaTheme="majorEastAsia"/>
              </w:rPr>
              <w:t>Ребёнок самостоятелен в самообслуживании;</w:t>
            </w:r>
          </w:p>
          <w:p w:rsidR="000932B1" w:rsidRPr="000932B1" w:rsidRDefault="001D27DC" w:rsidP="004C70AB">
            <w:pPr>
              <w:pStyle w:val="aa"/>
              <w:tabs>
                <w:tab w:val="left" w:pos="653"/>
                <w:tab w:val="left" w:pos="653"/>
              </w:tabs>
              <w:spacing w:line="259" w:lineRule="auto"/>
              <w:jc w:val="both"/>
            </w:pPr>
            <w:r>
              <w:rPr>
                <w:rStyle w:val="a9"/>
                <w:rFonts w:eastAsiaTheme="majorEastAsia"/>
              </w:rPr>
              <w:t xml:space="preserve">-     </w:t>
            </w:r>
            <w:r w:rsidR="000932B1" w:rsidRPr="000932B1">
              <w:rPr>
                <w:rStyle w:val="a9"/>
                <w:rFonts w:eastAsiaTheme="majorEastAsia"/>
              </w:rPr>
              <w:t>Ребёнок проявляет познавательный интерес к труду взрослых, профессиям,</w:t>
            </w:r>
          </w:p>
          <w:p w:rsidR="000932B1" w:rsidRPr="000932B1" w:rsidRDefault="000932B1" w:rsidP="004C70AB">
            <w:pPr>
              <w:pStyle w:val="aa"/>
              <w:ind w:firstLine="170"/>
              <w:jc w:val="both"/>
            </w:pPr>
            <w:r w:rsidRPr="000932B1">
              <w:rPr>
                <w:rStyle w:val="a9"/>
                <w:rFonts w:eastAsiaTheme="majorEastAsia"/>
              </w:rPr>
              <w:t>технике; отражает эти представления в играх;</w:t>
            </w:r>
          </w:p>
          <w:p w:rsidR="000932B1" w:rsidRPr="000932B1" w:rsidRDefault="001D27DC" w:rsidP="004C70AB">
            <w:pPr>
              <w:pStyle w:val="aa"/>
              <w:tabs>
                <w:tab w:val="left" w:pos="653"/>
                <w:tab w:val="left" w:pos="653"/>
              </w:tabs>
              <w:spacing w:line="259" w:lineRule="auto"/>
              <w:jc w:val="both"/>
            </w:pPr>
            <w:r>
              <w:rPr>
                <w:rStyle w:val="a9"/>
                <w:rFonts w:eastAsiaTheme="majorEastAsia"/>
              </w:rPr>
              <w:t xml:space="preserve">-     </w:t>
            </w:r>
            <w:r w:rsidR="000932B1" w:rsidRPr="000932B1">
              <w:rPr>
                <w:rStyle w:val="a9"/>
                <w:rFonts w:eastAsiaTheme="majorEastAsia"/>
              </w:rPr>
              <w:t>Ребёнок стремится к выполнению трудовых обязанностей, охотно включается в</w:t>
            </w:r>
            <w:r>
              <w:t xml:space="preserve"> </w:t>
            </w:r>
            <w:r w:rsidR="000932B1" w:rsidRPr="000932B1">
              <w:rPr>
                <w:rStyle w:val="a9"/>
                <w:rFonts w:eastAsiaTheme="majorEastAsia"/>
              </w:rPr>
              <w:t>совместный труд со взрослыми или сверстниками;</w:t>
            </w:r>
          </w:p>
          <w:p w:rsidR="000932B1" w:rsidRPr="000932B1" w:rsidRDefault="001D27DC" w:rsidP="004C70AB">
            <w:pPr>
              <w:pStyle w:val="aa"/>
              <w:tabs>
                <w:tab w:val="left" w:pos="653"/>
              </w:tabs>
              <w:spacing w:line="259" w:lineRule="auto"/>
              <w:jc w:val="both"/>
            </w:pPr>
            <w:r>
              <w:rPr>
                <w:rStyle w:val="a9"/>
                <w:rFonts w:eastAsiaTheme="majorEastAsia"/>
              </w:rPr>
              <w:t xml:space="preserve">-    </w:t>
            </w:r>
            <w:r w:rsidR="000932B1" w:rsidRPr="000932B1">
              <w:rPr>
                <w:rStyle w:val="a9"/>
                <w:rFonts w:eastAsiaTheme="majorEastAsia"/>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0932B1" w:rsidRPr="000932B1" w:rsidRDefault="001D27DC" w:rsidP="004C70AB">
            <w:pPr>
              <w:pStyle w:val="aa"/>
              <w:tabs>
                <w:tab w:val="left" w:pos="653"/>
                <w:tab w:val="left" w:pos="653"/>
              </w:tabs>
              <w:spacing w:line="259" w:lineRule="auto"/>
              <w:jc w:val="both"/>
            </w:pPr>
            <w:r>
              <w:rPr>
                <w:rStyle w:val="a9"/>
                <w:rFonts w:eastAsiaTheme="majorEastAsia"/>
              </w:rPr>
              <w:t xml:space="preserve">-   </w:t>
            </w:r>
            <w:r w:rsidR="000932B1" w:rsidRPr="000932B1">
              <w:rPr>
                <w:rStyle w:val="a9"/>
                <w:rFonts w:eastAsiaTheme="majorEastAsia"/>
              </w:rPr>
              <w:t>Ребёнок большинство звуков произносит правильно, пользуется средствами</w:t>
            </w:r>
          </w:p>
          <w:p w:rsidR="000932B1" w:rsidRPr="000932B1" w:rsidRDefault="000932B1" w:rsidP="004C70AB">
            <w:pPr>
              <w:pStyle w:val="aa"/>
              <w:jc w:val="both"/>
            </w:pPr>
            <w:r w:rsidRPr="000932B1">
              <w:rPr>
                <w:rStyle w:val="a9"/>
                <w:rFonts w:eastAsiaTheme="majorEastAsia"/>
              </w:rPr>
              <w:t>эмоциональной и речевой выразительности;</w:t>
            </w:r>
          </w:p>
          <w:p w:rsidR="000932B1" w:rsidRPr="000932B1" w:rsidRDefault="001D27DC" w:rsidP="004C70AB">
            <w:pPr>
              <w:pStyle w:val="aa"/>
              <w:tabs>
                <w:tab w:val="left" w:pos="653"/>
              </w:tabs>
              <w:spacing w:line="259" w:lineRule="auto"/>
              <w:jc w:val="both"/>
            </w:pPr>
            <w:r>
              <w:rPr>
                <w:rStyle w:val="a9"/>
                <w:rFonts w:eastAsiaTheme="majorEastAsia"/>
              </w:rPr>
              <w:t xml:space="preserve">- </w:t>
            </w:r>
            <w:r w:rsidR="000932B1" w:rsidRPr="000932B1">
              <w:rPr>
                <w:rStyle w:val="a9"/>
                <w:rFonts w:eastAsiaTheme="majorEastAsia"/>
              </w:rPr>
              <w:t>Ребёнок самостоятельно пересказывает знакомые сказки, с небольшой помощью взрослого составляет описательные рассказы и загадки;</w:t>
            </w:r>
          </w:p>
          <w:p w:rsidR="000932B1" w:rsidRPr="000932B1" w:rsidRDefault="001D27DC" w:rsidP="004C70AB">
            <w:pPr>
              <w:pStyle w:val="aa"/>
              <w:tabs>
                <w:tab w:val="left" w:pos="653"/>
                <w:tab w:val="left" w:pos="653"/>
              </w:tabs>
              <w:spacing w:line="259" w:lineRule="auto"/>
              <w:jc w:val="both"/>
            </w:pPr>
            <w:r>
              <w:rPr>
                <w:rStyle w:val="a9"/>
                <w:rFonts w:eastAsiaTheme="majorEastAsia"/>
              </w:rPr>
              <w:t xml:space="preserve">-   </w:t>
            </w:r>
            <w:r w:rsidR="000932B1" w:rsidRPr="000932B1">
              <w:rPr>
                <w:rStyle w:val="a9"/>
                <w:rFonts w:eastAsiaTheme="majorEastAsia"/>
              </w:rPr>
              <w:t>Ребёнок проявляет словотворчество, интерес к языку, с интересом слушает</w:t>
            </w:r>
          </w:p>
          <w:p w:rsidR="001D27DC" w:rsidRDefault="001D27DC" w:rsidP="004C70AB">
            <w:pPr>
              <w:pStyle w:val="aa"/>
              <w:ind w:hanging="201"/>
              <w:jc w:val="both"/>
            </w:pPr>
            <w:r>
              <w:rPr>
                <w:rStyle w:val="a9"/>
                <w:rFonts w:eastAsiaTheme="majorEastAsia"/>
              </w:rPr>
              <w:t xml:space="preserve">   л</w:t>
            </w:r>
            <w:r w:rsidR="000932B1" w:rsidRPr="000932B1">
              <w:rPr>
                <w:rStyle w:val="a9"/>
                <w:rFonts w:eastAsiaTheme="majorEastAsia"/>
              </w:rPr>
              <w:t>итературные тексты, воспроизводит текст;</w:t>
            </w:r>
          </w:p>
          <w:p w:rsidR="000932B1" w:rsidRPr="00A522F9" w:rsidRDefault="001D27DC" w:rsidP="004C70AB">
            <w:pPr>
              <w:pStyle w:val="aa"/>
              <w:ind w:hanging="201"/>
              <w:jc w:val="both"/>
              <w:rPr>
                <w:rStyle w:val="a9"/>
              </w:rPr>
            </w:pPr>
            <w:r>
              <w:t xml:space="preserve">  -     </w:t>
            </w:r>
            <w:r w:rsidR="000932B1" w:rsidRPr="000932B1">
              <w:rPr>
                <w:rStyle w:val="a9"/>
                <w:rFonts w:eastAsiaTheme="majorEastAsia"/>
              </w:rPr>
              <w:t>Ребёнок способен рассказать о предмете, его назначении и особенностях, о</w:t>
            </w:r>
            <w:r w:rsidR="000932B1">
              <w:t xml:space="preserve"> </w:t>
            </w:r>
            <w:r w:rsidR="000932B1" w:rsidRPr="000932B1">
              <w:rPr>
                <w:rStyle w:val="a9"/>
                <w:rFonts w:eastAsiaTheme="majorEastAsia"/>
              </w:rPr>
              <w:t>том, как он был создан;</w:t>
            </w:r>
          </w:p>
          <w:p w:rsidR="00A522F9" w:rsidRPr="006A070C" w:rsidRDefault="001D27DC" w:rsidP="004C70AB">
            <w:pPr>
              <w:pStyle w:val="aa"/>
              <w:tabs>
                <w:tab w:val="left" w:pos="653"/>
                <w:tab w:val="left" w:pos="658"/>
              </w:tabs>
              <w:spacing w:line="262" w:lineRule="auto"/>
              <w:jc w:val="both"/>
            </w:pPr>
            <w:r>
              <w:rPr>
                <w:rStyle w:val="a9"/>
                <w:rFonts w:eastAsiaTheme="majorEastAsia"/>
              </w:rPr>
              <w:t xml:space="preserve">-    </w:t>
            </w:r>
            <w:r w:rsidR="00A522F9" w:rsidRPr="006A070C">
              <w:rPr>
                <w:rStyle w:val="a9"/>
                <w:rFonts w:eastAsiaTheme="majorEastAsia"/>
              </w:rPr>
              <w:t>Ребёнок проявляет стремление к общению со сверстниками в процессе</w:t>
            </w:r>
          </w:p>
          <w:p w:rsidR="00A522F9" w:rsidRPr="006A070C" w:rsidRDefault="00A522F9" w:rsidP="004C70AB">
            <w:pPr>
              <w:pStyle w:val="aa"/>
              <w:spacing w:line="262" w:lineRule="auto"/>
              <w:jc w:val="both"/>
            </w:pPr>
            <w:r w:rsidRPr="006A070C">
              <w:rPr>
                <w:rStyle w:val="a9"/>
                <w:rFonts w:eastAsiaTheme="majorEastAsia"/>
              </w:rPr>
              <w:t>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A522F9" w:rsidRPr="006A070C" w:rsidRDefault="001D27DC" w:rsidP="004C70AB">
            <w:pPr>
              <w:pStyle w:val="aa"/>
              <w:tabs>
                <w:tab w:val="left" w:pos="653"/>
                <w:tab w:val="left" w:pos="658"/>
              </w:tabs>
              <w:spacing w:line="262" w:lineRule="auto"/>
              <w:jc w:val="both"/>
            </w:pPr>
            <w:r>
              <w:rPr>
                <w:rStyle w:val="a9"/>
                <w:rFonts w:eastAsiaTheme="majorEastAsia"/>
              </w:rPr>
              <w:t xml:space="preserve">-  </w:t>
            </w:r>
            <w:r w:rsidR="00A522F9" w:rsidRPr="006A070C">
              <w:rPr>
                <w:rStyle w:val="a9"/>
                <w:rFonts w:eastAsiaTheme="majorEastAsia"/>
              </w:rPr>
              <w:t>Ребёнок активно познает и называет свойства и качества предметов, особенности</w:t>
            </w:r>
            <w:r>
              <w:t xml:space="preserve"> </w:t>
            </w:r>
            <w:r w:rsidR="00A522F9" w:rsidRPr="006A070C">
              <w:rPr>
                <w:rStyle w:val="a9"/>
                <w:rFonts w:eastAsiaTheme="majorEastAsia"/>
              </w:rPr>
              <w:t>объектов природы, обследовательские действия; объединяет предметы и объекты в видовые категории с указанием характерных признаков;</w:t>
            </w:r>
          </w:p>
          <w:p w:rsidR="00A522F9" w:rsidRPr="006A070C" w:rsidRDefault="001D27DC" w:rsidP="004C70AB">
            <w:pPr>
              <w:pStyle w:val="aa"/>
              <w:tabs>
                <w:tab w:val="left" w:pos="653"/>
                <w:tab w:val="left" w:pos="658"/>
              </w:tabs>
              <w:spacing w:line="259" w:lineRule="auto"/>
              <w:jc w:val="both"/>
            </w:pPr>
            <w:r>
              <w:rPr>
                <w:rStyle w:val="a9"/>
                <w:rFonts w:eastAsiaTheme="majorEastAsia"/>
              </w:rPr>
              <w:t xml:space="preserve">-  </w:t>
            </w:r>
            <w:r w:rsidR="00A522F9" w:rsidRPr="006A070C">
              <w:rPr>
                <w:rStyle w:val="a9"/>
                <w:rFonts w:eastAsiaTheme="majorEastAsia"/>
              </w:rPr>
              <w:t>Ребёнок задает много вопросов поискового характера, включается в деятельность</w:t>
            </w:r>
            <w:r>
              <w:t xml:space="preserve"> </w:t>
            </w:r>
            <w:r w:rsidR="00A522F9" w:rsidRPr="006A070C">
              <w:rPr>
                <w:rStyle w:val="a9"/>
                <w:rFonts w:eastAsiaTheme="majorEastAsia"/>
              </w:rPr>
              <w:t>экспериментирования, использует исследовательские действия, предпринимает попытки сделать логические выводы;</w:t>
            </w:r>
          </w:p>
          <w:p w:rsidR="00A522F9" w:rsidRPr="006A070C" w:rsidRDefault="001D27DC" w:rsidP="004C70AB">
            <w:pPr>
              <w:pStyle w:val="aa"/>
              <w:tabs>
                <w:tab w:val="left" w:pos="653"/>
                <w:tab w:val="left" w:pos="658"/>
              </w:tabs>
              <w:spacing w:line="259" w:lineRule="auto"/>
              <w:jc w:val="both"/>
            </w:pPr>
            <w:r>
              <w:rPr>
                <w:rStyle w:val="a9"/>
                <w:rFonts w:eastAsiaTheme="majorEastAsia"/>
              </w:rPr>
              <w:lastRenderedPageBreak/>
              <w:t xml:space="preserve">-      </w:t>
            </w:r>
            <w:r w:rsidR="00A522F9" w:rsidRPr="006A070C">
              <w:rPr>
                <w:rStyle w:val="a9"/>
                <w:rFonts w:eastAsiaTheme="majorEastAsia"/>
              </w:rPr>
              <w:t>Ребёнок с удовольствием рассказывает о себе, своих желаниях, достижениях,</w:t>
            </w:r>
          </w:p>
          <w:p w:rsidR="00A522F9" w:rsidRPr="006A070C" w:rsidRDefault="00A522F9" w:rsidP="004C70AB">
            <w:pPr>
              <w:pStyle w:val="aa"/>
              <w:jc w:val="both"/>
            </w:pPr>
            <w:r w:rsidRPr="006A070C">
              <w:rPr>
                <w:rStyle w:val="a9"/>
                <w:rFonts w:eastAsiaTheme="majorEastAsia"/>
              </w:rPr>
              <w:t>семье, семейном быте, традициях; активно участвует в мероприятиях и праздниках, готовящихся в группе, в дошкольной образовательной организации, имеет представления о малой родине, названии населенного пункта, улицы, некоторых памятных местах;</w:t>
            </w:r>
          </w:p>
          <w:p w:rsidR="00A522F9" w:rsidRPr="006A070C" w:rsidRDefault="001D27DC" w:rsidP="004C70AB">
            <w:pPr>
              <w:pStyle w:val="aa"/>
              <w:tabs>
                <w:tab w:val="left" w:pos="658"/>
                <w:tab w:val="left" w:pos="658"/>
              </w:tabs>
              <w:spacing w:line="259" w:lineRule="auto"/>
              <w:jc w:val="both"/>
            </w:pPr>
            <w:r>
              <w:rPr>
                <w:rStyle w:val="a9"/>
                <w:rFonts w:eastAsiaTheme="majorEastAsia"/>
              </w:rPr>
              <w:t xml:space="preserve">-   </w:t>
            </w:r>
            <w:r w:rsidR="00A522F9" w:rsidRPr="006A070C">
              <w:rPr>
                <w:rStyle w:val="a9"/>
                <w:rFonts w:eastAsiaTheme="majorEastAsia"/>
              </w:rPr>
              <w:t>Ребёнок имеет представление о разнообразных представителях живой природы</w:t>
            </w:r>
            <w:r>
              <w:t xml:space="preserve"> </w:t>
            </w:r>
            <w:r w:rsidR="00A522F9" w:rsidRPr="006A070C">
              <w:rPr>
                <w:rStyle w:val="a9"/>
                <w:rFonts w:eastAsiaTheme="majorEastAsia"/>
              </w:rPr>
              <w:t>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A522F9" w:rsidRPr="006A070C" w:rsidRDefault="001D27DC" w:rsidP="004C70AB">
            <w:pPr>
              <w:pStyle w:val="aa"/>
              <w:tabs>
                <w:tab w:val="left" w:pos="653"/>
                <w:tab w:val="left" w:pos="658"/>
              </w:tabs>
              <w:spacing w:line="264" w:lineRule="auto"/>
              <w:jc w:val="both"/>
            </w:pPr>
            <w:r>
              <w:rPr>
                <w:rStyle w:val="a9"/>
                <w:rFonts w:eastAsiaTheme="majorEastAsia"/>
              </w:rPr>
              <w:t xml:space="preserve">-    </w:t>
            </w:r>
            <w:r w:rsidR="00A522F9" w:rsidRPr="006A070C">
              <w:rPr>
                <w:rStyle w:val="a9"/>
                <w:rFonts w:eastAsiaTheme="majorEastAsia"/>
              </w:rPr>
              <w:t>Ребёнок владеет количественным и порядковым счетом в пределах пяти, умением</w:t>
            </w:r>
            <w:r>
              <w:t xml:space="preserve"> </w:t>
            </w:r>
            <w:r w:rsidR="00A522F9" w:rsidRPr="006A070C">
              <w:rPr>
                <w:rStyle w:val="a9"/>
                <w:rFonts w:eastAsiaTheme="majorEastAsia"/>
              </w:rPr>
              <w:t>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w:t>
            </w:r>
            <w:r w:rsidR="00A522F9">
              <w:rPr>
                <w:rStyle w:val="a9"/>
                <w:rFonts w:eastAsiaTheme="majorEastAsia"/>
              </w:rPr>
              <w:t xml:space="preserve"> </w:t>
            </w:r>
            <w:r w:rsidR="00A522F9" w:rsidRPr="006A070C">
              <w:rPr>
                <w:rStyle w:val="a9"/>
                <w:rFonts w:eastAsiaTheme="majorEastAsia"/>
              </w:rPr>
              <w:t>себя</w:t>
            </w:r>
            <w:r w:rsidR="00A522F9">
              <w:rPr>
                <w:rStyle w:val="a9"/>
                <w:rFonts w:eastAsiaTheme="majorEastAsia"/>
              </w:rPr>
              <w:t xml:space="preserve"> </w:t>
            </w:r>
            <w:r w:rsidR="00A522F9" w:rsidRPr="006A070C">
              <w:rPr>
                <w:rStyle w:val="a9"/>
                <w:rFonts w:eastAsiaTheme="majorEastAsia"/>
              </w:rPr>
              <w:t>в движении; использует математические представления для познания окружающей действительности;</w:t>
            </w:r>
          </w:p>
          <w:p w:rsidR="00A522F9" w:rsidRPr="006A070C" w:rsidRDefault="001D27DC" w:rsidP="004C70AB">
            <w:pPr>
              <w:pStyle w:val="aa"/>
              <w:tabs>
                <w:tab w:val="left" w:pos="576"/>
                <w:tab w:val="left" w:pos="658"/>
              </w:tabs>
              <w:spacing w:line="259" w:lineRule="auto"/>
              <w:jc w:val="both"/>
            </w:pPr>
            <w:r>
              <w:rPr>
                <w:rStyle w:val="a9"/>
                <w:rFonts w:eastAsiaTheme="majorEastAsia"/>
              </w:rPr>
              <w:t xml:space="preserve">-     </w:t>
            </w:r>
            <w:r w:rsidR="00A522F9" w:rsidRPr="006A070C">
              <w:rPr>
                <w:rStyle w:val="a9"/>
                <w:rFonts w:eastAsiaTheme="majorEastAsia"/>
              </w:rPr>
              <w:t>Ребёнок проявляет интерес к различным видам искусства, эмоционально</w:t>
            </w:r>
          </w:p>
          <w:p w:rsidR="00A522F9" w:rsidRPr="006A070C" w:rsidRDefault="00A522F9" w:rsidP="004C70AB">
            <w:pPr>
              <w:pStyle w:val="aa"/>
              <w:jc w:val="both"/>
            </w:pPr>
            <w:r w:rsidRPr="006A070C">
              <w:rPr>
                <w:rStyle w:val="a9"/>
                <w:rFonts w:eastAsiaTheme="majorEastAsia"/>
              </w:rPr>
              <w:t>откликается на отраженные в произведениях искусства действия, поступки, события;</w:t>
            </w:r>
          </w:p>
          <w:p w:rsidR="00A522F9" w:rsidRPr="006A070C" w:rsidRDefault="001D27DC" w:rsidP="004C70AB">
            <w:pPr>
              <w:pStyle w:val="aa"/>
              <w:tabs>
                <w:tab w:val="left" w:pos="576"/>
                <w:tab w:val="left" w:pos="658"/>
              </w:tabs>
              <w:spacing w:line="259" w:lineRule="auto"/>
              <w:jc w:val="both"/>
            </w:pPr>
            <w:r>
              <w:rPr>
                <w:rStyle w:val="a9"/>
                <w:rFonts w:eastAsiaTheme="majorEastAsia"/>
              </w:rPr>
              <w:t xml:space="preserve">-     </w:t>
            </w:r>
            <w:r w:rsidR="00A522F9" w:rsidRPr="006A070C">
              <w:rPr>
                <w:rStyle w:val="a9"/>
                <w:rFonts w:eastAsiaTheme="majorEastAsia"/>
              </w:rPr>
              <w:t>Ребёнок проявляет себя в разных видах музыкальной, изобразительной,</w:t>
            </w:r>
          </w:p>
          <w:p w:rsidR="00A522F9" w:rsidRPr="006A070C" w:rsidRDefault="00A522F9" w:rsidP="004C70AB">
            <w:pPr>
              <w:pStyle w:val="aa"/>
              <w:jc w:val="both"/>
            </w:pPr>
            <w:r w:rsidRPr="006A070C">
              <w:rPr>
                <w:rStyle w:val="a9"/>
                <w:rFonts w:eastAsiaTheme="majorEastAsia"/>
              </w:rPr>
              <w:t>театрализованной деятельности, используя выразительные и изобразительные средства;</w:t>
            </w:r>
          </w:p>
          <w:p w:rsidR="00A522F9" w:rsidRPr="006A070C" w:rsidRDefault="001D27DC" w:rsidP="004C70AB">
            <w:pPr>
              <w:pStyle w:val="aa"/>
              <w:tabs>
                <w:tab w:val="left" w:pos="653"/>
                <w:tab w:val="left" w:pos="658"/>
              </w:tabs>
              <w:spacing w:line="257" w:lineRule="auto"/>
              <w:jc w:val="both"/>
            </w:pPr>
            <w:r>
              <w:rPr>
                <w:rStyle w:val="a9"/>
                <w:rFonts w:eastAsiaTheme="majorEastAsia"/>
              </w:rPr>
              <w:t xml:space="preserve">-      </w:t>
            </w:r>
            <w:r w:rsidR="00A522F9" w:rsidRPr="006A070C">
              <w:rPr>
                <w:rStyle w:val="a9"/>
                <w:rFonts w:eastAsiaTheme="majorEastAsia"/>
              </w:rPr>
              <w:t>Ребёнок использует накопленный художественно-творческой опыт в</w:t>
            </w:r>
          </w:p>
          <w:p w:rsidR="00A522F9" w:rsidRPr="006A070C" w:rsidRDefault="00A522F9" w:rsidP="004C70AB">
            <w:pPr>
              <w:pStyle w:val="aa"/>
              <w:spacing w:line="257" w:lineRule="auto"/>
              <w:jc w:val="both"/>
            </w:pPr>
            <w:r w:rsidRPr="006A070C">
              <w:rPr>
                <w:rStyle w:val="a9"/>
                <w:rFonts w:eastAsiaTheme="majorEastAsia"/>
              </w:rPr>
              <w:t>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B42B5F" w:rsidRPr="006A070C" w:rsidRDefault="001D27DC" w:rsidP="004C70AB">
            <w:pPr>
              <w:pStyle w:val="aa"/>
              <w:jc w:val="both"/>
            </w:pPr>
            <w:r>
              <w:rPr>
                <w:rStyle w:val="a9"/>
                <w:rFonts w:eastAsiaTheme="majorEastAsia"/>
              </w:rPr>
              <w:t xml:space="preserve">-     </w:t>
            </w:r>
            <w:r w:rsidR="00A522F9" w:rsidRPr="006A070C">
              <w:rPr>
                <w:rStyle w:val="a9"/>
                <w:rFonts w:eastAsiaTheme="majorEastAsia"/>
              </w:rPr>
              <w:t>Ребёнок создает изображения и постройки в соответствии с темой, используя</w:t>
            </w:r>
            <w:r w:rsidR="00B42B5F">
              <w:rPr>
                <w:rStyle w:val="a9"/>
                <w:rFonts w:eastAsiaTheme="majorEastAsia"/>
              </w:rPr>
              <w:t xml:space="preserve"> </w:t>
            </w:r>
            <w:r w:rsidR="00B42B5F" w:rsidRPr="006A070C">
              <w:rPr>
                <w:rStyle w:val="a9"/>
                <w:rFonts w:eastAsiaTheme="majorEastAsia"/>
              </w:rPr>
              <w:t>разнообразные материалы, владеет техническими и изобразительными умениями;</w:t>
            </w:r>
          </w:p>
          <w:p w:rsidR="00B42B5F" w:rsidRPr="006A070C" w:rsidRDefault="001D27DC" w:rsidP="004C70AB">
            <w:pPr>
              <w:pStyle w:val="aa"/>
              <w:jc w:val="both"/>
            </w:pPr>
            <w:r>
              <w:rPr>
                <w:rStyle w:val="a9"/>
                <w:rFonts w:eastAsiaTheme="majorEastAsia"/>
              </w:rPr>
              <w:t xml:space="preserve">-     </w:t>
            </w:r>
            <w:r w:rsidR="00B42B5F" w:rsidRPr="006A070C">
              <w:rPr>
                <w:rStyle w:val="a9"/>
                <w:rFonts w:eastAsiaTheme="majorEastAsia"/>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B42B5F" w:rsidRPr="006A070C" w:rsidRDefault="001D27DC" w:rsidP="004C70AB">
            <w:pPr>
              <w:pStyle w:val="aa"/>
              <w:tabs>
                <w:tab w:val="left" w:pos="648"/>
                <w:tab w:val="left" w:pos="653"/>
              </w:tabs>
              <w:spacing w:line="254" w:lineRule="auto"/>
              <w:jc w:val="both"/>
            </w:pPr>
            <w:r>
              <w:rPr>
                <w:rStyle w:val="a9"/>
                <w:rFonts w:eastAsiaTheme="majorEastAsia"/>
              </w:rPr>
              <w:lastRenderedPageBreak/>
              <w:t xml:space="preserve">-     </w:t>
            </w:r>
            <w:r w:rsidR="00B42B5F" w:rsidRPr="006A070C">
              <w:rPr>
                <w:rStyle w:val="a9"/>
                <w:rFonts w:eastAsiaTheme="majorEastAsia"/>
              </w:rPr>
              <w:t>Ребёнок принимает игровую задачу в играх с правилами, проявляет интерес к</w:t>
            </w:r>
            <w:r>
              <w:t xml:space="preserve"> </w:t>
            </w:r>
            <w:r w:rsidR="00B42B5F" w:rsidRPr="006A070C">
              <w:rPr>
                <w:rStyle w:val="a9"/>
                <w:rFonts w:eastAsiaTheme="majorEastAsia"/>
              </w:rPr>
              <w:t>результату, выигрышу; ведет негромкий диалог с игрушками, комментирует их «действия» в режиссерских играх.</w:t>
            </w:r>
          </w:p>
          <w:p w:rsidR="00B42B5F" w:rsidRPr="00B42B5F" w:rsidRDefault="00B42B5F" w:rsidP="004C70AB">
            <w:pPr>
              <w:pStyle w:val="aa"/>
              <w:spacing w:line="254" w:lineRule="auto"/>
              <w:jc w:val="both"/>
              <w:rPr>
                <w:b/>
              </w:rPr>
            </w:pPr>
            <w:r w:rsidRPr="00B42B5F">
              <w:rPr>
                <w:rStyle w:val="a9"/>
                <w:rFonts w:eastAsiaTheme="majorEastAsia"/>
                <w:b/>
              </w:rPr>
              <w:t>К шести годам</w:t>
            </w:r>
            <w:r w:rsidR="00C4323A">
              <w:rPr>
                <w:rStyle w:val="a9"/>
                <w:rFonts w:eastAsiaTheme="majorEastAsia"/>
                <w:b/>
              </w:rPr>
              <w:t xml:space="preserve"> </w:t>
            </w:r>
            <w:r w:rsidR="00C4323A" w:rsidRPr="00BF1491">
              <w:t>(</w:t>
            </w:r>
            <w:r w:rsidR="00C4323A" w:rsidRPr="00BF1491">
              <w:rPr>
                <w:b/>
              </w:rPr>
              <w:t>ФОП ДО, п.15.3.3)</w:t>
            </w:r>
            <w:r w:rsidRPr="00BF1491">
              <w:rPr>
                <w:rStyle w:val="a9"/>
                <w:rFonts w:eastAsiaTheme="majorEastAsia"/>
                <w:b/>
              </w:rPr>
              <w:t>:</w:t>
            </w:r>
          </w:p>
          <w:p w:rsidR="00B42B5F" w:rsidRPr="006A070C" w:rsidRDefault="00B42B5F" w:rsidP="004C70AB">
            <w:pPr>
              <w:pStyle w:val="aa"/>
              <w:numPr>
                <w:ilvl w:val="0"/>
                <w:numId w:val="17"/>
              </w:numPr>
              <w:tabs>
                <w:tab w:val="left" w:pos="312"/>
              </w:tabs>
              <w:spacing w:line="264" w:lineRule="auto"/>
              <w:ind w:left="720" w:hanging="720"/>
              <w:jc w:val="both"/>
            </w:pPr>
            <w:r w:rsidRPr="006A070C">
              <w:rPr>
                <w:rStyle w:val="a9"/>
                <w:rFonts w:eastAsiaTheme="majorEastAsia"/>
              </w:rPr>
              <w:t>Ребёнок демонстрирует ярко выраженную потребность в двигательной</w:t>
            </w:r>
          </w:p>
          <w:p w:rsidR="00B42B5F" w:rsidRPr="006A070C" w:rsidRDefault="00B42B5F" w:rsidP="004C70AB">
            <w:pPr>
              <w:pStyle w:val="aa"/>
              <w:spacing w:line="264" w:lineRule="auto"/>
              <w:jc w:val="both"/>
            </w:pPr>
            <w:r w:rsidRPr="006A070C">
              <w:rPr>
                <w:rStyle w:val="a9"/>
                <w:rFonts w:eastAsiaTheme="majorEastAsia"/>
              </w:rPr>
              <w:t>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B42B5F" w:rsidRPr="006A070C" w:rsidRDefault="00B42B5F" w:rsidP="004C70AB">
            <w:pPr>
              <w:pStyle w:val="aa"/>
              <w:numPr>
                <w:ilvl w:val="0"/>
                <w:numId w:val="17"/>
              </w:numPr>
              <w:tabs>
                <w:tab w:val="left" w:pos="454"/>
              </w:tabs>
              <w:spacing w:line="264" w:lineRule="auto"/>
              <w:ind w:left="720" w:hanging="720"/>
              <w:jc w:val="both"/>
            </w:pPr>
            <w:r w:rsidRPr="006A070C">
              <w:rPr>
                <w:rStyle w:val="a9"/>
                <w:rFonts w:eastAsiaTheme="majorEastAsia"/>
              </w:rPr>
              <w:t>Ребёнок проявляет осознанность во время занятий физической культурой,</w:t>
            </w:r>
          </w:p>
          <w:p w:rsidR="00B42B5F" w:rsidRPr="006A070C" w:rsidRDefault="00B42B5F" w:rsidP="004C70AB">
            <w:pPr>
              <w:pStyle w:val="aa"/>
              <w:tabs>
                <w:tab w:val="left" w:pos="454"/>
              </w:tabs>
              <w:spacing w:line="264" w:lineRule="auto"/>
              <w:jc w:val="both"/>
            </w:pPr>
            <w:r w:rsidRPr="006A070C">
              <w:rPr>
                <w:rStyle w:val="a9"/>
                <w:rFonts w:eastAsiaTheme="majorEastAsia"/>
              </w:rPr>
              <w:t>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B42B5F" w:rsidRPr="006A070C" w:rsidRDefault="00B42B5F" w:rsidP="004C70AB">
            <w:pPr>
              <w:pStyle w:val="aa"/>
              <w:numPr>
                <w:ilvl w:val="0"/>
                <w:numId w:val="17"/>
              </w:numPr>
              <w:tabs>
                <w:tab w:val="left" w:pos="454"/>
              </w:tabs>
              <w:spacing w:line="264" w:lineRule="auto"/>
              <w:ind w:left="720" w:hanging="720"/>
              <w:jc w:val="both"/>
            </w:pPr>
            <w:r w:rsidRPr="006A070C">
              <w:rPr>
                <w:rStyle w:val="a9"/>
                <w:rFonts w:eastAsiaTheme="majorEastAsia"/>
              </w:rPr>
              <w:t>Ребёнок проявляет доступный возрасту самоконтроль, способен привлечь</w:t>
            </w:r>
          </w:p>
          <w:p w:rsidR="00B42B5F" w:rsidRPr="006A070C" w:rsidRDefault="00B42B5F" w:rsidP="004C70AB">
            <w:pPr>
              <w:pStyle w:val="aa"/>
              <w:tabs>
                <w:tab w:val="left" w:pos="454"/>
              </w:tabs>
              <w:spacing w:line="264" w:lineRule="auto"/>
              <w:jc w:val="both"/>
            </w:pPr>
            <w:r w:rsidRPr="006A070C">
              <w:rPr>
                <w:rStyle w:val="a9"/>
                <w:rFonts w:eastAsiaTheme="majorEastAsia"/>
              </w:rPr>
              <w:t>внимание других детей и организовать знакомую подвижную игру;</w:t>
            </w:r>
          </w:p>
          <w:p w:rsidR="00B42B5F" w:rsidRPr="00B42B5F" w:rsidRDefault="00B42B5F" w:rsidP="004C70AB">
            <w:pPr>
              <w:pStyle w:val="aa"/>
              <w:numPr>
                <w:ilvl w:val="0"/>
                <w:numId w:val="17"/>
              </w:numPr>
              <w:tabs>
                <w:tab w:val="left" w:pos="454"/>
              </w:tabs>
              <w:spacing w:line="264" w:lineRule="auto"/>
              <w:jc w:val="both"/>
            </w:pPr>
            <w:r w:rsidRPr="006A070C">
              <w:rPr>
                <w:rStyle w:val="a9"/>
                <w:rFonts w:eastAsiaTheme="majorEastAsia"/>
              </w:rPr>
              <w:t>Ребёнок проявляет духовно-нравственные качества и основы патриотизма в</w:t>
            </w:r>
            <w:r>
              <w:t xml:space="preserve"> </w:t>
            </w:r>
            <w:r w:rsidRPr="00B42B5F">
              <w:rPr>
                <w:rStyle w:val="a9"/>
                <w:rFonts w:eastAsiaTheme="majorEastAsia"/>
              </w:rPr>
              <w:t>процессе ознакомления с видами спорта и достижениями российских спортсменов;</w:t>
            </w:r>
          </w:p>
          <w:p w:rsidR="00B42B5F" w:rsidRPr="006A070C" w:rsidRDefault="00B42B5F" w:rsidP="004C70AB">
            <w:pPr>
              <w:pStyle w:val="aa"/>
              <w:numPr>
                <w:ilvl w:val="0"/>
                <w:numId w:val="17"/>
              </w:numPr>
              <w:tabs>
                <w:tab w:val="left" w:pos="454"/>
              </w:tabs>
              <w:spacing w:line="264" w:lineRule="auto"/>
              <w:ind w:left="720" w:hanging="692"/>
              <w:jc w:val="both"/>
            </w:pPr>
            <w:r w:rsidRPr="006A070C">
              <w:rPr>
                <w:rStyle w:val="a9"/>
                <w:rFonts w:eastAsiaTheme="majorEastAsia"/>
              </w:rPr>
              <w:t>Ребёнок владеет основными способами укрепления здоровья (закаливание,</w:t>
            </w:r>
          </w:p>
          <w:p w:rsidR="00B42B5F" w:rsidRPr="006A070C" w:rsidRDefault="00B42B5F" w:rsidP="004C70AB">
            <w:pPr>
              <w:pStyle w:val="aa"/>
              <w:tabs>
                <w:tab w:val="left" w:pos="454"/>
              </w:tabs>
              <w:spacing w:line="264" w:lineRule="auto"/>
              <w:jc w:val="both"/>
            </w:pPr>
            <w:r w:rsidRPr="006A070C">
              <w:rPr>
                <w:rStyle w:val="a9"/>
                <w:rFonts w:eastAsiaTheme="majorEastAsia"/>
              </w:rPr>
              <w:t>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B42B5F" w:rsidRPr="00B42B5F" w:rsidRDefault="00B42B5F" w:rsidP="004C70AB">
            <w:pPr>
              <w:pStyle w:val="aa"/>
              <w:numPr>
                <w:ilvl w:val="0"/>
                <w:numId w:val="17"/>
              </w:numPr>
              <w:tabs>
                <w:tab w:val="left" w:pos="454"/>
                <w:tab w:val="left" w:pos="648"/>
                <w:tab w:val="left" w:pos="653"/>
              </w:tabs>
              <w:spacing w:line="262" w:lineRule="auto"/>
              <w:jc w:val="both"/>
            </w:pPr>
            <w:r w:rsidRPr="006A070C">
              <w:rPr>
                <w:rStyle w:val="a9"/>
                <w:rFonts w:eastAsiaTheme="majorEastAsia"/>
              </w:rPr>
              <w:t>Ребёнок настроен положительно по отношению к окружающим, охотно вступает</w:t>
            </w:r>
            <w:r>
              <w:t xml:space="preserve"> </w:t>
            </w:r>
            <w:r w:rsidRPr="00B42B5F">
              <w:rPr>
                <w:rStyle w:val="a9"/>
                <w:rFonts w:eastAsiaTheme="majorEastAsia"/>
              </w:rPr>
              <w:t xml:space="preserve">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w:t>
            </w:r>
            <w:r w:rsidR="00CC7CAE">
              <w:rPr>
                <w:rStyle w:val="a9"/>
                <w:rFonts w:eastAsiaTheme="majorEastAsia"/>
              </w:rPr>
              <w:t>МА</w:t>
            </w:r>
            <w:r w:rsidRPr="00B42B5F">
              <w:rPr>
                <w:rStyle w:val="a9"/>
                <w:rFonts w:eastAsiaTheme="majorEastAsia"/>
              </w:rPr>
              <w:t>ДО</w:t>
            </w:r>
            <w:r w:rsidR="00CC7CAE">
              <w:rPr>
                <w:rStyle w:val="a9"/>
                <w:rFonts w:eastAsiaTheme="majorEastAsia"/>
              </w:rPr>
              <w:t>У</w:t>
            </w:r>
            <w:r w:rsidRPr="00B42B5F">
              <w:rPr>
                <w:rStyle w:val="a9"/>
                <w:rFonts w:eastAsiaTheme="majorEastAsia"/>
              </w:rPr>
              <w:t>;</w:t>
            </w:r>
          </w:p>
          <w:p w:rsidR="00B42B5F" w:rsidRPr="006A070C" w:rsidRDefault="00B42B5F" w:rsidP="004C70AB">
            <w:pPr>
              <w:pStyle w:val="aa"/>
              <w:numPr>
                <w:ilvl w:val="0"/>
                <w:numId w:val="17"/>
              </w:numPr>
              <w:tabs>
                <w:tab w:val="left" w:pos="454"/>
              </w:tabs>
              <w:spacing w:line="259" w:lineRule="auto"/>
              <w:ind w:left="720" w:hanging="692"/>
              <w:jc w:val="both"/>
            </w:pPr>
            <w:r w:rsidRPr="006A070C">
              <w:rPr>
                <w:rStyle w:val="a9"/>
                <w:rFonts w:eastAsiaTheme="majorEastAsia"/>
              </w:rPr>
              <w:t>Ребёнок способен различать разные эмоциональные состояния взрослых и</w:t>
            </w:r>
          </w:p>
          <w:p w:rsidR="00A522F9" w:rsidRDefault="00B42B5F" w:rsidP="004C70AB">
            <w:pPr>
              <w:pStyle w:val="aa"/>
              <w:tabs>
                <w:tab w:val="left" w:pos="653"/>
                <w:tab w:val="left" w:pos="658"/>
              </w:tabs>
              <w:spacing w:line="259" w:lineRule="auto"/>
              <w:jc w:val="both"/>
              <w:rPr>
                <w:rStyle w:val="a9"/>
                <w:rFonts w:eastAsiaTheme="majorEastAsia"/>
              </w:rPr>
            </w:pPr>
            <w:r w:rsidRPr="006A070C">
              <w:rPr>
                <w:rStyle w:val="a9"/>
                <w:rFonts w:eastAsiaTheme="majorEastAsia"/>
              </w:rPr>
              <w:t xml:space="preserve">сверстников, учитывает их в своем поведении, откликается на просьбу помочь, в оценке поступков </w:t>
            </w:r>
            <w:r w:rsidRPr="006A070C">
              <w:rPr>
                <w:rStyle w:val="a9"/>
                <w:rFonts w:eastAsiaTheme="majorEastAsia"/>
              </w:rPr>
              <w:lastRenderedPageBreak/>
              <w:t>опирается на нравственные представления</w:t>
            </w:r>
          </w:p>
          <w:p w:rsidR="003511B2" w:rsidRPr="006A070C" w:rsidRDefault="003511B2" w:rsidP="004C70AB">
            <w:pPr>
              <w:pStyle w:val="aa"/>
              <w:jc w:val="both"/>
            </w:pPr>
            <w:r w:rsidRPr="006A070C">
              <w:rPr>
                <w:rStyle w:val="a9"/>
                <w:rFonts w:eastAsiaTheme="majorEastAsia"/>
              </w:rPr>
              <w:t>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3511B2" w:rsidRPr="003511B2" w:rsidRDefault="003511B2" w:rsidP="004C70AB">
            <w:pPr>
              <w:pStyle w:val="aa"/>
              <w:numPr>
                <w:ilvl w:val="0"/>
                <w:numId w:val="17"/>
              </w:numPr>
              <w:tabs>
                <w:tab w:val="left" w:pos="312"/>
              </w:tabs>
              <w:spacing w:line="264" w:lineRule="auto"/>
              <w:jc w:val="both"/>
            </w:pPr>
            <w:r w:rsidRPr="006A070C">
              <w:rPr>
                <w:rStyle w:val="a9"/>
                <w:rFonts w:eastAsiaTheme="majorEastAsia"/>
              </w:rPr>
              <w:t>Ребёнок владеет представлениями о безопасном поведении, соблюдает правила</w:t>
            </w:r>
            <w:r>
              <w:rPr>
                <w:rStyle w:val="a9"/>
                <w:rFonts w:eastAsiaTheme="majorEastAsia"/>
              </w:rPr>
              <w:t xml:space="preserve"> </w:t>
            </w:r>
            <w:r w:rsidRPr="003511B2">
              <w:rPr>
                <w:rStyle w:val="a9"/>
                <w:rFonts w:eastAsiaTheme="majorEastAsia"/>
              </w:rPr>
              <w:t>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3511B2" w:rsidRPr="006A070C" w:rsidRDefault="003511B2" w:rsidP="004C70AB">
            <w:pPr>
              <w:pStyle w:val="aa"/>
              <w:spacing w:line="262" w:lineRule="auto"/>
              <w:jc w:val="both"/>
            </w:pPr>
            <w:r>
              <w:rPr>
                <w:rStyle w:val="a9"/>
                <w:rFonts w:eastAsiaTheme="majorEastAsia"/>
              </w:rPr>
              <w:t xml:space="preserve">-    </w:t>
            </w:r>
            <w:r w:rsidRPr="006A070C">
              <w:rPr>
                <w:rStyle w:val="a9"/>
                <w:rFonts w:eastAsiaTheme="majorEastAsia"/>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3511B2" w:rsidRPr="003511B2" w:rsidRDefault="003511B2" w:rsidP="004C70AB">
            <w:pPr>
              <w:pStyle w:val="aa"/>
              <w:numPr>
                <w:ilvl w:val="0"/>
                <w:numId w:val="17"/>
              </w:numPr>
              <w:tabs>
                <w:tab w:val="left" w:pos="454"/>
              </w:tabs>
              <w:spacing w:line="262" w:lineRule="auto"/>
              <w:jc w:val="both"/>
            </w:pPr>
            <w:r w:rsidRPr="006A070C">
              <w:rPr>
                <w:rStyle w:val="a9"/>
                <w:rFonts w:eastAsiaTheme="majorEastAsia"/>
              </w:rPr>
              <w:t>Ребёнок проявляет инициативу и самостоятельность в процессе придумывания</w:t>
            </w:r>
            <w:r>
              <w:t xml:space="preserve"> </w:t>
            </w:r>
            <w:r w:rsidRPr="003511B2">
              <w:rPr>
                <w:rStyle w:val="a9"/>
                <w:rFonts w:eastAsiaTheme="majorEastAsia"/>
              </w:rPr>
              <w:t>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3511B2" w:rsidRPr="006A070C" w:rsidRDefault="003511B2" w:rsidP="004C70AB">
            <w:pPr>
              <w:pStyle w:val="aa"/>
              <w:tabs>
                <w:tab w:val="left" w:pos="454"/>
              </w:tabs>
              <w:spacing w:line="262" w:lineRule="auto"/>
              <w:jc w:val="both"/>
            </w:pPr>
            <w:r>
              <w:rPr>
                <w:rStyle w:val="a9"/>
                <w:rFonts w:eastAsiaTheme="majorEastAsia"/>
              </w:rPr>
              <w:t xml:space="preserve">-     </w:t>
            </w:r>
            <w:r w:rsidRPr="006A070C">
              <w:rPr>
                <w:rStyle w:val="a9"/>
                <w:rFonts w:eastAsiaTheme="majorEastAsia"/>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3511B2" w:rsidRPr="003511B2" w:rsidRDefault="003511B2" w:rsidP="004C70AB">
            <w:pPr>
              <w:pStyle w:val="aa"/>
              <w:numPr>
                <w:ilvl w:val="0"/>
                <w:numId w:val="17"/>
              </w:numPr>
              <w:tabs>
                <w:tab w:val="left" w:pos="312"/>
              </w:tabs>
              <w:spacing w:line="264" w:lineRule="auto"/>
              <w:jc w:val="both"/>
            </w:pPr>
            <w:r w:rsidRPr="006A070C">
              <w:rPr>
                <w:rStyle w:val="a9"/>
                <w:rFonts w:eastAsiaTheme="majorEastAsia"/>
              </w:rPr>
              <w:t>Ребёнок использует математические знания, способы и средства для познания</w:t>
            </w:r>
            <w:r>
              <w:t xml:space="preserve"> </w:t>
            </w:r>
            <w:r w:rsidRPr="003511B2">
              <w:rPr>
                <w:rStyle w:val="a9"/>
                <w:rFonts w:eastAsiaTheme="majorEastAsia"/>
              </w:rPr>
              <w:t>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3511B2" w:rsidRPr="006A070C" w:rsidRDefault="003511B2" w:rsidP="004C70AB">
            <w:pPr>
              <w:pStyle w:val="aa"/>
              <w:numPr>
                <w:ilvl w:val="0"/>
                <w:numId w:val="17"/>
              </w:numPr>
              <w:tabs>
                <w:tab w:val="left" w:pos="454"/>
              </w:tabs>
              <w:spacing w:line="262" w:lineRule="auto"/>
              <w:jc w:val="both"/>
            </w:pPr>
            <w:r w:rsidRPr="006A070C">
              <w:rPr>
                <w:rStyle w:val="a9"/>
                <w:rFonts w:eastAsiaTheme="majorEastAsia"/>
              </w:rPr>
              <w:lastRenderedPageBreak/>
              <w:t>Ребёнок знает о цифровых средствах познания окружающей действительности,</w:t>
            </w:r>
          </w:p>
          <w:p w:rsidR="003511B2" w:rsidRPr="006A070C" w:rsidRDefault="003511B2" w:rsidP="004C70AB">
            <w:pPr>
              <w:pStyle w:val="aa"/>
              <w:spacing w:line="262" w:lineRule="auto"/>
              <w:jc w:val="both"/>
            </w:pPr>
            <w:r w:rsidRPr="006A070C">
              <w:rPr>
                <w:rStyle w:val="a9"/>
                <w:rFonts w:eastAsiaTheme="majorEastAsia"/>
              </w:rPr>
              <w:t>использует некоторые из них, придерживаясь правил безопасного обращения с ними;</w:t>
            </w:r>
          </w:p>
          <w:p w:rsidR="003511B2" w:rsidRPr="003511B2" w:rsidRDefault="003511B2" w:rsidP="004C70AB">
            <w:pPr>
              <w:pStyle w:val="aa"/>
              <w:numPr>
                <w:ilvl w:val="0"/>
                <w:numId w:val="17"/>
              </w:numPr>
              <w:tabs>
                <w:tab w:val="left" w:pos="454"/>
              </w:tabs>
              <w:spacing w:line="254" w:lineRule="auto"/>
              <w:jc w:val="both"/>
            </w:pPr>
            <w:r w:rsidRPr="006A070C">
              <w:rPr>
                <w:rStyle w:val="a9"/>
                <w:rFonts w:eastAsiaTheme="majorEastAsia"/>
              </w:rPr>
              <w:t>Ребёнок проявляет познавательный интерес к населенному пункту, в котором</w:t>
            </w:r>
            <w:r>
              <w:t xml:space="preserve"> </w:t>
            </w:r>
            <w:r w:rsidRPr="003511B2">
              <w:rPr>
                <w:rStyle w:val="a9"/>
                <w:rFonts w:eastAsiaTheme="majorEastAsia"/>
              </w:rPr>
              <w:t>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7C2EF7" w:rsidRPr="006A070C" w:rsidRDefault="003511B2" w:rsidP="004C70AB">
            <w:pPr>
              <w:pStyle w:val="aa"/>
              <w:jc w:val="both"/>
            </w:pPr>
            <w:r w:rsidRPr="006A070C">
              <w:rPr>
                <w:rStyle w:val="a9"/>
                <w:rFonts w:eastAsiaTheme="majorEastAsia"/>
              </w:rPr>
              <w:t>Ребёнок имеет представление о живой природе разных регионов России, может</w:t>
            </w:r>
            <w:r w:rsidR="007C2EF7">
              <w:rPr>
                <w:rStyle w:val="a9"/>
                <w:rFonts w:eastAsiaTheme="majorEastAsia"/>
              </w:rPr>
              <w:t xml:space="preserve"> </w:t>
            </w:r>
            <w:r w:rsidR="007C2EF7" w:rsidRPr="006A070C">
              <w:rPr>
                <w:rStyle w:val="a9"/>
                <w:rFonts w:eastAsiaTheme="majorEastAsia"/>
              </w:rPr>
              <w:t>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7C2EF7" w:rsidRPr="006A070C" w:rsidRDefault="007C2EF7" w:rsidP="004C70AB">
            <w:pPr>
              <w:pStyle w:val="aa"/>
              <w:numPr>
                <w:ilvl w:val="0"/>
                <w:numId w:val="17"/>
              </w:numPr>
              <w:tabs>
                <w:tab w:val="left" w:pos="312"/>
              </w:tabs>
              <w:spacing w:line="259" w:lineRule="auto"/>
              <w:jc w:val="both"/>
            </w:pPr>
            <w:r w:rsidRPr="006A070C">
              <w:rPr>
                <w:rStyle w:val="a9"/>
                <w:rFonts w:eastAsiaTheme="majorEastAsia"/>
              </w:rPr>
              <w:t>Ребёнок проявляет интерес и (или) с желанием занимается музыкальной,</w:t>
            </w:r>
          </w:p>
          <w:p w:rsidR="007C2EF7" w:rsidRPr="006A070C" w:rsidRDefault="007C2EF7" w:rsidP="004C70AB">
            <w:pPr>
              <w:pStyle w:val="aa"/>
              <w:tabs>
                <w:tab w:val="left" w:pos="312"/>
              </w:tabs>
              <w:jc w:val="both"/>
            </w:pPr>
            <w:r w:rsidRPr="006A070C">
              <w:rPr>
                <w:rStyle w:val="a9"/>
                <w:rFonts w:eastAsiaTheme="majorEastAsia"/>
              </w:rPr>
              <w:t>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7C2EF7" w:rsidRPr="006A070C" w:rsidRDefault="007C2EF7" w:rsidP="004C70AB">
            <w:pPr>
              <w:pStyle w:val="aa"/>
              <w:numPr>
                <w:ilvl w:val="0"/>
                <w:numId w:val="17"/>
              </w:numPr>
              <w:tabs>
                <w:tab w:val="left" w:pos="312"/>
              </w:tabs>
              <w:spacing w:line="264" w:lineRule="auto"/>
              <w:jc w:val="both"/>
            </w:pPr>
            <w:r w:rsidRPr="006A070C">
              <w:rPr>
                <w:rStyle w:val="a9"/>
                <w:rFonts w:eastAsiaTheme="majorEastAsia"/>
              </w:rPr>
              <w:t>Ребёнок принимает активное участие в праздничных программах и их подготовке;</w:t>
            </w:r>
          </w:p>
          <w:p w:rsidR="007C2EF7" w:rsidRPr="006A070C" w:rsidRDefault="007C2EF7" w:rsidP="004C70AB">
            <w:pPr>
              <w:pStyle w:val="aa"/>
              <w:tabs>
                <w:tab w:val="left" w:pos="312"/>
              </w:tabs>
              <w:spacing w:line="264" w:lineRule="auto"/>
              <w:jc w:val="both"/>
            </w:pPr>
            <w:r w:rsidRPr="006A070C">
              <w:rPr>
                <w:rStyle w:val="a9"/>
                <w:rFonts w:eastAsiaTheme="majorEastAsia"/>
              </w:rPr>
              <w:t>взаимодействует со всеми участниками культурно-досуговых мероприятий;</w:t>
            </w:r>
          </w:p>
          <w:p w:rsidR="007C2EF7" w:rsidRPr="006A070C" w:rsidRDefault="007C2EF7" w:rsidP="004C70AB">
            <w:pPr>
              <w:pStyle w:val="aa"/>
              <w:numPr>
                <w:ilvl w:val="0"/>
                <w:numId w:val="17"/>
              </w:numPr>
              <w:tabs>
                <w:tab w:val="left" w:pos="312"/>
              </w:tabs>
              <w:spacing w:line="264" w:lineRule="auto"/>
              <w:jc w:val="both"/>
            </w:pPr>
            <w:r w:rsidRPr="006A070C">
              <w:rPr>
                <w:rStyle w:val="a9"/>
                <w:rFonts w:eastAsiaTheme="majorEastAsia"/>
              </w:rPr>
              <w:t>Ребёнок самостоятельно определяет замысел рисунка, аппликации, лепки,</w:t>
            </w:r>
          </w:p>
          <w:p w:rsidR="007C2EF7" w:rsidRPr="006A070C" w:rsidRDefault="007C2EF7" w:rsidP="004C70AB">
            <w:pPr>
              <w:pStyle w:val="aa"/>
              <w:tabs>
                <w:tab w:val="left" w:pos="312"/>
              </w:tabs>
              <w:spacing w:line="264" w:lineRule="auto"/>
              <w:jc w:val="both"/>
            </w:pPr>
            <w:r w:rsidRPr="006A070C">
              <w:rPr>
                <w:rStyle w:val="a9"/>
                <w:rFonts w:eastAsiaTheme="majorEastAsia"/>
              </w:rPr>
              <w:t>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7C2EF7" w:rsidRPr="006A070C" w:rsidRDefault="007C2EF7" w:rsidP="004C70AB">
            <w:pPr>
              <w:pStyle w:val="aa"/>
              <w:numPr>
                <w:ilvl w:val="0"/>
                <w:numId w:val="17"/>
              </w:numPr>
              <w:tabs>
                <w:tab w:val="left" w:pos="312"/>
              </w:tabs>
              <w:spacing w:line="259" w:lineRule="auto"/>
              <w:jc w:val="both"/>
            </w:pPr>
            <w:r w:rsidRPr="006A070C">
              <w:rPr>
                <w:rStyle w:val="a9"/>
                <w:rFonts w:eastAsiaTheme="majorEastAsia"/>
              </w:rPr>
              <w:t>Ребёнок согласовывает свои интересы с интересами партнеров в игровой</w:t>
            </w:r>
          </w:p>
          <w:p w:rsidR="007C2EF7" w:rsidRPr="006A070C" w:rsidRDefault="007C2EF7" w:rsidP="004C70AB">
            <w:pPr>
              <w:pStyle w:val="aa"/>
              <w:tabs>
                <w:tab w:val="left" w:pos="312"/>
              </w:tabs>
              <w:jc w:val="both"/>
            </w:pPr>
            <w:r w:rsidRPr="006A070C">
              <w:rPr>
                <w:rStyle w:val="a9"/>
                <w:rFonts w:eastAsiaTheme="majorEastAsia"/>
              </w:rPr>
              <w:t>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7C2EF7" w:rsidRPr="007C2EF7" w:rsidRDefault="007C2EF7" w:rsidP="004C70AB">
            <w:pPr>
              <w:pStyle w:val="aa"/>
              <w:numPr>
                <w:ilvl w:val="0"/>
                <w:numId w:val="17"/>
              </w:numPr>
              <w:tabs>
                <w:tab w:val="left" w:pos="312"/>
              </w:tabs>
              <w:spacing w:line="259" w:lineRule="auto"/>
              <w:jc w:val="both"/>
            </w:pPr>
            <w:r w:rsidRPr="006A070C">
              <w:rPr>
                <w:rStyle w:val="a9"/>
                <w:rFonts w:eastAsiaTheme="majorEastAsia"/>
              </w:rPr>
              <w:t>Ребёнок проявляет интерес к игровому экспериментированию, развивающим и</w:t>
            </w:r>
            <w:r>
              <w:t xml:space="preserve"> </w:t>
            </w:r>
            <w:r w:rsidRPr="007C2EF7">
              <w:rPr>
                <w:rStyle w:val="a9"/>
                <w:rFonts w:eastAsiaTheme="majorEastAsia"/>
              </w:rPr>
              <w:t>познавательным играм, в играх с готовым содержанием и правилами действует в точном соответствии с игровой задачей и правилами.</w:t>
            </w:r>
          </w:p>
          <w:p w:rsidR="007C2EF7" w:rsidRPr="00D026CF" w:rsidRDefault="007C2EF7" w:rsidP="004C70AB">
            <w:pPr>
              <w:pStyle w:val="aa"/>
              <w:jc w:val="both"/>
              <w:rPr>
                <w:b/>
              </w:rPr>
            </w:pPr>
            <w:r w:rsidRPr="007C2EF7">
              <w:rPr>
                <w:rStyle w:val="a9"/>
                <w:rFonts w:eastAsiaTheme="majorEastAsia"/>
                <w:b/>
              </w:rPr>
              <w:t>Планируемые результаты на этапе завершения освоения программы (к концу дошкольного возраста)</w:t>
            </w:r>
            <w:r w:rsidR="00705390">
              <w:rPr>
                <w:rStyle w:val="a9"/>
                <w:rFonts w:eastAsiaTheme="majorEastAsia"/>
                <w:b/>
              </w:rPr>
              <w:t xml:space="preserve"> </w:t>
            </w:r>
            <w:r w:rsidR="00705390" w:rsidRPr="00D026CF">
              <w:rPr>
                <w:b/>
              </w:rPr>
              <w:t>(ФОП ДО, п.15.4):</w:t>
            </w:r>
          </w:p>
          <w:p w:rsidR="007C2EF7" w:rsidRPr="006A070C" w:rsidRDefault="007C2EF7" w:rsidP="004C70AB">
            <w:pPr>
              <w:pStyle w:val="aa"/>
              <w:numPr>
                <w:ilvl w:val="0"/>
                <w:numId w:val="17"/>
              </w:numPr>
              <w:tabs>
                <w:tab w:val="left" w:pos="312"/>
              </w:tabs>
              <w:spacing w:line="259" w:lineRule="auto"/>
              <w:jc w:val="both"/>
            </w:pPr>
            <w:r w:rsidRPr="006A070C">
              <w:rPr>
                <w:rStyle w:val="a9"/>
                <w:rFonts w:eastAsiaTheme="majorEastAsia"/>
              </w:rPr>
              <w:t xml:space="preserve">У ребёнка сформированы основные </w:t>
            </w:r>
            <w:r w:rsidRPr="006A070C">
              <w:rPr>
                <w:rStyle w:val="a9"/>
                <w:rFonts w:eastAsiaTheme="majorEastAsia"/>
              </w:rPr>
              <w:lastRenderedPageBreak/>
              <w:t>психофизические и нравственно-волевые качества;</w:t>
            </w:r>
          </w:p>
          <w:p w:rsidR="007C2EF7" w:rsidRPr="006A070C" w:rsidRDefault="007C2EF7" w:rsidP="004C70AB">
            <w:pPr>
              <w:pStyle w:val="aa"/>
              <w:numPr>
                <w:ilvl w:val="0"/>
                <w:numId w:val="17"/>
              </w:numPr>
              <w:tabs>
                <w:tab w:val="left" w:pos="312"/>
              </w:tabs>
              <w:spacing w:line="259" w:lineRule="auto"/>
              <w:jc w:val="both"/>
            </w:pPr>
            <w:r w:rsidRPr="006A070C">
              <w:rPr>
                <w:rStyle w:val="a9"/>
                <w:rFonts w:eastAsiaTheme="majorEastAsia"/>
              </w:rPr>
              <w:t>Ребёнок владеет основными движениями и элементами спортивных игр, может контролировать свои движение и управлять ими;</w:t>
            </w:r>
          </w:p>
          <w:p w:rsidR="007C2EF7" w:rsidRPr="007C2EF7" w:rsidRDefault="007C2EF7" w:rsidP="004C70AB">
            <w:pPr>
              <w:pStyle w:val="aa"/>
              <w:numPr>
                <w:ilvl w:val="0"/>
                <w:numId w:val="17"/>
              </w:numPr>
              <w:tabs>
                <w:tab w:val="left" w:pos="312"/>
              </w:tabs>
              <w:spacing w:line="259" w:lineRule="auto"/>
              <w:jc w:val="both"/>
            </w:pPr>
            <w:r w:rsidRPr="006A070C">
              <w:rPr>
                <w:rStyle w:val="a9"/>
                <w:rFonts w:eastAsiaTheme="majorEastAsia"/>
              </w:rPr>
              <w:t>Ребёнок соблюдает элементарные правила здорового образа жизни и личной</w:t>
            </w:r>
            <w:r>
              <w:t xml:space="preserve"> </w:t>
            </w:r>
            <w:r w:rsidRPr="007C2EF7">
              <w:rPr>
                <w:rStyle w:val="a9"/>
                <w:rFonts w:eastAsiaTheme="majorEastAsia"/>
              </w:rPr>
              <w:t>гигиены;</w:t>
            </w:r>
          </w:p>
          <w:p w:rsidR="007C2EF7" w:rsidRPr="006A070C" w:rsidRDefault="007C2EF7" w:rsidP="004C70AB">
            <w:pPr>
              <w:pStyle w:val="aa"/>
              <w:numPr>
                <w:ilvl w:val="0"/>
                <w:numId w:val="17"/>
              </w:numPr>
              <w:tabs>
                <w:tab w:val="left" w:pos="312"/>
              </w:tabs>
              <w:spacing w:line="259" w:lineRule="auto"/>
              <w:jc w:val="both"/>
            </w:pPr>
            <w:r w:rsidRPr="006A070C">
              <w:rPr>
                <w:rStyle w:val="a9"/>
                <w:rFonts w:eastAsiaTheme="majorEastAsia"/>
              </w:rPr>
              <w:t>Ребёнок результативно выполняет физические упражнения (общеразвивающие,</w:t>
            </w:r>
          </w:p>
          <w:p w:rsidR="007C2EF7" w:rsidRPr="006A070C" w:rsidRDefault="007C2EF7" w:rsidP="004C70AB">
            <w:pPr>
              <w:pStyle w:val="aa"/>
              <w:tabs>
                <w:tab w:val="left" w:pos="312"/>
              </w:tabs>
              <w:jc w:val="both"/>
            </w:pPr>
            <w:r w:rsidRPr="006A070C">
              <w:rPr>
                <w:rStyle w:val="a9"/>
                <w:rFonts w:eastAsiaTheme="majorEastAsia"/>
              </w:rPr>
              <w:t>основные движения, спортивные), участвует в туристских пеших прогулках, осваивает простейшие туристские навыки, ориентируется на местности;</w:t>
            </w:r>
          </w:p>
          <w:p w:rsidR="007C2EF7" w:rsidRPr="006A070C" w:rsidRDefault="007C2EF7" w:rsidP="004C70AB">
            <w:pPr>
              <w:pStyle w:val="aa"/>
              <w:numPr>
                <w:ilvl w:val="0"/>
                <w:numId w:val="17"/>
              </w:numPr>
              <w:tabs>
                <w:tab w:val="left" w:pos="312"/>
              </w:tabs>
              <w:spacing w:line="259" w:lineRule="auto"/>
              <w:jc w:val="both"/>
            </w:pPr>
            <w:r w:rsidRPr="006A070C">
              <w:rPr>
                <w:rStyle w:val="a9"/>
                <w:rFonts w:eastAsiaTheme="majorEastAsia"/>
              </w:rPr>
              <w:t>Ребёнок проявляет элементы творчества в двигательной деятельности;</w:t>
            </w:r>
          </w:p>
          <w:p w:rsidR="007C2EF7" w:rsidRPr="006A070C" w:rsidRDefault="007C2EF7" w:rsidP="004C70AB">
            <w:pPr>
              <w:pStyle w:val="aa"/>
              <w:tabs>
                <w:tab w:val="left" w:pos="312"/>
              </w:tabs>
              <w:spacing w:line="262" w:lineRule="auto"/>
              <w:jc w:val="both"/>
            </w:pPr>
            <w:r w:rsidRPr="006A070C">
              <w:rPr>
                <w:rStyle w:val="a9"/>
                <w:rFonts w:eastAsiaTheme="majorEastAsia"/>
              </w:rPr>
              <w:t>Ребёнок проявляет нравственно-волевые качества, самоконтроль и может</w:t>
            </w:r>
            <w:r>
              <w:rPr>
                <w:rStyle w:val="a9"/>
                <w:rFonts w:eastAsiaTheme="majorEastAsia"/>
              </w:rPr>
              <w:t xml:space="preserve"> </w:t>
            </w:r>
            <w:r w:rsidRPr="006A070C">
              <w:rPr>
                <w:rStyle w:val="a9"/>
                <w:rFonts w:eastAsiaTheme="majorEastAsia"/>
              </w:rPr>
              <w:t>занятий физической культурой и ознакомлением с достижениями российского спорта;</w:t>
            </w:r>
          </w:p>
          <w:p w:rsidR="007C2EF7" w:rsidRPr="006A070C" w:rsidRDefault="00A6571B" w:rsidP="004C70AB">
            <w:pPr>
              <w:pStyle w:val="aa"/>
              <w:numPr>
                <w:ilvl w:val="0"/>
                <w:numId w:val="17"/>
              </w:numPr>
              <w:tabs>
                <w:tab w:val="left" w:pos="170"/>
                <w:tab w:val="left" w:pos="788"/>
                <w:tab w:val="left" w:pos="793"/>
              </w:tabs>
              <w:spacing w:line="254" w:lineRule="auto"/>
              <w:ind w:left="140" w:hanging="140"/>
              <w:jc w:val="both"/>
            </w:pPr>
            <w:r>
              <w:rPr>
                <w:rStyle w:val="a9"/>
                <w:rFonts w:eastAsiaTheme="majorEastAsia"/>
              </w:rPr>
              <w:t xml:space="preserve">   </w:t>
            </w:r>
            <w:r w:rsidR="007C2EF7" w:rsidRPr="006A070C">
              <w:rPr>
                <w:rStyle w:val="a9"/>
                <w:rFonts w:eastAsiaTheme="majorEastAsia"/>
              </w:rPr>
              <w:t>Ребёнок имеет начальные представления о правилах безопасного поведения в</w:t>
            </w:r>
          </w:p>
          <w:p w:rsidR="007C2EF7" w:rsidRPr="006A070C" w:rsidRDefault="007C2EF7" w:rsidP="004C70AB">
            <w:pPr>
              <w:pStyle w:val="aa"/>
              <w:tabs>
                <w:tab w:val="left" w:pos="170"/>
              </w:tabs>
              <w:spacing w:line="254" w:lineRule="auto"/>
              <w:ind w:left="140" w:hanging="140"/>
              <w:jc w:val="both"/>
            </w:pPr>
            <w:r w:rsidRPr="006A070C">
              <w:rPr>
                <w:rStyle w:val="a9"/>
                <w:rFonts w:eastAsiaTheme="majorEastAsia"/>
              </w:rPr>
              <w:t>двигательной деятельности; о том, что такое здоровье, понимает, как поддержать, укрепить и сохранить его;</w:t>
            </w:r>
          </w:p>
          <w:p w:rsidR="00A6571B" w:rsidRPr="006A070C" w:rsidRDefault="00A6571B" w:rsidP="004C70AB">
            <w:pPr>
              <w:pStyle w:val="aa"/>
              <w:tabs>
                <w:tab w:val="left" w:pos="170"/>
              </w:tabs>
              <w:ind w:left="140" w:hanging="140"/>
              <w:jc w:val="both"/>
            </w:pPr>
            <w:r>
              <w:rPr>
                <w:rStyle w:val="a9"/>
                <w:rFonts w:eastAsiaTheme="majorEastAsia"/>
              </w:rPr>
              <w:t xml:space="preserve">-  </w:t>
            </w:r>
            <w:r w:rsidR="007C2EF7" w:rsidRPr="006A070C">
              <w:rPr>
                <w:rStyle w:val="a9"/>
                <w:rFonts w:eastAsiaTheme="majorEastAsia"/>
              </w:rPr>
              <w:t>Ребёнок владеет навыками личной гигиены, может заботливо относиться к своему</w:t>
            </w:r>
            <w:r>
              <w:rPr>
                <w:rStyle w:val="a9"/>
                <w:rFonts w:eastAsiaTheme="majorEastAsia"/>
              </w:rPr>
              <w:t xml:space="preserve"> </w:t>
            </w:r>
            <w:r w:rsidRPr="006A070C">
              <w:rPr>
                <w:rStyle w:val="a9"/>
                <w:rFonts w:eastAsiaTheme="majorEastAsia"/>
              </w:rPr>
              <w:t>здоровью и здоровью окружающих, стремится оказать помощь и поддержку другим людям;</w:t>
            </w:r>
          </w:p>
          <w:p w:rsidR="00A6571B" w:rsidRPr="006A070C" w:rsidRDefault="00A6571B" w:rsidP="004C70AB">
            <w:pPr>
              <w:pStyle w:val="aa"/>
              <w:tabs>
                <w:tab w:val="left" w:pos="28"/>
              </w:tabs>
              <w:spacing w:line="262" w:lineRule="auto"/>
              <w:ind w:left="140" w:hanging="140"/>
              <w:jc w:val="both"/>
            </w:pPr>
            <w:r>
              <w:rPr>
                <w:rStyle w:val="a9"/>
                <w:rFonts w:eastAsiaTheme="majorEastAsia"/>
              </w:rPr>
              <w:t xml:space="preserve">-   </w:t>
            </w:r>
            <w:r w:rsidRPr="006A070C">
              <w:rPr>
                <w:rStyle w:val="a9"/>
                <w:rFonts w:eastAsiaTheme="majorEastAsia"/>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A6571B" w:rsidRPr="00A6571B" w:rsidRDefault="00A6571B" w:rsidP="004C70AB">
            <w:pPr>
              <w:pStyle w:val="aa"/>
              <w:spacing w:line="262" w:lineRule="auto"/>
              <w:jc w:val="both"/>
            </w:pPr>
            <w:r>
              <w:rPr>
                <w:rStyle w:val="a9"/>
                <w:rFonts w:eastAsiaTheme="majorEastAsia"/>
              </w:rPr>
              <w:t xml:space="preserve">-  </w:t>
            </w:r>
            <w:r w:rsidRPr="006A070C">
              <w:rPr>
                <w:rStyle w:val="a9"/>
                <w:rFonts w:eastAsiaTheme="majorEastAsia"/>
              </w:rPr>
              <w:t>Ребёнок владеет средствами общения и способами взаимодействия со взрослыми</w:t>
            </w:r>
            <w:r>
              <w:t xml:space="preserve"> </w:t>
            </w:r>
            <w:r w:rsidRPr="00A6571B">
              <w:rPr>
                <w:rStyle w:val="a9"/>
                <w:rFonts w:eastAsiaTheme="majorEastAsia"/>
              </w:rPr>
              <w:t>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A6571B" w:rsidRPr="006A070C" w:rsidRDefault="00A6571B" w:rsidP="004C70AB">
            <w:pPr>
              <w:pStyle w:val="aa"/>
              <w:tabs>
                <w:tab w:val="left" w:pos="788"/>
                <w:tab w:val="left" w:pos="793"/>
              </w:tabs>
              <w:spacing w:line="262" w:lineRule="auto"/>
              <w:jc w:val="both"/>
            </w:pPr>
            <w:r>
              <w:rPr>
                <w:rStyle w:val="a9"/>
                <w:rFonts w:eastAsiaTheme="majorEastAsia"/>
              </w:rPr>
              <w:t xml:space="preserve">-  </w:t>
            </w:r>
            <w:r w:rsidRPr="006A070C">
              <w:rPr>
                <w:rStyle w:val="a9"/>
                <w:rFonts w:eastAsiaTheme="majorEastAsia"/>
              </w:rPr>
              <w:t>Ребёнок способен понимать свои переживания и причины их возникновения,</w:t>
            </w:r>
          </w:p>
          <w:p w:rsidR="00A6571B" w:rsidRPr="006A070C" w:rsidRDefault="00A6571B" w:rsidP="004C70AB">
            <w:pPr>
              <w:pStyle w:val="aa"/>
              <w:spacing w:line="262" w:lineRule="auto"/>
              <w:ind w:left="140"/>
              <w:jc w:val="both"/>
            </w:pPr>
            <w:r w:rsidRPr="006A070C">
              <w:rPr>
                <w:rStyle w:val="a9"/>
                <w:rFonts w:eastAsiaTheme="majorEastAsia"/>
              </w:rPr>
              <w:t>регулировать своё</w:t>
            </w:r>
            <w:r>
              <w:rPr>
                <w:rStyle w:val="a9"/>
                <w:rFonts w:eastAsiaTheme="majorEastAsia"/>
              </w:rPr>
              <w:t xml:space="preserve"> поведение</w:t>
            </w:r>
            <w:r w:rsidRPr="006A070C">
              <w:rPr>
                <w:rStyle w:val="a9"/>
                <w:rFonts w:eastAsiaTheme="majorEastAsia"/>
              </w:rPr>
              <w:t xml:space="preserve"> и осуществлять выбор социально одобряемых действий в конкретных ситуациях, обосновывать свои ценностные ориентации;</w:t>
            </w:r>
          </w:p>
          <w:p w:rsidR="00A6571B" w:rsidRPr="006A070C" w:rsidRDefault="00A6571B" w:rsidP="004C70AB">
            <w:pPr>
              <w:pStyle w:val="aa"/>
              <w:numPr>
                <w:ilvl w:val="0"/>
                <w:numId w:val="17"/>
              </w:numPr>
              <w:tabs>
                <w:tab w:val="left" w:pos="312"/>
              </w:tabs>
              <w:spacing w:line="262" w:lineRule="auto"/>
              <w:jc w:val="both"/>
            </w:pPr>
            <w:r w:rsidRPr="006A070C">
              <w:rPr>
                <w:rStyle w:val="a9"/>
                <w:rFonts w:eastAsiaTheme="majorEastAsia"/>
              </w:rPr>
              <w:t>Ребёнок стремится сохранять позитивную самооценку;</w:t>
            </w:r>
          </w:p>
          <w:p w:rsidR="00A6571B" w:rsidRPr="007C2EF7" w:rsidRDefault="00A6571B" w:rsidP="004C70AB">
            <w:pPr>
              <w:pStyle w:val="aa"/>
              <w:numPr>
                <w:ilvl w:val="0"/>
                <w:numId w:val="17"/>
              </w:numPr>
              <w:tabs>
                <w:tab w:val="left" w:pos="312"/>
              </w:tabs>
              <w:spacing w:line="262" w:lineRule="auto"/>
              <w:jc w:val="both"/>
            </w:pPr>
            <w:r w:rsidRPr="006A070C">
              <w:rPr>
                <w:rStyle w:val="a9"/>
                <w:rFonts w:eastAsiaTheme="majorEastAsia"/>
              </w:rPr>
              <w:t>Ребёнок проявляет положительное отношение к миру, разным видам труда,</w:t>
            </w:r>
            <w:r>
              <w:t xml:space="preserve"> </w:t>
            </w:r>
            <w:r w:rsidRPr="007C2EF7">
              <w:rPr>
                <w:rStyle w:val="a9"/>
                <w:rFonts w:eastAsiaTheme="majorEastAsia"/>
              </w:rPr>
              <w:t>другим людям и самому себе;</w:t>
            </w:r>
          </w:p>
          <w:p w:rsidR="00A6571B" w:rsidRPr="006A070C" w:rsidRDefault="00A6571B" w:rsidP="004C70AB">
            <w:pPr>
              <w:pStyle w:val="aa"/>
              <w:numPr>
                <w:ilvl w:val="0"/>
                <w:numId w:val="17"/>
              </w:numPr>
              <w:tabs>
                <w:tab w:val="left" w:pos="312"/>
              </w:tabs>
              <w:spacing w:line="254" w:lineRule="auto"/>
              <w:jc w:val="both"/>
            </w:pPr>
            <w:r w:rsidRPr="006A070C">
              <w:rPr>
                <w:rStyle w:val="a9"/>
                <w:rFonts w:eastAsiaTheme="majorEastAsia"/>
              </w:rPr>
              <w:t xml:space="preserve">У ребёнка выражено стремление заниматься </w:t>
            </w:r>
            <w:r w:rsidRPr="006A070C">
              <w:rPr>
                <w:rStyle w:val="a9"/>
                <w:rFonts w:eastAsiaTheme="majorEastAsia"/>
              </w:rPr>
              <w:lastRenderedPageBreak/>
              <w:t>социально значимой деятельностью;</w:t>
            </w:r>
          </w:p>
          <w:p w:rsidR="00A6571B" w:rsidRPr="006A070C" w:rsidRDefault="00A6571B" w:rsidP="004C70AB">
            <w:pPr>
              <w:pStyle w:val="aa"/>
              <w:numPr>
                <w:ilvl w:val="0"/>
                <w:numId w:val="17"/>
              </w:numPr>
              <w:tabs>
                <w:tab w:val="left" w:pos="312"/>
              </w:tabs>
              <w:spacing w:line="254" w:lineRule="auto"/>
              <w:ind w:left="140" w:hanging="112"/>
              <w:jc w:val="both"/>
            </w:pPr>
            <w:r w:rsidRPr="006A070C">
              <w:rPr>
                <w:rStyle w:val="a9"/>
                <w:rFonts w:eastAsiaTheme="majorEastAsia"/>
              </w:rPr>
              <w:t xml:space="preserve">Ребёнок способен откликаться на эмоции близких людей, проявлять </w:t>
            </w:r>
            <w:proofErr w:type="spellStart"/>
            <w:r w:rsidRPr="006A070C">
              <w:rPr>
                <w:rStyle w:val="a9"/>
                <w:rFonts w:eastAsiaTheme="majorEastAsia"/>
              </w:rPr>
              <w:t>эмпатию</w:t>
            </w:r>
            <w:proofErr w:type="spellEnd"/>
            <w:r w:rsidRPr="006A070C">
              <w:rPr>
                <w:rStyle w:val="a9"/>
                <w:rFonts w:eastAsiaTheme="majorEastAsia"/>
              </w:rPr>
              <w:t xml:space="preserve"> (сочувствие, сопереживание, содействие);</w:t>
            </w:r>
          </w:p>
          <w:p w:rsidR="007C2EF7" w:rsidRPr="006A070C" w:rsidRDefault="007C2EF7" w:rsidP="004C70AB">
            <w:pPr>
              <w:pStyle w:val="aa"/>
              <w:numPr>
                <w:ilvl w:val="0"/>
                <w:numId w:val="17"/>
              </w:numPr>
              <w:tabs>
                <w:tab w:val="left" w:pos="312"/>
              </w:tabs>
              <w:spacing w:line="264" w:lineRule="auto"/>
              <w:ind w:left="140" w:hanging="112"/>
              <w:jc w:val="both"/>
            </w:pPr>
            <w:r w:rsidRPr="006A070C">
              <w:rPr>
                <w:rStyle w:val="a9"/>
                <w:rFonts w:eastAsiaTheme="majorEastAsia"/>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7C2EF7" w:rsidRPr="006A070C" w:rsidRDefault="007C2EF7" w:rsidP="004C70AB">
            <w:pPr>
              <w:pStyle w:val="aa"/>
              <w:numPr>
                <w:ilvl w:val="0"/>
                <w:numId w:val="17"/>
              </w:numPr>
              <w:tabs>
                <w:tab w:val="left" w:pos="312"/>
              </w:tabs>
              <w:spacing w:line="262" w:lineRule="auto"/>
              <w:ind w:left="140" w:hanging="112"/>
              <w:jc w:val="both"/>
            </w:pPr>
            <w:r w:rsidRPr="006A070C">
              <w:rPr>
                <w:rStyle w:val="a9"/>
                <w:rFonts w:eastAsiaTheme="majorEastAsia"/>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7C2EF7" w:rsidRPr="006A070C" w:rsidRDefault="00A6571B" w:rsidP="004C70AB">
            <w:pPr>
              <w:pStyle w:val="aa"/>
              <w:ind w:left="28"/>
              <w:jc w:val="both"/>
            </w:pPr>
            <w:r>
              <w:rPr>
                <w:rStyle w:val="a9"/>
                <w:rFonts w:eastAsiaTheme="majorEastAsia"/>
              </w:rPr>
              <w:t xml:space="preserve">- </w:t>
            </w:r>
            <w:r w:rsidR="007C2EF7" w:rsidRPr="006A070C">
              <w:rPr>
                <w:rStyle w:val="a9"/>
                <w:rFonts w:eastAsiaTheme="majorEastAsia"/>
              </w:rPr>
              <w:t>Ребёнок владеет речью как средством коммуникации, ведет диалог со взрослыми и</w:t>
            </w:r>
            <w:r w:rsidR="007C2EF7">
              <w:rPr>
                <w:rStyle w:val="a9"/>
                <w:rFonts w:eastAsiaTheme="majorEastAsia"/>
              </w:rPr>
              <w:t xml:space="preserve"> </w:t>
            </w:r>
            <w:r w:rsidR="007C2EF7" w:rsidRPr="006A070C">
              <w:rPr>
                <w:rStyle w:val="a9"/>
                <w:rFonts w:eastAsiaTheme="majorEastAsia"/>
              </w:rPr>
              <w:t>сверстниками, использует формулы речевого этикета в соответствии с ситуацией общения, владеет коммуникативно-речевыми умениями;</w:t>
            </w:r>
          </w:p>
          <w:p w:rsidR="007C2EF7" w:rsidRPr="007C2EF7" w:rsidRDefault="007C2EF7" w:rsidP="004C70AB">
            <w:pPr>
              <w:pStyle w:val="aa"/>
              <w:numPr>
                <w:ilvl w:val="0"/>
                <w:numId w:val="17"/>
              </w:numPr>
              <w:tabs>
                <w:tab w:val="left" w:pos="312"/>
              </w:tabs>
              <w:spacing w:line="257" w:lineRule="auto"/>
              <w:jc w:val="both"/>
            </w:pPr>
            <w:r w:rsidRPr="006A070C">
              <w:rPr>
                <w:rStyle w:val="a9"/>
                <w:rFonts w:eastAsiaTheme="majorEastAsia"/>
              </w:rPr>
              <w:t>Ребёнок знает и осмысленно воспринимает литературные произведения различных</w:t>
            </w:r>
            <w:r>
              <w:t xml:space="preserve"> </w:t>
            </w:r>
            <w:r w:rsidRPr="007C2EF7">
              <w:rPr>
                <w:rStyle w:val="a9"/>
                <w:rFonts w:eastAsiaTheme="majorEastAsia"/>
              </w:rPr>
              <w:t>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w:t>
            </w:r>
            <w:r w:rsidR="00AF1788">
              <w:rPr>
                <w:rStyle w:val="a9"/>
                <w:rFonts w:eastAsiaTheme="majorEastAsia"/>
              </w:rPr>
              <w:t>;</w:t>
            </w:r>
          </w:p>
          <w:p w:rsidR="00AF1788" w:rsidRPr="006A070C" w:rsidRDefault="00AF1788" w:rsidP="004C70AB">
            <w:pPr>
              <w:pStyle w:val="aa"/>
              <w:numPr>
                <w:ilvl w:val="0"/>
                <w:numId w:val="17"/>
              </w:numPr>
              <w:tabs>
                <w:tab w:val="left" w:pos="312"/>
              </w:tabs>
              <w:spacing w:line="262" w:lineRule="auto"/>
              <w:jc w:val="both"/>
            </w:pPr>
            <w:r w:rsidRPr="006A070C">
              <w:rPr>
                <w:rStyle w:val="a9"/>
                <w:rFonts w:eastAsiaTheme="majorEastAsia"/>
              </w:rPr>
              <w:t>Ребёнок обладает начальными знаниями о природном и социальном мире, в</w:t>
            </w:r>
          </w:p>
          <w:p w:rsidR="00AF1788" w:rsidRPr="006A070C" w:rsidRDefault="00AF1788" w:rsidP="004C70AB">
            <w:pPr>
              <w:pStyle w:val="aa"/>
              <w:spacing w:line="262" w:lineRule="auto"/>
              <w:jc w:val="both"/>
            </w:pPr>
            <w:r w:rsidRPr="006A070C">
              <w:rPr>
                <w:rStyle w:val="a9"/>
                <w:rFonts w:eastAsiaTheme="majorEastAsia"/>
              </w:rPr>
              <w:t>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AF1788" w:rsidRPr="006A070C" w:rsidRDefault="00A6571B" w:rsidP="004C70AB">
            <w:pPr>
              <w:pStyle w:val="aa"/>
              <w:numPr>
                <w:ilvl w:val="0"/>
                <w:numId w:val="17"/>
              </w:numPr>
              <w:tabs>
                <w:tab w:val="left" w:pos="170"/>
              </w:tabs>
              <w:spacing w:line="262" w:lineRule="auto"/>
              <w:jc w:val="both"/>
            </w:pPr>
            <w:r>
              <w:rPr>
                <w:rStyle w:val="a9"/>
                <w:rFonts w:eastAsiaTheme="majorEastAsia"/>
              </w:rPr>
              <w:t xml:space="preserve"> </w:t>
            </w:r>
            <w:r w:rsidR="00AF1788" w:rsidRPr="006A070C">
              <w:rPr>
                <w:rStyle w:val="a9"/>
                <w:rFonts w:eastAsiaTheme="majorEastAsia"/>
              </w:rPr>
              <w:t>Ребёнок проявляет любознательность, активно задает вопросы взрослым и</w:t>
            </w:r>
          </w:p>
          <w:p w:rsidR="00AF1788" w:rsidRPr="006A070C" w:rsidRDefault="00AF1788" w:rsidP="004C70AB">
            <w:pPr>
              <w:pStyle w:val="aa"/>
              <w:spacing w:line="262" w:lineRule="auto"/>
              <w:jc w:val="both"/>
            </w:pPr>
            <w:r w:rsidRPr="006A070C">
              <w:rPr>
                <w:rStyle w:val="a9"/>
                <w:rFonts w:eastAsiaTheme="majorEastAsia"/>
              </w:rPr>
              <w:t>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AF1788" w:rsidRPr="006A070C" w:rsidRDefault="00AF1788" w:rsidP="004C70AB">
            <w:pPr>
              <w:pStyle w:val="aa"/>
              <w:numPr>
                <w:ilvl w:val="0"/>
                <w:numId w:val="17"/>
              </w:numPr>
              <w:tabs>
                <w:tab w:val="left" w:pos="312"/>
              </w:tabs>
              <w:spacing w:line="262" w:lineRule="auto"/>
              <w:jc w:val="both"/>
            </w:pPr>
            <w:r w:rsidRPr="006A070C">
              <w:rPr>
                <w:rStyle w:val="a9"/>
                <w:rFonts w:eastAsiaTheme="majorEastAsia"/>
              </w:rPr>
              <w:t>Ребёнок имеет представление о жизни людей в России, имеет некоторые</w:t>
            </w:r>
          </w:p>
          <w:p w:rsidR="00AF1788" w:rsidRPr="006A070C" w:rsidRDefault="00AF1788" w:rsidP="004C70AB">
            <w:pPr>
              <w:pStyle w:val="aa"/>
              <w:tabs>
                <w:tab w:val="left" w:pos="312"/>
              </w:tabs>
              <w:spacing w:line="262" w:lineRule="auto"/>
              <w:jc w:val="both"/>
            </w:pPr>
            <w:r w:rsidRPr="006A070C">
              <w:rPr>
                <w:rStyle w:val="a9"/>
                <w:rFonts w:eastAsiaTheme="majorEastAsia"/>
              </w:rPr>
              <w:t xml:space="preserve">представления о важных исторических событиях </w:t>
            </w:r>
            <w:r w:rsidRPr="006A070C">
              <w:rPr>
                <w:rStyle w:val="a9"/>
                <w:rFonts w:eastAsiaTheme="majorEastAsia"/>
              </w:rPr>
              <w:lastRenderedPageBreak/>
              <w:t>Отечества; имеет представление о многообразии стран и народов мира;</w:t>
            </w:r>
          </w:p>
          <w:p w:rsidR="00AF1788" w:rsidRPr="006A070C" w:rsidRDefault="00AF1788" w:rsidP="004C70AB">
            <w:pPr>
              <w:pStyle w:val="aa"/>
              <w:numPr>
                <w:ilvl w:val="0"/>
                <w:numId w:val="17"/>
              </w:numPr>
              <w:tabs>
                <w:tab w:val="left" w:pos="312"/>
              </w:tabs>
              <w:spacing w:line="254" w:lineRule="auto"/>
              <w:jc w:val="both"/>
            </w:pPr>
            <w:r w:rsidRPr="006A070C">
              <w:rPr>
                <w:rStyle w:val="a9"/>
                <w:rFonts w:eastAsiaTheme="majorEastAsia"/>
              </w:rPr>
              <w:t>Ребёнок способен применять в жизненных и игровых ситуациях знания о</w:t>
            </w:r>
          </w:p>
          <w:p w:rsidR="00AF1788" w:rsidRPr="006A070C" w:rsidRDefault="00AF1788" w:rsidP="004C70AB">
            <w:pPr>
              <w:pStyle w:val="aa"/>
              <w:tabs>
                <w:tab w:val="left" w:pos="312"/>
              </w:tabs>
              <w:spacing w:line="254" w:lineRule="auto"/>
              <w:jc w:val="both"/>
            </w:pPr>
            <w:r w:rsidRPr="006A070C">
              <w:rPr>
                <w:rStyle w:val="a9"/>
                <w:rFonts w:eastAsiaTheme="majorEastAsia"/>
              </w:rPr>
              <w:t>количестве, форме, величине предметов, пространстве и времени, умения считать, измерять, сравнивать, вычислять и тому подобное;</w:t>
            </w:r>
          </w:p>
          <w:p w:rsidR="00AF1788" w:rsidRPr="006A070C" w:rsidRDefault="00AF1788" w:rsidP="004C70AB">
            <w:pPr>
              <w:pStyle w:val="aa"/>
              <w:numPr>
                <w:ilvl w:val="0"/>
                <w:numId w:val="17"/>
              </w:numPr>
              <w:tabs>
                <w:tab w:val="left" w:pos="312"/>
              </w:tabs>
              <w:spacing w:line="259" w:lineRule="auto"/>
              <w:jc w:val="both"/>
            </w:pPr>
            <w:r w:rsidRPr="006A070C">
              <w:rPr>
                <w:rStyle w:val="a9"/>
                <w:rFonts w:eastAsiaTheme="majorEastAsia"/>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AF1788" w:rsidRPr="006A070C" w:rsidRDefault="00AF1788" w:rsidP="004C70AB">
            <w:pPr>
              <w:pStyle w:val="aa"/>
              <w:tabs>
                <w:tab w:val="left" w:pos="312"/>
              </w:tabs>
              <w:spacing w:line="264" w:lineRule="auto"/>
              <w:jc w:val="both"/>
            </w:pPr>
            <w:r>
              <w:rPr>
                <w:rStyle w:val="a9"/>
                <w:rFonts w:eastAsiaTheme="majorEastAsia"/>
              </w:rPr>
              <w:t xml:space="preserve">-       </w:t>
            </w:r>
            <w:r w:rsidRPr="006A070C">
              <w:rPr>
                <w:rStyle w:val="a9"/>
                <w:rFonts w:eastAsiaTheme="majorEastAsia"/>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AF1788" w:rsidRPr="006A070C" w:rsidRDefault="00AF1788" w:rsidP="004C70AB">
            <w:pPr>
              <w:pStyle w:val="aa"/>
              <w:numPr>
                <w:ilvl w:val="0"/>
                <w:numId w:val="17"/>
              </w:numPr>
              <w:tabs>
                <w:tab w:val="left" w:pos="312"/>
              </w:tabs>
              <w:spacing w:line="257" w:lineRule="auto"/>
              <w:jc w:val="both"/>
            </w:pPr>
            <w:r w:rsidRPr="006A070C">
              <w:rPr>
                <w:rStyle w:val="a9"/>
                <w:rFonts w:eastAsiaTheme="majorEastAsia"/>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A522F9" w:rsidRPr="002E306F" w:rsidRDefault="00AF1788" w:rsidP="004C70AB">
            <w:pPr>
              <w:pStyle w:val="aa"/>
              <w:numPr>
                <w:ilvl w:val="0"/>
                <w:numId w:val="17"/>
              </w:numPr>
              <w:tabs>
                <w:tab w:val="left" w:pos="312"/>
              </w:tabs>
              <w:spacing w:line="259" w:lineRule="auto"/>
              <w:jc w:val="both"/>
              <w:rPr>
                <w:rStyle w:val="a9"/>
              </w:rPr>
            </w:pPr>
            <w:r w:rsidRPr="006A070C">
              <w:rPr>
                <w:rStyle w:val="a9"/>
                <w:rFonts w:eastAsiaTheme="majorEastAsia"/>
              </w:rPr>
              <w:t>Ребёнок выражает интерес к культурным традициям народа в процессе знакомства</w:t>
            </w:r>
            <w:r w:rsidR="004E48D4">
              <w:rPr>
                <w:rStyle w:val="a9"/>
                <w:rFonts w:eastAsiaTheme="majorEastAsia"/>
              </w:rPr>
              <w:t xml:space="preserve"> </w:t>
            </w:r>
            <w:r w:rsidR="004E48D4" w:rsidRPr="006A070C">
              <w:rPr>
                <w:rStyle w:val="a9"/>
                <w:rFonts w:eastAsiaTheme="majorEastAsia"/>
              </w:rPr>
              <w:t>с различны</w:t>
            </w:r>
            <w:r w:rsidR="004E48D4">
              <w:rPr>
                <w:rStyle w:val="a9"/>
                <w:rFonts w:eastAsiaTheme="majorEastAsia"/>
              </w:rPr>
              <w:t xml:space="preserve">ми видами и жанрами искусства; </w:t>
            </w:r>
            <w:r w:rsidR="004E48D4" w:rsidRPr="006A070C">
              <w:rPr>
                <w:rStyle w:val="a9"/>
                <w:rFonts w:eastAsiaTheme="majorEastAsia"/>
              </w:rPr>
              <w:t>обладает начальными знаниями об искусстве</w:t>
            </w:r>
            <w:r w:rsidR="004E48D4">
              <w:rPr>
                <w:rStyle w:val="a9"/>
                <w:rFonts w:eastAsiaTheme="majorEastAsia"/>
              </w:rPr>
              <w:t>;</w:t>
            </w:r>
          </w:p>
          <w:p w:rsidR="002E306F" w:rsidRPr="006A070C" w:rsidRDefault="002E306F" w:rsidP="004C70AB">
            <w:pPr>
              <w:pStyle w:val="aa"/>
              <w:numPr>
                <w:ilvl w:val="0"/>
                <w:numId w:val="17"/>
              </w:numPr>
              <w:tabs>
                <w:tab w:val="left" w:pos="312"/>
              </w:tabs>
              <w:spacing w:line="254" w:lineRule="auto"/>
              <w:jc w:val="both"/>
            </w:pPr>
            <w:r w:rsidRPr="006A070C">
              <w:rPr>
                <w:rStyle w:val="a9"/>
                <w:rFonts w:eastAsiaTheme="majorEastAsia"/>
              </w:rPr>
              <w:t>Ребёнок владеет умениями, навыками и средствами художественной</w:t>
            </w:r>
          </w:p>
          <w:p w:rsidR="002E306F" w:rsidRPr="006A070C" w:rsidRDefault="002E306F" w:rsidP="004C70AB">
            <w:pPr>
              <w:pStyle w:val="aa"/>
              <w:tabs>
                <w:tab w:val="left" w:pos="312"/>
              </w:tabs>
              <w:spacing w:line="254" w:lineRule="auto"/>
              <w:jc w:val="both"/>
            </w:pPr>
            <w:r w:rsidRPr="006A070C">
              <w:rPr>
                <w:rStyle w:val="a9"/>
                <w:rFonts w:eastAsiaTheme="majorEastAsia"/>
              </w:rPr>
              <w:t>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2E306F" w:rsidRPr="000C5955" w:rsidRDefault="002E306F" w:rsidP="004C70AB">
            <w:pPr>
              <w:pStyle w:val="aa"/>
              <w:numPr>
                <w:ilvl w:val="0"/>
                <w:numId w:val="17"/>
              </w:numPr>
              <w:tabs>
                <w:tab w:val="left" w:pos="312"/>
              </w:tabs>
              <w:spacing w:line="254" w:lineRule="auto"/>
              <w:jc w:val="both"/>
            </w:pPr>
            <w:r w:rsidRPr="006A070C">
              <w:rPr>
                <w:rStyle w:val="a9"/>
                <w:rFonts w:eastAsiaTheme="majorEastAsia"/>
              </w:rPr>
              <w:t>Ребёнок участвует в создании индивидуальных и коллективных творческих работ,</w:t>
            </w:r>
            <w:r w:rsidR="000C5955">
              <w:t xml:space="preserve"> </w:t>
            </w:r>
            <w:r w:rsidRPr="000C5955">
              <w:rPr>
                <w:rStyle w:val="a9"/>
                <w:rFonts w:eastAsiaTheme="majorEastAsia"/>
              </w:rPr>
              <w:t>тематических композиций к праздничным утренникам и развлечениям, художественных проектах;</w:t>
            </w:r>
          </w:p>
          <w:p w:rsidR="002E306F" w:rsidRPr="000C5955" w:rsidRDefault="002E306F" w:rsidP="004C70AB">
            <w:pPr>
              <w:pStyle w:val="aa"/>
              <w:numPr>
                <w:ilvl w:val="0"/>
                <w:numId w:val="17"/>
              </w:numPr>
              <w:tabs>
                <w:tab w:val="left" w:pos="170"/>
              </w:tabs>
              <w:spacing w:line="262" w:lineRule="auto"/>
              <w:jc w:val="both"/>
            </w:pPr>
            <w:r w:rsidRPr="006A070C">
              <w:rPr>
                <w:rStyle w:val="a9"/>
                <w:rFonts w:eastAsiaTheme="majorEastAsia"/>
              </w:rPr>
              <w:t>Ребёнок самостоятельно выбирает технику и выразительные средства для наиболее</w:t>
            </w:r>
            <w:r w:rsidR="000C5955">
              <w:t xml:space="preserve"> </w:t>
            </w:r>
            <w:r w:rsidRPr="000C5955">
              <w:rPr>
                <w:rStyle w:val="a9"/>
                <w:rFonts w:eastAsiaTheme="majorEastAsia"/>
              </w:rPr>
              <w:t xml:space="preserve">точной передачи образа и своего замысла, способен создавать сложные объекты и композиции, преобразовывать и использовать с учётом игровой ситуации; ребёнок владеет разными формами и видами игры, различает условную и реальную </w:t>
            </w:r>
            <w:r w:rsidRPr="000C5955">
              <w:rPr>
                <w:rStyle w:val="a9"/>
                <w:rFonts w:eastAsiaTheme="majorEastAsia"/>
              </w:rPr>
              <w:lastRenderedPageBreak/>
              <w:t>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2E306F" w:rsidRPr="006A070C" w:rsidRDefault="002E306F" w:rsidP="004C70AB">
            <w:pPr>
              <w:pStyle w:val="aa"/>
              <w:numPr>
                <w:ilvl w:val="0"/>
                <w:numId w:val="17"/>
              </w:numPr>
              <w:tabs>
                <w:tab w:val="left" w:pos="170"/>
              </w:tabs>
              <w:spacing w:line="262" w:lineRule="auto"/>
              <w:jc w:val="both"/>
            </w:pPr>
            <w:r w:rsidRPr="006A070C">
              <w:rPr>
                <w:rStyle w:val="a9"/>
                <w:rFonts w:eastAsiaTheme="majorEastAsia"/>
              </w:rPr>
              <w:t>Ребёнок проявляет интерес к игровому экспериментированию с предметами, к</w:t>
            </w:r>
          </w:p>
          <w:p w:rsidR="002E306F" w:rsidRPr="006A070C" w:rsidRDefault="002E306F" w:rsidP="004C70AB">
            <w:pPr>
              <w:pStyle w:val="aa"/>
              <w:spacing w:line="262" w:lineRule="auto"/>
              <w:jc w:val="both"/>
            </w:pPr>
            <w:r w:rsidRPr="006A070C">
              <w:rPr>
                <w:rStyle w:val="a9"/>
                <w:rFonts w:eastAsiaTheme="majorEastAsia"/>
              </w:rPr>
              <w:t>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2E306F" w:rsidRPr="006A070C" w:rsidRDefault="002E306F" w:rsidP="004C70AB">
            <w:pPr>
              <w:pStyle w:val="aa"/>
              <w:numPr>
                <w:ilvl w:val="0"/>
                <w:numId w:val="17"/>
              </w:numPr>
              <w:tabs>
                <w:tab w:val="left" w:pos="312"/>
              </w:tabs>
              <w:spacing w:line="259" w:lineRule="auto"/>
              <w:jc w:val="both"/>
            </w:pPr>
            <w:r w:rsidRPr="006A070C">
              <w:rPr>
                <w:rStyle w:val="a9"/>
                <w:rFonts w:eastAsiaTheme="majorEastAsia"/>
              </w:rPr>
              <w:t>Ребёнок способен планировать свои действия, направленные на достижение</w:t>
            </w:r>
          </w:p>
          <w:p w:rsidR="002E306F" w:rsidRPr="000932B1" w:rsidRDefault="002E306F" w:rsidP="004C70AB">
            <w:pPr>
              <w:pStyle w:val="aa"/>
              <w:tabs>
                <w:tab w:val="left" w:pos="312"/>
              </w:tabs>
              <w:spacing w:line="259" w:lineRule="auto"/>
              <w:jc w:val="both"/>
              <w:rPr>
                <w:rStyle w:val="a9"/>
              </w:rPr>
            </w:pPr>
            <w:r w:rsidRPr="006A070C">
              <w:rPr>
                <w:rStyle w:val="a9"/>
                <w:rFonts w:eastAsiaTheme="majorEastAsia"/>
              </w:rPr>
              <w:t>конкретной цели; демонстрирует сформированные предпосылки к учебной деятельности и элементы готовности к школьному обучению.</w:t>
            </w:r>
          </w:p>
          <w:p w:rsidR="0080644D" w:rsidRPr="000932B1" w:rsidRDefault="0080644D" w:rsidP="004C70AB">
            <w:pPr>
              <w:widowControl w:val="0"/>
              <w:jc w:val="both"/>
              <w:rPr>
                <w:color w:val="000000"/>
                <w:lang w:bidi="ru-RU"/>
              </w:rPr>
            </w:pPr>
          </w:p>
        </w:tc>
      </w:tr>
    </w:tbl>
    <w:p w:rsidR="006C2A42" w:rsidRDefault="006C2A42" w:rsidP="00E04EC0">
      <w:pPr>
        <w:pStyle w:val="a6"/>
        <w:jc w:val="center"/>
        <w:rPr>
          <w:rFonts w:ascii="Times New Roman" w:hAnsi="Times New Roman" w:cs="Times New Roman"/>
          <w:b/>
        </w:rPr>
      </w:pPr>
    </w:p>
    <w:p w:rsidR="006C2A42" w:rsidRDefault="006C2A42" w:rsidP="00E04EC0">
      <w:pPr>
        <w:pStyle w:val="a6"/>
        <w:jc w:val="center"/>
        <w:rPr>
          <w:rFonts w:ascii="Times New Roman" w:hAnsi="Times New Roman" w:cs="Times New Roman"/>
          <w:b/>
        </w:rPr>
      </w:pPr>
    </w:p>
    <w:p w:rsidR="006C2A42" w:rsidRDefault="006C2A42" w:rsidP="00E04EC0">
      <w:pPr>
        <w:pStyle w:val="a6"/>
        <w:jc w:val="center"/>
        <w:rPr>
          <w:rFonts w:ascii="Times New Roman" w:hAnsi="Times New Roman" w:cs="Times New Roman"/>
          <w:b/>
        </w:rPr>
      </w:pPr>
    </w:p>
    <w:p w:rsidR="006C2A42" w:rsidRDefault="006C2A42" w:rsidP="00E04EC0">
      <w:pPr>
        <w:pStyle w:val="a6"/>
        <w:jc w:val="center"/>
        <w:rPr>
          <w:rFonts w:ascii="Times New Roman" w:hAnsi="Times New Roman" w:cs="Times New Roman"/>
          <w:b/>
        </w:rPr>
      </w:pPr>
    </w:p>
    <w:p w:rsidR="002A3AC7" w:rsidRPr="0054349B" w:rsidRDefault="0084205D" w:rsidP="00E04EC0">
      <w:pPr>
        <w:pStyle w:val="a6"/>
        <w:jc w:val="center"/>
        <w:rPr>
          <w:rFonts w:ascii="Times New Roman" w:hAnsi="Times New Roman" w:cs="Times New Roman"/>
          <w:b/>
        </w:rPr>
      </w:pPr>
      <w:r>
        <w:rPr>
          <w:rFonts w:ascii="Times New Roman" w:hAnsi="Times New Roman" w:cs="Times New Roman"/>
          <w:b/>
        </w:rPr>
        <w:t>1.3.3</w:t>
      </w:r>
      <w:r w:rsidR="002A3AC7" w:rsidRPr="0054349B">
        <w:rPr>
          <w:rFonts w:ascii="Times New Roman" w:hAnsi="Times New Roman" w:cs="Times New Roman"/>
          <w:b/>
        </w:rPr>
        <w:t>. Планируемые результаты как ориентиры освоения</w:t>
      </w:r>
    </w:p>
    <w:p w:rsidR="002A3AC7" w:rsidRPr="0054349B" w:rsidRDefault="002A3AC7" w:rsidP="00CC7CAE">
      <w:pPr>
        <w:pStyle w:val="a6"/>
        <w:jc w:val="center"/>
        <w:rPr>
          <w:rFonts w:ascii="Times New Roman" w:hAnsi="Times New Roman" w:cs="Times New Roman"/>
          <w:b/>
        </w:rPr>
      </w:pPr>
      <w:r w:rsidRPr="0054349B">
        <w:rPr>
          <w:rFonts w:ascii="Times New Roman" w:hAnsi="Times New Roman" w:cs="Times New Roman"/>
          <w:b/>
        </w:rPr>
        <w:t>воспитанниками части, формируемой участниками образовательных отношений</w:t>
      </w:r>
    </w:p>
    <w:p w:rsidR="002A3AC7" w:rsidRPr="0054349B" w:rsidRDefault="002A3AC7" w:rsidP="004C70AB">
      <w:pPr>
        <w:pStyle w:val="a6"/>
        <w:jc w:val="both"/>
        <w:rPr>
          <w:rFonts w:ascii="Times New Roman" w:hAnsi="Times New Roman" w:cs="Times New Roman"/>
          <w:b/>
        </w:rPr>
      </w:pPr>
    </w:p>
    <w:p w:rsidR="002A3AC7" w:rsidRPr="0054349B" w:rsidRDefault="002A3AC7" w:rsidP="004B0BE2">
      <w:pPr>
        <w:pStyle w:val="a6"/>
        <w:jc w:val="center"/>
        <w:rPr>
          <w:rFonts w:ascii="Times New Roman" w:eastAsia="Symbol" w:hAnsi="Times New Roman" w:cs="Times New Roman"/>
          <w:b/>
          <w:i/>
        </w:rPr>
      </w:pPr>
      <w:r w:rsidRPr="0054349B">
        <w:rPr>
          <w:rFonts w:ascii="Times New Roman" w:hAnsi="Times New Roman" w:cs="Times New Roman"/>
          <w:b/>
          <w:i/>
        </w:rPr>
        <w:t xml:space="preserve">Парциальная программа "От </w:t>
      </w:r>
      <w:proofErr w:type="spellStart"/>
      <w:r w:rsidRPr="0054349B">
        <w:rPr>
          <w:rFonts w:ascii="Times New Roman" w:hAnsi="Times New Roman" w:cs="Times New Roman"/>
          <w:b/>
          <w:i/>
        </w:rPr>
        <w:t>Фрёбеля</w:t>
      </w:r>
      <w:proofErr w:type="spellEnd"/>
      <w:r w:rsidRPr="0054349B">
        <w:rPr>
          <w:rFonts w:ascii="Times New Roman" w:hAnsi="Times New Roman" w:cs="Times New Roman"/>
          <w:b/>
          <w:i/>
        </w:rPr>
        <w:t xml:space="preserve"> до робота: растим будущих инженеров"</w:t>
      </w:r>
    </w:p>
    <w:tbl>
      <w:tblPr>
        <w:tblStyle w:val="a8"/>
        <w:tblW w:w="10493" w:type="dxa"/>
        <w:tblLayout w:type="fixed"/>
        <w:tblLook w:val="04A0" w:firstRow="1" w:lastRow="0" w:firstColumn="1" w:lastColumn="0" w:noHBand="0" w:noVBand="1"/>
      </w:tblPr>
      <w:tblGrid>
        <w:gridCol w:w="445"/>
        <w:gridCol w:w="2244"/>
        <w:gridCol w:w="2551"/>
        <w:gridCol w:w="2835"/>
        <w:gridCol w:w="2410"/>
        <w:gridCol w:w="8"/>
      </w:tblGrid>
      <w:tr w:rsidR="002A3AC7" w:rsidRPr="002A3AC7" w:rsidTr="005E7177">
        <w:trPr>
          <w:trHeight w:val="951"/>
        </w:trPr>
        <w:tc>
          <w:tcPr>
            <w:tcW w:w="445" w:type="dxa"/>
          </w:tcPr>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 xml:space="preserve">  №</w:t>
            </w:r>
          </w:p>
        </w:tc>
        <w:tc>
          <w:tcPr>
            <w:tcW w:w="2244" w:type="dxa"/>
          </w:tcPr>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 xml:space="preserve"> Компетенции инженера (по Квалификационному</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справочнику</w:t>
            </w:r>
          </w:p>
        </w:tc>
        <w:tc>
          <w:tcPr>
            <w:tcW w:w="2551" w:type="dxa"/>
          </w:tcPr>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Показатели основ технической подготовки</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детей</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5-6 лет</w:t>
            </w:r>
          </w:p>
        </w:tc>
        <w:tc>
          <w:tcPr>
            <w:tcW w:w="2835" w:type="dxa"/>
          </w:tcPr>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Показатели основ технической подготовки</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детей</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6-7 лет</w:t>
            </w:r>
          </w:p>
        </w:tc>
        <w:tc>
          <w:tcPr>
            <w:tcW w:w="2418" w:type="dxa"/>
            <w:gridSpan w:val="2"/>
          </w:tcPr>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Целевые ориентиры на этапе завершения</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Дошкольного образования из ФГОС ДО</w:t>
            </w:r>
          </w:p>
        </w:tc>
      </w:tr>
      <w:tr w:rsidR="002A3AC7" w:rsidRPr="002A3AC7" w:rsidTr="005E7177">
        <w:tc>
          <w:tcPr>
            <w:tcW w:w="445" w:type="dxa"/>
          </w:tcPr>
          <w:p w:rsidR="002A3AC7" w:rsidRPr="002A3AC7" w:rsidRDefault="002A3AC7" w:rsidP="004C70AB">
            <w:pPr>
              <w:pStyle w:val="a6"/>
              <w:jc w:val="both"/>
              <w:rPr>
                <w:rFonts w:ascii="Times New Roman" w:eastAsia="Symbol" w:hAnsi="Times New Roman" w:cs="Times New Roman"/>
              </w:rPr>
            </w:pPr>
          </w:p>
        </w:tc>
        <w:tc>
          <w:tcPr>
            <w:tcW w:w="2244" w:type="dxa"/>
          </w:tcPr>
          <w:p w:rsidR="002A3AC7" w:rsidRPr="002A3AC7" w:rsidRDefault="002A3AC7" w:rsidP="004C70AB">
            <w:pPr>
              <w:pStyle w:val="a6"/>
              <w:jc w:val="both"/>
              <w:rPr>
                <w:rFonts w:ascii="Times New Roman" w:eastAsia="Symbol" w:hAnsi="Times New Roman" w:cs="Times New Roman"/>
              </w:rPr>
            </w:pPr>
            <w:r w:rsidRPr="002A3AC7">
              <w:rPr>
                <w:rStyle w:val="markedcontent"/>
                <w:rFonts w:ascii="Times New Roman" w:eastAsiaTheme="majorEastAsia" w:hAnsi="Times New Roman" w:cs="Times New Roman"/>
              </w:rPr>
              <w:t>Выполняет с использованием</w:t>
            </w:r>
            <w:r w:rsidRPr="002A3AC7">
              <w:rPr>
                <w:rFonts w:ascii="Times New Roman" w:hAnsi="Times New Roman" w:cs="Times New Roman"/>
              </w:rPr>
              <w:br/>
            </w:r>
            <w:r w:rsidRPr="002A3AC7">
              <w:rPr>
                <w:rStyle w:val="markedcontent"/>
                <w:rFonts w:ascii="Times New Roman" w:eastAsiaTheme="majorEastAsia" w:hAnsi="Times New Roman" w:cs="Times New Roman"/>
              </w:rPr>
              <w:t>средств вычислительной техники,</w:t>
            </w:r>
            <w:r w:rsidRPr="002A3AC7">
              <w:rPr>
                <w:rFonts w:ascii="Times New Roman" w:hAnsi="Times New Roman" w:cs="Times New Roman"/>
              </w:rPr>
              <w:br/>
            </w:r>
            <w:r w:rsidRPr="002A3AC7">
              <w:rPr>
                <w:rStyle w:val="markedcontent"/>
                <w:rFonts w:ascii="Times New Roman" w:eastAsiaTheme="majorEastAsia" w:hAnsi="Times New Roman" w:cs="Times New Roman"/>
              </w:rPr>
              <w:t>коммуникаций и связи работы в</w:t>
            </w:r>
            <w:r w:rsidRPr="002A3AC7">
              <w:rPr>
                <w:rFonts w:ascii="Times New Roman" w:hAnsi="Times New Roman" w:cs="Times New Roman"/>
              </w:rPr>
              <w:br/>
            </w:r>
            <w:r w:rsidRPr="002A3AC7">
              <w:rPr>
                <w:rStyle w:val="markedcontent"/>
                <w:rFonts w:ascii="Times New Roman" w:eastAsiaTheme="majorEastAsia" w:hAnsi="Times New Roman" w:cs="Times New Roman"/>
              </w:rPr>
              <w:t>области научно-технической</w:t>
            </w:r>
            <w:r w:rsidRPr="002A3AC7">
              <w:rPr>
                <w:rFonts w:ascii="Times New Roman" w:hAnsi="Times New Roman" w:cs="Times New Roman"/>
              </w:rPr>
              <w:br/>
            </w:r>
            <w:r w:rsidRPr="002A3AC7">
              <w:rPr>
                <w:rStyle w:val="markedcontent"/>
                <w:rFonts w:ascii="Times New Roman" w:eastAsiaTheme="majorEastAsia" w:hAnsi="Times New Roman" w:cs="Times New Roman"/>
              </w:rPr>
              <w:t>деятельности по</w:t>
            </w:r>
            <w:r w:rsidRPr="002A3AC7">
              <w:rPr>
                <w:rFonts w:ascii="Times New Roman" w:hAnsi="Times New Roman" w:cs="Times New Roman"/>
              </w:rPr>
              <w:br/>
            </w:r>
            <w:r w:rsidRPr="002A3AC7">
              <w:rPr>
                <w:rStyle w:val="markedcontent"/>
                <w:rFonts w:ascii="Times New Roman" w:eastAsiaTheme="majorEastAsia" w:hAnsi="Times New Roman" w:cs="Times New Roman"/>
              </w:rPr>
              <w:t>проектированию, строительству,</w:t>
            </w:r>
            <w:r w:rsidRPr="002A3AC7">
              <w:rPr>
                <w:rFonts w:ascii="Times New Roman" w:hAnsi="Times New Roman" w:cs="Times New Roman"/>
              </w:rPr>
              <w:br/>
            </w:r>
            <w:r w:rsidRPr="002A3AC7">
              <w:rPr>
                <w:rStyle w:val="markedcontent"/>
                <w:rFonts w:ascii="Times New Roman" w:eastAsiaTheme="majorEastAsia" w:hAnsi="Times New Roman" w:cs="Times New Roman"/>
              </w:rPr>
              <w:t>информационному</w:t>
            </w:r>
            <w:r w:rsidRPr="002A3AC7">
              <w:rPr>
                <w:rFonts w:ascii="Times New Roman" w:hAnsi="Times New Roman" w:cs="Times New Roman"/>
              </w:rPr>
              <w:br/>
            </w:r>
            <w:r w:rsidRPr="002A3AC7">
              <w:rPr>
                <w:rStyle w:val="markedcontent"/>
                <w:rFonts w:ascii="Times New Roman" w:eastAsiaTheme="majorEastAsia" w:hAnsi="Times New Roman" w:cs="Times New Roman"/>
              </w:rPr>
              <w:t>обслуживанию, организации</w:t>
            </w:r>
            <w:r w:rsidRPr="002A3AC7">
              <w:rPr>
                <w:rFonts w:ascii="Times New Roman" w:hAnsi="Times New Roman" w:cs="Times New Roman"/>
              </w:rPr>
              <w:br/>
            </w:r>
            <w:r w:rsidRPr="002A3AC7">
              <w:rPr>
                <w:rStyle w:val="markedcontent"/>
                <w:rFonts w:ascii="Times New Roman" w:eastAsiaTheme="majorEastAsia" w:hAnsi="Times New Roman" w:cs="Times New Roman"/>
              </w:rPr>
              <w:t>производства, труда и</w:t>
            </w:r>
            <w:r w:rsidRPr="002A3AC7">
              <w:rPr>
                <w:rFonts w:ascii="Times New Roman" w:hAnsi="Times New Roman" w:cs="Times New Roman"/>
              </w:rPr>
              <w:t xml:space="preserve"> </w:t>
            </w:r>
            <w:r w:rsidRPr="002A3AC7">
              <w:rPr>
                <w:rStyle w:val="markedcontent"/>
                <w:rFonts w:ascii="Times New Roman" w:eastAsiaTheme="majorEastAsia" w:hAnsi="Times New Roman" w:cs="Times New Roman"/>
              </w:rPr>
              <w:lastRenderedPageBreak/>
              <w:t>управления, метрологическому</w:t>
            </w:r>
            <w:r w:rsidRPr="002A3AC7">
              <w:rPr>
                <w:rFonts w:ascii="Times New Roman" w:hAnsi="Times New Roman" w:cs="Times New Roman"/>
              </w:rPr>
              <w:br/>
            </w:r>
            <w:r w:rsidRPr="002A3AC7">
              <w:rPr>
                <w:rStyle w:val="markedcontent"/>
                <w:rFonts w:ascii="Times New Roman" w:eastAsiaTheme="majorEastAsia" w:hAnsi="Times New Roman" w:cs="Times New Roman"/>
              </w:rPr>
              <w:t>обеспечению, техническому</w:t>
            </w:r>
            <w:r w:rsidRPr="002A3AC7">
              <w:rPr>
                <w:rFonts w:ascii="Times New Roman" w:hAnsi="Times New Roman" w:cs="Times New Roman"/>
              </w:rPr>
              <w:t xml:space="preserve"> </w:t>
            </w:r>
            <w:r w:rsidRPr="002A3AC7">
              <w:rPr>
                <w:rStyle w:val="markedcontent"/>
                <w:rFonts w:ascii="Times New Roman" w:eastAsiaTheme="majorEastAsia" w:hAnsi="Times New Roman" w:cs="Times New Roman"/>
              </w:rPr>
              <w:t>контролю и т.п.</w:t>
            </w:r>
          </w:p>
        </w:tc>
        <w:tc>
          <w:tcPr>
            <w:tcW w:w="2551" w:type="dxa"/>
          </w:tcPr>
          <w:p w:rsidR="002A3AC7" w:rsidRPr="002A3AC7" w:rsidRDefault="002A3AC7" w:rsidP="004C70AB">
            <w:pPr>
              <w:pStyle w:val="a6"/>
              <w:jc w:val="both"/>
              <w:rPr>
                <w:rFonts w:ascii="Times New Roman" w:eastAsia="Symbol" w:hAnsi="Times New Roman" w:cs="Times New Roman"/>
              </w:rPr>
            </w:pPr>
            <w:r w:rsidRPr="002A3AC7">
              <w:rPr>
                <w:rFonts w:ascii="Times New Roman" w:hAnsi="Times New Roman" w:cs="Times New Roman"/>
              </w:rPr>
              <w:lastRenderedPageBreak/>
              <w:t>Составляет проекты</w:t>
            </w:r>
            <w:r w:rsidRPr="002A3AC7">
              <w:rPr>
                <w:rFonts w:ascii="Times New Roman" w:hAnsi="Times New Roman" w:cs="Times New Roman"/>
              </w:rPr>
              <w:br/>
              <w:t>конструкций.</w:t>
            </w:r>
            <w:r w:rsidRPr="002A3AC7">
              <w:rPr>
                <w:rFonts w:ascii="Times New Roman" w:hAnsi="Times New Roman" w:cs="Times New Roman"/>
              </w:rPr>
              <w:br/>
              <w:t>Классифицирует виды</w:t>
            </w:r>
            <w:r w:rsidRPr="002A3AC7">
              <w:rPr>
                <w:rFonts w:ascii="Times New Roman" w:hAnsi="Times New Roman" w:cs="Times New Roman"/>
              </w:rPr>
              <w:br/>
              <w:t>коммуникаций и связи, виды</w:t>
            </w:r>
            <w:r w:rsidRPr="002A3AC7">
              <w:rPr>
                <w:rFonts w:ascii="Times New Roman" w:hAnsi="Times New Roman" w:cs="Times New Roman"/>
              </w:rPr>
              <w:br/>
              <w:t>вычислительной техники. Использует средства коммуникаций и связи, средства вычислительной</w:t>
            </w:r>
            <w:r w:rsidRPr="002A3AC7">
              <w:rPr>
                <w:rFonts w:ascii="Times New Roman" w:hAnsi="Times New Roman" w:cs="Times New Roman"/>
              </w:rPr>
              <w:br/>
              <w:t>техники.</w:t>
            </w:r>
            <w:r w:rsidRPr="002A3AC7">
              <w:rPr>
                <w:rFonts w:ascii="Times New Roman" w:hAnsi="Times New Roman" w:cs="Times New Roman"/>
              </w:rPr>
              <w:br/>
              <w:t xml:space="preserve">Создает технические объекты и макеты по представлению, памяти, с натуры, по заданным теме, </w:t>
            </w:r>
            <w:r w:rsidRPr="002A3AC7">
              <w:rPr>
                <w:rFonts w:ascii="Times New Roman" w:hAnsi="Times New Roman" w:cs="Times New Roman"/>
              </w:rPr>
              <w:lastRenderedPageBreak/>
              <w:t>условиям,</w:t>
            </w:r>
            <w:r w:rsidRPr="002A3AC7">
              <w:rPr>
                <w:rFonts w:ascii="Times New Roman" w:hAnsi="Times New Roman" w:cs="Times New Roman"/>
              </w:rPr>
              <w:br/>
              <w:t>самостоятельному замыслу,</w:t>
            </w:r>
            <w:r w:rsidRPr="002A3AC7">
              <w:rPr>
                <w:rFonts w:ascii="Times New Roman" w:hAnsi="Times New Roman" w:cs="Times New Roman"/>
              </w:rPr>
              <w:br/>
              <w:t>схемам, моделям.</w:t>
            </w:r>
            <w:r w:rsidRPr="002A3AC7">
              <w:rPr>
                <w:rFonts w:ascii="Times New Roman" w:hAnsi="Times New Roman" w:cs="Times New Roman"/>
              </w:rPr>
              <w:br/>
              <w:t>Создает постройки,</w:t>
            </w:r>
            <w:r w:rsidRPr="002A3AC7">
              <w:rPr>
                <w:rFonts w:ascii="Times New Roman" w:hAnsi="Times New Roman" w:cs="Times New Roman"/>
              </w:rPr>
              <w:br/>
              <w:t>сооружения с опорой на опыт освоения архитектуры:</w:t>
            </w:r>
            <w:r w:rsidRPr="002A3AC7">
              <w:rPr>
                <w:rFonts w:ascii="Times New Roman" w:hAnsi="Times New Roman" w:cs="Times New Roman"/>
              </w:rPr>
              <w:br/>
              <w:t>варианты построек жилого,</w:t>
            </w:r>
            <w:r w:rsidRPr="002A3AC7">
              <w:rPr>
                <w:rFonts w:ascii="Times New Roman" w:hAnsi="Times New Roman" w:cs="Times New Roman"/>
              </w:rPr>
              <w:br/>
              <w:t>промышленного,</w:t>
            </w:r>
            <w:r w:rsidRPr="002A3AC7">
              <w:rPr>
                <w:rFonts w:ascii="Times New Roman" w:hAnsi="Times New Roman" w:cs="Times New Roman"/>
              </w:rPr>
              <w:br/>
              <w:t>общественного назначения, мосты, крепости, транспорт,</w:t>
            </w:r>
            <w:r w:rsidRPr="002A3AC7">
              <w:rPr>
                <w:rFonts w:ascii="Times New Roman" w:hAnsi="Times New Roman" w:cs="Times New Roman"/>
              </w:rPr>
              <w:br/>
              <w:t>использует детали с учетом</w:t>
            </w:r>
            <w:r w:rsidRPr="002A3AC7">
              <w:rPr>
                <w:rFonts w:ascii="Times New Roman" w:hAnsi="Times New Roman" w:cs="Times New Roman"/>
              </w:rPr>
              <w:br/>
              <w:t>их конструктивных свойств (форма, величина, устойчивость, размещение в</w:t>
            </w:r>
            <w:r w:rsidRPr="002A3AC7">
              <w:rPr>
                <w:rFonts w:ascii="Times New Roman" w:hAnsi="Times New Roman" w:cs="Times New Roman"/>
              </w:rPr>
              <w:br/>
              <w:t>пространстве); адекватно</w:t>
            </w:r>
            <w:r w:rsidRPr="002A3AC7">
              <w:rPr>
                <w:rFonts w:ascii="Times New Roman" w:hAnsi="Times New Roman" w:cs="Times New Roman"/>
              </w:rPr>
              <w:br/>
              <w:t>заменяет одни деталей</w:t>
            </w:r>
            <w:r w:rsidRPr="002A3AC7">
              <w:rPr>
                <w:rFonts w:ascii="Times New Roman" w:hAnsi="Times New Roman" w:cs="Times New Roman"/>
              </w:rPr>
              <w:br/>
              <w:t>другими; определяет</w:t>
            </w:r>
            <w:r w:rsidRPr="002A3AC7">
              <w:rPr>
                <w:rFonts w:ascii="Times New Roman" w:hAnsi="Times New Roman" w:cs="Times New Roman"/>
              </w:rPr>
              <w:br/>
              <w:t>варианты строительных деталей.</w:t>
            </w:r>
          </w:p>
        </w:tc>
        <w:tc>
          <w:tcPr>
            <w:tcW w:w="2835" w:type="dxa"/>
          </w:tcPr>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lastRenderedPageBreak/>
              <w:t>Применяет некоторые</w:t>
            </w:r>
            <w:r w:rsidRPr="002A3AC7">
              <w:rPr>
                <w:rFonts w:ascii="Times New Roman" w:hAnsi="Times New Roman" w:cs="Times New Roman"/>
              </w:rPr>
              <w:br/>
              <w:t>правила создания</w:t>
            </w:r>
            <w:r w:rsidRPr="002A3AC7">
              <w:rPr>
                <w:rFonts w:ascii="Times New Roman" w:hAnsi="Times New Roman" w:cs="Times New Roman"/>
              </w:rPr>
              <w:br/>
              <w:t>прочных конструкций;</w:t>
            </w:r>
            <w:r w:rsidRPr="002A3AC7">
              <w:rPr>
                <w:rFonts w:ascii="Times New Roman" w:hAnsi="Times New Roman" w:cs="Times New Roman"/>
              </w:rPr>
              <w:br/>
              <w:t>проектирует конструкции по заданным теме,</w:t>
            </w:r>
            <w:r w:rsidRPr="002A3AC7">
              <w:rPr>
                <w:rFonts w:ascii="Times New Roman" w:hAnsi="Times New Roman" w:cs="Times New Roman"/>
              </w:rPr>
              <w:br/>
              <w:t>условиям, самостоятельному</w:t>
            </w:r>
            <w:r w:rsidRPr="002A3AC7">
              <w:rPr>
                <w:rFonts w:ascii="Times New Roman" w:hAnsi="Times New Roman" w:cs="Times New Roman"/>
              </w:rPr>
              <w:br/>
              <w:t>замыслу, схемам,</w:t>
            </w:r>
            <w:r w:rsidRPr="002A3AC7">
              <w:rPr>
                <w:rFonts w:ascii="Times New Roman" w:hAnsi="Times New Roman" w:cs="Times New Roman"/>
              </w:rPr>
              <w:br/>
              <w:t>моделям. Обладает начальными знаниями о себе, о природном и социальном мире, в котором он</w:t>
            </w:r>
            <w:r w:rsidRPr="002A3AC7">
              <w:rPr>
                <w:rFonts w:ascii="Times New Roman" w:hAnsi="Times New Roman" w:cs="Times New Roman"/>
              </w:rPr>
              <w:br/>
              <w:t>живёт; обладает</w:t>
            </w:r>
            <w:r w:rsidRPr="002A3AC7">
              <w:rPr>
                <w:rFonts w:ascii="Times New Roman" w:hAnsi="Times New Roman" w:cs="Times New Roman"/>
              </w:rPr>
              <w:br/>
              <w:t>элементарными</w:t>
            </w:r>
            <w:r w:rsidRPr="002A3AC7">
              <w:rPr>
                <w:rFonts w:ascii="Times New Roman" w:hAnsi="Times New Roman" w:cs="Times New Roman"/>
              </w:rPr>
              <w:br/>
              <w:t>представлениями из</w:t>
            </w:r>
            <w:r w:rsidRPr="002A3AC7">
              <w:rPr>
                <w:rFonts w:ascii="Times New Roman" w:hAnsi="Times New Roman" w:cs="Times New Roman"/>
              </w:rPr>
              <w:br/>
            </w:r>
            <w:r w:rsidRPr="002A3AC7">
              <w:rPr>
                <w:rFonts w:ascii="Times New Roman" w:hAnsi="Times New Roman" w:cs="Times New Roman"/>
              </w:rPr>
              <w:lastRenderedPageBreak/>
              <w:t>области живой природы,</w:t>
            </w:r>
            <w:r w:rsidRPr="002A3AC7">
              <w:rPr>
                <w:rFonts w:ascii="Times New Roman" w:hAnsi="Times New Roman" w:cs="Times New Roman"/>
              </w:rPr>
              <w:br/>
              <w:t>естествознания,</w:t>
            </w:r>
            <w:r w:rsidRPr="002A3AC7">
              <w:rPr>
                <w:rFonts w:ascii="Times New Roman" w:hAnsi="Times New Roman" w:cs="Times New Roman"/>
              </w:rPr>
              <w:br/>
              <w:t>математики и т.п.</w:t>
            </w:r>
            <w:r w:rsidRPr="002A3AC7">
              <w:rPr>
                <w:rFonts w:ascii="Times New Roman" w:hAnsi="Times New Roman" w:cs="Times New Roman"/>
              </w:rPr>
              <w:br/>
              <w:t>использует созданные</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конструкции в играх.</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Легко видоизменяет</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постройки по ситуации, изменяет высоту, площадь,</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устойчивость;</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свободно сочетает и</w:t>
            </w:r>
          </w:p>
          <w:p w:rsidR="002A3AC7" w:rsidRPr="002A3AC7" w:rsidRDefault="00AB3014" w:rsidP="004C70AB">
            <w:pPr>
              <w:pStyle w:val="a6"/>
              <w:jc w:val="both"/>
              <w:rPr>
                <w:rFonts w:ascii="Times New Roman" w:hAnsi="Times New Roman" w:cs="Times New Roman"/>
              </w:rPr>
            </w:pPr>
            <w:r>
              <w:rPr>
                <w:rFonts w:ascii="Times New Roman" w:hAnsi="Times New Roman" w:cs="Times New Roman"/>
              </w:rPr>
              <w:t xml:space="preserve">адекватно </w:t>
            </w:r>
            <w:proofErr w:type="spellStart"/>
            <w:r w:rsidR="002A3AC7" w:rsidRPr="002A3AC7">
              <w:rPr>
                <w:rFonts w:ascii="Times New Roman" w:hAnsi="Times New Roman" w:cs="Times New Roman"/>
              </w:rPr>
              <w:t>взаимо</w:t>
            </w:r>
            <w:proofErr w:type="spellEnd"/>
            <w:r w:rsidR="005D5CF7">
              <w:rPr>
                <w:rFonts w:ascii="Times New Roman" w:hAnsi="Times New Roman" w:cs="Times New Roman"/>
              </w:rPr>
              <w:t xml:space="preserve"> </w:t>
            </w:r>
            <w:r w:rsidR="002A3AC7" w:rsidRPr="002A3AC7">
              <w:rPr>
                <w:rFonts w:ascii="Times New Roman" w:hAnsi="Times New Roman" w:cs="Times New Roman"/>
              </w:rPr>
              <w:t>заменяет детали в соответствии с</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конструктивной</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задачей, игровым</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сюжетом или</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творческим замыслом.</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Конструирует в трех</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различных масштабах</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(взрослом, детском, 21</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кукольном), осваивает</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и обустраивает</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пространство по своему замыслу и плану.</w:t>
            </w:r>
          </w:p>
        </w:tc>
        <w:tc>
          <w:tcPr>
            <w:tcW w:w="2418" w:type="dxa"/>
            <w:gridSpan w:val="2"/>
          </w:tcPr>
          <w:p w:rsidR="002A3AC7" w:rsidRPr="002A3AC7" w:rsidRDefault="002A3AC7" w:rsidP="004C70AB">
            <w:pPr>
              <w:pStyle w:val="a6"/>
              <w:jc w:val="both"/>
              <w:rPr>
                <w:rFonts w:ascii="Times New Roman" w:eastAsia="Symbol" w:hAnsi="Times New Roman" w:cs="Times New Roman"/>
              </w:rPr>
            </w:pPr>
            <w:r w:rsidRPr="002A3AC7">
              <w:rPr>
                <w:rStyle w:val="markedcontent"/>
                <w:rFonts w:ascii="Times New Roman" w:eastAsiaTheme="majorEastAsia" w:hAnsi="Times New Roman" w:cs="Times New Roman"/>
              </w:rPr>
              <w:lastRenderedPageBreak/>
              <w:t>Обладает начальными</w:t>
            </w:r>
            <w:r w:rsidRPr="002A3AC7">
              <w:rPr>
                <w:rFonts w:ascii="Times New Roman" w:hAnsi="Times New Roman" w:cs="Times New Roman"/>
              </w:rPr>
              <w:t xml:space="preserve"> </w:t>
            </w:r>
            <w:r w:rsidRPr="002A3AC7">
              <w:rPr>
                <w:rStyle w:val="markedcontent"/>
                <w:rFonts w:ascii="Times New Roman" w:eastAsiaTheme="majorEastAsia" w:hAnsi="Times New Roman" w:cs="Times New Roman"/>
              </w:rPr>
              <w:t>знаниями о себе, о</w:t>
            </w:r>
            <w:r w:rsidRPr="002A3AC7">
              <w:rPr>
                <w:rFonts w:ascii="Times New Roman" w:hAnsi="Times New Roman" w:cs="Times New Roman"/>
              </w:rPr>
              <w:br/>
            </w:r>
            <w:r w:rsidRPr="002A3AC7">
              <w:rPr>
                <w:rStyle w:val="markedcontent"/>
                <w:rFonts w:ascii="Times New Roman" w:eastAsiaTheme="majorEastAsia" w:hAnsi="Times New Roman" w:cs="Times New Roman"/>
              </w:rPr>
              <w:t>природном и социальном</w:t>
            </w:r>
            <w:r w:rsidRPr="002A3AC7">
              <w:rPr>
                <w:rFonts w:ascii="Times New Roman" w:hAnsi="Times New Roman" w:cs="Times New Roman"/>
              </w:rPr>
              <w:t xml:space="preserve"> </w:t>
            </w:r>
            <w:r w:rsidRPr="002A3AC7">
              <w:rPr>
                <w:rStyle w:val="markedcontent"/>
                <w:rFonts w:ascii="Times New Roman" w:eastAsiaTheme="majorEastAsia" w:hAnsi="Times New Roman" w:cs="Times New Roman"/>
              </w:rPr>
              <w:t>мире, в котором он</w:t>
            </w:r>
            <w:r w:rsidRPr="002A3AC7">
              <w:rPr>
                <w:rFonts w:ascii="Times New Roman" w:hAnsi="Times New Roman" w:cs="Times New Roman"/>
              </w:rPr>
              <w:t xml:space="preserve"> </w:t>
            </w:r>
            <w:r w:rsidRPr="002A3AC7">
              <w:rPr>
                <w:rStyle w:val="markedcontent"/>
                <w:rFonts w:ascii="Times New Roman" w:eastAsiaTheme="majorEastAsia" w:hAnsi="Times New Roman" w:cs="Times New Roman"/>
              </w:rPr>
              <w:t>живёт; обладает</w:t>
            </w:r>
            <w:r w:rsidRPr="002A3AC7">
              <w:rPr>
                <w:rFonts w:ascii="Times New Roman" w:hAnsi="Times New Roman" w:cs="Times New Roman"/>
              </w:rPr>
              <w:br/>
            </w:r>
            <w:r w:rsidRPr="002A3AC7">
              <w:rPr>
                <w:rStyle w:val="markedcontent"/>
                <w:rFonts w:ascii="Times New Roman" w:eastAsiaTheme="majorEastAsia" w:hAnsi="Times New Roman" w:cs="Times New Roman"/>
              </w:rPr>
              <w:t>элементарными</w:t>
            </w:r>
            <w:r w:rsidRPr="002A3AC7">
              <w:rPr>
                <w:rFonts w:ascii="Times New Roman" w:hAnsi="Times New Roman" w:cs="Times New Roman"/>
              </w:rPr>
              <w:br/>
            </w:r>
            <w:r w:rsidRPr="002A3AC7">
              <w:rPr>
                <w:rStyle w:val="markedcontent"/>
                <w:rFonts w:ascii="Times New Roman" w:eastAsiaTheme="majorEastAsia" w:hAnsi="Times New Roman" w:cs="Times New Roman"/>
              </w:rPr>
              <w:t>представлениями из</w:t>
            </w:r>
            <w:r w:rsidRPr="002A3AC7">
              <w:rPr>
                <w:rFonts w:ascii="Times New Roman" w:hAnsi="Times New Roman" w:cs="Times New Roman"/>
              </w:rPr>
              <w:t xml:space="preserve"> </w:t>
            </w:r>
            <w:r w:rsidRPr="002A3AC7">
              <w:rPr>
                <w:rStyle w:val="markedcontent"/>
                <w:rFonts w:ascii="Times New Roman" w:eastAsiaTheme="majorEastAsia" w:hAnsi="Times New Roman" w:cs="Times New Roman"/>
              </w:rPr>
              <w:t>области живой природы,</w:t>
            </w:r>
            <w:r w:rsidRPr="002A3AC7">
              <w:rPr>
                <w:rFonts w:ascii="Times New Roman" w:hAnsi="Times New Roman" w:cs="Times New Roman"/>
              </w:rPr>
              <w:br/>
            </w:r>
            <w:r w:rsidRPr="002A3AC7">
              <w:rPr>
                <w:rStyle w:val="markedcontent"/>
                <w:rFonts w:ascii="Times New Roman" w:eastAsiaTheme="majorEastAsia" w:hAnsi="Times New Roman" w:cs="Times New Roman"/>
              </w:rPr>
              <w:t>естествознания,</w:t>
            </w:r>
            <w:r w:rsidRPr="002A3AC7">
              <w:rPr>
                <w:rFonts w:ascii="Times New Roman" w:hAnsi="Times New Roman" w:cs="Times New Roman"/>
              </w:rPr>
              <w:br/>
            </w:r>
            <w:r w:rsidRPr="002A3AC7">
              <w:rPr>
                <w:rStyle w:val="markedcontent"/>
                <w:rFonts w:ascii="Times New Roman" w:eastAsiaTheme="majorEastAsia" w:hAnsi="Times New Roman" w:cs="Times New Roman"/>
              </w:rPr>
              <w:t xml:space="preserve">математики и </w:t>
            </w:r>
            <w:proofErr w:type="spellStart"/>
            <w:r w:rsidRPr="002A3AC7">
              <w:rPr>
                <w:rStyle w:val="markedcontent"/>
                <w:rFonts w:ascii="Times New Roman" w:eastAsiaTheme="majorEastAsia" w:hAnsi="Times New Roman" w:cs="Times New Roman"/>
              </w:rPr>
              <w:t>т.п</w:t>
            </w:r>
            <w:proofErr w:type="spellEnd"/>
          </w:p>
        </w:tc>
      </w:tr>
      <w:tr w:rsidR="002A3AC7" w:rsidRPr="002A3AC7" w:rsidTr="005E7177">
        <w:trPr>
          <w:gridAfter w:val="1"/>
          <w:wAfter w:w="8" w:type="dxa"/>
        </w:trPr>
        <w:tc>
          <w:tcPr>
            <w:tcW w:w="445" w:type="dxa"/>
          </w:tcPr>
          <w:p w:rsidR="002A3AC7" w:rsidRPr="002A3AC7" w:rsidRDefault="002A3AC7" w:rsidP="004C70AB">
            <w:pPr>
              <w:pStyle w:val="a6"/>
              <w:jc w:val="both"/>
              <w:rPr>
                <w:rFonts w:ascii="Times New Roman" w:eastAsia="Symbol" w:hAnsi="Times New Roman" w:cs="Times New Roman"/>
              </w:rPr>
            </w:pPr>
          </w:p>
        </w:tc>
        <w:tc>
          <w:tcPr>
            <w:tcW w:w="2244" w:type="dxa"/>
          </w:tcPr>
          <w:p w:rsidR="002A3AC7" w:rsidRPr="002A3AC7" w:rsidRDefault="002A3AC7" w:rsidP="004C70AB">
            <w:pPr>
              <w:pStyle w:val="a6"/>
              <w:jc w:val="both"/>
              <w:rPr>
                <w:rFonts w:ascii="Times New Roman" w:eastAsia="Symbol" w:hAnsi="Times New Roman" w:cs="Times New Roman"/>
              </w:rPr>
            </w:pPr>
            <w:r w:rsidRPr="002A3AC7">
              <w:rPr>
                <w:rStyle w:val="markedcontent"/>
                <w:rFonts w:ascii="Times New Roman" w:eastAsiaTheme="majorEastAsia" w:hAnsi="Times New Roman" w:cs="Times New Roman"/>
              </w:rPr>
              <w:t>Разрабатывает методические и</w:t>
            </w:r>
            <w:r w:rsidRPr="002A3AC7">
              <w:rPr>
                <w:rFonts w:ascii="Times New Roman" w:hAnsi="Times New Roman" w:cs="Times New Roman"/>
              </w:rPr>
              <w:br/>
            </w:r>
            <w:r w:rsidRPr="002A3AC7">
              <w:rPr>
                <w:rStyle w:val="markedcontent"/>
                <w:rFonts w:ascii="Times New Roman" w:eastAsiaTheme="majorEastAsia" w:hAnsi="Times New Roman" w:cs="Times New Roman"/>
              </w:rPr>
              <w:t>нормативные документы,</w:t>
            </w:r>
            <w:r w:rsidRPr="002A3AC7">
              <w:rPr>
                <w:rFonts w:ascii="Times New Roman" w:hAnsi="Times New Roman" w:cs="Times New Roman"/>
              </w:rPr>
              <w:br/>
            </w:r>
            <w:r w:rsidRPr="002A3AC7">
              <w:rPr>
                <w:rStyle w:val="markedcontent"/>
                <w:rFonts w:ascii="Times New Roman" w:eastAsiaTheme="majorEastAsia" w:hAnsi="Times New Roman" w:cs="Times New Roman"/>
              </w:rPr>
              <w:t>техническую документацию, а</w:t>
            </w:r>
            <w:r w:rsidRPr="002A3AC7">
              <w:rPr>
                <w:rFonts w:ascii="Times New Roman" w:hAnsi="Times New Roman" w:cs="Times New Roman"/>
              </w:rPr>
              <w:br/>
            </w:r>
            <w:r w:rsidRPr="002A3AC7">
              <w:rPr>
                <w:rStyle w:val="markedcontent"/>
                <w:rFonts w:ascii="Times New Roman" w:eastAsiaTheme="majorEastAsia" w:hAnsi="Times New Roman" w:cs="Times New Roman"/>
              </w:rPr>
              <w:t>также предложения и</w:t>
            </w:r>
            <w:r w:rsidRPr="002A3AC7">
              <w:rPr>
                <w:rFonts w:ascii="Times New Roman" w:hAnsi="Times New Roman" w:cs="Times New Roman"/>
              </w:rPr>
              <w:t xml:space="preserve"> </w:t>
            </w:r>
            <w:r w:rsidRPr="002A3AC7">
              <w:rPr>
                <w:rStyle w:val="markedcontent"/>
                <w:rFonts w:ascii="Times New Roman" w:eastAsiaTheme="majorEastAsia" w:hAnsi="Times New Roman" w:cs="Times New Roman"/>
              </w:rPr>
              <w:t>мероприятия по осуществлению</w:t>
            </w:r>
            <w:r w:rsidRPr="002A3AC7">
              <w:rPr>
                <w:rFonts w:ascii="Times New Roman" w:hAnsi="Times New Roman" w:cs="Times New Roman"/>
              </w:rPr>
              <w:br/>
            </w:r>
            <w:r w:rsidRPr="002A3AC7">
              <w:rPr>
                <w:rStyle w:val="markedcontent"/>
                <w:rFonts w:ascii="Times New Roman" w:eastAsiaTheme="majorEastAsia" w:hAnsi="Times New Roman" w:cs="Times New Roman"/>
              </w:rPr>
              <w:t>разработанных проектов и</w:t>
            </w:r>
          </w:p>
        </w:tc>
        <w:tc>
          <w:tcPr>
            <w:tcW w:w="2551" w:type="dxa"/>
          </w:tcPr>
          <w:p w:rsidR="002A3AC7" w:rsidRPr="002A3AC7" w:rsidRDefault="002A3AC7" w:rsidP="004C70AB">
            <w:pPr>
              <w:pStyle w:val="a6"/>
              <w:jc w:val="both"/>
              <w:rPr>
                <w:rFonts w:ascii="Times New Roman" w:eastAsiaTheme="majorEastAsia" w:hAnsi="Times New Roman" w:cs="Times New Roman"/>
              </w:rPr>
            </w:pPr>
            <w:r w:rsidRPr="002A3AC7">
              <w:rPr>
                <w:rStyle w:val="markedcontent"/>
                <w:rFonts w:ascii="Times New Roman" w:eastAsiaTheme="majorEastAsia" w:hAnsi="Times New Roman" w:cs="Times New Roman"/>
              </w:rPr>
              <w:t>Составляет инженерную</w:t>
            </w:r>
            <w:r w:rsidRPr="002A3AC7">
              <w:rPr>
                <w:rFonts w:ascii="Times New Roman" w:hAnsi="Times New Roman" w:cs="Times New Roman"/>
              </w:rPr>
              <w:br/>
            </w:r>
            <w:r w:rsidRPr="002A3AC7">
              <w:rPr>
                <w:rStyle w:val="markedcontent"/>
                <w:rFonts w:ascii="Times New Roman" w:eastAsiaTheme="majorEastAsia" w:hAnsi="Times New Roman" w:cs="Times New Roman"/>
              </w:rPr>
              <w:t>книгу.</w:t>
            </w:r>
            <w:r w:rsidRPr="002A3AC7">
              <w:rPr>
                <w:rFonts w:ascii="Times New Roman" w:hAnsi="Times New Roman" w:cs="Times New Roman"/>
              </w:rPr>
              <w:br/>
            </w:r>
            <w:r w:rsidRPr="002A3AC7">
              <w:rPr>
                <w:rStyle w:val="markedcontent"/>
                <w:rFonts w:ascii="Times New Roman" w:eastAsiaTheme="majorEastAsia" w:hAnsi="Times New Roman" w:cs="Times New Roman"/>
              </w:rPr>
              <w:t>Фиксирует результаты своей</w:t>
            </w:r>
            <w:r w:rsidRPr="002A3AC7">
              <w:rPr>
                <w:rFonts w:ascii="Times New Roman" w:hAnsi="Times New Roman" w:cs="Times New Roman"/>
              </w:rPr>
              <w:t xml:space="preserve"> </w:t>
            </w:r>
            <w:r w:rsidRPr="002A3AC7">
              <w:rPr>
                <w:rStyle w:val="markedcontent"/>
                <w:rFonts w:ascii="Times New Roman" w:eastAsiaTheme="majorEastAsia" w:hAnsi="Times New Roman" w:cs="Times New Roman"/>
              </w:rPr>
              <w:t>деятельности по созданию</w:t>
            </w:r>
            <w:r w:rsidRPr="002A3AC7">
              <w:rPr>
                <w:rFonts w:ascii="Times New Roman" w:hAnsi="Times New Roman" w:cs="Times New Roman"/>
              </w:rPr>
              <w:t xml:space="preserve"> </w:t>
            </w:r>
            <w:r w:rsidRPr="002A3AC7">
              <w:rPr>
                <w:rStyle w:val="markedcontent"/>
                <w:rFonts w:ascii="Times New Roman" w:eastAsiaTheme="majorEastAsia" w:hAnsi="Times New Roman" w:cs="Times New Roman"/>
              </w:rPr>
              <w:t>моделей.</w:t>
            </w:r>
            <w:r w:rsidRPr="002A3AC7">
              <w:rPr>
                <w:rFonts w:ascii="Times New Roman" w:hAnsi="Times New Roman" w:cs="Times New Roman"/>
              </w:rPr>
              <w:br/>
            </w:r>
            <w:r w:rsidRPr="002A3AC7">
              <w:rPr>
                <w:rStyle w:val="markedcontent"/>
                <w:rFonts w:ascii="Times New Roman" w:eastAsiaTheme="majorEastAsia" w:hAnsi="Times New Roman" w:cs="Times New Roman"/>
              </w:rPr>
              <w:t>«Читает» простейшие схемы</w:t>
            </w:r>
            <w:r w:rsidRPr="002A3AC7">
              <w:rPr>
                <w:rFonts w:ascii="Times New Roman" w:hAnsi="Times New Roman" w:cs="Times New Roman"/>
              </w:rPr>
              <w:t xml:space="preserve"> </w:t>
            </w:r>
            <w:r w:rsidRPr="002A3AC7">
              <w:rPr>
                <w:rStyle w:val="markedcontent"/>
                <w:rFonts w:ascii="Times New Roman" w:eastAsiaTheme="majorEastAsia" w:hAnsi="Times New Roman" w:cs="Times New Roman"/>
              </w:rPr>
              <w:t>технических объектов,</w:t>
            </w:r>
            <w:r w:rsidRPr="002A3AC7">
              <w:rPr>
                <w:rFonts w:ascii="Times New Roman" w:hAnsi="Times New Roman" w:cs="Times New Roman"/>
              </w:rPr>
              <w:t xml:space="preserve"> </w:t>
            </w:r>
            <w:r w:rsidRPr="002A3AC7">
              <w:rPr>
                <w:rStyle w:val="markedcontent"/>
                <w:rFonts w:ascii="Times New Roman" w:eastAsiaTheme="majorEastAsia" w:hAnsi="Times New Roman" w:cs="Times New Roman"/>
              </w:rPr>
              <w:t>макетов, моделей.</w:t>
            </w:r>
            <w:r w:rsidRPr="002A3AC7">
              <w:rPr>
                <w:rFonts w:ascii="Times New Roman" w:hAnsi="Times New Roman" w:cs="Times New Roman"/>
              </w:rPr>
              <w:t xml:space="preserve"> </w:t>
            </w:r>
            <w:r w:rsidRPr="002A3AC7">
              <w:rPr>
                <w:rStyle w:val="markedcontent"/>
                <w:rFonts w:ascii="Times New Roman" w:eastAsiaTheme="majorEastAsia" w:hAnsi="Times New Roman" w:cs="Times New Roman"/>
              </w:rPr>
              <w:t>Знает некоторые способы</w:t>
            </w:r>
            <w:r w:rsidRPr="002A3AC7">
              <w:rPr>
                <w:rFonts w:ascii="Times New Roman" w:hAnsi="Times New Roman" w:cs="Times New Roman"/>
              </w:rPr>
              <w:t xml:space="preserve"> </w:t>
            </w:r>
            <w:r w:rsidRPr="002A3AC7">
              <w:rPr>
                <w:rStyle w:val="markedcontent"/>
                <w:rFonts w:ascii="Times New Roman" w:eastAsiaTheme="majorEastAsia" w:hAnsi="Times New Roman" w:cs="Times New Roman"/>
              </w:rPr>
              <w:t>крепления деталей,</w:t>
            </w:r>
            <w:r w:rsidRPr="002A3AC7">
              <w:rPr>
                <w:rFonts w:ascii="Times New Roman" w:hAnsi="Times New Roman" w:cs="Times New Roman"/>
              </w:rPr>
              <w:br/>
            </w:r>
            <w:r w:rsidRPr="002A3AC7">
              <w:rPr>
                <w:rStyle w:val="markedcontent"/>
                <w:rFonts w:ascii="Times New Roman" w:eastAsiaTheme="majorEastAsia" w:hAnsi="Times New Roman" w:cs="Times New Roman"/>
              </w:rPr>
              <w:t>использования инструментов.</w:t>
            </w:r>
            <w:r w:rsidRPr="002A3AC7">
              <w:rPr>
                <w:rFonts w:ascii="Times New Roman" w:hAnsi="Times New Roman" w:cs="Times New Roman"/>
              </w:rPr>
              <w:br/>
            </w:r>
            <w:r w:rsidRPr="002A3AC7">
              <w:rPr>
                <w:rStyle w:val="markedcontent"/>
                <w:rFonts w:ascii="Times New Roman" w:eastAsiaTheme="majorEastAsia" w:hAnsi="Times New Roman" w:cs="Times New Roman"/>
              </w:rPr>
              <w:t>Выбирает соответствующие</w:t>
            </w:r>
            <w:r w:rsidRPr="002A3AC7">
              <w:rPr>
                <w:rFonts w:ascii="Times New Roman" w:hAnsi="Times New Roman" w:cs="Times New Roman"/>
              </w:rPr>
              <w:t xml:space="preserve"> </w:t>
            </w:r>
            <w:r w:rsidRPr="002A3AC7">
              <w:rPr>
                <w:rStyle w:val="markedcontent"/>
                <w:rFonts w:ascii="Times New Roman" w:eastAsiaTheme="majorEastAsia" w:hAnsi="Times New Roman" w:cs="Times New Roman"/>
              </w:rPr>
              <w:t>техническому замыслу материалы и оборудование, планирует деятельность по</w:t>
            </w:r>
            <w:r w:rsidRPr="002A3AC7">
              <w:rPr>
                <w:rFonts w:ascii="Times New Roman" w:hAnsi="Times New Roman" w:cs="Times New Roman"/>
              </w:rPr>
              <w:t xml:space="preserve"> </w:t>
            </w:r>
            <w:r w:rsidRPr="002A3AC7">
              <w:rPr>
                <w:rStyle w:val="markedcontent"/>
                <w:rFonts w:ascii="Times New Roman" w:eastAsiaTheme="majorEastAsia" w:hAnsi="Times New Roman" w:cs="Times New Roman"/>
              </w:rPr>
              <w:t>достижению результата,</w:t>
            </w:r>
            <w:r w:rsidRPr="002A3AC7">
              <w:rPr>
                <w:rFonts w:ascii="Times New Roman" w:hAnsi="Times New Roman" w:cs="Times New Roman"/>
              </w:rPr>
              <w:t xml:space="preserve"> </w:t>
            </w:r>
            <w:r w:rsidRPr="002A3AC7">
              <w:rPr>
                <w:rStyle w:val="markedcontent"/>
                <w:rFonts w:ascii="Times New Roman" w:eastAsiaTheme="majorEastAsia" w:hAnsi="Times New Roman" w:cs="Times New Roman"/>
              </w:rPr>
              <w:t>оценивает его.</w:t>
            </w:r>
          </w:p>
        </w:tc>
        <w:tc>
          <w:tcPr>
            <w:tcW w:w="2835" w:type="dxa"/>
          </w:tcPr>
          <w:p w:rsidR="002A3AC7" w:rsidRPr="002A3AC7" w:rsidRDefault="002A3AC7" w:rsidP="004C70AB">
            <w:pPr>
              <w:pStyle w:val="a6"/>
              <w:jc w:val="both"/>
              <w:rPr>
                <w:rStyle w:val="markedcontent"/>
                <w:rFonts w:ascii="Times New Roman" w:eastAsiaTheme="majorEastAsia" w:hAnsi="Times New Roman" w:cs="Times New Roman"/>
              </w:rPr>
            </w:pPr>
            <w:r w:rsidRPr="002A3AC7">
              <w:rPr>
                <w:rStyle w:val="markedcontent"/>
                <w:rFonts w:ascii="Times New Roman" w:eastAsiaTheme="majorEastAsia" w:hAnsi="Times New Roman" w:cs="Times New Roman"/>
              </w:rPr>
              <w:t>Проявляет</w:t>
            </w:r>
            <w:r w:rsidRPr="002A3AC7">
              <w:rPr>
                <w:rFonts w:ascii="Times New Roman" w:hAnsi="Times New Roman" w:cs="Times New Roman"/>
              </w:rPr>
              <w:t xml:space="preserve"> </w:t>
            </w:r>
            <w:r w:rsidRPr="002A3AC7">
              <w:rPr>
                <w:rStyle w:val="markedcontent"/>
                <w:rFonts w:ascii="Times New Roman" w:eastAsiaTheme="majorEastAsia" w:hAnsi="Times New Roman" w:cs="Times New Roman"/>
              </w:rPr>
              <w:t>инициативу в</w:t>
            </w:r>
            <w:r w:rsidRPr="002A3AC7">
              <w:rPr>
                <w:rFonts w:ascii="Times New Roman" w:hAnsi="Times New Roman" w:cs="Times New Roman"/>
              </w:rPr>
              <w:br/>
            </w:r>
            <w:r w:rsidRPr="002A3AC7">
              <w:rPr>
                <w:rStyle w:val="markedcontent"/>
                <w:rFonts w:ascii="Times New Roman" w:eastAsiaTheme="majorEastAsia" w:hAnsi="Times New Roman" w:cs="Times New Roman"/>
              </w:rPr>
              <w:t>конструктивно-</w:t>
            </w:r>
            <w:r w:rsidRPr="002A3AC7">
              <w:rPr>
                <w:rFonts w:ascii="Times New Roman" w:hAnsi="Times New Roman" w:cs="Times New Roman"/>
              </w:rPr>
              <w:t xml:space="preserve"> </w:t>
            </w:r>
            <w:r w:rsidRPr="002A3AC7">
              <w:rPr>
                <w:rStyle w:val="markedcontent"/>
                <w:rFonts w:ascii="Times New Roman" w:eastAsiaTheme="majorEastAsia" w:hAnsi="Times New Roman" w:cs="Times New Roman"/>
              </w:rPr>
              <w:t>модельной</w:t>
            </w:r>
            <w:r w:rsidRPr="002A3AC7">
              <w:rPr>
                <w:rFonts w:ascii="Times New Roman" w:hAnsi="Times New Roman" w:cs="Times New Roman"/>
              </w:rPr>
              <w:br/>
            </w:r>
            <w:r w:rsidRPr="002A3AC7">
              <w:rPr>
                <w:rStyle w:val="markedcontent"/>
                <w:rFonts w:ascii="Times New Roman" w:eastAsiaTheme="majorEastAsia" w:hAnsi="Times New Roman" w:cs="Times New Roman"/>
              </w:rPr>
              <w:t>деятельности,</w:t>
            </w:r>
            <w:r w:rsidRPr="002A3AC7">
              <w:rPr>
                <w:rFonts w:ascii="Times New Roman" w:hAnsi="Times New Roman" w:cs="Times New Roman"/>
              </w:rPr>
              <w:t xml:space="preserve"> </w:t>
            </w:r>
            <w:r w:rsidRPr="002A3AC7">
              <w:rPr>
                <w:rStyle w:val="markedcontent"/>
                <w:rFonts w:ascii="Times New Roman" w:eastAsiaTheme="majorEastAsia" w:hAnsi="Times New Roman" w:cs="Times New Roman"/>
              </w:rPr>
              <w:t>высказывает</w:t>
            </w:r>
            <w:r w:rsidRPr="002A3AC7">
              <w:rPr>
                <w:rFonts w:ascii="Times New Roman" w:hAnsi="Times New Roman" w:cs="Times New Roman"/>
              </w:rPr>
              <w:br/>
            </w:r>
            <w:r w:rsidRPr="002A3AC7">
              <w:rPr>
                <w:rStyle w:val="markedcontent"/>
                <w:rFonts w:ascii="Times New Roman" w:eastAsiaTheme="majorEastAsia" w:hAnsi="Times New Roman" w:cs="Times New Roman"/>
              </w:rPr>
              <w:t>собственные</w:t>
            </w:r>
            <w:r w:rsidRPr="002A3AC7">
              <w:rPr>
                <w:rFonts w:ascii="Times New Roman" w:hAnsi="Times New Roman" w:cs="Times New Roman"/>
              </w:rPr>
              <w:t xml:space="preserve"> </w:t>
            </w:r>
            <w:r w:rsidRPr="002A3AC7">
              <w:rPr>
                <w:rStyle w:val="markedcontent"/>
                <w:rFonts w:ascii="Times New Roman" w:eastAsiaTheme="majorEastAsia" w:hAnsi="Times New Roman" w:cs="Times New Roman"/>
              </w:rPr>
              <w:t>суждения и оценки,</w:t>
            </w:r>
            <w:r w:rsidRPr="002A3AC7">
              <w:rPr>
                <w:rFonts w:ascii="Times New Roman" w:hAnsi="Times New Roman" w:cs="Times New Roman"/>
              </w:rPr>
              <w:t xml:space="preserve"> </w:t>
            </w:r>
            <w:r w:rsidRPr="002A3AC7">
              <w:rPr>
                <w:rStyle w:val="markedcontent"/>
                <w:rFonts w:ascii="Times New Roman" w:eastAsiaTheme="majorEastAsia" w:hAnsi="Times New Roman" w:cs="Times New Roman"/>
              </w:rPr>
              <w:t>передаёт свое</w:t>
            </w:r>
            <w:r w:rsidRPr="002A3AC7">
              <w:rPr>
                <w:rFonts w:ascii="Times New Roman" w:hAnsi="Times New Roman" w:cs="Times New Roman"/>
              </w:rPr>
              <w:br/>
            </w:r>
            <w:r w:rsidRPr="002A3AC7">
              <w:rPr>
                <w:rStyle w:val="markedcontent"/>
                <w:rFonts w:ascii="Times New Roman" w:eastAsiaTheme="majorEastAsia" w:hAnsi="Times New Roman" w:cs="Times New Roman"/>
              </w:rPr>
              <w:t>отношение.</w:t>
            </w:r>
            <w:r w:rsidRPr="002A3AC7">
              <w:rPr>
                <w:rFonts w:ascii="Times New Roman" w:hAnsi="Times New Roman" w:cs="Times New Roman"/>
              </w:rPr>
              <w:br/>
            </w:r>
            <w:r w:rsidRPr="002A3AC7">
              <w:rPr>
                <w:rStyle w:val="markedcontent"/>
                <w:rFonts w:ascii="Times New Roman" w:eastAsiaTheme="majorEastAsia" w:hAnsi="Times New Roman" w:cs="Times New Roman"/>
              </w:rPr>
              <w:t>Самостоятельно</w:t>
            </w:r>
            <w:r w:rsidRPr="002A3AC7">
              <w:rPr>
                <w:rFonts w:ascii="Times New Roman" w:hAnsi="Times New Roman" w:cs="Times New Roman"/>
              </w:rPr>
              <w:t xml:space="preserve"> </w:t>
            </w:r>
            <w:r w:rsidRPr="002A3AC7">
              <w:rPr>
                <w:rStyle w:val="markedcontent"/>
                <w:rFonts w:ascii="Times New Roman" w:eastAsiaTheme="majorEastAsia" w:hAnsi="Times New Roman" w:cs="Times New Roman"/>
              </w:rPr>
              <w:t>определяет замысел</w:t>
            </w:r>
            <w:r w:rsidRPr="002A3AC7">
              <w:rPr>
                <w:rFonts w:ascii="Times New Roman" w:hAnsi="Times New Roman" w:cs="Times New Roman"/>
              </w:rPr>
              <w:t xml:space="preserve"> </w:t>
            </w:r>
            <w:r w:rsidRPr="002A3AC7">
              <w:rPr>
                <w:rStyle w:val="markedcontent"/>
                <w:rFonts w:ascii="Times New Roman" w:eastAsiaTheme="majorEastAsia" w:hAnsi="Times New Roman" w:cs="Times New Roman"/>
              </w:rPr>
              <w:t>будущей работы инженерную книгу.</w:t>
            </w:r>
          </w:p>
          <w:p w:rsidR="002A3AC7" w:rsidRPr="002A3AC7" w:rsidRDefault="002A3AC7" w:rsidP="004C70AB">
            <w:pPr>
              <w:pStyle w:val="a6"/>
              <w:jc w:val="both"/>
              <w:rPr>
                <w:rStyle w:val="markedcontent"/>
                <w:rFonts w:ascii="Times New Roman" w:eastAsiaTheme="majorEastAsia" w:hAnsi="Times New Roman" w:cs="Times New Roman"/>
              </w:rPr>
            </w:pPr>
            <w:r w:rsidRPr="002A3AC7">
              <w:rPr>
                <w:rStyle w:val="markedcontent"/>
                <w:rFonts w:ascii="Times New Roman" w:eastAsiaTheme="majorEastAsia" w:hAnsi="Times New Roman" w:cs="Times New Roman"/>
              </w:rPr>
              <w:t>Фиксирует этапы и</w:t>
            </w:r>
          </w:p>
          <w:p w:rsidR="002A3AC7" w:rsidRPr="002A3AC7" w:rsidRDefault="002A3AC7" w:rsidP="004C70AB">
            <w:pPr>
              <w:pStyle w:val="a6"/>
              <w:jc w:val="both"/>
              <w:rPr>
                <w:rStyle w:val="markedcontent"/>
                <w:rFonts w:ascii="Times New Roman" w:eastAsiaTheme="majorEastAsia" w:hAnsi="Times New Roman" w:cs="Times New Roman"/>
              </w:rPr>
            </w:pPr>
            <w:r w:rsidRPr="002A3AC7">
              <w:rPr>
                <w:rStyle w:val="markedcontent"/>
                <w:rFonts w:ascii="Times New Roman" w:eastAsiaTheme="majorEastAsia" w:hAnsi="Times New Roman" w:cs="Times New Roman"/>
              </w:rPr>
              <w:t>Результаты деятельности по</w:t>
            </w:r>
            <w:r w:rsidR="005D5CF7">
              <w:rPr>
                <w:rStyle w:val="markedcontent"/>
                <w:rFonts w:ascii="Times New Roman" w:eastAsiaTheme="majorEastAsia" w:hAnsi="Times New Roman" w:cs="Times New Roman"/>
              </w:rPr>
              <w:t xml:space="preserve"> </w:t>
            </w:r>
            <w:r w:rsidRPr="002A3AC7">
              <w:rPr>
                <w:rStyle w:val="markedcontent"/>
                <w:rFonts w:ascii="Times New Roman" w:eastAsiaTheme="majorEastAsia" w:hAnsi="Times New Roman" w:cs="Times New Roman"/>
              </w:rPr>
              <w:t>созданию моделей.</w:t>
            </w:r>
          </w:p>
          <w:p w:rsidR="002A3AC7" w:rsidRPr="002A3AC7" w:rsidRDefault="002A3AC7" w:rsidP="004C70AB">
            <w:pPr>
              <w:pStyle w:val="a6"/>
              <w:jc w:val="both"/>
              <w:rPr>
                <w:rStyle w:val="markedcontent"/>
                <w:rFonts w:ascii="Times New Roman" w:eastAsiaTheme="majorEastAsia" w:hAnsi="Times New Roman" w:cs="Times New Roman"/>
              </w:rPr>
            </w:pPr>
            <w:r w:rsidRPr="002A3AC7">
              <w:rPr>
                <w:rStyle w:val="markedcontent"/>
                <w:rFonts w:ascii="Times New Roman" w:eastAsiaTheme="majorEastAsia" w:hAnsi="Times New Roman" w:cs="Times New Roman"/>
              </w:rPr>
              <w:t>«Читает» простейшие</w:t>
            </w:r>
          </w:p>
          <w:p w:rsidR="002A3AC7" w:rsidRPr="002A3AC7" w:rsidRDefault="002A3AC7" w:rsidP="004C70AB">
            <w:pPr>
              <w:pStyle w:val="a6"/>
              <w:jc w:val="both"/>
              <w:rPr>
                <w:rStyle w:val="markedcontent"/>
                <w:rFonts w:ascii="Times New Roman" w:eastAsiaTheme="majorEastAsia" w:hAnsi="Times New Roman" w:cs="Times New Roman"/>
              </w:rPr>
            </w:pPr>
            <w:r w:rsidRPr="002A3AC7">
              <w:rPr>
                <w:rStyle w:val="markedcontent"/>
                <w:rFonts w:ascii="Times New Roman" w:eastAsiaTheme="majorEastAsia" w:hAnsi="Times New Roman" w:cs="Times New Roman"/>
              </w:rPr>
              <w:t>схемы, чертежи</w:t>
            </w:r>
          </w:p>
          <w:p w:rsidR="002A3AC7" w:rsidRPr="002A3AC7" w:rsidRDefault="002A3AC7" w:rsidP="004C70AB">
            <w:pPr>
              <w:pStyle w:val="a6"/>
              <w:jc w:val="both"/>
              <w:rPr>
                <w:rFonts w:ascii="Times New Roman" w:eastAsiaTheme="majorEastAsia" w:hAnsi="Times New Roman" w:cs="Times New Roman"/>
              </w:rPr>
            </w:pPr>
            <w:r w:rsidRPr="002A3AC7">
              <w:rPr>
                <w:rStyle w:val="markedcontent"/>
                <w:rFonts w:ascii="Times New Roman" w:eastAsiaTheme="majorEastAsia" w:hAnsi="Times New Roman" w:cs="Times New Roman"/>
              </w:rPr>
              <w:t>технических объектов, макетов, моделей.</w:t>
            </w:r>
          </w:p>
        </w:tc>
        <w:tc>
          <w:tcPr>
            <w:tcW w:w="2410" w:type="dxa"/>
          </w:tcPr>
          <w:p w:rsidR="002A3AC7" w:rsidRPr="002A3AC7" w:rsidRDefault="002A3AC7" w:rsidP="004C70AB">
            <w:pPr>
              <w:pStyle w:val="a6"/>
              <w:jc w:val="both"/>
              <w:rPr>
                <w:rFonts w:ascii="Times New Roman" w:eastAsia="Symbol" w:hAnsi="Times New Roman" w:cs="Times New Roman"/>
              </w:rPr>
            </w:pPr>
            <w:r w:rsidRPr="002A3AC7">
              <w:rPr>
                <w:rStyle w:val="markedcontent"/>
                <w:rFonts w:ascii="Times New Roman" w:eastAsiaTheme="majorEastAsia" w:hAnsi="Times New Roman" w:cs="Times New Roman"/>
              </w:rPr>
              <w:t>Ребёнок обладает</w:t>
            </w:r>
            <w:r w:rsidRPr="002A3AC7">
              <w:rPr>
                <w:rFonts w:ascii="Times New Roman" w:hAnsi="Times New Roman" w:cs="Times New Roman"/>
              </w:rPr>
              <w:br/>
            </w:r>
            <w:r w:rsidRPr="002A3AC7">
              <w:rPr>
                <w:rStyle w:val="markedcontent"/>
                <w:rFonts w:ascii="Times New Roman" w:eastAsiaTheme="majorEastAsia" w:hAnsi="Times New Roman" w:cs="Times New Roman"/>
              </w:rPr>
              <w:t>развитым воображением,</w:t>
            </w:r>
            <w:r w:rsidRPr="002A3AC7">
              <w:rPr>
                <w:rFonts w:ascii="Times New Roman" w:hAnsi="Times New Roman" w:cs="Times New Roman"/>
              </w:rPr>
              <w:br/>
            </w:r>
            <w:r w:rsidRPr="002A3AC7">
              <w:rPr>
                <w:rStyle w:val="markedcontent"/>
                <w:rFonts w:ascii="Times New Roman" w:eastAsiaTheme="majorEastAsia" w:hAnsi="Times New Roman" w:cs="Times New Roman"/>
              </w:rPr>
              <w:t>которое реализуется в</w:t>
            </w:r>
            <w:r w:rsidRPr="002A3AC7">
              <w:rPr>
                <w:rFonts w:ascii="Times New Roman" w:hAnsi="Times New Roman" w:cs="Times New Roman"/>
              </w:rPr>
              <w:br/>
            </w:r>
            <w:r w:rsidRPr="002A3AC7">
              <w:rPr>
                <w:rStyle w:val="markedcontent"/>
                <w:rFonts w:ascii="Times New Roman" w:eastAsiaTheme="majorEastAsia" w:hAnsi="Times New Roman" w:cs="Times New Roman"/>
              </w:rPr>
              <w:t>разных видах</w:t>
            </w:r>
            <w:r w:rsidRPr="002A3AC7">
              <w:rPr>
                <w:rFonts w:ascii="Times New Roman" w:hAnsi="Times New Roman" w:cs="Times New Roman"/>
              </w:rPr>
              <w:br/>
            </w:r>
            <w:r w:rsidRPr="002A3AC7">
              <w:rPr>
                <w:rStyle w:val="markedcontent"/>
                <w:rFonts w:ascii="Times New Roman" w:eastAsiaTheme="majorEastAsia" w:hAnsi="Times New Roman" w:cs="Times New Roman"/>
              </w:rPr>
              <w:t>деятельности</w:t>
            </w:r>
          </w:p>
        </w:tc>
      </w:tr>
      <w:tr w:rsidR="002A3AC7" w:rsidRPr="002A3AC7" w:rsidTr="005E7177">
        <w:trPr>
          <w:gridAfter w:val="1"/>
          <w:wAfter w:w="8" w:type="dxa"/>
        </w:trPr>
        <w:tc>
          <w:tcPr>
            <w:tcW w:w="445" w:type="dxa"/>
          </w:tcPr>
          <w:p w:rsidR="002A3AC7" w:rsidRPr="002A3AC7" w:rsidRDefault="002A3AC7" w:rsidP="004C70AB">
            <w:pPr>
              <w:pStyle w:val="a6"/>
              <w:jc w:val="both"/>
              <w:rPr>
                <w:rFonts w:ascii="Times New Roman" w:eastAsia="Symbol" w:hAnsi="Times New Roman" w:cs="Times New Roman"/>
              </w:rPr>
            </w:pPr>
          </w:p>
        </w:tc>
        <w:tc>
          <w:tcPr>
            <w:tcW w:w="2244" w:type="dxa"/>
          </w:tcPr>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Проводит технико-</w:t>
            </w:r>
            <w:r w:rsidRPr="002A3AC7">
              <w:rPr>
                <w:rFonts w:ascii="Times New Roman" w:hAnsi="Times New Roman" w:cs="Times New Roman"/>
              </w:rPr>
              <w:lastRenderedPageBreak/>
              <w:t>экономический анализ,</w:t>
            </w:r>
            <w:r w:rsidRPr="002A3AC7">
              <w:rPr>
                <w:rFonts w:ascii="Times New Roman" w:hAnsi="Times New Roman" w:cs="Times New Roman"/>
                <w:spacing w:val="-68"/>
              </w:rPr>
              <w:t xml:space="preserve"> </w:t>
            </w:r>
            <w:r w:rsidRPr="002A3AC7">
              <w:rPr>
                <w:rFonts w:ascii="Times New Roman" w:hAnsi="Times New Roman" w:cs="Times New Roman"/>
              </w:rPr>
              <w:t xml:space="preserve">комплексно </w:t>
            </w:r>
            <w:r w:rsidRPr="002A3AC7">
              <w:rPr>
                <w:rFonts w:ascii="Times New Roman" w:hAnsi="Times New Roman" w:cs="Times New Roman"/>
                <w:spacing w:val="-1"/>
              </w:rPr>
              <w:t>обосновывает</w:t>
            </w:r>
            <w:r w:rsidRPr="002A3AC7">
              <w:rPr>
                <w:rFonts w:ascii="Times New Roman" w:hAnsi="Times New Roman" w:cs="Times New Roman"/>
                <w:spacing w:val="-68"/>
              </w:rPr>
              <w:t xml:space="preserve"> </w:t>
            </w:r>
            <w:r w:rsidRPr="002A3AC7">
              <w:rPr>
                <w:rFonts w:ascii="Times New Roman" w:hAnsi="Times New Roman" w:cs="Times New Roman"/>
              </w:rPr>
              <w:t>принимаемые</w:t>
            </w:r>
            <w:r w:rsidRPr="002A3AC7">
              <w:rPr>
                <w:rFonts w:ascii="Times New Roman" w:hAnsi="Times New Roman" w:cs="Times New Roman"/>
                <w:spacing w:val="1"/>
              </w:rPr>
              <w:t xml:space="preserve"> </w:t>
            </w:r>
            <w:r w:rsidRPr="002A3AC7">
              <w:rPr>
                <w:rFonts w:ascii="Times New Roman" w:hAnsi="Times New Roman" w:cs="Times New Roman"/>
              </w:rPr>
              <w:t>и</w:t>
            </w:r>
            <w:r w:rsidRPr="002A3AC7">
              <w:rPr>
                <w:rFonts w:ascii="Times New Roman" w:hAnsi="Times New Roman" w:cs="Times New Roman"/>
                <w:spacing w:val="1"/>
              </w:rPr>
              <w:t xml:space="preserve"> </w:t>
            </w:r>
            <w:r w:rsidRPr="002A3AC7">
              <w:rPr>
                <w:rFonts w:ascii="Times New Roman" w:hAnsi="Times New Roman" w:cs="Times New Roman"/>
              </w:rPr>
              <w:t>реализуемые</w:t>
            </w:r>
            <w:r w:rsidRPr="002A3AC7">
              <w:rPr>
                <w:rFonts w:ascii="Times New Roman" w:hAnsi="Times New Roman" w:cs="Times New Roman"/>
                <w:spacing w:val="-67"/>
              </w:rPr>
              <w:t xml:space="preserve"> </w:t>
            </w:r>
            <w:r w:rsidRPr="002A3AC7">
              <w:rPr>
                <w:rFonts w:ascii="Times New Roman" w:hAnsi="Times New Roman" w:cs="Times New Roman"/>
              </w:rPr>
              <w:t xml:space="preserve">решения, </w:t>
            </w:r>
            <w:r w:rsidRPr="002A3AC7">
              <w:rPr>
                <w:rFonts w:ascii="Times New Roman" w:hAnsi="Times New Roman" w:cs="Times New Roman"/>
                <w:spacing w:val="-1"/>
              </w:rPr>
              <w:t>изыскивает</w:t>
            </w:r>
            <w:r w:rsidRPr="002A3AC7">
              <w:rPr>
                <w:rFonts w:ascii="Times New Roman" w:hAnsi="Times New Roman" w:cs="Times New Roman"/>
                <w:spacing w:val="-68"/>
              </w:rPr>
              <w:t xml:space="preserve"> </w:t>
            </w:r>
            <w:r w:rsidRPr="002A3AC7">
              <w:rPr>
                <w:rFonts w:ascii="Times New Roman" w:hAnsi="Times New Roman" w:cs="Times New Roman"/>
              </w:rPr>
              <w:t>возможности</w:t>
            </w:r>
            <w:r w:rsidRPr="002A3AC7">
              <w:rPr>
                <w:rFonts w:ascii="Times New Roman" w:hAnsi="Times New Roman" w:cs="Times New Roman"/>
                <w:spacing w:val="1"/>
              </w:rPr>
              <w:t xml:space="preserve"> </w:t>
            </w:r>
            <w:r w:rsidRPr="002A3AC7">
              <w:rPr>
                <w:rFonts w:ascii="Times New Roman" w:hAnsi="Times New Roman" w:cs="Times New Roman"/>
              </w:rPr>
              <w:t>сокращения</w:t>
            </w:r>
            <w:r w:rsidRPr="002A3AC7">
              <w:rPr>
                <w:rFonts w:ascii="Times New Roman" w:hAnsi="Times New Roman" w:cs="Times New Roman"/>
                <w:spacing w:val="1"/>
              </w:rPr>
              <w:t xml:space="preserve"> </w:t>
            </w:r>
            <w:r w:rsidRPr="002A3AC7">
              <w:rPr>
                <w:rFonts w:ascii="Times New Roman" w:hAnsi="Times New Roman" w:cs="Times New Roman"/>
              </w:rPr>
              <w:t>цикла</w:t>
            </w:r>
            <w:r w:rsidRPr="002A3AC7">
              <w:rPr>
                <w:rFonts w:ascii="Times New Roman" w:hAnsi="Times New Roman" w:cs="Times New Roman"/>
                <w:spacing w:val="1"/>
              </w:rPr>
              <w:t xml:space="preserve"> </w:t>
            </w:r>
            <w:r w:rsidRPr="002A3AC7">
              <w:rPr>
                <w:rFonts w:ascii="Times New Roman" w:hAnsi="Times New Roman" w:cs="Times New Roman"/>
              </w:rPr>
              <w:t>выполнения</w:t>
            </w:r>
            <w:r w:rsidRPr="002A3AC7">
              <w:rPr>
                <w:rFonts w:ascii="Times New Roman" w:hAnsi="Times New Roman" w:cs="Times New Roman"/>
                <w:spacing w:val="1"/>
              </w:rPr>
              <w:t xml:space="preserve"> </w:t>
            </w:r>
            <w:r w:rsidRPr="002A3AC7">
              <w:rPr>
                <w:rFonts w:ascii="Times New Roman" w:hAnsi="Times New Roman" w:cs="Times New Roman"/>
              </w:rPr>
              <w:t>работ</w:t>
            </w:r>
            <w:r w:rsidRPr="002A3AC7">
              <w:rPr>
                <w:rFonts w:ascii="Times New Roman" w:hAnsi="Times New Roman" w:cs="Times New Roman"/>
                <w:spacing w:val="1"/>
              </w:rPr>
              <w:t xml:space="preserve"> </w:t>
            </w:r>
            <w:r w:rsidRPr="002A3AC7">
              <w:rPr>
                <w:rFonts w:ascii="Times New Roman" w:hAnsi="Times New Roman" w:cs="Times New Roman"/>
              </w:rPr>
              <w:t>(услуг),</w:t>
            </w:r>
            <w:r w:rsidRPr="002A3AC7">
              <w:rPr>
                <w:rFonts w:ascii="Times New Roman" w:hAnsi="Times New Roman" w:cs="Times New Roman"/>
                <w:spacing w:val="-67"/>
              </w:rPr>
              <w:t xml:space="preserve"> </w:t>
            </w:r>
            <w:r w:rsidRPr="002A3AC7">
              <w:rPr>
                <w:rFonts w:ascii="Times New Roman" w:hAnsi="Times New Roman" w:cs="Times New Roman"/>
              </w:rPr>
              <w:t>содействует</w:t>
            </w:r>
            <w:r w:rsidRPr="002A3AC7">
              <w:rPr>
                <w:rFonts w:ascii="Times New Roman" w:hAnsi="Times New Roman" w:cs="Times New Roman"/>
                <w:spacing w:val="18"/>
              </w:rPr>
              <w:t xml:space="preserve"> </w:t>
            </w:r>
            <w:r w:rsidRPr="002A3AC7">
              <w:rPr>
                <w:rFonts w:ascii="Times New Roman" w:hAnsi="Times New Roman" w:cs="Times New Roman"/>
              </w:rPr>
              <w:t>подготовке</w:t>
            </w:r>
            <w:r w:rsidRPr="002A3AC7">
              <w:rPr>
                <w:rFonts w:ascii="Times New Roman" w:hAnsi="Times New Roman" w:cs="Times New Roman"/>
                <w:spacing w:val="21"/>
              </w:rPr>
              <w:t xml:space="preserve"> </w:t>
            </w:r>
            <w:r w:rsidRPr="002A3AC7">
              <w:rPr>
                <w:rFonts w:ascii="Times New Roman" w:hAnsi="Times New Roman" w:cs="Times New Roman"/>
              </w:rPr>
              <w:t xml:space="preserve">процесса их   </w:t>
            </w:r>
            <w:r w:rsidRPr="002A3AC7">
              <w:rPr>
                <w:rFonts w:ascii="Times New Roman" w:hAnsi="Times New Roman" w:cs="Times New Roman"/>
                <w:spacing w:val="51"/>
              </w:rPr>
              <w:t xml:space="preserve"> </w:t>
            </w:r>
            <w:r w:rsidRPr="002A3AC7">
              <w:rPr>
                <w:rFonts w:ascii="Times New Roman" w:hAnsi="Times New Roman" w:cs="Times New Roman"/>
              </w:rPr>
              <w:t xml:space="preserve">выполнения,   </w:t>
            </w:r>
            <w:r w:rsidRPr="002A3AC7">
              <w:rPr>
                <w:rFonts w:ascii="Times New Roman" w:hAnsi="Times New Roman" w:cs="Times New Roman"/>
                <w:spacing w:val="53"/>
              </w:rPr>
              <w:t xml:space="preserve"> </w:t>
            </w:r>
            <w:r w:rsidRPr="002A3AC7">
              <w:rPr>
                <w:rFonts w:ascii="Times New Roman" w:hAnsi="Times New Roman" w:cs="Times New Roman"/>
              </w:rPr>
              <w:t>обеспечению</w:t>
            </w:r>
          </w:p>
        </w:tc>
        <w:tc>
          <w:tcPr>
            <w:tcW w:w="2551" w:type="dxa"/>
          </w:tcPr>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lastRenderedPageBreak/>
              <w:t>Анализирует объект,</w:t>
            </w:r>
            <w:r w:rsidRPr="002A3AC7">
              <w:rPr>
                <w:rFonts w:ascii="Times New Roman" w:hAnsi="Times New Roman" w:cs="Times New Roman"/>
                <w:spacing w:val="-67"/>
              </w:rPr>
              <w:t xml:space="preserve"> </w:t>
            </w:r>
            <w:r w:rsidRPr="002A3AC7">
              <w:rPr>
                <w:rFonts w:ascii="Times New Roman" w:hAnsi="Times New Roman" w:cs="Times New Roman"/>
              </w:rPr>
              <w:lastRenderedPageBreak/>
              <w:t xml:space="preserve">свойства, </w:t>
            </w:r>
            <w:r w:rsidRPr="002A3AC7">
              <w:rPr>
                <w:rFonts w:ascii="Times New Roman" w:hAnsi="Times New Roman" w:cs="Times New Roman"/>
                <w:spacing w:val="-1"/>
              </w:rPr>
              <w:t>устанавливает</w:t>
            </w:r>
            <w:r w:rsidRPr="002A3AC7">
              <w:rPr>
                <w:rFonts w:ascii="Times New Roman" w:hAnsi="Times New Roman" w:cs="Times New Roman"/>
                <w:spacing w:val="-67"/>
              </w:rPr>
              <w:t xml:space="preserve"> </w:t>
            </w:r>
            <w:r w:rsidRPr="002A3AC7">
              <w:rPr>
                <w:rFonts w:ascii="Times New Roman" w:hAnsi="Times New Roman" w:cs="Times New Roman"/>
              </w:rPr>
              <w:t>пространственные,</w:t>
            </w:r>
            <w:r w:rsidRPr="002A3AC7">
              <w:rPr>
                <w:rFonts w:ascii="Times New Roman" w:hAnsi="Times New Roman" w:cs="Times New Roman"/>
                <w:spacing w:val="1"/>
              </w:rPr>
              <w:t xml:space="preserve"> </w:t>
            </w:r>
            <w:r w:rsidRPr="002A3AC7">
              <w:rPr>
                <w:rFonts w:ascii="Times New Roman" w:hAnsi="Times New Roman" w:cs="Times New Roman"/>
              </w:rPr>
              <w:t>пропорциональные</w:t>
            </w:r>
            <w:r w:rsidRPr="002A3AC7">
              <w:rPr>
                <w:rFonts w:ascii="Times New Roman" w:hAnsi="Times New Roman" w:cs="Times New Roman"/>
                <w:spacing w:val="1"/>
              </w:rPr>
              <w:t xml:space="preserve"> </w:t>
            </w:r>
            <w:r w:rsidRPr="002A3AC7">
              <w:rPr>
                <w:rFonts w:ascii="Times New Roman" w:hAnsi="Times New Roman" w:cs="Times New Roman"/>
              </w:rPr>
              <w:t>отношения, передаёт их в работе.</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 xml:space="preserve">Проявляет положительное отношение к </w:t>
            </w:r>
            <w:r w:rsidRPr="002A3AC7">
              <w:rPr>
                <w:rFonts w:ascii="Times New Roman" w:hAnsi="Times New Roman" w:cs="Times New Roman"/>
                <w:spacing w:val="-1"/>
              </w:rPr>
              <w:t>техническим</w:t>
            </w:r>
            <w:r w:rsidRPr="002A3AC7">
              <w:rPr>
                <w:rFonts w:ascii="Times New Roman" w:hAnsi="Times New Roman" w:cs="Times New Roman"/>
                <w:spacing w:val="-67"/>
              </w:rPr>
              <w:t xml:space="preserve"> </w:t>
            </w:r>
            <w:r w:rsidRPr="002A3AC7">
              <w:rPr>
                <w:rFonts w:ascii="Times New Roman" w:hAnsi="Times New Roman" w:cs="Times New Roman"/>
              </w:rPr>
              <w:t xml:space="preserve">объектам, предметам </w:t>
            </w:r>
            <w:r w:rsidRPr="002A3AC7">
              <w:rPr>
                <w:rFonts w:ascii="Times New Roman" w:hAnsi="Times New Roman" w:cs="Times New Roman"/>
                <w:spacing w:val="-1"/>
              </w:rPr>
              <w:t>быта,</w:t>
            </w:r>
            <w:r w:rsidRPr="002A3AC7">
              <w:rPr>
                <w:rFonts w:ascii="Times New Roman" w:hAnsi="Times New Roman" w:cs="Times New Roman"/>
              </w:rPr>
              <w:t xml:space="preserve"> </w:t>
            </w:r>
            <w:r w:rsidRPr="002A3AC7">
              <w:rPr>
                <w:rFonts w:ascii="Times New Roman" w:hAnsi="Times New Roman" w:cs="Times New Roman"/>
                <w:spacing w:val="-1"/>
              </w:rPr>
              <w:t>техническим игрушкам и пр. Подбирает материалы, оборудование.</w:t>
            </w:r>
          </w:p>
          <w:p w:rsidR="002A3AC7" w:rsidRPr="002A3AC7" w:rsidRDefault="002A3AC7" w:rsidP="004C70AB">
            <w:pPr>
              <w:pStyle w:val="a6"/>
              <w:jc w:val="both"/>
              <w:rPr>
                <w:rFonts w:ascii="Times New Roman" w:hAnsi="Times New Roman" w:cs="Times New Roman"/>
                <w:spacing w:val="-1"/>
              </w:rPr>
            </w:pPr>
            <w:r w:rsidRPr="002A3AC7">
              <w:rPr>
                <w:rFonts w:ascii="Times New Roman" w:hAnsi="Times New Roman" w:cs="Times New Roman"/>
                <w:spacing w:val="-1"/>
              </w:rPr>
              <w:t>Работает в команде и индивидуально.</w:t>
            </w:r>
          </w:p>
          <w:p w:rsidR="002A3AC7" w:rsidRPr="002A3AC7" w:rsidRDefault="002A3AC7" w:rsidP="004C70AB">
            <w:pPr>
              <w:pStyle w:val="a6"/>
              <w:jc w:val="both"/>
              <w:rPr>
                <w:rFonts w:ascii="Times New Roman" w:hAnsi="Times New Roman" w:cs="Times New Roman"/>
                <w:spacing w:val="-1"/>
              </w:rPr>
            </w:pPr>
            <w:r w:rsidRPr="002A3AC7">
              <w:rPr>
                <w:rFonts w:ascii="Times New Roman" w:hAnsi="Times New Roman" w:cs="Times New Roman"/>
                <w:spacing w:val="-1"/>
              </w:rPr>
              <w:t>Составляет и выполняет алгоритм действий. Планирует этапы своей деятельности.</w:t>
            </w:r>
          </w:p>
          <w:p w:rsidR="002A3AC7" w:rsidRPr="002A3AC7" w:rsidRDefault="002A3AC7" w:rsidP="004C70AB">
            <w:pPr>
              <w:pStyle w:val="a6"/>
              <w:jc w:val="both"/>
              <w:rPr>
                <w:rFonts w:ascii="Times New Roman" w:hAnsi="Times New Roman" w:cs="Times New Roman"/>
                <w:spacing w:val="-1"/>
              </w:rPr>
            </w:pPr>
            <w:r w:rsidRPr="002A3AC7">
              <w:rPr>
                <w:rFonts w:ascii="Times New Roman" w:hAnsi="Times New Roman" w:cs="Times New Roman"/>
                <w:spacing w:val="-1"/>
              </w:rPr>
              <w:t>Имеет представления о техническом разнообразии окружающего мира.</w:t>
            </w:r>
          </w:p>
          <w:p w:rsidR="002A3AC7" w:rsidRPr="002A3AC7" w:rsidRDefault="005D5CF7" w:rsidP="004C70AB">
            <w:pPr>
              <w:pStyle w:val="a6"/>
              <w:jc w:val="both"/>
              <w:rPr>
                <w:rFonts w:ascii="Times New Roman" w:hAnsi="Times New Roman" w:cs="Times New Roman"/>
                <w:spacing w:val="-1"/>
              </w:rPr>
            </w:pPr>
            <w:r>
              <w:rPr>
                <w:rFonts w:ascii="Times New Roman" w:hAnsi="Times New Roman" w:cs="Times New Roman"/>
                <w:spacing w:val="-1"/>
              </w:rPr>
              <w:t>Использует</w:t>
            </w:r>
            <w:r>
              <w:rPr>
                <w:rFonts w:ascii="Times New Roman" w:hAnsi="Times New Roman" w:cs="Times New Roman"/>
                <w:spacing w:val="-1"/>
              </w:rPr>
              <w:tab/>
              <w:t xml:space="preserve">в </w:t>
            </w:r>
            <w:r w:rsidR="002A3AC7" w:rsidRPr="002A3AC7">
              <w:rPr>
                <w:rFonts w:ascii="Times New Roman" w:hAnsi="Times New Roman" w:cs="Times New Roman"/>
                <w:spacing w:val="-1"/>
              </w:rPr>
              <w:t>речи</w:t>
            </w:r>
          </w:p>
          <w:p w:rsidR="002A3AC7" w:rsidRPr="002A3AC7" w:rsidRDefault="002A3AC7" w:rsidP="004C70AB">
            <w:pPr>
              <w:pStyle w:val="a6"/>
              <w:jc w:val="both"/>
              <w:rPr>
                <w:rFonts w:ascii="Times New Roman" w:hAnsi="Times New Roman" w:cs="Times New Roman"/>
                <w:spacing w:val="-1"/>
              </w:rPr>
            </w:pPr>
            <w:r w:rsidRPr="002A3AC7">
              <w:rPr>
                <w:rFonts w:ascii="Times New Roman" w:hAnsi="Times New Roman" w:cs="Times New Roman"/>
                <w:spacing w:val="-1"/>
              </w:rPr>
              <w:t>некоторые</w:t>
            </w:r>
            <w:r w:rsidRPr="002A3AC7">
              <w:rPr>
                <w:rFonts w:ascii="Times New Roman" w:hAnsi="Times New Roman" w:cs="Times New Roman"/>
                <w:spacing w:val="-1"/>
              </w:rPr>
              <w:tab/>
              <w:t>слова технического языка.</w:t>
            </w:r>
          </w:p>
          <w:p w:rsidR="002A3AC7" w:rsidRPr="002A3AC7" w:rsidRDefault="005D5CF7" w:rsidP="004C70AB">
            <w:pPr>
              <w:pStyle w:val="a6"/>
              <w:jc w:val="both"/>
              <w:rPr>
                <w:rFonts w:ascii="Times New Roman" w:hAnsi="Times New Roman" w:cs="Times New Roman"/>
                <w:spacing w:val="-1"/>
              </w:rPr>
            </w:pPr>
            <w:r>
              <w:rPr>
                <w:rFonts w:ascii="Times New Roman" w:hAnsi="Times New Roman" w:cs="Times New Roman"/>
                <w:spacing w:val="-1"/>
              </w:rPr>
              <w:t xml:space="preserve"> </w:t>
            </w:r>
            <w:r w:rsidR="002A3AC7" w:rsidRPr="002A3AC7">
              <w:rPr>
                <w:rFonts w:ascii="Times New Roman" w:hAnsi="Times New Roman" w:cs="Times New Roman"/>
                <w:spacing w:val="-1"/>
              </w:rPr>
              <w:t>Анализирует постройку, выделяет крупные и мелкие части, их пропорциональные соотношения.</w:t>
            </w:r>
          </w:p>
        </w:tc>
        <w:tc>
          <w:tcPr>
            <w:tcW w:w="2835" w:type="dxa"/>
          </w:tcPr>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lastRenderedPageBreak/>
              <w:t>Планирует</w:t>
            </w:r>
            <w:r w:rsidRPr="002A3AC7">
              <w:rPr>
                <w:rFonts w:ascii="Times New Roman" w:hAnsi="Times New Roman" w:cs="Times New Roman"/>
                <w:spacing w:val="1"/>
              </w:rPr>
              <w:t xml:space="preserve"> </w:t>
            </w:r>
            <w:r w:rsidRPr="002A3AC7">
              <w:rPr>
                <w:rFonts w:ascii="Times New Roman" w:hAnsi="Times New Roman" w:cs="Times New Roman"/>
                <w:w w:val="95"/>
              </w:rPr>
              <w:t>деятельность,</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lastRenderedPageBreak/>
              <w:t>доводит</w:t>
            </w:r>
            <w:r w:rsidRPr="002A3AC7">
              <w:rPr>
                <w:rFonts w:ascii="Times New Roman" w:hAnsi="Times New Roman" w:cs="Times New Roman"/>
              </w:rPr>
              <w:tab/>
              <w:t>работу до</w:t>
            </w:r>
            <w:r w:rsidRPr="002A3AC7">
              <w:rPr>
                <w:rFonts w:ascii="Times New Roman" w:hAnsi="Times New Roman" w:cs="Times New Roman"/>
                <w:spacing w:val="-67"/>
              </w:rPr>
              <w:t xml:space="preserve"> </w:t>
            </w:r>
            <w:r w:rsidRPr="002A3AC7">
              <w:rPr>
                <w:rFonts w:ascii="Times New Roman" w:hAnsi="Times New Roman" w:cs="Times New Roman"/>
              </w:rPr>
              <w:t>результата,</w:t>
            </w:r>
            <w:r w:rsidRPr="002A3AC7">
              <w:rPr>
                <w:rFonts w:ascii="Times New Roman" w:hAnsi="Times New Roman" w:cs="Times New Roman"/>
                <w:spacing w:val="1"/>
              </w:rPr>
              <w:t xml:space="preserve"> </w:t>
            </w:r>
            <w:r w:rsidRPr="002A3AC7">
              <w:rPr>
                <w:rFonts w:ascii="Times New Roman" w:hAnsi="Times New Roman" w:cs="Times New Roman"/>
              </w:rPr>
              <w:t>адекватно</w:t>
            </w:r>
            <w:r w:rsidRPr="002A3AC7">
              <w:rPr>
                <w:rFonts w:ascii="Times New Roman" w:hAnsi="Times New Roman" w:cs="Times New Roman"/>
                <w:spacing w:val="-67"/>
              </w:rPr>
              <w:t xml:space="preserve"> </w:t>
            </w:r>
            <w:r w:rsidRPr="002A3AC7">
              <w:rPr>
                <w:rFonts w:ascii="Times New Roman" w:hAnsi="Times New Roman" w:cs="Times New Roman"/>
              </w:rPr>
              <w:t>оценивает</w:t>
            </w:r>
            <w:r w:rsidRPr="002A3AC7">
              <w:rPr>
                <w:rFonts w:ascii="Times New Roman" w:hAnsi="Times New Roman" w:cs="Times New Roman"/>
                <w:spacing w:val="1"/>
              </w:rPr>
              <w:t xml:space="preserve"> </w:t>
            </w:r>
            <w:r w:rsidRPr="002A3AC7">
              <w:rPr>
                <w:rFonts w:ascii="Times New Roman" w:hAnsi="Times New Roman" w:cs="Times New Roman"/>
              </w:rPr>
              <w:t>его;</w:t>
            </w:r>
            <w:r w:rsidRPr="002A3AC7">
              <w:rPr>
                <w:rFonts w:ascii="Times New Roman" w:hAnsi="Times New Roman" w:cs="Times New Roman"/>
                <w:spacing w:val="1"/>
              </w:rPr>
              <w:t xml:space="preserve"> </w:t>
            </w:r>
            <w:r w:rsidRPr="002A3AC7">
              <w:rPr>
                <w:rFonts w:ascii="Times New Roman" w:hAnsi="Times New Roman" w:cs="Times New Roman"/>
              </w:rPr>
              <w:t>вносит</w:t>
            </w:r>
            <w:r w:rsidRPr="002A3AC7">
              <w:rPr>
                <w:rFonts w:ascii="Times New Roman" w:hAnsi="Times New Roman" w:cs="Times New Roman"/>
                <w:spacing w:val="-67"/>
              </w:rPr>
              <w:t xml:space="preserve"> </w:t>
            </w:r>
            <w:r w:rsidRPr="002A3AC7">
              <w:rPr>
                <w:rFonts w:ascii="Times New Roman" w:hAnsi="Times New Roman" w:cs="Times New Roman"/>
              </w:rPr>
              <w:t>необходимые</w:t>
            </w:r>
            <w:r w:rsidRPr="002A3AC7">
              <w:rPr>
                <w:rFonts w:ascii="Times New Roman" w:hAnsi="Times New Roman" w:cs="Times New Roman"/>
                <w:spacing w:val="1"/>
              </w:rPr>
              <w:t xml:space="preserve"> </w:t>
            </w:r>
            <w:r w:rsidRPr="002A3AC7">
              <w:rPr>
                <w:rFonts w:ascii="Times New Roman" w:hAnsi="Times New Roman" w:cs="Times New Roman"/>
              </w:rPr>
              <w:t xml:space="preserve">изменения в </w:t>
            </w:r>
            <w:proofErr w:type="gramStart"/>
            <w:r w:rsidRPr="002A3AC7">
              <w:rPr>
                <w:rFonts w:ascii="Times New Roman" w:hAnsi="Times New Roman" w:cs="Times New Roman"/>
              </w:rPr>
              <w:t xml:space="preserve">работу, </w:t>
            </w:r>
            <w:r w:rsidRPr="002A3AC7">
              <w:rPr>
                <w:rFonts w:ascii="Times New Roman" w:hAnsi="Times New Roman" w:cs="Times New Roman"/>
                <w:spacing w:val="-67"/>
              </w:rPr>
              <w:t xml:space="preserve"> </w:t>
            </w:r>
            <w:r w:rsidR="005D5CF7">
              <w:rPr>
                <w:rFonts w:ascii="Times New Roman" w:hAnsi="Times New Roman" w:cs="Times New Roman"/>
              </w:rPr>
              <w:t>включает</w:t>
            </w:r>
            <w:proofErr w:type="gramEnd"/>
            <w:r w:rsidR="005D5CF7">
              <w:rPr>
                <w:rFonts w:ascii="Times New Roman" w:hAnsi="Times New Roman" w:cs="Times New Roman"/>
              </w:rPr>
              <w:t xml:space="preserve"> </w:t>
            </w:r>
            <w:r w:rsidRPr="002A3AC7">
              <w:rPr>
                <w:rFonts w:ascii="Times New Roman" w:hAnsi="Times New Roman" w:cs="Times New Roman"/>
              </w:rPr>
              <w:t>детали, дорабатывает, конструкцию. Само</w:t>
            </w:r>
            <w:r w:rsidR="005D5CF7">
              <w:rPr>
                <w:rFonts w:ascii="Times New Roman" w:hAnsi="Times New Roman" w:cs="Times New Roman"/>
              </w:rPr>
              <w:t xml:space="preserve">стоятельно использует </w:t>
            </w:r>
            <w:r w:rsidRPr="002A3AC7">
              <w:rPr>
                <w:rFonts w:ascii="Times New Roman" w:hAnsi="Times New Roman" w:cs="Times New Roman"/>
              </w:rPr>
              <w:t xml:space="preserve">способы экономичного применения материалов </w:t>
            </w:r>
            <w:r w:rsidR="005D5CF7">
              <w:rPr>
                <w:rFonts w:ascii="Times New Roman" w:hAnsi="Times New Roman" w:cs="Times New Roman"/>
              </w:rPr>
              <w:t xml:space="preserve">и проявляет бережное отношение </w:t>
            </w:r>
            <w:r w:rsidRPr="002A3AC7">
              <w:rPr>
                <w:rFonts w:ascii="Times New Roman" w:hAnsi="Times New Roman" w:cs="Times New Roman"/>
              </w:rPr>
              <w:t>к</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материалам</w:t>
            </w:r>
            <w:r w:rsidRPr="002A3AC7">
              <w:rPr>
                <w:rFonts w:ascii="Times New Roman" w:hAnsi="Times New Roman" w:cs="Times New Roman"/>
              </w:rPr>
              <w:tab/>
              <w:t>и инструментам. Использует детали с учетом их конструктивных свойств (формы, величины, устойчивости, размещения в пространстве); видоизменяет технические модели; адекватно заменяет одни детали другими; определяет варианты</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технических деталей.</w:t>
            </w:r>
          </w:p>
        </w:tc>
        <w:tc>
          <w:tcPr>
            <w:tcW w:w="2410" w:type="dxa"/>
          </w:tcPr>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lastRenderedPageBreak/>
              <w:t>Ребёнок</w:t>
            </w:r>
            <w:r w:rsidRPr="002A3AC7">
              <w:rPr>
                <w:rFonts w:ascii="Times New Roman" w:hAnsi="Times New Roman" w:cs="Times New Roman"/>
                <w:spacing w:val="1"/>
              </w:rPr>
              <w:t xml:space="preserve"> </w:t>
            </w:r>
            <w:r w:rsidRPr="002A3AC7">
              <w:rPr>
                <w:rFonts w:ascii="Times New Roman" w:hAnsi="Times New Roman" w:cs="Times New Roman"/>
              </w:rPr>
              <w:t>способен</w:t>
            </w:r>
            <w:r w:rsidRPr="002A3AC7">
              <w:rPr>
                <w:rFonts w:ascii="Times New Roman" w:hAnsi="Times New Roman" w:cs="Times New Roman"/>
                <w:spacing w:val="1"/>
              </w:rPr>
              <w:t xml:space="preserve"> </w:t>
            </w:r>
            <w:r w:rsidRPr="002A3AC7">
              <w:rPr>
                <w:rFonts w:ascii="Times New Roman" w:hAnsi="Times New Roman" w:cs="Times New Roman"/>
              </w:rPr>
              <w:t>к</w:t>
            </w:r>
            <w:r w:rsidRPr="002A3AC7">
              <w:rPr>
                <w:rFonts w:ascii="Times New Roman" w:hAnsi="Times New Roman" w:cs="Times New Roman"/>
                <w:spacing w:val="1"/>
              </w:rPr>
              <w:t xml:space="preserve"> </w:t>
            </w:r>
            <w:r w:rsidRPr="002A3AC7">
              <w:rPr>
                <w:rFonts w:ascii="Times New Roman" w:hAnsi="Times New Roman" w:cs="Times New Roman"/>
              </w:rPr>
              <w:lastRenderedPageBreak/>
              <w:t>принятию</w:t>
            </w:r>
            <w:r w:rsidRPr="002A3AC7">
              <w:rPr>
                <w:rFonts w:ascii="Times New Roman" w:hAnsi="Times New Roman" w:cs="Times New Roman"/>
                <w:spacing w:val="1"/>
              </w:rPr>
              <w:t xml:space="preserve"> </w:t>
            </w:r>
            <w:r w:rsidRPr="002A3AC7">
              <w:rPr>
                <w:rFonts w:ascii="Times New Roman" w:hAnsi="Times New Roman" w:cs="Times New Roman"/>
              </w:rPr>
              <w:t>собственных</w:t>
            </w:r>
            <w:r w:rsidRPr="002A3AC7">
              <w:rPr>
                <w:rFonts w:ascii="Times New Roman" w:hAnsi="Times New Roman" w:cs="Times New Roman"/>
                <w:spacing w:val="-67"/>
              </w:rPr>
              <w:t xml:space="preserve"> </w:t>
            </w:r>
            <w:r w:rsidRPr="002A3AC7">
              <w:rPr>
                <w:rFonts w:ascii="Times New Roman" w:hAnsi="Times New Roman" w:cs="Times New Roman"/>
              </w:rPr>
              <w:t>решений,</w:t>
            </w:r>
            <w:r w:rsidRPr="002A3AC7">
              <w:rPr>
                <w:rFonts w:ascii="Times New Roman" w:hAnsi="Times New Roman" w:cs="Times New Roman"/>
                <w:spacing w:val="1"/>
              </w:rPr>
              <w:t xml:space="preserve"> </w:t>
            </w:r>
            <w:r w:rsidRPr="002A3AC7">
              <w:rPr>
                <w:rFonts w:ascii="Times New Roman" w:hAnsi="Times New Roman" w:cs="Times New Roman"/>
              </w:rPr>
              <w:t>опираясь</w:t>
            </w:r>
            <w:r w:rsidRPr="002A3AC7">
              <w:rPr>
                <w:rFonts w:ascii="Times New Roman" w:hAnsi="Times New Roman" w:cs="Times New Roman"/>
                <w:spacing w:val="1"/>
              </w:rPr>
              <w:t xml:space="preserve"> </w:t>
            </w:r>
            <w:r w:rsidRPr="002A3AC7">
              <w:rPr>
                <w:rFonts w:ascii="Times New Roman" w:hAnsi="Times New Roman" w:cs="Times New Roman"/>
              </w:rPr>
              <w:t>на</w:t>
            </w:r>
            <w:r w:rsidRPr="002A3AC7">
              <w:rPr>
                <w:rFonts w:ascii="Times New Roman" w:hAnsi="Times New Roman" w:cs="Times New Roman"/>
                <w:spacing w:val="1"/>
              </w:rPr>
              <w:t xml:space="preserve"> </w:t>
            </w:r>
            <w:r w:rsidRPr="002A3AC7">
              <w:rPr>
                <w:rFonts w:ascii="Times New Roman" w:hAnsi="Times New Roman" w:cs="Times New Roman"/>
              </w:rPr>
              <w:t>свои</w:t>
            </w:r>
            <w:r w:rsidRPr="002A3AC7">
              <w:rPr>
                <w:rFonts w:ascii="Times New Roman" w:hAnsi="Times New Roman" w:cs="Times New Roman"/>
                <w:spacing w:val="1"/>
              </w:rPr>
              <w:t xml:space="preserve"> </w:t>
            </w:r>
            <w:r w:rsidRPr="002A3AC7">
              <w:rPr>
                <w:rFonts w:ascii="Times New Roman" w:hAnsi="Times New Roman" w:cs="Times New Roman"/>
              </w:rPr>
              <w:t>знания</w:t>
            </w:r>
            <w:r w:rsidRPr="002A3AC7">
              <w:rPr>
                <w:rFonts w:ascii="Times New Roman" w:hAnsi="Times New Roman" w:cs="Times New Roman"/>
                <w:spacing w:val="1"/>
              </w:rPr>
              <w:t xml:space="preserve"> </w:t>
            </w:r>
            <w:r w:rsidRPr="002A3AC7">
              <w:rPr>
                <w:rFonts w:ascii="Times New Roman" w:hAnsi="Times New Roman" w:cs="Times New Roman"/>
              </w:rPr>
              <w:t>и</w:t>
            </w:r>
            <w:r w:rsidRPr="002A3AC7">
              <w:rPr>
                <w:rFonts w:ascii="Times New Roman" w:hAnsi="Times New Roman" w:cs="Times New Roman"/>
                <w:spacing w:val="1"/>
              </w:rPr>
              <w:t xml:space="preserve"> </w:t>
            </w:r>
            <w:r w:rsidRPr="002A3AC7">
              <w:rPr>
                <w:rFonts w:ascii="Times New Roman" w:hAnsi="Times New Roman" w:cs="Times New Roman"/>
              </w:rPr>
              <w:t>умения</w:t>
            </w:r>
            <w:r w:rsidRPr="002A3AC7">
              <w:rPr>
                <w:rFonts w:ascii="Times New Roman" w:hAnsi="Times New Roman" w:cs="Times New Roman"/>
                <w:spacing w:val="1"/>
              </w:rPr>
              <w:t xml:space="preserve"> </w:t>
            </w:r>
            <w:r w:rsidRPr="002A3AC7">
              <w:rPr>
                <w:rFonts w:ascii="Times New Roman" w:hAnsi="Times New Roman" w:cs="Times New Roman"/>
              </w:rPr>
              <w:t>в</w:t>
            </w:r>
            <w:r w:rsidRPr="002A3AC7">
              <w:rPr>
                <w:rFonts w:ascii="Times New Roman" w:hAnsi="Times New Roman" w:cs="Times New Roman"/>
                <w:spacing w:val="1"/>
              </w:rPr>
              <w:t xml:space="preserve"> </w:t>
            </w:r>
            <w:r w:rsidRPr="002A3AC7">
              <w:rPr>
                <w:rFonts w:ascii="Times New Roman" w:hAnsi="Times New Roman" w:cs="Times New Roman"/>
              </w:rPr>
              <w:t xml:space="preserve">различных </w:t>
            </w:r>
            <w:r w:rsidRPr="002A3AC7">
              <w:rPr>
                <w:rFonts w:ascii="Times New Roman" w:hAnsi="Times New Roman" w:cs="Times New Roman"/>
                <w:spacing w:val="-1"/>
              </w:rPr>
              <w:t>видах</w:t>
            </w:r>
            <w:r w:rsidRPr="002A3AC7">
              <w:rPr>
                <w:rFonts w:ascii="Times New Roman" w:hAnsi="Times New Roman" w:cs="Times New Roman"/>
                <w:spacing w:val="-68"/>
              </w:rPr>
              <w:t xml:space="preserve"> </w:t>
            </w:r>
            <w:r w:rsidRPr="002A3AC7">
              <w:rPr>
                <w:rFonts w:ascii="Times New Roman" w:hAnsi="Times New Roman" w:cs="Times New Roman"/>
              </w:rPr>
              <w:t>деятельности.</w:t>
            </w:r>
          </w:p>
        </w:tc>
      </w:tr>
      <w:tr w:rsidR="002A3AC7" w:rsidRPr="002A3AC7" w:rsidTr="005E7177">
        <w:trPr>
          <w:gridAfter w:val="1"/>
          <w:wAfter w:w="8" w:type="dxa"/>
        </w:trPr>
        <w:tc>
          <w:tcPr>
            <w:tcW w:w="445" w:type="dxa"/>
          </w:tcPr>
          <w:p w:rsidR="002A3AC7" w:rsidRPr="002A3AC7" w:rsidRDefault="002A3AC7" w:rsidP="004C70AB">
            <w:pPr>
              <w:pStyle w:val="a6"/>
              <w:jc w:val="both"/>
              <w:rPr>
                <w:rFonts w:ascii="Times New Roman" w:eastAsia="Symbol" w:hAnsi="Times New Roman" w:cs="Times New Roman"/>
              </w:rPr>
            </w:pPr>
          </w:p>
        </w:tc>
        <w:tc>
          <w:tcPr>
            <w:tcW w:w="2244" w:type="dxa"/>
          </w:tcPr>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Участвует в работах по исследованию, разработке</w:t>
            </w:r>
          </w:p>
          <w:p w:rsidR="002A3AC7" w:rsidRPr="002A3AC7" w:rsidRDefault="005E7177" w:rsidP="004C70AB">
            <w:pPr>
              <w:pStyle w:val="a6"/>
              <w:jc w:val="both"/>
              <w:rPr>
                <w:rFonts w:ascii="Times New Roman" w:eastAsia="Symbol" w:hAnsi="Times New Roman" w:cs="Times New Roman"/>
              </w:rPr>
            </w:pPr>
            <w:r>
              <w:rPr>
                <w:rFonts w:ascii="Times New Roman" w:eastAsia="Symbol" w:hAnsi="Times New Roman" w:cs="Times New Roman"/>
              </w:rPr>
              <w:t xml:space="preserve">Проектов и </w:t>
            </w:r>
            <w:r w:rsidR="002A3AC7" w:rsidRPr="002A3AC7">
              <w:rPr>
                <w:rFonts w:ascii="Times New Roman" w:eastAsia="Symbol" w:hAnsi="Times New Roman" w:cs="Times New Roman"/>
              </w:rPr>
              <w:t xml:space="preserve">программ предприятия (подразделений предприятия), в проведении мероприятий, связанных с испытаниями оборудования и внедрением его в эксплуатацию, а также выполнении </w:t>
            </w:r>
            <w:r w:rsidR="002A3AC7" w:rsidRPr="002A3AC7">
              <w:rPr>
                <w:rFonts w:ascii="Times New Roman" w:eastAsia="Symbol" w:hAnsi="Times New Roman" w:cs="Times New Roman"/>
              </w:rPr>
              <w:lastRenderedPageBreak/>
              <w:t xml:space="preserve">работ по стандартизации технических средств, систем, процессов, оборудования и материалов, в рассмотрении технической </w:t>
            </w:r>
            <w:proofErr w:type="gramStart"/>
            <w:r>
              <w:rPr>
                <w:rFonts w:ascii="Times New Roman" w:eastAsia="Symbol" w:hAnsi="Times New Roman" w:cs="Times New Roman"/>
              </w:rPr>
              <w:t xml:space="preserve">документации  </w:t>
            </w:r>
            <w:r w:rsidR="002A3AC7" w:rsidRPr="002A3AC7">
              <w:rPr>
                <w:rFonts w:ascii="Times New Roman" w:eastAsia="Symbol" w:hAnsi="Times New Roman" w:cs="Times New Roman"/>
              </w:rPr>
              <w:t>и</w:t>
            </w:r>
            <w:proofErr w:type="gramEnd"/>
            <w:r w:rsidR="002A3AC7" w:rsidRPr="002A3AC7">
              <w:rPr>
                <w:rFonts w:ascii="Times New Roman" w:eastAsia="Symbol" w:hAnsi="Times New Roman" w:cs="Times New Roman"/>
              </w:rPr>
              <w:t xml:space="preserve">      подготовке необходимых обзоров, отзывов, заключений по вопросам выполняемой работы.</w:t>
            </w:r>
          </w:p>
          <w:p w:rsidR="002A3AC7" w:rsidRPr="002A3AC7" w:rsidRDefault="002A3AC7" w:rsidP="004C70AB">
            <w:pPr>
              <w:pStyle w:val="a6"/>
              <w:jc w:val="both"/>
              <w:rPr>
                <w:rFonts w:ascii="Times New Roman" w:eastAsia="Symbol" w:hAnsi="Times New Roman" w:cs="Times New Roman"/>
              </w:rPr>
            </w:pPr>
          </w:p>
        </w:tc>
        <w:tc>
          <w:tcPr>
            <w:tcW w:w="2551" w:type="dxa"/>
          </w:tcPr>
          <w:p w:rsidR="002A3AC7" w:rsidRPr="002A3AC7" w:rsidRDefault="005D5CF7" w:rsidP="004C70AB">
            <w:pPr>
              <w:pStyle w:val="a6"/>
              <w:jc w:val="both"/>
              <w:rPr>
                <w:rFonts w:ascii="Times New Roman" w:eastAsia="Symbol" w:hAnsi="Times New Roman" w:cs="Times New Roman"/>
              </w:rPr>
            </w:pPr>
            <w:r>
              <w:rPr>
                <w:rFonts w:ascii="Times New Roman" w:eastAsia="Symbol" w:hAnsi="Times New Roman" w:cs="Times New Roman"/>
              </w:rPr>
              <w:lastRenderedPageBreak/>
              <w:t xml:space="preserve">Разрабатывает </w:t>
            </w:r>
            <w:r w:rsidR="002A3AC7" w:rsidRPr="002A3AC7">
              <w:rPr>
                <w:rFonts w:ascii="Times New Roman" w:eastAsia="Symbol" w:hAnsi="Times New Roman" w:cs="Times New Roman"/>
              </w:rPr>
              <w:t>детские проекты.</w:t>
            </w:r>
          </w:p>
          <w:p w:rsidR="002A3AC7" w:rsidRPr="002A3AC7" w:rsidRDefault="005D5CF7" w:rsidP="004C70AB">
            <w:pPr>
              <w:pStyle w:val="a6"/>
              <w:jc w:val="both"/>
              <w:rPr>
                <w:rFonts w:ascii="Times New Roman" w:eastAsia="Symbol" w:hAnsi="Times New Roman" w:cs="Times New Roman"/>
              </w:rPr>
            </w:pPr>
            <w:r>
              <w:rPr>
                <w:rFonts w:ascii="Times New Roman" w:eastAsia="Symbol" w:hAnsi="Times New Roman" w:cs="Times New Roman"/>
              </w:rPr>
              <w:t xml:space="preserve">С интересом участвует </w:t>
            </w:r>
            <w:r w:rsidR="002A3AC7" w:rsidRPr="002A3AC7">
              <w:rPr>
                <w:rFonts w:ascii="Times New Roman" w:eastAsia="Symbol" w:hAnsi="Times New Roman" w:cs="Times New Roman"/>
              </w:rPr>
              <w:t>в экспериментальной деятельности с</w:t>
            </w:r>
          </w:p>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оборудованием.</w:t>
            </w:r>
          </w:p>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Использует</w:t>
            </w:r>
            <w:r w:rsidRPr="002A3AC7">
              <w:rPr>
                <w:rFonts w:ascii="Times New Roman" w:eastAsia="Symbol" w:hAnsi="Times New Roman" w:cs="Times New Roman"/>
              </w:rPr>
              <w:tab/>
              <w:t>способы преобразования (изменение формы, величины, функции, аналогии и т.д.).</w:t>
            </w:r>
          </w:p>
          <w:p w:rsidR="002A3AC7" w:rsidRPr="002A3AC7" w:rsidRDefault="005D5CF7" w:rsidP="004C70AB">
            <w:pPr>
              <w:pStyle w:val="a6"/>
              <w:jc w:val="both"/>
              <w:rPr>
                <w:rFonts w:ascii="Times New Roman" w:eastAsia="Symbol" w:hAnsi="Times New Roman" w:cs="Times New Roman"/>
              </w:rPr>
            </w:pPr>
            <w:r>
              <w:rPr>
                <w:rFonts w:ascii="Times New Roman" w:eastAsia="Symbol" w:hAnsi="Times New Roman" w:cs="Times New Roman"/>
              </w:rPr>
              <w:t xml:space="preserve">Замечает (определяет) техническое </w:t>
            </w:r>
            <w:r w:rsidR="002A3AC7" w:rsidRPr="002A3AC7">
              <w:rPr>
                <w:rFonts w:ascii="Times New Roman" w:eastAsia="Symbol" w:hAnsi="Times New Roman" w:cs="Times New Roman"/>
              </w:rPr>
              <w:t>оснащение окружающего мира,</w:t>
            </w:r>
          </w:p>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дифференцированно</w:t>
            </w:r>
            <w:r w:rsidRPr="002A3AC7">
              <w:rPr>
                <w:rFonts w:ascii="Times New Roman" w:hAnsi="Times New Roman" w:cs="Times New Roman"/>
              </w:rPr>
              <w:t xml:space="preserve"> </w:t>
            </w:r>
            <w:r w:rsidRPr="002A3AC7">
              <w:rPr>
                <w:rFonts w:ascii="Times New Roman" w:eastAsia="Symbol" w:hAnsi="Times New Roman" w:cs="Times New Roman"/>
              </w:rPr>
              <w:t xml:space="preserve">воспринимает </w:t>
            </w:r>
            <w:r w:rsidRPr="002A3AC7">
              <w:rPr>
                <w:rFonts w:ascii="Times New Roman" w:eastAsia="Symbol" w:hAnsi="Times New Roman" w:cs="Times New Roman"/>
              </w:rPr>
              <w:lastRenderedPageBreak/>
              <w:t>многообразие технических</w:t>
            </w:r>
            <w:r w:rsidRPr="002A3AC7">
              <w:rPr>
                <w:rFonts w:ascii="Times New Roman" w:eastAsia="Symbol" w:hAnsi="Times New Roman" w:cs="Times New Roman"/>
              </w:rPr>
              <w:tab/>
              <w:t>средств, способы их использования человеком в различных ситуациях.</w:t>
            </w:r>
          </w:p>
        </w:tc>
        <w:tc>
          <w:tcPr>
            <w:tcW w:w="2835" w:type="dxa"/>
          </w:tcPr>
          <w:p w:rsidR="002A3AC7" w:rsidRPr="002A3AC7" w:rsidRDefault="005E7177" w:rsidP="004C70AB">
            <w:pPr>
              <w:pStyle w:val="a6"/>
              <w:jc w:val="both"/>
              <w:rPr>
                <w:rFonts w:ascii="Times New Roman" w:eastAsia="Symbol" w:hAnsi="Times New Roman" w:cs="Times New Roman"/>
              </w:rPr>
            </w:pPr>
            <w:r>
              <w:rPr>
                <w:rFonts w:ascii="Times New Roman" w:eastAsia="Symbol" w:hAnsi="Times New Roman" w:cs="Times New Roman"/>
              </w:rPr>
              <w:lastRenderedPageBreak/>
              <w:t>Экспериментирует</w:t>
            </w:r>
            <w:r>
              <w:rPr>
                <w:rFonts w:ascii="Times New Roman" w:eastAsia="Symbol" w:hAnsi="Times New Roman" w:cs="Times New Roman"/>
              </w:rPr>
              <w:tab/>
              <w:t xml:space="preserve">в создании моделей технических объектов, </w:t>
            </w:r>
            <w:r w:rsidR="002A3AC7" w:rsidRPr="002A3AC7">
              <w:rPr>
                <w:rFonts w:ascii="Times New Roman" w:eastAsia="Symbol" w:hAnsi="Times New Roman" w:cs="Times New Roman"/>
              </w:rPr>
              <w:t>проявляет с</w:t>
            </w:r>
            <w:r>
              <w:rPr>
                <w:rFonts w:ascii="Times New Roman" w:eastAsia="Symbol" w:hAnsi="Times New Roman" w:cs="Times New Roman"/>
              </w:rPr>
              <w:t>амостоятельность</w:t>
            </w:r>
            <w:r>
              <w:rPr>
                <w:rFonts w:ascii="Times New Roman" w:eastAsia="Symbol" w:hAnsi="Times New Roman" w:cs="Times New Roman"/>
              </w:rPr>
              <w:tab/>
              <w:t xml:space="preserve">в процессе выбора темы, </w:t>
            </w:r>
            <w:r w:rsidR="002A3AC7" w:rsidRPr="002A3AC7">
              <w:rPr>
                <w:rFonts w:ascii="Times New Roman" w:eastAsia="Symbol" w:hAnsi="Times New Roman" w:cs="Times New Roman"/>
              </w:rPr>
              <w:t xml:space="preserve">продумывания </w:t>
            </w:r>
            <w:r>
              <w:rPr>
                <w:rFonts w:ascii="Times New Roman" w:eastAsia="Symbol" w:hAnsi="Times New Roman" w:cs="Times New Roman"/>
              </w:rPr>
              <w:t>технической</w:t>
            </w:r>
            <w:r>
              <w:rPr>
                <w:rFonts w:ascii="Times New Roman" w:eastAsia="Symbol" w:hAnsi="Times New Roman" w:cs="Times New Roman"/>
              </w:rPr>
              <w:tab/>
              <w:t xml:space="preserve">модели, выбора </w:t>
            </w:r>
            <w:r w:rsidR="002A3AC7" w:rsidRPr="002A3AC7">
              <w:rPr>
                <w:rFonts w:ascii="Times New Roman" w:eastAsia="Symbol" w:hAnsi="Times New Roman" w:cs="Times New Roman"/>
              </w:rPr>
              <w:t>способов</w:t>
            </w:r>
          </w:p>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создания</w:t>
            </w:r>
            <w:r w:rsidRPr="002A3AC7">
              <w:rPr>
                <w:rFonts w:ascii="Times New Roman" w:eastAsia="Symbol" w:hAnsi="Times New Roman" w:cs="Times New Roman"/>
              </w:rPr>
              <w:tab/>
              <w:t>модели; демонстрирует высокую техническую грамотность; планирует д</w:t>
            </w:r>
            <w:r w:rsidR="005E7177">
              <w:rPr>
                <w:rFonts w:ascii="Times New Roman" w:eastAsia="Symbol" w:hAnsi="Times New Roman" w:cs="Times New Roman"/>
              </w:rPr>
              <w:t xml:space="preserve">еятельность, умело организует рабочее место, проявляет аккуратность </w:t>
            </w:r>
            <w:r w:rsidRPr="002A3AC7">
              <w:rPr>
                <w:rFonts w:ascii="Times New Roman" w:eastAsia="Symbol" w:hAnsi="Times New Roman" w:cs="Times New Roman"/>
              </w:rPr>
              <w:t xml:space="preserve">и </w:t>
            </w:r>
            <w:r w:rsidRPr="002A3AC7">
              <w:rPr>
                <w:rFonts w:ascii="Times New Roman" w:eastAsia="Symbol" w:hAnsi="Times New Roman" w:cs="Times New Roman"/>
              </w:rPr>
              <w:lastRenderedPageBreak/>
              <w:t>организованность.</w:t>
            </w:r>
          </w:p>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Знает виды и свойства различных материалов, конструкт</w:t>
            </w:r>
            <w:r w:rsidR="005E7177">
              <w:rPr>
                <w:rFonts w:ascii="Times New Roman" w:eastAsia="Symbol" w:hAnsi="Times New Roman" w:cs="Times New Roman"/>
              </w:rPr>
              <w:t>оров</w:t>
            </w:r>
            <w:r w:rsidR="005E7177">
              <w:rPr>
                <w:rFonts w:ascii="Times New Roman" w:eastAsia="Symbol" w:hAnsi="Times New Roman" w:cs="Times New Roman"/>
              </w:rPr>
              <w:tab/>
              <w:t xml:space="preserve">для изготовления объектов, </w:t>
            </w:r>
            <w:r w:rsidRPr="002A3AC7">
              <w:rPr>
                <w:rFonts w:ascii="Times New Roman" w:eastAsia="Symbol" w:hAnsi="Times New Roman" w:cs="Times New Roman"/>
              </w:rPr>
              <w:t>моделей, конструкций.</w:t>
            </w:r>
          </w:p>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Знает способы соединения различных материалов.</w:t>
            </w:r>
          </w:p>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Знает</w:t>
            </w:r>
            <w:r w:rsidRPr="002A3AC7">
              <w:rPr>
                <w:rFonts w:ascii="Times New Roman" w:eastAsia="Symbol" w:hAnsi="Times New Roman" w:cs="Times New Roman"/>
              </w:rPr>
              <w:tab/>
              <w:t>названия</w:t>
            </w:r>
          </w:p>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инструментов, приспособлений.</w:t>
            </w:r>
          </w:p>
        </w:tc>
        <w:tc>
          <w:tcPr>
            <w:tcW w:w="2410" w:type="dxa"/>
          </w:tcPr>
          <w:p w:rsidR="002A3AC7" w:rsidRPr="002A3AC7" w:rsidRDefault="005E7177" w:rsidP="004C70AB">
            <w:pPr>
              <w:pStyle w:val="a6"/>
              <w:jc w:val="both"/>
              <w:rPr>
                <w:rFonts w:ascii="Times New Roman" w:eastAsia="Symbol" w:hAnsi="Times New Roman" w:cs="Times New Roman"/>
              </w:rPr>
            </w:pPr>
            <w:r>
              <w:rPr>
                <w:rFonts w:ascii="Times New Roman" w:eastAsia="Symbol" w:hAnsi="Times New Roman" w:cs="Times New Roman"/>
              </w:rPr>
              <w:lastRenderedPageBreak/>
              <w:t xml:space="preserve">Склонен </w:t>
            </w:r>
            <w:r w:rsidR="002A3AC7" w:rsidRPr="002A3AC7">
              <w:rPr>
                <w:rFonts w:ascii="Times New Roman" w:eastAsia="Symbol" w:hAnsi="Times New Roman" w:cs="Times New Roman"/>
              </w:rPr>
              <w:t>наблюдать, экспериментировать.</w:t>
            </w:r>
          </w:p>
          <w:p w:rsidR="002A3AC7" w:rsidRPr="002A3AC7" w:rsidRDefault="005E7177" w:rsidP="004C70AB">
            <w:pPr>
              <w:pStyle w:val="a6"/>
              <w:jc w:val="both"/>
              <w:rPr>
                <w:rFonts w:ascii="Times New Roman" w:eastAsia="Symbol" w:hAnsi="Times New Roman" w:cs="Times New Roman"/>
              </w:rPr>
            </w:pPr>
            <w:r>
              <w:rPr>
                <w:rFonts w:ascii="Times New Roman" w:eastAsia="Symbol" w:hAnsi="Times New Roman" w:cs="Times New Roman"/>
              </w:rPr>
              <w:t xml:space="preserve">Ребёнок </w:t>
            </w:r>
            <w:r w:rsidR="002A3AC7" w:rsidRPr="002A3AC7">
              <w:rPr>
                <w:rFonts w:ascii="Times New Roman" w:eastAsia="Symbol" w:hAnsi="Times New Roman" w:cs="Times New Roman"/>
              </w:rPr>
              <w:t>обладает устано</w:t>
            </w:r>
            <w:r>
              <w:rPr>
                <w:rFonts w:ascii="Times New Roman" w:eastAsia="Symbol" w:hAnsi="Times New Roman" w:cs="Times New Roman"/>
              </w:rPr>
              <w:t xml:space="preserve">вкой положительного отношения к миру, к разным видам </w:t>
            </w:r>
            <w:r w:rsidR="002A3AC7" w:rsidRPr="002A3AC7">
              <w:rPr>
                <w:rFonts w:ascii="Times New Roman" w:eastAsia="Symbol" w:hAnsi="Times New Roman" w:cs="Times New Roman"/>
              </w:rPr>
              <w:t>труда, другим людям и самому себе,</w:t>
            </w:r>
          </w:p>
          <w:p w:rsidR="002A3AC7" w:rsidRPr="002A3AC7" w:rsidRDefault="005E7177" w:rsidP="004C70AB">
            <w:pPr>
              <w:pStyle w:val="a6"/>
              <w:jc w:val="both"/>
              <w:rPr>
                <w:rFonts w:ascii="Times New Roman" w:eastAsia="Symbol" w:hAnsi="Times New Roman" w:cs="Times New Roman"/>
              </w:rPr>
            </w:pPr>
            <w:r>
              <w:rPr>
                <w:rFonts w:ascii="Times New Roman" w:eastAsia="Symbol" w:hAnsi="Times New Roman" w:cs="Times New Roman"/>
              </w:rPr>
              <w:t xml:space="preserve">Ребёнок </w:t>
            </w:r>
            <w:r w:rsidR="002A3AC7" w:rsidRPr="002A3AC7">
              <w:rPr>
                <w:rFonts w:ascii="Times New Roman" w:eastAsia="Symbol" w:hAnsi="Times New Roman" w:cs="Times New Roman"/>
              </w:rPr>
              <w:t>достаточно хорошо владеет устной речью, может выражать свои мысли и желания,</w:t>
            </w:r>
          </w:p>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может использовать речь</w:t>
            </w:r>
            <w:r w:rsidRPr="002A3AC7">
              <w:rPr>
                <w:rFonts w:ascii="Times New Roman" w:hAnsi="Times New Roman" w:cs="Times New Roman"/>
                <w:lang w:eastAsia="en-US"/>
              </w:rPr>
              <w:t xml:space="preserve"> </w:t>
            </w:r>
            <w:r w:rsidRPr="002A3AC7">
              <w:rPr>
                <w:rFonts w:ascii="Times New Roman" w:eastAsia="Symbol" w:hAnsi="Times New Roman" w:cs="Times New Roman"/>
              </w:rPr>
              <w:t xml:space="preserve">для выражения своих мыслей, чувств </w:t>
            </w:r>
            <w:r w:rsidRPr="002A3AC7">
              <w:rPr>
                <w:rFonts w:ascii="Times New Roman" w:eastAsia="Symbol" w:hAnsi="Times New Roman" w:cs="Times New Roman"/>
              </w:rPr>
              <w:lastRenderedPageBreak/>
              <w:t>и желаний.</w:t>
            </w:r>
          </w:p>
        </w:tc>
      </w:tr>
      <w:tr w:rsidR="002A3AC7" w:rsidRPr="002A3AC7" w:rsidTr="005E7177">
        <w:trPr>
          <w:gridAfter w:val="1"/>
          <w:wAfter w:w="8" w:type="dxa"/>
        </w:trPr>
        <w:tc>
          <w:tcPr>
            <w:tcW w:w="445" w:type="dxa"/>
          </w:tcPr>
          <w:p w:rsidR="002A3AC7" w:rsidRPr="002A3AC7" w:rsidRDefault="002A3AC7" w:rsidP="004C70AB">
            <w:pPr>
              <w:pStyle w:val="a6"/>
              <w:jc w:val="both"/>
              <w:rPr>
                <w:rFonts w:ascii="Times New Roman" w:eastAsia="Symbol" w:hAnsi="Times New Roman" w:cs="Times New Roman"/>
              </w:rPr>
            </w:pPr>
          </w:p>
        </w:tc>
        <w:tc>
          <w:tcPr>
            <w:tcW w:w="2244" w:type="dxa"/>
          </w:tcPr>
          <w:p w:rsidR="002A3AC7" w:rsidRPr="002A3AC7" w:rsidRDefault="005E7177" w:rsidP="004C70AB">
            <w:pPr>
              <w:pStyle w:val="a6"/>
              <w:jc w:val="both"/>
              <w:rPr>
                <w:rFonts w:ascii="Times New Roman" w:eastAsia="Symbol" w:hAnsi="Times New Roman" w:cs="Times New Roman"/>
              </w:rPr>
            </w:pPr>
            <w:r>
              <w:rPr>
                <w:rFonts w:ascii="Times New Roman" w:eastAsia="Symbol" w:hAnsi="Times New Roman" w:cs="Times New Roman"/>
              </w:rPr>
              <w:t xml:space="preserve">Изучает </w:t>
            </w:r>
            <w:r w:rsidR="002A3AC7" w:rsidRPr="002A3AC7">
              <w:rPr>
                <w:rFonts w:ascii="Times New Roman" w:eastAsia="Symbol" w:hAnsi="Times New Roman" w:cs="Times New Roman"/>
              </w:rPr>
              <w:t xml:space="preserve">и </w:t>
            </w:r>
            <w:r>
              <w:rPr>
                <w:rFonts w:ascii="Times New Roman" w:eastAsia="Symbol" w:hAnsi="Times New Roman" w:cs="Times New Roman"/>
              </w:rPr>
              <w:t xml:space="preserve">анализирует информацию, </w:t>
            </w:r>
            <w:r w:rsidR="002A3AC7" w:rsidRPr="002A3AC7">
              <w:rPr>
                <w:rFonts w:ascii="Times New Roman" w:eastAsia="Symbol" w:hAnsi="Times New Roman" w:cs="Times New Roman"/>
              </w:rPr>
              <w:t>технические данные, показатели и результаты работы,</w:t>
            </w:r>
            <w:r w:rsidR="00022491">
              <w:rPr>
                <w:rFonts w:ascii="Times New Roman" w:eastAsia="Symbol" w:hAnsi="Times New Roman" w:cs="Times New Roman"/>
              </w:rPr>
              <w:t xml:space="preserve"> </w:t>
            </w:r>
            <w:r w:rsidR="002A3AC7" w:rsidRPr="002A3AC7">
              <w:rPr>
                <w:rFonts w:ascii="Times New Roman" w:eastAsia="Symbol" w:hAnsi="Times New Roman" w:cs="Times New Roman"/>
              </w:rPr>
              <w:t>обобщает</w:t>
            </w:r>
            <w:r w:rsidR="00022491">
              <w:rPr>
                <w:rFonts w:ascii="Times New Roman" w:eastAsia="Symbol" w:hAnsi="Times New Roman" w:cs="Times New Roman"/>
              </w:rPr>
              <w:t xml:space="preserve"> </w:t>
            </w:r>
            <w:r w:rsidR="002A3AC7" w:rsidRPr="002A3AC7">
              <w:rPr>
                <w:rFonts w:ascii="Times New Roman" w:eastAsia="Symbol" w:hAnsi="Times New Roman" w:cs="Times New Roman"/>
              </w:rPr>
              <w:t>и систематизирует их, проводит необходимые р</w:t>
            </w:r>
            <w:r w:rsidR="00022491">
              <w:rPr>
                <w:rFonts w:ascii="Times New Roman" w:eastAsia="Symbol" w:hAnsi="Times New Roman" w:cs="Times New Roman"/>
              </w:rPr>
              <w:t xml:space="preserve">асчеты, используя современную </w:t>
            </w:r>
            <w:r w:rsidR="002A3AC7" w:rsidRPr="002A3AC7">
              <w:rPr>
                <w:rFonts w:ascii="Times New Roman" w:eastAsia="Symbol" w:hAnsi="Times New Roman" w:cs="Times New Roman"/>
              </w:rPr>
              <w:t>электронно- вычислительную технику.</w:t>
            </w:r>
          </w:p>
        </w:tc>
        <w:tc>
          <w:tcPr>
            <w:tcW w:w="2551" w:type="dxa"/>
          </w:tcPr>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 xml:space="preserve"> </w:t>
            </w:r>
            <w:r w:rsidR="005E7177">
              <w:rPr>
                <w:rFonts w:ascii="Times New Roman" w:eastAsia="Symbol" w:hAnsi="Times New Roman" w:cs="Times New Roman"/>
              </w:rPr>
              <w:t xml:space="preserve">Устанавливает </w:t>
            </w:r>
            <w:r w:rsidRPr="002A3AC7">
              <w:rPr>
                <w:rFonts w:ascii="Times New Roman" w:eastAsia="Symbol" w:hAnsi="Times New Roman" w:cs="Times New Roman"/>
              </w:rPr>
              <w:t>причинно- следственные связи.</w:t>
            </w:r>
          </w:p>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Выбирает способы действий из усвоенных ранее способов.</w:t>
            </w:r>
          </w:p>
        </w:tc>
        <w:tc>
          <w:tcPr>
            <w:tcW w:w="2835" w:type="dxa"/>
          </w:tcPr>
          <w:p w:rsidR="002A3AC7" w:rsidRPr="002A3AC7" w:rsidRDefault="005E7177" w:rsidP="004C70AB">
            <w:pPr>
              <w:pStyle w:val="a6"/>
              <w:jc w:val="both"/>
              <w:rPr>
                <w:rFonts w:ascii="Times New Roman" w:eastAsia="Symbol" w:hAnsi="Times New Roman" w:cs="Times New Roman"/>
              </w:rPr>
            </w:pPr>
            <w:r>
              <w:rPr>
                <w:rFonts w:ascii="Times New Roman" w:eastAsia="Symbol" w:hAnsi="Times New Roman" w:cs="Times New Roman"/>
              </w:rPr>
              <w:t xml:space="preserve">Анализирует постройку, создаёт интересные </w:t>
            </w:r>
            <w:r w:rsidR="002A3AC7" w:rsidRPr="002A3AC7">
              <w:rPr>
                <w:rFonts w:ascii="Times New Roman" w:eastAsia="Symbol" w:hAnsi="Times New Roman" w:cs="Times New Roman"/>
              </w:rPr>
              <w:t>образы, постройки, сооружения с опорой на опыт.</w:t>
            </w:r>
          </w:p>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Адекватно оц</w:t>
            </w:r>
            <w:r w:rsidR="00022491">
              <w:rPr>
                <w:rFonts w:ascii="Times New Roman" w:eastAsia="Symbol" w:hAnsi="Times New Roman" w:cs="Times New Roman"/>
              </w:rPr>
              <w:t xml:space="preserve">енивает собственные   работы; в </w:t>
            </w:r>
            <w:r w:rsidRPr="002A3AC7">
              <w:rPr>
                <w:rFonts w:ascii="Times New Roman" w:eastAsia="Symbol" w:hAnsi="Times New Roman" w:cs="Times New Roman"/>
              </w:rPr>
              <w:t>процессе</w:t>
            </w:r>
          </w:p>
          <w:p w:rsidR="002A3AC7" w:rsidRPr="002A3AC7" w:rsidRDefault="00022491" w:rsidP="004C70AB">
            <w:pPr>
              <w:pStyle w:val="a6"/>
              <w:jc w:val="both"/>
              <w:rPr>
                <w:rFonts w:ascii="Times New Roman" w:eastAsia="Symbol" w:hAnsi="Times New Roman" w:cs="Times New Roman"/>
              </w:rPr>
            </w:pPr>
            <w:r>
              <w:rPr>
                <w:rFonts w:ascii="Times New Roman" w:eastAsia="Symbol" w:hAnsi="Times New Roman" w:cs="Times New Roman"/>
              </w:rPr>
              <w:t xml:space="preserve">выполнения коллективных </w:t>
            </w:r>
            <w:r w:rsidR="002A3AC7" w:rsidRPr="002A3AC7">
              <w:rPr>
                <w:rFonts w:ascii="Times New Roman" w:eastAsia="Symbol" w:hAnsi="Times New Roman" w:cs="Times New Roman"/>
              </w:rPr>
              <w:t>работ охо</w:t>
            </w:r>
            <w:r>
              <w:rPr>
                <w:rFonts w:ascii="Times New Roman" w:eastAsia="Symbol" w:hAnsi="Times New Roman" w:cs="Times New Roman"/>
              </w:rPr>
              <w:t>тно и плодотворно сотрудничает</w:t>
            </w:r>
            <w:r>
              <w:rPr>
                <w:rFonts w:ascii="Times New Roman" w:eastAsia="Symbol" w:hAnsi="Times New Roman" w:cs="Times New Roman"/>
              </w:rPr>
              <w:tab/>
              <w:t xml:space="preserve"> </w:t>
            </w:r>
            <w:r w:rsidR="002A3AC7" w:rsidRPr="002A3AC7">
              <w:rPr>
                <w:rFonts w:ascii="Times New Roman" w:eastAsia="Symbol" w:hAnsi="Times New Roman" w:cs="Times New Roman"/>
              </w:rPr>
              <w:t>с</w:t>
            </w:r>
          </w:p>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другими детьми.</w:t>
            </w:r>
          </w:p>
        </w:tc>
        <w:tc>
          <w:tcPr>
            <w:tcW w:w="2410" w:type="dxa"/>
          </w:tcPr>
          <w:p w:rsidR="002A3AC7" w:rsidRPr="002A3AC7" w:rsidRDefault="00022491" w:rsidP="004C70AB">
            <w:pPr>
              <w:pStyle w:val="a6"/>
              <w:jc w:val="both"/>
              <w:rPr>
                <w:rFonts w:ascii="Times New Roman" w:eastAsia="Symbol" w:hAnsi="Times New Roman" w:cs="Times New Roman"/>
              </w:rPr>
            </w:pPr>
            <w:r>
              <w:rPr>
                <w:rFonts w:ascii="Times New Roman" w:eastAsia="Symbol" w:hAnsi="Times New Roman" w:cs="Times New Roman"/>
              </w:rPr>
              <w:t xml:space="preserve">Ребёнок </w:t>
            </w:r>
            <w:r w:rsidR="002A3AC7" w:rsidRPr="002A3AC7">
              <w:rPr>
                <w:rFonts w:ascii="Times New Roman" w:eastAsia="Symbol" w:hAnsi="Times New Roman" w:cs="Times New Roman"/>
              </w:rPr>
              <w:t>проявляет л</w:t>
            </w:r>
            <w:r>
              <w:rPr>
                <w:rFonts w:ascii="Times New Roman" w:eastAsia="Symbol" w:hAnsi="Times New Roman" w:cs="Times New Roman"/>
              </w:rPr>
              <w:t xml:space="preserve">юбознательность, задаёт вопросы взрослым и сверстникам, интересуется причинно- следственными </w:t>
            </w:r>
            <w:r w:rsidR="002A3AC7" w:rsidRPr="002A3AC7">
              <w:rPr>
                <w:rFonts w:ascii="Times New Roman" w:eastAsia="Symbol" w:hAnsi="Times New Roman" w:cs="Times New Roman"/>
              </w:rPr>
              <w:t>связями, пытается самостоятельно п</w:t>
            </w:r>
            <w:r>
              <w:rPr>
                <w:rFonts w:ascii="Times New Roman" w:eastAsia="Symbol" w:hAnsi="Times New Roman" w:cs="Times New Roman"/>
              </w:rPr>
              <w:t xml:space="preserve">ридумывать объяснения явлениям природы </w:t>
            </w:r>
            <w:r w:rsidR="002A3AC7" w:rsidRPr="002A3AC7">
              <w:rPr>
                <w:rFonts w:ascii="Times New Roman" w:eastAsia="Symbol" w:hAnsi="Times New Roman" w:cs="Times New Roman"/>
              </w:rPr>
              <w:t>и поступкам людей.</w:t>
            </w:r>
          </w:p>
        </w:tc>
      </w:tr>
      <w:tr w:rsidR="002A3AC7" w:rsidRPr="002A3AC7" w:rsidTr="005E7177">
        <w:trPr>
          <w:gridAfter w:val="1"/>
          <w:wAfter w:w="8" w:type="dxa"/>
        </w:trPr>
        <w:tc>
          <w:tcPr>
            <w:tcW w:w="445" w:type="dxa"/>
          </w:tcPr>
          <w:p w:rsidR="002A3AC7" w:rsidRPr="002A3AC7" w:rsidRDefault="002A3AC7" w:rsidP="004C70AB">
            <w:pPr>
              <w:pStyle w:val="a6"/>
              <w:jc w:val="both"/>
              <w:rPr>
                <w:rFonts w:ascii="Times New Roman" w:eastAsia="Symbol" w:hAnsi="Times New Roman" w:cs="Times New Roman"/>
              </w:rPr>
            </w:pPr>
          </w:p>
        </w:tc>
        <w:tc>
          <w:tcPr>
            <w:tcW w:w="2244" w:type="dxa"/>
          </w:tcPr>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Составляет графики работ, заказы, заявки, инструкции, пояснительные записки, карты, схемы   и   другую   техническую</w:t>
            </w:r>
          </w:p>
          <w:p w:rsidR="002A3AC7" w:rsidRPr="002A3AC7" w:rsidRDefault="00022491" w:rsidP="004C70AB">
            <w:pPr>
              <w:pStyle w:val="a6"/>
              <w:jc w:val="both"/>
              <w:rPr>
                <w:rFonts w:ascii="Times New Roman" w:eastAsia="Symbol" w:hAnsi="Times New Roman" w:cs="Times New Roman"/>
              </w:rPr>
            </w:pPr>
            <w:r>
              <w:rPr>
                <w:rFonts w:ascii="Times New Roman" w:eastAsia="Symbol" w:hAnsi="Times New Roman" w:cs="Times New Roman"/>
              </w:rPr>
              <w:t>документацию,         а</w:t>
            </w:r>
            <w:r w:rsidR="002A3AC7" w:rsidRPr="002A3AC7">
              <w:rPr>
                <w:rFonts w:ascii="Times New Roman" w:eastAsia="Symbol" w:hAnsi="Times New Roman" w:cs="Times New Roman"/>
              </w:rPr>
              <w:t xml:space="preserve"> также</w:t>
            </w:r>
            <w:r w:rsidR="002A3AC7" w:rsidRPr="002A3AC7">
              <w:rPr>
                <w:rFonts w:ascii="Times New Roman" w:hAnsi="Times New Roman" w:cs="Times New Roman"/>
                <w:lang w:eastAsia="en-US"/>
              </w:rPr>
              <w:t xml:space="preserve"> </w:t>
            </w:r>
            <w:r w:rsidR="002A3AC7" w:rsidRPr="002A3AC7">
              <w:rPr>
                <w:rFonts w:ascii="Times New Roman" w:eastAsia="Symbol" w:hAnsi="Times New Roman" w:cs="Times New Roman"/>
              </w:rPr>
              <w:t>установленную отчетность по утвержденным формам и в установленные сроки.</w:t>
            </w:r>
          </w:p>
        </w:tc>
        <w:tc>
          <w:tcPr>
            <w:tcW w:w="2551" w:type="dxa"/>
          </w:tcPr>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Разрабатывает простейшие карты-схемы,</w:t>
            </w:r>
            <w:r w:rsidRPr="002A3AC7">
              <w:rPr>
                <w:rFonts w:ascii="Times New Roman" w:eastAsia="Symbol" w:hAnsi="Times New Roman" w:cs="Times New Roman"/>
              </w:rPr>
              <w:tab/>
              <w:t>графики, алгоритмы действий, заносит их в инженерную книгу.</w:t>
            </w:r>
          </w:p>
        </w:tc>
        <w:tc>
          <w:tcPr>
            <w:tcW w:w="2835" w:type="dxa"/>
          </w:tcPr>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Распределяет конструктивно- модельную деятельность по</w:t>
            </w:r>
            <w:r w:rsidR="00022491">
              <w:rPr>
                <w:rFonts w:ascii="Times New Roman" w:eastAsia="Symbol" w:hAnsi="Times New Roman" w:cs="Times New Roman"/>
              </w:rPr>
              <w:t xml:space="preserve"> </w:t>
            </w:r>
            <w:r w:rsidRPr="002A3AC7">
              <w:rPr>
                <w:rFonts w:ascii="Times New Roman" w:eastAsia="Symbol" w:hAnsi="Times New Roman" w:cs="Times New Roman"/>
              </w:rPr>
              <w:t>технологическим операциям, оформляет этапы работы в виде схем,</w:t>
            </w:r>
            <w:r w:rsidRPr="002A3AC7">
              <w:rPr>
                <w:rFonts w:ascii="Times New Roman" w:eastAsia="Symbol" w:hAnsi="Times New Roman" w:cs="Times New Roman"/>
              </w:rPr>
              <w:tab/>
              <w:t>рисунков, условных обозначен</w:t>
            </w:r>
            <w:r w:rsidR="00022491">
              <w:rPr>
                <w:rFonts w:ascii="Times New Roman" w:eastAsia="Symbol" w:hAnsi="Times New Roman" w:cs="Times New Roman"/>
              </w:rPr>
              <w:t xml:space="preserve">ий </w:t>
            </w:r>
            <w:proofErr w:type="gramStart"/>
            <w:r w:rsidR="00022491">
              <w:rPr>
                <w:rFonts w:ascii="Times New Roman" w:eastAsia="Symbol" w:hAnsi="Times New Roman" w:cs="Times New Roman"/>
              </w:rPr>
              <w:t>Отбирает</w:t>
            </w:r>
            <w:proofErr w:type="gramEnd"/>
            <w:r w:rsidR="00022491">
              <w:rPr>
                <w:rFonts w:ascii="Times New Roman" w:eastAsia="Symbol" w:hAnsi="Times New Roman" w:cs="Times New Roman"/>
              </w:rPr>
              <w:t xml:space="preserve"> нужные инструменты</w:t>
            </w:r>
            <w:r w:rsidR="00022491">
              <w:rPr>
                <w:rFonts w:ascii="Times New Roman" w:eastAsia="Symbol" w:hAnsi="Times New Roman" w:cs="Times New Roman"/>
              </w:rPr>
              <w:tab/>
            </w:r>
            <w:r w:rsidRPr="002A3AC7">
              <w:rPr>
                <w:rFonts w:ascii="Times New Roman" w:eastAsia="Symbol" w:hAnsi="Times New Roman" w:cs="Times New Roman"/>
              </w:rPr>
              <w:t>для работы по каждой операции.</w:t>
            </w:r>
          </w:p>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Пользуется чертежными</w:t>
            </w:r>
          </w:p>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инструментами</w:t>
            </w:r>
            <w:r w:rsidRPr="002A3AC7">
              <w:rPr>
                <w:rFonts w:ascii="Times New Roman" w:eastAsia="Symbol" w:hAnsi="Times New Roman" w:cs="Times New Roman"/>
              </w:rPr>
              <w:tab/>
              <w:t>и</w:t>
            </w:r>
          </w:p>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принадлежностями.</w:t>
            </w:r>
          </w:p>
        </w:tc>
        <w:tc>
          <w:tcPr>
            <w:tcW w:w="2410" w:type="dxa"/>
          </w:tcPr>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У ребёнка развита крупная и мелкая моторика;</w:t>
            </w:r>
            <w:r w:rsidR="00022491">
              <w:rPr>
                <w:rFonts w:ascii="Times New Roman" w:eastAsia="Symbol" w:hAnsi="Times New Roman" w:cs="Times New Roman"/>
              </w:rPr>
              <w:t xml:space="preserve"> </w:t>
            </w:r>
            <w:r w:rsidRPr="002A3AC7">
              <w:rPr>
                <w:rFonts w:ascii="Times New Roman" w:eastAsia="Symbol" w:hAnsi="Times New Roman" w:cs="Times New Roman"/>
              </w:rPr>
              <w:t>может контролировать</w:t>
            </w:r>
          </w:p>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свои движения и</w:t>
            </w:r>
            <w:r w:rsidRPr="002A3AC7">
              <w:rPr>
                <w:rFonts w:ascii="Times New Roman" w:hAnsi="Times New Roman" w:cs="Times New Roman"/>
              </w:rPr>
              <w:t xml:space="preserve"> </w:t>
            </w:r>
            <w:r w:rsidRPr="002A3AC7">
              <w:rPr>
                <w:rFonts w:ascii="Times New Roman" w:eastAsia="Symbol" w:hAnsi="Times New Roman" w:cs="Times New Roman"/>
              </w:rPr>
              <w:t>управлять ими</w:t>
            </w:r>
          </w:p>
        </w:tc>
      </w:tr>
      <w:tr w:rsidR="002A3AC7" w:rsidRPr="002A3AC7" w:rsidTr="005E7177">
        <w:trPr>
          <w:gridAfter w:val="1"/>
          <w:wAfter w:w="8" w:type="dxa"/>
        </w:trPr>
        <w:tc>
          <w:tcPr>
            <w:tcW w:w="445" w:type="dxa"/>
          </w:tcPr>
          <w:p w:rsidR="002A3AC7" w:rsidRPr="002A3AC7" w:rsidRDefault="002A3AC7" w:rsidP="004C70AB">
            <w:pPr>
              <w:pStyle w:val="a6"/>
              <w:jc w:val="both"/>
              <w:rPr>
                <w:rFonts w:ascii="Times New Roman" w:eastAsia="Symbol" w:hAnsi="Times New Roman" w:cs="Times New Roman"/>
              </w:rPr>
            </w:pPr>
          </w:p>
        </w:tc>
        <w:tc>
          <w:tcPr>
            <w:tcW w:w="2244" w:type="dxa"/>
          </w:tcPr>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 xml:space="preserve">Оказывает методическую и практическую </w:t>
            </w:r>
            <w:r w:rsidRPr="002A3AC7">
              <w:rPr>
                <w:rFonts w:ascii="Times New Roman" w:eastAsia="Symbol" w:hAnsi="Times New Roman" w:cs="Times New Roman"/>
              </w:rPr>
              <w:lastRenderedPageBreak/>
              <w:t>помощь при реализации проектов и программ, планов и договоров.</w:t>
            </w:r>
          </w:p>
        </w:tc>
        <w:tc>
          <w:tcPr>
            <w:tcW w:w="2551" w:type="dxa"/>
          </w:tcPr>
          <w:p w:rsidR="002A3AC7" w:rsidRPr="002A3AC7" w:rsidRDefault="00022491" w:rsidP="004C70AB">
            <w:pPr>
              <w:pStyle w:val="a6"/>
              <w:jc w:val="both"/>
              <w:rPr>
                <w:rFonts w:ascii="Times New Roman" w:eastAsia="Symbol" w:hAnsi="Times New Roman" w:cs="Times New Roman"/>
              </w:rPr>
            </w:pPr>
            <w:r>
              <w:rPr>
                <w:rFonts w:ascii="Times New Roman" w:eastAsia="Symbol" w:hAnsi="Times New Roman" w:cs="Times New Roman"/>
              </w:rPr>
              <w:lastRenderedPageBreak/>
              <w:t xml:space="preserve">Сотрудничает с другими детьми в </w:t>
            </w:r>
            <w:r w:rsidR="002A3AC7" w:rsidRPr="002A3AC7">
              <w:rPr>
                <w:rFonts w:ascii="Times New Roman" w:eastAsia="Symbol" w:hAnsi="Times New Roman" w:cs="Times New Roman"/>
              </w:rPr>
              <w:t xml:space="preserve">процессе выполнения </w:t>
            </w:r>
            <w:r w:rsidR="002A3AC7" w:rsidRPr="002A3AC7">
              <w:rPr>
                <w:rFonts w:ascii="Times New Roman" w:eastAsia="Symbol" w:hAnsi="Times New Roman" w:cs="Times New Roman"/>
              </w:rPr>
              <w:lastRenderedPageBreak/>
              <w:t>коллективных творческих работ.</w:t>
            </w:r>
          </w:p>
        </w:tc>
        <w:tc>
          <w:tcPr>
            <w:tcW w:w="2835" w:type="dxa"/>
          </w:tcPr>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lastRenderedPageBreak/>
              <w:t>А</w:t>
            </w:r>
            <w:r w:rsidR="00022491">
              <w:rPr>
                <w:rFonts w:ascii="Times New Roman" w:eastAsia="Symbol" w:hAnsi="Times New Roman" w:cs="Times New Roman"/>
              </w:rPr>
              <w:t xml:space="preserve">ктивно участвует в совместном со взрослым </w:t>
            </w:r>
            <w:r w:rsidRPr="002A3AC7">
              <w:rPr>
                <w:rFonts w:ascii="Times New Roman" w:eastAsia="Symbol" w:hAnsi="Times New Roman" w:cs="Times New Roman"/>
              </w:rPr>
              <w:t>и</w:t>
            </w:r>
            <w:r w:rsidR="00022491">
              <w:rPr>
                <w:rFonts w:ascii="Times New Roman" w:eastAsia="Symbol" w:hAnsi="Times New Roman" w:cs="Times New Roman"/>
              </w:rPr>
              <w:t xml:space="preserve"> </w:t>
            </w:r>
            <w:r w:rsidRPr="002A3AC7">
              <w:rPr>
                <w:rFonts w:ascii="Times New Roman" w:eastAsia="Symbol" w:hAnsi="Times New Roman" w:cs="Times New Roman"/>
              </w:rPr>
              <w:t xml:space="preserve">детьми коллективном </w:t>
            </w:r>
            <w:r w:rsidRPr="002A3AC7">
              <w:rPr>
                <w:rFonts w:ascii="Times New Roman" w:eastAsia="Symbol" w:hAnsi="Times New Roman" w:cs="Times New Roman"/>
              </w:rPr>
              <w:lastRenderedPageBreak/>
              <w:t>техническом творчестве, наряду с</w:t>
            </w:r>
            <w:r w:rsidR="00022491">
              <w:rPr>
                <w:rFonts w:ascii="Times New Roman" w:eastAsia="Symbol" w:hAnsi="Times New Roman" w:cs="Times New Roman"/>
              </w:rPr>
              <w:t xml:space="preserve"> </w:t>
            </w:r>
            <w:r w:rsidRPr="002A3AC7">
              <w:rPr>
                <w:rFonts w:ascii="Times New Roman" w:eastAsia="Symbol" w:hAnsi="Times New Roman" w:cs="Times New Roman"/>
              </w:rPr>
              <w:t>успешной индивидуальной деятельно</w:t>
            </w:r>
            <w:r w:rsidR="00022491">
              <w:rPr>
                <w:rFonts w:ascii="Times New Roman" w:eastAsia="Symbol" w:hAnsi="Times New Roman" w:cs="Times New Roman"/>
              </w:rPr>
              <w:t xml:space="preserve">стью. Находит и обсуждает общий </w:t>
            </w:r>
            <w:r w:rsidRPr="002A3AC7">
              <w:rPr>
                <w:rFonts w:ascii="Times New Roman" w:eastAsia="Symbol" w:hAnsi="Times New Roman" w:cs="Times New Roman"/>
              </w:rPr>
              <w:t>замысел, планирует последовательность действий,</w:t>
            </w:r>
          </w:p>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распределяет объем работы на все</w:t>
            </w:r>
            <w:r w:rsidR="00022491">
              <w:rPr>
                <w:rFonts w:ascii="Times New Roman" w:eastAsia="Symbol" w:hAnsi="Times New Roman" w:cs="Times New Roman"/>
              </w:rPr>
              <w:t xml:space="preserve">х участников, учитывая интересы </w:t>
            </w:r>
            <w:r w:rsidRPr="002A3AC7">
              <w:rPr>
                <w:rFonts w:ascii="Times New Roman" w:eastAsia="Symbol" w:hAnsi="Times New Roman" w:cs="Times New Roman"/>
              </w:rPr>
              <w:t>и</w:t>
            </w:r>
          </w:p>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способности, выбирает материал, делится им, делает</w:t>
            </w:r>
            <w:r w:rsidRPr="002A3AC7">
              <w:rPr>
                <w:rFonts w:ascii="Times New Roman" w:eastAsia="Symbol" w:hAnsi="Times New Roman" w:cs="Times New Roman"/>
              </w:rPr>
              <w:tab/>
              <w:t>замены деталей,</w:t>
            </w:r>
          </w:p>
          <w:p w:rsidR="002A3AC7" w:rsidRPr="002A3AC7" w:rsidRDefault="00EB77D3" w:rsidP="004C70AB">
            <w:pPr>
              <w:pStyle w:val="a6"/>
              <w:jc w:val="both"/>
              <w:rPr>
                <w:rFonts w:ascii="Times New Roman" w:eastAsia="Symbol" w:hAnsi="Times New Roman" w:cs="Times New Roman"/>
              </w:rPr>
            </w:pPr>
            <w:r>
              <w:rPr>
                <w:rFonts w:ascii="Times New Roman" w:eastAsia="Symbol" w:hAnsi="Times New Roman" w:cs="Times New Roman"/>
              </w:rPr>
              <w:t xml:space="preserve">согласовывает планы и усилия. </w:t>
            </w:r>
            <w:r w:rsidR="002A3AC7" w:rsidRPr="002A3AC7">
              <w:rPr>
                <w:rFonts w:ascii="Times New Roman" w:eastAsia="Symbol" w:hAnsi="Times New Roman" w:cs="Times New Roman"/>
              </w:rPr>
              <w:t>Радуется общему результату и успехам других детей.</w:t>
            </w:r>
          </w:p>
          <w:p w:rsidR="002A3AC7" w:rsidRPr="002A3AC7" w:rsidRDefault="002A3AC7" w:rsidP="004C70AB">
            <w:pPr>
              <w:pStyle w:val="a6"/>
              <w:jc w:val="both"/>
              <w:rPr>
                <w:rFonts w:ascii="Times New Roman" w:eastAsia="Symbol" w:hAnsi="Times New Roman" w:cs="Times New Roman"/>
              </w:rPr>
            </w:pPr>
          </w:p>
        </w:tc>
        <w:tc>
          <w:tcPr>
            <w:tcW w:w="2410" w:type="dxa"/>
          </w:tcPr>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lastRenderedPageBreak/>
              <w:t>Спо</w:t>
            </w:r>
            <w:r w:rsidR="00022491">
              <w:rPr>
                <w:rFonts w:ascii="Times New Roman" w:eastAsia="Symbol" w:hAnsi="Times New Roman" w:cs="Times New Roman"/>
              </w:rPr>
              <w:t xml:space="preserve">собен договариваться, учитывать интересы </w:t>
            </w:r>
            <w:r w:rsidR="00022491">
              <w:rPr>
                <w:rFonts w:ascii="Times New Roman" w:eastAsia="Symbol" w:hAnsi="Times New Roman" w:cs="Times New Roman"/>
              </w:rPr>
              <w:lastRenderedPageBreak/>
              <w:t xml:space="preserve">и чувства других, сопереживать неудачам и радоваться </w:t>
            </w:r>
            <w:r w:rsidRPr="002A3AC7">
              <w:rPr>
                <w:rFonts w:ascii="Times New Roman" w:eastAsia="Symbol" w:hAnsi="Times New Roman" w:cs="Times New Roman"/>
              </w:rPr>
              <w:t>успехам</w:t>
            </w:r>
          </w:p>
          <w:p w:rsidR="002A3AC7" w:rsidRPr="002A3AC7" w:rsidRDefault="00EB77D3" w:rsidP="004C70AB">
            <w:pPr>
              <w:pStyle w:val="a6"/>
              <w:jc w:val="both"/>
              <w:rPr>
                <w:rFonts w:ascii="Times New Roman" w:eastAsia="Symbol" w:hAnsi="Times New Roman" w:cs="Times New Roman"/>
              </w:rPr>
            </w:pPr>
            <w:r>
              <w:rPr>
                <w:rFonts w:ascii="Times New Roman" w:eastAsia="Symbol" w:hAnsi="Times New Roman" w:cs="Times New Roman"/>
              </w:rPr>
              <w:t xml:space="preserve">других, </w:t>
            </w:r>
            <w:r w:rsidR="002A3AC7" w:rsidRPr="002A3AC7">
              <w:rPr>
                <w:rFonts w:ascii="Times New Roman" w:eastAsia="Symbol" w:hAnsi="Times New Roman" w:cs="Times New Roman"/>
              </w:rPr>
              <w:t>адекватно пр</w:t>
            </w:r>
            <w:r>
              <w:rPr>
                <w:rFonts w:ascii="Times New Roman" w:eastAsia="Symbol" w:hAnsi="Times New Roman" w:cs="Times New Roman"/>
              </w:rPr>
              <w:t>оявляет свои чувства, в том числе чувство веры</w:t>
            </w:r>
            <w:r>
              <w:rPr>
                <w:rFonts w:ascii="Times New Roman" w:eastAsia="Symbol" w:hAnsi="Times New Roman" w:cs="Times New Roman"/>
              </w:rPr>
              <w:tab/>
              <w:t xml:space="preserve">в себя, старается разрешать конфликты: способен выбирать </w:t>
            </w:r>
            <w:r w:rsidR="002A3AC7" w:rsidRPr="002A3AC7">
              <w:rPr>
                <w:rFonts w:ascii="Times New Roman" w:eastAsia="Symbol" w:hAnsi="Times New Roman" w:cs="Times New Roman"/>
              </w:rPr>
              <w:t xml:space="preserve">себе </w:t>
            </w:r>
            <w:r>
              <w:rPr>
                <w:rFonts w:ascii="Times New Roman" w:eastAsia="Symbol" w:hAnsi="Times New Roman" w:cs="Times New Roman"/>
              </w:rPr>
              <w:t xml:space="preserve">род занятий, участников по </w:t>
            </w:r>
            <w:r w:rsidR="002A3AC7" w:rsidRPr="002A3AC7">
              <w:rPr>
                <w:rFonts w:ascii="Times New Roman" w:eastAsia="Symbol" w:hAnsi="Times New Roman" w:cs="Times New Roman"/>
              </w:rPr>
              <w:t>совместной деятельности</w:t>
            </w:r>
          </w:p>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активно</w:t>
            </w:r>
          </w:p>
          <w:p w:rsidR="002A3AC7" w:rsidRPr="002A3AC7" w:rsidRDefault="00EB77D3" w:rsidP="004C70AB">
            <w:pPr>
              <w:pStyle w:val="a6"/>
              <w:jc w:val="both"/>
              <w:rPr>
                <w:rFonts w:ascii="Times New Roman" w:eastAsia="Symbol" w:hAnsi="Times New Roman" w:cs="Times New Roman"/>
              </w:rPr>
            </w:pPr>
            <w:r>
              <w:rPr>
                <w:rFonts w:ascii="Times New Roman" w:eastAsia="Symbol" w:hAnsi="Times New Roman" w:cs="Times New Roman"/>
              </w:rPr>
              <w:t xml:space="preserve">взаимодействует </w:t>
            </w:r>
            <w:r w:rsidR="002A3AC7" w:rsidRPr="002A3AC7">
              <w:rPr>
                <w:rFonts w:ascii="Times New Roman" w:eastAsia="Symbol" w:hAnsi="Times New Roman" w:cs="Times New Roman"/>
              </w:rPr>
              <w:t>со</w:t>
            </w:r>
          </w:p>
          <w:p w:rsidR="002A3AC7" w:rsidRPr="002A3AC7" w:rsidRDefault="00EB77D3" w:rsidP="004C70AB">
            <w:pPr>
              <w:pStyle w:val="a6"/>
              <w:jc w:val="both"/>
              <w:rPr>
                <w:rFonts w:ascii="Times New Roman" w:eastAsia="Symbol" w:hAnsi="Times New Roman" w:cs="Times New Roman"/>
              </w:rPr>
            </w:pPr>
            <w:r>
              <w:rPr>
                <w:rFonts w:ascii="Times New Roman" w:eastAsia="Symbol" w:hAnsi="Times New Roman" w:cs="Times New Roman"/>
              </w:rPr>
              <w:t xml:space="preserve">сверстниками </w:t>
            </w:r>
            <w:r w:rsidR="002A3AC7" w:rsidRPr="002A3AC7">
              <w:rPr>
                <w:rFonts w:ascii="Times New Roman" w:eastAsia="Symbol" w:hAnsi="Times New Roman" w:cs="Times New Roman"/>
              </w:rPr>
              <w:t>и взрослыми, участвует в совместных играх</w:t>
            </w:r>
          </w:p>
        </w:tc>
      </w:tr>
      <w:tr w:rsidR="002A3AC7" w:rsidRPr="002A3AC7" w:rsidTr="005E7177">
        <w:trPr>
          <w:gridAfter w:val="1"/>
          <w:wAfter w:w="8" w:type="dxa"/>
        </w:trPr>
        <w:tc>
          <w:tcPr>
            <w:tcW w:w="445" w:type="dxa"/>
          </w:tcPr>
          <w:p w:rsidR="002A3AC7" w:rsidRPr="002A3AC7" w:rsidRDefault="002A3AC7" w:rsidP="004C70AB">
            <w:pPr>
              <w:pStyle w:val="a6"/>
              <w:jc w:val="both"/>
              <w:rPr>
                <w:rFonts w:ascii="Times New Roman" w:eastAsia="Symbol" w:hAnsi="Times New Roman" w:cs="Times New Roman"/>
              </w:rPr>
            </w:pPr>
          </w:p>
        </w:tc>
        <w:tc>
          <w:tcPr>
            <w:tcW w:w="2244" w:type="dxa"/>
          </w:tcPr>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О</w:t>
            </w:r>
            <w:r w:rsidR="00EB77D3">
              <w:rPr>
                <w:rFonts w:ascii="Times New Roman" w:eastAsia="Symbol" w:hAnsi="Times New Roman" w:cs="Times New Roman"/>
              </w:rPr>
              <w:t xml:space="preserve">существляет экспертизу технической </w:t>
            </w:r>
            <w:r w:rsidRPr="002A3AC7">
              <w:rPr>
                <w:rFonts w:ascii="Times New Roman" w:eastAsia="Symbol" w:hAnsi="Times New Roman" w:cs="Times New Roman"/>
              </w:rPr>
              <w:t>документации, надзор и контроль над состоянием и эксплуатацией оборудования.</w:t>
            </w:r>
          </w:p>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Следит за соблюдением установленных требований, действующих норм, правил и стандартов.</w:t>
            </w:r>
          </w:p>
        </w:tc>
        <w:tc>
          <w:tcPr>
            <w:tcW w:w="2551" w:type="dxa"/>
          </w:tcPr>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Ведет контроль эксплуатации объектов, созданных своими руками.</w:t>
            </w:r>
          </w:p>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Соблюдает правила техники безопасности.</w:t>
            </w:r>
          </w:p>
        </w:tc>
        <w:tc>
          <w:tcPr>
            <w:tcW w:w="2835" w:type="dxa"/>
          </w:tcPr>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Соблюдает правила техники безопасности. Контролирует свои действия в процессе выполнения работы и после ее завершения.</w:t>
            </w:r>
          </w:p>
        </w:tc>
        <w:tc>
          <w:tcPr>
            <w:tcW w:w="2410" w:type="dxa"/>
          </w:tcPr>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Ребёнок способен к волевым усилиям, может следовать социальным нормам поведения и правилам</w:t>
            </w:r>
            <w:r w:rsidR="00EB77D3">
              <w:rPr>
                <w:rFonts w:ascii="Times New Roman" w:eastAsia="Symbol" w:hAnsi="Times New Roman" w:cs="Times New Roman"/>
              </w:rPr>
              <w:t xml:space="preserve"> в разных видах деятельности, </w:t>
            </w:r>
            <w:r w:rsidRPr="002A3AC7">
              <w:rPr>
                <w:rFonts w:ascii="Times New Roman" w:eastAsia="Symbol" w:hAnsi="Times New Roman" w:cs="Times New Roman"/>
              </w:rPr>
              <w:t>во</w:t>
            </w:r>
            <w:r w:rsidR="00EB77D3">
              <w:rPr>
                <w:rFonts w:ascii="Times New Roman" w:eastAsia="Symbol" w:hAnsi="Times New Roman" w:cs="Times New Roman"/>
              </w:rPr>
              <w:t xml:space="preserve"> взаимоотношениях со взрослыми</w:t>
            </w:r>
            <w:r w:rsidR="00EB77D3">
              <w:rPr>
                <w:rFonts w:ascii="Times New Roman" w:eastAsia="Symbol" w:hAnsi="Times New Roman" w:cs="Times New Roman"/>
              </w:rPr>
              <w:tab/>
              <w:t xml:space="preserve"> </w:t>
            </w:r>
            <w:r w:rsidRPr="002A3AC7">
              <w:rPr>
                <w:rFonts w:ascii="Times New Roman" w:eastAsia="Symbol" w:hAnsi="Times New Roman" w:cs="Times New Roman"/>
              </w:rPr>
              <w:t>и</w:t>
            </w:r>
          </w:p>
          <w:p w:rsidR="002A3AC7" w:rsidRPr="002A3AC7" w:rsidRDefault="00EB77D3" w:rsidP="004C70AB">
            <w:pPr>
              <w:pStyle w:val="a6"/>
              <w:jc w:val="both"/>
              <w:rPr>
                <w:rFonts w:ascii="Times New Roman" w:eastAsia="Symbol" w:hAnsi="Times New Roman" w:cs="Times New Roman"/>
              </w:rPr>
            </w:pPr>
            <w:r>
              <w:rPr>
                <w:rFonts w:ascii="Times New Roman" w:eastAsia="Symbol" w:hAnsi="Times New Roman" w:cs="Times New Roman"/>
              </w:rPr>
              <w:t>сверстниками,</w:t>
            </w:r>
            <w:r>
              <w:rPr>
                <w:rFonts w:ascii="Times New Roman" w:eastAsia="Symbol" w:hAnsi="Times New Roman" w:cs="Times New Roman"/>
              </w:rPr>
              <w:tab/>
              <w:t xml:space="preserve"> может соблюдать </w:t>
            </w:r>
            <w:r w:rsidR="002A3AC7" w:rsidRPr="002A3AC7">
              <w:rPr>
                <w:rFonts w:ascii="Times New Roman" w:eastAsia="Symbol" w:hAnsi="Times New Roman" w:cs="Times New Roman"/>
              </w:rPr>
              <w:t>правила безопасного поведения и личной гигиены; различает</w:t>
            </w:r>
            <w:r w:rsidR="002A3AC7" w:rsidRPr="002A3AC7">
              <w:rPr>
                <w:rFonts w:ascii="Times New Roman" w:eastAsia="Symbol" w:hAnsi="Times New Roman" w:cs="Times New Roman"/>
              </w:rPr>
              <w:tab/>
              <w:t xml:space="preserve"> </w:t>
            </w:r>
            <w:r>
              <w:rPr>
                <w:rFonts w:ascii="Times New Roman" w:eastAsia="Symbol" w:hAnsi="Times New Roman" w:cs="Times New Roman"/>
              </w:rPr>
              <w:t xml:space="preserve">условную </w:t>
            </w:r>
            <w:r w:rsidR="002A3AC7" w:rsidRPr="002A3AC7">
              <w:rPr>
                <w:rFonts w:ascii="Times New Roman" w:eastAsia="Symbol" w:hAnsi="Times New Roman" w:cs="Times New Roman"/>
              </w:rPr>
              <w:t>и</w:t>
            </w:r>
          </w:p>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реальную ситуации умеет</w:t>
            </w:r>
            <w:r w:rsidRPr="002A3AC7">
              <w:rPr>
                <w:rFonts w:ascii="Times New Roman" w:eastAsia="Symbol" w:hAnsi="Times New Roman" w:cs="Times New Roman"/>
              </w:rPr>
              <w:tab/>
              <w:t>подчиняться разным правилам и социальным нормам.</w:t>
            </w:r>
          </w:p>
        </w:tc>
      </w:tr>
      <w:tr w:rsidR="002A3AC7" w:rsidRPr="002A3AC7" w:rsidTr="005E7177">
        <w:trPr>
          <w:gridAfter w:val="1"/>
          <w:wAfter w:w="8" w:type="dxa"/>
        </w:trPr>
        <w:tc>
          <w:tcPr>
            <w:tcW w:w="445" w:type="dxa"/>
          </w:tcPr>
          <w:p w:rsidR="002A3AC7" w:rsidRPr="002A3AC7" w:rsidRDefault="002A3AC7" w:rsidP="004C70AB">
            <w:pPr>
              <w:pStyle w:val="a6"/>
              <w:jc w:val="both"/>
              <w:rPr>
                <w:rFonts w:ascii="Times New Roman" w:eastAsia="Symbol" w:hAnsi="Times New Roman" w:cs="Times New Roman"/>
              </w:rPr>
            </w:pPr>
          </w:p>
        </w:tc>
        <w:tc>
          <w:tcPr>
            <w:tcW w:w="2244" w:type="dxa"/>
          </w:tcPr>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Способствует развитию творческой инициативы, рац</w:t>
            </w:r>
            <w:r w:rsidR="00EB77D3">
              <w:rPr>
                <w:rFonts w:ascii="Times New Roman" w:eastAsia="Symbol" w:hAnsi="Times New Roman" w:cs="Times New Roman"/>
              </w:rPr>
              <w:t xml:space="preserve">ионализации, изобретательства, </w:t>
            </w:r>
            <w:r w:rsidRPr="002A3AC7">
              <w:rPr>
                <w:rFonts w:ascii="Times New Roman" w:eastAsia="Symbol" w:hAnsi="Times New Roman" w:cs="Times New Roman"/>
              </w:rPr>
              <w:t>внедрению достижений</w:t>
            </w:r>
            <w:r w:rsidRPr="002A3AC7">
              <w:rPr>
                <w:rFonts w:ascii="Times New Roman" w:eastAsia="Symbol" w:hAnsi="Times New Roman" w:cs="Times New Roman"/>
              </w:rPr>
              <w:tab/>
              <w:t xml:space="preserve"> </w:t>
            </w:r>
            <w:r w:rsidR="00EB77D3">
              <w:rPr>
                <w:rFonts w:ascii="Times New Roman" w:eastAsia="Symbol" w:hAnsi="Times New Roman" w:cs="Times New Roman"/>
              </w:rPr>
              <w:t xml:space="preserve">отечественной </w:t>
            </w:r>
            <w:r w:rsidRPr="002A3AC7">
              <w:rPr>
                <w:rFonts w:ascii="Times New Roman" w:eastAsia="Symbol" w:hAnsi="Times New Roman" w:cs="Times New Roman"/>
              </w:rPr>
              <w:t xml:space="preserve">и зарубежной </w:t>
            </w:r>
            <w:r w:rsidR="00537C7C">
              <w:rPr>
                <w:rFonts w:ascii="Times New Roman" w:eastAsia="Symbol" w:hAnsi="Times New Roman" w:cs="Times New Roman"/>
              </w:rPr>
              <w:t xml:space="preserve">науки, </w:t>
            </w:r>
            <w:r w:rsidRPr="002A3AC7">
              <w:rPr>
                <w:rFonts w:ascii="Times New Roman" w:eastAsia="Symbol" w:hAnsi="Times New Roman" w:cs="Times New Roman"/>
              </w:rPr>
              <w:t xml:space="preserve">техники, </w:t>
            </w:r>
            <w:r w:rsidRPr="002A3AC7">
              <w:rPr>
                <w:rFonts w:ascii="Times New Roman" w:eastAsia="Symbol" w:hAnsi="Times New Roman" w:cs="Times New Roman"/>
              </w:rPr>
              <w:lastRenderedPageBreak/>
              <w:t xml:space="preserve">использовании </w:t>
            </w:r>
            <w:r w:rsidR="00537C7C">
              <w:rPr>
                <w:rFonts w:ascii="Times New Roman" w:eastAsia="Symbol" w:hAnsi="Times New Roman" w:cs="Times New Roman"/>
              </w:rPr>
              <w:t xml:space="preserve">передового опыта, </w:t>
            </w:r>
            <w:r w:rsidRPr="002A3AC7">
              <w:rPr>
                <w:rFonts w:ascii="Times New Roman" w:eastAsia="Symbol" w:hAnsi="Times New Roman" w:cs="Times New Roman"/>
              </w:rPr>
              <w:t>обеспечивающих</w:t>
            </w:r>
          </w:p>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эффективную</w:t>
            </w:r>
            <w:r w:rsidRPr="002A3AC7">
              <w:rPr>
                <w:rFonts w:ascii="Times New Roman" w:eastAsia="Symbol" w:hAnsi="Times New Roman" w:cs="Times New Roman"/>
              </w:rPr>
              <w:tab/>
              <w:t xml:space="preserve"> работу организации</w:t>
            </w:r>
          </w:p>
        </w:tc>
        <w:tc>
          <w:tcPr>
            <w:tcW w:w="2551" w:type="dxa"/>
          </w:tcPr>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lastRenderedPageBreak/>
              <w:t xml:space="preserve">Проявляет самостоятельность, </w:t>
            </w:r>
            <w:r w:rsidR="00644241">
              <w:rPr>
                <w:rFonts w:ascii="Times New Roman" w:eastAsia="Symbol" w:hAnsi="Times New Roman" w:cs="Times New Roman"/>
              </w:rPr>
              <w:t xml:space="preserve">творчество, </w:t>
            </w:r>
            <w:r w:rsidRPr="002A3AC7">
              <w:rPr>
                <w:rFonts w:ascii="Times New Roman" w:eastAsia="Symbol" w:hAnsi="Times New Roman" w:cs="Times New Roman"/>
              </w:rPr>
              <w:t>инициативу</w:t>
            </w:r>
            <w:r w:rsidRPr="002A3AC7">
              <w:rPr>
                <w:rFonts w:ascii="Times New Roman" w:eastAsia="Symbol" w:hAnsi="Times New Roman" w:cs="Times New Roman"/>
              </w:rPr>
              <w:tab/>
              <w:t>в разных видах деятельности.</w:t>
            </w:r>
          </w:p>
          <w:p w:rsidR="002A3AC7" w:rsidRPr="002A3AC7" w:rsidRDefault="00644241" w:rsidP="004C70AB">
            <w:pPr>
              <w:pStyle w:val="a6"/>
              <w:jc w:val="both"/>
              <w:rPr>
                <w:rFonts w:ascii="Times New Roman" w:eastAsia="Symbol" w:hAnsi="Times New Roman" w:cs="Times New Roman"/>
              </w:rPr>
            </w:pPr>
            <w:r>
              <w:rPr>
                <w:rFonts w:ascii="Times New Roman" w:eastAsia="Symbol" w:hAnsi="Times New Roman" w:cs="Times New Roman"/>
              </w:rPr>
              <w:t xml:space="preserve">Обыгрывает </w:t>
            </w:r>
            <w:r w:rsidR="002A3AC7" w:rsidRPr="002A3AC7">
              <w:rPr>
                <w:rFonts w:ascii="Times New Roman" w:eastAsia="Symbol" w:hAnsi="Times New Roman" w:cs="Times New Roman"/>
              </w:rPr>
              <w:t xml:space="preserve">созданные технические объекты и макеты, </w:t>
            </w:r>
            <w:r>
              <w:rPr>
                <w:rFonts w:ascii="Times New Roman" w:eastAsia="Symbol" w:hAnsi="Times New Roman" w:cs="Times New Roman"/>
              </w:rPr>
              <w:t xml:space="preserve">стремится    создать   </w:t>
            </w:r>
            <w:r w:rsidR="002A3AC7" w:rsidRPr="002A3AC7">
              <w:rPr>
                <w:rFonts w:ascii="Times New Roman" w:eastAsia="Symbol" w:hAnsi="Times New Roman" w:cs="Times New Roman"/>
              </w:rPr>
              <w:t>модель</w:t>
            </w:r>
          </w:p>
          <w:p w:rsidR="002A3AC7" w:rsidRPr="002A3AC7" w:rsidRDefault="00644241" w:rsidP="004C70AB">
            <w:pPr>
              <w:pStyle w:val="a6"/>
              <w:jc w:val="both"/>
              <w:rPr>
                <w:rFonts w:ascii="Times New Roman" w:eastAsia="Symbol" w:hAnsi="Times New Roman" w:cs="Times New Roman"/>
              </w:rPr>
            </w:pPr>
            <w:r>
              <w:rPr>
                <w:rFonts w:ascii="Times New Roman" w:eastAsia="Symbol" w:hAnsi="Times New Roman" w:cs="Times New Roman"/>
              </w:rPr>
              <w:t xml:space="preserve">Для </w:t>
            </w:r>
            <w:r w:rsidR="002A3AC7" w:rsidRPr="002A3AC7">
              <w:rPr>
                <w:rFonts w:ascii="Times New Roman" w:eastAsia="Symbol" w:hAnsi="Times New Roman" w:cs="Times New Roman"/>
              </w:rPr>
              <w:t xml:space="preserve">разнообразных </w:t>
            </w:r>
            <w:r w:rsidR="002A3AC7" w:rsidRPr="002A3AC7">
              <w:rPr>
                <w:rFonts w:ascii="Times New Roman" w:eastAsia="Symbol" w:hAnsi="Times New Roman" w:cs="Times New Roman"/>
              </w:rPr>
              <w:lastRenderedPageBreak/>
              <w:t>конструкций</w:t>
            </w:r>
          </w:p>
        </w:tc>
        <w:tc>
          <w:tcPr>
            <w:tcW w:w="2835" w:type="dxa"/>
          </w:tcPr>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lastRenderedPageBreak/>
              <w:t>Проявляет самостоятельность, инициативу, индивидуал</w:t>
            </w:r>
            <w:r w:rsidR="00644241">
              <w:rPr>
                <w:rFonts w:ascii="Times New Roman" w:eastAsia="Symbol" w:hAnsi="Times New Roman" w:cs="Times New Roman"/>
              </w:rPr>
              <w:t>ьность</w:t>
            </w:r>
            <w:r w:rsidR="00644241">
              <w:rPr>
                <w:rFonts w:ascii="Times New Roman" w:eastAsia="Symbol" w:hAnsi="Times New Roman" w:cs="Times New Roman"/>
              </w:rPr>
              <w:tab/>
              <w:t xml:space="preserve">в процессе деятельности; </w:t>
            </w:r>
            <w:r w:rsidRPr="002A3AC7">
              <w:rPr>
                <w:rFonts w:ascii="Times New Roman" w:eastAsia="Symbol" w:hAnsi="Times New Roman" w:cs="Times New Roman"/>
              </w:rPr>
              <w:t>имеет творческие увлечения.</w:t>
            </w:r>
          </w:p>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Проявляет</w:t>
            </w:r>
            <w:r w:rsidRPr="002A3AC7">
              <w:rPr>
                <w:rFonts w:ascii="Times New Roman" w:eastAsia="Symbol" w:hAnsi="Times New Roman" w:cs="Times New Roman"/>
              </w:rPr>
              <w:tab/>
              <w:t xml:space="preserve"> </w:t>
            </w:r>
            <w:r w:rsidR="00644241">
              <w:rPr>
                <w:rFonts w:ascii="Times New Roman" w:eastAsia="Symbol" w:hAnsi="Times New Roman" w:cs="Times New Roman"/>
              </w:rPr>
              <w:t xml:space="preserve">интерес </w:t>
            </w:r>
            <w:r w:rsidRPr="002A3AC7">
              <w:rPr>
                <w:rFonts w:ascii="Times New Roman" w:eastAsia="Symbol" w:hAnsi="Times New Roman" w:cs="Times New Roman"/>
              </w:rPr>
              <w:t xml:space="preserve">к </w:t>
            </w:r>
            <w:r w:rsidR="00644241">
              <w:rPr>
                <w:rFonts w:ascii="Times New Roman" w:eastAsia="Symbol" w:hAnsi="Times New Roman" w:cs="Times New Roman"/>
              </w:rPr>
              <w:t xml:space="preserve">использованию уже знакомых и освоению новых </w:t>
            </w:r>
            <w:r w:rsidRPr="002A3AC7">
              <w:rPr>
                <w:rFonts w:ascii="Times New Roman" w:eastAsia="Symbol" w:hAnsi="Times New Roman" w:cs="Times New Roman"/>
              </w:rPr>
              <w:t xml:space="preserve">видов </w:t>
            </w:r>
            <w:r w:rsidRPr="002A3AC7">
              <w:rPr>
                <w:rFonts w:ascii="Times New Roman" w:eastAsia="Symbol" w:hAnsi="Times New Roman" w:cs="Times New Roman"/>
              </w:rPr>
              <w:lastRenderedPageBreak/>
              <w:t xml:space="preserve">конструирования. </w:t>
            </w:r>
            <w:proofErr w:type="gramStart"/>
            <w:r w:rsidRPr="002A3AC7">
              <w:rPr>
                <w:rFonts w:ascii="Times New Roman" w:eastAsia="Symbol" w:hAnsi="Times New Roman" w:cs="Times New Roman"/>
              </w:rPr>
              <w:t xml:space="preserve">Развертывает </w:t>
            </w:r>
            <w:r w:rsidR="00644241">
              <w:rPr>
                <w:rFonts w:ascii="Times New Roman" w:eastAsia="Symbol" w:hAnsi="Times New Roman" w:cs="Times New Roman"/>
              </w:rPr>
              <w:t xml:space="preserve"> </w:t>
            </w:r>
            <w:r w:rsidRPr="002A3AC7">
              <w:rPr>
                <w:rFonts w:ascii="Times New Roman" w:eastAsia="Symbol" w:hAnsi="Times New Roman" w:cs="Times New Roman"/>
              </w:rPr>
              <w:t>детские</w:t>
            </w:r>
            <w:proofErr w:type="gramEnd"/>
            <w:r w:rsidRPr="002A3AC7">
              <w:rPr>
                <w:rFonts w:ascii="Times New Roman" w:eastAsia="Symbol" w:hAnsi="Times New Roman" w:cs="Times New Roman"/>
              </w:rPr>
              <w:t xml:space="preserve"> игры </w:t>
            </w:r>
            <w:r w:rsidR="00644241">
              <w:rPr>
                <w:rFonts w:ascii="Times New Roman" w:eastAsia="Symbol" w:hAnsi="Times New Roman" w:cs="Times New Roman"/>
              </w:rPr>
              <w:tab/>
            </w:r>
            <w:r w:rsidRPr="002A3AC7">
              <w:rPr>
                <w:rFonts w:ascii="Times New Roman" w:eastAsia="Symbol" w:hAnsi="Times New Roman" w:cs="Times New Roman"/>
              </w:rPr>
              <w:t>с использованием</w:t>
            </w:r>
          </w:p>
          <w:p w:rsidR="002A3AC7" w:rsidRPr="002A3AC7" w:rsidRDefault="00644241" w:rsidP="004C70AB">
            <w:pPr>
              <w:pStyle w:val="a6"/>
              <w:jc w:val="both"/>
              <w:rPr>
                <w:rFonts w:ascii="Times New Roman" w:eastAsia="Symbol" w:hAnsi="Times New Roman" w:cs="Times New Roman"/>
              </w:rPr>
            </w:pPr>
            <w:r>
              <w:rPr>
                <w:rFonts w:ascii="Times New Roman" w:eastAsia="Symbol" w:hAnsi="Times New Roman" w:cs="Times New Roman"/>
              </w:rPr>
              <w:t xml:space="preserve">Полученных </w:t>
            </w:r>
            <w:r w:rsidR="002A3AC7" w:rsidRPr="002A3AC7">
              <w:rPr>
                <w:rFonts w:ascii="Times New Roman" w:eastAsia="Symbol" w:hAnsi="Times New Roman" w:cs="Times New Roman"/>
              </w:rPr>
              <w:t>конструкций</w:t>
            </w:r>
          </w:p>
        </w:tc>
        <w:tc>
          <w:tcPr>
            <w:tcW w:w="2410" w:type="dxa"/>
          </w:tcPr>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lastRenderedPageBreak/>
              <w:t>Ребёнок</w:t>
            </w:r>
            <w:r w:rsidRPr="002A3AC7">
              <w:rPr>
                <w:rFonts w:ascii="Times New Roman" w:eastAsia="Symbol" w:hAnsi="Times New Roman" w:cs="Times New Roman"/>
              </w:rPr>
              <w:tab/>
              <w:t>овладевает основными культурными способами деятельности, проявляет инициатив</w:t>
            </w:r>
            <w:r w:rsidR="00537C7C">
              <w:rPr>
                <w:rFonts w:ascii="Times New Roman" w:eastAsia="Symbol" w:hAnsi="Times New Roman" w:cs="Times New Roman"/>
              </w:rPr>
              <w:t xml:space="preserve">у и самостоятельность в разных </w:t>
            </w:r>
            <w:r w:rsidRPr="002A3AC7">
              <w:rPr>
                <w:rFonts w:ascii="Times New Roman" w:eastAsia="Symbol" w:hAnsi="Times New Roman" w:cs="Times New Roman"/>
              </w:rPr>
              <w:t>видах</w:t>
            </w:r>
          </w:p>
          <w:p w:rsidR="002A3AC7" w:rsidRPr="002A3AC7" w:rsidRDefault="00537C7C" w:rsidP="004C70AB">
            <w:pPr>
              <w:pStyle w:val="a6"/>
              <w:jc w:val="both"/>
              <w:rPr>
                <w:rFonts w:ascii="Times New Roman" w:eastAsia="Symbol" w:hAnsi="Times New Roman" w:cs="Times New Roman"/>
              </w:rPr>
            </w:pPr>
            <w:r>
              <w:rPr>
                <w:rFonts w:ascii="Times New Roman" w:eastAsia="Symbol" w:hAnsi="Times New Roman" w:cs="Times New Roman"/>
              </w:rPr>
              <w:t xml:space="preserve">деятельности: </w:t>
            </w:r>
            <w:r w:rsidR="002A3AC7" w:rsidRPr="002A3AC7">
              <w:rPr>
                <w:rFonts w:ascii="Times New Roman" w:eastAsia="Symbol" w:hAnsi="Times New Roman" w:cs="Times New Roman"/>
              </w:rPr>
              <w:t xml:space="preserve">игре, </w:t>
            </w:r>
            <w:r w:rsidR="002A3AC7" w:rsidRPr="002A3AC7">
              <w:rPr>
                <w:rFonts w:ascii="Times New Roman" w:eastAsia="Symbol" w:hAnsi="Times New Roman" w:cs="Times New Roman"/>
              </w:rPr>
              <w:lastRenderedPageBreak/>
              <w:t>общении, познавательно-</w:t>
            </w:r>
          </w:p>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исследовательской деятельности, конструировании и др</w:t>
            </w:r>
            <w:r w:rsidR="00537C7C">
              <w:rPr>
                <w:rFonts w:ascii="Times New Roman" w:eastAsia="Symbol" w:hAnsi="Times New Roman" w:cs="Times New Roman"/>
              </w:rPr>
              <w:t>.</w:t>
            </w:r>
          </w:p>
          <w:p w:rsidR="002A3AC7" w:rsidRPr="002A3AC7" w:rsidRDefault="002A3AC7" w:rsidP="004C70AB">
            <w:pPr>
              <w:pStyle w:val="a6"/>
              <w:jc w:val="both"/>
              <w:rPr>
                <w:rFonts w:ascii="Times New Roman" w:eastAsia="Symbol" w:hAnsi="Times New Roman" w:cs="Times New Roman"/>
              </w:rPr>
            </w:pPr>
            <w:r w:rsidRPr="002A3AC7">
              <w:rPr>
                <w:rFonts w:ascii="Times New Roman" w:eastAsia="Symbol" w:hAnsi="Times New Roman" w:cs="Times New Roman"/>
              </w:rPr>
              <w:tab/>
            </w:r>
          </w:p>
        </w:tc>
      </w:tr>
    </w:tbl>
    <w:p w:rsidR="002A3AC7" w:rsidRPr="002A3AC7" w:rsidRDefault="002A3AC7" w:rsidP="004C70AB">
      <w:pPr>
        <w:pStyle w:val="a6"/>
        <w:jc w:val="both"/>
        <w:rPr>
          <w:rFonts w:ascii="Times New Roman" w:eastAsia="Symbol" w:hAnsi="Times New Roman" w:cs="Times New Roman"/>
        </w:rPr>
      </w:pP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 xml:space="preserve"> </w:t>
      </w:r>
    </w:p>
    <w:p w:rsidR="002A3AC7" w:rsidRPr="002A3AC7" w:rsidRDefault="002A3AC7" w:rsidP="004C70AB">
      <w:pPr>
        <w:pStyle w:val="a6"/>
        <w:jc w:val="both"/>
        <w:rPr>
          <w:rFonts w:ascii="Times New Roman" w:hAnsi="Times New Roman" w:cs="Times New Roman"/>
          <w:i/>
        </w:rPr>
      </w:pPr>
      <w:bookmarkStart w:id="13" w:name="page83"/>
      <w:bookmarkEnd w:id="13"/>
      <w:r w:rsidRPr="002A3AC7">
        <w:rPr>
          <w:rFonts w:ascii="Times New Roman" w:hAnsi="Times New Roman" w:cs="Times New Roman"/>
          <w:i/>
        </w:rPr>
        <w:t>Парциальная программа «Феникс». Шахматы для дошкольников</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В ходе реализации Программы предполагается достижение определённых результатов всеми участниками образовательных отношений. Планируемые результаты освоения Программы детьми соотнесены с основными требованиями ФГОС ДО к целевым ориентирам на этапе завершения дошкольного образования, которые должны выступать гарантом и основанием преемственности дошкольного и начального общего образования ребёнка. Исходя из этого, для различных целевых групп (детей, педагогов, родителей) планируются следующие результаты освоения Программы.</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РЕБЁНОК</w:t>
      </w:r>
      <w:r w:rsidRPr="002A3AC7">
        <w:rPr>
          <w:rFonts w:ascii="Times New Roman" w:hAnsi="Times New Roman" w:cs="Times New Roman"/>
        </w:rPr>
        <w:br/>
        <w:t>Приобретает потребность в действиях в уме и начальную мотивацию к интеллектуальной</w:t>
      </w:r>
      <w:r w:rsidRPr="002A3AC7">
        <w:rPr>
          <w:rFonts w:ascii="Times New Roman" w:hAnsi="Times New Roman" w:cs="Times New Roman"/>
        </w:rPr>
        <w:br/>
        <w:t>деятельности; проявляет индивидуальный интерес к различным аспектам шахматной игры (соревнование, решение задач, иное); владеет умениями и навыками сотрудничества со сверстниками и взрослыми, в том числе на основе образно-символических и нормативно-знаковых материалов.</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ПЕДАГОГ/ВОСПИТАТЕЛЬ</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Создаёт интеллектуально-состязательную среду для развития социально-коммуникативных</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и познавательных личностных свойств ребёнка; укрепляет сотрудничество всех участников</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образовательного процесса «ребёнок – семья – дошкольная образовательная организация».</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РОДИТЕЛЬ</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Получает инструмент эмоционально здоровой коммуникации с детьми в виде</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интеллектуально-состязательной игры в досуговое время; расширяет диапазон ответственности</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за выбор интеллектуального предпрофессионального развития своего ребёнка на раннем этапе</w:t>
      </w:r>
    </w:p>
    <w:p w:rsidR="002A3AC7" w:rsidRPr="002A3AC7" w:rsidRDefault="002A3AC7" w:rsidP="004C70AB">
      <w:pPr>
        <w:pStyle w:val="a6"/>
        <w:jc w:val="both"/>
        <w:rPr>
          <w:rFonts w:ascii="Times New Roman" w:hAnsi="Times New Roman" w:cs="Times New Roman"/>
        </w:rPr>
      </w:pPr>
      <w:r w:rsidRPr="002A3AC7">
        <w:rPr>
          <w:rFonts w:ascii="Times New Roman" w:hAnsi="Times New Roman" w:cs="Times New Roman"/>
        </w:rPr>
        <w:t>его социализации.</w:t>
      </w:r>
    </w:p>
    <w:p w:rsidR="002A3AC7" w:rsidRDefault="002A3AC7" w:rsidP="004C70AB">
      <w:pPr>
        <w:pStyle w:val="a6"/>
        <w:jc w:val="both"/>
        <w:rPr>
          <w:rFonts w:ascii="Times New Roman" w:eastAsia="Times New Roman" w:hAnsi="Times New Roman" w:cs="Times New Roman"/>
        </w:rPr>
      </w:pPr>
    </w:p>
    <w:p w:rsidR="00B551EF" w:rsidRPr="00B551EF" w:rsidRDefault="00B551EF" w:rsidP="007E1605">
      <w:pPr>
        <w:pStyle w:val="a6"/>
        <w:jc w:val="center"/>
        <w:rPr>
          <w:rFonts w:ascii="Times New Roman" w:eastAsia="Times New Roman" w:hAnsi="Times New Roman" w:cs="Times New Roman"/>
          <w:b/>
        </w:rPr>
      </w:pPr>
      <w:r w:rsidRPr="00B551EF">
        <w:rPr>
          <w:rFonts w:ascii="Times New Roman" w:eastAsia="Times New Roman" w:hAnsi="Times New Roman" w:cs="Times New Roman"/>
          <w:b/>
        </w:rPr>
        <w:t>1.4 Педагогическая диагностика достижения планируемых результатов</w:t>
      </w:r>
    </w:p>
    <w:p w:rsidR="00B551EF" w:rsidRPr="002A3AC7" w:rsidRDefault="00B551EF" w:rsidP="007E1605">
      <w:pPr>
        <w:pStyle w:val="a6"/>
        <w:jc w:val="center"/>
        <w:rPr>
          <w:rFonts w:ascii="Times New Roman" w:eastAsia="Times New Roman" w:hAnsi="Times New Roman" w:cs="Times New Roman"/>
        </w:rPr>
      </w:pPr>
    </w:p>
    <w:p w:rsidR="00B551EF" w:rsidRPr="00B551EF" w:rsidRDefault="00B551EF" w:rsidP="004C70AB">
      <w:pPr>
        <w:pStyle w:val="a6"/>
        <w:jc w:val="both"/>
        <w:rPr>
          <w:rFonts w:ascii="Times New Roman" w:hAnsi="Times New Roman" w:cs="Times New Roman"/>
        </w:rPr>
      </w:pPr>
      <w:r>
        <w:t xml:space="preserve">       </w:t>
      </w:r>
      <w:r w:rsidRPr="00B551EF">
        <w:rPr>
          <w:rFonts w:ascii="Times New Roman" w:hAnsi="Times New Roman" w:cs="Times New Roman"/>
        </w:rPr>
        <w:t>Педагогическая</w:t>
      </w:r>
      <w:r w:rsidRPr="00B551EF">
        <w:rPr>
          <w:rFonts w:ascii="Times New Roman" w:hAnsi="Times New Roman" w:cs="Times New Roman"/>
          <w:spacing w:val="1"/>
        </w:rPr>
        <w:t xml:space="preserve"> </w:t>
      </w:r>
      <w:r w:rsidRPr="00B551EF">
        <w:rPr>
          <w:rFonts w:ascii="Times New Roman" w:hAnsi="Times New Roman" w:cs="Times New Roman"/>
        </w:rPr>
        <w:t>диагностика</w:t>
      </w:r>
      <w:r w:rsidRPr="00B551EF">
        <w:rPr>
          <w:rFonts w:ascii="Times New Roman" w:hAnsi="Times New Roman" w:cs="Times New Roman"/>
          <w:spacing w:val="1"/>
        </w:rPr>
        <w:t xml:space="preserve"> </w:t>
      </w:r>
      <w:r w:rsidRPr="00B551EF">
        <w:rPr>
          <w:rFonts w:ascii="Times New Roman" w:hAnsi="Times New Roman" w:cs="Times New Roman"/>
        </w:rPr>
        <w:t>достижений</w:t>
      </w:r>
      <w:r w:rsidRPr="00B551EF">
        <w:rPr>
          <w:rFonts w:ascii="Times New Roman" w:hAnsi="Times New Roman" w:cs="Times New Roman"/>
          <w:spacing w:val="1"/>
        </w:rPr>
        <w:t xml:space="preserve"> </w:t>
      </w:r>
      <w:r w:rsidRPr="00B551EF">
        <w:rPr>
          <w:rFonts w:ascii="Times New Roman" w:hAnsi="Times New Roman" w:cs="Times New Roman"/>
        </w:rPr>
        <w:t>ребенка</w:t>
      </w:r>
      <w:r w:rsidRPr="00B551EF">
        <w:rPr>
          <w:rFonts w:ascii="Times New Roman" w:hAnsi="Times New Roman" w:cs="Times New Roman"/>
          <w:spacing w:val="1"/>
        </w:rPr>
        <w:t xml:space="preserve"> </w:t>
      </w:r>
      <w:r w:rsidRPr="00B551EF">
        <w:rPr>
          <w:rFonts w:ascii="Times New Roman" w:hAnsi="Times New Roman" w:cs="Times New Roman"/>
        </w:rPr>
        <w:t>направлена</w:t>
      </w:r>
      <w:r w:rsidRPr="00B551EF">
        <w:rPr>
          <w:rFonts w:ascii="Times New Roman" w:hAnsi="Times New Roman" w:cs="Times New Roman"/>
          <w:spacing w:val="1"/>
        </w:rPr>
        <w:t xml:space="preserve"> </w:t>
      </w:r>
      <w:r w:rsidRPr="00B551EF">
        <w:rPr>
          <w:rFonts w:ascii="Times New Roman" w:hAnsi="Times New Roman" w:cs="Times New Roman"/>
        </w:rPr>
        <w:t>на</w:t>
      </w:r>
      <w:r w:rsidRPr="00B551EF">
        <w:rPr>
          <w:rFonts w:ascii="Times New Roman" w:hAnsi="Times New Roman" w:cs="Times New Roman"/>
          <w:spacing w:val="1"/>
        </w:rPr>
        <w:t xml:space="preserve"> </w:t>
      </w:r>
      <w:proofErr w:type="gramStart"/>
      <w:r w:rsidRPr="00B551EF">
        <w:rPr>
          <w:rFonts w:ascii="Times New Roman" w:hAnsi="Times New Roman" w:cs="Times New Roman"/>
        </w:rPr>
        <w:t xml:space="preserve">изучение </w:t>
      </w:r>
      <w:r w:rsidRPr="00B551EF">
        <w:rPr>
          <w:rFonts w:ascii="Times New Roman" w:hAnsi="Times New Roman" w:cs="Times New Roman"/>
          <w:spacing w:val="-67"/>
        </w:rPr>
        <w:t xml:space="preserve"> </w:t>
      </w:r>
      <w:proofErr w:type="spellStart"/>
      <w:r w:rsidRPr="00B551EF">
        <w:rPr>
          <w:rFonts w:ascii="Times New Roman" w:hAnsi="Times New Roman" w:cs="Times New Roman"/>
        </w:rPr>
        <w:t>деятельностных</w:t>
      </w:r>
      <w:proofErr w:type="spellEnd"/>
      <w:proofErr w:type="gramEnd"/>
      <w:r w:rsidRPr="00B551EF">
        <w:rPr>
          <w:rFonts w:ascii="Times New Roman" w:hAnsi="Times New Roman" w:cs="Times New Roman"/>
          <w:spacing w:val="1"/>
        </w:rPr>
        <w:t xml:space="preserve"> </w:t>
      </w:r>
      <w:r w:rsidRPr="00B551EF">
        <w:rPr>
          <w:rFonts w:ascii="Times New Roman" w:hAnsi="Times New Roman" w:cs="Times New Roman"/>
        </w:rPr>
        <w:t>умений</w:t>
      </w:r>
      <w:r w:rsidRPr="00B551EF">
        <w:rPr>
          <w:rFonts w:ascii="Times New Roman" w:hAnsi="Times New Roman" w:cs="Times New Roman"/>
          <w:spacing w:val="1"/>
        </w:rPr>
        <w:t xml:space="preserve"> </w:t>
      </w:r>
      <w:r w:rsidRPr="00B551EF">
        <w:rPr>
          <w:rFonts w:ascii="Times New Roman" w:hAnsi="Times New Roman" w:cs="Times New Roman"/>
        </w:rPr>
        <w:t>ребенка,</w:t>
      </w:r>
      <w:r w:rsidRPr="00B551EF">
        <w:rPr>
          <w:rFonts w:ascii="Times New Roman" w:hAnsi="Times New Roman" w:cs="Times New Roman"/>
          <w:spacing w:val="1"/>
        </w:rPr>
        <w:t xml:space="preserve"> </w:t>
      </w:r>
      <w:r w:rsidRPr="00B551EF">
        <w:rPr>
          <w:rFonts w:ascii="Times New Roman" w:hAnsi="Times New Roman" w:cs="Times New Roman"/>
        </w:rPr>
        <w:t>его</w:t>
      </w:r>
      <w:r w:rsidRPr="00B551EF">
        <w:rPr>
          <w:rFonts w:ascii="Times New Roman" w:hAnsi="Times New Roman" w:cs="Times New Roman"/>
          <w:spacing w:val="1"/>
        </w:rPr>
        <w:t xml:space="preserve"> </w:t>
      </w:r>
      <w:r w:rsidRPr="00B551EF">
        <w:rPr>
          <w:rFonts w:ascii="Times New Roman" w:hAnsi="Times New Roman" w:cs="Times New Roman"/>
        </w:rPr>
        <w:t>интересов,</w:t>
      </w:r>
      <w:r w:rsidRPr="00B551EF">
        <w:rPr>
          <w:rFonts w:ascii="Times New Roman" w:hAnsi="Times New Roman" w:cs="Times New Roman"/>
          <w:spacing w:val="1"/>
        </w:rPr>
        <w:t xml:space="preserve"> </w:t>
      </w:r>
      <w:r w:rsidRPr="00B551EF">
        <w:rPr>
          <w:rFonts w:ascii="Times New Roman" w:hAnsi="Times New Roman" w:cs="Times New Roman"/>
        </w:rPr>
        <w:t>предпочтений,</w:t>
      </w:r>
      <w:r w:rsidRPr="00B551EF">
        <w:rPr>
          <w:rFonts w:ascii="Times New Roman" w:hAnsi="Times New Roman" w:cs="Times New Roman"/>
          <w:spacing w:val="1"/>
        </w:rPr>
        <w:t xml:space="preserve"> </w:t>
      </w:r>
      <w:r w:rsidRPr="00B551EF">
        <w:rPr>
          <w:rFonts w:ascii="Times New Roman" w:hAnsi="Times New Roman" w:cs="Times New Roman"/>
        </w:rPr>
        <w:t>склонностей,</w:t>
      </w:r>
      <w:r w:rsidRPr="00B551EF">
        <w:rPr>
          <w:rFonts w:ascii="Times New Roman" w:hAnsi="Times New Roman" w:cs="Times New Roman"/>
          <w:spacing w:val="1"/>
        </w:rPr>
        <w:t xml:space="preserve"> </w:t>
      </w:r>
      <w:r w:rsidRPr="00B551EF">
        <w:rPr>
          <w:rFonts w:ascii="Times New Roman" w:hAnsi="Times New Roman" w:cs="Times New Roman"/>
        </w:rPr>
        <w:t>личностных</w:t>
      </w:r>
      <w:r w:rsidRPr="00B551EF">
        <w:rPr>
          <w:rFonts w:ascii="Times New Roman" w:hAnsi="Times New Roman" w:cs="Times New Roman"/>
          <w:spacing w:val="-3"/>
        </w:rPr>
        <w:t xml:space="preserve"> </w:t>
      </w:r>
      <w:r w:rsidRPr="00B551EF">
        <w:rPr>
          <w:rFonts w:ascii="Times New Roman" w:hAnsi="Times New Roman" w:cs="Times New Roman"/>
        </w:rPr>
        <w:t>особенностей,</w:t>
      </w:r>
      <w:r w:rsidRPr="00B551EF">
        <w:rPr>
          <w:rFonts w:ascii="Times New Roman" w:hAnsi="Times New Roman" w:cs="Times New Roman"/>
          <w:spacing w:val="-5"/>
        </w:rPr>
        <w:t xml:space="preserve"> </w:t>
      </w:r>
      <w:r w:rsidRPr="00B551EF">
        <w:rPr>
          <w:rFonts w:ascii="Times New Roman" w:hAnsi="Times New Roman" w:cs="Times New Roman"/>
        </w:rPr>
        <w:t>способов</w:t>
      </w:r>
      <w:r w:rsidRPr="00B551EF">
        <w:rPr>
          <w:rFonts w:ascii="Times New Roman" w:hAnsi="Times New Roman" w:cs="Times New Roman"/>
          <w:spacing w:val="-5"/>
        </w:rPr>
        <w:t xml:space="preserve"> </w:t>
      </w:r>
      <w:r w:rsidRPr="00B551EF">
        <w:rPr>
          <w:rFonts w:ascii="Times New Roman" w:hAnsi="Times New Roman" w:cs="Times New Roman"/>
        </w:rPr>
        <w:t>взаимодействия</w:t>
      </w:r>
      <w:r w:rsidRPr="00B551EF">
        <w:rPr>
          <w:rFonts w:ascii="Times New Roman" w:hAnsi="Times New Roman" w:cs="Times New Roman"/>
          <w:spacing w:val="-3"/>
        </w:rPr>
        <w:t xml:space="preserve"> </w:t>
      </w:r>
      <w:r w:rsidRPr="00B551EF">
        <w:rPr>
          <w:rFonts w:ascii="Times New Roman" w:hAnsi="Times New Roman" w:cs="Times New Roman"/>
        </w:rPr>
        <w:t>со</w:t>
      </w:r>
      <w:r w:rsidRPr="00B551EF">
        <w:rPr>
          <w:rFonts w:ascii="Times New Roman" w:hAnsi="Times New Roman" w:cs="Times New Roman"/>
          <w:spacing w:val="-3"/>
        </w:rPr>
        <w:t xml:space="preserve"> </w:t>
      </w:r>
      <w:r w:rsidRPr="00B551EF">
        <w:rPr>
          <w:rFonts w:ascii="Times New Roman" w:hAnsi="Times New Roman" w:cs="Times New Roman"/>
        </w:rPr>
        <w:t>взрослыми</w:t>
      </w:r>
      <w:r w:rsidRPr="00B551EF">
        <w:rPr>
          <w:rFonts w:ascii="Times New Roman" w:hAnsi="Times New Roman" w:cs="Times New Roman"/>
          <w:spacing w:val="-3"/>
        </w:rPr>
        <w:t xml:space="preserve"> </w:t>
      </w:r>
      <w:r w:rsidRPr="00B551EF">
        <w:rPr>
          <w:rFonts w:ascii="Times New Roman" w:hAnsi="Times New Roman" w:cs="Times New Roman"/>
        </w:rPr>
        <w:t>и</w:t>
      </w:r>
      <w:r w:rsidRPr="00B551EF">
        <w:rPr>
          <w:rFonts w:ascii="Times New Roman" w:hAnsi="Times New Roman" w:cs="Times New Roman"/>
          <w:spacing w:val="-4"/>
        </w:rPr>
        <w:t xml:space="preserve"> </w:t>
      </w:r>
      <w:r w:rsidRPr="00B551EF">
        <w:rPr>
          <w:rFonts w:ascii="Times New Roman" w:hAnsi="Times New Roman" w:cs="Times New Roman"/>
        </w:rPr>
        <w:t xml:space="preserve">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планировать индивидуальную работу с ребенком, своевременно вносить изменения в планирование, содержание и организацию образовательной деятельности. </w:t>
      </w:r>
      <w:r>
        <w:rPr>
          <w:rFonts w:ascii="Times New Roman" w:hAnsi="Times New Roman" w:cs="Times New Roman"/>
        </w:rPr>
        <w:t>(</w:t>
      </w:r>
      <w:r w:rsidRPr="00B551EF">
        <w:rPr>
          <w:rFonts w:ascii="Times New Roman" w:hAnsi="Times New Roman" w:cs="Times New Roman"/>
        </w:rPr>
        <w:t>ФОП ДО, п.16.1</w:t>
      </w:r>
      <w:r>
        <w:rPr>
          <w:rFonts w:ascii="Times New Roman" w:hAnsi="Times New Roman" w:cs="Times New Roman"/>
        </w:rPr>
        <w:t>)</w:t>
      </w:r>
    </w:p>
    <w:p w:rsidR="00B551EF" w:rsidRPr="00B551EF" w:rsidRDefault="00B551EF" w:rsidP="004C70AB">
      <w:pPr>
        <w:pStyle w:val="a6"/>
        <w:jc w:val="both"/>
        <w:rPr>
          <w:rFonts w:ascii="Times New Roman" w:hAnsi="Times New Roman" w:cs="Times New Roman"/>
        </w:rPr>
      </w:pPr>
      <w:r>
        <w:rPr>
          <w:rFonts w:ascii="Times New Roman" w:hAnsi="Times New Roman" w:cs="Times New Roman"/>
        </w:rPr>
        <w:t xml:space="preserve">         </w:t>
      </w:r>
      <w:r w:rsidRPr="00B551EF">
        <w:rPr>
          <w:rFonts w:ascii="Times New Roman" w:hAnsi="Times New Roman" w:cs="Times New Roman"/>
        </w:rPr>
        <w:t>Цели педагогической диагностики, а также особенности ее проведения определяются требованиями ФГОС ДО (пункты 3.2.3. и 4.3.). При реализации Программы может проводиться оценка индивидуального развития детей, которая осуществляется педагогами в рамках педагогической диагностики.</w:t>
      </w:r>
    </w:p>
    <w:p w:rsidR="00B551EF" w:rsidRPr="00B551EF" w:rsidRDefault="00B551EF" w:rsidP="004C70AB">
      <w:pPr>
        <w:pStyle w:val="a6"/>
        <w:jc w:val="both"/>
        <w:rPr>
          <w:rFonts w:ascii="Times New Roman" w:hAnsi="Times New Roman" w:cs="Times New Roman"/>
        </w:rPr>
      </w:pPr>
      <w:r w:rsidRPr="00B551EF">
        <w:rPr>
          <w:rFonts w:ascii="Times New Roman" w:hAnsi="Times New Roman" w:cs="Times New Roman"/>
          <w:b/>
        </w:rPr>
        <w:t>Цель диагностики</w:t>
      </w:r>
      <w:r w:rsidRPr="00B551EF">
        <w:rPr>
          <w:rFonts w:ascii="Times New Roman" w:hAnsi="Times New Roman" w:cs="Times New Roman"/>
        </w:rPr>
        <w:t xml:space="preserve"> - оценка эффективности педагогических действий и их дальнейшее планирование на основе полученных результатов.</w:t>
      </w:r>
    </w:p>
    <w:p w:rsidR="00B551EF" w:rsidRPr="00B551EF" w:rsidRDefault="00B551EF" w:rsidP="004C70AB">
      <w:pPr>
        <w:pStyle w:val="a6"/>
        <w:jc w:val="both"/>
        <w:rPr>
          <w:rFonts w:ascii="Times New Roman" w:hAnsi="Times New Roman" w:cs="Times New Roman"/>
        </w:rPr>
      </w:pPr>
      <w:r w:rsidRPr="00B551EF">
        <w:rPr>
          <w:rFonts w:ascii="Times New Roman" w:hAnsi="Times New Roman" w:cs="Times New Roman"/>
          <w:b/>
        </w:rPr>
        <w:t>Специфика педагогической диагностики</w:t>
      </w:r>
      <w:r w:rsidRPr="00B551EF">
        <w:rPr>
          <w:rFonts w:ascii="Times New Roman" w:hAnsi="Times New Roman" w:cs="Times New Roman"/>
        </w:rPr>
        <w:t xml:space="preserve"> достижения планируемых образовательных результатов обусловлена следующими требованиями ФГОС ДО </w:t>
      </w:r>
      <w:r>
        <w:rPr>
          <w:rFonts w:ascii="Times New Roman" w:hAnsi="Times New Roman" w:cs="Times New Roman"/>
        </w:rPr>
        <w:t>(</w:t>
      </w:r>
      <w:r w:rsidRPr="00B551EF">
        <w:rPr>
          <w:rFonts w:ascii="Times New Roman" w:hAnsi="Times New Roman" w:cs="Times New Roman"/>
        </w:rPr>
        <w:t>ФОП ДО, п.16.3</w:t>
      </w:r>
      <w:r>
        <w:rPr>
          <w:rFonts w:ascii="Times New Roman" w:hAnsi="Times New Roman" w:cs="Times New Roman"/>
        </w:rPr>
        <w:t>)</w:t>
      </w:r>
      <w:r w:rsidRPr="00B551EF">
        <w:rPr>
          <w:rFonts w:ascii="Times New Roman" w:hAnsi="Times New Roman" w:cs="Times New Roman"/>
        </w:rPr>
        <w:t>:</w:t>
      </w:r>
    </w:p>
    <w:p w:rsidR="00B551EF" w:rsidRPr="00B551EF" w:rsidRDefault="00B551EF" w:rsidP="004C70AB">
      <w:pPr>
        <w:pStyle w:val="a6"/>
        <w:jc w:val="both"/>
        <w:rPr>
          <w:rFonts w:ascii="Times New Roman" w:hAnsi="Times New Roman" w:cs="Times New Roman"/>
        </w:rPr>
      </w:pPr>
      <w:r w:rsidRPr="00B551EF">
        <w:rPr>
          <w:rFonts w:ascii="Times New Roman" w:hAnsi="Times New Roman" w:cs="Times New Roman"/>
        </w:rPr>
        <w:t>- планируемые результаты освоения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B551EF" w:rsidRPr="00B551EF" w:rsidRDefault="00B551EF" w:rsidP="004C70AB">
      <w:pPr>
        <w:pStyle w:val="a6"/>
        <w:jc w:val="both"/>
        <w:rPr>
          <w:rFonts w:ascii="Times New Roman" w:hAnsi="Times New Roman" w:cs="Times New Roman"/>
        </w:rPr>
      </w:pPr>
      <w:r w:rsidRPr="00B551EF">
        <w:rPr>
          <w:rFonts w:ascii="Times New Roman" w:hAnsi="Times New Roman" w:cs="Times New Roman"/>
        </w:rPr>
        <w:lastRenderedPageBreak/>
        <w:t>-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B551EF" w:rsidRPr="00B551EF" w:rsidRDefault="00B551EF" w:rsidP="00B551EF">
      <w:pPr>
        <w:pStyle w:val="a6"/>
        <w:jc w:val="both"/>
        <w:rPr>
          <w:rFonts w:ascii="Times New Roman" w:hAnsi="Times New Roman" w:cs="Times New Roman"/>
        </w:rPr>
      </w:pPr>
      <w:r w:rsidRPr="00B551EF">
        <w:rPr>
          <w:rFonts w:ascii="Times New Roman" w:hAnsi="Times New Roman" w:cs="Times New Roman"/>
        </w:rPr>
        <w:t>- освоение Программы не сопровождается проведением промежуточных аттестаций и итоговой аттестации обучающихся.</w:t>
      </w:r>
    </w:p>
    <w:p w:rsidR="00B551EF" w:rsidRPr="00B551EF" w:rsidRDefault="00B551EF" w:rsidP="00B551EF">
      <w:pPr>
        <w:pStyle w:val="a6"/>
        <w:jc w:val="both"/>
        <w:rPr>
          <w:rFonts w:ascii="Times New Roman" w:hAnsi="Times New Roman" w:cs="Times New Roman"/>
        </w:rPr>
      </w:pPr>
      <w:r w:rsidRPr="00B551EF">
        <w:rPr>
          <w:rFonts w:ascii="Times New Roman" w:hAnsi="Times New Roman" w:cs="Times New Roman"/>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B551EF" w:rsidRPr="00B551EF" w:rsidRDefault="00B551EF" w:rsidP="00B551EF">
      <w:pPr>
        <w:pStyle w:val="a6"/>
        <w:jc w:val="both"/>
        <w:rPr>
          <w:rFonts w:ascii="Times New Roman" w:hAnsi="Times New Roman" w:cs="Times New Roman"/>
          <w:b/>
        </w:rPr>
      </w:pPr>
      <w:r w:rsidRPr="00B551EF">
        <w:rPr>
          <w:rFonts w:ascii="Times New Roman" w:hAnsi="Times New Roman" w:cs="Times New Roman"/>
          <w:b/>
        </w:rPr>
        <w:t xml:space="preserve">Результаты педагогической диагностики (мониторинга) могут использоваться исключительно для решения следующих образовательных задач </w:t>
      </w:r>
      <w:r>
        <w:rPr>
          <w:rFonts w:ascii="Times New Roman" w:hAnsi="Times New Roman" w:cs="Times New Roman"/>
          <w:b/>
        </w:rPr>
        <w:t>(</w:t>
      </w:r>
      <w:r w:rsidRPr="00B551EF">
        <w:rPr>
          <w:rFonts w:ascii="Times New Roman" w:hAnsi="Times New Roman" w:cs="Times New Roman"/>
          <w:b/>
        </w:rPr>
        <w:t>ФОП ДО, п.16.4</w:t>
      </w:r>
      <w:r>
        <w:rPr>
          <w:rFonts w:ascii="Times New Roman" w:hAnsi="Times New Roman" w:cs="Times New Roman"/>
          <w:b/>
        </w:rPr>
        <w:t>)</w:t>
      </w:r>
      <w:r w:rsidRPr="00B551EF">
        <w:rPr>
          <w:rFonts w:ascii="Times New Roman" w:hAnsi="Times New Roman" w:cs="Times New Roman"/>
          <w:b/>
        </w:rPr>
        <w:t>:</w:t>
      </w:r>
    </w:p>
    <w:p w:rsidR="00B551EF" w:rsidRPr="00B551EF" w:rsidRDefault="00B551EF" w:rsidP="00B551EF">
      <w:pPr>
        <w:pStyle w:val="a6"/>
        <w:jc w:val="both"/>
        <w:rPr>
          <w:rFonts w:ascii="Times New Roman" w:hAnsi="Times New Roman" w:cs="Times New Roman"/>
        </w:rPr>
      </w:pPr>
      <w:r w:rsidRPr="00B551EF">
        <w:rPr>
          <w:rFonts w:ascii="Times New Roman" w:hAnsi="Times New Roman" w:cs="Times New Roman"/>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551EF" w:rsidRPr="00B551EF" w:rsidRDefault="00B551EF" w:rsidP="00B551EF">
      <w:pPr>
        <w:pStyle w:val="a6"/>
        <w:jc w:val="both"/>
        <w:rPr>
          <w:rFonts w:ascii="Times New Roman" w:hAnsi="Times New Roman" w:cs="Times New Roman"/>
        </w:rPr>
      </w:pPr>
      <w:r w:rsidRPr="00B551EF">
        <w:rPr>
          <w:rFonts w:ascii="Times New Roman" w:hAnsi="Times New Roman" w:cs="Times New Roman"/>
        </w:rPr>
        <w:t>- оптимизации работы с группой детей.</w:t>
      </w:r>
    </w:p>
    <w:p w:rsidR="00B551EF" w:rsidRPr="00B551EF" w:rsidRDefault="00B551EF" w:rsidP="00B551EF">
      <w:pPr>
        <w:pStyle w:val="a6"/>
        <w:jc w:val="both"/>
        <w:rPr>
          <w:rFonts w:ascii="Times New Roman" w:hAnsi="Times New Roman" w:cs="Times New Roman"/>
        </w:rPr>
      </w:pPr>
      <w:r w:rsidRPr="00B551EF">
        <w:rPr>
          <w:rFonts w:ascii="Times New Roman" w:hAnsi="Times New Roman" w:cs="Times New Roman"/>
        </w:rPr>
        <w:t>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B551EF" w:rsidRPr="00B551EF" w:rsidRDefault="00B551EF" w:rsidP="00B551EF">
      <w:pPr>
        <w:pStyle w:val="a6"/>
        <w:jc w:val="both"/>
        <w:rPr>
          <w:rFonts w:ascii="Times New Roman" w:hAnsi="Times New Roman" w:cs="Times New Roman"/>
        </w:rPr>
      </w:pPr>
      <w:r w:rsidRPr="00B551EF">
        <w:rPr>
          <w:rFonts w:ascii="Times New Roman" w:hAnsi="Times New Roman" w:cs="Times New Roman"/>
        </w:rPr>
        <w:t>Педагогическая диагностика индивидуального развития детей проводится педагогом на основе мало 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(например, для части, формируемой участниками образовательных отношений).</w:t>
      </w:r>
    </w:p>
    <w:p w:rsidR="00B551EF" w:rsidRPr="00B551EF" w:rsidRDefault="00B551EF" w:rsidP="00B551EF">
      <w:pPr>
        <w:pStyle w:val="a6"/>
        <w:jc w:val="both"/>
        <w:rPr>
          <w:rFonts w:ascii="Times New Roman" w:hAnsi="Times New Roman" w:cs="Times New Roman"/>
        </w:rPr>
      </w:pPr>
      <w:r w:rsidRPr="00B551EF">
        <w:rPr>
          <w:rFonts w:ascii="Times New Roman" w:hAnsi="Times New Roman" w:cs="Times New Roman"/>
        </w:rPr>
        <w:t xml:space="preserve">Основным методом педагогической диагностики является наблюдение. </w:t>
      </w:r>
      <w:r>
        <w:rPr>
          <w:rFonts w:ascii="Times New Roman" w:hAnsi="Times New Roman" w:cs="Times New Roman"/>
        </w:rPr>
        <w:t>(</w:t>
      </w:r>
      <w:r w:rsidRPr="00B551EF">
        <w:rPr>
          <w:rFonts w:ascii="Times New Roman" w:hAnsi="Times New Roman" w:cs="Times New Roman"/>
        </w:rPr>
        <w:t>ФОП ДО, п.16.7</w:t>
      </w:r>
      <w:r>
        <w:rPr>
          <w:rFonts w:ascii="Times New Roman" w:hAnsi="Times New Roman" w:cs="Times New Roman"/>
        </w:rPr>
        <w:t>)</w:t>
      </w:r>
      <w:r w:rsidRPr="00B551EF">
        <w:rPr>
          <w:rFonts w:ascii="Times New Roman" w:hAnsi="Times New Roman" w:cs="Times New Roman"/>
        </w:rPr>
        <w:t xml:space="preserve">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w:t>
      </w:r>
      <w:proofErr w:type="spellStart"/>
      <w:r w:rsidRPr="00B551EF">
        <w:rPr>
          <w:rFonts w:ascii="Times New Roman" w:hAnsi="Times New Roman" w:cs="Times New Roman"/>
        </w:rPr>
        <w:t>деятельностных</w:t>
      </w:r>
      <w:proofErr w:type="spellEnd"/>
      <w:r w:rsidRPr="00B551EF">
        <w:rPr>
          <w:rFonts w:ascii="Times New Roman" w:hAnsi="Times New Roman" w:cs="Times New Roman"/>
        </w:rPr>
        <w:t xml:space="preserve"> умений, интересов, предпочтений, фиксирует реакции на успехи и неудачи,</w:t>
      </w:r>
    </w:p>
    <w:p w:rsidR="00B551EF" w:rsidRPr="00B551EF" w:rsidRDefault="00B551EF" w:rsidP="00B551EF">
      <w:pPr>
        <w:pStyle w:val="a6"/>
        <w:jc w:val="both"/>
        <w:rPr>
          <w:rFonts w:ascii="Times New Roman" w:hAnsi="Times New Roman" w:cs="Times New Roman"/>
        </w:rPr>
      </w:pPr>
      <w:r w:rsidRPr="00B551EF">
        <w:rPr>
          <w:rFonts w:ascii="Times New Roman" w:hAnsi="Times New Roman" w:cs="Times New Roman"/>
        </w:rPr>
        <w:t>поведение в конфликтных ситуациях и тому подобное.</w:t>
      </w:r>
    </w:p>
    <w:p w:rsidR="00B551EF" w:rsidRPr="00B551EF" w:rsidRDefault="00B551EF" w:rsidP="00B551EF">
      <w:pPr>
        <w:pStyle w:val="a6"/>
        <w:jc w:val="both"/>
        <w:rPr>
          <w:rFonts w:ascii="Times New Roman" w:hAnsi="Times New Roman" w:cs="Times New Roman"/>
        </w:rPr>
      </w:pPr>
      <w:r w:rsidRPr="00B551EF">
        <w:rPr>
          <w:rFonts w:ascii="Times New Roman" w:hAnsi="Times New Roman" w:cs="Times New Roman"/>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w:t>
      </w:r>
      <w:proofErr w:type="spellStart"/>
      <w:r w:rsidRPr="00B551EF">
        <w:rPr>
          <w:rFonts w:ascii="Times New Roman" w:hAnsi="Times New Roman" w:cs="Times New Roman"/>
        </w:rPr>
        <w:t>субъектности</w:t>
      </w:r>
      <w:proofErr w:type="spellEnd"/>
      <w:r w:rsidRPr="00B551EF">
        <w:rPr>
          <w:rFonts w:ascii="Times New Roman" w:hAnsi="Times New Roman" w:cs="Times New Roman"/>
        </w:rPr>
        <w:t xml:space="preserve"> ребенка в деятельности и взаимодействии.</w:t>
      </w:r>
    </w:p>
    <w:p w:rsidR="00B551EF" w:rsidRPr="00B551EF" w:rsidRDefault="00B551EF" w:rsidP="00B551EF">
      <w:pPr>
        <w:pStyle w:val="a6"/>
        <w:jc w:val="both"/>
        <w:rPr>
          <w:rFonts w:ascii="Times New Roman" w:hAnsi="Times New Roman" w:cs="Times New Roman"/>
        </w:rPr>
      </w:pPr>
      <w:r w:rsidRPr="00B551EF">
        <w:rPr>
          <w:rFonts w:ascii="Times New Roman" w:hAnsi="Times New Roman" w:cs="Times New Roman"/>
        </w:rPr>
        <w:t>При проведении педагогической диагностики педагог использует готовые карты развития:</w:t>
      </w:r>
    </w:p>
    <w:p w:rsidR="00B551EF" w:rsidRPr="00B551EF" w:rsidRDefault="00B551EF" w:rsidP="00B551EF">
      <w:pPr>
        <w:pStyle w:val="a6"/>
        <w:jc w:val="both"/>
        <w:rPr>
          <w:rFonts w:ascii="Times New Roman" w:hAnsi="Times New Roman" w:cs="Times New Roman"/>
        </w:rPr>
      </w:pPr>
      <w:r w:rsidRPr="00B551EF">
        <w:rPr>
          <w:rFonts w:ascii="Segoe UI Symbol" w:hAnsi="Segoe UI Symbol" w:cs="Segoe UI Symbol"/>
        </w:rPr>
        <w:t>✓</w:t>
      </w:r>
      <w:r w:rsidRPr="00B551EF">
        <w:rPr>
          <w:rFonts w:ascii="Times New Roman" w:hAnsi="Times New Roman" w:cs="Times New Roman"/>
        </w:rPr>
        <w:t xml:space="preserve"> Карта нормативного развития (Н.А. Короткова, П.Г. </w:t>
      </w:r>
      <w:proofErr w:type="spellStart"/>
      <w:r w:rsidRPr="00B551EF">
        <w:rPr>
          <w:rFonts w:ascii="Times New Roman" w:hAnsi="Times New Roman" w:cs="Times New Roman"/>
        </w:rPr>
        <w:t>Нежнов</w:t>
      </w:r>
      <w:proofErr w:type="spellEnd"/>
      <w:r w:rsidRPr="00B551EF">
        <w:rPr>
          <w:rFonts w:ascii="Times New Roman" w:hAnsi="Times New Roman" w:cs="Times New Roman"/>
        </w:rPr>
        <w:t>);</w:t>
      </w:r>
    </w:p>
    <w:p w:rsidR="00B551EF" w:rsidRPr="00B551EF" w:rsidRDefault="00B551EF" w:rsidP="00B551EF">
      <w:pPr>
        <w:pStyle w:val="a6"/>
        <w:jc w:val="both"/>
        <w:rPr>
          <w:rFonts w:ascii="Times New Roman" w:hAnsi="Times New Roman" w:cs="Times New Roman"/>
        </w:rPr>
      </w:pPr>
      <w:r w:rsidRPr="00B551EF">
        <w:rPr>
          <w:rFonts w:ascii="Segoe UI Symbol" w:hAnsi="Segoe UI Symbol" w:cs="Segoe UI Symbol"/>
        </w:rPr>
        <w:t>✓</w:t>
      </w:r>
      <w:r w:rsidRPr="00B551EF">
        <w:rPr>
          <w:rFonts w:ascii="Times New Roman" w:hAnsi="Times New Roman" w:cs="Times New Roman"/>
        </w:rPr>
        <w:t xml:space="preserve"> Карта проявления самостоятельности (А.М. Щетинина);</w:t>
      </w:r>
    </w:p>
    <w:p w:rsidR="00B551EF" w:rsidRPr="00B551EF" w:rsidRDefault="00B551EF" w:rsidP="00B551EF">
      <w:pPr>
        <w:pStyle w:val="a6"/>
        <w:jc w:val="both"/>
        <w:rPr>
          <w:rFonts w:ascii="Times New Roman" w:hAnsi="Times New Roman" w:cs="Times New Roman"/>
        </w:rPr>
      </w:pPr>
      <w:r w:rsidRPr="00B551EF">
        <w:rPr>
          <w:rFonts w:ascii="Segoe UI Symbol" w:hAnsi="Segoe UI Symbol" w:cs="Segoe UI Symbol"/>
        </w:rPr>
        <w:t>✓</w:t>
      </w:r>
      <w:r w:rsidRPr="00B551EF">
        <w:rPr>
          <w:rFonts w:ascii="Times New Roman" w:hAnsi="Times New Roman" w:cs="Times New Roman"/>
        </w:rPr>
        <w:t xml:space="preserve"> Карта проявления активности (А.М. Щетинина, Н.А. Абрамова);</w:t>
      </w:r>
    </w:p>
    <w:p w:rsidR="00B551EF" w:rsidRPr="00B551EF" w:rsidRDefault="00B551EF" w:rsidP="00B551EF">
      <w:pPr>
        <w:pStyle w:val="a6"/>
        <w:jc w:val="both"/>
        <w:rPr>
          <w:rFonts w:ascii="Times New Roman" w:hAnsi="Times New Roman" w:cs="Times New Roman"/>
        </w:rPr>
      </w:pPr>
      <w:r w:rsidRPr="00B551EF">
        <w:rPr>
          <w:rFonts w:ascii="Segoe UI Symbol" w:hAnsi="Segoe UI Symbol" w:cs="Segoe UI Symbol"/>
        </w:rPr>
        <w:t>✓</w:t>
      </w:r>
      <w:r w:rsidRPr="00B551EF">
        <w:rPr>
          <w:rFonts w:ascii="Times New Roman" w:hAnsi="Times New Roman" w:cs="Times New Roman"/>
        </w:rPr>
        <w:t xml:space="preserve"> Карта проявлений инициативности (А.М. Щетинина).</w:t>
      </w:r>
    </w:p>
    <w:p w:rsidR="00B551EF" w:rsidRPr="00B551EF" w:rsidRDefault="00B551EF" w:rsidP="00B551EF">
      <w:pPr>
        <w:pStyle w:val="a6"/>
        <w:jc w:val="both"/>
        <w:rPr>
          <w:rFonts w:ascii="Times New Roman" w:hAnsi="Times New Roman" w:cs="Times New Roman"/>
        </w:rPr>
      </w:pPr>
      <w:r w:rsidRPr="00B551EF">
        <w:rPr>
          <w:rFonts w:ascii="Times New Roman" w:hAnsi="Times New Roman" w:cs="Times New Roman"/>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B551EF" w:rsidRPr="00B551EF" w:rsidRDefault="00B551EF" w:rsidP="00B551EF">
      <w:pPr>
        <w:pStyle w:val="a6"/>
        <w:jc w:val="both"/>
        <w:rPr>
          <w:rFonts w:ascii="Times New Roman" w:hAnsi="Times New Roman" w:cs="Times New Roman"/>
        </w:rPr>
      </w:pPr>
      <w:r w:rsidRPr="00B551EF">
        <w:rPr>
          <w:rFonts w:ascii="Times New Roman" w:hAnsi="Times New Roman" w:cs="Times New Roman"/>
        </w:rPr>
        <w:lastRenderedPageBreak/>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B551EF" w:rsidRPr="00B551EF" w:rsidRDefault="00B551EF" w:rsidP="00B551EF">
      <w:pPr>
        <w:pStyle w:val="a6"/>
        <w:jc w:val="both"/>
        <w:rPr>
          <w:rFonts w:ascii="Times New Roman" w:hAnsi="Times New Roman" w:cs="Times New Roman"/>
        </w:rPr>
      </w:pPr>
      <w:r w:rsidRPr="00B551EF">
        <w:rPr>
          <w:rFonts w:ascii="Times New Roman" w:hAnsi="Times New Roman" w:cs="Times New Roman"/>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r>
        <w:rPr>
          <w:rFonts w:ascii="Times New Roman" w:hAnsi="Times New Roman" w:cs="Times New Roman"/>
        </w:rPr>
        <w:t>(</w:t>
      </w:r>
      <w:r w:rsidRPr="00B551EF">
        <w:rPr>
          <w:rFonts w:ascii="Times New Roman" w:hAnsi="Times New Roman" w:cs="Times New Roman"/>
        </w:rPr>
        <w:t>ФОП ДО, п.16.9</w:t>
      </w:r>
      <w:r>
        <w:rPr>
          <w:rFonts w:ascii="Times New Roman" w:hAnsi="Times New Roman" w:cs="Times New Roman"/>
        </w:rPr>
        <w:t>)</w:t>
      </w:r>
    </w:p>
    <w:p w:rsidR="008E3DB9" w:rsidRPr="004B0BE2" w:rsidRDefault="00B551EF" w:rsidP="004B0BE2">
      <w:pPr>
        <w:pStyle w:val="a6"/>
        <w:jc w:val="both"/>
        <w:rPr>
          <w:rFonts w:ascii="Times New Roman" w:hAnsi="Times New Roman" w:cs="Times New Roman"/>
        </w:rPr>
      </w:pPr>
      <w:r w:rsidRPr="00B551EF">
        <w:rPr>
          <w:rFonts w:ascii="Times New Roman" w:hAnsi="Times New Roman" w:cs="Times New Roman"/>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w:t>
      </w:r>
      <w:r>
        <w:t xml:space="preserve"> </w:t>
      </w:r>
      <w:r w:rsidRPr="00B551EF">
        <w:rPr>
          <w:rFonts w:ascii="Times New Roman" w:hAnsi="Times New Roman" w:cs="Times New Roman"/>
        </w:rPr>
        <w:t xml:space="preserve">задач психологического сопровождения и оказания адресной психологической помощи. </w:t>
      </w:r>
      <w:r>
        <w:rPr>
          <w:rFonts w:ascii="Times New Roman" w:hAnsi="Times New Roman" w:cs="Times New Roman"/>
        </w:rPr>
        <w:t>(</w:t>
      </w:r>
      <w:r w:rsidRPr="00B551EF">
        <w:rPr>
          <w:rFonts w:ascii="Times New Roman" w:hAnsi="Times New Roman" w:cs="Times New Roman"/>
        </w:rPr>
        <w:t>ФОП ДО, п.16.10</w:t>
      </w:r>
      <w:r>
        <w:rPr>
          <w:rFonts w:ascii="Times New Roman" w:hAnsi="Times New Roman" w:cs="Times New Roman"/>
        </w:rPr>
        <w:t>)</w:t>
      </w:r>
    </w:p>
    <w:p w:rsidR="008E3DB9" w:rsidRDefault="008E3DB9" w:rsidP="00D17C74">
      <w:pPr>
        <w:tabs>
          <w:tab w:val="left" w:pos="10206"/>
        </w:tabs>
        <w:ind w:right="-131"/>
        <w:jc w:val="center"/>
        <w:rPr>
          <w:b/>
          <w:bCs/>
        </w:rPr>
      </w:pPr>
    </w:p>
    <w:p w:rsidR="00D17C74" w:rsidRDefault="00D17C74" w:rsidP="00D17C74">
      <w:pPr>
        <w:tabs>
          <w:tab w:val="left" w:pos="10206"/>
        </w:tabs>
        <w:ind w:right="-131"/>
        <w:jc w:val="center"/>
        <w:rPr>
          <w:b/>
          <w:bCs/>
        </w:rPr>
      </w:pPr>
      <w:r w:rsidRPr="00D17C74">
        <w:rPr>
          <w:b/>
          <w:bCs/>
        </w:rPr>
        <w:t>II. Содержательный раздел</w:t>
      </w:r>
    </w:p>
    <w:p w:rsidR="00D17C74" w:rsidRPr="00D17C74" w:rsidRDefault="00D17C74" w:rsidP="00D17C74">
      <w:pPr>
        <w:pStyle w:val="a6"/>
        <w:jc w:val="center"/>
        <w:rPr>
          <w:rFonts w:ascii="Times New Roman" w:hAnsi="Times New Roman" w:cs="Times New Roman"/>
          <w:b/>
        </w:rPr>
      </w:pPr>
      <w:r w:rsidRPr="00D17C74">
        <w:rPr>
          <w:rFonts w:ascii="Times New Roman" w:hAnsi="Times New Roman" w:cs="Times New Roman"/>
          <w:b/>
        </w:rPr>
        <w:t>2.1 Задачи и содержание образования (обучения и воспитания)</w:t>
      </w:r>
    </w:p>
    <w:p w:rsidR="007C4F16" w:rsidRPr="008E3DB9" w:rsidRDefault="00D17C74" w:rsidP="008E3DB9">
      <w:pPr>
        <w:pStyle w:val="a6"/>
        <w:jc w:val="center"/>
        <w:rPr>
          <w:rStyle w:val="21"/>
          <w:rFonts w:eastAsia="Microsoft Sans Serif"/>
          <w:b/>
          <w:sz w:val="24"/>
          <w:szCs w:val="24"/>
        </w:rPr>
      </w:pPr>
      <w:r w:rsidRPr="00D17C74">
        <w:rPr>
          <w:rFonts w:ascii="Times New Roman" w:hAnsi="Times New Roman" w:cs="Times New Roman"/>
          <w:b/>
        </w:rPr>
        <w:t>по образовательным областям</w:t>
      </w:r>
    </w:p>
    <w:p w:rsidR="007C4F16" w:rsidRPr="008E3DB9" w:rsidRDefault="007C4F16" w:rsidP="008E3DB9">
      <w:pPr>
        <w:pStyle w:val="a6"/>
        <w:jc w:val="both"/>
        <w:rPr>
          <w:rStyle w:val="21"/>
          <w:rFonts w:eastAsiaTheme="majorEastAsia"/>
          <w:sz w:val="24"/>
          <w:szCs w:val="24"/>
        </w:rPr>
      </w:pPr>
    </w:p>
    <w:p w:rsidR="008E3DB9" w:rsidRPr="008E3DB9" w:rsidRDefault="008E3DB9" w:rsidP="008E3DB9">
      <w:pPr>
        <w:pStyle w:val="a6"/>
        <w:jc w:val="both"/>
        <w:rPr>
          <w:rFonts w:ascii="Times New Roman" w:hAnsi="Times New Roman" w:cs="Times New Roman"/>
        </w:rPr>
      </w:pPr>
      <w:r w:rsidRPr="008E3DB9">
        <w:rPr>
          <w:rFonts w:ascii="Times New Roman" w:hAnsi="Times New Roman" w:cs="Times New Roman"/>
        </w:rPr>
        <w:t>Содержательные линии образовательной деятельности, реализуемой ДОО по основным направлениям развития детей дошкольного возраста (социально - коммуникативного, познавательного, речевого, художественно-эстетического, физического развития), определяет Федеральная образовательная программа (ФОП ДО, п.17.1)</w:t>
      </w:r>
    </w:p>
    <w:p w:rsidR="008E3DB9" w:rsidRPr="008E3DB9" w:rsidRDefault="007E1605" w:rsidP="008E3DB9">
      <w:pPr>
        <w:pStyle w:val="a6"/>
        <w:jc w:val="both"/>
        <w:rPr>
          <w:rFonts w:ascii="Times New Roman" w:hAnsi="Times New Roman" w:cs="Times New Roman"/>
          <w:b/>
          <w:bCs/>
        </w:rPr>
      </w:pPr>
      <w:r>
        <w:rPr>
          <w:rFonts w:ascii="Times New Roman" w:hAnsi="Times New Roman" w:cs="Times New Roman"/>
          <w:b/>
          <w:bCs/>
        </w:rPr>
        <w:t>2.1.2</w:t>
      </w:r>
      <w:r w:rsidR="008E3DB9" w:rsidRPr="008E3DB9">
        <w:rPr>
          <w:rFonts w:ascii="Times New Roman" w:hAnsi="Times New Roman" w:cs="Times New Roman"/>
          <w:b/>
          <w:bCs/>
        </w:rPr>
        <w:t xml:space="preserve">. Образовательная область «Социально-коммуникативное развитие». </w:t>
      </w:r>
    </w:p>
    <w:p w:rsidR="008E3DB9" w:rsidRPr="008E3DB9" w:rsidRDefault="008E3DB9" w:rsidP="008E3DB9">
      <w:pPr>
        <w:pStyle w:val="a6"/>
        <w:jc w:val="both"/>
        <w:rPr>
          <w:rFonts w:ascii="Times New Roman" w:hAnsi="Times New Roman" w:cs="Times New Roman"/>
        </w:rPr>
      </w:pPr>
      <w:r w:rsidRPr="008E3DB9">
        <w:rPr>
          <w:rFonts w:ascii="Times New Roman" w:hAnsi="Times New Roman" w:cs="Times New Roman"/>
          <w:i/>
        </w:rPr>
        <w:t>«Социально-коммуникативное развитие направлено на</w:t>
      </w:r>
      <w:r w:rsidRPr="008E3DB9">
        <w:rPr>
          <w:rFonts w:ascii="Times New Roman" w:hAnsi="Times New Roman" w:cs="Times New Roman"/>
        </w:rPr>
        <w:t xml:space="preserve">: </w:t>
      </w:r>
    </w:p>
    <w:p w:rsidR="008E3DB9" w:rsidRPr="008E3DB9" w:rsidRDefault="008E3DB9" w:rsidP="008E3DB9">
      <w:pPr>
        <w:pStyle w:val="a6"/>
        <w:jc w:val="both"/>
        <w:rPr>
          <w:rFonts w:ascii="Times New Roman" w:hAnsi="Times New Roman" w:cs="Times New Roman"/>
        </w:rPr>
      </w:pPr>
      <w:r w:rsidRPr="008E3DB9">
        <w:rPr>
          <w:rFonts w:ascii="Times New Roman" w:hAnsi="Times New Roman" w:cs="Times New Roman"/>
        </w:rPr>
        <w:t xml:space="preserve">- усвоение и присвоение норм, правил поведения и морально-нравственных ценностей, принятых в российском обществе; </w:t>
      </w:r>
    </w:p>
    <w:p w:rsidR="008E3DB9" w:rsidRPr="008E3DB9" w:rsidRDefault="008E3DB9" w:rsidP="008E3DB9">
      <w:pPr>
        <w:pStyle w:val="a6"/>
        <w:jc w:val="both"/>
        <w:rPr>
          <w:rFonts w:ascii="Times New Roman" w:hAnsi="Times New Roman" w:cs="Times New Roman"/>
        </w:rPr>
      </w:pPr>
      <w:r w:rsidRPr="008E3DB9">
        <w:rPr>
          <w:rFonts w:ascii="Times New Roman" w:hAnsi="Times New Roman" w:cs="Times New Roman"/>
        </w:rPr>
        <w:t xml:space="preserve">- развитие общения ребёнка со взрослыми и сверстниками, формирование готовности к совместной деятельности и сотрудничеству; </w:t>
      </w:r>
    </w:p>
    <w:p w:rsidR="008E3DB9" w:rsidRPr="008E3DB9" w:rsidRDefault="008E3DB9" w:rsidP="008E3DB9">
      <w:pPr>
        <w:pStyle w:val="a6"/>
        <w:jc w:val="both"/>
        <w:rPr>
          <w:rFonts w:ascii="Times New Roman" w:hAnsi="Times New Roman" w:cs="Times New Roman"/>
        </w:rPr>
      </w:pPr>
      <w:r w:rsidRPr="008E3DB9">
        <w:rPr>
          <w:rFonts w:ascii="Times New Roman" w:hAnsi="Times New Roman" w:cs="Times New Roman"/>
        </w:rPr>
        <w:t xml:space="preserve"> - 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 </w:t>
      </w:r>
    </w:p>
    <w:p w:rsidR="008E3DB9" w:rsidRPr="008E3DB9" w:rsidRDefault="008E3DB9" w:rsidP="008E3DB9">
      <w:pPr>
        <w:pStyle w:val="a6"/>
        <w:jc w:val="both"/>
        <w:rPr>
          <w:rFonts w:ascii="Times New Roman" w:hAnsi="Times New Roman" w:cs="Times New Roman"/>
        </w:rPr>
      </w:pPr>
      <w:r w:rsidRPr="008E3DB9">
        <w:rPr>
          <w:rFonts w:ascii="Times New Roman" w:hAnsi="Times New Roman" w:cs="Times New Roman"/>
        </w:rPr>
        <w:t xml:space="preserve">- развитие эмоциональной отзывчивости и сопереживания, социального и эмоционального интеллекта, воспитание гуманных чувств и отношений; </w:t>
      </w:r>
    </w:p>
    <w:p w:rsidR="008E3DB9" w:rsidRPr="008E3DB9" w:rsidRDefault="008E3DB9" w:rsidP="008E3DB9">
      <w:pPr>
        <w:pStyle w:val="a6"/>
        <w:jc w:val="both"/>
        <w:rPr>
          <w:rFonts w:ascii="Times New Roman" w:hAnsi="Times New Roman" w:cs="Times New Roman"/>
        </w:rPr>
      </w:pPr>
      <w:r w:rsidRPr="008E3DB9">
        <w:rPr>
          <w:rFonts w:ascii="Times New Roman" w:hAnsi="Times New Roman" w:cs="Times New Roman"/>
        </w:rPr>
        <w:t>- развитие самостоятельности и инициативности, планирования и регуляции ребенком собственных действий;</w:t>
      </w:r>
    </w:p>
    <w:p w:rsidR="008E3DB9" w:rsidRPr="008E3DB9" w:rsidRDefault="008E3DB9" w:rsidP="008E3DB9">
      <w:pPr>
        <w:pStyle w:val="a6"/>
        <w:jc w:val="both"/>
        <w:rPr>
          <w:rFonts w:ascii="Times New Roman" w:hAnsi="Times New Roman" w:cs="Times New Roman"/>
        </w:rPr>
      </w:pPr>
      <w:r w:rsidRPr="008E3DB9">
        <w:rPr>
          <w:rFonts w:ascii="Times New Roman" w:hAnsi="Times New Roman" w:cs="Times New Roman"/>
        </w:rPr>
        <w:t xml:space="preserve"> - формирование позитивных установок к различным видам труда и творчества;</w:t>
      </w:r>
    </w:p>
    <w:p w:rsidR="008E3DB9" w:rsidRPr="008E3DB9" w:rsidRDefault="008E3DB9" w:rsidP="008E3DB9">
      <w:pPr>
        <w:pStyle w:val="a6"/>
        <w:jc w:val="both"/>
        <w:rPr>
          <w:rFonts w:ascii="Times New Roman" w:hAnsi="Times New Roman" w:cs="Times New Roman"/>
        </w:rPr>
      </w:pPr>
      <w:r w:rsidRPr="008E3DB9">
        <w:rPr>
          <w:rFonts w:ascii="Times New Roman" w:hAnsi="Times New Roman" w:cs="Times New Roman"/>
        </w:rPr>
        <w:t xml:space="preserve"> - формирование основ социальной навигации и безопасного поведения в быту и природе, социуме и </w:t>
      </w:r>
      <w:proofErr w:type="spellStart"/>
      <w:r w:rsidRPr="008E3DB9">
        <w:rPr>
          <w:rFonts w:ascii="Times New Roman" w:hAnsi="Times New Roman" w:cs="Times New Roman"/>
        </w:rPr>
        <w:t>медиапространстве</w:t>
      </w:r>
      <w:proofErr w:type="spellEnd"/>
      <w:r w:rsidRPr="008E3DB9">
        <w:rPr>
          <w:rFonts w:ascii="Times New Roman" w:hAnsi="Times New Roman" w:cs="Times New Roman"/>
        </w:rPr>
        <w:t xml:space="preserve"> (цифровой среде)».</w:t>
      </w:r>
    </w:p>
    <w:p w:rsidR="008E3DB9" w:rsidRPr="008E3DB9" w:rsidRDefault="008E3DB9" w:rsidP="008E3DB9">
      <w:pPr>
        <w:pStyle w:val="a6"/>
        <w:jc w:val="both"/>
        <w:rPr>
          <w:rFonts w:ascii="Times New Roman" w:hAnsi="Times New Roman" w:cs="Times New Roman"/>
        </w:rPr>
      </w:pPr>
      <w:r w:rsidRPr="008E3DB9">
        <w:rPr>
          <w:rFonts w:ascii="Times New Roman" w:hAnsi="Times New Roman" w:cs="Times New Roman"/>
        </w:rPr>
        <w:t>Содержание образовательной области «</w:t>
      </w:r>
      <w:r w:rsidRPr="008E3DB9">
        <w:rPr>
          <w:rFonts w:ascii="Times New Roman" w:hAnsi="Times New Roman" w:cs="Times New Roman"/>
          <w:bCs/>
        </w:rPr>
        <w:t>Социально-коммуникативное развитие</w:t>
      </w:r>
      <w:r w:rsidRPr="008E3DB9">
        <w:rPr>
          <w:rFonts w:ascii="Times New Roman" w:hAnsi="Times New Roman" w:cs="Times New Roman"/>
        </w:rPr>
        <w:t>» представлено тематическими блоками (направлениями):</w:t>
      </w:r>
    </w:p>
    <w:p w:rsidR="008E3DB9" w:rsidRPr="008E3DB9" w:rsidRDefault="008E3DB9" w:rsidP="008E3DB9">
      <w:pPr>
        <w:pStyle w:val="a6"/>
        <w:jc w:val="both"/>
        <w:rPr>
          <w:rFonts w:ascii="Times New Roman" w:hAnsi="Times New Roman" w:cs="Times New Roman"/>
        </w:rPr>
      </w:pPr>
      <w:r w:rsidRPr="008E3DB9">
        <w:rPr>
          <w:rFonts w:ascii="Times New Roman" w:hAnsi="Times New Roman" w:cs="Times New Roman"/>
        </w:rPr>
        <w:t xml:space="preserve"> 1) «Сфера социальных отношений»,</w:t>
      </w:r>
    </w:p>
    <w:p w:rsidR="008E3DB9" w:rsidRPr="008E3DB9" w:rsidRDefault="008E3DB9" w:rsidP="008E3DB9">
      <w:pPr>
        <w:pStyle w:val="a6"/>
        <w:jc w:val="both"/>
        <w:rPr>
          <w:rFonts w:ascii="Times New Roman" w:hAnsi="Times New Roman" w:cs="Times New Roman"/>
        </w:rPr>
      </w:pPr>
      <w:r w:rsidRPr="008E3DB9">
        <w:rPr>
          <w:rFonts w:ascii="Times New Roman" w:hAnsi="Times New Roman" w:cs="Times New Roman"/>
        </w:rPr>
        <w:t xml:space="preserve"> 2) «Область формирования основ гражданственности и патриотизма», </w:t>
      </w:r>
    </w:p>
    <w:p w:rsidR="008E3DB9" w:rsidRPr="008E3DB9" w:rsidRDefault="008E3DB9" w:rsidP="008E3DB9">
      <w:pPr>
        <w:pStyle w:val="a6"/>
        <w:jc w:val="both"/>
        <w:rPr>
          <w:rFonts w:ascii="Times New Roman" w:hAnsi="Times New Roman" w:cs="Times New Roman"/>
        </w:rPr>
      </w:pPr>
      <w:r w:rsidRPr="008E3DB9">
        <w:rPr>
          <w:rFonts w:ascii="Times New Roman" w:hAnsi="Times New Roman" w:cs="Times New Roman"/>
        </w:rPr>
        <w:t xml:space="preserve">3) «Сфера трудового воспитания», </w:t>
      </w:r>
    </w:p>
    <w:p w:rsidR="008E3DB9" w:rsidRPr="008E3DB9" w:rsidRDefault="008E3DB9" w:rsidP="008E3DB9">
      <w:pPr>
        <w:pStyle w:val="a6"/>
        <w:jc w:val="both"/>
        <w:rPr>
          <w:rFonts w:ascii="Times New Roman" w:hAnsi="Times New Roman" w:cs="Times New Roman"/>
          <w:bCs/>
        </w:rPr>
      </w:pPr>
      <w:r w:rsidRPr="008E3DB9">
        <w:rPr>
          <w:rFonts w:ascii="Times New Roman" w:hAnsi="Times New Roman" w:cs="Times New Roman"/>
        </w:rPr>
        <w:t>4) «Область формирования основ безопасного поведения».</w:t>
      </w:r>
    </w:p>
    <w:p w:rsidR="008E3DB9" w:rsidRPr="008E3DB9" w:rsidRDefault="008E3DB9" w:rsidP="008E3DB9">
      <w:pPr>
        <w:pStyle w:val="a6"/>
        <w:jc w:val="both"/>
        <w:rPr>
          <w:rFonts w:ascii="Times New Roman" w:hAnsi="Times New Roman" w:cs="Times New Roman"/>
          <w:b/>
        </w:rPr>
      </w:pPr>
      <w:r w:rsidRPr="008E3DB9">
        <w:rPr>
          <w:rFonts w:ascii="Times New Roman" w:hAnsi="Times New Roman" w:cs="Times New Roman"/>
          <w:b/>
        </w:rPr>
        <w:t xml:space="preserve">Задачи и содержание образовательной деятельности по направлению </w:t>
      </w:r>
    </w:p>
    <w:p w:rsidR="008E3DB9" w:rsidRPr="008E3DB9" w:rsidRDefault="008E3DB9" w:rsidP="008E3DB9">
      <w:pPr>
        <w:pStyle w:val="a6"/>
        <w:jc w:val="both"/>
        <w:rPr>
          <w:rFonts w:ascii="Times New Roman" w:eastAsiaTheme="minorEastAsia" w:hAnsi="Times New Roman" w:cs="Times New Roman"/>
          <w:b/>
          <w:sz w:val="20"/>
          <w:szCs w:val="20"/>
        </w:rPr>
      </w:pPr>
      <w:r w:rsidRPr="008E3DB9">
        <w:rPr>
          <w:rFonts w:ascii="Times New Roman" w:hAnsi="Times New Roman" w:cs="Times New Roman"/>
          <w:b/>
        </w:rPr>
        <w:t>«Социально-коммуникативное развитие»</w:t>
      </w:r>
      <w:r>
        <w:rPr>
          <w:rFonts w:ascii="Times New Roman" w:eastAsiaTheme="minorEastAsia" w:hAnsi="Times New Roman" w:cs="Times New Roman"/>
          <w:b/>
          <w:sz w:val="20"/>
          <w:szCs w:val="20"/>
        </w:rPr>
        <w:t xml:space="preserve"> </w:t>
      </w:r>
      <w:r>
        <w:rPr>
          <w:rFonts w:ascii="Times New Roman" w:hAnsi="Times New Roman" w:cs="Times New Roman"/>
          <w:b/>
          <w:bCs/>
        </w:rPr>
        <w:t>о</w:t>
      </w:r>
      <w:r w:rsidRPr="008E3DB9">
        <w:rPr>
          <w:rFonts w:ascii="Times New Roman" w:hAnsi="Times New Roman" w:cs="Times New Roman"/>
          <w:b/>
          <w:bCs/>
        </w:rPr>
        <w:t>т 2 лет до 3 лет.</w:t>
      </w:r>
      <w:r w:rsidRPr="008E3DB9">
        <w:rPr>
          <w:rFonts w:ascii="Times New Roman" w:hAnsi="Times New Roman" w:cs="Times New Roman"/>
        </w:rPr>
        <w:t xml:space="preserve"> </w:t>
      </w:r>
      <w:r>
        <w:rPr>
          <w:rFonts w:ascii="Times New Roman" w:hAnsi="Times New Roman" w:cs="Times New Roman"/>
          <w:b/>
          <w:bCs/>
        </w:rPr>
        <w:t>(</w:t>
      </w:r>
      <w:r w:rsidRPr="008E3DB9">
        <w:rPr>
          <w:rFonts w:ascii="Times New Roman" w:hAnsi="Times New Roman" w:cs="Times New Roman"/>
          <w:b/>
          <w:bCs/>
        </w:rPr>
        <w:t>ФОП ДО, п.18.3.</w:t>
      </w:r>
      <w:r>
        <w:rPr>
          <w:rFonts w:ascii="Times New Roman" w:hAnsi="Times New Roman" w:cs="Times New Roman"/>
          <w:b/>
          <w:bCs/>
        </w:rPr>
        <w:t>)</w:t>
      </w:r>
    </w:p>
    <w:p w:rsidR="008E3DB9" w:rsidRPr="008E3DB9" w:rsidRDefault="008E3DB9" w:rsidP="008E3DB9">
      <w:pPr>
        <w:pStyle w:val="a6"/>
        <w:jc w:val="both"/>
        <w:rPr>
          <w:rFonts w:ascii="Times New Roman" w:hAnsi="Times New Roman" w:cs="Times New Roman"/>
          <w:b/>
          <w:bCs/>
          <w:i/>
        </w:rPr>
      </w:pPr>
      <w:r w:rsidRPr="008E3DB9">
        <w:rPr>
          <w:rFonts w:ascii="Times New Roman" w:hAnsi="Times New Roman" w:cs="Times New Roman"/>
          <w:b/>
          <w:bCs/>
          <w:i/>
        </w:rPr>
        <w:t>В области   социально-коммуникативного   развития   основными   задачами образовательной деятельности являются:</w:t>
      </w:r>
    </w:p>
    <w:p w:rsidR="008E3DB9" w:rsidRPr="008E3DB9" w:rsidRDefault="008E3DB9" w:rsidP="00AE3F37">
      <w:pPr>
        <w:pStyle w:val="a6"/>
        <w:numPr>
          <w:ilvl w:val="0"/>
          <w:numId w:val="19"/>
        </w:numPr>
        <w:jc w:val="both"/>
        <w:rPr>
          <w:rFonts w:ascii="Times New Roman" w:hAnsi="Times New Roman" w:cs="Times New Roman"/>
          <w:bCs/>
        </w:rPr>
      </w:pPr>
      <w:r w:rsidRPr="008E3DB9">
        <w:rPr>
          <w:rFonts w:ascii="Times New Roman" w:hAnsi="Times New Roman" w:cs="Times New Roman"/>
          <w:bCs/>
        </w:rPr>
        <w:lastRenderedPageBreak/>
        <w:t>поддерживать эмоционально-положительное состояние детей в период адаптации к ДОО;</w:t>
      </w:r>
    </w:p>
    <w:p w:rsidR="008E3DB9" w:rsidRPr="008E3DB9" w:rsidRDefault="008E3DB9" w:rsidP="00AE3F37">
      <w:pPr>
        <w:pStyle w:val="a6"/>
        <w:numPr>
          <w:ilvl w:val="0"/>
          <w:numId w:val="19"/>
        </w:numPr>
        <w:jc w:val="both"/>
        <w:rPr>
          <w:rFonts w:ascii="Times New Roman" w:hAnsi="Times New Roman" w:cs="Times New Roman"/>
          <w:bCs/>
        </w:rPr>
      </w:pPr>
      <w:r w:rsidRPr="008E3DB9">
        <w:rPr>
          <w:rFonts w:ascii="Times New Roman" w:hAnsi="Times New Roman" w:cs="Times New Roman"/>
          <w:bCs/>
        </w:rPr>
        <w:t>развивать игровой опыт ребенка, помогая детям отражать в игре представления об окружающей действительности;</w:t>
      </w:r>
    </w:p>
    <w:p w:rsidR="008E3DB9" w:rsidRPr="008E3DB9" w:rsidRDefault="008E3DB9" w:rsidP="00AE3F37">
      <w:pPr>
        <w:pStyle w:val="a6"/>
        <w:numPr>
          <w:ilvl w:val="0"/>
          <w:numId w:val="19"/>
        </w:numPr>
        <w:jc w:val="both"/>
        <w:rPr>
          <w:rFonts w:ascii="Times New Roman" w:hAnsi="Times New Roman" w:cs="Times New Roman"/>
          <w:bCs/>
        </w:rPr>
      </w:pPr>
      <w:r w:rsidRPr="008E3DB9">
        <w:rPr>
          <w:rFonts w:ascii="Times New Roman" w:hAnsi="Times New Roman" w:cs="Times New Roman"/>
          <w:bCs/>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8E3DB9" w:rsidRPr="008E3DB9" w:rsidRDefault="008E3DB9" w:rsidP="00AE3F37">
      <w:pPr>
        <w:pStyle w:val="a6"/>
        <w:numPr>
          <w:ilvl w:val="0"/>
          <w:numId w:val="19"/>
        </w:numPr>
        <w:jc w:val="both"/>
        <w:rPr>
          <w:rFonts w:ascii="Times New Roman" w:hAnsi="Times New Roman" w:cs="Times New Roman"/>
          <w:bCs/>
        </w:rPr>
      </w:pPr>
      <w:r w:rsidRPr="008E3DB9">
        <w:rPr>
          <w:rFonts w:ascii="Times New Roman" w:hAnsi="Times New Roman" w:cs="Times New Roman"/>
          <w:bCs/>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8E3DB9" w:rsidRPr="008E3DB9" w:rsidRDefault="008E3DB9" w:rsidP="00AE3F37">
      <w:pPr>
        <w:pStyle w:val="a6"/>
        <w:numPr>
          <w:ilvl w:val="0"/>
          <w:numId w:val="19"/>
        </w:numPr>
        <w:jc w:val="both"/>
        <w:rPr>
          <w:rFonts w:ascii="Times New Roman" w:hAnsi="Times New Roman" w:cs="Times New Roman"/>
          <w:bCs/>
        </w:rPr>
      </w:pPr>
      <w:r w:rsidRPr="008E3DB9">
        <w:rPr>
          <w:rFonts w:ascii="Times New Roman" w:hAnsi="Times New Roman" w:cs="Times New Roman"/>
          <w:bCs/>
        </w:rPr>
        <w:t>формировать первичные представления ребенка о себе, о своем возрасте, поле, о родителях и близких членах семьи.</w:t>
      </w:r>
    </w:p>
    <w:p w:rsidR="004B0BE2" w:rsidRDefault="004B0BE2" w:rsidP="008E3DB9">
      <w:pPr>
        <w:pStyle w:val="a6"/>
        <w:jc w:val="center"/>
        <w:rPr>
          <w:rFonts w:ascii="Times New Roman" w:hAnsi="Times New Roman" w:cs="Times New Roman"/>
          <w:b/>
          <w:bCs/>
        </w:rPr>
      </w:pPr>
    </w:p>
    <w:p w:rsidR="008E3DB9" w:rsidRPr="008E3DB9" w:rsidRDefault="008E3DB9" w:rsidP="008E3DB9">
      <w:pPr>
        <w:pStyle w:val="a6"/>
        <w:jc w:val="center"/>
        <w:rPr>
          <w:rFonts w:ascii="Times New Roman" w:hAnsi="Times New Roman" w:cs="Times New Roman"/>
          <w:bCs/>
        </w:rPr>
      </w:pPr>
      <w:r w:rsidRPr="008E3DB9">
        <w:rPr>
          <w:rFonts w:ascii="Times New Roman" w:hAnsi="Times New Roman" w:cs="Times New Roman"/>
          <w:b/>
          <w:bCs/>
        </w:rPr>
        <w:t>Содержание образовательной деятельности</w:t>
      </w:r>
      <w:r w:rsidRPr="008E3DB9">
        <w:rPr>
          <w:rFonts w:ascii="Times New Roman" w:hAnsi="Times New Roman" w:cs="Times New Roman"/>
          <w:bCs/>
        </w:rPr>
        <w:t>.</w:t>
      </w:r>
    </w:p>
    <w:p w:rsidR="008E3DB9" w:rsidRPr="008E3DB9" w:rsidRDefault="008E3DB9" w:rsidP="008E3DB9">
      <w:pPr>
        <w:pStyle w:val="a6"/>
        <w:jc w:val="both"/>
        <w:rPr>
          <w:rFonts w:ascii="Times New Roman" w:hAnsi="Times New Roman" w:cs="Times New Roman"/>
        </w:rPr>
      </w:pPr>
      <w:r w:rsidRPr="008E3DB9">
        <w:rPr>
          <w:rFonts w:ascii="Times New Roman" w:hAnsi="Times New Roman" w:cs="Times New Roman"/>
        </w:rPr>
        <w:t xml:space="preserve"> 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8E3DB9" w:rsidRPr="008E3DB9" w:rsidRDefault="008E3DB9" w:rsidP="008E3DB9">
      <w:pPr>
        <w:pStyle w:val="a6"/>
        <w:jc w:val="both"/>
        <w:rPr>
          <w:rFonts w:ascii="Times New Roman" w:hAnsi="Times New Roman" w:cs="Times New Roman"/>
        </w:rPr>
      </w:pPr>
      <w:r w:rsidRPr="008E3DB9">
        <w:rPr>
          <w:rFonts w:ascii="Times New Roman" w:hAnsi="Times New Roman" w:cs="Times New Roman"/>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8E3DB9" w:rsidRPr="008E3DB9" w:rsidRDefault="008E3DB9" w:rsidP="008E3DB9">
      <w:pPr>
        <w:pStyle w:val="a6"/>
        <w:jc w:val="both"/>
        <w:rPr>
          <w:rFonts w:ascii="Times New Roman" w:hAnsi="Times New Roman" w:cs="Times New Roman"/>
        </w:rPr>
      </w:pPr>
      <w:r w:rsidRPr="008E3DB9">
        <w:rPr>
          <w:rFonts w:ascii="Times New Roman" w:hAnsi="Times New Roman" w:cs="Times New Roman"/>
        </w:rPr>
        <w:t>Педагог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w:t>
      </w:r>
    </w:p>
    <w:p w:rsidR="008E3DB9" w:rsidRPr="008E3DB9" w:rsidRDefault="008E3DB9" w:rsidP="008E3DB9">
      <w:pPr>
        <w:pStyle w:val="a6"/>
        <w:jc w:val="both"/>
        <w:rPr>
          <w:rFonts w:ascii="Times New Roman" w:hAnsi="Times New Roman" w:cs="Times New Roman"/>
        </w:rPr>
      </w:pPr>
      <w:r w:rsidRPr="008E3DB9">
        <w:rPr>
          <w:rFonts w:ascii="Times New Roman" w:hAnsi="Times New Roman" w:cs="Times New Roman"/>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8E3DB9" w:rsidRPr="008E3DB9" w:rsidRDefault="008E3DB9" w:rsidP="008E3DB9">
      <w:pPr>
        <w:pStyle w:val="a6"/>
        <w:jc w:val="both"/>
        <w:rPr>
          <w:rFonts w:ascii="Times New Roman" w:hAnsi="Times New Roman" w:cs="Times New Roman"/>
        </w:rPr>
      </w:pPr>
      <w:r w:rsidRPr="008E3DB9">
        <w:rPr>
          <w:rFonts w:ascii="Times New Roman" w:hAnsi="Times New Roman" w:cs="Times New Roman"/>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8E3DB9" w:rsidRPr="008E3DB9" w:rsidRDefault="008E3DB9" w:rsidP="008E3DB9">
      <w:pPr>
        <w:pStyle w:val="a6"/>
        <w:jc w:val="both"/>
        <w:rPr>
          <w:rFonts w:ascii="Times New Roman" w:hAnsi="Times New Roman" w:cs="Times New Roman"/>
        </w:rPr>
      </w:pPr>
      <w:r w:rsidRPr="008E3DB9">
        <w:rPr>
          <w:rFonts w:ascii="Times New Roman" w:hAnsi="Times New Roman" w:cs="Times New Roman"/>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8E3DB9" w:rsidRPr="008E3DB9" w:rsidRDefault="008E3DB9" w:rsidP="008E3DB9">
      <w:pPr>
        <w:pStyle w:val="a6"/>
        <w:jc w:val="both"/>
        <w:rPr>
          <w:rFonts w:ascii="Times New Roman" w:hAnsi="Times New Roman" w:cs="Times New Roman"/>
        </w:rPr>
      </w:pPr>
      <w:r w:rsidRPr="008E3DB9">
        <w:rPr>
          <w:rFonts w:ascii="Times New Roman" w:hAnsi="Times New Roman" w:cs="Times New Roman"/>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8E3DB9" w:rsidRDefault="008E3DB9" w:rsidP="008E3DB9">
      <w:pPr>
        <w:pStyle w:val="a6"/>
        <w:jc w:val="both"/>
        <w:rPr>
          <w:rFonts w:ascii="Times New Roman" w:hAnsi="Times New Roman" w:cs="Times New Roman"/>
        </w:rPr>
      </w:pPr>
      <w:r w:rsidRPr="008E3DB9">
        <w:rPr>
          <w:rFonts w:ascii="Times New Roman" w:hAnsi="Times New Roman" w:cs="Times New Roman"/>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p>
    <w:p w:rsidR="008E3DB9" w:rsidRPr="00C12464" w:rsidRDefault="008E3DB9" w:rsidP="00C12464">
      <w:pPr>
        <w:pStyle w:val="a6"/>
        <w:rPr>
          <w:rFonts w:ascii="Times New Roman" w:hAnsi="Times New Roman" w:cs="Times New Roman"/>
        </w:rPr>
      </w:pPr>
    </w:p>
    <w:p w:rsidR="008E3DB9" w:rsidRPr="00C12464" w:rsidRDefault="00BF30AE" w:rsidP="00150617">
      <w:pPr>
        <w:pStyle w:val="a6"/>
        <w:jc w:val="both"/>
        <w:rPr>
          <w:rFonts w:ascii="Times New Roman" w:hAnsi="Times New Roman" w:cs="Times New Roman"/>
          <w:b/>
          <w:bCs/>
        </w:rPr>
      </w:pPr>
      <w:r>
        <w:rPr>
          <w:rFonts w:ascii="Times New Roman" w:hAnsi="Times New Roman" w:cs="Times New Roman"/>
          <w:b/>
          <w:bCs/>
        </w:rPr>
        <w:t>о</w:t>
      </w:r>
      <w:r w:rsidR="008E3DB9" w:rsidRPr="00C12464">
        <w:rPr>
          <w:rFonts w:ascii="Times New Roman" w:hAnsi="Times New Roman" w:cs="Times New Roman"/>
          <w:b/>
          <w:bCs/>
        </w:rPr>
        <w:t>т 3 лет до 4 лет (ФОП ДО, п.18.4.).</w:t>
      </w:r>
    </w:p>
    <w:p w:rsidR="008E3DB9" w:rsidRPr="00C12464" w:rsidRDefault="008E3DB9" w:rsidP="00150617">
      <w:pPr>
        <w:pStyle w:val="a6"/>
        <w:jc w:val="both"/>
        <w:rPr>
          <w:rFonts w:ascii="Times New Roman" w:hAnsi="Times New Roman" w:cs="Times New Roman"/>
          <w:bCs/>
        </w:rPr>
      </w:pPr>
      <w:r w:rsidRPr="00C12464">
        <w:rPr>
          <w:rFonts w:ascii="Times New Roman" w:hAnsi="Times New Roman" w:cs="Times New Roman"/>
          <w:bCs/>
        </w:rPr>
        <w:t xml:space="preserve"> В области   социально-коммуникативного   </w:t>
      </w:r>
      <w:r w:rsidRPr="00C12464">
        <w:rPr>
          <w:rFonts w:ascii="Times New Roman" w:hAnsi="Times New Roman" w:cs="Times New Roman"/>
          <w:bCs/>
          <w:i/>
        </w:rPr>
        <w:t>развития   основными   задачами образовательной деятельности являются</w:t>
      </w:r>
      <w:r w:rsidRPr="00C12464">
        <w:rPr>
          <w:rFonts w:ascii="Times New Roman" w:hAnsi="Times New Roman" w:cs="Times New Roman"/>
          <w:bCs/>
        </w:rPr>
        <w:t xml:space="preserve">: </w:t>
      </w:r>
    </w:p>
    <w:p w:rsidR="008E3DB9" w:rsidRPr="00BF30AE" w:rsidRDefault="008E3DB9" w:rsidP="00150617">
      <w:pPr>
        <w:pStyle w:val="a6"/>
        <w:jc w:val="both"/>
        <w:rPr>
          <w:rFonts w:ascii="Times New Roman" w:hAnsi="Times New Roman" w:cs="Times New Roman"/>
          <w:b/>
          <w:bCs/>
          <w:i/>
          <w:u w:val="single"/>
        </w:rPr>
      </w:pPr>
      <w:r w:rsidRPr="00BF30AE">
        <w:rPr>
          <w:rFonts w:ascii="Times New Roman" w:hAnsi="Times New Roman" w:cs="Times New Roman"/>
          <w:b/>
          <w:bCs/>
          <w:i/>
          <w:u w:val="single"/>
        </w:rPr>
        <w:t>В сфере социальных отношений:</w:t>
      </w:r>
    </w:p>
    <w:p w:rsidR="008E3DB9" w:rsidRPr="00C12464" w:rsidRDefault="008E3DB9" w:rsidP="00AE3F37">
      <w:pPr>
        <w:pStyle w:val="a6"/>
        <w:numPr>
          <w:ilvl w:val="0"/>
          <w:numId w:val="20"/>
        </w:numPr>
        <w:jc w:val="both"/>
        <w:rPr>
          <w:rFonts w:ascii="Times New Roman" w:hAnsi="Times New Roman" w:cs="Times New Roman"/>
          <w:bCs/>
        </w:rPr>
      </w:pPr>
      <w:r w:rsidRPr="00C12464">
        <w:rPr>
          <w:rFonts w:ascii="Times New Roman" w:hAnsi="Times New Roman" w:cs="Times New Roman"/>
          <w:bCs/>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8E3DB9" w:rsidRPr="00C12464" w:rsidRDefault="008E3DB9" w:rsidP="00AE3F37">
      <w:pPr>
        <w:pStyle w:val="a6"/>
        <w:numPr>
          <w:ilvl w:val="0"/>
          <w:numId w:val="20"/>
        </w:numPr>
        <w:jc w:val="both"/>
        <w:rPr>
          <w:rFonts w:ascii="Times New Roman" w:hAnsi="Times New Roman" w:cs="Times New Roman"/>
          <w:bCs/>
        </w:rPr>
      </w:pPr>
      <w:r w:rsidRPr="00C12464">
        <w:rPr>
          <w:rFonts w:ascii="Times New Roman" w:hAnsi="Times New Roman" w:cs="Times New Roman"/>
          <w:bCs/>
        </w:rPr>
        <w:t xml:space="preserve">обогащать представления детей о действиях, в которых проявляются доброе отношение и </w:t>
      </w:r>
      <w:r w:rsidRPr="00C12464">
        <w:rPr>
          <w:rFonts w:ascii="Times New Roman" w:hAnsi="Times New Roman" w:cs="Times New Roman"/>
          <w:bCs/>
        </w:rPr>
        <w:lastRenderedPageBreak/>
        <w:t>забота о членах семьи, близком окружении;</w:t>
      </w:r>
    </w:p>
    <w:p w:rsidR="008E3DB9" w:rsidRPr="00C12464" w:rsidRDefault="008E3DB9" w:rsidP="00AE3F37">
      <w:pPr>
        <w:pStyle w:val="a6"/>
        <w:numPr>
          <w:ilvl w:val="0"/>
          <w:numId w:val="20"/>
        </w:numPr>
        <w:jc w:val="both"/>
        <w:rPr>
          <w:rFonts w:ascii="Times New Roman" w:hAnsi="Times New Roman" w:cs="Times New Roman"/>
          <w:bCs/>
        </w:rPr>
      </w:pPr>
      <w:r w:rsidRPr="00C12464">
        <w:rPr>
          <w:rFonts w:ascii="Times New Roman" w:hAnsi="Times New Roman" w:cs="Times New Roman"/>
          <w:bCs/>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8E3DB9" w:rsidRPr="00C12464" w:rsidRDefault="008E3DB9" w:rsidP="00AE3F37">
      <w:pPr>
        <w:pStyle w:val="a6"/>
        <w:numPr>
          <w:ilvl w:val="0"/>
          <w:numId w:val="20"/>
        </w:numPr>
        <w:jc w:val="both"/>
        <w:rPr>
          <w:rFonts w:ascii="Times New Roman" w:hAnsi="Times New Roman" w:cs="Times New Roman"/>
          <w:bCs/>
        </w:rPr>
      </w:pPr>
      <w:r w:rsidRPr="00C12464">
        <w:rPr>
          <w:rFonts w:ascii="Times New Roman" w:hAnsi="Times New Roman" w:cs="Times New Roman"/>
          <w:bCs/>
        </w:rPr>
        <w:t>оказывать помощь в освоении способов взаимодействия со сверстниками в игре, в повседневном общении и бытовой деятельности;</w:t>
      </w:r>
    </w:p>
    <w:p w:rsidR="008E3DB9" w:rsidRPr="00C12464" w:rsidRDefault="008E3DB9" w:rsidP="00AE3F37">
      <w:pPr>
        <w:pStyle w:val="a6"/>
        <w:numPr>
          <w:ilvl w:val="0"/>
          <w:numId w:val="20"/>
        </w:numPr>
        <w:jc w:val="both"/>
        <w:rPr>
          <w:rFonts w:ascii="Times New Roman" w:hAnsi="Times New Roman" w:cs="Times New Roman"/>
          <w:bCs/>
        </w:rPr>
      </w:pPr>
      <w:r w:rsidRPr="00C12464">
        <w:rPr>
          <w:rFonts w:ascii="Times New Roman" w:hAnsi="Times New Roman" w:cs="Times New Roman"/>
          <w:bCs/>
        </w:rPr>
        <w:t>приучать детей к выполнению элементарных правил культуры поведения в ДОО.</w:t>
      </w:r>
    </w:p>
    <w:p w:rsidR="008E3DB9" w:rsidRPr="00BF30AE" w:rsidRDefault="008E3DB9" w:rsidP="00150617">
      <w:pPr>
        <w:pStyle w:val="a6"/>
        <w:jc w:val="both"/>
        <w:rPr>
          <w:rFonts w:ascii="Times New Roman" w:hAnsi="Times New Roman" w:cs="Times New Roman"/>
          <w:b/>
          <w:bCs/>
          <w:i/>
          <w:u w:val="single"/>
        </w:rPr>
      </w:pPr>
      <w:r w:rsidRPr="00C12464">
        <w:rPr>
          <w:rFonts w:ascii="Times New Roman" w:hAnsi="Times New Roman" w:cs="Times New Roman"/>
          <w:bCs/>
        </w:rPr>
        <w:t xml:space="preserve"> </w:t>
      </w:r>
      <w:r w:rsidRPr="00BF30AE">
        <w:rPr>
          <w:rFonts w:ascii="Times New Roman" w:hAnsi="Times New Roman" w:cs="Times New Roman"/>
          <w:b/>
          <w:bCs/>
          <w:i/>
          <w:u w:val="single"/>
        </w:rPr>
        <w:t>В области формирования основ гражданственности и патриотизма:</w:t>
      </w:r>
    </w:p>
    <w:p w:rsidR="008E3DB9" w:rsidRPr="00C12464" w:rsidRDefault="008E3DB9" w:rsidP="00AE3F37">
      <w:pPr>
        <w:pStyle w:val="a6"/>
        <w:numPr>
          <w:ilvl w:val="0"/>
          <w:numId w:val="21"/>
        </w:numPr>
        <w:jc w:val="both"/>
        <w:rPr>
          <w:rFonts w:ascii="Times New Roman" w:hAnsi="Times New Roman" w:cs="Times New Roman"/>
          <w:bCs/>
        </w:rPr>
      </w:pPr>
      <w:r w:rsidRPr="00C12464">
        <w:rPr>
          <w:rFonts w:ascii="Times New Roman" w:hAnsi="Times New Roman" w:cs="Times New Roman"/>
          <w:bCs/>
        </w:rPr>
        <w:t>обогащать представления детей о малой родине и поддерживать их отражения в различных видах деятельности.</w:t>
      </w:r>
    </w:p>
    <w:p w:rsidR="008E3DB9" w:rsidRPr="00BF30AE" w:rsidRDefault="008E3DB9" w:rsidP="00150617">
      <w:pPr>
        <w:pStyle w:val="a6"/>
        <w:jc w:val="both"/>
        <w:rPr>
          <w:rFonts w:ascii="Times New Roman" w:hAnsi="Times New Roman" w:cs="Times New Roman"/>
          <w:b/>
          <w:bCs/>
          <w:i/>
          <w:u w:val="single"/>
        </w:rPr>
      </w:pPr>
      <w:r w:rsidRPr="00BF30AE">
        <w:rPr>
          <w:rFonts w:ascii="Times New Roman" w:hAnsi="Times New Roman" w:cs="Times New Roman"/>
          <w:b/>
          <w:bCs/>
          <w:i/>
          <w:u w:val="single"/>
        </w:rPr>
        <w:t>В сфере трудового воспитания:</w:t>
      </w:r>
    </w:p>
    <w:p w:rsidR="008E3DB9" w:rsidRPr="00C12464" w:rsidRDefault="008E3DB9" w:rsidP="00AE3F37">
      <w:pPr>
        <w:pStyle w:val="a6"/>
        <w:numPr>
          <w:ilvl w:val="0"/>
          <w:numId w:val="21"/>
        </w:numPr>
        <w:jc w:val="both"/>
        <w:rPr>
          <w:rFonts w:ascii="Times New Roman" w:hAnsi="Times New Roman" w:cs="Times New Roman"/>
          <w:bCs/>
        </w:rPr>
      </w:pPr>
      <w:r w:rsidRPr="00C12464">
        <w:rPr>
          <w:rFonts w:ascii="Times New Roman" w:hAnsi="Times New Roman" w:cs="Times New Roman"/>
          <w:bCs/>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 и трудовые навыки;</w:t>
      </w:r>
    </w:p>
    <w:p w:rsidR="008E3DB9" w:rsidRPr="00C12464" w:rsidRDefault="008E3DB9" w:rsidP="00AE3F37">
      <w:pPr>
        <w:pStyle w:val="a6"/>
        <w:numPr>
          <w:ilvl w:val="0"/>
          <w:numId w:val="21"/>
        </w:numPr>
        <w:jc w:val="both"/>
        <w:rPr>
          <w:rFonts w:ascii="Times New Roman" w:hAnsi="Times New Roman" w:cs="Times New Roman"/>
          <w:bCs/>
        </w:rPr>
      </w:pPr>
      <w:r w:rsidRPr="00C12464">
        <w:rPr>
          <w:rFonts w:ascii="Times New Roman" w:hAnsi="Times New Roman" w:cs="Times New Roman"/>
          <w:bCs/>
        </w:rPr>
        <w:t>воспитывать бережное отношение к предметам и игрушкам как результатам труда взрослых;</w:t>
      </w:r>
    </w:p>
    <w:p w:rsidR="00913651" w:rsidRPr="00A14B54" w:rsidRDefault="008E3DB9" w:rsidP="00A14B54">
      <w:pPr>
        <w:pStyle w:val="a6"/>
        <w:numPr>
          <w:ilvl w:val="0"/>
          <w:numId w:val="21"/>
        </w:numPr>
        <w:jc w:val="both"/>
        <w:rPr>
          <w:rFonts w:ascii="Times New Roman" w:hAnsi="Times New Roman" w:cs="Times New Roman"/>
          <w:bCs/>
          <w:u w:val="single"/>
        </w:rPr>
      </w:pPr>
      <w:r w:rsidRPr="00C12464">
        <w:rPr>
          <w:rFonts w:ascii="Times New Roman" w:hAnsi="Times New Roman" w:cs="Times New Roman"/>
          <w:bCs/>
        </w:rPr>
        <w:t>приобщать детей к самообслуживанию (одевание, раздевание, умывание), развивать самостоятельность, уверенность, положительную самооценку.</w:t>
      </w:r>
    </w:p>
    <w:p w:rsidR="008E3DB9" w:rsidRPr="00913651" w:rsidRDefault="008E3DB9" w:rsidP="00C12464">
      <w:pPr>
        <w:pStyle w:val="a6"/>
        <w:rPr>
          <w:rFonts w:ascii="Times New Roman" w:hAnsi="Times New Roman" w:cs="Times New Roman"/>
          <w:b/>
          <w:bCs/>
          <w:i/>
          <w:u w:val="single"/>
        </w:rPr>
      </w:pPr>
      <w:r w:rsidRPr="00913651">
        <w:rPr>
          <w:rFonts w:ascii="Times New Roman" w:hAnsi="Times New Roman" w:cs="Times New Roman"/>
          <w:b/>
          <w:bCs/>
          <w:i/>
          <w:u w:val="single"/>
        </w:rPr>
        <w:t>В области формирования основ безопасного поведения: развивать интерес к правилам безопасного поведения:</w:t>
      </w:r>
    </w:p>
    <w:p w:rsidR="008E3DB9" w:rsidRPr="00C12464" w:rsidRDefault="008E3DB9" w:rsidP="00AE3F37">
      <w:pPr>
        <w:pStyle w:val="a6"/>
        <w:numPr>
          <w:ilvl w:val="0"/>
          <w:numId w:val="22"/>
        </w:numPr>
        <w:rPr>
          <w:rFonts w:ascii="Times New Roman" w:hAnsi="Times New Roman" w:cs="Times New Roman"/>
          <w:bCs/>
        </w:rPr>
      </w:pPr>
      <w:r w:rsidRPr="00C12464">
        <w:rPr>
          <w:rFonts w:ascii="Times New Roman" w:hAnsi="Times New Roman" w:cs="Times New Roman"/>
          <w:bCs/>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4C6F00" w:rsidRDefault="004C6F00" w:rsidP="00D10057">
      <w:pPr>
        <w:pStyle w:val="a6"/>
        <w:jc w:val="center"/>
        <w:rPr>
          <w:rFonts w:ascii="Times New Roman" w:hAnsi="Times New Roman" w:cs="Times New Roman"/>
          <w:b/>
          <w:bCs/>
        </w:rPr>
      </w:pPr>
    </w:p>
    <w:p w:rsidR="008E3DB9" w:rsidRPr="00C12464" w:rsidRDefault="008E3DB9" w:rsidP="00D10057">
      <w:pPr>
        <w:pStyle w:val="a6"/>
        <w:jc w:val="center"/>
        <w:rPr>
          <w:rFonts w:ascii="Times New Roman" w:hAnsi="Times New Roman" w:cs="Times New Roman"/>
          <w:b/>
          <w:bCs/>
        </w:rPr>
      </w:pPr>
      <w:r w:rsidRPr="00C12464">
        <w:rPr>
          <w:rFonts w:ascii="Times New Roman" w:hAnsi="Times New Roman" w:cs="Times New Roman"/>
          <w:b/>
          <w:bCs/>
        </w:rPr>
        <w:t>Содержание образовательной деятельности.</w:t>
      </w:r>
    </w:p>
    <w:p w:rsidR="008E3DB9" w:rsidRPr="00D10057" w:rsidRDefault="008E3DB9" w:rsidP="00BC5E49">
      <w:pPr>
        <w:pStyle w:val="a6"/>
        <w:jc w:val="both"/>
        <w:rPr>
          <w:rFonts w:ascii="Times New Roman" w:hAnsi="Times New Roman" w:cs="Times New Roman"/>
          <w:b/>
          <w:bCs/>
          <w:i/>
          <w:u w:val="single"/>
        </w:rPr>
      </w:pPr>
      <w:r w:rsidRPr="00D10057">
        <w:rPr>
          <w:rFonts w:ascii="Times New Roman" w:hAnsi="Times New Roman" w:cs="Times New Roman"/>
          <w:b/>
          <w:bCs/>
          <w:i/>
          <w:u w:val="single"/>
        </w:rPr>
        <w:t>В сфере социальных отношений.</w:t>
      </w:r>
    </w:p>
    <w:p w:rsidR="008E3DB9" w:rsidRPr="00C12464" w:rsidRDefault="008E3DB9" w:rsidP="00BC5E49">
      <w:pPr>
        <w:pStyle w:val="a6"/>
        <w:jc w:val="both"/>
        <w:rPr>
          <w:rFonts w:ascii="Times New Roman" w:hAnsi="Times New Roman" w:cs="Times New Roman"/>
          <w:bCs/>
        </w:rPr>
      </w:pPr>
      <w:r w:rsidRPr="00C12464">
        <w:rPr>
          <w:rFonts w:ascii="Times New Roman" w:hAnsi="Times New Roman" w:cs="Times New Roman"/>
          <w:bCs/>
        </w:rPr>
        <w:t xml:space="preserve">Педагог создает условия для формирования у детей образа </w:t>
      </w:r>
      <w:proofErr w:type="gramStart"/>
      <w:r w:rsidRPr="00C12464">
        <w:rPr>
          <w:rFonts w:ascii="Times New Roman" w:hAnsi="Times New Roman" w:cs="Times New Roman"/>
          <w:bCs/>
        </w:rPr>
        <w:t>Я</w:t>
      </w:r>
      <w:proofErr w:type="gramEnd"/>
      <w:r w:rsidRPr="00C12464">
        <w:rPr>
          <w:rFonts w:ascii="Times New Roman" w:hAnsi="Times New Roman" w:cs="Times New Roman"/>
          <w:bCs/>
        </w:rPr>
        <w:t xml:space="preserve">: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8E3DB9" w:rsidRPr="00C12464" w:rsidRDefault="008E3DB9" w:rsidP="00BC5E49">
      <w:pPr>
        <w:pStyle w:val="a6"/>
        <w:jc w:val="both"/>
        <w:rPr>
          <w:rFonts w:ascii="Times New Roman" w:hAnsi="Times New Roman" w:cs="Times New Roman"/>
          <w:bCs/>
        </w:rPr>
      </w:pPr>
      <w:r w:rsidRPr="00C12464">
        <w:rPr>
          <w:rFonts w:ascii="Times New Roman" w:hAnsi="Times New Roman" w:cs="Times New Roman"/>
          <w:bCs/>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C12464">
        <w:rPr>
          <w:rFonts w:ascii="Times New Roman" w:hAnsi="Times New Roman" w:cs="Times New Roman"/>
          <w:bCs/>
        </w:rPr>
        <w:t>эмпатийного</w:t>
      </w:r>
      <w:proofErr w:type="spellEnd"/>
      <w:r w:rsidRPr="00C12464">
        <w:rPr>
          <w:rFonts w:ascii="Times New Roman" w:hAnsi="Times New Roman" w:cs="Times New Roman"/>
          <w:bCs/>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8E3DB9" w:rsidRPr="00C12464" w:rsidRDefault="008E3DB9" w:rsidP="00BC5E49">
      <w:pPr>
        <w:pStyle w:val="a6"/>
        <w:jc w:val="both"/>
        <w:rPr>
          <w:rFonts w:ascii="Times New Roman" w:hAnsi="Times New Roman" w:cs="Times New Roman"/>
          <w:bCs/>
        </w:rPr>
      </w:pPr>
      <w:r w:rsidRPr="00C12464">
        <w:rPr>
          <w:rFonts w:ascii="Times New Roman" w:hAnsi="Times New Roman" w:cs="Times New Roman"/>
          <w:bCs/>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8E3DB9" w:rsidRPr="00C12464" w:rsidRDefault="008E3DB9" w:rsidP="00BC5E49">
      <w:pPr>
        <w:pStyle w:val="a6"/>
        <w:jc w:val="both"/>
        <w:rPr>
          <w:rFonts w:ascii="Times New Roman" w:hAnsi="Times New Roman" w:cs="Times New Roman"/>
          <w:bCs/>
        </w:rPr>
      </w:pPr>
      <w:r w:rsidRPr="00C12464">
        <w:rPr>
          <w:rFonts w:ascii="Times New Roman" w:hAnsi="Times New Roman" w:cs="Times New Roman"/>
          <w:bCs/>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8E3DB9" w:rsidRPr="00C12464" w:rsidRDefault="008E3DB9" w:rsidP="00BC5E49">
      <w:pPr>
        <w:pStyle w:val="a6"/>
        <w:jc w:val="both"/>
        <w:rPr>
          <w:rFonts w:ascii="Times New Roman" w:hAnsi="Times New Roman" w:cs="Times New Roman"/>
          <w:bCs/>
        </w:rPr>
      </w:pPr>
      <w:r w:rsidRPr="00C12464">
        <w:rPr>
          <w:rFonts w:ascii="Times New Roman" w:hAnsi="Times New Roman" w:cs="Times New Roman"/>
          <w:bCs/>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8E3DB9" w:rsidRPr="00D10057" w:rsidRDefault="008E3DB9" w:rsidP="00C12464">
      <w:pPr>
        <w:pStyle w:val="a6"/>
        <w:rPr>
          <w:rFonts w:ascii="Times New Roman" w:hAnsi="Times New Roman" w:cs="Times New Roman"/>
          <w:b/>
          <w:bCs/>
          <w:i/>
          <w:u w:val="single"/>
        </w:rPr>
      </w:pPr>
      <w:r w:rsidRPr="00D10057">
        <w:rPr>
          <w:rFonts w:ascii="Times New Roman" w:hAnsi="Times New Roman" w:cs="Times New Roman"/>
          <w:b/>
          <w:bCs/>
          <w:i/>
          <w:u w:val="single"/>
        </w:rPr>
        <w:lastRenderedPageBreak/>
        <w:t>В области формирования основ гражданственности и патриотизма.</w:t>
      </w:r>
    </w:p>
    <w:p w:rsidR="008E3DB9" w:rsidRPr="00C12464" w:rsidRDefault="008E3DB9" w:rsidP="00D10057">
      <w:pPr>
        <w:pStyle w:val="a6"/>
        <w:jc w:val="both"/>
        <w:rPr>
          <w:rFonts w:ascii="Times New Roman" w:hAnsi="Times New Roman" w:cs="Times New Roman"/>
          <w:bCs/>
        </w:rPr>
      </w:pPr>
      <w:r w:rsidRPr="00C12464">
        <w:rPr>
          <w:rFonts w:ascii="Times New Roman" w:hAnsi="Times New Roman" w:cs="Times New Roman"/>
          <w:bCs/>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w:t>
      </w:r>
    </w:p>
    <w:p w:rsidR="008E3DB9" w:rsidRPr="00C12464" w:rsidRDefault="008E3DB9" w:rsidP="00D10057">
      <w:pPr>
        <w:pStyle w:val="a6"/>
        <w:jc w:val="both"/>
        <w:rPr>
          <w:rFonts w:ascii="Times New Roman" w:hAnsi="Times New Roman" w:cs="Times New Roman"/>
          <w:bCs/>
        </w:rPr>
      </w:pPr>
      <w:r w:rsidRPr="00C12464">
        <w:rPr>
          <w:rFonts w:ascii="Times New Roman" w:hAnsi="Times New Roman" w:cs="Times New Roman"/>
          <w:bCs/>
        </w:rPr>
        <w:t xml:space="preserve"> 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rsidR="008E3DB9" w:rsidRPr="00D10057" w:rsidRDefault="008E3DB9" w:rsidP="00C12464">
      <w:pPr>
        <w:pStyle w:val="a6"/>
        <w:rPr>
          <w:rFonts w:ascii="Times New Roman" w:hAnsi="Times New Roman" w:cs="Times New Roman"/>
          <w:b/>
          <w:bCs/>
          <w:i/>
          <w:u w:val="single"/>
        </w:rPr>
      </w:pPr>
      <w:r w:rsidRPr="00D10057">
        <w:rPr>
          <w:rFonts w:ascii="Times New Roman" w:hAnsi="Times New Roman" w:cs="Times New Roman"/>
          <w:b/>
          <w:bCs/>
          <w:i/>
          <w:u w:val="single"/>
        </w:rPr>
        <w:t>В сфере трудового воспитания.</w:t>
      </w:r>
    </w:p>
    <w:p w:rsidR="008E3DB9" w:rsidRPr="00C12464" w:rsidRDefault="008E3DB9" w:rsidP="004C6F00">
      <w:pPr>
        <w:pStyle w:val="a6"/>
        <w:jc w:val="both"/>
        <w:rPr>
          <w:rFonts w:ascii="Times New Roman" w:hAnsi="Times New Roman" w:cs="Times New Roman"/>
          <w:bCs/>
        </w:rPr>
      </w:pPr>
      <w:r w:rsidRPr="00C12464">
        <w:rPr>
          <w:rFonts w:ascii="Times New Roman" w:hAnsi="Times New Roman" w:cs="Times New Roman"/>
          <w:bCs/>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w:t>
      </w:r>
      <w:proofErr w:type="gramStart"/>
      <w:r w:rsidRPr="00C12464">
        <w:rPr>
          <w:rFonts w:ascii="Times New Roman" w:hAnsi="Times New Roman" w:cs="Times New Roman"/>
          <w:bCs/>
        </w:rPr>
        <w:t>например</w:t>
      </w:r>
      <w:proofErr w:type="gramEnd"/>
      <w:r w:rsidRPr="00C12464">
        <w:rPr>
          <w:rFonts w:ascii="Times New Roman" w:hAnsi="Times New Roman" w:cs="Times New Roman"/>
          <w:bCs/>
        </w:rPr>
        <w:t>: ручка на входной двери нужна для того, чтобы удобнее было открыть дверь и пр.).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8E3DB9" w:rsidRPr="00C12464" w:rsidRDefault="008E3DB9" w:rsidP="004C6F00">
      <w:pPr>
        <w:pStyle w:val="a6"/>
        <w:jc w:val="both"/>
        <w:rPr>
          <w:rFonts w:ascii="Times New Roman" w:hAnsi="Times New Roman" w:cs="Times New Roman"/>
          <w:bCs/>
        </w:rPr>
      </w:pPr>
      <w:r w:rsidRPr="00C12464">
        <w:rPr>
          <w:rFonts w:ascii="Times New Roman" w:hAnsi="Times New Roman" w:cs="Times New Roman"/>
          <w:bCs/>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т.п.).</w:t>
      </w:r>
    </w:p>
    <w:p w:rsidR="008E3DB9" w:rsidRPr="00C12464" w:rsidRDefault="008E3DB9" w:rsidP="004C6F00">
      <w:pPr>
        <w:pStyle w:val="a6"/>
        <w:jc w:val="both"/>
        <w:rPr>
          <w:rFonts w:ascii="Times New Roman" w:hAnsi="Times New Roman" w:cs="Times New Roman"/>
          <w:bCs/>
        </w:rPr>
      </w:pPr>
      <w:r w:rsidRPr="00C12464">
        <w:rPr>
          <w:rFonts w:ascii="Times New Roman" w:hAnsi="Times New Roman" w:cs="Times New Roman"/>
          <w:bCs/>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т.п.).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8E3DB9" w:rsidRPr="00C12464" w:rsidRDefault="008E3DB9" w:rsidP="004C6F00">
      <w:pPr>
        <w:pStyle w:val="a6"/>
        <w:jc w:val="both"/>
        <w:rPr>
          <w:rFonts w:ascii="Times New Roman" w:hAnsi="Times New Roman" w:cs="Times New Roman"/>
          <w:bCs/>
        </w:rPr>
      </w:pPr>
      <w:r w:rsidRPr="00C12464">
        <w:rPr>
          <w:rFonts w:ascii="Times New Roman" w:hAnsi="Times New Roman" w:cs="Times New Roman"/>
          <w:bCs/>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8E3DB9" w:rsidRPr="004C6F00" w:rsidRDefault="008E3DB9" w:rsidP="004C6F00">
      <w:pPr>
        <w:pStyle w:val="a6"/>
        <w:jc w:val="both"/>
        <w:rPr>
          <w:rFonts w:ascii="Times New Roman" w:hAnsi="Times New Roman" w:cs="Times New Roman"/>
          <w:b/>
          <w:bCs/>
          <w:i/>
          <w:u w:val="single"/>
        </w:rPr>
      </w:pPr>
      <w:r w:rsidRPr="004C6F00">
        <w:rPr>
          <w:rFonts w:ascii="Times New Roman" w:hAnsi="Times New Roman" w:cs="Times New Roman"/>
          <w:b/>
          <w:bCs/>
          <w:i/>
          <w:u w:val="single"/>
        </w:rPr>
        <w:t>В области формирования основ безопасного поведения.</w:t>
      </w:r>
    </w:p>
    <w:p w:rsidR="008E3DB9" w:rsidRPr="00C12464" w:rsidRDefault="008E3DB9" w:rsidP="004C6F00">
      <w:pPr>
        <w:pStyle w:val="a6"/>
        <w:jc w:val="both"/>
        <w:rPr>
          <w:rFonts w:ascii="Times New Roman" w:hAnsi="Times New Roman" w:cs="Times New Roman"/>
          <w:bCs/>
        </w:rPr>
      </w:pPr>
      <w:r w:rsidRPr="00C12464">
        <w:rPr>
          <w:rFonts w:ascii="Times New Roman" w:hAnsi="Times New Roman" w:cs="Times New Roman"/>
          <w:bCs/>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8E3DB9" w:rsidRPr="00C12464" w:rsidRDefault="008E3DB9" w:rsidP="004C6F00">
      <w:pPr>
        <w:pStyle w:val="a6"/>
        <w:jc w:val="both"/>
        <w:rPr>
          <w:rFonts w:ascii="Times New Roman" w:hAnsi="Times New Roman" w:cs="Times New Roman"/>
          <w:bCs/>
        </w:rPr>
      </w:pPr>
      <w:r w:rsidRPr="00C12464">
        <w:rPr>
          <w:rFonts w:ascii="Times New Roman" w:hAnsi="Times New Roman" w:cs="Times New Roman"/>
          <w:bCs/>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w:t>
      </w:r>
    </w:p>
    <w:p w:rsidR="008E3DB9" w:rsidRPr="00C12464" w:rsidRDefault="008E3DB9" w:rsidP="004C6F00">
      <w:pPr>
        <w:pStyle w:val="a6"/>
        <w:jc w:val="both"/>
        <w:rPr>
          <w:rFonts w:ascii="Times New Roman" w:hAnsi="Times New Roman" w:cs="Times New Roman"/>
          <w:bCs/>
        </w:rPr>
      </w:pPr>
      <w:r w:rsidRPr="00C12464">
        <w:rPr>
          <w:rFonts w:ascii="Times New Roman" w:hAnsi="Times New Roman" w:cs="Times New Roman"/>
          <w:bCs/>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8E3DB9" w:rsidRPr="00C12464" w:rsidRDefault="008E3DB9" w:rsidP="004C6F00">
      <w:pPr>
        <w:pStyle w:val="a6"/>
        <w:jc w:val="both"/>
        <w:rPr>
          <w:rFonts w:ascii="Times New Roman" w:hAnsi="Times New Roman" w:cs="Times New Roman"/>
          <w:bCs/>
        </w:rPr>
      </w:pPr>
      <w:r w:rsidRPr="00C12464">
        <w:rPr>
          <w:rFonts w:ascii="Times New Roman" w:hAnsi="Times New Roman" w:cs="Times New Roman"/>
          <w:bCs/>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w:t>
      </w:r>
      <w:r w:rsidRPr="00C12464">
        <w:rPr>
          <w:rFonts w:ascii="Times New Roman" w:hAnsi="Times New Roman" w:cs="Times New Roman"/>
          <w:bCs/>
        </w:rPr>
        <w:lastRenderedPageBreak/>
        <w:t>их есть).</w:t>
      </w:r>
    </w:p>
    <w:p w:rsidR="008E3DB9" w:rsidRPr="00C12464" w:rsidRDefault="008E3DB9" w:rsidP="004C6F00">
      <w:pPr>
        <w:pStyle w:val="a6"/>
        <w:jc w:val="both"/>
        <w:rPr>
          <w:rFonts w:ascii="Times New Roman" w:hAnsi="Times New Roman" w:cs="Times New Roman"/>
          <w:bCs/>
        </w:rPr>
      </w:pPr>
      <w:r w:rsidRPr="00C12464">
        <w:rPr>
          <w:rFonts w:ascii="Times New Roman" w:hAnsi="Times New Roman" w:cs="Times New Roman"/>
          <w:bCs/>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8E3DB9" w:rsidRPr="00C12464" w:rsidRDefault="008E3DB9" w:rsidP="004C6F00">
      <w:pPr>
        <w:pStyle w:val="a6"/>
        <w:jc w:val="both"/>
        <w:rPr>
          <w:rFonts w:ascii="Times New Roman" w:hAnsi="Times New Roman" w:cs="Times New Roman"/>
          <w:bCs/>
        </w:rPr>
      </w:pPr>
    </w:p>
    <w:p w:rsidR="008E3DB9" w:rsidRPr="00C12464" w:rsidRDefault="004C6F00" w:rsidP="004C6F00">
      <w:pPr>
        <w:pStyle w:val="a6"/>
        <w:jc w:val="center"/>
        <w:rPr>
          <w:rFonts w:ascii="Times New Roman" w:hAnsi="Times New Roman" w:cs="Times New Roman"/>
          <w:b/>
          <w:bCs/>
        </w:rPr>
      </w:pPr>
      <w:r>
        <w:rPr>
          <w:rFonts w:ascii="Times New Roman" w:hAnsi="Times New Roman" w:cs="Times New Roman"/>
          <w:b/>
          <w:bCs/>
        </w:rPr>
        <w:t>о</w:t>
      </w:r>
      <w:r w:rsidR="008E3DB9" w:rsidRPr="00C12464">
        <w:rPr>
          <w:rFonts w:ascii="Times New Roman" w:hAnsi="Times New Roman" w:cs="Times New Roman"/>
          <w:b/>
          <w:bCs/>
        </w:rPr>
        <w:t>т 4 лет до 5 лет.</w:t>
      </w:r>
      <w:r w:rsidR="008E3DB9" w:rsidRPr="00C12464">
        <w:rPr>
          <w:rFonts w:ascii="Times New Roman" w:hAnsi="Times New Roman" w:cs="Times New Roman"/>
        </w:rPr>
        <w:t xml:space="preserve"> </w:t>
      </w:r>
      <w:r>
        <w:rPr>
          <w:rFonts w:ascii="Times New Roman" w:hAnsi="Times New Roman" w:cs="Times New Roman"/>
          <w:b/>
          <w:bCs/>
        </w:rPr>
        <w:t>(</w:t>
      </w:r>
      <w:r w:rsidR="008E3DB9" w:rsidRPr="00C12464">
        <w:rPr>
          <w:rFonts w:ascii="Times New Roman" w:hAnsi="Times New Roman" w:cs="Times New Roman"/>
          <w:b/>
          <w:bCs/>
        </w:rPr>
        <w:t>ФОП ДО, п.18.5.</w:t>
      </w:r>
      <w:r>
        <w:rPr>
          <w:rFonts w:ascii="Times New Roman" w:hAnsi="Times New Roman" w:cs="Times New Roman"/>
          <w:b/>
          <w:bCs/>
        </w:rPr>
        <w:t>)</w:t>
      </w:r>
    </w:p>
    <w:p w:rsidR="008E3DB9" w:rsidRPr="00C12464" w:rsidRDefault="008E3DB9" w:rsidP="00DA5878">
      <w:pPr>
        <w:pStyle w:val="a6"/>
        <w:jc w:val="both"/>
        <w:rPr>
          <w:rFonts w:ascii="Times New Roman" w:hAnsi="Times New Roman" w:cs="Times New Roman"/>
          <w:bCs/>
        </w:rPr>
      </w:pPr>
      <w:r w:rsidRPr="00C12464">
        <w:rPr>
          <w:rFonts w:ascii="Times New Roman" w:hAnsi="Times New Roman" w:cs="Times New Roman"/>
          <w:bCs/>
          <w:i/>
        </w:rPr>
        <w:t>В области   социально-коммуникативного   развития   основными   задачами образовательной деятельности являются</w:t>
      </w:r>
      <w:r w:rsidRPr="00C12464">
        <w:rPr>
          <w:rFonts w:ascii="Times New Roman" w:hAnsi="Times New Roman" w:cs="Times New Roman"/>
          <w:bCs/>
        </w:rPr>
        <w:t xml:space="preserve">: </w:t>
      </w:r>
    </w:p>
    <w:p w:rsidR="008E3DB9" w:rsidRPr="004C6F00" w:rsidRDefault="008E3DB9" w:rsidP="00DA5878">
      <w:pPr>
        <w:pStyle w:val="a6"/>
        <w:jc w:val="both"/>
        <w:rPr>
          <w:rFonts w:ascii="Times New Roman" w:hAnsi="Times New Roman" w:cs="Times New Roman"/>
          <w:b/>
          <w:bCs/>
          <w:i/>
          <w:u w:val="single"/>
        </w:rPr>
      </w:pPr>
      <w:r w:rsidRPr="004C6F00">
        <w:rPr>
          <w:rFonts w:ascii="Times New Roman" w:hAnsi="Times New Roman" w:cs="Times New Roman"/>
          <w:b/>
          <w:bCs/>
          <w:i/>
          <w:u w:val="single"/>
        </w:rPr>
        <w:t>В сфере социальных отношений:</w:t>
      </w:r>
    </w:p>
    <w:p w:rsidR="008E3DB9" w:rsidRPr="00C12464" w:rsidRDefault="008E3DB9" w:rsidP="00DA5878">
      <w:pPr>
        <w:pStyle w:val="a6"/>
        <w:numPr>
          <w:ilvl w:val="0"/>
          <w:numId w:val="22"/>
        </w:numPr>
        <w:jc w:val="both"/>
        <w:rPr>
          <w:rFonts w:ascii="Times New Roman" w:hAnsi="Times New Roman" w:cs="Times New Roman"/>
          <w:bCs/>
        </w:rPr>
      </w:pPr>
      <w:r w:rsidRPr="00C12464">
        <w:rPr>
          <w:rFonts w:ascii="Times New Roman" w:hAnsi="Times New Roman" w:cs="Times New Roman"/>
          <w:bCs/>
        </w:rPr>
        <w:t>формировать положительную самооценку, уверенность в своих силах, стремление к самостоятельности;</w:t>
      </w:r>
    </w:p>
    <w:p w:rsidR="008E3DB9" w:rsidRPr="00C12464" w:rsidRDefault="008E3DB9" w:rsidP="00DA5878">
      <w:pPr>
        <w:pStyle w:val="a6"/>
        <w:numPr>
          <w:ilvl w:val="0"/>
          <w:numId w:val="22"/>
        </w:numPr>
        <w:jc w:val="both"/>
        <w:rPr>
          <w:rFonts w:ascii="Times New Roman" w:hAnsi="Times New Roman" w:cs="Times New Roman"/>
          <w:bCs/>
        </w:rPr>
      </w:pPr>
      <w:r w:rsidRPr="00C12464">
        <w:rPr>
          <w:rFonts w:ascii="Times New Roman" w:hAnsi="Times New Roman" w:cs="Times New Roman"/>
          <w:bCs/>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8E3DB9" w:rsidRPr="00C12464" w:rsidRDefault="008E3DB9" w:rsidP="00DA5878">
      <w:pPr>
        <w:pStyle w:val="a6"/>
        <w:numPr>
          <w:ilvl w:val="0"/>
          <w:numId w:val="22"/>
        </w:numPr>
        <w:jc w:val="both"/>
        <w:rPr>
          <w:rFonts w:ascii="Times New Roman" w:hAnsi="Times New Roman" w:cs="Times New Roman"/>
          <w:bCs/>
        </w:rPr>
      </w:pPr>
      <w:r w:rsidRPr="00C12464">
        <w:rPr>
          <w:rFonts w:ascii="Times New Roman" w:hAnsi="Times New Roman" w:cs="Times New Roman"/>
          <w:bCs/>
        </w:rPr>
        <w:t>развивать позитивное отношение и чувство принадлежности детей к семье, уважение к родителям, педагогам и окружающим людям;</w:t>
      </w:r>
    </w:p>
    <w:p w:rsidR="008E3DB9" w:rsidRPr="00C12464" w:rsidRDefault="008E3DB9" w:rsidP="00DA5878">
      <w:pPr>
        <w:pStyle w:val="a6"/>
        <w:numPr>
          <w:ilvl w:val="0"/>
          <w:numId w:val="22"/>
        </w:numPr>
        <w:jc w:val="both"/>
        <w:rPr>
          <w:rFonts w:ascii="Times New Roman" w:hAnsi="Times New Roman" w:cs="Times New Roman"/>
          <w:bCs/>
        </w:rPr>
      </w:pPr>
      <w:r w:rsidRPr="00C12464">
        <w:rPr>
          <w:rFonts w:ascii="Times New Roman" w:hAnsi="Times New Roman" w:cs="Times New Roman"/>
          <w:bCs/>
        </w:rPr>
        <w:t>воспитывать доброжелательное отношение ко взрослым и детям;</w:t>
      </w:r>
    </w:p>
    <w:p w:rsidR="008E3DB9" w:rsidRPr="00C12464" w:rsidRDefault="008E3DB9" w:rsidP="00DA5878">
      <w:pPr>
        <w:pStyle w:val="a6"/>
        <w:numPr>
          <w:ilvl w:val="0"/>
          <w:numId w:val="22"/>
        </w:numPr>
        <w:jc w:val="both"/>
        <w:rPr>
          <w:rFonts w:ascii="Times New Roman" w:hAnsi="Times New Roman" w:cs="Times New Roman"/>
          <w:bCs/>
        </w:rPr>
      </w:pPr>
      <w:r w:rsidRPr="00C12464">
        <w:rPr>
          <w:rFonts w:ascii="Times New Roman" w:hAnsi="Times New Roman" w:cs="Times New Roman"/>
          <w:bCs/>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8E3DB9" w:rsidRPr="00C12464" w:rsidRDefault="008E3DB9" w:rsidP="00DA5878">
      <w:pPr>
        <w:pStyle w:val="a6"/>
        <w:numPr>
          <w:ilvl w:val="0"/>
          <w:numId w:val="22"/>
        </w:numPr>
        <w:jc w:val="both"/>
        <w:rPr>
          <w:rFonts w:ascii="Times New Roman" w:hAnsi="Times New Roman" w:cs="Times New Roman"/>
          <w:bCs/>
        </w:rPr>
      </w:pPr>
      <w:r w:rsidRPr="00C12464">
        <w:rPr>
          <w:rFonts w:ascii="Times New Roman" w:hAnsi="Times New Roman" w:cs="Times New Roman"/>
          <w:bCs/>
        </w:rPr>
        <w:t>развивать стремление к совместным играм, взаимодействию в паре или небольшой подгруппе, к взаимодействию в практической деятельности.</w:t>
      </w:r>
    </w:p>
    <w:p w:rsidR="008E3DB9" w:rsidRPr="004C6F00" w:rsidRDefault="008E3DB9" w:rsidP="00DA5878">
      <w:pPr>
        <w:pStyle w:val="a6"/>
        <w:jc w:val="both"/>
        <w:rPr>
          <w:rFonts w:ascii="Times New Roman" w:hAnsi="Times New Roman" w:cs="Times New Roman"/>
          <w:b/>
          <w:bCs/>
          <w:i/>
          <w:u w:val="single"/>
        </w:rPr>
      </w:pPr>
      <w:r w:rsidRPr="00C12464">
        <w:rPr>
          <w:rFonts w:ascii="Times New Roman" w:hAnsi="Times New Roman" w:cs="Times New Roman"/>
          <w:bCs/>
        </w:rPr>
        <w:t xml:space="preserve"> </w:t>
      </w:r>
      <w:r w:rsidRPr="004C6F00">
        <w:rPr>
          <w:rFonts w:ascii="Times New Roman" w:hAnsi="Times New Roman" w:cs="Times New Roman"/>
          <w:b/>
          <w:bCs/>
          <w:i/>
          <w:u w:val="single"/>
        </w:rPr>
        <w:t xml:space="preserve">В области формирования основ гражданственности и патриотизма: </w:t>
      </w:r>
    </w:p>
    <w:p w:rsidR="008E3DB9" w:rsidRPr="00C12464" w:rsidRDefault="008E3DB9" w:rsidP="00DA5878">
      <w:pPr>
        <w:pStyle w:val="a6"/>
        <w:numPr>
          <w:ilvl w:val="0"/>
          <w:numId w:val="23"/>
        </w:numPr>
        <w:jc w:val="both"/>
        <w:rPr>
          <w:rFonts w:ascii="Times New Roman" w:hAnsi="Times New Roman" w:cs="Times New Roman"/>
          <w:bCs/>
        </w:rPr>
      </w:pPr>
      <w:r w:rsidRPr="00C12464">
        <w:rPr>
          <w:rFonts w:ascii="Times New Roman" w:hAnsi="Times New Roman" w:cs="Times New Roman"/>
          <w:bCs/>
        </w:rPr>
        <w:t>воспитывать уважительное отношение к Родине, символам страны, памятным датам;</w:t>
      </w:r>
    </w:p>
    <w:p w:rsidR="008E3DB9" w:rsidRPr="00C12464" w:rsidRDefault="004C6F00" w:rsidP="00DA5878">
      <w:pPr>
        <w:pStyle w:val="a6"/>
        <w:numPr>
          <w:ilvl w:val="0"/>
          <w:numId w:val="23"/>
        </w:numPr>
        <w:jc w:val="both"/>
        <w:rPr>
          <w:rFonts w:ascii="Times New Roman" w:hAnsi="Times New Roman" w:cs="Times New Roman"/>
          <w:bCs/>
        </w:rPr>
      </w:pPr>
      <w:r>
        <w:rPr>
          <w:rFonts w:ascii="Times New Roman" w:hAnsi="Times New Roman" w:cs="Times New Roman"/>
          <w:bCs/>
        </w:rPr>
        <w:t>воспитывать</w:t>
      </w:r>
      <w:r>
        <w:rPr>
          <w:rFonts w:ascii="Times New Roman" w:hAnsi="Times New Roman" w:cs="Times New Roman"/>
          <w:bCs/>
        </w:rPr>
        <w:tab/>
        <w:t xml:space="preserve">гордость за </w:t>
      </w:r>
      <w:r w:rsidR="008E3DB9" w:rsidRPr="00C12464">
        <w:rPr>
          <w:rFonts w:ascii="Times New Roman" w:hAnsi="Times New Roman" w:cs="Times New Roman"/>
          <w:bCs/>
        </w:rPr>
        <w:t>дост</w:t>
      </w:r>
      <w:r>
        <w:rPr>
          <w:rFonts w:ascii="Times New Roman" w:hAnsi="Times New Roman" w:cs="Times New Roman"/>
          <w:bCs/>
        </w:rPr>
        <w:t xml:space="preserve">ижения страны в области спорта, </w:t>
      </w:r>
      <w:r w:rsidR="008E3DB9" w:rsidRPr="00C12464">
        <w:rPr>
          <w:rFonts w:ascii="Times New Roman" w:hAnsi="Times New Roman" w:cs="Times New Roman"/>
          <w:bCs/>
        </w:rPr>
        <w:t>науки, искусства и др.;</w:t>
      </w:r>
    </w:p>
    <w:p w:rsidR="008E3DB9" w:rsidRPr="00C12464" w:rsidRDefault="008E3DB9" w:rsidP="00DA5878">
      <w:pPr>
        <w:pStyle w:val="a6"/>
        <w:numPr>
          <w:ilvl w:val="0"/>
          <w:numId w:val="23"/>
        </w:numPr>
        <w:jc w:val="both"/>
        <w:rPr>
          <w:rFonts w:ascii="Times New Roman" w:hAnsi="Times New Roman" w:cs="Times New Roman"/>
          <w:bCs/>
        </w:rPr>
      </w:pPr>
      <w:r w:rsidRPr="00C12464">
        <w:rPr>
          <w:rFonts w:ascii="Times New Roman" w:hAnsi="Times New Roman" w:cs="Times New Roman"/>
          <w:bCs/>
        </w:rPr>
        <w:t>развивать</w:t>
      </w:r>
      <w:r w:rsidRPr="00C12464">
        <w:rPr>
          <w:rFonts w:ascii="Times New Roman" w:hAnsi="Times New Roman" w:cs="Times New Roman"/>
          <w:bCs/>
        </w:rPr>
        <w:tab/>
        <w:t>интерес</w:t>
      </w:r>
      <w:r w:rsidRPr="00C12464">
        <w:rPr>
          <w:rFonts w:ascii="Times New Roman" w:hAnsi="Times New Roman" w:cs="Times New Roman"/>
          <w:bCs/>
        </w:rPr>
        <w:tab/>
        <w:t>детей</w:t>
      </w:r>
      <w:r w:rsidRPr="00C12464">
        <w:rPr>
          <w:rFonts w:ascii="Times New Roman" w:hAnsi="Times New Roman" w:cs="Times New Roman"/>
          <w:bCs/>
        </w:rPr>
        <w:tab/>
        <w:t>к</w:t>
      </w:r>
      <w:r w:rsidRPr="00C12464">
        <w:rPr>
          <w:rFonts w:ascii="Times New Roman" w:hAnsi="Times New Roman" w:cs="Times New Roman"/>
          <w:bCs/>
        </w:rPr>
        <w:tab/>
        <w:t>основным</w:t>
      </w:r>
      <w:r w:rsidRPr="00C12464">
        <w:rPr>
          <w:rFonts w:ascii="Times New Roman" w:hAnsi="Times New Roman" w:cs="Times New Roman"/>
          <w:bCs/>
        </w:rPr>
        <w:tab/>
        <w:t>достопримечательностями</w:t>
      </w:r>
      <w:r w:rsidRPr="00C12464">
        <w:rPr>
          <w:rFonts w:ascii="Times New Roman" w:hAnsi="Times New Roman" w:cs="Times New Roman"/>
          <w:bCs/>
        </w:rPr>
        <w:tab/>
        <w:t>города (поселка), в котором они живут.</w:t>
      </w:r>
    </w:p>
    <w:p w:rsidR="008E3DB9" w:rsidRPr="004C6F00" w:rsidRDefault="008E3DB9" w:rsidP="00DA5878">
      <w:pPr>
        <w:pStyle w:val="a6"/>
        <w:jc w:val="both"/>
        <w:rPr>
          <w:rFonts w:ascii="Times New Roman" w:hAnsi="Times New Roman" w:cs="Times New Roman"/>
          <w:b/>
          <w:bCs/>
          <w:i/>
        </w:rPr>
      </w:pPr>
      <w:r w:rsidRPr="004C6F00">
        <w:rPr>
          <w:rFonts w:ascii="Times New Roman" w:hAnsi="Times New Roman" w:cs="Times New Roman"/>
          <w:b/>
          <w:bCs/>
          <w:i/>
          <w:u w:val="single"/>
        </w:rPr>
        <w:t>В сфере трудового воспитания</w:t>
      </w:r>
      <w:r w:rsidRPr="004C6F00">
        <w:rPr>
          <w:rFonts w:ascii="Times New Roman" w:hAnsi="Times New Roman" w:cs="Times New Roman"/>
          <w:b/>
          <w:bCs/>
          <w:i/>
        </w:rPr>
        <w:t>:</w:t>
      </w:r>
    </w:p>
    <w:p w:rsidR="008E3DB9" w:rsidRPr="00C12464" w:rsidRDefault="008E3DB9" w:rsidP="00DA5878">
      <w:pPr>
        <w:pStyle w:val="a6"/>
        <w:numPr>
          <w:ilvl w:val="0"/>
          <w:numId w:val="24"/>
        </w:numPr>
        <w:jc w:val="both"/>
        <w:rPr>
          <w:rFonts w:ascii="Times New Roman" w:hAnsi="Times New Roman" w:cs="Times New Roman"/>
          <w:bCs/>
        </w:rPr>
      </w:pPr>
      <w:r w:rsidRPr="00C12464">
        <w:rPr>
          <w:rFonts w:ascii="Times New Roman" w:hAnsi="Times New Roman" w:cs="Times New Roman"/>
          <w:bCs/>
        </w:rPr>
        <w:t>формировать представления об отдельных профессиях взрослых на основе ознакомления с конкретными видами труда;</w:t>
      </w:r>
    </w:p>
    <w:p w:rsidR="008E3DB9" w:rsidRPr="00C12464" w:rsidRDefault="008E3DB9" w:rsidP="00DA5878">
      <w:pPr>
        <w:pStyle w:val="a6"/>
        <w:numPr>
          <w:ilvl w:val="0"/>
          <w:numId w:val="24"/>
        </w:numPr>
        <w:jc w:val="both"/>
        <w:rPr>
          <w:rFonts w:ascii="Times New Roman" w:hAnsi="Times New Roman" w:cs="Times New Roman"/>
          <w:bCs/>
        </w:rPr>
      </w:pPr>
      <w:r w:rsidRPr="00C12464">
        <w:rPr>
          <w:rFonts w:ascii="Times New Roman" w:hAnsi="Times New Roman" w:cs="Times New Roman"/>
          <w:bCs/>
        </w:rPr>
        <w:t>воспитывать уважение и благодарность взрослым за их труд, заботу о детях; вовлекать в простейшие процессы хозяйственно-бытового труда;</w:t>
      </w:r>
    </w:p>
    <w:p w:rsidR="008E3DB9" w:rsidRPr="00C12464" w:rsidRDefault="008E3DB9" w:rsidP="00DA5878">
      <w:pPr>
        <w:pStyle w:val="a6"/>
        <w:numPr>
          <w:ilvl w:val="0"/>
          <w:numId w:val="24"/>
        </w:numPr>
        <w:jc w:val="both"/>
        <w:rPr>
          <w:rFonts w:ascii="Times New Roman" w:hAnsi="Times New Roman" w:cs="Times New Roman"/>
          <w:bCs/>
        </w:rPr>
      </w:pPr>
      <w:r w:rsidRPr="00C12464">
        <w:rPr>
          <w:rFonts w:ascii="Times New Roman" w:hAnsi="Times New Roman" w:cs="Times New Roman"/>
          <w:bCs/>
        </w:rPr>
        <w:t>развивать самостоятельность и уверенность в самообслуживании, желании включаться в повседневные трудовые дела в ДОО и семье.</w:t>
      </w:r>
    </w:p>
    <w:p w:rsidR="008E3DB9" w:rsidRPr="004C6F00" w:rsidRDefault="008E3DB9" w:rsidP="00DA5878">
      <w:pPr>
        <w:pStyle w:val="a6"/>
        <w:jc w:val="both"/>
        <w:rPr>
          <w:rFonts w:ascii="Times New Roman" w:hAnsi="Times New Roman" w:cs="Times New Roman"/>
          <w:b/>
          <w:bCs/>
          <w:i/>
          <w:u w:val="single"/>
        </w:rPr>
      </w:pPr>
      <w:r w:rsidRPr="004C6F00">
        <w:rPr>
          <w:rFonts w:ascii="Times New Roman" w:hAnsi="Times New Roman" w:cs="Times New Roman"/>
          <w:b/>
          <w:bCs/>
          <w:i/>
          <w:u w:val="single"/>
        </w:rPr>
        <w:t>В области формирования основ безопасного поведения:</w:t>
      </w:r>
    </w:p>
    <w:p w:rsidR="008E3DB9" w:rsidRPr="00C12464" w:rsidRDefault="008E3DB9" w:rsidP="00DA5878">
      <w:pPr>
        <w:pStyle w:val="a6"/>
        <w:numPr>
          <w:ilvl w:val="0"/>
          <w:numId w:val="25"/>
        </w:numPr>
        <w:jc w:val="both"/>
        <w:rPr>
          <w:rFonts w:ascii="Times New Roman" w:hAnsi="Times New Roman" w:cs="Times New Roman"/>
          <w:bCs/>
        </w:rPr>
      </w:pPr>
      <w:r w:rsidRPr="00C12464">
        <w:rPr>
          <w:rFonts w:ascii="Times New Roman" w:hAnsi="Times New Roman" w:cs="Times New Roman"/>
          <w:bCs/>
        </w:rPr>
        <w:t>обогащать представления детей об основных источниках и видах опасности в быту, на улице, в природе, в общении с незнакомыми людьми;</w:t>
      </w:r>
    </w:p>
    <w:p w:rsidR="008E3DB9" w:rsidRPr="00C12464" w:rsidRDefault="008E3DB9" w:rsidP="00DA5878">
      <w:pPr>
        <w:pStyle w:val="a6"/>
        <w:numPr>
          <w:ilvl w:val="0"/>
          <w:numId w:val="25"/>
        </w:numPr>
        <w:jc w:val="both"/>
        <w:rPr>
          <w:rFonts w:ascii="Times New Roman" w:hAnsi="Times New Roman" w:cs="Times New Roman"/>
          <w:bCs/>
        </w:rPr>
      </w:pPr>
      <w:r w:rsidRPr="00C12464">
        <w:rPr>
          <w:rFonts w:ascii="Times New Roman" w:hAnsi="Times New Roman" w:cs="Times New Roman"/>
          <w:bCs/>
        </w:rPr>
        <w:t>знакомить детей с простейшими способами безопасного поведения в опасных ситуациях;</w:t>
      </w:r>
    </w:p>
    <w:p w:rsidR="008E3DB9" w:rsidRPr="00C12464" w:rsidRDefault="008E3DB9" w:rsidP="00DA5878">
      <w:pPr>
        <w:pStyle w:val="a6"/>
        <w:numPr>
          <w:ilvl w:val="0"/>
          <w:numId w:val="25"/>
        </w:numPr>
        <w:jc w:val="both"/>
        <w:rPr>
          <w:rFonts w:ascii="Times New Roman" w:hAnsi="Times New Roman" w:cs="Times New Roman"/>
          <w:bCs/>
        </w:rPr>
      </w:pPr>
      <w:r w:rsidRPr="00C12464">
        <w:rPr>
          <w:rFonts w:ascii="Times New Roman" w:hAnsi="Times New Roman" w:cs="Times New Roman"/>
          <w:bCs/>
        </w:rPr>
        <w:t>формировать представления о правилах безопасного дорожного движения в качестве пешехода и пассажира транспортного средства.</w:t>
      </w:r>
    </w:p>
    <w:p w:rsidR="008E3DB9" w:rsidRPr="00C12464" w:rsidRDefault="008E3DB9" w:rsidP="00DA5878">
      <w:pPr>
        <w:pStyle w:val="a6"/>
        <w:numPr>
          <w:ilvl w:val="0"/>
          <w:numId w:val="25"/>
        </w:numPr>
        <w:jc w:val="both"/>
        <w:rPr>
          <w:rFonts w:ascii="Times New Roman" w:hAnsi="Times New Roman" w:cs="Times New Roman"/>
          <w:bCs/>
        </w:rPr>
      </w:pPr>
      <w:r w:rsidRPr="00C12464">
        <w:rPr>
          <w:rFonts w:ascii="Times New Roman" w:hAnsi="Times New Roman" w:cs="Times New Roman"/>
          <w:bCs/>
        </w:rPr>
        <w:t>формировать представления о правилах безопасного использования электронных гаджетов, в том числе мобильных устройств, планшетов и пр., исключая практическое использование электронных средств обучения.</w:t>
      </w:r>
    </w:p>
    <w:p w:rsidR="008E3DB9" w:rsidRPr="00C12464" w:rsidRDefault="008E3DB9" w:rsidP="00DA5878">
      <w:pPr>
        <w:pStyle w:val="a6"/>
        <w:jc w:val="both"/>
        <w:rPr>
          <w:rFonts w:ascii="Times New Roman" w:hAnsi="Times New Roman" w:cs="Times New Roman"/>
          <w:b/>
          <w:bCs/>
        </w:rPr>
      </w:pPr>
      <w:r w:rsidRPr="00C12464">
        <w:rPr>
          <w:rFonts w:ascii="Times New Roman" w:hAnsi="Times New Roman" w:cs="Times New Roman"/>
          <w:b/>
          <w:bCs/>
        </w:rPr>
        <w:t>Содержание образовательной деятельности.</w:t>
      </w:r>
    </w:p>
    <w:p w:rsidR="008E3DB9" w:rsidRPr="000A204D" w:rsidRDefault="008E3DB9" w:rsidP="00DA5878">
      <w:pPr>
        <w:pStyle w:val="a6"/>
        <w:jc w:val="both"/>
        <w:rPr>
          <w:rFonts w:ascii="Times New Roman" w:hAnsi="Times New Roman" w:cs="Times New Roman"/>
          <w:b/>
          <w:bCs/>
          <w:i/>
        </w:rPr>
      </w:pPr>
      <w:r w:rsidRPr="000A204D">
        <w:rPr>
          <w:rFonts w:ascii="Times New Roman" w:hAnsi="Times New Roman" w:cs="Times New Roman"/>
          <w:b/>
          <w:bCs/>
          <w:i/>
          <w:u w:val="single"/>
        </w:rPr>
        <w:t>В сфере социальных отношений</w:t>
      </w:r>
      <w:r w:rsidRPr="000A204D">
        <w:rPr>
          <w:rFonts w:ascii="Times New Roman" w:hAnsi="Times New Roman" w:cs="Times New Roman"/>
          <w:b/>
          <w:bCs/>
          <w:i/>
        </w:rPr>
        <w:t>.</w:t>
      </w:r>
    </w:p>
    <w:p w:rsidR="008E3DB9" w:rsidRPr="00C12464" w:rsidRDefault="008E3DB9" w:rsidP="00DA5878">
      <w:pPr>
        <w:pStyle w:val="a6"/>
        <w:jc w:val="both"/>
        <w:rPr>
          <w:rFonts w:ascii="Times New Roman" w:hAnsi="Times New Roman" w:cs="Times New Roman"/>
          <w:bCs/>
        </w:rPr>
      </w:pPr>
      <w:r w:rsidRPr="00C12464">
        <w:rPr>
          <w:rFonts w:ascii="Times New Roman" w:hAnsi="Times New Roman" w:cs="Times New Roman"/>
          <w:bCs/>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8E3DB9" w:rsidRPr="00C12464" w:rsidRDefault="008E3DB9" w:rsidP="00DA5878">
      <w:pPr>
        <w:pStyle w:val="a6"/>
        <w:jc w:val="both"/>
        <w:rPr>
          <w:rFonts w:ascii="Times New Roman" w:hAnsi="Times New Roman" w:cs="Times New Roman"/>
          <w:bCs/>
        </w:rPr>
      </w:pPr>
      <w:r w:rsidRPr="00C12464">
        <w:rPr>
          <w:rFonts w:ascii="Times New Roman" w:hAnsi="Times New Roman" w:cs="Times New Roman"/>
          <w:bCs/>
        </w:rP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w:t>
      </w:r>
      <w:r w:rsidRPr="00C12464">
        <w:rPr>
          <w:rFonts w:ascii="Times New Roman" w:hAnsi="Times New Roman" w:cs="Times New Roman"/>
          <w:bCs/>
        </w:rPr>
        <w:lastRenderedPageBreak/>
        <w:t>ошибки и найти адекватный способ их устранения.</w:t>
      </w:r>
    </w:p>
    <w:p w:rsidR="008E3DB9" w:rsidRPr="00C12464" w:rsidRDefault="008E3DB9" w:rsidP="00DA5878">
      <w:pPr>
        <w:pStyle w:val="a6"/>
        <w:jc w:val="both"/>
        <w:rPr>
          <w:rFonts w:ascii="Times New Roman" w:hAnsi="Times New Roman" w:cs="Times New Roman"/>
          <w:bCs/>
        </w:rPr>
      </w:pPr>
      <w:r w:rsidRPr="00C12464">
        <w:rPr>
          <w:rFonts w:ascii="Times New Roman" w:hAnsi="Times New Roman" w:cs="Times New Roman"/>
          <w:bCs/>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C12464">
        <w:rPr>
          <w:rFonts w:ascii="Times New Roman" w:hAnsi="Times New Roman" w:cs="Times New Roman"/>
          <w:bCs/>
        </w:rPr>
        <w:t>эмпатийного</w:t>
      </w:r>
      <w:proofErr w:type="spellEnd"/>
      <w:r w:rsidRPr="00C12464">
        <w:rPr>
          <w:rFonts w:ascii="Times New Roman" w:hAnsi="Times New Roman" w:cs="Times New Roman"/>
          <w:bCs/>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w:t>
      </w:r>
    </w:p>
    <w:p w:rsidR="008E3DB9" w:rsidRPr="00C12464" w:rsidRDefault="008E3DB9" w:rsidP="00DA5878">
      <w:pPr>
        <w:pStyle w:val="a6"/>
        <w:jc w:val="both"/>
        <w:rPr>
          <w:rFonts w:ascii="Times New Roman" w:hAnsi="Times New Roman" w:cs="Times New Roman"/>
          <w:bCs/>
        </w:rPr>
      </w:pPr>
      <w:r w:rsidRPr="00C12464">
        <w:rPr>
          <w:rFonts w:ascii="Times New Roman" w:hAnsi="Times New Roman" w:cs="Times New Roman"/>
          <w:bCs/>
        </w:rPr>
        <w:t xml:space="preserve">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8E3DB9" w:rsidRPr="00C12464" w:rsidRDefault="008E3DB9" w:rsidP="00DA5878">
      <w:pPr>
        <w:pStyle w:val="a6"/>
        <w:jc w:val="both"/>
        <w:rPr>
          <w:rFonts w:ascii="Times New Roman" w:hAnsi="Times New Roman" w:cs="Times New Roman"/>
          <w:bCs/>
        </w:rPr>
      </w:pPr>
      <w:r w:rsidRPr="00C12464">
        <w:rPr>
          <w:rFonts w:ascii="Times New Roman" w:hAnsi="Times New Roman" w:cs="Times New Roman"/>
          <w:bCs/>
        </w:rPr>
        <w:t>Педагог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w:t>
      </w:r>
    </w:p>
    <w:p w:rsidR="008E3DB9" w:rsidRPr="00C12464" w:rsidRDefault="008E3DB9" w:rsidP="00DA5878">
      <w:pPr>
        <w:pStyle w:val="a6"/>
        <w:jc w:val="both"/>
        <w:rPr>
          <w:rFonts w:ascii="Times New Roman" w:hAnsi="Times New Roman" w:cs="Times New Roman"/>
          <w:bCs/>
        </w:rPr>
      </w:pPr>
      <w:r w:rsidRPr="00C12464">
        <w:rPr>
          <w:rFonts w:ascii="Times New Roman" w:hAnsi="Times New Roman" w:cs="Times New Roman"/>
          <w:bCs/>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rsidR="008E3DB9" w:rsidRPr="00C12464" w:rsidRDefault="008E3DB9" w:rsidP="00DA5878">
      <w:pPr>
        <w:pStyle w:val="a6"/>
        <w:jc w:val="both"/>
        <w:rPr>
          <w:rFonts w:ascii="Times New Roman" w:hAnsi="Times New Roman" w:cs="Times New Roman"/>
          <w:bCs/>
        </w:rPr>
      </w:pPr>
      <w:r w:rsidRPr="00C12464">
        <w:rPr>
          <w:rFonts w:ascii="Times New Roman" w:hAnsi="Times New Roman" w:cs="Times New Roman"/>
          <w:bCs/>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8E3DB9" w:rsidRPr="00C12464" w:rsidRDefault="008E3DB9" w:rsidP="00DA5878">
      <w:pPr>
        <w:pStyle w:val="a6"/>
        <w:jc w:val="both"/>
        <w:rPr>
          <w:rFonts w:ascii="Times New Roman" w:hAnsi="Times New Roman" w:cs="Times New Roman"/>
          <w:bCs/>
        </w:rPr>
      </w:pPr>
      <w:r w:rsidRPr="00C12464">
        <w:rPr>
          <w:rFonts w:ascii="Times New Roman" w:hAnsi="Times New Roman" w:cs="Times New Roman"/>
          <w:bCs/>
        </w:rPr>
        <w:t>Развивает позитивное отношение к ДОО: знакомит с сотрудниками,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8E3DB9" w:rsidRPr="000A204D" w:rsidRDefault="008E3DB9" w:rsidP="00DA5878">
      <w:pPr>
        <w:pStyle w:val="a6"/>
        <w:jc w:val="both"/>
        <w:rPr>
          <w:rFonts w:ascii="Times New Roman" w:hAnsi="Times New Roman" w:cs="Times New Roman"/>
          <w:b/>
          <w:bCs/>
          <w:i/>
          <w:u w:val="single"/>
        </w:rPr>
      </w:pPr>
      <w:r w:rsidRPr="000A204D">
        <w:rPr>
          <w:rFonts w:ascii="Times New Roman" w:hAnsi="Times New Roman" w:cs="Times New Roman"/>
          <w:b/>
          <w:bCs/>
          <w:i/>
          <w:u w:val="single"/>
        </w:rPr>
        <w:t>В области формирования основ гражданственности и патриотизма.</w:t>
      </w:r>
    </w:p>
    <w:p w:rsidR="008E3DB9" w:rsidRPr="00C12464" w:rsidRDefault="008E3DB9" w:rsidP="00DA5878">
      <w:pPr>
        <w:pStyle w:val="a6"/>
        <w:jc w:val="both"/>
        <w:rPr>
          <w:rFonts w:ascii="Times New Roman" w:hAnsi="Times New Roman" w:cs="Times New Roman"/>
          <w:bCs/>
        </w:rPr>
      </w:pPr>
      <w:r w:rsidRPr="00C12464">
        <w:rPr>
          <w:rFonts w:ascii="Times New Roman" w:hAnsi="Times New Roman" w:cs="Times New Roman"/>
          <w:bCs/>
        </w:rPr>
        <w:t>Воспитывает уважительное отношение к нашей Родине ‒ России. Продолжает знакомить с государственной символикой РФ: Российский флаг и герб России; воспитывает уважительное отношение к символам страны. 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 Педагог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 Поддерживает интерес к народной культуре страны (традициям, устному народному творчеству, народной музыке, танцам, играм, игрушкам).</w:t>
      </w:r>
    </w:p>
    <w:p w:rsidR="008E3DB9" w:rsidRPr="000A204D" w:rsidRDefault="008E3DB9" w:rsidP="00DA5878">
      <w:pPr>
        <w:pStyle w:val="a6"/>
        <w:jc w:val="both"/>
        <w:rPr>
          <w:rFonts w:ascii="Times New Roman" w:hAnsi="Times New Roman" w:cs="Times New Roman"/>
          <w:b/>
          <w:bCs/>
          <w:i/>
          <w:u w:val="single"/>
        </w:rPr>
      </w:pPr>
      <w:r w:rsidRPr="000A204D">
        <w:rPr>
          <w:rFonts w:ascii="Times New Roman" w:hAnsi="Times New Roman" w:cs="Times New Roman"/>
          <w:b/>
          <w:bCs/>
          <w:i/>
          <w:u w:val="single"/>
        </w:rPr>
        <w:t>В сфере трудового воспитания.</w:t>
      </w:r>
    </w:p>
    <w:p w:rsidR="008E3DB9" w:rsidRPr="00C12464" w:rsidRDefault="008E3DB9" w:rsidP="00DA5878">
      <w:pPr>
        <w:pStyle w:val="a6"/>
        <w:jc w:val="both"/>
        <w:rPr>
          <w:rFonts w:ascii="Times New Roman" w:hAnsi="Times New Roman" w:cs="Times New Roman"/>
          <w:bCs/>
        </w:rPr>
      </w:pPr>
      <w:r w:rsidRPr="00C12464">
        <w:rPr>
          <w:rFonts w:ascii="Times New Roman" w:hAnsi="Times New Roman" w:cs="Times New Roman"/>
          <w:bCs/>
        </w:rPr>
        <w:t xml:space="preserve">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w:t>
      </w:r>
      <w:r w:rsidRPr="00C12464">
        <w:rPr>
          <w:rFonts w:ascii="Times New Roman" w:hAnsi="Times New Roman" w:cs="Times New Roman"/>
          <w:bCs/>
        </w:rPr>
        <w:lastRenderedPageBreak/>
        <w:t>жизнедеятельности детей в ДОО.</w:t>
      </w:r>
    </w:p>
    <w:p w:rsidR="008E3DB9" w:rsidRPr="00C12464" w:rsidRDefault="008E3DB9" w:rsidP="00DA5878">
      <w:pPr>
        <w:pStyle w:val="a6"/>
        <w:jc w:val="both"/>
        <w:rPr>
          <w:rFonts w:ascii="Times New Roman" w:hAnsi="Times New Roman" w:cs="Times New Roman"/>
          <w:bCs/>
        </w:rPr>
      </w:pPr>
      <w:r w:rsidRPr="00C12464">
        <w:rPr>
          <w:rFonts w:ascii="Times New Roman" w:hAnsi="Times New Roman" w:cs="Times New Roman"/>
          <w:bCs/>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8E3DB9" w:rsidRPr="00C12464" w:rsidRDefault="008E3DB9" w:rsidP="00DA5878">
      <w:pPr>
        <w:pStyle w:val="a6"/>
        <w:jc w:val="both"/>
        <w:rPr>
          <w:rFonts w:ascii="Times New Roman" w:hAnsi="Times New Roman" w:cs="Times New Roman"/>
          <w:bCs/>
        </w:rPr>
      </w:pPr>
      <w:r w:rsidRPr="00C12464">
        <w:rPr>
          <w:rFonts w:ascii="Times New Roman" w:hAnsi="Times New Roman" w:cs="Times New Roman"/>
          <w:bCs/>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 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(прочный/ломкий материал, промокаемый/водоотталкивающий материал, мягкий/твердый материал и т. п.).</w:t>
      </w:r>
    </w:p>
    <w:p w:rsidR="008E3DB9" w:rsidRPr="00C12464" w:rsidRDefault="008E3DB9" w:rsidP="00DA5878">
      <w:pPr>
        <w:pStyle w:val="a6"/>
        <w:jc w:val="both"/>
        <w:rPr>
          <w:rFonts w:ascii="Times New Roman" w:hAnsi="Times New Roman" w:cs="Times New Roman"/>
          <w:bCs/>
        </w:rPr>
      </w:pPr>
      <w:r w:rsidRPr="00C12464">
        <w:rPr>
          <w:rFonts w:ascii="Times New Roman" w:hAnsi="Times New Roman" w:cs="Times New Roman"/>
          <w:bCs/>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w:t>
      </w:r>
      <w:proofErr w:type="spellStart"/>
      <w:r w:rsidRPr="00C12464">
        <w:rPr>
          <w:rFonts w:ascii="Times New Roman" w:hAnsi="Times New Roman" w:cs="Times New Roman"/>
          <w:bCs/>
        </w:rPr>
        <w:t>мультиварка</w:t>
      </w:r>
      <w:proofErr w:type="spellEnd"/>
      <w:r w:rsidRPr="00C12464">
        <w:rPr>
          <w:rFonts w:ascii="Times New Roman" w:hAnsi="Times New Roman" w:cs="Times New Roman"/>
          <w:bCs/>
        </w:rPr>
        <w:t>,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8E3DB9" w:rsidRPr="00C12464" w:rsidRDefault="008E3DB9" w:rsidP="00DA5878">
      <w:pPr>
        <w:pStyle w:val="a6"/>
        <w:jc w:val="both"/>
        <w:rPr>
          <w:rFonts w:ascii="Times New Roman" w:hAnsi="Times New Roman" w:cs="Times New Roman"/>
          <w:bCs/>
        </w:rPr>
      </w:pPr>
      <w:r w:rsidRPr="00C12464">
        <w:rPr>
          <w:rFonts w:ascii="Times New Roman" w:hAnsi="Times New Roman" w:cs="Times New Roman"/>
          <w:bCs/>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 п.).</w:t>
      </w:r>
    </w:p>
    <w:p w:rsidR="008E3DB9" w:rsidRPr="00C12464" w:rsidRDefault="008E3DB9" w:rsidP="00DA5878">
      <w:pPr>
        <w:pStyle w:val="a6"/>
        <w:jc w:val="both"/>
        <w:rPr>
          <w:rFonts w:ascii="Times New Roman" w:hAnsi="Times New Roman" w:cs="Times New Roman"/>
          <w:bCs/>
        </w:rPr>
      </w:pPr>
      <w:r w:rsidRPr="00C12464">
        <w:rPr>
          <w:rFonts w:ascii="Times New Roman" w:hAnsi="Times New Roman" w:cs="Times New Roman"/>
          <w:bCs/>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8E3DB9" w:rsidRPr="000A204D" w:rsidRDefault="008E3DB9" w:rsidP="00DA5878">
      <w:pPr>
        <w:pStyle w:val="a6"/>
        <w:jc w:val="both"/>
        <w:rPr>
          <w:rFonts w:ascii="Times New Roman" w:hAnsi="Times New Roman" w:cs="Times New Roman"/>
          <w:b/>
          <w:bCs/>
          <w:i/>
          <w:u w:val="single"/>
        </w:rPr>
      </w:pPr>
      <w:r w:rsidRPr="000A204D">
        <w:rPr>
          <w:rFonts w:ascii="Times New Roman" w:hAnsi="Times New Roman" w:cs="Times New Roman"/>
          <w:b/>
          <w:bCs/>
          <w:i/>
          <w:u w:val="single"/>
        </w:rPr>
        <w:t>В области формирования основ безопасности поведения.</w:t>
      </w:r>
    </w:p>
    <w:p w:rsidR="008E3DB9" w:rsidRPr="00C12464" w:rsidRDefault="008E3DB9" w:rsidP="00DA5878">
      <w:pPr>
        <w:pStyle w:val="a6"/>
        <w:jc w:val="both"/>
        <w:rPr>
          <w:rFonts w:ascii="Times New Roman" w:hAnsi="Times New Roman" w:cs="Times New Roman"/>
          <w:bCs/>
        </w:rPr>
      </w:pPr>
      <w:r w:rsidRPr="00C12464">
        <w:rPr>
          <w:rFonts w:ascii="Times New Roman" w:hAnsi="Times New Roman" w:cs="Times New Roman"/>
          <w:bCs/>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8E3DB9" w:rsidRPr="00C12464" w:rsidRDefault="008E3DB9" w:rsidP="00DA5878">
      <w:pPr>
        <w:pStyle w:val="a6"/>
        <w:jc w:val="both"/>
        <w:rPr>
          <w:rFonts w:ascii="Times New Roman" w:hAnsi="Times New Roman" w:cs="Times New Roman"/>
          <w:bCs/>
        </w:rPr>
      </w:pPr>
      <w:r w:rsidRPr="00C12464">
        <w:rPr>
          <w:rFonts w:ascii="Times New Roman" w:hAnsi="Times New Roman" w:cs="Times New Roman"/>
          <w:bCs/>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8E3DB9" w:rsidRPr="00C12464" w:rsidRDefault="008E3DB9" w:rsidP="00DA5878">
      <w:pPr>
        <w:pStyle w:val="a6"/>
        <w:jc w:val="both"/>
        <w:rPr>
          <w:rFonts w:ascii="Times New Roman" w:hAnsi="Times New Roman" w:cs="Times New Roman"/>
          <w:bCs/>
        </w:rPr>
      </w:pPr>
      <w:r w:rsidRPr="00C12464">
        <w:rPr>
          <w:rFonts w:ascii="Times New Roman" w:hAnsi="Times New Roman" w:cs="Times New Roman"/>
          <w:bCs/>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8E3DB9" w:rsidRPr="00C12464" w:rsidRDefault="008E3DB9" w:rsidP="00DA5878">
      <w:pPr>
        <w:pStyle w:val="a6"/>
        <w:jc w:val="both"/>
        <w:rPr>
          <w:rFonts w:ascii="Times New Roman" w:hAnsi="Times New Roman" w:cs="Times New Roman"/>
          <w:bCs/>
        </w:rPr>
      </w:pPr>
      <w:r w:rsidRPr="00C12464">
        <w:rPr>
          <w:rFonts w:ascii="Times New Roman" w:hAnsi="Times New Roman" w:cs="Times New Roman"/>
          <w:bCs/>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 п.</w:t>
      </w:r>
    </w:p>
    <w:p w:rsidR="008E3DB9" w:rsidRPr="000A204D" w:rsidRDefault="008E3DB9" w:rsidP="00DA5878">
      <w:pPr>
        <w:pStyle w:val="a6"/>
        <w:jc w:val="both"/>
        <w:rPr>
          <w:rFonts w:ascii="Times New Roman" w:hAnsi="Times New Roman" w:cs="Times New Roman"/>
        </w:rPr>
      </w:pPr>
    </w:p>
    <w:p w:rsidR="008E3DB9" w:rsidRPr="000A204D" w:rsidRDefault="000A204D" w:rsidP="00DA5878">
      <w:pPr>
        <w:pStyle w:val="a6"/>
        <w:jc w:val="both"/>
        <w:rPr>
          <w:rFonts w:ascii="Times New Roman" w:hAnsi="Times New Roman" w:cs="Times New Roman"/>
          <w:b/>
        </w:rPr>
      </w:pPr>
      <w:r>
        <w:rPr>
          <w:rFonts w:ascii="Times New Roman" w:hAnsi="Times New Roman" w:cs="Times New Roman"/>
          <w:b/>
        </w:rPr>
        <w:t>о</w:t>
      </w:r>
      <w:r w:rsidR="008E3DB9" w:rsidRPr="000A204D">
        <w:rPr>
          <w:rFonts w:ascii="Times New Roman" w:hAnsi="Times New Roman" w:cs="Times New Roman"/>
          <w:b/>
        </w:rPr>
        <w:t>т 5 лет до 6 лет.</w:t>
      </w:r>
      <w:r w:rsidR="008E3DB9" w:rsidRPr="000A204D">
        <w:rPr>
          <w:rFonts w:ascii="Times New Roman" w:hAnsi="Times New Roman" w:cs="Times New Roman"/>
        </w:rPr>
        <w:t xml:space="preserve"> </w:t>
      </w:r>
      <w:r>
        <w:rPr>
          <w:rFonts w:ascii="Times New Roman" w:hAnsi="Times New Roman" w:cs="Times New Roman"/>
          <w:b/>
        </w:rPr>
        <w:t>(</w:t>
      </w:r>
      <w:r w:rsidR="008E3DB9" w:rsidRPr="000A204D">
        <w:rPr>
          <w:rFonts w:ascii="Times New Roman" w:hAnsi="Times New Roman" w:cs="Times New Roman"/>
          <w:b/>
        </w:rPr>
        <w:t>ФОП ДО, п.18.6.</w:t>
      </w:r>
      <w:r>
        <w:rPr>
          <w:rFonts w:ascii="Times New Roman" w:hAnsi="Times New Roman" w:cs="Times New Roman"/>
          <w:b/>
        </w:rPr>
        <w:t>)</w:t>
      </w:r>
    </w:p>
    <w:p w:rsidR="008E3DB9" w:rsidRPr="000A204D" w:rsidRDefault="008E3DB9" w:rsidP="00DA5878">
      <w:pPr>
        <w:pStyle w:val="a6"/>
        <w:jc w:val="both"/>
        <w:rPr>
          <w:rFonts w:ascii="Times New Roman" w:hAnsi="Times New Roman" w:cs="Times New Roman"/>
          <w:i/>
        </w:rPr>
      </w:pPr>
      <w:r w:rsidRPr="000A204D">
        <w:rPr>
          <w:rFonts w:ascii="Times New Roman" w:hAnsi="Times New Roman" w:cs="Times New Roman"/>
          <w:i/>
        </w:rPr>
        <w:t xml:space="preserve">В области   социально-коммуникативного   развития   основными   задачами образовательной деятельности являются: </w:t>
      </w:r>
    </w:p>
    <w:p w:rsidR="008E3DB9" w:rsidRPr="000A204D" w:rsidRDefault="008E3DB9" w:rsidP="00DA5878">
      <w:pPr>
        <w:pStyle w:val="a6"/>
        <w:jc w:val="both"/>
        <w:rPr>
          <w:rFonts w:ascii="Times New Roman" w:hAnsi="Times New Roman" w:cs="Times New Roman"/>
          <w:b/>
          <w:i/>
        </w:rPr>
      </w:pPr>
      <w:r w:rsidRPr="000A204D">
        <w:rPr>
          <w:rFonts w:ascii="Times New Roman" w:hAnsi="Times New Roman" w:cs="Times New Roman"/>
          <w:b/>
          <w:i/>
          <w:u w:val="single"/>
        </w:rPr>
        <w:t>В сфере социальных отношений</w:t>
      </w:r>
      <w:r w:rsidRPr="000A204D">
        <w:rPr>
          <w:rFonts w:ascii="Times New Roman" w:hAnsi="Times New Roman" w:cs="Times New Roman"/>
          <w:b/>
          <w:i/>
        </w:rPr>
        <w:t>:</w:t>
      </w:r>
    </w:p>
    <w:p w:rsidR="008E3DB9" w:rsidRPr="000A204D" w:rsidRDefault="008E3DB9" w:rsidP="00DA5878">
      <w:pPr>
        <w:pStyle w:val="a6"/>
        <w:numPr>
          <w:ilvl w:val="0"/>
          <w:numId w:val="26"/>
        </w:numPr>
        <w:jc w:val="both"/>
        <w:rPr>
          <w:rFonts w:ascii="Times New Roman" w:hAnsi="Times New Roman" w:cs="Times New Roman"/>
        </w:rPr>
      </w:pPr>
      <w:r w:rsidRPr="000A204D">
        <w:rPr>
          <w:rFonts w:ascii="Times New Roman" w:hAnsi="Times New Roman" w:cs="Times New Roman"/>
        </w:rPr>
        <w:t>обогащать представления детей о формах поведения и действиях в различных ситуациях в семье и ДОО;</w:t>
      </w:r>
    </w:p>
    <w:p w:rsidR="008E3DB9" w:rsidRPr="000A204D" w:rsidRDefault="008E3DB9" w:rsidP="00DA5878">
      <w:pPr>
        <w:pStyle w:val="a6"/>
        <w:numPr>
          <w:ilvl w:val="0"/>
          <w:numId w:val="26"/>
        </w:numPr>
        <w:jc w:val="both"/>
        <w:rPr>
          <w:rFonts w:ascii="Times New Roman" w:hAnsi="Times New Roman" w:cs="Times New Roman"/>
        </w:rPr>
      </w:pPr>
      <w:r w:rsidRPr="000A204D">
        <w:rPr>
          <w:rFonts w:ascii="Times New Roman" w:hAnsi="Times New Roman" w:cs="Times New Roman"/>
        </w:rPr>
        <w:t xml:space="preserve">содействовать пониманию детьми собственных и </w:t>
      </w:r>
      <w:proofErr w:type="gramStart"/>
      <w:r w:rsidRPr="000A204D">
        <w:rPr>
          <w:rFonts w:ascii="Times New Roman" w:hAnsi="Times New Roman" w:cs="Times New Roman"/>
        </w:rPr>
        <w:t>чужих эмоциональных состояний</w:t>
      </w:r>
      <w:proofErr w:type="gramEnd"/>
      <w:r w:rsidRPr="000A204D">
        <w:rPr>
          <w:rFonts w:ascii="Times New Roman" w:hAnsi="Times New Roman" w:cs="Times New Roman"/>
        </w:rPr>
        <w:t xml:space="preserve"> и </w:t>
      </w:r>
      <w:r w:rsidRPr="000A204D">
        <w:rPr>
          <w:rFonts w:ascii="Times New Roman" w:hAnsi="Times New Roman" w:cs="Times New Roman"/>
        </w:rPr>
        <w:lastRenderedPageBreak/>
        <w:t xml:space="preserve">переживаний, овладению способами </w:t>
      </w:r>
      <w:proofErr w:type="spellStart"/>
      <w:r w:rsidRPr="000A204D">
        <w:rPr>
          <w:rFonts w:ascii="Times New Roman" w:hAnsi="Times New Roman" w:cs="Times New Roman"/>
        </w:rPr>
        <w:t>эмпатийного</w:t>
      </w:r>
      <w:proofErr w:type="spellEnd"/>
      <w:r w:rsidRPr="000A204D">
        <w:rPr>
          <w:rFonts w:ascii="Times New Roman" w:hAnsi="Times New Roman" w:cs="Times New Roman"/>
        </w:rPr>
        <w:t xml:space="preserve"> поведения в ответ на разнообразные эмоциональные проявления сверстников и взрослых;</w:t>
      </w:r>
    </w:p>
    <w:p w:rsidR="008E3DB9" w:rsidRPr="000A204D" w:rsidRDefault="008E3DB9" w:rsidP="00DA5878">
      <w:pPr>
        <w:pStyle w:val="a6"/>
        <w:numPr>
          <w:ilvl w:val="0"/>
          <w:numId w:val="26"/>
        </w:numPr>
        <w:jc w:val="both"/>
        <w:rPr>
          <w:rFonts w:ascii="Times New Roman" w:hAnsi="Times New Roman" w:cs="Times New Roman"/>
        </w:rPr>
      </w:pPr>
      <w:r w:rsidRPr="000A204D">
        <w:rPr>
          <w:rFonts w:ascii="Times New Roman" w:hAnsi="Times New Roman" w:cs="Times New Roman"/>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8E3DB9" w:rsidRPr="000A204D" w:rsidRDefault="008E3DB9" w:rsidP="00DA5878">
      <w:pPr>
        <w:pStyle w:val="a6"/>
        <w:numPr>
          <w:ilvl w:val="0"/>
          <w:numId w:val="26"/>
        </w:numPr>
        <w:jc w:val="both"/>
        <w:rPr>
          <w:rFonts w:ascii="Times New Roman" w:hAnsi="Times New Roman" w:cs="Times New Roman"/>
        </w:rPr>
      </w:pPr>
      <w:r w:rsidRPr="000A204D">
        <w:rPr>
          <w:rFonts w:ascii="Times New Roman" w:hAnsi="Times New Roman" w:cs="Times New Roman"/>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8E3DB9" w:rsidRPr="000A204D" w:rsidRDefault="008E3DB9" w:rsidP="00DA5878">
      <w:pPr>
        <w:pStyle w:val="a6"/>
        <w:numPr>
          <w:ilvl w:val="0"/>
          <w:numId w:val="26"/>
        </w:numPr>
        <w:jc w:val="both"/>
        <w:rPr>
          <w:rFonts w:ascii="Times New Roman" w:hAnsi="Times New Roman" w:cs="Times New Roman"/>
        </w:rPr>
      </w:pPr>
      <w:r w:rsidRPr="000A204D">
        <w:rPr>
          <w:rFonts w:ascii="Times New Roman" w:hAnsi="Times New Roman" w:cs="Times New Roman"/>
        </w:rPr>
        <w:t>расширять представления о правилах поведения в общественных местах; об обязанностях в группе.</w:t>
      </w:r>
    </w:p>
    <w:p w:rsidR="008E3DB9" w:rsidRPr="000A204D" w:rsidRDefault="008E3DB9" w:rsidP="00DA5878">
      <w:pPr>
        <w:pStyle w:val="a6"/>
        <w:jc w:val="both"/>
        <w:rPr>
          <w:rFonts w:ascii="Times New Roman" w:hAnsi="Times New Roman" w:cs="Times New Roman"/>
          <w:b/>
          <w:i/>
        </w:rPr>
      </w:pPr>
      <w:r w:rsidRPr="000A204D">
        <w:rPr>
          <w:rFonts w:ascii="Times New Roman" w:hAnsi="Times New Roman" w:cs="Times New Roman"/>
          <w:b/>
          <w:i/>
          <w:u w:val="single"/>
        </w:rPr>
        <w:t>В области формирования основ гражданственности и патриотизма</w:t>
      </w:r>
      <w:r w:rsidRPr="000A204D">
        <w:rPr>
          <w:rFonts w:ascii="Times New Roman" w:hAnsi="Times New Roman" w:cs="Times New Roman"/>
          <w:b/>
          <w:i/>
        </w:rPr>
        <w:t xml:space="preserve">: </w:t>
      </w:r>
    </w:p>
    <w:p w:rsidR="008E3DB9" w:rsidRPr="000A204D" w:rsidRDefault="008E3DB9" w:rsidP="00DA5878">
      <w:pPr>
        <w:pStyle w:val="a6"/>
        <w:numPr>
          <w:ilvl w:val="0"/>
          <w:numId w:val="27"/>
        </w:numPr>
        <w:jc w:val="both"/>
        <w:rPr>
          <w:rFonts w:ascii="Times New Roman" w:hAnsi="Times New Roman" w:cs="Times New Roman"/>
        </w:rPr>
      </w:pPr>
      <w:r w:rsidRPr="000A204D">
        <w:rPr>
          <w:rFonts w:ascii="Times New Roman" w:hAnsi="Times New Roman" w:cs="Times New Roman"/>
        </w:rPr>
        <w:t xml:space="preserve">воспитывать    уважительное    отношение    к    </w:t>
      </w:r>
      <w:proofErr w:type="gramStart"/>
      <w:r w:rsidRPr="000A204D">
        <w:rPr>
          <w:rFonts w:ascii="Times New Roman" w:hAnsi="Times New Roman" w:cs="Times New Roman"/>
        </w:rPr>
        <w:t xml:space="preserve">Родине,   </w:t>
      </w:r>
      <w:proofErr w:type="gramEnd"/>
      <w:r w:rsidRPr="000A204D">
        <w:rPr>
          <w:rFonts w:ascii="Times New Roman" w:hAnsi="Times New Roman" w:cs="Times New Roman"/>
        </w:rPr>
        <w:t xml:space="preserve"> к    людям    разных</w:t>
      </w:r>
    </w:p>
    <w:p w:rsidR="008E3DB9" w:rsidRPr="000A204D" w:rsidRDefault="008E3DB9" w:rsidP="00DA5878">
      <w:pPr>
        <w:pStyle w:val="a6"/>
        <w:numPr>
          <w:ilvl w:val="0"/>
          <w:numId w:val="27"/>
        </w:numPr>
        <w:jc w:val="both"/>
        <w:rPr>
          <w:rFonts w:ascii="Times New Roman" w:hAnsi="Times New Roman" w:cs="Times New Roman"/>
        </w:rPr>
      </w:pPr>
      <w:r w:rsidRPr="000A204D">
        <w:rPr>
          <w:rFonts w:ascii="Times New Roman" w:hAnsi="Times New Roman" w:cs="Times New Roman"/>
        </w:rPr>
        <w:t>национальностей, проживающим на территории России, их культурному наследию; знакомить детей с содержанием государственных праздников и традициями</w:t>
      </w:r>
    </w:p>
    <w:p w:rsidR="008E3DB9" w:rsidRPr="000A204D" w:rsidRDefault="008E3DB9" w:rsidP="00DA5878">
      <w:pPr>
        <w:pStyle w:val="a6"/>
        <w:numPr>
          <w:ilvl w:val="0"/>
          <w:numId w:val="27"/>
        </w:numPr>
        <w:jc w:val="both"/>
        <w:rPr>
          <w:rFonts w:ascii="Times New Roman" w:hAnsi="Times New Roman" w:cs="Times New Roman"/>
        </w:rPr>
      </w:pPr>
      <w:r w:rsidRPr="000A204D">
        <w:rPr>
          <w:rFonts w:ascii="Times New Roman" w:hAnsi="Times New Roman" w:cs="Times New Roman"/>
        </w:rPr>
        <w:t>празднования, развивать патриотические чувства, уважение и гордость за поступки героев Отечества, достижения страны;</w:t>
      </w:r>
    </w:p>
    <w:p w:rsidR="008E3DB9" w:rsidRPr="000A204D" w:rsidRDefault="008E3DB9" w:rsidP="00DA5878">
      <w:pPr>
        <w:pStyle w:val="a6"/>
        <w:numPr>
          <w:ilvl w:val="0"/>
          <w:numId w:val="27"/>
        </w:numPr>
        <w:jc w:val="both"/>
        <w:rPr>
          <w:rFonts w:ascii="Times New Roman" w:hAnsi="Times New Roman" w:cs="Times New Roman"/>
        </w:rPr>
      </w:pPr>
      <w:r w:rsidRPr="000A204D">
        <w:rPr>
          <w:rFonts w:ascii="Times New Roman" w:hAnsi="Times New Roman" w:cs="Times New Roman"/>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8E3DB9" w:rsidRPr="000A204D" w:rsidRDefault="008E3DB9" w:rsidP="00DA5878">
      <w:pPr>
        <w:pStyle w:val="a6"/>
        <w:jc w:val="both"/>
        <w:rPr>
          <w:rFonts w:ascii="Times New Roman" w:hAnsi="Times New Roman" w:cs="Times New Roman"/>
          <w:b/>
          <w:i/>
          <w:u w:val="single"/>
        </w:rPr>
      </w:pPr>
      <w:r w:rsidRPr="000A204D">
        <w:rPr>
          <w:rFonts w:ascii="Times New Roman" w:hAnsi="Times New Roman" w:cs="Times New Roman"/>
          <w:b/>
          <w:i/>
          <w:u w:val="single"/>
        </w:rPr>
        <w:t>В сфере трудового воспитания:</w:t>
      </w:r>
    </w:p>
    <w:p w:rsidR="008E3DB9" w:rsidRPr="000A204D" w:rsidRDefault="008E3DB9" w:rsidP="00DA5878">
      <w:pPr>
        <w:pStyle w:val="a6"/>
        <w:jc w:val="both"/>
        <w:rPr>
          <w:rFonts w:ascii="Times New Roman" w:hAnsi="Times New Roman" w:cs="Times New Roman"/>
        </w:rPr>
      </w:pPr>
      <w:r w:rsidRPr="000A204D">
        <w:rPr>
          <w:rFonts w:ascii="Times New Roman" w:hAnsi="Times New Roman" w:cs="Times New Roman"/>
        </w:rPr>
        <w:t>формировать представления о профессиях и трудовых процессах;</w:t>
      </w:r>
    </w:p>
    <w:p w:rsidR="008E3DB9" w:rsidRPr="000A204D" w:rsidRDefault="008E3DB9" w:rsidP="00DA5878">
      <w:pPr>
        <w:pStyle w:val="a6"/>
        <w:jc w:val="both"/>
        <w:rPr>
          <w:rFonts w:ascii="Times New Roman" w:hAnsi="Times New Roman" w:cs="Times New Roman"/>
        </w:rPr>
      </w:pPr>
      <w:r w:rsidRPr="000A204D">
        <w:rPr>
          <w:rFonts w:ascii="Times New Roman" w:hAnsi="Times New Roman" w:cs="Times New Roman"/>
        </w:rPr>
        <w:t>воспитывать бережное отношение к труду взрослых, к результатам их труда; развивать самостоятельность и инициативу в трудовой деятельности по</w:t>
      </w:r>
    </w:p>
    <w:p w:rsidR="008E3DB9" w:rsidRPr="000A204D" w:rsidRDefault="008E3DB9" w:rsidP="00DA5878">
      <w:pPr>
        <w:pStyle w:val="a6"/>
        <w:jc w:val="both"/>
        <w:rPr>
          <w:rFonts w:ascii="Times New Roman" w:hAnsi="Times New Roman" w:cs="Times New Roman"/>
        </w:rPr>
      </w:pPr>
      <w:r w:rsidRPr="000A204D">
        <w:rPr>
          <w:rFonts w:ascii="Times New Roman" w:hAnsi="Times New Roman" w:cs="Times New Roman"/>
        </w:rPr>
        <w:t>самообслуживанию, хозяйственно-бытовому, ручному труду и конструированию, труду в природе;</w:t>
      </w:r>
    </w:p>
    <w:p w:rsidR="008E3DB9" w:rsidRPr="000A204D" w:rsidRDefault="008E3DB9" w:rsidP="00DA5878">
      <w:pPr>
        <w:pStyle w:val="a6"/>
        <w:jc w:val="both"/>
        <w:rPr>
          <w:rFonts w:ascii="Times New Roman" w:hAnsi="Times New Roman" w:cs="Times New Roman"/>
        </w:rPr>
      </w:pPr>
      <w:r w:rsidRPr="000A204D">
        <w:rPr>
          <w:rFonts w:ascii="Times New Roman" w:hAnsi="Times New Roman" w:cs="Times New Roman"/>
        </w:rPr>
        <w:t>знакомить детей с элементарными экономическими знаниями, формировать первоначальные представления о финансовой грамотности.</w:t>
      </w:r>
    </w:p>
    <w:p w:rsidR="008E3DB9" w:rsidRPr="000A204D" w:rsidRDefault="008E3DB9" w:rsidP="00DA5878">
      <w:pPr>
        <w:pStyle w:val="a6"/>
        <w:jc w:val="both"/>
        <w:rPr>
          <w:rFonts w:ascii="Times New Roman" w:hAnsi="Times New Roman" w:cs="Times New Roman"/>
          <w:b/>
          <w:i/>
          <w:u w:val="single"/>
        </w:rPr>
      </w:pPr>
      <w:r w:rsidRPr="000A204D">
        <w:rPr>
          <w:rFonts w:ascii="Times New Roman" w:hAnsi="Times New Roman" w:cs="Times New Roman"/>
          <w:b/>
          <w:i/>
          <w:u w:val="single"/>
        </w:rPr>
        <w:t>В области формирования безопасного поведения:</w:t>
      </w:r>
    </w:p>
    <w:p w:rsidR="008E3DB9" w:rsidRPr="000A204D" w:rsidRDefault="008E3DB9" w:rsidP="00DA5878">
      <w:pPr>
        <w:pStyle w:val="a6"/>
        <w:jc w:val="both"/>
        <w:rPr>
          <w:rFonts w:ascii="Times New Roman" w:hAnsi="Times New Roman" w:cs="Times New Roman"/>
        </w:rPr>
      </w:pPr>
      <w:r w:rsidRPr="000A204D">
        <w:rPr>
          <w:rFonts w:ascii="Times New Roman" w:hAnsi="Times New Roman" w:cs="Times New Roman"/>
        </w:rPr>
        <w:t>формировать представления детей об основных источниках и видах опасности в быту, на улице, в природе, в сети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8E3DB9" w:rsidRPr="000A204D" w:rsidRDefault="008E3DB9" w:rsidP="00DA5878">
      <w:pPr>
        <w:pStyle w:val="a6"/>
        <w:jc w:val="both"/>
        <w:rPr>
          <w:rFonts w:ascii="Times New Roman" w:hAnsi="Times New Roman" w:cs="Times New Roman"/>
        </w:rPr>
      </w:pPr>
      <w:r w:rsidRPr="000A204D">
        <w:rPr>
          <w:rFonts w:ascii="Times New Roman" w:hAnsi="Times New Roman" w:cs="Times New Roman"/>
        </w:rPr>
        <w:t>формировать осмотрительное отношение к потенциально опасным для человека ситуациям;</w:t>
      </w:r>
    </w:p>
    <w:p w:rsidR="008E3DB9" w:rsidRDefault="008E3DB9" w:rsidP="00DA5878">
      <w:pPr>
        <w:pStyle w:val="a6"/>
        <w:jc w:val="both"/>
        <w:rPr>
          <w:rFonts w:ascii="Times New Roman" w:hAnsi="Times New Roman" w:cs="Times New Roman"/>
        </w:rPr>
      </w:pPr>
      <w:r w:rsidRPr="000A204D">
        <w:rPr>
          <w:rFonts w:ascii="Times New Roman" w:hAnsi="Times New Roman" w:cs="Times New Roman"/>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0A204D" w:rsidRPr="000A204D" w:rsidRDefault="000A204D" w:rsidP="00DA5878">
      <w:pPr>
        <w:pStyle w:val="a6"/>
        <w:jc w:val="both"/>
        <w:rPr>
          <w:rFonts w:ascii="Times New Roman" w:hAnsi="Times New Roman" w:cs="Times New Roman"/>
        </w:rPr>
      </w:pPr>
    </w:p>
    <w:p w:rsidR="008E3DB9" w:rsidRPr="000A204D" w:rsidRDefault="008E3DB9" w:rsidP="000A204D">
      <w:pPr>
        <w:pStyle w:val="a6"/>
        <w:jc w:val="center"/>
        <w:rPr>
          <w:rFonts w:ascii="Times New Roman" w:hAnsi="Times New Roman" w:cs="Times New Roman"/>
          <w:b/>
        </w:rPr>
      </w:pPr>
      <w:r w:rsidRPr="000A204D">
        <w:rPr>
          <w:rFonts w:ascii="Times New Roman" w:hAnsi="Times New Roman" w:cs="Times New Roman"/>
          <w:b/>
        </w:rPr>
        <w:t>Содержание образовательной деятельности.</w:t>
      </w:r>
    </w:p>
    <w:p w:rsidR="008E3DB9" w:rsidRPr="000A204D" w:rsidRDefault="008E3DB9" w:rsidP="000A204D">
      <w:pPr>
        <w:pStyle w:val="a6"/>
        <w:jc w:val="both"/>
        <w:rPr>
          <w:rFonts w:ascii="Times New Roman" w:hAnsi="Times New Roman" w:cs="Times New Roman"/>
          <w:b/>
          <w:i/>
          <w:u w:val="single"/>
        </w:rPr>
      </w:pPr>
      <w:r w:rsidRPr="000A204D">
        <w:rPr>
          <w:rFonts w:ascii="Times New Roman" w:hAnsi="Times New Roman" w:cs="Times New Roman"/>
          <w:b/>
          <w:i/>
          <w:u w:val="single"/>
        </w:rPr>
        <w:t>В сфере социальных отношений.</w:t>
      </w:r>
    </w:p>
    <w:p w:rsidR="008E3DB9" w:rsidRPr="000A204D" w:rsidRDefault="008E3DB9" w:rsidP="000A204D">
      <w:pPr>
        <w:pStyle w:val="a6"/>
        <w:jc w:val="both"/>
        <w:rPr>
          <w:rFonts w:ascii="Times New Roman" w:hAnsi="Times New Roman" w:cs="Times New Roman"/>
        </w:rPr>
      </w:pPr>
      <w:r w:rsidRPr="000A204D">
        <w:rPr>
          <w:rFonts w:ascii="Times New Roman" w:hAnsi="Times New Roman" w:cs="Times New Roman"/>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8E3DB9" w:rsidRPr="000A204D" w:rsidRDefault="008E3DB9" w:rsidP="000A204D">
      <w:pPr>
        <w:pStyle w:val="a6"/>
        <w:jc w:val="both"/>
        <w:rPr>
          <w:rFonts w:ascii="Times New Roman" w:hAnsi="Times New Roman" w:cs="Times New Roman"/>
        </w:rPr>
      </w:pPr>
      <w:r w:rsidRPr="000A204D">
        <w:rPr>
          <w:rFonts w:ascii="Times New Roman" w:hAnsi="Times New Roman" w:cs="Times New Roman"/>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8E3DB9" w:rsidRPr="000A204D" w:rsidRDefault="008E3DB9" w:rsidP="000A204D">
      <w:pPr>
        <w:pStyle w:val="a6"/>
        <w:jc w:val="both"/>
        <w:rPr>
          <w:rFonts w:ascii="Times New Roman" w:hAnsi="Times New Roman" w:cs="Times New Roman"/>
        </w:rPr>
      </w:pPr>
      <w:r w:rsidRPr="000A204D">
        <w:rPr>
          <w:rFonts w:ascii="Times New Roman" w:hAnsi="Times New Roman" w:cs="Times New Roman"/>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w:t>
      </w:r>
      <w:r w:rsidRPr="000A204D">
        <w:rPr>
          <w:rFonts w:ascii="Times New Roman" w:hAnsi="Times New Roman" w:cs="Times New Roman"/>
        </w:rPr>
        <w:lastRenderedPageBreak/>
        <w:t>детей о заботе и правилах оказания посильной помощи больному члену семьи.</w:t>
      </w:r>
    </w:p>
    <w:p w:rsidR="008E3DB9" w:rsidRPr="000A204D" w:rsidRDefault="008E3DB9" w:rsidP="000A204D">
      <w:pPr>
        <w:pStyle w:val="a6"/>
        <w:jc w:val="both"/>
        <w:rPr>
          <w:rFonts w:ascii="Times New Roman" w:hAnsi="Times New Roman" w:cs="Times New Roman"/>
        </w:rPr>
      </w:pPr>
      <w:r w:rsidRPr="000A204D">
        <w:rPr>
          <w:rFonts w:ascii="Times New Roman" w:hAnsi="Times New Roman" w:cs="Times New Roman"/>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8E3DB9" w:rsidRPr="000A204D" w:rsidRDefault="008E3DB9" w:rsidP="000A204D">
      <w:pPr>
        <w:pStyle w:val="a6"/>
        <w:jc w:val="both"/>
        <w:rPr>
          <w:rFonts w:ascii="Times New Roman" w:hAnsi="Times New Roman" w:cs="Times New Roman"/>
        </w:rPr>
      </w:pPr>
      <w:r w:rsidRPr="000A204D">
        <w:rPr>
          <w:rFonts w:ascii="Times New Roman" w:hAnsi="Times New Roman" w:cs="Times New Roman"/>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8E3DB9" w:rsidRPr="000A204D" w:rsidRDefault="008E3DB9" w:rsidP="000A204D">
      <w:pPr>
        <w:pStyle w:val="a6"/>
        <w:jc w:val="both"/>
        <w:rPr>
          <w:rFonts w:ascii="Times New Roman" w:hAnsi="Times New Roman" w:cs="Times New Roman"/>
        </w:rPr>
      </w:pPr>
      <w:r w:rsidRPr="000A204D">
        <w:rPr>
          <w:rFonts w:ascii="Times New Roman" w:hAnsi="Times New Roman" w:cs="Times New Roman"/>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8E3DB9" w:rsidRPr="000A204D" w:rsidRDefault="008E3DB9" w:rsidP="000A204D">
      <w:pPr>
        <w:pStyle w:val="a6"/>
        <w:jc w:val="both"/>
        <w:rPr>
          <w:rFonts w:ascii="Times New Roman" w:hAnsi="Times New Roman" w:cs="Times New Roman"/>
        </w:rPr>
      </w:pPr>
      <w:r w:rsidRPr="000A204D">
        <w:rPr>
          <w:rFonts w:ascii="Times New Roman" w:hAnsi="Times New Roman" w:cs="Times New Roman"/>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пожилых людей, младших детей в ДОО. Поддерживает чувство гордости детей, удовлетворение от проведенных мероприятий.</w:t>
      </w:r>
    </w:p>
    <w:p w:rsidR="008E3DB9" w:rsidRPr="000A204D" w:rsidRDefault="008E3DB9" w:rsidP="000A204D">
      <w:pPr>
        <w:pStyle w:val="a6"/>
        <w:jc w:val="both"/>
        <w:rPr>
          <w:rFonts w:ascii="Times New Roman" w:hAnsi="Times New Roman" w:cs="Times New Roman"/>
          <w:b/>
          <w:i/>
          <w:u w:val="single"/>
        </w:rPr>
      </w:pPr>
      <w:r w:rsidRPr="000A204D">
        <w:rPr>
          <w:rFonts w:ascii="Times New Roman" w:hAnsi="Times New Roman" w:cs="Times New Roman"/>
          <w:b/>
          <w:i/>
          <w:u w:val="single"/>
        </w:rPr>
        <w:t>В области формирования основ гражданственности и патриотизма.</w:t>
      </w:r>
    </w:p>
    <w:p w:rsidR="008E3DB9" w:rsidRPr="000A204D" w:rsidRDefault="008E3DB9" w:rsidP="000A204D">
      <w:pPr>
        <w:pStyle w:val="a6"/>
        <w:jc w:val="both"/>
        <w:rPr>
          <w:rFonts w:ascii="Times New Roman" w:hAnsi="Times New Roman" w:cs="Times New Roman"/>
        </w:rPr>
      </w:pPr>
      <w:r w:rsidRPr="000A204D">
        <w:rPr>
          <w:rFonts w:ascii="Times New Roman" w:hAnsi="Times New Roman" w:cs="Times New Roman"/>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8E3DB9" w:rsidRPr="000A204D" w:rsidRDefault="008E3DB9" w:rsidP="000A204D">
      <w:pPr>
        <w:pStyle w:val="a6"/>
        <w:jc w:val="both"/>
        <w:rPr>
          <w:rFonts w:ascii="Times New Roman" w:hAnsi="Times New Roman" w:cs="Times New Roman"/>
        </w:rPr>
      </w:pPr>
      <w:r w:rsidRPr="000A204D">
        <w:rPr>
          <w:rFonts w:ascii="Times New Roman" w:hAnsi="Times New Roman" w:cs="Times New Roman"/>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8E3DB9" w:rsidRPr="000A204D" w:rsidRDefault="008E3DB9" w:rsidP="000A204D">
      <w:pPr>
        <w:pStyle w:val="a6"/>
        <w:jc w:val="both"/>
        <w:rPr>
          <w:rFonts w:ascii="Times New Roman" w:hAnsi="Times New Roman" w:cs="Times New Roman"/>
        </w:rPr>
      </w:pPr>
      <w:r w:rsidRPr="000A204D">
        <w:rPr>
          <w:rFonts w:ascii="Times New Roman" w:hAnsi="Times New Roman" w:cs="Times New Roman"/>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w:t>
      </w:r>
    </w:p>
    <w:p w:rsidR="008E3DB9" w:rsidRPr="000A204D" w:rsidRDefault="008E3DB9" w:rsidP="000A204D">
      <w:pPr>
        <w:pStyle w:val="a6"/>
        <w:jc w:val="both"/>
        <w:rPr>
          <w:rFonts w:ascii="Times New Roman" w:hAnsi="Times New Roman" w:cs="Times New Roman"/>
          <w:b/>
          <w:i/>
          <w:u w:val="single"/>
        </w:rPr>
      </w:pPr>
      <w:r w:rsidRPr="000A204D">
        <w:rPr>
          <w:rFonts w:ascii="Times New Roman" w:hAnsi="Times New Roman" w:cs="Times New Roman"/>
          <w:b/>
          <w:i/>
          <w:u w:val="single"/>
        </w:rPr>
        <w:t>В сфере трудового воспитания.</w:t>
      </w:r>
    </w:p>
    <w:p w:rsidR="008E3DB9" w:rsidRPr="000A204D" w:rsidRDefault="008E3DB9" w:rsidP="000A204D">
      <w:pPr>
        <w:pStyle w:val="a6"/>
        <w:jc w:val="both"/>
        <w:rPr>
          <w:rFonts w:ascii="Times New Roman" w:hAnsi="Times New Roman" w:cs="Times New Roman"/>
        </w:rPr>
      </w:pPr>
      <w:r w:rsidRPr="000A204D">
        <w:rPr>
          <w:rFonts w:ascii="Times New Roman" w:hAnsi="Times New Roman" w:cs="Times New Roman"/>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w:t>
      </w:r>
    </w:p>
    <w:p w:rsidR="008E3DB9" w:rsidRPr="000A204D" w:rsidRDefault="008E3DB9" w:rsidP="000A204D">
      <w:pPr>
        <w:pStyle w:val="a6"/>
        <w:jc w:val="both"/>
        <w:rPr>
          <w:rFonts w:ascii="Times New Roman" w:hAnsi="Times New Roman" w:cs="Times New Roman"/>
        </w:rPr>
      </w:pPr>
      <w:r w:rsidRPr="000A204D">
        <w:rPr>
          <w:rFonts w:ascii="Times New Roman" w:hAnsi="Times New Roman" w:cs="Times New Roman"/>
        </w:rPr>
        <w:t xml:space="preserve"> каждой профессии в соответствии с общей структурой трудового процесса (мотив, цель, </w:t>
      </w:r>
      <w:r w:rsidRPr="000A204D">
        <w:rPr>
          <w:rFonts w:ascii="Times New Roman" w:hAnsi="Times New Roman" w:cs="Times New Roman"/>
        </w:rPr>
        <w:lastRenderedPageBreak/>
        <w:t>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8E3DB9" w:rsidRPr="000A204D" w:rsidRDefault="008E3DB9" w:rsidP="000A204D">
      <w:pPr>
        <w:pStyle w:val="a6"/>
        <w:jc w:val="both"/>
        <w:rPr>
          <w:rFonts w:ascii="Times New Roman" w:hAnsi="Times New Roman" w:cs="Times New Roman"/>
        </w:rPr>
      </w:pPr>
      <w:r w:rsidRPr="000A204D">
        <w:rPr>
          <w:rFonts w:ascii="Times New Roman" w:hAnsi="Times New Roman" w:cs="Times New Roman"/>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8E3DB9" w:rsidRPr="000A204D" w:rsidRDefault="008E3DB9" w:rsidP="000A204D">
      <w:pPr>
        <w:pStyle w:val="a6"/>
        <w:jc w:val="both"/>
        <w:rPr>
          <w:rFonts w:ascii="Times New Roman" w:hAnsi="Times New Roman" w:cs="Times New Roman"/>
        </w:rPr>
      </w:pPr>
      <w:r w:rsidRPr="000A204D">
        <w:rPr>
          <w:rFonts w:ascii="Times New Roman" w:hAnsi="Times New Roman" w:cs="Times New Roman"/>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
    <w:p w:rsidR="008E3DB9" w:rsidRPr="000A204D" w:rsidRDefault="008E3DB9" w:rsidP="000A204D">
      <w:pPr>
        <w:pStyle w:val="a6"/>
        <w:jc w:val="both"/>
        <w:rPr>
          <w:rFonts w:ascii="Times New Roman" w:hAnsi="Times New Roman" w:cs="Times New Roman"/>
        </w:rPr>
      </w:pPr>
      <w:r w:rsidRPr="000A204D">
        <w:rPr>
          <w:rFonts w:ascii="Times New Roman" w:hAnsi="Times New Roman" w:cs="Times New Roman"/>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 п.</w:t>
      </w:r>
    </w:p>
    <w:p w:rsidR="008E3DB9" w:rsidRPr="000A204D" w:rsidRDefault="008E3DB9" w:rsidP="000A204D">
      <w:pPr>
        <w:pStyle w:val="a6"/>
        <w:jc w:val="both"/>
        <w:rPr>
          <w:rFonts w:ascii="Times New Roman" w:hAnsi="Times New Roman" w:cs="Times New Roman"/>
        </w:rPr>
      </w:pPr>
      <w:r w:rsidRPr="000A204D">
        <w:rPr>
          <w:rFonts w:ascii="Times New Roman" w:hAnsi="Times New Roman" w:cs="Times New Roman"/>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AB3014" w:rsidRDefault="00AB3014" w:rsidP="000A204D">
      <w:pPr>
        <w:pStyle w:val="a6"/>
        <w:jc w:val="both"/>
        <w:rPr>
          <w:rFonts w:ascii="Times New Roman" w:hAnsi="Times New Roman" w:cs="Times New Roman"/>
          <w:b/>
          <w:i/>
          <w:u w:val="single"/>
        </w:rPr>
      </w:pPr>
    </w:p>
    <w:p w:rsidR="008E3DB9" w:rsidRPr="000A204D" w:rsidRDefault="008E3DB9" w:rsidP="000A204D">
      <w:pPr>
        <w:pStyle w:val="a6"/>
        <w:jc w:val="both"/>
        <w:rPr>
          <w:rFonts w:ascii="Times New Roman" w:hAnsi="Times New Roman" w:cs="Times New Roman"/>
          <w:b/>
          <w:i/>
          <w:u w:val="single"/>
        </w:rPr>
      </w:pPr>
      <w:r w:rsidRPr="000A204D">
        <w:rPr>
          <w:rFonts w:ascii="Times New Roman" w:hAnsi="Times New Roman" w:cs="Times New Roman"/>
          <w:b/>
          <w:i/>
          <w:u w:val="single"/>
        </w:rPr>
        <w:t>В области формирования безопасного поведения.</w:t>
      </w:r>
    </w:p>
    <w:p w:rsidR="008E3DB9" w:rsidRPr="000A204D" w:rsidRDefault="008E3DB9" w:rsidP="000A204D">
      <w:pPr>
        <w:pStyle w:val="a6"/>
        <w:jc w:val="both"/>
        <w:rPr>
          <w:rFonts w:ascii="Times New Roman" w:hAnsi="Times New Roman" w:cs="Times New Roman"/>
        </w:rPr>
      </w:pPr>
      <w:r w:rsidRPr="000A204D">
        <w:rPr>
          <w:rFonts w:ascii="Times New Roman" w:hAnsi="Times New Roman" w:cs="Times New Roman"/>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8E3DB9" w:rsidRPr="000A204D" w:rsidRDefault="008E3DB9" w:rsidP="000A204D">
      <w:pPr>
        <w:pStyle w:val="a6"/>
        <w:jc w:val="both"/>
        <w:rPr>
          <w:rFonts w:ascii="Times New Roman" w:hAnsi="Times New Roman" w:cs="Times New Roman"/>
        </w:rPr>
      </w:pPr>
      <w:r w:rsidRPr="000A204D">
        <w:rPr>
          <w:rFonts w:ascii="Times New Roman" w:hAnsi="Times New Roman" w:cs="Times New Roman"/>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8E3DB9" w:rsidRPr="000A204D" w:rsidRDefault="008E3DB9" w:rsidP="000A204D">
      <w:pPr>
        <w:pStyle w:val="a6"/>
        <w:jc w:val="both"/>
        <w:rPr>
          <w:rFonts w:ascii="Times New Roman" w:hAnsi="Times New Roman" w:cs="Times New Roman"/>
        </w:rPr>
      </w:pPr>
      <w:r w:rsidRPr="000A204D">
        <w:rPr>
          <w:rFonts w:ascii="Times New Roman" w:hAnsi="Times New Roman" w:cs="Times New Roman"/>
        </w:rPr>
        <w:t>Педагог обсуждает с детьми правила пользования сетью Интернет, цифровыми ресурсами.</w:t>
      </w:r>
    </w:p>
    <w:p w:rsidR="008E3DB9" w:rsidRPr="000A204D" w:rsidRDefault="008E3DB9" w:rsidP="000A204D">
      <w:pPr>
        <w:pStyle w:val="a6"/>
        <w:jc w:val="both"/>
        <w:rPr>
          <w:rFonts w:ascii="Times New Roman" w:hAnsi="Times New Roman" w:cs="Times New Roman"/>
        </w:rPr>
      </w:pPr>
    </w:p>
    <w:p w:rsidR="008E3DB9" w:rsidRPr="00CE36ED" w:rsidRDefault="00CE36ED" w:rsidP="00CE36ED">
      <w:pPr>
        <w:pStyle w:val="a6"/>
        <w:jc w:val="center"/>
        <w:rPr>
          <w:rFonts w:ascii="Times New Roman" w:hAnsi="Times New Roman" w:cs="Times New Roman"/>
          <w:b/>
          <w:bCs/>
        </w:rPr>
      </w:pPr>
      <w:r w:rsidRPr="00CE36ED">
        <w:rPr>
          <w:rFonts w:ascii="Times New Roman" w:hAnsi="Times New Roman" w:cs="Times New Roman"/>
          <w:b/>
          <w:bCs/>
        </w:rPr>
        <w:t>о</w:t>
      </w:r>
      <w:r w:rsidR="008E3DB9" w:rsidRPr="00CE36ED">
        <w:rPr>
          <w:rFonts w:ascii="Times New Roman" w:hAnsi="Times New Roman" w:cs="Times New Roman"/>
          <w:b/>
          <w:bCs/>
        </w:rPr>
        <w:t>т 6 лет до 7 лет.</w:t>
      </w:r>
      <w:r w:rsidR="008E3DB9" w:rsidRPr="00CE36ED">
        <w:rPr>
          <w:rFonts w:ascii="Times New Roman" w:hAnsi="Times New Roman" w:cs="Times New Roman"/>
          <w:b/>
        </w:rPr>
        <w:t xml:space="preserve"> </w:t>
      </w:r>
      <w:r>
        <w:rPr>
          <w:rFonts w:ascii="Times New Roman" w:hAnsi="Times New Roman" w:cs="Times New Roman"/>
          <w:b/>
          <w:bCs/>
        </w:rPr>
        <w:t>(</w:t>
      </w:r>
      <w:r w:rsidR="008E3DB9" w:rsidRPr="00CE36ED">
        <w:rPr>
          <w:rFonts w:ascii="Times New Roman" w:hAnsi="Times New Roman" w:cs="Times New Roman"/>
          <w:b/>
          <w:bCs/>
        </w:rPr>
        <w:t>ФОП ДО, п.18.7.</w:t>
      </w:r>
      <w:r>
        <w:rPr>
          <w:rFonts w:ascii="Times New Roman" w:hAnsi="Times New Roman" w:cs="Times New Roman"/>
          <w:b/>
          <w:bCs/>
        </w:rPr>
        <w:t>)</w:t>
      </w:r>
    </w:p>
    <w:p w:rsidR="008E3DB9" w:rsidRPr="000A204D" w:rsidRDefault="008E3DB9" w:rsidP="000A204D">
      <w:pPr>
        <w:pStyle w:val="a6"/>
        <w:jc w:val="both"/>
        <w:rPr>
          <w:rFonts w:ascii="Times New Roman" w:hAnsi="Times New Roman" w:cs="Times New Roman"/>
          <w:bCs/>
          <w:i/>
        </w:rPr>
      </w:pPr>
      <w:r w:rsidRPr="000A204D">
        <w:rPr>
          <w:rFonts w:ascii="Times New Roman" w:hAnsi="Times New Roman" w:cs="Times New Roman"/>
          <w:bCs/>
          <w:i/>
        </w:rPr>
        <w:t>В области социально-коммуникативного развития основными задачами образовательной деятельности являются:</w:t>
      </w:r>
    </w:p>
    <w:p w:rsidR="008E3DB9" w:rsidRPr="00CE36ED" w:rsidRDefault="008E3DB9" w:rsidP="000A204D">
      <w:pPr>
        <w:pStyle w:val="a6"/>
        <w:jc w:val="both"/>
        <w:rPr>
          <w:rFonts w:ascii="Times New Roman" w:hAnsi="Times New Roman" w:cs="Times New Roman"/>
          <w:b/>
          <w:bCs/>
          <w:i/>
          <w:u w:val="single"/>
        </w:rPr>
      </w:pPr>
      <w:r w:rsidRPr="00CE36ED">
        <w:rPr>
          <w:rFonts w:ascii="Times New Roman" w:hAnsi="Times New Roman" w:cs="Times New Roman"/>
          <w:b/>
          <w:bCs/>
          <w:i/>
          <w:u w:val="single"/>
        </w:rPr>
        <w:t>В сфере социальных отношений:</w:t>
      </w:r>
    </w:p>
    <w:p w:rsidR="008E3DB9" w:rsidRPr="000A204D" w:rsidRDefault="008E3DB9" w:rsidP="00AE3F37">
      <w:pPr>
        <w:pStyle w:val="a6"/>
        <w:numPr>
          <w:ilvl w:val="0"/>
          <w:numId w:val="28"/>
        </w:numPr>
        <w:jc w:val="both"/>
        <w:rPr>
          <w:rFonts w:ascii="Times New Roman" w:hAnsi="Times New Roman" w:cs="Times New Roman"/>
          <w:bCs/>
        </w:rPr>
      </w:pPr>
      <w:r w:rsidRPr="000A204D">
        <w:rPr>
          <w:rFonts w:ascii="Times New Roman" w:hAnsi="Times New Roman" w:cs="Times New Roman"/>
          <w:bCs/>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8E3DB9" w:rsidRPr="000A204D" w:rsidRDefault="008E3DB9" w:rsidP="00AE3F37">
      <w:pPr>
        <w:pStyle w:val="a6"/>
        <w:numPr>
          <w:ilvl w:val="0"/>
          <w:numId w:val="28"/>
        </w:numPr>
        <w:jc w:val="both"/>
        <w:rPr>
          <w:rFonts w:ascii="Times New Roman" w:hAnsi="Times New Roman" w:cs="Times New Roman"/>
          <w:bCs/>
        </w:rPr>
      </w:pPr>
      <w:r w:rsidRPr="000A204D">
        <w:rPr>
          <w:rFonts w:ascii="Times New Roman" w:hAnsi="Times New Roman" w:cs="Times New Roman"/>
          <w:bCs/>
        </w:rPr>
        <w:t xml:space="preserve">обогащать опыт применения разнообразных способов взаимодействия со взрослыми и </w:t>
      </w:r>
      <w:r w:rsidRPr="000A204D">
        <w:rPr>
          <w:rFonts w:ascii="Times New Roman" w:hAnsi="Times New Roman" w:cs="Times New Roman"/>
          <w:bCs/>
        </w:rPr>
        <w:lastRenderedPageBreak/>
        <w:t>сверстниками; развитие начал социально-значимой активности;</w:t>
      </w:r>
    </w:p>
    <w:p w:rsidR="008E3DB9" w:rsidRPr="000A204D" w:rsidRDefault="008E3DB9" w:rsidP="00AE3F37">
      <w:pPr>
        <w:pStyle w:val="a6"/>
        <w:numPr>
          <w:ilvl w:val="0"/>
          <w:numId w:val="28"/>
        </w:numPr>
        <w:jc w:val="both"/>
        <w:rPr>
          <w:rFonts w:ascii="Times New Roman" w:hAnsi="Times New Roman" w:cs="Times New Roman"/>
          <w:bCs/>
        </w:rPr>
      </w:pPr>
      <w:r w:rsidRPr="000A204D">
        <w:rPr>
          <w:rFonts w:ascii="Times New Roman" w:hAnsi="Times New Roman" w:cs="Times New Roman"/>
          <w:bCs/>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8E3DB9" w:rsidRPr="000A204D" w:rsidRDefault="008E3DB9" w:rsidP="00AE3F37">
      <w:pPr>
        <w:pStyle w:val="a6"/>
        <w:numPr>
          <w:ilvl w:val="0"/>
          <w:numId w:val="28"/>
        </w:numPr>
        <w:jc w:val="both"/>
        <w:rPr>
          <w:rFonts w:ascii="Times New Roman" w:hAnsi="Times New Roman" w:cs="Times New Roman"/>
          <w:bCs/>
        </w:rPr>
      </w:pPr>
      <w:r w:rsidRPr="000A204D">
        <w:rPr>
          <w:rFonts w:ascii="Times New Roman" w:hAnsi="Times New Roman" w:cs="Times New Roman"/>
          <w:bCs/>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8E3DB9" w:rsidRPr="000A204D" w:rsidRDefault="008E3DB9" w:rsidP="00AE3F37">
      <w:pPr>
        <w:pStyle w:val="a6"/>
        <w:numPr>
          <w:ilvl w:val="0"/>
          <w:numId w:val="28"/>
        </w:numPr>
        <w:jc w:val="both"/>
        <w:rPr>
          <w:rFonts w:ascii="Times New Roman" w:hAnsi="Times New Roman" w:cs="Times New Roman"/>
          <w:bCs/>
        </w:rPr>
      </w:pPr>
      <w:r w:rsidRPr="000A204D">
        <w:rPr>
          <w:rFonts w:ascii="Times New Roman" w:hAnsi="Times New Roman" w:cs="Times New Roman"/>
          <w:bCs/>
        </w:rPr>
        <w:t>воспитывать привычки культурного поведения и общения с людьми, основ этикета, правил поведения в общественных местах.</w:t>
      </w:r>
    </w:p>
    <w:p w:rsidR="008E3DB9" w:rsidRPr="00CE36ED" w:rsidRDefault="008E3DB9" w:rsidP="000A204D">
      <w:pPr>
        <w:pStyle w:val="a6"/>
        <w:jc w:val="both"/>
        <w:rPr>
          <w:rFonts w:ascii="Times New Roman" w:hAnsi="Times New Roman" w:cs="Times New Roman"/>
          <w:b/>
          <w:bCs/>
          <w:i/>
        </w:rPr>
      </w:pPr>
      <w:r w:rsidRPr="00CE36ED">
        <w:rPr>
          <w:rFonts w:ascii="Times New Roman" w:hAnsi="Times New Roman" w:cs="Times New Roman"/>
          <w:b/>
          <w:bCs/>
          <w:i/>
          <w:u w:val="single"/>
        </w:rPr>
        <w:t>В области формирования основ гражданственности и патриотизма</w:t>
      </w:r>
      <w:r w:rsidRPr="00CE36ED">
        <w:rPr>
          <w:rFonts w:ascii="Times New Roman" w:hAnsi="Times New Roman" w:cs="Times New Roman"/>
          <w:b/>
          <w:bCs/>
          <w:i/>
        </w:rPr>
        <w:t xml:space="preserve">: </w:t>
      </w:r>
    </w:p>
    <w:p w:rsidR="008E3DB9" w:rsidRPr="000A204D" w:rsidRDefault="008E3DB9" w:rsidP="00AE3F37">
      <w:pPr>
        <w:pStyle w:val="a6"/>
        <w:numPr>
          <w:ilvl w:val="0"/>
          <w:numId w:val="29"/>
        </w:numPr>
        <w:jc w:val="both"/>
        <w:rPr>
          <w:rFonts w:ascii="Times New Roman" w:hAnsi="Times New Roman" w:cs="Times New Roman"/>
          <w:bCs/>
        </w:rPr>
      </w:pPr>
      <w:r w:rsidRPr="000A204D">
        <w:rPr>
          <w:rFonts w:ascii="Times New Roman" w:hAnsi="Times New Roman" w:cs="Times New Roman"/>
          <w:bCs/>
        </w:rPr>
        <w:t>воспитывать патриотические и интернациональные чувства, уважительное</w:t>
      </w:r>
    </w:p>
    <w:p w:rsidR="008E3DB9" w:rsidRPr="000A204D" w:rsidRDefault="008E3DB9" w:rsidP="00AE3F37">
      <w:pPr>
        <w:pStyle w:val="a6"/>
        <w:numPr>
          <w:ilvl w:val="0"/>
          <w:numId w:val="29"/>
        </w:numPr>
        <w:jc w:val="both"/>
        <w:rPr>
          <w:rFonts w:ascii="Times New Roman" w:hAnsi="Times New Roman" w:cs="Times New Roman"/>
          <w:bCs/>
        </w:rPr>
      </w:pPr>
      <w:r w:rsidRPr="000A204D">
        <w:rPr>
          <w:rFonts w:ascii="Times New Roman" w:hAnsi="Times New Roman" w:cs="Times New Roman"/>
          <w:bCs/>
        </w:rPr>
        <w:t>отношение к Родине, к представителям разных национальностей, интерес к их культуре и обычаям;</w:t>
      </w:r>
    </w:p>
    <w:p w:rsidR="008E3DB9" w:rsidRPr="000A204D" w:rsidRDefault="008E3DB9" w:rsidP="00AE3F37">
      <w:pPr>
        <w:pStyle w:val="a6"/>
        <w:numPr>
          <w:ilvl w:val="0"/>
          <w:numId w:val="29"/>
        </w:numPr>
        <w:jc w:val="both"/>
        <w:rPr>
          <w:rFonts w:ascii="Times New Roman" w:hAnsi="Times New Roman" w:cs="Times New Roman"/>
          <w:bCs/>
        </w:rPr>
      </w:pPr>
      <w:r w:rsidRPr="000A204D">
        <w:rPr>
          <w:rFonts w:ascii="Times New Roman" w:hAnsi="Times New Roman" w:cs="Times New Roman"/>
          <w:bCs/>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8E3DB9" w:rsidRPr="000A204D" w:rsidRDefault="008E3DB9" w:rsidP="00AE3F37">
      <w:pPr>
        <w:pStyle w:val="a6"/>
        <w:numPr>
          <w:ilvl w:val="0"/>
          <w:numId w:val="29"/>
        </w:numPr>
        <w:jc w:val="both"/>
        <w:rPr>
          <w:rFonts w:ascii="Times New Roman" w:hAnsi="Times New Roman" w:cs="Times New Roman"/>
          <w:bCs/>
        </w:rPr>
      </w:pPr>
      <w:r w:rsidRPr="000A204D">
        <w:rPr>
          <w:rFonts w:ascii="Times New Roman" w:hAnsi="Times New Roman" w:cs="Times New Roman"/>
          <w:bCs/>
        </w:rPr>
        <w:t xml:space="preserve">знакомить с целями и доступными практиками </w:t>
      </w:r>
      <w:proofErr w:type="spellStart"/>
      <w:r w:rsidRPr="000A204D">
        <w:rPr>
          <w:rFonts w:ascii="Times New Roman" w:hAnsi="Times New Roman" w:cs="Times New Roman"/>
          <w:bCs/>
        </w:rPr>
        <w:t>волонтерства</w:t>
      </w:r>
      <w:proofErr w:type="spellEnd"/>
      <w:r w:rsidRPr="000A204D">
        <w:rPr>
          <w:rFonts w:ascii="Times New Roman" w:hAnsi="Times New Roman" w:cs="Times New Roman"/>
          <w:bCs/>
        </w:rPr>
        <w:t xml:space="preserve"> в России и включать детей при поддержке взрослых в социальные акции, волонтерские мероприятия в ДОО и в городе (поселке);</w:t>
      </w:r>
    </w:p>
    <w:p w:rsidR="00CE36ED" w:rsidRDefault="008E3DB9" w:rsidP="00AE3F37">
      <w:pPr>
        <w:pStyle w:val="a6"/>
        <w:numPr>
          <w:ilvl w:val="0"/>
          <w:numId w:val="29"/>
        </w:numPr>
        <w:jc w:val="both"/>
        <w:rPr>
          <w:rFonts w:ascii="Times New Roman" w:hAnsi="Times New Roman" w:cs="Times New Roman"/>
          <w:bCs/>
        </w:rPr>
      </w:pPr>
      <w:r w:rsidRPr="000A204D">
        <w:rPr>
          <w:rFonts w:ascii="Times New Roman" w:hAnsi="Times New Roman" w:cs="Times New Roman"/>
          <w:bCs/>
        </w:rPr>
        <w:t xml:space="preserve">развивать интерес детей к родному городу (поселку), переживание чувства удивления, восхищения достопримечательностями, событиями прошлого и настоящего; </w:t>
      </w:r>
    </w:p>
    <w:p w:rsidR="008E3DB9" w:rsidRPr="000A204D" w:rsidRDefault="008E3DB9" w:rsidP="00AE3F37">
      <w:pPr>
        <w:pStyle w:val="a6"/>
        <w:numPr>
          <w:ilvl w:val="0"/>
          <w:numId w:val="29"/>
        </w:numPr>
        <w:jc w:val="both"/>
        <w:rPr>
          <w:rFonts w:ascii="Times New Roman" w:hAnsi="Times New Roman" w:cs="Times New Roman"/>
          <w:bCs/>
        </w:rPr>
      </w:pPr>
      <w:r w:rsidRPr="000A204D">
        <w:rPr>
          <w:rFonts w:ascii="Times New Roman" w:hAnsi="Times New Roman" w:cs="Times New Roman"/>
          <w:bCs/>
        </w:rPr>
        <w:t>поощрять активное участие в праздновании событий, связанных с его местом проживания.</w:t>
      </w:r>
    </w:p>
    <w:p w:rsidR="008E3DB9" w:rsidRPr="00CE36ED" w:rsidRDefault="008E3DB9" w:rsidP="000A204D">
      <w:pPr>
        <w:pStyle w:val="a6"/>
        <w:jc w:val="both"/>
        <w:rPr>
          <w:rFonts w:ascii="Times New Roman" w:hAnsi="Times New Roman" w:cs="Times New Roman"/>
          <w:b/>
          <w:bCs/>
          <w:i/>
          <w:u w:val="single"/>
        </w:rPr>
      </w:pPr>
      <w:r w:rsidRPr="00CE36ED">
        <w:rPr>
          <w:rFonts w:ascii="Times New Roman" w:hAnsi="Times New Roman" w:cs="Times New Roman"/>
          <w:b/>
          <w:bCs/>
          <w:i/>
          <w:u w:val="single"/>
        </w:rPr>
        <w:t>В сфере трудового воспитания:</w:t>
      </w:r>
    </w:p>
    <w:p w:rsidR="008E3DB9" w:rsidRPr="000A204D" w:rsidRDefault="008E3DB9" w:rsidP="00AE3F37">
      <w:pPr>
        <w:pStyle w:val="a6"/>
        <w:numPr>
          <w:ilvl w:val="0"/>
          <w:numId w:val="30"/>
        </w:numPr>
        <w:jc w:val="both"/>
        <w:rPr>
          <w:rFonts w:ascii="Times New Roman" w:hAnsi="Times New Roman" w:cs="Times New Roman"/>
          <w:bCs/>
        </w:rPr>
      </w:pPr>
      <w:r w:rsidRPr="000A204D">
        <w:rPr>
          <w:rFonts w:ascii="Times New Roman" w:hAnsi="Times New Roman" w:cs="Times New Roman"/>
          <w:bCs/>
        </w:rPr>
        <w:t>развивать ценностное отношение к труду взрослых;</w:t>
      </w:r>
    </w:p>
    <w:p w:rsidR="008E3DB9" w:rsidRPr="000A204D" w:rsidRDefault="008E3DB9" w:rsidP="00AE3F37">
      <w:pPr>
        <w:pStyle w:val="a6"/>
        <w:numPr>
          <w:ilvl w:val="0"/>
          <w:numId w:val="30"/>
        </w:numPr>
        <w:jc w:val="both"/>
        <w:rPr>
          <w:rFonts w:ascii="Times New Roman" w:hAnsi="Times New Roman" w:cs="Times New Roman"/>
          <w:bCs/>
        </w:rPr>
      </w:pPr>
      <w:r w:rsidRPr="000A204D">
        <w:rPr>
          <w:rFonts w:ascii="Times New Roman" w:hAnsi="Times New Roman" w:cs="Times New Roman"/>
          <w:bCs/>
        </w:rPr>
        <w:t>формировать представления о труде как ценности общества, о разнообразии и взаимосвязи видов труда и профессий;</w:t>
      </w:r>
    </w:p>
    <w:p w:rsidR="008E3DB9" w:rsidRPr="000A204D" w:rsidRDefault="008E3DB9" w:rsidP="00AE3F37">
      <w:pPr>
        <w:pStyle w:val="a6"/>
        <w:numPr>
          <w:ilvl w:val="0"/>
          <w:numId w:val="30"/>
        </w:numPr>
        <w:jc w:val="both"/>
        <w:rPr>
          <w:rFonts w:ascii="Times New Roman" w:hAnsi="Times New Roman" w:cs="Times New Roman"/>
          <w:bCs/>
        </w:rPr>
      </w:pPr>
      <w:r w:rsidRPr="000A204D">
        <w:rPr>
          <w:rFonts w:ascii="Times New Roman" w:hAnsi="Times New Roman" w:cs="Times New Roman"/>
          <w:bCs/>
        </w:rPr>
        <w:t>формировать элементы финансовой грамотности, осознания материальных возможностей родителей, ограниченности материальных ресурсов;</w:t>
      </w:r>
    </w:p>
    <w:p w:rsidR="008E3DB9" w:rsidRPr="000A204D" w:rsidRDefault="008E3DB9" w:rsidP="00AE3F37">
      <w:pPr>
        <w:pStyle w:val="a6"/>
        <w:numPr>
          <w:ilvl w:val="0"/>
          <w:numId w:val="30"/>
        </w:numPr>
        <w:jc w:val="both"/>
        <w:rPr>
          <w:rFonts w:ascii="Times New Roman" w:hAnsi="Times New Roman" w:cs="Times New Roman"/>
          <w:bCs/>
        </w:rPr>
      </w:pPr>
      <w:r w:rsidRPr="000A204D">
        <w:rPr>
          <w:rFonts w:ascii="Times New Roman" w:hAnsi="Times New Roman" w:cs="Times New Roman"/>
          <w:bCs/>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8E3DB9" w:rsidRPr="000A204D" w:rsidRDefault="008E3DB9" w:rsidP="00AE3F37">
      <w:pPr>
        <w:pStyle w:val="a6"/>
        <w:numPr>
          <w:ilvl w:val="0"/>
          <w:numId w:val="30"/>
        </w:numPr>
        <w:jc w:val="both"/>
        <w:rPr>
          <w:rFonts w:ascii="Times New Roman" w:hAnsi="Times New Roman" w:cs="Times New Roman"/>
          <w:bCs/>
        </w:rPr>
      </w:pPr>
      <w:r w:rsidRPr="000A204D">
        <w:rPr>
          <w:rFonts w:ascii="Times New Roman" w:hAnsi="Times New Roman" w:cs="Times New Roman"/>
          <w:bCs/>
        </w:rPr>
        <w:t>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8E3DB9" w:rsidRPr="00CE36ED" w:rsidRDefault="008E3DB9" w:rsidP="000A204D">
      <w:pPr>
        <w:pStyle w:val="a6"/>
        <w:jc w:val="both"/>
        <w:rPr>
          <w:rFonts w:ascii="Times New Roman" w:hAnsi="Times New Roman" w:cs="Times New Roman"/>
          <w:b/>
          <w:bCs/>
          <w:i/>
          <w:u w:val="single"/>
        </w:rPr>
      </w:pPr>
      <w:r w:rsidRPr="00CE36ED">
        <w:rPr>
          <w:rFonts w:ascii="Times New Roman" w:hAnsi="Times New Roman" w:cs="Times New Roman"/>
          <w:b/>
          <w:bCs/>
          <w:i/>
          <w:u w:val="single"/>
        </w:rPr>
        <w:t>В области формирования безопасного поведения:</w:t>
      </w:r>
    </w:p>
    <w:p w:rsidR="008E3DB9" w:rsidRDefault="008E3DB9" w:rsidP="00AE3F37">
      <w:pPr>
        <w:pStyle w:val="a6"/>
        <w:numPr>
          <w:ilvl w:val="0"/>
          <w:numId w:val="31"/>
        </w:numPr>
        <w:jc w:val="both"/>
        <w:rPr>
          <w:rFonts w:ascii="Times New Roman" w:hAnsi="Times New Roman" w:cs="Times New Roman"/>
          <w:bCs/>
        </w:rPr>
      </w:pPr>
      <w:r w:rsidRPr="000A204D">
        <w:rPr>
          <w:rFonts w:ascii="Times New Roman" w:hAnsi="Times New Roman" w:cs="Times New Roman"/>
          <w:bCs/>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CE36ED" w:rsidRPr="00CE36ED" w:rsidRDefault="008E3DB9" w:rsidP="00AE3F37">
      <w:pPr>
        <w:pStyle w:val="a6"/>
        <w:numPr>
          <w:ilvl w:val="0"/>
          <w:numId w:val="31"/>
        </w:numPr>
        <w:jc w:val="both"/>
        <w:rPr>
          <w:rFonts w:ascii="Times New Roman" w:hAnsi="Times New Roman" w:cs="Times New Roman"/>
          <w:bCs/>
        </w:rPr>
      </w:pPr>
      <w:r w:rsidRPr="00CE36ED">
        <w:rPr>
          <w:rFonts w:ascii="Times New Roman" w:hAnsi="Times New Roman" w:cs="Times New Roman"/>
          <w:bCs/>
        </w:rPr>
        <w:t>воспитывать осторожное и осмотрительное отношение к потенциально опасным для человека ситуациям в общении, в быту, на ул</w:t>
      </w:r>
      <w:r w:rsidR="00CE36ED" w:rsidRPr="00CE36ED">
        <w:rPr>
          <w:rFonts w:ascii="Times New Roman" w:hAnsi="Times New Roman" w:cs="Times New Roman"/>
          <w:bCs/>
        </w:rPr>
        <w:t>ице, в природе, в сети Интернет</w:t>
      </w:r>
      <w:r w:rsidR="00CE36ED" w:rsidRPr="00CE36ED">
        <w:rPr>
          <w:bCs/>
        </w:rPr>
        <w:t>.</w:t>
      </w:r>
    </w:p>
    <w:p w:rsidR="00CE36ED" w:rsidRPr="000A204D" w:rsidRDefault="00CE36ED" w:rsidP="00CE36ED">
      <w:pPr>
        <w:pStyle w:val="a6"/>
        <w:jc w:val="both"/>
        <w:rPr>
          <w:rFonts w:ascii="Times New Roman" w:hAnsi="Times New Roman" w:cs="Times New Roman"/>
          <w:bCs/>
        </w:rPr>
      </w:pPr>
    </w:p>
    <w:p w:rsidR="00CE36ED" w:rsidRPr="00CE36ED" w:rsidRDefault="008E3DB9" w:rsidP="00CE36ED">
      <w:pPr>
        <w:pStyle w:val="a6"/>
        <w:ind w:left="720"/>
        <w:jc w:val="center"/>
        <w:rPr>
          <w:rFonts w:ascii="Times New Roman" w:hAnsi="Times New Roman" w:cs="Times New Roman"/>
          <w:b/>
          <w:bCs/>
        </w:rPr>
      </w:pPr>
      <w:r w:rsidRPr="00CE36ED">
        <w:rPr>
          <w:rFonts w:ascii="Times New Roman" w:hAnsi="Times New Roman" w:cs="Times New Roman"/>
          <w:b/>
          <w:bCs/>
        </w:rPr>
        <w:t>Содержание образовательной деятельности.</w:t>
      </w:r>
    </w:p>
    <w:p w:rsidR="008E3DB9" w:rsidRPr="00CE36ED" w:rsidRDefault="008E3DB9" w:rsidP="000A204D">
      <w:pPr>
        <w:pStyle w:val="a6"/>
        <w:jc w:val="both"/>
        <w:rPr>
          <w:rFonts w:ascii="Times New Roman" w:hAnsi="Times New Roman" w:cs="Times New Roman"/>
          <w:b/>
          <w:bCs/>
          <w:i/>
          <w:u w:val="single"/>
        </w:rPr>
      </w:pPr>
      <w:r w:rsidRPr="00CE36ED">
        <w:rPr>
          <w:rFonts w:ascii="Times New Roman" w:hAnsi="Times New Roman" w:cs="Times New Roman"/>
          <w:b/>
          <w:bCs/>
          <w:i/>
          <w:u w:val="single"/>
        </w:rPr>
        <w:t>В сфере социальных отношений.</w:t>
      </w:r>
    </w:p>
    <w:p w:rsidR="008E3DB9" w:rsidRPr="000A204D" w:rsidRDefault="008E3DB9" w:rsidP="000A204D">
      <w:pPr>
        <w:pStyle w:val="a6"/>
        <w:jc w:val="both"/>
        <w:rPr>
          <w:rFonts w:ascii="Times New Roman" w:hAnsi="Times New Roman" w:cs="Times New Roman"/>
          <w:bCs/>
        </w:rPr>
      </w:pPr>
      <w:r w:rsidRPr="000A204D">
        <w:rPr>
          <w:rFonts w:ascii="Times New Roman" w:hAnsi="Times New Roman" w:cs="Times New Roman"/>
          <w:bCs/>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8E3DB9" w:rsidRPr="000A204D" w:rsidRDefault="008E3DB9" w:rsidP="000A204D">
      <w:pPr>
        <w:pStyle w:val="a6"/>
        <w:jc w:val="both"/>
        <w:rPr>
          <w:rFonts w:ascii="Times New Roman" w:hAnsi="Times New Roman" w:cs="Times New Roman"/>
          <w:bCs/>
        </w:rPr>
      </w:pPr>
      <w:r w:rsidRPr="000A204D">
        <w:rPr>
          <w:rFonts w:ascii="Times New Roman" w:hAnsi="Times New Roman" w:cs="Times New Roman"/>
          <w:bCs/>
        </w:rPr>
        <w:t>Педагог знакомит детей с изменением позиции человека с возрастом (ребенок посещает ДОО,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8E3DB9" w:rsidRPr="000A204D" w:rsidRDefault="008E3DB9" w:rsidP="000A204D">
      <w:pPr>
        <w:pStyle w:val="a6"/>
        <w:jc w:val="both"/>
        <w:rPr>
          <w:rFonts w:ascii="Times New Roman" w:hAnsi="Times New Roman" w:cs="Times New Roman"/>
          <w:bCs/>
        </w:rPr>
      </w:pPr>
      <w:r w:rsidRPr="000A204D">
        <w:rPr>
          <w:rFonts w:ascii="Times New Roman" w:hAnsi="Times New Roman" w:cs="Times New Roman"/>
          <w:bCs/>
        </w:rPr>
        <w:t xml:space="preserve"> Обогащает представления детей о школе, школьниках, учителе; поддерживает стремление к </w:t>
      </w:r>
      <w:r w:rsidRPr="000A204D">
        <w:rPr>
          <w:rFonts w:ascii="Times New Roman" w:hAnsi="Times New Roman" w:cs="Times New Roman"/>
          <w:bCs/>
        </w:rPr>
        <w:lastRenderedPageBreak/>
        <w:t>школьному обучению, к познанию, освоению чтения, письма. Расширяет представление о роли школы в жизни людей.</w:t>
      </w:r>
    </w:p>
    <w:p w:rsidR="008E3DB9" w:rsidRPr="000A204D" w:rsidRDefault="008E3DB9" w:rsidP="000A204D">
      <w:pPr>
        <w:pStyle w:val="a6"/>
        <w:jc w:val="both"/>
        <w:rPr>
          <w:rFonts w:ascii="Times New Roman" w:hAnsi="Times New Roman" w:cs="Times New Roman"/>
          <w:bCs/>
        </w:rPr>
      </w:pPr>
      <w:r w:rsidRPr="000A204D">
        <w:rPr>
          <w:rFonts w:ascii="Times New Roman" w:hAnsi="Times New Roman" w:cs="Times New Roman"/>
          <w:bCs/>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w:t>
      </w:r>
    </w:p>
    <w:p w:rsidR="008E3DB9" w:rsidRPr="000A204D" w:rsidRDefault="008E3DB9" w:rsidP="000A204D">
      <w:pPr>
        <w:pStyle w:val="a6"/>
        <w:jc w:val="both"/>
        <w:rPr>
          <w:rFonts w:ascii="Times New Roman" w:hAnsi="Times New Roman" w:cs="Times New Roman"/>
          <w:bCs/>
        </w:rPr>
      </w:pPr>
      <w:r w:rsidRPr="000A204D">
        <w:rPr>
          <w:rFonts w:ascii="Times New Roman" w:hAnsi="Times New Roman" w:cs="Times New Roman"/>
          <w:bCs/>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8E3DB9" w:rsidRPr="000A204D" w:rsidRDefault="008E3DB9" w:rsidP="000A204D">
      <w:pPr>
        <w:pStyle w:val="a6"/>
        <w:jc w:val="both"/>
        <w:rPr>
          <w:rFonts w:ascii="Times New Roman" w:hAnsi="Times New Roman" w:cs="Times New Roman"/>
          <w:bCs/>
        </w:rPr>
      </w:pPr>
      <w:r w:rsidRPr="000A204D">
        <w:rPr>
          <w:rFonts w:ascii="Times New Roman" w:hAnsi="Times New Roman" w:cs="Times New Roman"/>
          <w:bCs/>
        </w:rPr>
        <w:t>Обогащает представления о нравственных качествах людей, их проявлении в поступках и взаимоотношениях.</w:t>
      </w:r>
    </w:p>
    <w:p w:rsidR="008E3DB9" w:rsidRPr="000A204D" w:rsidRDefault="008E3DB9" w:rsidP="000A204D">
      <w:pPr>
        <w:pStyle w:val="a6"/>
        <w:jc w:val="both"/>
        <w:rPr>
          <w:rFonts w:ascii="Times New Roman" w:hAnsi="Times New Roman" w:cs="Times New Roman"/>
          <w:bCs/>
        </w:rPr>
      </w:pPr>
      <w:r w:rsidRPr="000A204D">
        <w:rPr>
          <w:rFonts w:ascii="Times New Roman" w:hAnsi="Times New Roman" w:cs="Times New Roman"/>
          <w:bCs/>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8E3DB9" w:rsidRPr="000A204D" w:rsidRDefault="008E3DB9" w:rsidP="000A204D">
      <w:pPr>
        <w:pStyle w:val="a6"/>
        <w:jc w:val="both"/>
        <w:rPr>
          <w:rFonts w:ascii="Times New Roman" w:hAnsi="Times New Roman" w:cs="Times New Roman"/>
          <w:bCs/>
        </w:rPr>
      </w:pPr>
      <w:r w:rsidRPr="000A204D">
        <w:rPr>
          <w:rFonts w:ascii="Times New Roman" w:hAnsi="Times New Roman" w:cs="Times New Roman"/>
          <w:bCs/>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8E3DB9" w:rsidRPr="000A204D" w:rsidRDefault="008E3DB9" w:rsidP="000A204D">
      <w:pPr>
        <w:pStyle w:val="a6"/>
        <w:jc w:val="both"/>
        <w:rPr>
          <w:rFonts w:ascii="Times New Roman" w:hAnsi="Times New Roman" w:cs="Times New Roman"/>
          <w:bCs/>
        </w:rPr>
      </w:pPr>
      <w:r w:rsidRPr="000A204D">
        <w:rPr>
          <w:rFonts w:ascii="Times New Roman" w:hAnsi="Times New Roman" w:cs="Times New Roman"/>
          <w:bCs/>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школе.</w:t>
      </w:r>
    </w:p>
    <w:p w:rsidR="008E3DB9" w:rsidRPr="00917162" w:rsidRDefault="008E3DB9" w:rsidP="000A204D">
      <w:pPr>
        <w:pStyle w:val="a6"/>
        <w:jc w:val="both"/>
        <w:rPr>
          <w:rFonts w:ascii="Times New Roman" w:hAnsi="Times New Roman" w:cs="Times New Roman"/>
          <w:b/>
          <w:bCs/>
          <w:i/>
          <w:u w:val="single"/>
        </w:rPr>
      </w:pPr>
      <w:r w:rsidRPr="00917162">
        <w:rPr>
          <w:rFonts w:ascii="Times New Roman" w:hAnsi="Times New Roman" w:cs="Times New Roman"/>
          <w:b/>
          <w:bCs/>
          <w:i/>
          <w:u w:val="single"/>
        </w:rPr>
        <w:t>В области формирования основ гражданственности и патриотизма.</w:t>
      </w:r>
    </w:p>
    <w:p w:rsidR="008E3DB9" w:rsidRPr="000A204D" w:rsidRDefault="008E3DB9" w:rsidP="000A204D">
      <w:pPr>
        <w:pStyle w:val="a6"/>
        <w:jc w:val="both"/>
        <w:rPr>
          <w:rFonts w:ascii="Times New Roman" w:hAnsi="Times New Roman" w:cs="Times New Roman"/>
          <w:bCs/>
        </w:rPr>
      </w:pPr>
      <w:r w:rsidRPr="000A204D">
        <w:rPr>
          <w:rFonts w:ascii="Times New Roman" w:hAnsi="Times New Roman" w:cs="Times New Roman"/>
          <w:bCs/>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8E3DB9" w:rsidRPr="000A204D" w:rsidRDefault="008E3DB9" w:rsidP="000A204D">
      <w:pPr>
        <w:pStyle w:val="a6"/>
        <w:jc w:val="both"/>
        <w:rPr>
          <w:rFonts w:ascii="Times New Roman" w:hAnsi="Times New Roman" w:cs="Times New Roman"/>
          <w:bCs/>
        </w:rPr>
      </w:pPr>
      <w:r w:rsidRPr="000A204D">
        <w:rPr>
          <w:rFonts w:ascii="Times New Roman" w:hAnsi="Times New Roman" w:cs="Times New Roman"/>
          <w:bCs/>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8E3DB9" w:rsidRPr="000A204D" w:rsidRDefault="008E3DB9" w:rsidP="000A204D">
      <w:pPr>
        <w:pStyle w:val="a6"/>
        <w:jc w:val="both"/>
        <w:rPr>
          <w:rFonts w:ascii="Times New Roman" w:hAnsi="Times New Roman" w:cs="Times New Roman"/>
          <w:bCs/>
        </w:rPr>
      </w:pPr>
      <w:r w:rsidRPr="000A204D">
        <w:rPr>
          <w:rFonts w:ascii="Times New Roman" w:hAnsi="Times New Roman" w:cs="Times New Roman"/>
          <w:bCs/>
        </w:rPr>
        <w:t xml:space="preserve">Знакомит детей с назначением и доступными практиками </w:t>
      </w:r>
      <w:proofErr w:type="spellStart"/>
      <w:r w:rsidRPr="000A204D">
        <w:rPr>
          <w:rFonts w:ascii="Times New Roman" w:hAnsi="Times New Roman" w:cs="Times New Roman"/>
          <w:bCs/>
        </w:rPr>
        <w:t>волонтерства</w:t>
      </w:r>
      <w:proofErr w:type="spellEnd"/>
      <w:r w:rsidRPr="000A204D">
        <w:rPr>
          <w:rFonts w:ascii="Times New Roman" w:hAnsi="Times New Roman" w:cs="Times New Roman"/>
          <w:bCs/>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ДОО и в городе (поселке).</w:t>
      </w:r>
    </w:p>
    <w:p w:rsidR="008E3DB9" w:rsidRPr="000A204D" w:rsidRDefault="008E3DB9" w:rsidP="000A204D">
      <w:pPr>
        <w:pStyle w:val="a6"/>
        <w:jc w:val="both"/>
        <w:rPr>
          <w:rFonts w:ascii="Times New Roman" w:hAnsi="Times New Roman" w:cs="Times New Roman"/>
          <w:bCs/>
        </w:rPr>
      </w:pPr>
      <w:r w:rsidRPr="000A204D">
        <w:rPr>
          <w:rFonts w:ascii="Times New Roman" w:hAnsi="Times New Roman" w:cs="Times New Roman"/>
          <w:bCs/>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8E3DB9" w:rsidRPr="000A204D" w:rsidRDefault="008E3DB9" w:rsidP="000A204D">
      <w:pPr>
        <w:pStyle w:val="a6"/>
        <w:jc w:val="both"/>
        <w:rPr>
          <w:rFonts w:ascii="Times New Roman" w:hAnsi="Times New Roman" w:cs="Times New Roman"/>
          <w:bCs/>
        </w:rPr>
      </w:pPr>
      <w:r w:rsidRPr="000A204D">
        <w:rPr>
          <w:rFonts w:ascii="Times New Roman" w:hAnsi="Times New Roman" w:cs="Times New Roman"/>
          <w:bCs/>
        </w:rPr>
        <w:t xml:space="preserve">Развивает интерес детей к родному городу (поселку), переживание чувства удивления, </w:t>
      </w:r>
      <w:r w:rsidRPr="000A204D">
        <w:rPr>
          <w:rFonts w:ascii="Times New Roman" w:hAnsi="Times New Roman" w:cs="Times New Roman"/>
          <w:bCs/>
        </w:rPr>
        <w:lastRenderedPageBreak/>
        <w:t xml:space="preserve">восхищения достопримечательностями, событиям прошлого и настоящего. Способствует проявлению активной </w:t>
      </w:r>
      <w:proofErr w:type="spellStart"/>
      <w:r w:rsidRPr="000A204D">
        <w:rPr>
          <w:rFonts w:ascii="Times New Roman" w:hAnsi="Times New Roman" w:cs="Times New Roman"/>
          <w:bCs/>
        </w:rPr>
        <w:t>деятельностной</w:t>
      </w:r>
      <w:proofErr w:type="spellEnd"/>
      <w:r w:rsidRPr="000A204D">
        <w:rPr>
          <w:rFonts w:ascii="Times New Roman" w:hAnsi="Times New Roman" w:cs="Times New Roman"/>
          <w:bCs/>
        </w:rPr>
        <w:t xml:space="preserve">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w:t>
      </w:r>
    </w:p>
    <w:p w:rsidR="008E3DB9" w:rsidRPr="00917162" w:rsidRDefault="008E3DB9" w:rsidP="000A204D">
      <w:pPr>
        <w:pStyle w:val="a6"/>
        <w:jc w:val="both"/>
        <w:rPr>
          <w:rFonts w:ascii="Times New Roman" w:hAnsi="Times New Roman" w:cs="Times New Roman"/>
          <w:b/>
          <w:bCs/>
          <w:i/>
          <w:u w:val="single"/>
        </w:rPr>
      </w:pPr>
      <w:r w:rsidRPr="00917162">
        <w:rPr>
          <w:rFonts w:ascii="Times New Roman" w:hAnsi="Times New Roman" w:cs="Times New Roman"/>
          <w:b/>
          <w:bCs/>
          <w:i/>
          <w:u w:val="single"/>
        </w:rPr>
        <w:t>В сфере трудового воспитания.</w:t>
      </w:r>
    </w:p>
    <w:p w:rsidR="008E3DB9" w:rsidRPr="000A204D" w:rsidRDefault="008E3DB9" w:rsidP="000A204D">
      <w:pPr>
        <w:pStyle w:val="a6"/>
        <w:jc w:val="both"/>
        <w:rPr>
          <w:rFonts w:ascii="Times New Roman" w:hAnsi="Times New Roman" w:cs="Times New Roman"/>
          <w:bCs/>
        </w:rPr>
      </w:pPr>
      <w:r w:rsidRPr="000A204D">
        <w:rPr>
          <w:rFonts w:ascii="Times New Roman" w:hAnsi="Times New Roman" w:cs="Times New Roman"/>
          <w:bCs/>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8E3DB9" w:rsidRPr="000A204D" w:rsidRDefault="008E3DB9" w:rsidP="000A204D">
      <w:pPr>
        <w:pStyle w:val="a6"/>
        <w:jc w:val="both"/>
        <w:rPr>
          <w:rFonts w:ascii="Times New Roman" w:hAnsi="Times New Roman" w:cs="Times New Roman"/>
          <w:bCs/>
        </w:rPr>
      </w:pPr>
      <w:r w:rsidRPr="000A204D">
        <w:rPr>
          <w:rFonts w:ascii="Times New Roman" w:hAnsi="Times New Roman" w:cs="Times New Roman"/>
          <w:bCs/>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8E3DB9" w:rsidRPr="000A204D" w:rsidRDefault="008E3DB9" w:rsidP="000A204D">
      <w:pPr>
        <w:pStyle w:val="a6"/>
        <w:jc w:val="both"/>
        <w:rPr>
          <w:rFonts w:ascii="Times New Roman" w:hAnsi="Times New Roman" w:cs="Times New Roman"/>
          <w:bCs/>
        </w:rPr>
      </w:pPr>
      <w:r w:rsidRPr="000A204D">
        <w:rPr>
          <w:rFonts w:ascii="Times New Roman" w:hAnsi="Times New Roman" w:cs="Times New Roman"/>
          <w:bCs/>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 п.</w:t>
      </w:r>
    </w:p>
    <w:p w:rsidR="008E3DB9" w:rsidRPr="000A204D" w:rsidRDefault="008E3DB9" w:rsidP="000A204D">
      <w:pPr>
        <w:pStyle w:val="a6"/>
        <w:jc w:val="both"/>
        <w:rPr>
          <w:rFonts w:ascii="Times New Roman" w:hAnsi="Times New Roman" w:cs="Times New Roman"/>
          <w:bCs/>
        </w:rPr>
      </w:pPr>
      <w:r w:rsidRPr="000A204D">
        <w:rPr>
          <w:rFonts w:ascii="Times New Roman" w:hAnsi="Times New Roman" w:cs="Times New Roman"/>
          <w:bCs/>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 п.</w:t>
      </w:r>
    </w:p>
    <w:p w:rsidR="008E3DB9" w:rsidRPr="00917162" w:rsidRDefault="008E3DB9" w:rsidP="000A204D">
      <w:pPr>
        <w:pStyle w:val="a6"/>
        <w:jc w:val="both"/>
        <w:rPr>
          <w:rFonts w:ascii="Times New Roman" w:hAnsi="Times New Roman" w:cs="Times New Roman"/>
          <w:b/>
          <w:bCs/>
          <w:i/>
          <w:u w:val="single"/>
        </w:rPr>
      </w:pPr>
      <w:r w:rsidRPr="00917162">
        <w:rPr>
          <w:rFonts w:ascii="Times New Roman" w:hAnsi="Times New Roman" w:cs="Times New Roman"/>
          <w:b/>
          <w:bCs/>
          <w:i/>
          <w:u w:val="single"/>
        </w:rPr>
        <w:t>В области формирования безопасного поведения.</w:t>
      </w:r>
    </w:p>
    <w:p w:rsidR="008E3DB9" w:rsidRPr="000A204D" w:rsidRDefault="008E3DB9" w:rsidP="000A204D">
      <w:pPr>
        <w:pStyle w:val="a6"/>
        <w:jc w:val="both"/>
        <w:rPr>
          <w:rFonts w:ascii="Times New Roman" w:hAnsi="Times New Roman" w:cs="Times New Roman"/>
          <w:bCs/>
        </w:rPr>
      </w:pPr>
      <w:r w:rsidRPr="000A204D">
        <w:rPr>
          <w:rFonts w:ascii="Times New Roman" w:hAnsi="Times New Roman" w:cs="Times New Roman"/>
          <w:bCs/>
        </w:rP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w:t>
      </w:r>
      <w:proofErr w:type="spellStart"/>
      <w:r w:rsidRPr="000A204D">
        <w:rPr>
          <w:rFonts w:ascii="Times New Roman" w:hAnsi="Times New Roman" w:cs="Times New Roman"/>
          <w:bCs/>
        </w:rPr>
        <w:t>квесты</w:t>
      </w:r>
      <w:proofErr w:type="spellEnd"/>
      <w:r w:rsidRPr="000A204D">
        <w:rPr>
          <w:rFonts w:ascii="Times New Roman" w:hAnsi="Times New Roman" w:cs="Times New Roman"/>
          <w:bCs/>
        </w:rPr>
        <w:t xml:space="preserve">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8E3DB9" w:rsidRPr="000A204D" w:rsidRDefault="008E3DB9" w:rsidP="000A204D">
      <w:pPr>
        <w:pStyle w:val="a6"/>
        <w:jc w:val="both"/>
        <w:rPr>
          <w:rFonts w:ascii="Times New Roman" w:hAnsi="Times New Roman" w:cs="Times New Roman"/>
          <w:bCs/>
        </w:rPr>
      </w:pPr>
      <w:r w:rsidRPr="000A204D">
        <w:rPr>
          <w:rFonts w:ascii="Times New Roman" w:hAnsi="Times New Roman" w:cs="Times New Roman"/>
          <w:bCs/>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8E3DB9" w:rsidRPr="000A204D" w:rsidRDefault="008E3DB9" w:rsidP="000A204D">
      <w:pPr>
        <w:pStyle w:val="a6"/>
        <w:jc w:val="both"/>
        <w:rPr>
          <w:rFonts w:ascii="Times New Roman" w:hAnsi="Times New Roman" w:cs="Times New Roman"/>
          <w:bCs/>
        </w:rPr>
      </w:pPr>
      <w:r w:rsidRPr="000A204D">
        <w:rPr>
          <w:rFonts w:ascii="Times New Roman" w:hAnsi="Times New Roman" w:cs="Times New Roman"/>
          <w:bCs/>
        </w:rPr>
        <w:t>Педагог рассказывает детям об элементарных правилах оказания первой медицинской помощи при первых признаках недомогания, травмах, ушибах.</w:t>
      </w:r>
    </w:p>
    <w:p w:rsidR="008E3DB9" w:rsidRPr="000A204D" w:rsidRDefault="008E3DB9" w:rsidP="000A204D">
      <w:pPr>
        <w:pStyle w:val="a6"/>
        <w:jc w:val="both"/>
        <w:rPr>
          <w:rFonts w:ascii="Times New Roman" w:hAnsi="Times New Roman" w:cs="Times New Roman"/>
          <w:bCs/>
        </w:rPr>
      </w:pPr>
      <w:r w:rsidRPr="000A204D">
        <w:rPr>
          <w:rFonts w:ascii="Times New Roman" w:hAnsi="Times New Roman" w:cs="Times New Roman"/>
          <w:bCs/>
        </w:rPr>
        <w:t xml:space="preserve"> Закрепляет через организацию дидактических игр, упражнений действия детей, связанные с оказанием первой медицинской помощи.</w:t>
      </w:r>
    </w:p>
    <w:p w:rsidR="008E3DB9" w:rsidRPr="000A204D" w:rsidRDefault="008E3DB9" w:rsidP="000A204D">
      <w:pPr>
        <w:pStyle w:val="a6"/>
        <w:jc w:val="both"/>
        <w:rPr>
          <w:rFonts w:ascii="Times New Roman" w:hAnsi="Times New Roman" w:cs="Times New Roman"/>
          <w:bCs/>
        </w:rPr>
      </w:pPr>
      <w:r w:rsidRPr="000A204D">
        <w:rPr>
          <w:rFonts w:ascii="Times New Roman" w:hAnsi="Times New Roman" w:cs="Times New Roman"/>
          <w:bCs/>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 с целью обогащения </w:t>
      </w:r>
      <w:r w:rsidRPr="000A204D">
        <w:rPr>
          <w:rFonts w:ascii="Times New Roman" w:hAnsi="Times New Roman" w:cs="Times New Roman"/>
          <w:bCs/>
        </w:rPr>
        <w:lastRenderedPageBreak/>
        <w:t>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8E3DB9" w:rsidRPr="000A204D" w:rsidRDefault="008E3DB9" w:rsidP="000A204D">
      <w:pPr>
        <w:pStyle w:val="a6"/>
        <w:jc w:val="both"/>
        <w:rPr>
          <w:rFonts w:ascii="Times New Roman" w:hAnsi="Times New Roman" w:cs="Times New Roman"/>
          <w:bCs/>
        </w:rPr>
      </w:pPr>
      <w:r w:rsidRPr="000A204D">
        <w:rPr>
          <w:rFonts w:ascii="Times New Roman" w:hAnsi="Times New Roman" w:cs="Times New Roman"/>
          <w:bCs/>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8E3DB9" w:rsidRPr="000A204D" w:rsidRDefault="008E3DB9" w:rsidP="000A204D">
      <w:pPr>
        <w:pStyle w:val="a6"/>
        <w:jc w:val="both"/>
        <w:rPr>
          <w:rFonts w:ascii="Times New Roman" w:hAnsi="Times New Roman" w:cs="Times New Roman"/>
          <w:bCs/>
        </w:rPr>
      </w:pPr>
      <w:r w:rsidRPr="000A204D">
        <w:rPr>
          <w:rFonts w:ascii="Times New Roman" w:hAnsi="Times New Roman" w:cs="Times New Roman"/>
          <w:bCs/>
        </w:rPr>
        <w:t>Обсуждает с детьми безопасные правила использования цифровых ресурсов, правила пользования мобильными телефонами с учетом требований раздела 3.5 СП 2.4.3648-20 и таблицы 6.8. СанПиН 1.2.3685-21.</w:t>
      </w:r>
    </w:p>
    <w:p w:rsidR="008E3DB9" w:rsidRPr="000A204D" w:rsidRDefault="008E3DB9" w:rsidP="00E6194F">
      <w:pPr>
        <w:pStyle w:val="a6"/>
        <w:jc w:val="both"/>
        <w:rPr>
          <w:rFonts w:ascii="Times New Roman" w:hAnsi="Times New Roman" w:cs="Times New Roman"/>
          <w:bCs/>
        </w:rPr>
      </w:pPr>
      <w:r w:rsidRPr="00917162">
        <w:rPr>
          <w:rFonts w:ascii="Times New Roman" w:hAnsi="Times New Roman" w:cs="Times New Roman"/>
          <w:b/>
          <w:bCs/>
        </w:rPr>
        <w:t>Решение совокупных задач воспитания в рамках образовательной области «Социально-коммуникативное развитие»</w:t>
      </w:r>
      <w:r w:rsidRPr="000A204D">
        <w:rPr>
          <w:rFonts w:ascii="Times New Roman" w:hAnsi="Times New Roman" w:cs="Times New Roman"/>
          <w:bCs/>
        </w:rPr>
        <w:t xml:space="preserve"> направлено на</w:t>
      </w:r>
      <w:r w:rsidR="00E6194F">
        <w:rPr>
          <w:rFonts w:ascii="Times New Roman" w:hAnsi="Times New Roman" w:cs="Times New Roman"/>
          <w:bCs/>
        </w:rPr>
        <w:t xml:space="preserve"> </w:t>
      </w:r>
      <w:r w:rsidRPr="000A204D">
        <w:rPr>
          <w:rFonts w:ascii="Times New Roman" w:hAnsi="Times New Roman" w:cs="Times New Roman"/>
          <w:bCs/>
        </w:rPr>
        <w:t>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8E3DB9" w:rsidRPr="000A204D" w:rsidRDefault="008E3DB9" w:rsidP="00AE3F37">
      <w:pPr>
        <w:pStyle w:val="a6"/>
        <w:numPr>
          <w:ilvl w:val="0"/>
          <w:numId w:val="32"/>
        </w:numPr>
        <w:jc w:val="both"/>
        <w:rPr>
          <w:rFonts w:ascii="Times New Roman" w:hAnsi="Times New Roman" w:cs="Times New Roman"/>
          <w:bCs/>
        </w:rPr>
      </w:pPr>
      <w:r w:rsidRPr="000A204D">
        <w:rPr>
          <w:rFonts w:ascii="Times New Roman" w:hAnsi="Times New Roman" w:cs="Times New Roman"/>
          <w:bCs/>
        </w:rPr>
        <w:t>воспитание уважения к своей семье, своему городу, родному краю, своей стране;</w:t>
      </w:r>
    </w:p>
    <w:p w:rsidR="008E3DB9" w:rsidRPr="000A204D" w:rsidRDefault="008E3DB9" w:rsidP="00AE3F37">
      <w:pPr>
        <w:pStyle w:val="a6"/>
        <w:numPr>
          <w:ilvl w:val="0"/>
          <w:numId w:val="32"/>
        </w:numPr>
        <w:jc w:val="both"/>
        <w:rPr>
          <w:rFonts w:ascii="Times New Roman" w:hAnsi="Times New Roman" w:cs="Times New Roman"/>
          <w:bCs/>
        </w:rPr>
      </w:pPr>
      <w:r w:rsidRPr="000A204D">
        <w:rPr>
          <w:rFonts w:ascii="Times New Roman" w:hAnsi="Times New Roman" w:cs="Times New Roman"/>
          <w:bCs/>
        </w:rPr>
        <w:t>воспитание уважительного отношения к другим людям – детям и взрослым (родителям, педагогам, соседям и др.), вне зависимости от их этнической и национальной принадлежности;</w:t>
      </w:r>
    </w:p>
    <w:p w:rsidR="008E3DB9" w:rsidRPr="000A204D" w:rsidRDefault="008E3DB9" w:rsidP="00AE3F37">
      <w:pPr>
        <w:pStyle w:val="a6"/>
        <w:numPr>
          <w:ilvl w:val="0"/>
          <w:numId w:val="32"/>
        </w:numPr>
        <w:jc w:val="both"/>
        <w:rPr>
          <w:rFonts w:ascii="Times New Roman" w:hAnsi="Times New Roman" w:cs="Times New Roman"/>
          <w:bCs/>
        </w:rPr>
      </w:pPr>
      <w:r w:rsidRPr="000A204D">
        <w:rPr>
          <w:rFonts w:ascii="Times New Roman" w:hAnsi="Times New Roman" w:cs="Times New Roman"/>
          <w:bCs/>
        </w:rPr>
        <w:t>воспитание ценностного отношения к культурному наследию своего народа, к нравственным и культурным традициям России;</w:t>
      </w:r>
    </w:p>
    <w:p w:rsidR="008E3DB9" w:rsidRPr="000A204D" w:rsidRDefault="008E3DB9" w:rsidP="00AE3F37">
      <w:pPr>
        <w:pStyle w:val="a6"/>
        <w:numPr>
          <w:ilvl w:val="0"/>
          <w:numId w:val="32"/>
        </w:numPr>
        <w:jc w:val="both"/>
        <w:rPr>
          <w:rFonts w:ascii="Times New Roman" w:hAnsi="Times New Roman" w:cs="Times New Roman"/>
          <w:bCs/>
        </w:rPr>
      </w:pPr>
      <w:r w:rsidRPr="000A204D">
        <w:rPr>
          <w:rFonts w:ascii="Times New Roman" w:hAnsi="Times New Roman" w:cs="Times New Roman"/>
          <w:bCs/>
        </w:rPr>
        <w:t>содействие становлению целостной картины мира, основанной на представлениях о добре и зле, красоте и уродстве, правде и лжи;</w:t>
      </w:r>
    </w:p>
    <w:p w:rsidR="008E3DB9" w:rsidRPr="000A204D" w:rsidRDefault="008E3DB9" w:rsidP="00AE3F37">
      <w:pPr>
        <w:pStyle w:val="a6"/>
        <w:numPr>
          <w:ilvl w:val="0"/>
          <w:numId w:val="32"/>
        </w:numPr>
        <w:jc w:val="both"/>
        <w:rPr>
          <w:rFonts w:ascii="Times New Roman" w:hAnsi="Times New Roman" w:cs="Times New Roman"/>
          <w:bCs/>
        </w:rPr>
      </w:pPr>
      <w:r w:rsidRPr="000A204D">
        <w:rPr>
          <w:rFonts w:ascii="Times New Roman" w:hAnsi="Times New Roman" w:cs="Times New Roman"/>
          <w:bCs/>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8E3DB9" w:rsidRPr="000A204D" w:rsidRDefault="008E3DB9" w:rsidP="00AE3F37">
      <w:pPr>
        <w:pStyle w:val="a6"/>
        <w:numPr>
          <w:ilvl w:val="0"/>
          <w:numId w:val="32"/>
        </w:numPr>
        <w:jc w:val="both"/>
        <w:rPr>
          <w:rFonts w:ascii="Times New Roman" w:hAnsi="Times New Roman" w:cs="Times New Roman"/>
          <w:bCs/>
        </w:rPr>
      </w:pPr>
      <w:r w:rsidRPr="000A204D">
        <w:rPr>
          <w:rFonts w:ascii="Times New Roman" w:hAnsi="Times New Roman" w:cs="Times New Roman"/>
          <w:bCs/>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8E3DB9" w:rsidRPr="000A204D" w:rsidRDefault="008E3DB9" w:rsidP="00AE3F37">
      <w:pPr>
        <w:pStyle w:val="a6"/>
        <w:numPr>
          <w:ilvl w:val="0"/>
          <w:numId w:val="32"/>
        </w:numPr>
        <w:jc w:val="both"/>
        <w:rPr>
          <w:rFonts w:ascii="Times New Roman" w:hAnsi="Times New Roman" w:cs="Times New Roman"/>
          <w:bCs/>
        </w:rPr>
      </w:pPr>
      <w:r w:rsidRPr="000A204D">
        <w:rPr>
          <w:rFonts w:ascii="Times New Roman" w:hAnsi="Times New Roman" w:cs="Times New Roman"/>
          <w:bCs/>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8E3DB9" w:rsidRDefault="008E3DB9" w:rsidP="00AE3F37">
      <w:pPr>
        <w:pStyle w:val="a6"/>
        <w:numPr>
          <w:ilvl w:val="0"/>
          <w:numId w:val="32"/>
        </w:numPr>
        <w:jc w:val="both"/>
        <w:rPr>
          <w:rFonts w:ascii="Times New Roman" w:hAnsi="Times New Roman" w:cs="Times New Roman"/>
          <w:bCs/>
        </w:rPr>
      </w:pPr>
      <w:r w:rsidRPr="000A204D">
        <w:rPr>
          <w:rFonts w:ascii="Times New Roman" w:hAnsi="Times New Roman" w:cs="Times New Roman"/>
          <w:bCs/>
        </w:rPr>
        <w:t>формирование способности бережно и уважительно относиться к результатам своего труда и труда других людей.</w:t>
      </w:r>
    </w:p>
    <w:p w:rsidR="00FC6925" w:rsidRPr="00FC6925" w:rsidRDefault="00FC6925" w:rsidP="00FC6925">
      <w:pPr>
        <w:pStyle w:val="a6"/>
        <w:ind w:left="720"/>
        <w:jc w:val="both"/>
        <w:rPr>
          <w:rFonts w:ascii="Times New Roman" w:hAnsi="Times New Roman" w:cs="Times New Roman"/>
          <w:bCs/>
        </w:rPr>
      </w:pPr>
    </w:p>
    <w:p w:rsidR="008E3DB9" w:rsidRPr="00FC6925" w:rsidRDefault="008E3DB9" w:rsidP="00FC6925">
      <w:pPr>
        <w:pStyle w:val="a6"/>
        <w:jc w:val="center"/>
        <w:rPr>
          <w:rFonts w:ascii="Times New Roman" w:hAnsi="Times New Roman" w:cs="Times New Roman"/>
          <w:b/>
        </w:rPr>
      </w:pPr>
      <w:r w:rsidRPr="00FC6925">
        <w:rPr>
          <w:rFonts w:ascii="Times New Roman" w:hAnsi="Times New Roman" w:cs="Times New Roman"/>
          <w:b/>
          <w:bCs/>
        </w:rPr>
        <w:t>С</w:t>
      </w:r>
      <w:r w:rsidRPr="00FC6925">
        <w:rPr>
          <w:rFonts w:ascii="Times New Roman" w:hAnsi="Times New Roman" w:cs="Times New Roman"/>
          <w:b/>
        </w:rPr>
        <w:t>етка совместной образовательной деятельности</w:t>
      </w:r>
    </w:p>
    <w:p w:rsidR="008E3DB9" w:rsidRPr="00FC6925" w:rsidRDefault="008E3DB9" w:rsidP="00FC6925">
      <w:pPr>
        <w:pStyle w:val="a6"/>
        <w:jc w:val="center"/>
        <w:rPr>
          <w:rFonts w:ascii="Times New Roman" w:hAnsi="Times New Roman" w:cs="Times New Roman"/>
          <w:b/>
        </w:rPr>
      </w:pPr>
      <w:r w:rsidRPr="00FC6925">
        <w:rPr>
          <w:rFonts w:ascii="Times New Roman" w:hAnsi="Times New Roman" w:cs="Times New Roman"/>
          <w:b/>
        </w:rPr>
        <w:t>и культурных практик в режимных моментах</w:t>
      </w:r>
    </w:p>
    <w:tbl>
      <w:tblPr>
        <w:tblW w:w="10055" w:type="dxa"/>
        <w:tblInd w:w="5" w:type="dxa"/>
        <w:tblLayout w:type="fixed"/>
        <w:tblCellMar>
          <w:left w:w="0" w:type="dxa"/>
          <w:right w:w="0" w:type="dxa"/>
        </w:tblCellMar>
        <w:tblLook w:val="04A0" w:firstRow="1" w:lastRow="0" w:firstColumn="1" w:lastColumn="0" w:noHBand="0" w:noVBand="1"/>
      </w:tblPr>
      <w:tblGrid>
        <w:gridCol w:w="4395"/>
        <w:gridCol w:w="1134"/>
        <w:gridCol w:w="1275"/>
        <w:gridCol w:w="851"/>
        <w:gridCol w:w="2400"/>
      </w:tblGrid>
      <w:tr w:rsidR="008E3DB9" w:rsidRPr="00FC6925" w:rsidTr="00917162">
        <w:trPr>
          <w:trHeight w:val="270"/>
        </w:trPr>
        <w:tc>
          <w:tcPr>
            <w:tcW w:w="4395" w:type="dxa"/>
            <w:vMerge w:val="restart"/>
            <w:tcBorders>
              <w:top w:val="single" w:sz="4" w:space="0" w:color="auto"/>
              <w:left w:val="single" w:sz="4" w:space="0" w:color="auto"/>
              <w:bottom w:val="single" w:sz="4" w:space="0" w:color="auto"/>
              <w:right w:val="single" w:sz="4" w:space="0" w:color="auto"/>
            </w:tcBorders>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bCs/>
              </w:rPr>
              <w:t>Формы образовательной</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bCs/>
              </w:rPr>
              <w:t>деятельности в</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bCs/>
              </w:rPr>
              <w:t>режимных моментах</w:t>
            </w:r>
          </w:p>
        </w:tc>
        <w:tc>
          <w:tcPr>
            <w:tcW w:w="5660" w:type="dxa"/>
            <w:gridSpan w:val="4"/>
            <w:tcBorders>
              <w:top w:val="single" w:sz="4" w:space="0" w:color="auto"/>
              <w:left w:val="single" w:sz="4" w:space="0" w:color="auto"/>
              <w:bottom w:val="single" w:sz="4" w:space="0" w:color="auto"/>
              <w:right w:val="single" w:sz="4" w:space="0" w:color="auto"/>
            </w:tcBorders>
            <w:vAlign w:val="bottom"/>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bCs/>
              </w:rPr>
              <w:t>Количество форм образовательной деятельности и</w:t>
            </w:r>
          </w:p>
        </w:tc>
      </w:tr>
      <w:tr w:rsidR="008E3DB9" w:rsidRPr="00FC6925" w:rsidTr="00917162">
        <w:trPr>
          <w:trHeight w:val="276"/>
        </w:trPr>
        <w:tc>
          <w:tcPr>
            <w:tcW w:w="4395" w:type="dxa"/>
            <w:vMerge/>
            <w:tcBorders>
              <w:top w:val="single" w:sz="4" w:space="0" w:color="auto"/>
              <w:left w:val="single" w:sz="4" w:space="0" w:color="auto"/>
              <w:bottom w:val="single" w:sz="4" w:space="0" w:color="auto"/>
              <w:right w:val="single" w:sz="4" w:space="0" w:color="auto"/>
            </w:tcBorders>
            <w:vAlign w:val="bottom"/>
          </w:tcPr>
          <w:p w:rsidR="008E3DB9" w:rsidRPr="00FC6925" w:rsidRDefault="008E3DB9" w:rsidP="00FC6925">
            <w:pPr>
              <w:pStyle w:val="a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8E3DB9" w:rsidRPr="00FC6925" w:rsidRDefault="008E3DB9" w:rsidP="00FC6925">
            <w:pPr>
              <w:pStyle w:val="a6"/>
              <w:jc w:val="center"/>
              <w:rPr>
                <w:rFonts w:ascii="Times New Roman" w:hAnsi="Times New Roman" w:cs="Times New Roman"/>
              </w:rPr>
            </w:pPr>
          </w:p>
        </w:tc>
        <w:tc>
          <w:tcPr>
            <w:tcW w:w="4526" w:type="dxa"/>
            <w:gridSpan w:val="3"/>
            <w:tcBorders>
              <w:top w:val="single" w:sz="4" w:space="0" w:color="auto"/>
              <w:left w:val="single" w:sz="4" w:space="0" w:color="auto"/>
              <w:bottom w:val="single" w:sz="4" w:space="0" w:color="auto"/>
              <w:right w:val="single" w:sz="4" w:space="0" w:color="auto"/>
            </w:tcBorders>
            <w:vAlign w:val="bottom"/>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bCs/>
              </w:rPr>
              <w:t>культурных практик в неделю</w:t>
            </w:r>
          </w:p>
        </w:tc>
      </w:tr>
      <w:tr w:rsidR="008E3DB9" w:rsidRPr="00FC6925" w:rsidTr="00917162">
        <w:trPr>
          <w:trHeight w:val="815"/>
        </w:trPr>
        <w:tc>
          <w:tcPr>
            <w:tcW w:w="4395" w:type="dxa"/>
            <w:vMerge/>
            <w:tcBorders>
              <w:top w:val="single" w:sz="4" w:space="0" w:color="auto"/>
              <w:left w:val="single" w:sz="4" w:space="0" w:color="auto"/>
              <w:bottom w:val="single" w:sz="4" w:space="0" w:color="auto"/>
              <w:right w:val="single" w:sz="4" w:space="0" w:color="auto"/>
            </w:tcBorders>
            <w:vAlign w:val="bottom"/>
          </w:tcPr>
          <w:p w:rsidR="008E3DB9" w:rsidRPr="00FC6925" w:rsidRDefault="008E3DB9" w:rsidP="00FC6925">
            <w:pPr>
              <w:pStyle w:val="a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E3DB9" w:rsidRPr="00FC6925" w:rsidRDefault="008E3DB9" w:rsidP="00FC6925">
            <w:pPr>
              <w:pStyle w:val="a6"/>
              <w:jc w:val="center"/>
              <w:rPr>
                <w:rFonts w:ascii="Times New Roman" w:hAnsi="Times New Roman" w:cs="Times New Roman"/>
                <w:bCs/>
                <w:iCs/>
              </w:rPr>
            </w:pPr>
            <w:r w:rsidRPr="00FC6925">
              <w:rPr>
                <w:rFonts w:ascii="Times New Roman" w:hAnsi="Times New Roman" w:cs="Times New Roman"/>
                <w:bCs/>
                <w:iCs/>
              </w:rPr>
              <w:t>Младшая</w:t>
            </w:r>
          </w:p>
          <w:p w:rsidR="008E3DB9" w:rsidRPr="00FC6925" w:rsidRDefault="008E3DB9" w:rsidP="00FC6925">
            <w:pPr>
              <w:pStyle w:val="a6"/>
              <w:jc w:val="center"/>
              <w:rPr>
                <w:rFonts w:ascii="Times New Roman" w:hAnsi="Times New Roman" w:cs="Times New Roman"/>
                <w:bCs/>
                <w:iCs/>
              </w:rPr>
            </w:pPr>
            <w:r w:rsidRPr="00FC6925">
              <w:rPr>
                <w:rFonts w:ascii="Times New Roman" w:hAnsi="Times New Roman" w:cs="Times New Roman"/>
                <w:bCs/>
                <w:iCs/>
              </w:rPr>
              <w:t>группа</w:t>
            </w:r>
          </w:p>
        </w:tc>
        <w:tc>
          <w:tcPr>
            <w:tcW w:w="1275" w:type="dxa"/>
            <w:tcBorders>
              <w:top w:val="single" w:sz="4" w:space="0" w:color="auto"/>
              <w:left w:val="single" w:sz="4" w:space="0" w:color="auto"/>
              <w:bottom w:val="single" w:sz="4" w:space="0" w:color="auto"/>
              <w:right w:val="single" w:sz="4" w:space="0" w:color="auto"/>
            </w:tcBorders>
          </w:tcPr>
          <w:p w:rsidR="008E3DB9" w:rsidRPr="00FC6925" w:rsidRDefault="008E3DB9" w:rsidP="00FC6925">
            <w:pPr>
              <w:pStyle w:val="a6"/>
              <w:jc w:val="center"/>
              <w:rPr>
                <w:rFonts w:ascii="Times New Roman" w:hAnsi="Times New Roman" w:cs="Times New Roman"/>
                <w:bCs/>
                <w:iCs/>
              </w:rPr>
            </w:pPr>
            <w:r w:rsidRPr="00FC6925">
              <w:rPr>
                <w:rFonts w:ascii="Times New Roman" w:hAnsi="Times New Roman" w:cs="Times New Roman"/>
                <w:bCs/>
                <w:iCs/>
              </w:rPr>
              <w:t>Средняя</w:t>
            </w:r>
          </w:p>
          <w:p w:rsidR="008E3DB9" w:rsidRPr="00FC6925" w:rsidRDefault="008E3DB9" w:rsidP="00FC6925">
            <w:pPr>
              <w:pStyle w:val="a6"/>
              <w:jc w:val="center"/>
              <w:rPr>
                <w:rFonts w:ascii="Times New Roman" w:hAnsi="Times New Roman" w:cs="Times New Roman"/>
                <w:bCs/>
                <w:iCs/>
              </w:rPr>
            </w:pPr>
            <w:r w:rsidRPr="00FC6925">
              <w:rPr>
                <w:rFonts w:ascii="Times New Roman" w:hAnsi="Times New Roman" w:cs="Times New Roman"/>
                <w:bCs/>
                <w:iCs/>
              </w:rPr>
              <w:t>группа</w:t>
            </w:r>
          </w:p>
        </w:tc>
        <w:tc>
          <w:tcPr>
            <w:tcW w:w="851" w:type="dxa"/>
            <w:tcBorders>
              <w:top w:val="single" w:sz="4" w:space="0" w:color="auto"/>
              <w:left w:val="single" w:sz="4" w:space="0" w:color="auto"/>
              <w:bottom w:val="single" w:sz="4" w:space="0" w:color="auto"/>
              <w:right w:val="single" w:sz="4" w:space="0" w:color="auto"/>
            </w:tcBorders>
          </w:tcPr>
          <w:p w:rsidR="008E3DB9" w:rsidRPr="00FC6925" w:rsidRDefault="008E3DB9" w:rsidP="00FC6925">
            <w:pPr>
              <w:pStyle w:val="a6"/>
              <w:jc w:val="center"/>
              <w:rPr>
                <w:rFonts w:ascii="Times New Roman" w:hAnsi="Times New Roman" w:cs="Times New Roman"/>
                <w:bCs/>
                <w:iCs/>
              </w:rPr>
            </w:pPr>
            <w:r w:rsidRPr="00FC6925">
              <w:rPr>
                <w:rFonts w:ascii="Times New Roman" w:hAnsi="Times New Roman" w:cs="Times New Roman"/>
                <w:bCs/>
                <w:iCs/>
              </w:rPr>
              <w:t>Старшая</w:t>
            </w:r>
          </w:p>
          <w:p w:rsidR="008E3DB9" w:rsidRPr="00FC6925" w:rsidRDefault="008E3DB9" w:rsidP="00FC6925">
            <w:pPr>
              <w:pStyle w:val="a6"/>
              <w:jc w:val="center"/>
              <w:rPr>
                <w:rFonts w:ascii="Times New Roman" w:hAnsi="Times New Roman" w:cs="Times New Roman"/>
                <w:bCs/>
                <w:iCs/>
              </w:rPr>
            </w:pPr>
            <w:r w:rsidRPr="00FC6925">
              <w:rPr>
                <w:rFonts w:ascii="Times New Roman" w:hAnsi="Times New Roman" w:cs="Times New Roman"/>
                <w:bCs/>
                <w:iCs/>
              </w:rPr>
              <w:t>группа</w:t>
            </w:r>
          </w:p>
        </w:tc>
        <w:tc>
          <w:tcPr>
            <w:tcW w:w="2400" w:type="dxa"/>
            <w:tcBorders>
              <w:top w:val="single" w:sz="4" w:space="0" w:color="auto"/>
              <w:left w:val="single" w:sz="4" w:space="0" w:color="auto"/>
              <w:bottom w:val="single" w:sz="4" w:space="0" w:color="auto"/>
              <w:right w:val="single" w:sz="4" w:space="0" w:color="auto"/>
            </w:tcBorders>
          </w:tcPr>
          <w:p w:rsidR="008E3DB9" w:rsidRPr="00FC6925" w:rsidRDefault="008E3DB9" w:rsidP="00FC6925">
            <w:pPr>
              <w:pStyle w:val="a6"/>
              <w:jc w:val="center"/>
              <w:rPr>
                <w:rFonts w:ascii="Times New Roman" w:hAnsi="Times New Roman" w:cs="Times New Roman"/>
                <w:bCs/>
                <w:iCs/>
              </w:rPr>
            </w:pPr>
            <w:r w:rsidRPr="00FC6925">
              <w:rPr>
                <w:rFonts w:ascii="Times New Roman" w:hAnsi="Times New Roman" w:cs="Times New Roman"/>
                <w:bCs/>
                <w:iCs/>
              </w:rPr>
              <w:t>Подготовительная</w:t>
            </w:r>
          </w:p>
          <w:p w:rsidR="008E3DB9" w:rsidRPr="00FC6925" w:rsidRDefault="008E3DB9" w:rsidP="00FC6925">
            <w:pPr>
              <w:pStyle w:val="a6"/>
              <w:jc w:val="center"/>
              <w:rPr>
                <w:rFonts w:ascii="Times New Roman" w:hAnsi="Times New Roman" w:cs="Times New Roman"/>
                <w:bCs/>
                <w:iCs/>
              </w:rPr>
            </w:pPr>
            <w:r w:rsidRPr="00FC6925">
              <w:rPr>
                <w:rFonts w:ascii="Times New Roman" w:hAnsi="Times New Roman" w:cs="Times New Roman"/>
                <w:bCs/>
                <w:iCs/>
              </w:rPr>
              <w:t>группа</w:t>
            </w:r>
          </w:p>
        </w:tc>
      </w:tr>
      <w:tr w:rsidR="008E3DB9" w:rsidRPr="00FC6925" w:rsidTr="00917162">
        <w:trPr>
          <w:trHeight w:val="263"/>
        </w:trPr>
        <w:tc>
          <w:tcPr>
            <w:tcW w:w="10055" w:type="dxa"/>
            <w:gridSpan w:val="5"/>
            <w:tcBorders>
              <w:top w:val="single" w:sz="4" w:space="0" w:color="auto"/>
              <w:left w:val="single" w:sz="4" w:space="0" w:color="auto"/>
              <w:bottom w:val="single" w:sz="4" w:space="0" w:color="auto"/>
              <w:right w:val="single" w:sz="4" w:space="0" w:color="auto"/>
            </w:tcBorders>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iCs/>
              </w:rPr>
              <w:t>Общение</w:t>
            </w:r>
          </w:p>
        </w:tc>
      </w:tr>
      <w:tr w:rsidR="008E3DB9" w:rsidRPr="00FC6925" w:rsidTr="00917162">
        <w:trPr>
          <w:trHeight w:val="754"/>
        </w:trPr>
        <w:tc>
          <w:tcPr>
            <w:tcW w:w="4395" w:type="dxa"/>
            <w:tcBorders>
              <w:top w:val="single" w:sz="4" w:space="0" w:color="auto"/>
              <w:left w:val="single" w:sz="4" w:space="0" w:color="auto"/>
              <w:bottom w:val="single" w:sz="4" w:space="0" w:color="auto"/>
              <w:right w:val="single" w:sz="4" w:space="0" w:color="auto"/>
            </w:tcBorders>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Ситуации общения воспитателя с детьми и накопления  положительного социально-эмоционального опыта</w:t>
            </w:r>
          </w:p>
        </w:tc>
        <w:tc>
          <w:tcPr>
            <w:tcW w:w="5660" w:type="dxa"/>
            <w:gridSpan w:val="4"/>
            <w:tcBorders>
              <w:top w:val="single" w:sz="4" w:space="0" w:color="auto"/>
              <w:left w:val="single" w:sz="4" w:space="0" w:color="auto"/>
              <w:bottom w:val="single" w:sz="4" w:space="0" w:color="auto"/>
              <w:right w:val="single" w:sz="4" w:space="0" w:color="auto"/>
            </w:tcBorders>
          </w:tcPr>
          <w:p w:rsidR="008E3DB9" w:rsidRPr="00FC6925" w:rsidRDefault="008E3DB9" w:rsidP="00FC6925">
            <w:pPr>
              <w:pStyle w:val="a6"/>
              <w:jc w:val="center"/>
              <w:rPr>
                <w:rFonts w:ascii="Times New Roman" w:hAnsi="Times New Roman" w:cs="Times New Roman"/>
                <w:w w:val="98"/>
              </w:rPr>
            </w:pP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w w:val="98"/>
              </w:rPr>
              <w:t>Ежедневно</w:t>
            </w:r>
          </w:p>
        </w:tc>
      </w:tr>
      <w:tr w:rsidR="008E3DB9" w:rsidRPr="00FC6925" w:rsidTr="00917162">
        <w:trPr>
          <w:trHeight w:val="269"/>
        </w:trPr>
        <w:tc>
          <w:tcPr>
            <w:tcW w:w="4395" w:type="dxa"/>
            <w:tcBorders>
              <w:top w:val="single" w:sz="4" w:space="0" w:color="auto"/>
              <w:left w:val="single" w:sz="4" w:space="0" w:color="auto"/>
              <w:bottom w:val="single" w:sz="4" w:space="0" w:color="auto"/>
              <w:right w:val="single" w:sz="4" w:space="0" w:color="auto"/>
            </w:tcBorders>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Беседы и разговоры с детьми по их интересам</w:t>
            </w:r>
          </w:p>
        </w:tc>
        <w:tc>
          <w:tcPr>
            <w:tcW w:w="5660" w:type="dxa"/>
            <w:gridSpan w:val="4"/>
            <w:tcBorders>
              <w:top w:val="single" w:sz="4" w:space="0" w:color="auto"/>
              <w:left w:val="single" w:sz="4" w:space="0" w:color="auto"/>
              <w:bottom w:val="single" w:sz="4" w:space="0" w:color="auto"/>
              <w:right w:val="single" w:sz="4" w:space="0" w:color="auto"/>
            </w:tcBorders>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w w:val="98"/>
              </w:rPr>
              <w:t>Ежедневно</w:t>
            </w:r>
          </w:p>
        </w:tc>
      </w:tr>
    </w:tbl>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iCs/>
        </w:rPr>
        <w:t>Игровая деятельность, включая сюжетно-ролевую игру с правилами и другие виды игр</w:t>
      </w:r>
    </w:p>
    <w:tbl>
      <w:tblPr>
        <w:tblW w:w="10055" w:type="dxa"/>
        <w:tblInd w:w="5" w:type="dxa"/>
        <w:tblLayout w:type="fixed"/>
        <w:tblCellMar>
          <w:left w:w="0" w:type="dxa"/>
          <w:right w:w="0" w:type="dxa"/>
        </w:tblCellMar>
        <w:tblLook w:val="04A0" w:firstRow="1" w:lastRow="0" w:firstColumn="1" w:lastColumn="0" w:noHBand="0" w:noVBand="1"/>
      </w:tblPr>
      <w:tblGrid>
        <w:gridCol w:w="4395"/>
        <w:gridCol w:w="1134"/>
        <w:gridCol w:w="2126"/>
        <w:gridCol w:w="2400"/>
      </w:tblGrid>
      <w:tr w:rsidR="008E3DB9" w:rsidRPr="00FC6925" w:rsidTr="00917162">
        <w:trPr>
          <w:trHeight w:val="716"/>
        </w:trPr>
        <w:tc>
          <w:tcPr>
            <w:tcW w:w="4395" w:type="dxa"/>
            <w:tcBorders>
              <w:top w:val="single" w:sz="4" w:space="0" w:color="auto"/>
              <w:left w:val="single" w:sz="4" w:space="0" w:color="auto"/>
              <w:bottom w:val="single" w:sz="4" w:space="0" w:color="auto"/>
              <w:right w:val="single" w:sz="4" w:space="0" w:color="auto"/>
            </w:tcBorders>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Индивидуальные игры с детьми (сюжетно-ролевая, режиссерская, игра-драматизация, строительно-конструктивные игры)</w:t>
            </w:r>
          </w:p>
        </w:tc>
        <w:tc>
          <w:tcPr>
            <w:tcW w:w="3260" w:type="dxa"/>
            <w:gridSpan w:val="2"/>
            <w:tcBorders>
              <w:top w:val="single" w:sz="4" w:space="0" w:color="auto"/>
              <w:left w:val="single" w:sz="4" w:space="0" w:color="auto"/>
              <w:bottom w:val="single" w:sz="4" w:space="0" w:color="auto"/>
              <w:right w:val="single" w:sz="4" w:space="0" w:color="auto"/>
            </w:tcBorders>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Ежедневно</w:t>
            </w:r>
          </w:p>
        </w:tc>
        <w:tc>
          <w:tcPr>
            <w:tcW w:w="2400" w:type="dxa"/>
            <w:tcBorders>
              <w:top w:val="single" w:sz="4" w:space="0" w:color="auto"/>
              <w:left w:val="single" w:sz="4" w:space="0" w:color="auto"/>
              <w:bottom w:val="single" w:sz="4" w:space="0" w:color="auto"/>
              <w:right w:val="single" w:sz="4" w:space="0" w:color="auto"/>
            </w:tcBorders>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3 раза в неделю</w:t>
            </w:r>
          </w:p>
        </w:tc>
      </w:tr>
      <w:tr w:rsidR="008E3DB9" w:rsidRPr="00FC6925" w:rsidTr="00917162">
        <w:trPr>
          <w:trHeight w:val="974"/>
        </w:trPr>
        <w:tc>
          <w:tcPr>
            <w:tcW w:w="4395" w:type="dxa"/>
            <w:tcBorders>
              <w:top w:val="single" w:sz="4" w:space="0" w:color="auto"/>
              <w:left w:val="single" w:sz="4" w:space="0" w:color="auto"/>
              <w:bottom w:val="single" w:sz="4" w:space="0" w:color="auto"/>
              <w:right w:val="single" w:sz="4" w:space="0" w:color="auto"/>
            </w:tcBorders>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Совместная игра воспитателя и детей</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(сюжетно-ролевая, режиссерская, игра-</w:t>
            </w:r>
          </w:p>
          <w:p w:rsidR="008E3DB9" w:rsidRPr="00FC6925" w:rsidRDefault="008E3DB9" w:rsidP="00FC6925">
            <w:pPr>
              <w:pStyle w:val="a6"/>
              <w:jc w:val="center"/>
              <w:rPr>
                <w:rFonts w:ascii="Times New Roman" w:hAnsi="Times New Roman" w:cs="Times New Roman"/>
              </w:rPr>
            </w:pPr>
            <w:proofErr w:type="spellStart"/>
            <w:r w:rsidRPr="00FC6925">
              <w:rPr>
                <w:rFonts w:ascii="Times New Roman" w:hAnsi="Times New Roman" w:cs="Times New Roman"/>
              </w:rPr>
              <w:t>драматизация,строительно</w:t>
            </w:r>
            <w:proofErr w:type="spellEnd"/>
            <w:r w:rsidRPr="00FC6925">
              <w:rPr>
                <w:rFonts w:ascii="Times New Roman" w:hAnsi="Times New Roman" w:cs="Times New Roman"/>
              </w:rPr>
              <w:t>-</w:t>
            </w:r>
            <w:r w:rsidRPr="00FC6925">
              <w:rPr>
                <w:rFonts w:ascii="Times New Roman" w:hAnsi="Times New Roman" w:cs="Times New Roman"/>
              </w:rPr>
              <w:lastRenderedPageBreak/>
              <w:t>конструктивные игры)</w:t>
            </w:r>
          </w:p>
        </w:tc>
        <w:tc>
          <w:tcPr>
            <w:tcW w:w="1134" w:type="dxa"/>
            <w:tcBorders>
              <w:top w:val="single" w:sz="4" w:space="0" w:color="auto"/>
              <w:left w:val="single" w:sz="4" w:space="0" w:color="auto"/>
              <w:bottom w:val="single" w:sz="4" w:space="0" w:color="auto"/>
              <w:right w:val="single" w:sz="4" w:space="0" w:color="auto"/>
            </w:tcBorders>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lastRenderedPageBreak/>
              <w:t>2 раза в</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неделю</w:t>
            </w:r>
          </w:p>
        </w:tc>
        <w:tc>
          <w:tcPr>
            <w:tcW w:w="2126" w:type="dxa"/>
            <w:tcBorders>
              <w:top w:val="single" w:sz="4" w:space="0" w:color="auto"/>
              <w:left w:val="single" w:sz="4" w:space="0" w:color="auto"/>
              <w:bottom w:val="single" w:sz="4" w:space="0" w:color="auto"/>
              <w:right w:val="single" w:sz="4" w:space="0" w:color="auto"/>
            </w:tcBorders>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3 раза в</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неделю</w:t>
            </w:r>
          </w:p>
        </w:tc>
        <w:tc>
          <w:tcPr>
            <w:tcW w:w="2400" w:type="dxa"/>
            <w:tcBorders>
              <w:top w:val="single" w:sz="4" w:space="0" w:color="auto"/>
              <w:left w:val="single" w:sz="4" w:space="0" w:color="auto"/>
              <w:bottom w:val="single" w:sz="4" w:space="0" w:color="auto"/>
              <w:right w:val="single" w:sz="4" w:space="0" w:color="auto"/>
            </w:tcBorders>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2 раза в неделю</w:t>
            </w:r>
          </w:p>
        </w:tc>
      </w:tr>
      <w:tr w:rsidR="008E3DB9" w:rsidRPr="00FC6925" w:rsidTr="00917162">
        <w:trPr>
          <w:trHeight w:val="552"/>
        </w:trPr>
        <w:tc>
          <w:tcPr>
            <w:tcW w:w="4395" w:type="dxa"/>
            <w:tcBorders>
              <w:top w:val="single" w:sz="4" w:space="0" w:color="auto"/>
              <w:left w:val="single" w:sz="4" w:space="0" w:color="auto"/>
              <w:bottom w:val="single" w:sz="4" w:space="0" w:color="auto"/>
              <w:right w:val="single" w:sz="4" w:space="0" w:color="auto"/>
            </w:tcBorders>
            <w:vAlign w:val="bottom"/>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lastRenderedPageBreak/>
              <w:t>Детская студия</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(театрализованные игры)</w:t>
            </w:r>
          </w:p>
        </w:tc>
        <w:tc>
          <w:tcPr>
            <w:tcW w:w="5660" w:type="dxa"/>
            <w:gridSpan w:val="3"/>
            <w:tcBorders>
              <w:top w:val="single" w:sz="4" w:space="0" w:color="auto"/>
              <w:left w:val="single" w:sz="4" w:space="0" w:color="auto"/>
              <w:bottom w:val="single" w:sz="4" w:space="0" w:color="auto"/>
              <w:right w:val="single" w:sz="4" w:space="0" w:color="auto"/>
            </w:tcBorders>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1 раз в  неделю</w:t>
            </w:r>
          </w:p>
        </w:tc>
      </w:tr>
      <w:tr w:rsidR="008E3DB9" w:rsidRPr="00FC6925" w:rsidTr="00917162">
        <w:trPr>
          <w:trHeight w:val="552"/>
        </w:trPr>
        <w:tc>
          <w:tcPr>
            <w:tcW w:w="4395" w:type="dxa"/>
            <w:tcBorders>
              <w:top w:val="single" w:sz="4" w:space="0" w:color="auto"/>
              <w:left w:val="single" w:sz="4" w:space="0" w:color="auto"/>
              <w:bottom w:val="single" w:sz="4" w:space="0" w:color="auto"/>
              <w:right w:val="single" w:sz="4" w:space="0" w:color="auto"/>
            </w:tcBorders>
            <w:vAlign w:val="bottom"/>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Досуг здоровья и</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подвижных игр</w:t>
            </w:r>
          </w:p>
        </w:tc>
        <w:tc>
          <w:tcPr>
            <w:tcW w:w="5660" w:type="dxa"/>
            <w:gridSpan w:val="3"/>
            <w:tcBorders>
              <w:top w:val="single" w:sz="4" w:space="0" w:color="auto"/>
              <w:left w:val="single" w:sz="4" w:space="0" w:color="auto"/>
              <w:bottom w:val="single" w:sz="4" w:space="0" w:color="auto"/>
              <w:right w:val="single" w:sz="4" w:space="0" w:color="auto"/>
            </w:tcBorders>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1 раз в месяц</w:t>
            </w:r>
          </w:p>
        </w:tc>
      </w:tr>
      <w:tr w:rsidR="008E3DB9" w:rsidRPr="00FC6925" w:rsidTr="00917162">
        <w:trPr>
          <w:trHeight w:val="193"/>
        </w:trPr>
        <w:tc>
          <w:tcPr>
            <w:tcW w:w="4395" w:type="dxa"/>
            <w:tcBorders>
              <w:top w:val="single" w:sz="4" w:space="0" w:color="auto"/>
              <w:left w:val="single" w:sz="4" w:space="0" w:color="auto"/>
              <w:bottom w:val="single" w:sz="4" w:space="0" w:color="auto"/>
              <w:right w:val="single" w:sz="4" w:space="0" w:color="auto"/>
            </w:tcBorders>
            <w:vAlign w:val="bottom"/>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Подвижные игры</w:t>
            </w:r>
          </w:p>
        </w:tc>
        <w:tc>
          <w:tcPr>
            <w:tcW w:w="5660" w:type="dxa"/>
            <w:gridSpan w:val="3"/>
            <w:tcBorders>
              <w:top w:val="single" w:sz="4" w:space="0" w:color="auto"/>
              <w:left w:val="single" w:sz="4" w:space="0" w:color="auto"/>
              <w:bottom w:val="single" w:sz="4" w:space="0" w:color="auto"/>
              <w:right w:val="single" w:sz="4" w:space="0" w:color="auto"/>
            </w:tcBorders>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Ежедневно</w:t>
            </w:r>
          </w:p>
        </w:tc>
      </w:tr>
    </w:tbl>
    <w:p w:rsidR="00FC6925" w:rsidRDefault="00FC6925" w:rsidP="00954194">
      <w:pPr>
        <w:ind w:right="-280"/>
        <w:rPr>
          <w:b/>
          <w:bCs/>
          <w:sz w:val="23"/>
          <w:szCs w:val="23"/>
        </w:rPr>
      </w:pPr>
    </w:p>
    <w:p w:rsidR="008E3DB9" w:rsidRPr="00FC6925" w:rsidRDefault="008E3DB9" w:rsidP="00FC6925">
      <w:pPr>
        <w:pStyle w:val="a6"/>
        <w:jc w:val="center"/>
        <w:rPr>
          <w:rFonts w:ascii="Times New Roman" w:hAnsi="Times New Roman" w:cs="Times New Roman"/>
          <w:b/>
        </w:rPr>
      </w:pPr>
      <w:r w:rsidRPr="00FC6925">
        <w:rPr>
          <w:rFonts w:ascii="Times New Roman" w:hAnsi="Times New Roman" w:cs="Times New Roman"/>
          <w:b/>
          <w:noProof/>
          <w:lang w:bidi="ar-SA"/>
        </w:rPr>
        <mc:AlternateContent>
          <mc:Choice Requires="wps">
            <w:drawing>
              <wp:anchor distT="0" distB="0" distL="0" distR="0" simplePos="0" relativeHeight="251659264" behindDoc="0" locked="0" layoutInCell="0" allowOverlap="1" wp14:anchorId="7F99088A" wp14:editId="2CE99B6F">
                <wp:simplePos x="0" y="0"/>
                <wp:positionH relativeFrom="column">
                  <wp:posOffset>-6985</wp:posOffset>
                </wp:positionH>
                <wp:positionV relativeFrom="paragraph">
                  <wp:posOffset>-3398520</wp:posOffset>
                </wp:positionV>
                <wp:extent cx="12065" cy="12065"/>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64021" id="Прямоугольник 42" o:spid="_x0000_s1026" style="position:absolute;margin-left:-.55pt;margin-top:-267.6pt;width:.95pt;height:.9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" o:allowincell="f" fillcolor="black" stroked="f"/>
            </w:pict>
          </mc:Fallback>
        </mc:AlternateContent>
      </w:r>
      <w:r w:rsidRPr="00FC6925">
        <w:rPr>
          <w:rFonts w:ascii="Times New Roman" w:hAnsi="Times New Roman" w:cs="Times New Roman"/>
          <w:b/>
          <w:noProof/>
          <w:lang w:bidi="ar-SA"/>
        </w:rPr>
        <mc:AlternateContent>
          <mc:Choice Requires="wps">
            <w:drawing>
              <wp:anchor distT="0" distB="0" distL="0" distR="0" simplePos="0" relativeHeight="251660288" behindDoc="0" locked="0" layoutInCell="0" allowOverlap="1" wp14:anchorId="18FCAA33" wp14:editId="301A14D6">
                <wp:simplePos x="0" y="0"/>
                <wp:positionH relativeFrom="column">
                  <wp:posOffset>6475730</wp:posOffset>
                </wp:positionH>
                <wp:positionV relativeFrom="paragraph">
                  <wp:posOffset>-3398520</wp:posOffset>
                </wp:positionV>
                <wp:extent cx="12065" cy="12065"/>
                <wp:effectExtent l="0" t="0" r="0" b="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3B6B4" id="Прямоугольник 41" o:spid="_x0000_s1026" style="position:absolute;margin-left:509.9pt;margin-top:-267.6pt;width:.95pt;height:.9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" o:allowincell="f" fillcolor="black" stroked="f"/>
            </w:pict>
          </mc:Fallback>
        </mc:AlternateContent>
      </w:r>
      <w:r w:rsidRPr="00FC6925">
        <w:rPr>
          <w:rFonts w:ascii="Times New Roman" w:hAnsi="Times New Roman" w:cs="Times New Roman"/>
          <w:b/>
        </w:rPr>
        <w:t>Формы, приемы организации образовательного процесса по образовательной области</w:t>
      </w:r>
    </w:p>
    <w:p w:rsidR="008E3DB9" w:rsidRPr="00FC6925" w:rsidRDefault="008E3DB9" w:rsidP="00FC6925">
      <w:pPr>
        <w:pStyle w:val="a6"/>
        <w:jc w:val="center"/>
        <w:rPr>
          <w:rFonts w:ascii="Times New Roman" w:hAnsi="Times New Roman" w:cs="Times New Roman"/>
          <w:b/>
        </w:rPr>
      </w:pPr>
      <w:r w:rsidRPr="00FC6925">
        <w:rPr>
          <w:rFonts w:ascii="Times New Roman" w:hAnsi="Times New Roman" w:cs="Times New Roman"/>
          <w:b/>
        </w:rPr>
        <w:t>«Социально-коммуникативное развитие»</w:t>
      </w:r>
    </w:p>
    <w:p w:rsidR="008E3DB9" w:rsidRPr="00FC6925" w:rsidRDefault="008E3DB9" w:rsidP="00FC6925">
      <w:pPr>
        <w:pStyle w:val="a6"/>
        <w:jc w:val="center"/>
        <w:rPr>
          <w:rFonts w:ascii="Times New Roman" w:hAnsi="Times New Roman" w:cs="Times New Roman"/>
          <w:b/>
          <w:sz w:val="20"/>
          <w:szCs w:val="20"/>
        </w:rPr>
      </w:pPr>
    </w:p>
    <w:tbl>
      <w:tblPr>
        <w:tblW w:w="10129" w:type="dxa"/>
        <w:tblInd w:w="50" w:type="dxa"/>
        <w:tblLayout w:type="fixed"/>
        <w:tblCellMar>
          <w:left w:w="0" w:type="dxa"/>
          <w:right w:w="0" w:type="dxa"/>
        </w:tblCellMar>
        <w:tblLook w:val="04A0" w:firstRow="1" w:lastRow="0" w:firstColumn="1" w:lastColumn="0" w:noHBand="0" w:noVBand="1"/>
      </w:tblPr>
      <w:tblGrid>
        <w:gridCol w:w="2512"/>
        <w:gridCol w:w="2699"/>
        <w:gridCol w:w="2842"/>
        <w:gridCol w:w="2076"/>
      </w:tblGrid>
      <w:tr w:rsidR="008E3DB9" w:rsidRPr="00FC6925" w:rsidTr="00917162">
        <w:trPr>
          <w:trHeight w:val="143"/>
        </w:trPr>
        <w:tc>
          <w:tcPr>
            <w:tcW w:w="10129" w:type="dxa"/>
            <w:gridSpan w:val="4"/>
            <w:tcBorders>
              <w:top w:val="single" w:sz="4" w:space="0" w:color="auto"/>
              <w:left w:val="single" w:sz="4" w:space="0" w:color="auto"/>
              <w:bottom w:val="nil"/>
              <w:right w:val="single" w:sz="4" w:space="0" w:color="auto"/>
            </w:tcBorders>
            <w:vAlign w:val="bottom"/>
            <w:hideMark/>
          </w:tcPr>
          <w:p w:rsidR="008E3DB9" w:rsidRPr="00FC6925" w:rsidRDefault="008E3DB9" w:rsidP="00FC6925">
            <w:pPr>
              <w:pStyle w:val="a6"/>
              <w:jc w:val="center"/>
              <w:rPr>
                <w:rFonts w:ascii="Times New Roman" w:hAnsi="Times New Roman" w:cs="Times New Roman"/>
                <w:b/>
              </w:rPr>
            </w:pPr>
            <w:r w:rsidRPr="00FC6925">
              <w:rPr>
                <w:rFonts w:ascii="Times New Roman" w:hAnsi="Times New Roman" w:cs="Times New Roman"/>
                <w:b/>
              </w:rPr>
              <w:t>Совместная образовательная деятельность педагогов и детей</w:t>
            </w:r>
          </w:p>
        </w:tc>
      </w:tr>
      <w:tr w:rsidR="008E3DB9" w:rsidTr="00917162">
        <w:trPr>
          <w:trHeight w:val="481"/>
        </w:trPr>
        <w:tc>
          <w:tcPr>
            <w:tcW w:w="2512" w:type="dxa"/>
            <w:vMerge w:val="restart"/>
            <w:tcBorders>
              <w:top w:val="single" w:sz="4" w:space="0" w:color="auto"/>
              <w:left w:val="single" w:sz="4" w:space="0" w:color="auto"/>
              <w:bottom w:val="single" w:sz="4" w:space="0" w:color="auto"/>
              <w:right w:val="single" w:sz="4" w:space="0" w:color="auto"/>
            </w:tcBorders>
            <w:hideMark/>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образовательная</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деятельность</w:t>
            </w:r>
          </w:p>
        </w:tc>
        <w:tc>
          <w:tcPr>
            <w:tcW w:w="2699" w:type="dxa"/>
            <w:vMerge w:val="restart"/>
            <w:tcBorders>
              <w:top w:val="single" w:sz="4" w:space="0" w:color="auto"/>
              <w:left w:val="single" w:sz="4" w:space="0" w:color="auto"/>
              <w:bottom w:val="single" w:sz="4" w:space="0" w:color="auto"/>
              <w:right w:val="single" w:sz="4" w:space="0" w:color="auto"/>
            </w:tcBorders>
            <w:hideMark/>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образовательная</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деятельность в</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режимных  моментах</w:t>
            </w:r>
          </w:p>
        </w:tc>
        <w:tc>
          <w:tcPr>
            <w:tcW w:w="2842" w:type="dxa"/>
            <w:vMerge w:val="restart"/>
            <w:tcBorders>
              <w:top w:val="single" w:sz="4" w:space="0" w:color="auto"/>
              <w:left w:val="single" w:sz="4" w:space="0" w:color="auto"/>
              <w:bottom w:val="single" w:sz="4" w:space="0" w:color="auto"/>
              <w:right w:val="single" w:sz="4" w:space="0" w:color="auto"/>
            </w:tcBorders>
            <w:hideMark/>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самостоятельная</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деятельность</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детей</w:t>
            </w:r>
          </w:p>
        </w:tc>
        <w:tc>
          <w:tcPr>
            <w:tcW w:w="2076" w:type="dxa"/>
            <w:vMerge w:val="restart"/>
            <w:tcBorders>
              <w:top w:val="single" w:sz="4" w:space="0" w:color="auto"/>
              <w:left w:val="single" w:sz="4" w:space="0" w:color="auto"/>
              <w:bottom w:val="single" w:sz="4" w:space="0" w:color="auto"/>
              <w:right w:val="single" w:sz="4" w:space="0" w:color="auto"/>
            </w:tcBorders>
            <w:hideMark/>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образовательная</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деятельность в</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семье</w:t>
            </w:r>
          </w:p>
        </w:tc>
      </w:tr>
      <w:tr w:rsidR="008E3DB9" w:rsidTr="00917162">
        <w:trPr>
          <w:trHeight w:val="517"/>
        </w:trPr>
        <w:tc>
          <w:tcPr>
            <w:tcW w:w="2512" w:type="dxa"/>
            <w:vMerge/>
            <w:tcBorders>
              <w:top w:val="single" w:sz="4" w:space="0" w:color="auto"/>
              <w:left w:val="single" w:sz="4" w:space="0" w:color="auto"/>
              <w:bottom w:val="single" w:sz="4" w:space="0" w:color="auto"/>
              <w:right w:val="single" w:sz="4" w:space="0" w:color="auto"/>
            </w:tcBorders>
            <w:vAlign w:val="center"/>
            <w:hideMark/>
          </w:tcPr>
          <w:p w:rsidR="008E3DB9" w:rsidRPr="00FC6925" w:rsidRDefault="008E3DB9" w:rsidP="00FC6925">
            <w:pPr>
              <w:pStyle w:val="a6"/>
              <w:jc w:val="center"/>
              <w:rPr>
                <w:rFonts w:ascii="Times New Roman" w:hAnsi="Times New Roman" w:cs="Times New Roman"/>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8E3DB9" w:rsidRPr="00FC6925" w:rsidRDefault="008E3DB9" w:rsidP="00FC6925">
            <w:pPr>
              <w:pStyle w:val="a6"/>
              <w:jc w:val="center"/>
              <w:rPr>
                <w:rFonts w:ascii="Times New Roman" w:hAnsi="Times New Roman" w:cs="Times New Roman"/>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8E3DB9" w:rsidRPr="00FC6925" w:rsidRDefault="008E3DB9" w:rsidP="00FC6925">
            <w:pPr>
              <w:pStyle w:val="a6"/>
              <w:jc w:val="center"/>
              <w:rPr>
                <w:rFonts w:ascii="Times New Roman" w:hAnsi="Times New Roman" w:cs="Times New Roman"/>
              </w:rPr>
            </w:pPr>
          </w:p>
        </w:tc>
        <w:tc>
          <w:tcPr>
            <w:tcW w:w="2076" w:type="dxa"/>
            <w:vMerge/>
            <w:tcBorders>
              <w:top w:val="single" w:sz="4" w:space="0" w:color="auto"/>
              <w:left w:val="single" w:sz="4" w:space="0" w:color="auto"/>
              <w:bottom w:val="single" w:sz="4" w:space="0" w:color="auto"/>
              <w:right w:val="single" w:sz="4" w:space="0" w:color="auto"/>
            </w:tcBorders>
            <w:vAlign w:val="center"/>
            <w:hideMark/>
          </w:tcPr>
          <w:p w:rsidR="008E3DB9" w:rsidRPr="00FC6925" w:rsidRDefault="008E3DB9" w:rsidP="00FC6925">
            <w:pPr>
              <w:pStyle w:val="a6"/>
              <w:jc w:val="center"/>
              <w:rPr>
                <w:rFonts w:ascii="Times New Roman" w:hAnsi="Times New Roman" w:cs="Times New Roman"/>
              </w:rPr>
            </w:pPr>
          </w:p>
        </w:tc>
      </w:tr>
      <w:tr w:rsidR="008E3DB9" w:rsidTr="00917162">
        <w:trPr>
          <w:trHeight w:val="230"/>
        </w:trPr>
        <w:tc>
          <w:tcPr>
            <w:tcW w:w="2512" w:type="dxa"/>
            <w:tcBorders>
              <w:top w:val="single" w:sz="4" w:space="0" w:color="auto"/>
              <w:left w:val="single" w:sz="4" w:space="0" w:color="auto"/>
              <w:bottom w:val="single" w:sz="4" w:space="0" w:color="auto"/>
              <w:right w:val="single" w:sz="4" w:space="0" w:color="auto"/>
            </w:tcBorders>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Занятия</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Экскурсии</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Наблюдения</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Чтение художественной</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литературы</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Беседы</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Просмотр</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видеофильмов</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Дидактические игры</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Проблемные ситуации</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Поисково-творческие</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задания</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Объяснение</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Упражнения</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Рассматривание</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иллюстраций</w:t>
            </w:r>
          </w:p>
        </w:tc>
        <w:tc>
          <w:tcPr>
            <w:tcW w:w="2699" w:type="dxa"/>
            <w:tcBorders>
              <w:top w:val="single" w:sz="4" w:space="0" w:color="auto"/>
              <w:left w:val="single" w:sz="4" w:space="0" w:color="auto"/>
              <w:bottom w:val="single" w:sz="4" w:space="0" w:color="auto"/>
              <w:right w:val="single" w:sz="4" w:space="0" w:color="auto"/>
            </w:tcBorders>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Индивидуальная работа</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Обучение</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Объяснение</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Напоминание</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Похвала</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Наблюдение</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Упражнения</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Игры – подвижные,</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дидактические,</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творческие</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Рассматривание</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иллюстраций</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Трудовая деятельность</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Театрализованные</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постановки</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Праздники и развлечения</w:t>
            </w:r>
          </w:p>
        </w:tc>
        <w:tc>
          <w:tcPr>
            <w:tcW w:w="2842" w:type="dxa"/>
            <w:tcBorders>
              <w:top w:val="single" w:sz="4" w:space="0" w:color="auto"/>
              <w:left w:val="single" w:sz="4" w:space="0" w:color="auto"/>
              <w:bottom w:val="single" w:sz="4" w:space="0" w:color="auto"/>
              <w:right w:val="single" w:sz="4" w:space="0" w:color="auto"/>
            </w:tcBorders>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Игры со сверстниками -</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сюжетно-ролевые,</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дидактические,</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театрализованные,</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подвижные,</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хороводные</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Самообслуживание</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Дежурство</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Совместное со</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сверстниками</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рассматривание</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иллюстраций</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Совместная со</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сверстниками</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продуктивная</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деятельность</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Экспериментирование</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Наблюдение</w:t>
            </w:r>
          </w:p>
        </w:tc>
        <w:tc>
          <w:tcPr>
            <w:tcW w:w="2076" w:type="dxa"/>
            <w:tcBorders>
              <w:top w:val="single" w:sz="4" w:space="0" w:color="auto"/>
              <w:left w:val="single" w:sz="4" w:space="0" w:color="auto"/>
              <w:bottom w:val="single" w:sz="4" w:space="0" w:color="auto"/>
              <w:right w:val="single" w:sz="4" w:space="0" w:color="auto"/>
            </w:tcBorders>
          </w:tcPr>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Экскурсии,</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путешествия</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Наблюдения</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Чтение</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Беседа</w:t>
            </w:r>
          </w:p>
          <w:p w:rsidR="008E3DB9" w:rsidRPr="00FC6925" w:rsidRDefault="008E3DB9" w:rsidP="00FC6925">
            <w:pPr>
              <w:pStyle w:val="a6"/>
              <w:jc w:val="center"/>
              <w:rPr>
                <w:rFonts w:ascii="Times New Roman" w:hAnsi="Times New Roman" w:cs="Times New Roman"/>
              </w:rPr>
            </w:pPr>
            <w:r w:rsidRPr="00FC6925">
              <w:rPr>
                <w:rFonts w:ascii="Times New Roman" w:hAnsi="Times New Roman" w:cs="Times New Roman"/>
              </w:rPr>
              <w:t>Объяснение</w:t>
            </w:r>
          </w:p>
        </w:tc>
      </w:tr>
    </w:tbl>
    <w:p w:rsidR="007C4F16" w:rsidRPr="002A3AC7" w:rsidRDefault="007C4F16" w:rsidP="002A3AC7">
      <w:pPr>
        <w:pStyle w:val="a6"/>
        <w:rPr>
          <w:rStyle w:val="21"/>
          <w:rFonts w:eastAsiaTheme="majorEastAsia"/>
          <w:sz w:val="24"/>
          <w:szCs w:val="24"/>
        </w:rPr>
      </w:pPr>
    </w:p>
    <w:p w:rsidR="007C4F16" w:rsidRPr="0069499F" w:rsidRDefault="007C4F16" w:rsidP="0069499F">
      <w:pPr>
        <w:pStyle w:val="a6"/>
        <w:jc w:val="both"/>
        <w:rPr>
          <w:rStyle w:val="21"/>
          <w:rFonts w:eastAsiaTheme="majorEastAsia"/>
          <w:sz w:val="24"/>
          <w:szCs w:val="24"/>
        </w:rPr>
      </w:pPr>
    </w:p>
    <w:p w:rsidR="00136E7D" w:rsidRPr="0069499F" w:rsidRDefault="00136E7D" w:rsidP="00FC788E">
      <w:pPr>
        <w:pStyle w:val="a6"/>
        <w:jc w:val="center"/>
        <w:rPr>
          <w:rFonts w:ascii="Times New Roman" w:hAnsi="Times New Roman" w:cs="Times New Roman"/>
          <w:b/>
          <w:bCs/>
        </w:rPr>
      </w:pPr>
      <w:r w:rsidRPr="0069499F">
        <w:rPr>
          <w:rFonts w:ascii="Times New Roman" w:hAnsi="Times New Roman" w:cs="Times New Roman"/>
          <w:b/>
          <w:bCs/>
        </w:rPr>
        <w:t>2.1.3. Образовательная область «Познавательное развитие»</w:t>
      </w:r>
      <w:r w:rsidRPr="0069499F">
        <w:rPr>
          <w:rFonts w:ascii="Times New Roman" w:hAnsi="Times New Roman" w:cs="Times New Roman"/>
        </w:rPr>
        <w:t xml:space="preserve"> </w:t>
      </w:r>
      <w:r w:rsidR="00FC788E">
        <w:rPr>
          <w:rFonts w:ascii="Times New Roman" w:hAnsi="Times New Roman" w:cs="Times New Roman"/>
          <w:b/>
          <w:bCs/>
        </w:rPr>
        <w:t>(</w:t>
      </w:r>
      <w:r w:rsidRPr="0069499F">
        <w:rPr>
          <w:rFonts w:ascii="Times New Roman" w:hAnsi="Times New Roman" w:cs="Times New Roman"/>
          <w:b/>
          <w:bCs/>
        </w:rPr>
        <w:t>ФОП ДО, п.19</w:t>
      </w:r>
      <w:r w:rsidR="00FC788E">
        <w:rPr>
          <w:rFonts w:ascii="Times New Roman" w:hAnsi="Times New Roman" w:cs="Times New Roman"/>
          <w:b/>
          <w:bCs/>
        </w:rPr>
        <w:t>.)</w:t>
      </w:r>
    </w:p>
    <w:p w:rsidR="00136E7D" w:rsidRPr="0069499F" w:rsidRDefault="00136E7D" w:rsidP="0069499F">
      <w:pPr>
        <w:pStyle w:val="a6"/>
        <w:jc w:val="both"/>
        <w:rPr>
          <w:rFonts w:ascii="Times New Roman" w:hAnsi="Times New Roman" w:cs="Times New Roman"/>
        </w:rPr>
      </w:pPr>
      <w:r w:rsidRPr="0069499F">
        <w:rPr>
          <w:rFonts w:ascii="Times New Roman" w:hAnsi="Times New Roman" w:cs="Times New Roman"/>
          <w:i/>
        </w:rPr>
        <w:t>«Познавательное развитие предполагает:</w:t>
      </w:r>
      <w:r w:rsidRPr="0069499F">
        <w:rPr>
          <w:rFonts w:ascii="Times New Roman" w:hAnsi="Times New Roman" w:cs="Times New Roman"/>
        </w:rPr>
        <w:t xml:space="preserve"> </w:t>
      </w:r>
    </w:p>
    <w:p w:rsidR="00136E7D" w:rsidRPr="0069499F" w:rsidRDefault="00136E7D" w:rsidP="00AE3F37">
      <w:pPr>
        <w:pStyle w:val="a6"/>
        <w:numPr>
          <w:ilvl w:val="0"/>
          <w:numId w:val="33"/>
        </w:numPr>
        <w:jc w:val="both"/>
        <w:rPr>
          <w:rFonts w:ascii="Times New Roman" w:hAnsi="Times New Roman" w:cs="Times New Roman"/>
        </w:rPr>
      </w:pPr>
      <w:r w:rsidRPr="0069499F">
        <w:rPr>
          <w:rFonts w:ascii="Times New Roman" w:hAnsi="Times New Roman" w:cs="Times New Roman"/>
        </w:rPr>
        <w:t xml:space="preserve">развитие любознательности, интереса и мотивации к познавательной деятельности; </w:t>
      </w:r>
    </w:p>
    <w:p w:rsidR="00136E7D" w:rsidRPr="0069499F" w:rsidRDefault="00136E7D" w:rsidP="00AE3F37">
      <w:pPr>
        <w:pStyle w:val="a6"/>
        <w:numPr>
          <w:ilvl w:val="0"/>
          <w:numId w:val="33"/>
        </w:numPr>
        <w:jc w:val="both"/>
        <w:rPr>
          <w:rFonts w:ascii="Times New Roman" w:hAnsi="Times New Roman" w:cs="Times New Roman"/>
        </w:rPr>
      </w:pPr>
      <w:r w:rsidRPr="0069499F">
        <w:rPr>
          <w:rFonts w:ascii="Times New Roman" w:hAnsi="Times New Roman" w:cs="Times New Roman"/>
        </w:rPr>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136E7D" w:rsidRPr="0069499F" w:rsidRDefault="00136E7D" w:rsidP="00AE3F37">
      <w:pPr>
        <w:pStyle w:val="a6"/>
        <w:numPr>
          <w:ilvl w:val="0"/>
          <w:numId w:val="33"/>
        </w:numPr>
        <w:jc w:val="both"/>
        <w:rPr>
          <w:rFonts w:ascii="Times New Roman" w:hAnsi="Times New Roman" w:cs="Times New Roman"/>
        </w:rPr>
      </w:pPr>
      <w:r w:rsidRPr="0069499F">
        <w:rPr>
          <w:rFonts w:ascii="Times New Roman" w:hAnsi="Times New Roman" w:cs="Times New Roman"/>
        </w:rPr>
        <w:t>формирование целостной картины мира, представлений об объектах окружающего мира, их свойствах и отношениях;</w:t>
      </w:r>
    </w:p>
    <w:p w:rsidR="00136E7D" w:rsidRPr="0069499F" w:rsidRDefault="00136E7D" w:rsidP="00AE3F37">
      <w:pPr>
        <w:pStyle w:val="a6"/>
        <w:numPr>
          <w:ilvl w:val="0"/>
          <w:numId w:val="33"/>
        </w:numPr>
        <w:jc w:val="both"/>
        <w:rPr>
          <w:rFonts w:ascii="Times New Roman" w:hAnsi="Times New Roman" w:cs="Times New Roman"/>
        </w:rPr>
      </w:pPr>
      <w:r w:rsidRPr="0069499F">
        <w:rPr>
          <w:rFonts w:ascii="Times New Roman" w:hAnsi="Times New Roman" w:cs="Times New Roman"/>
        </w:rPr>
        <w:t xml:space="preserve">формирование основ экологической культуры, знаний об особенностях и многообразии природы Родного края и различных континентов, о взаимосвязях внутри природных сообществ и роли человека в природе, правилах поведения в природной среде, воспитание гуманного отношения к природе; </w:t>
      </w:r>
    </w:p>
    <w:p w:rsidR="00136E7D" w:rsidRPr="0069499F" w:rsidRDefault="00136E7D" w:rsidP="00AE3F37">
      <w:pPr>
        <w:pStyle w:val="a6"/>
        <w:numPr>
          <w:ilvl w:val="0"/>
          <w:numId w:val="33"/>
        </w:numPr>
        <w:jc w:val="both"/>
        <w:rPr>
          <w:rFonts w:ascii="Times New Roman" w:hAnsi="Times New Roman" w:cs="Times New Roman"/>
        </w:rPr>
      </w:pPr>
      <w:r w:rsidRPr="0069499F">
        <w:rPr>
          <w:rFonts w:ascii="Times New Roman" w:hAnsi="Times New Roman" w:cs="Times New Roman"/>
        </w:rPr>
        <w:t xml:space="preserve">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 </w:t>
      </w:r>
    </w:p>
    <w:p w:rsidR="00136E7D" w:rsidRPr="0069499F" w:rsidRDefault="00136E7D" w:rsidP="00AE3F37">
      <w:pPr>
        <w:pStyle w:val="a6"/>
        <w:numPr>
          <w:ilvl w:val="0"/>
          <w:numId w:val="33"/>
        </w:numPr>
        <w:jc w:val="both"/>
        <w:rPr>
          <w:rFonts w:ascii="Times New Roman" w:hAnsi="Times New Roman" w:cs="Times New Roman"/>
        </w:rPr>
      </w:pPr>
      <w:r w:rsidRPr="0069499F">
        <w:rPr>
          <w:rFonts w:ascii="Times New Roman" w:hAnsi="Times New Roman" w:cs="Times New Roman"/>
        </w:rPr>
        <w:lastRenderedPageBreak/>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w:t>
      </w:r>
    </w:p>
    <w:p w:rsidR="00136E7D" w:rsidRPr="0069499F" w:rsidRDefault="00136E7D" w:rsidP="00AE3F37">
      <w:pPr>
        <w:pStyle w:val="a6"/>
        <w:numPr>
          <w:ilvl w:val="0"/>
          <w:numId w:val="33"/>
        </w:numPr>
        <w:jc w:val="both"/>
        <w:rPr>
          <w:rFonts w:ascii="Times New Roman" w:hAnsi="Times New Roman" w:cs="Times New Roman"/>
        </w:rPr>
      </w:pPr>
      <w:r w:rsidRPr="0069499F">
        <w:rPr>
          <w:rFonts w:ascii="Times New Roman" w:hAnsi="Times New Roman" w:cs="Times New Roman"/>
        </w:rPr>
        <w:t xml:space="preserve">овладение логико-математическими способами их познания; </w:t>
      </w:r>
    </w:p>
    <w:p w:rsidR="00FC788E" w:rsidRPr="00322E39" w:rsidRDefault="00136E7D" w:rsidP="0069499F">
      <w:pPr>
        <w:pStyle w:val="a6"/>
        <w:numPr>
          <w:ilvl w:val="0"/>
          <w:numId w:val="33"/>
        </w:numPr>
        <w:jc w:val="both"/>
        <w:rPr>
          <w:rFonts w:ascii="Times New Roman" w:hAnsi="Times New Roman" w:cs="Times New Roman"/>
        </w:rPr>
      </w:pPr>
      <w:r w:rsidRPr="0069499F">
        <w:rPr>
          <w:rFonts w:ascii="Times New Roman" w:hAnsi="Times New Roman" w:cs="Times New Roman"/>
        </w:rPr>
        <w:t>формирование представлений о цифровых средствах познания окружающего мира, способах их безопасного использования».</w:t>
      </w:r>
    </w:p>
    <w:p w:rsidR="00FC788E" w:rsidRDefault="00FC788E" w:rsidP="0069499F">
      <w:pPr>
        <w:pStyle w:val="a6"/>
        <w:jc w:val="both"/>
        <w:rPr>
          <w:rFonts w:ascii="Times New Roman" w:hAnsi="Times New Roman" w:cs="Times New Roman"/>
          <w:i/>
        </w:rPr>
      </w:pPr>
    </w:p>
    <w:p w:rsidR="00136E7D" w:rsidRPr="0069499F" w:rsidRDefault="00136E7D" w:rsidP="0069499F">
      <w:pPr>
        <w:pStyle w:val="a6"/>
        <w:jc w:val="both"/>
        <w:rPr>
          <w:rFonts w:ascii="Times New Roman" w:hAnsi="Times New Roman" w:cs="Times New Roman"/>
        </w:rPr>
      </w:pPr>
      <w:r w:rsidRPr="0069499F">
        <w:rPr>
          <w:rFonts w:ascii="Times New Roman" w:hAnsi="Times New Roman" w:cs="Times New Roman"/>
          <w:i/>
        </w:rPr>
        <w:t>Содержание образовательной области «Познавательное развитие» представлено тематическими блоками (направлениями):</w:t>
      </w:r>
      <w:r w:rsidRPr="0069499F">
        <w:rPr>
          <w:rFonts w:ascii="Times New Roman" w:hAnsi="Times New Roman" w:cs="Times New Roman"/>
        </w:rPr>
        <w:t xml:space="preserve"> </w:t>
      </w:r>
    </w:p>
    <w:p w:rsidR="00136E7D" w:rsidRPr="0069499F" w:rsidRDefault="00136E7D" w:rsidP="0069499F">
      <w:pPr>
        <w:pStyle w:val="a6"/>
        <w:jc w:val="both"/>
        <w:rPr>
          <w:rFonts w:ascii="Times New Roman" w:hAnsi="Times New Roman" w:cs="Times New Roman"/>
        </w:rPr>
      </w:pPr>
      <w:r w:rsidRPr="0069499F">
        <w:rPr>
          <w:rFonts w:ascii="Times New Roman" w:hAnsi="Times New Roman" w:cs="Times New Roman"/>
        </w:rPr>
        <w:t xml:space="preserve">1) «Сенсорные эталоны и познавательные действия», </w:t>
      </w:r>
    </w:p>
    <w:p w:rsidR="00136E7D" w:rsidRPr="0069499F" w:rsidRDefault="00136E7D" w:rsidP="0069499F">
      <w:pPr>
        <w:pStyle w:val="a6"/>
        <w:jc w:val="both"/>
        <w:rPr>
          <w:rFonts w:ascii="Times New Roman" w:hAnsi="Times New Roman" w:cs="Times New Roman"/>
        </w:rPr>
      </w:pPr>
      <w:r w:rsidRPr="0069499F">
        <w:rPr>
          <w:rFonts w:ascii="Times New Roman" w:hAnsi="Times New Roman" w:cs="Times New Roman"/>
        </w:rPr>
        <w:t xml:space="preserve">2) «Математические представления», </w:t>
      </w:r>
    </w:p>
    <w:p w:rsidR="00136E7D" w:rsidRPr="0069499F" w:rsidRDefault="00136E7D" w:rsidP="0069499F">
      <w:pPr>
        <w:pStyle w:val="a6"/>
        <w:jc w:val="both"/>
        <w:rPr>
          <w:rFonts w:ascii="Times New Roman" w:hAnsi="Times New Roman" w:cs="Times New Roman"/>
        </w:rPr>
      </w:pPr>
      <w:r w:rsidRPr="0069499F">
        <w:rPr>
          <w:rFonts w:ascii="Times New Roman" w:hAnsi="Times New Roman" w:cs="Times New Roman"/>
        </w:rPr>
        <w:t xml:space="preserve">3) «Окружающий мир», </w:t>
      </w:r>
    </w:p>
    <w:p w:rsidR="00136E7D" w:rsidRPr="0069499F" w:rsidRDefault="00136E7D" w:rsidP="0069499F">
      <w:pPr>
        <w:pStyle w:val="a6"/>
        <w:jc w:val="both"/>
        <w:rPr>
          <w:rFonts w:ascii="Times New Roman" w:hAnsi="Times New Roman" w:cs="Times New Roman"/>
        </w:rPr>
      </w:pPr>
      <w:r w:rsidRPr="0069499F">
        <w:rPr>
          <w:rFonts w:ascii="Times New Roman" w:hAnsi="Times New Roman" w:cs="Times New Roman"/>
        </w:rPr>
        <w:t>4) «Природа».</w:t>
      </w:r>
    </w:p>
    <w:p w:rsidR="00136E7D" w:rsidRPr="000962D9" w:rsidRDefault="00322E39" w:rsidP="000962D9">
      <w:pPr>
        <w:pStyle w:val="a6"/>
        <w:jc w:val="center"/>
        <w:rPr>
          <w:rFonts w:ascii="Times New Roman" w:hAnsi="Times New Roman" w:cs="Times New Roman"/>
          <w:b/>
          <w:color w:val="auto"/>
        </w:rPr>
      </w:pPr>
      <w:r>
        <w:rPr>
          <w:rFonts w:ascii="Times New Roman" w:hAnsi="Times New Roman" w:cs="Times New Roman"/>
          <w:b/>
          <w:color w:val="auto"/>
        </w:rPr>
        <w:t xml:space="preserve">2.1.2. </w:t>
      </w:r>
      <w:r w:rsidR="00136E7D" w:rsidRPr="000962D9">
        <w:rPr>
          <w:rFonts w:ascii="Times New Roman" w:hAnsi="Times New Roman" w:cs="Times New Roman"/>
          <w:b/>
          <w:color w:val="auto"/>
        </w:rPr>
        <w:t>Задачи и содержание образовательной деятельности</w:t>
      </w:r>
    </w:p>
    <w:p w:rsidR="00136E7D" w:rsidRPr="000962D9" w:rsidRDefault="00136E7D" w:rsidP="000962D9">
      <w:pPr>
        <w:pStyle w:val="a6"/>
        <w:jc w:val="center"/>
        <w:rPr>
          <w:rFonts w:ascii="Times New Roman" w:hAnsi="Times New Roman" w:cs="Times New Roman"/>
          <w:b/>
          <w:color w:val="auto"/>
          <w:sz w:val="20"/>
          <w:szCs w:val="20"/>
        </w:rPr>
      </w:pPr>
      <w:r w:rsidRPr="000962D9">
        <w:rPr>
          <w:rFonts w:ascii="Times New Roman" w:hAnsi="Times New Roman" w:cs="Times New Roman"/>
          <w:b/>
          <w:color w:val="auto"/>
        </w:rPr>
        <w:t>по направлению «Познавательное развитие»</w:t>
      </w:r>
    </w:p>
    <w:p w:rsidR="00136E7D" w:rsidRPr="0069499F" w:rsidRDefault="00136E7D" w:rsidP="0069499F">
      <w:pPr>
        <w:pStyle w:val="a6"/>
        <w:jc w:val="both"/>
        <w:rPr>
          <w:rFonts w:ascii="Times New Roman" w:hAnsi="Times New Roman" w:cs="Times New Roman"/>
          <w:b/>
          <w:bCs/>
        </w:rPr>
      </w:pPr>
    </w:p>
    <w:p w:rsidR="00136E7D" w:rsidRPr="0069499F" w:rsidRDefault="000962D9" w:rsidP="000962D9">
      <w:pPr>
        <w:pStyle w:val="a6"/>
        <w:jc w:val="center"/>
        <w:rPr>
          <w:rFonts w:ascii="Times New Roman" w:hAnsi="Times New Roman" w:cs="Times New Roman"/>
          <w:b/>
          <w:bCs/>
        </w:rPr>
      </w:pPr>
      <w:r>
        <w:rPr>
          <w:rFonts w:ascii="Times New Roman" w:hAnsi="Times New Roman" w:cs="Times New Roman"/>
          <w:b/>
          <w:bCs/>
        </w:rPr>
        <w:t>о</w:t>
      </w:r>
      <w:r w:rsidR="00136E7D" w:rsidRPr="0069499F">
        <w:rPr>
          <w:rFonts w:ascii="Times New Roman" w:hAnsi="Times New Roman" w:cs="Times New Roman"/>
          <w:b/>
          <w:bCs/>
        </w:rPr>
        <w:t>т 2 лет до 3 лет.</w:t>
      </w:r>
      <w:r w:rsidR="00136E7D" w:rsidRPr="0069499F">
        <w:rPr>
          <w:rFonts w:ascii="Times New Roman" w:hAnsi="Times New Roman" w:cs="Times New Roman"/>
        </w:rPr>
        <w:t xml:space="preserve"> </w:t>
      </w:r>
      <w:r>
        <w:rPr>
          <w:rFonts w:ascii="Times New Roman" w:hAnsi="Times New Roman" w:cs="Times New Roman"/>
          <w:b/>
          <w:bCs/>
        </w:rPr>
        <w:t>(</w:t>
      </w:r>
      <w:r w:rsidR="00136E7D" w:rsidRPr="0069499F">
        <w:rPr>
          <w:rFonts w:ascii="Times New Roman" w:hAnsi="Times New Roman" w:cs="Times New Roman"/>
          <w:b/>
          <w:bCs/>
        </w:rPr>
        <w:t>ФОП ДО, п.19.3.</w:t>
      </w:r>
      <w:r>
        <w:rPr>
          <w:rFonts w:ascii="Times New Roman" w:hAnsi="Times New Roman" w:cs="Times New Roman"/>
          <w:b/>
          <w:bCs/>
        </w:rPr>
        <w:t>)</w:t>
      </w:r>
    </w:p>
    <w:p w:rsidR="00136E7D" w:rsidRPr="0069499F" w:rsidRDefault="00136E7D" w:rsidP="0069499F">
      <w:pPr>
        <w:pStyle w:val="a6"/>
        <w:jc w:val="both"/>
        <w:rPr>
          <w:rFonts w:ascii="Times New Roman" w:hAnsi="Times New Roman" w:cs="Times New Roman"/>
          <w:bCs/>
        </w:rPr>
      </w:pPr>
      <w:r w:rsidRPr="0069499F">
        <w:rPr>
          <w:rFonts w:ascii="Times New Roman" w:hAnsi="Times New Roman" w:cs="Times New Roman"/>
          <w:bCs/>
        </w:rPr>
        <w:t xml:space="preserve">В области познавательного развития </w:t>
      </w:r>
      <w:r w:rsidRPr="0069499F">
        <w:rPr>
          <w:rFonts w:ascii="Times New Roman" w:hAnsi="Times New Roman" w:cs="Times New Roman"/>
          <w:bCs/>
          <w:i/>
        </w:rPr>
        <w:t>основными задачами образовательной деятельности являются</w:t>
      </w:r>
      <w:r w:rsidRPr="0069499F">
        <w:rPr>
          <w:rFonts w:ascii="Times New Roman" w:hAnsi="Times New Roman" w:cs="Times New Roman"/>
          <w:bCs/>
        </w:rPr>
        <w:t>:</w:t>
      </w:r>
    </w:p>
    <w:p w:rsidR="00136E7D" w:rsidRPr="0069499F" w:rsidRDefault="00136E7D" w:rsidP="00AE3F37">
      <w:pPr>
        <w:pStyle w:val="a6"/>
        <w:numPr>
          <w:ilvl w:val="0"/>
          <w:numId w:val="34"/>
        </w:numPr>
        <w:jc w:val="both"/>
        <w:rPr>
          <w:rFonts w:ascii="Times New Roman" w:hAnsi="Times New Roman" w:cs="Times New Roman"/>
          <w:bCs/>
        </w:rPr>
      </w:pPr>
      <w:r w:rsidRPr="0069499F">
        <w:rPr>
          <w:rFonts w:ascii="Times New Roman" w:hAnsi="Times New Roman" w:cs="Times New Roman"/>
          <w:bCs/>
        </w:rPr>
        <w:t>развивать разные виды восприятия: зрительного, слухового, осязательного, вкусового, обонятельного;</w:t>
      </w:r>
    </w:p>
    <w:p w:rsidR="00136E7D" w:rsidRPr="0069499F" w:rsidRDefault="00136E7D" w:rsidP="00AE3F37">
      <w:pPr>
        <w:pStyle w:val="a6"/>
        <w:numPr>
          <w:ilvl w:val="0"/>
          <w:numId w:val="34"/>
        </w:numPr>
        <w:jc w:val="both"/>
        <w:rPr>
          <w:rFonts w:ascii="Times New Roman" w:hAnsi="Times New Roman" w:cs="Times New Roman"/>
          <w:bCs/>
        </w:rPr>
      </w:pPr>
      <w:r w:rsidRPr="0069499F">
        <w:rPr>
          <w:rFonts w:ascii="Times New Roman" w:hAnsi="Times New Roman" w:cs="Times New Roman"/>
          <w:bCs/>
        </w:rPr>
        <w:t>развивать наглядно-действенное мышление в процессе решения познавательных практических задач;</w:t>
      </w:r>
    </w:p>
    <w:p w:rsidR="00136E7D" w:rsidRPr="0069499F" w:rsidRDefault="00136E7D" w:rsidP="00AE3F37">
      <w:pPr>
        <w:pStyle w:val="a6"/>
        <w:numPr>
          <w:ilvl w:val="0"/>
          <w:numId w:val="34"/>
        </w:numPr>
        <w:jc w:val="both"/>
        <w:rPr>
          <w:rFonts w:ascii="Times New Roman" w:hAnsi="Times New Roman" w:cs="Times New Roman"/>
          <w:bCs/>
        </w:rPr>
      </w:pPr>
      <w:r w:rsidRPr="0069499F">
        <w:rPr>
          <w:rFonts w:ascii="Times New Roman" w:hAnsi="Times New Roman" w:cs="Times New Roman"/>
          <w:bCs/>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136E7D" w:rsidRPr="0069499F" w:rsidRDefault="00136E7D" w:rsidP="00AE3F37">
      <w:pPr>
        <w:pStyle w:val="a6"/>
        <w:numPr>
          <w:ilvl w:val="0"/>
          <w:numId w:val="34"/>
        </w:numPr>
        <w:jc w:val="both"/>
        <w:rPr>
          <w:rFonts w:ascii="Times New Roman" w:hAnsi="Times New Roman" w:cs="Times New Roman"/>
          <w:bCs/>
        </w:rPr>
      </w:pPr>
      <w:r w:rsidRPr="0069499F">
        <w:rPr>
          <w:rFonts w:ascii="Times New Roman" w:hAnsi="Times New Roman" w:cs="Times New Roman"/>
          <w:bCs/>
        </w:rPr>
        <w:t>формировать у детей простейшие представления о геометрических фигурах, величине и количестве предметов на основе чувственного познания;</w:t>
      </w:r>
    </w:p>
    <w:p w:rsidR="00136E7D" w:rsidRPr="0069499F" w:rsidRDefault="00136E7D" w:rsidP="00AE3F37">
      <w:pPr>
        <w:pStyle w:val="a6"/>
        <w:numPr>
          <w:ilvl w:val="0"/>
          <w:numId w:val="34"/>
        </w:numPr>
        <w:jc w:val="both"/>
        <w:rPr>
          <w:rFonts w:ascii="Times New Roman" w:hAnsi="Times New Roman" w:cs="Times New Roman"/>
          <w:bCs/>
        </w:rPr>
      </w:pPr>
      <w:r w:rsidRPr="0069499F">
        <w:rPr>
          <w:rFonts w:ascii="Times New Roman" w:hAnsi="Times New Roman" w:cs="Times New Roman"/>
          <w:bCs/>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136E7D" w:rsidRPr="0069499F" w:rsidRDefault="00136E7D" w:rsidP="00AE3F37">
      <w:pPr>
        <w:pStyle w:val="a6"/>
        <w:numPr>
          <w:ilvl w:val="0"/>
          <w:numId w:val="34"/>
        </w:numPr>
        <w:jc w:val="both"/>
        <w:rPr>
          <w:rFonts w:ascii="Times New Roman" w:hAnsi="Times New Roman" w:cs="Times New Roman"/>
          <w:bCs/>
        </w:rPr>
      </w:pPr>
      <w:r w:rsidRPr="0069499F">
        <w:rPr>
          <w:rFonts w:ascii="Times New Roman" w:hAnsi="Times New Roman" w:cs="Times New Roman"/>
          <w:bCs/>
        </w:rPr>
        <w:t>расширять представления о родном городе (селе), его достопримечательности, эмоционально откликаться на праздничное убранство дома, ДОО;</w:t>
      </w:r>
    </w:p>
    <w:p w:rsidR="00136E7D" w:rsidRPr="0069499F" w:rsidRDefault="00136E7D" w:rsidP="00AE3F37">
      <w:pPr>
        <w:pStyle w:val="a6"/>
        <w:numPr>
          <w:ilvl w:val="0"/>
          <w:numId w:val="34"/>
        </w:numPr>
        <w:jc w:val="both"/>
        <w:rPr>
          <w:rFonts w:ascii="Times New Roman" w:hAnsi="Times New Roman" w:cs="Times New Roman"/>
          <w:bCs/>
        </w:rPr>
      </w:pPr>
      <w:r w:rsidRPr="0069499F">
        <w:rPr>
          <w:rFonts w:ascii="Times New Roman" w:hAnsi="Times New Roman" w:cs="Times New Roman"/>
          <w:bCs/>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136E7D" w:rsidRPr="0069499F" w:rsidRDefault="00136E7D" w:rsidP="00AE3F37">
      <w:pPr>
        <w:pStyle w:val="a6"/>
        <w:numPr>
          <w:ilvl w:val="0"/>
          <w:numId w:val="34"/>
        </w:numPr>
        <w:jc w:val="both"/>
        <w:rPr>
          <w:rFonts w:ascii="Times New Roman" w:hAnsi="Times New Roman" w:cs="Times New Roman"/>
          <w:bCs/>
        </w:rPr>
      </w:pPr>
      <w:r w:rsidRPr="0069499F">
        <w:rPr>
          <w:rFonts w:ascii="Times New Roman" w:hAnsi="Times New Roman" w:cs="Times New Roman"/>
          <w:bCs/>
        </w:rPr>
        <w:t>развивать способность наблюдать за явлениями природы, воспитывать бережное отношение к животным и растениям.</w:t>
      </w:r>
    </w:p>
    <w:p w:rsidR="00FE20FD" w:rsidRDefault="00FE20FD" w:rsidP="00FE20FD">
      <w:pPr>
        <w:pStyle w:val="a6"/>
        <w:jc w:val="center"/>
        <w:rPr>
          <w:rFonts w:ascii="Times New Roman" w:hAnsi="Times New Roman" w:cs="Times New Roman"/>
          <w:b/>
          <w:bCs/>
        </w:rPr>
      </w:pPr>
    </w:p>
    <w:p w:rsidR="00136E7D" w:rsidRPr="0069499F" w:rsidRDefault="00136E7D" w:rsidP="00FE20FD">
      <w:pPr>
        <w:pStyle w:val="a6"/>
        <w:jc w:val="center"/>
        <w:rPr>
          <w:rFonts w:ascii="Times New Roman" w:hAnsi="Times New Roman" w:cs="Times New Roman"/>
          <w:b/>
          <w:bCs/>
        </w:rPr>
      </w:pPr>
      <w:r w:rsidRPr="0069499F">
        <w:rPr>
          <w:rFonts w:ascii="Times New Roman" w:hAnsi="Times New Roman" w:cs="Times New Roman"/>
          <w:b/>
          <w:bCs/>
        </w:rPr>
        <w:t>Содержание образовательной деятельности.</w:t>
      </w:r>
    </w:p>
    <w:p w:rsidR="00136E7D" w:rsidRPr="0069499F" w:rsidRDefault="00136E7D" w:rsidP="0069499F">
      <w:pPr>
        <w:pStyle w:val="a6"/>
        <w:jc w:val="both"/>
        <w:rPr>
          <w:rFonts w:ascii="Times New Roman" w:hAnsi="Times New Roman" w:cs="Times New Roman"/>
          <w:bCs/>
        </w:rPr>
      </w:pPr>
      <w:r w:rsidRPr="00FE20FD">
        <w:rPr>
          <w:rFonts w:ascii="Times New Roman" w:hAnsi="Times New Roman" w:cs="Times New Roman"/>
          <w:b/>
          <w:bCs/>
          <w:i/>
          <w:color w:val="auto"/>
          <w:u w:val="single"/>
        </w:rPr>
        <w:t>Сенсорные эталоны и познавательные действия.</w:t>
      </w:r>
      <w:r w:rsidRPr="00FE20FD">
        <w:rPr>
          <w:rFonts w:ascii="Times New Roman" w:hAnsi="Times New Roman" w:cs="Times New Roman"/>
          <w:bCs/>
          <w:color w:val="auto"/>
        </w:rPr>
        <w:t xml:space="preserve"> </w:t>
      </w:r>
      <w:r w:rsidRPr="0069499F">
        <w:rPr>
          <w:rFonts w:ascii="Times New Roman" w:hAnsi="Times New Roman" w:cs="Times New Roman"/>
          <w:bCs/>
        </w:rPr>
        <w:t xml:space="preserve">Педагог демонстрирует детям и включает их в деятельность на сравнение предметов и определение их сходства- 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69499F">
        <w:rPr>
          <w:rFonts w:ascii="Times New Roman" w:hAnsi="Times New Roman" w:cs="Times New Roman"/>
          <w:bCs/>
        </w:rPr>
        <w:t>втулочек</w:t>
      </w:r>
      <w:proofErr w:type="spellEnd"/>
      <w:r w:rsidRPr="0069499F">
        <w:rPr>
          <w:rFonts w:ascii="Times New Roman" w:hAnsi="Times New Roman" w:cs="Times New Roman"/>
          <w:bCs/>
        </w:rPr>
        <w:t xml:space="preserve"> в верстачок, сборка каталок с помощью 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w:t>
      </w:r>
      <w:r w:rsidRPr="0069499F">
        <w:rPr>
          <w:rFonts w:ascii="Times New Roman" w:hAnsi="Times New Roman" w:cs="Times New Roman"/>
          <w:bCs/>
        </w:rPr>
        <w:lastRenderedPageBreak/>
        <w:t>практических задач.</w:t>
      </w:r>
    </w:p>
    <w:p w:rsidR="00136E7D" w:rsidRPr="0069499F" w:rsidRDefault="00136E7D" w:rsidP="0069499F">
      <w:pPr>
        <w:pStyle w:val="a6"/>
        <w:jc w:val="both"/>
        <w:rPr>
          <w:rFonts w:ascii="Times New Roman" w:hAnsi="Times New Roman" w:cs="Times New Roman"/>
          <w:bCs/>
        </w:rPr>
      </w:pPr>
      <w:r w:rsidRPr="0069499F">
        <w:rPr>
          <w:rFonts w:ascii="Times New Roman" w:hAnsi="Times New Roman" w:cs="Times New Roman"/>
          <w:bCs/>
        </w:rPr>
        <w:t xml:space="preserve">Педагог    поощряет    действия    детей    с     </w:t>
      </w:r>
      <w:proofErr w:type="gramStart"/>
      <w:r w:rsidRPr="0069499F">
        <w:rPr>
          <w:rFonts w:ascii="Times New Roman" w:hAnsi="Times New Roman" w:cs="Times New Roman"/>
          <w:bCs/>
        </w:rPr>
        <w:t xml:space="preserve">предметами,   </w:t>
      </w:r>
      <w:proofErr w:type="gramEnd"/>
      <w:r w:rsidRPr="0069499F">
        <w:rPr>
          <w:rFonts w:ascii="Times New Roman" w:hAnsi="Times New Roman" w:cs="Times New Roman"/>
          <w:bCs/>
        </w:rPr>
        <w:t xml:space="preserve">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w:t>
      </w:r>
      <w:proofErr w:type="spellStart"/>
      <w:r w:rsidRPr="0069499F">
        <w:rPr>
          <w:rFonts w:ascii="Times New Roman" w:hAnsi="Times New Roman" w:cs="Times New Roman"/>
          <w:bCs/>
        </w:rPr>
        <w:t>разбирание</w:t>
      </w:r>
      <w:proofErr w:type="spellEnd"/>
      <w:r w:rsidRPr="0069499F">
        <w:rPr>
          <w:rFonts w:ascii="Times New Roman" w:hAnsi="Times New Roman" w:cs="Times New Roman"/>
          <w:bCs/>
        </w:rPr>
        <w:t xml:space="preserve">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136E7D" w:rsidRPr="0069499F" w:rsidRDefault="00136E7D" w:rsidP="0069499F">
      <w:pPr>
        <w:pStyle w:val="a6"/>
        <w:jc w:val="both"/>
        <w:rPr>
          <w:rFonts w:ascii="Times New Roman" w:hAnsi="Times New Roman" w:cs="Times New Roman"/>
          <w:bCs/>
        </w:rPr>
      </w:pPr>
      <w:r w:rsidRPr="00FE20FD">
        <w:rPr>
          <w:rFonts w:ascii="Times New Roman" w:hAnsi="Times New Roman" w:cs="Times New Roman"/>
          <w:b/>
          <w:bCs/>
          <w:i/>
          <w:color w:val="auto"/>
          <w:u w:val="single"/>
        </w:rPr>
        <w:t>Математические представления.</w:t>
      </w:r>
      <w:r w:rsidRPr="00FE20FD">
        <w:rPr>
          <w:rFonts w:ascii="Times New Roman" w:hAnsi="Times New Roman" w:cs="Times New Roman"/>
          <w:bCs/>
          <w:color w:val="auto"/>
        </w:rPr>
        <w:t xml:space="preserve"> </w:t>
      </w:r>
      <w:r w:rsidRPr="0069499F">
        <w:rPr>
          <w:rFonts w:ascii="Times New Roman" w:hAnsi="Times New Roman" w:cs="Times New Roman"/>
          <w:bCs/>
        </w:rPr>
        <w:t xml:space="preserve">Педагог подводит детей к освоению простейших умений в различении формы окружающих предметов, используя </w:t>
      </w:r>
      <w:proofErr w:type="spellStart"/>
      <w:r w:rsidRPr="0069499F">
        <w:rPr>
          <w:rFonts w:ascii="Times New Roman" w:hAnsi="Times New Roman" w:cs="Times New Roman"/>
          <w:bCs/>
        </w:rPr>
        <w:t>предэталоные</w:t>
      </w:r>
      <w:proofErr w:type="spellEnd"/>
      <w:r w:rsidRPr="0069499F">
        <w:rPr>
          <w:rFonts w:ascii="Times New Roman" w:hAnsi="Times New Roman" w:cs="Times New Roman"/>
          <w:bCs/>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136E7D" w:rsidRPr="0069499F" w:rsidRDefault="00136E7D" w:rsidP="0069499F">
      <w:pPr>
        <w:pStyle w:val="a6"/>
        <w:jc w:val="both"/>
        <w:rPr>
          <w:rFonts w:ascii="Times New Roman" w:hAnsi="Times New Roman" w:cs="Times New Roman"/>
          <w:bCs/>
        </w:rPr>
      </w:pPr>
      <w:r w:rsidRPr="00FE20FD">
        <w:rPr>
          <w:rFonts w:ascii="Times New Roman" w:hAnsi="Times New Roman" w:cs="Times New Roman"/>
          <w:b/>
          <w:bCs/>
          <w:i/>
          <w:color w:val="auto"/>
          <w:u w:val="single"/>
        </w:rPr>
        <w:t>Окружающий мир.</w:t>
      </w:r>
      <w:r w:rsidRPr="00FE20FD">
        <w:rPr>
          <w:rFonts w:ascii="Times New Roman" w:hAnsi="Times New Roman" w:cs="Times New Roman"/>
          <w:bCs/>
          <w:color w:val="auto"/>
        </w:rPr>
        <w:t xml:space="preserve"> </w:t>
      </w:r>
      <w:r w:rsidRPr="0069499F">
        <w:rPr>
          <w:rFonts w:ascii="Times New Roman" w:hAnsi="Times New Roman" w:cs="Times New Roman"/>
          <w:bCs/>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‒глаза, нос, рот и т.д.); 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w:t>
      </w:r>
    </w:p>
    <w:p w:rsidR="00136E7D" w:rsidRPr="0069499F" w:rsidRDefault="00136E7D" w:rsidP="0069499F">
      <w:pPr>
        <w:pStyle w:val="a6"/>
        <w:jc w:val="both"/>
        <w:rPr>
          <w:rFonts w:ascii="Times New Roman" w:hAnsi="Times New Roman" w:cs="Times New Roman"/>
          <w:bCs/>
        </w:rPr>
      </w:pPr>
      <w:r w:rsidRPr="0069499F">
        <w:rPr>
          <w:rFonts w:ascii="Times New Roman" w:hAnsi="Times New Roman" w:cs="Times New Roman"/>
          <w:bCs/>
        </w:rPr>
        <w:t>«Бабушка вяжет носочки»; «Сестра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(посуда, мебель, одежда), игрушки, орудия труда (веник, метла, лопата, ведро, лейка и т.д.).</w:t>
      </w:r>
    </w:p>
    <w:p w:rsidR="00136E7D" w:rsidRPr="0069499F" w:rsidRDefault="00136E7D" w:rsidP="0069499F">
      <w:pPr>
        <w:pStyle w:val="a6"/>
        <w:jc w:val="both"/>
        <w:rPr>
          <w:rFonts w:ascii="Times New Roman" w:hAnsi="Times New Roman" w:cs="Times New Roman"/>
          <w:bCs/>
        </w:rPr>
      </w:pPr>
      <w:r w:rsidRPr="00FE20FD">
        <w:rPr>
          <w:rFonts w:ascii="Times New Roman" w:hAnsi="Times New Roman" w:cs="Times New Roman"/>
          <w:b/>
          <w:bCs/>
          <w:i/>
          <w:color w:val="auto"/>
          <w:u w:val="single"/>
        </w:rPr>
        <w:t>Природа.</w:t>
      </w:r>
      <w:r w:rsidRPr="00FE20FD">
        <w:rPr>
          <w:rFonts w:ascii="Times New Roman" w:hAnsi="Times New Roman" w:cs="Times New Roman"/>
          <w:bCs/>
          <w:color w:val="auto"/>
        </w:rPr>
        <w:t xml:space="preserve"> </w:t>
      </w:r>
      <w:r w:rsidRPr="0069499F">
        <w:rPr>
          <w:rFonts w:ascii="Times New Roman" w:hAnsi="Times New Roman" w:cs="Times New Roman"/>
          <w:bCs/>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136E7D" w:rsidRPr="009913A3" w:rsidRDefault="00136E7D" w:rsidP="009913A3">
      <w:pPr>
        <w:pStyle w:val="a6"/>
        <w:jc w:val="both"/>
        <w:rPr>
          <w:rFonts w:ascii="Times New Roman" w:hAnsi="Times New Roman" w:cs="Times New Roman"/>
        </w:rPr>
      </w:pPr>
    </w:p>
    <w:p w:rsidR="00136E7D" w:rsidRPr="009913A3" w:rsidRDefault="009913A3" w:rsidP="009913A3">
      <w:pPr>
        <w:pStyle w:val="a6"/>
        <w:jc w:val="center"/>
        <w:rPr>
          <w:rFonts w:ascii="Times New Roman" w:hAnsi="Times New Roman" w:cs="Times New Roman"/>
          <w:b/>
        </w:rPr>
      </w:pPr>
      <w:r>
        <w:rPr>
          <w:rFonts w:ascii="Times New Roman" w:hAnsi="Times New Roman" w:cs="Times New Roman"/>
          <w:b/>
        </w:rPr>
        <w:t>о</w:t>
      </w:r>
      <w:r w:rsidR="00136E7D" w:rsidRPr="009913A3">
        <w:rPr>
          <w:rFonts w:ascii="Times New Roman" w:hAnsi="Times New Roman" w:cs="Times New Roman"/>
          <w:b/>
        </w:rPr>
        <w:t>т 3 лет до 4 лет.</w:t>
      </w:r>
      <w:r w:rsidR="00136E7D" w:rsidRPr="009913A3">
        <w:rPr>
          <w:rFonts w:ascii="Times New Roman" w:hAnsi="Times New Roman" w:cs="Times New Roman"/>
        </w:rPr>
        <w:t xml:space="preserve"> </w:t>
      </w:r>
      <w:r>
        <w:rPr>
          <w:rFonts w:ascii="Times New Roman" w:hAnsi="Times New Roman" w:cs="Times New Roman"/>
          <w:b/>
        </w:rPr>
        <w:t>(</w:t>
      </w:r>
      <w:r w:rsidR="00136E7D" w:rsidRPr="009913A3">
        <w:rPr>
          <w:rFonts w:ascii="Times New Roman" w:hAnsi="Times New Roman" w:cs="Times New Roman"/>
          <w:b/>
        </w:rPr>
        <w:t>ФОП ДО, п.19.4</w:t>
      </w:r>
      <w:r>
        <w:rPr>
          <w:rFonts w:ascii="Times New Roman" w:hAnsi="Times New Roman" w:cs="Times New Roman"/>
          <w:b/>
        </w:rPr>
        <w:t>.)</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i/>
        </w:rPr>
        <w:t>В области познавательного развития основными задачами образовательной деятельности являются</w:t>
      </w:r>
      <w:r w:rsidRPr="009913A3">
        <w:rPr>
          <w:rFonts w:ascii="Times New Roman" w:hAnsi="Times New Roman" w:cs="Times New Roman"/>
        </w:rPr>
        <w:t>:</w:t>
      </w:r>
    </w:p>
    <w:p w:rsidR="00136E7D" w:rsidRPr="009913A3" w:rsidRDefault="00136E7D" w:rsidP="00AE3F37">
      <w:pPr>
        <w:pStyle w:val="a6"/>
        <w:numPr>
          <w:ilvl w:val="0"/>
          <w:numId w:val="35"/>
        </w:numPr>
        <w:jc w:val="both"/>
        <w:rPr>
          <w:rFonts w:ascii="Times New Roman" w:hAnsi="Times New Roman" w:cs="Times New Roman"/>
        </w:rPr>
      </w:pPr>
      <w:r w:rsidRPr="009913A3">
        <w:rPr>
          <w:rFonts w:ascii="Times New Roman" w:hAnsi="Times New Roman" w:cs="Times New Roman"/>
        </w:rPr>
        <w:t>формировать представления детей о сенсорных эталонах цвета и формы, их использовании в самостоятельной деятельности;</w:t>
      </w:r>
    </w:p>
    <w:p w:rsidR="00136E7D" w:rsidRPr="009913A3" w:rsidRDefault="00136E7D" w:rsidP="00AE3F37">
      <w:pPr>
        <w:pStyle w:val="a6"/>
        <w:numPr>
          <w:ilvl w:val="0"/>
          <w:numId w:val="35"/>
        </w:numPr>
        <w:jc w:val="both"/>
        <w:rPr>
          <w:rFonts w:ascii="Times New Roman" w:hAnsi="Times New Roman" w:cs="Times New Roman"/>
        </w:rPr>
      </w:pPr>
      <w:r w:rsidRPr="009913A3">
        <w:rPr>
          <w:rFonts w:ascii="Times New Roman" w:hAnsi="Times New Roman" w:cs="Times New Roman"/>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136E7D" w:rsidRPr="009913A3" w:rsidRDefault="00136E7D" w:rsidP="00AE3F37">
      <w:pPr>
        <w:pStyle w:val="a6"/>
        <w:numPr>
          <w:ilvl w:val="0"/>
          <w:numId w:val="35"/>
        </w:numPr>
        <w:jc w:val="both"/>
        <w:rPr>
          <w:rFonts w:ascii="Times New Roman" w:hAnsi="Times New Roman" w:cs="Times New Roman"/>
        </w:rPr>
      </w:pPr>
      <w:r w:rsidRPr="009913A3">
        <w:rPr>
          <w:rFonts w:ascii="Times New Roman" w:hAnsi="Times New Roman" w:cs="Times New Roman"/>
        </w:rPr>
        <w:t>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136E7D" w:rsidRPr="009913A3" w:rsidRDefault="00136E7D" w:rsidP="00AE3F37">
      <w:pPr>
        <w:pStyle w:val="a6"/>
        <w:numPr>
          <w:ilvl w:val="0"/>
          <w:numId w:val="35"/>
        </w:numPr>
        <w:jc w:val="both"/>
        <w:rPr>
          <w:rFonts w:ascii="Times New Roman" w:hAnsi="Times New Roman" w:cs="Times New Roman"/>
        </w:rPr>
      </w:pPr>
      <w:r w:rsidRPr="009913A3">
        <w:rPr>
          <w:rFonts w:ascii="Times New Roman" w:hAnsi="Times New Roman" w:cs="Times New Roman"/>
        </w:rPr>
        <w:t>конкретизировать представления детей об объектах ближайшего окружения: о родном городе, его названии, достопримечательностях и традициях, накапливать эмоциональный опыт участия в праздниках;</w:t>
      </w:r>
    </w:p>
    <w:p w:rsidR="00136E7D" w:rsidRPr="009913A3" w:rsidRDefault="00136E7D" w:rsidP="00AE3F37">
      <w:pPr>
        <w:pStyle w:val="a6"/>
        <w:numPr>
          <w:ilvl w:val="0"/>
          <w:numId w:val="35"/>
        </w:numPr>
        <w:jc w:val="both"/>
        <w:rPr>
          <w:rFonts w:ascii="Times New Roman" w:hAnsi="Times New Roman" w:cs="Times New Roman"/>
        </w:rPr>
      </w:pPr>
      <w:r w:rsidRPr="009913A3">
        <w:rPr>
          <w:rFonts w:ascii="Times New Roman" w:hAnsi="Times New Roman" w:cs="Times New Roman"/>
        </w:rPr>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w:t>
      </w:r>
      <w:r w:rsidRPr="009913A3">
        <w:rPr>
          <w:rFonts w:ascii="Times New Roman" w:hAnsi="Times New Roman" w:cs="Times New Roman"/>
        </w:rPr>
        <w:lastRenderedPageBreak/>
        <w:t>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136E7D" w:rsidRPr="009913A3" w:rsidRDefault="00136E7D" w:rsidP="009913A3">
      <w:pPr>
        <w:pStyle w:val="a6"/>
        <w:jc w:val="both"/>
        <w:rPr>
          <w:rFonts w:ascii="Times New Roman" w:hAnsi="Times New Roman" w:cs="Times New Roman"/>
          <w:b/>
        </w:rPr>
      </w:pPr>
    </w:p>
    <w:p w:rsidR="00136E7D" w:rsidRPr="009913A3" w:rsidRDefault="00136E7D" w:rsidP="009913A3">
      <w:pPr>
        <w:pStyle w:val="a6"/>
        <w:jc w:val="center"/>
        <w:rPr>
          <w:rFonts w:ascii="Times New Roman" w:hAnsi="Times New Roman" w:cs="Times New Roman"/>
          <w:b/>
        </w:rPr>
      </w:pPr>
      <w:r w:rsidRPr="009913A3">
        <w:rPr>
          <w:rFonts w:ascii="Times New Roman" w:hAnsi="Times New Roman" w:cs="Times New Roman"/>
          <w:b/>
        </w:rPr>
        <w:t>Содержание образовательной деятельности.</w:t>
      </w:r>
    </w:p>
    <w:p w:rsidR="00136E7D" w:rsidRPr="009913A3" w:rsidRDefault="00136E7D" w:rsidP="009913A3">
      <w:pPr>
        <w:pStyle w:val="a6"/>
        <w:jc w:val="both"/>
        <w:rPr>
          <w:rFonts w:ascii="Times New Roman" w:hAnsi="Times New Roman" w:cs="Times New Roman"/>
          <w:b/>
          <w:i/>
          <w:color w:val="auto"/>
          <w:u w:val="single"/>
        </w:rPr>
      </w:pPr>
      <w:r w:rsidRPr="009913A3">
        <w:rPr>
          <w:rFonts w:ascii="Times New Roman" w:hAnsi="Times New Roman" w:cs="Times New Roman"/>
          <w:b/>
          <w:i/>
          <w:color w:val="auto"/>
          <w:u w:val="single"/>
        </w:rPr>
        <w:t>Сенсорные эталоны и познавательные действия.</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b/>
          <w:i/>
          <w:color w:val="auto"/>
          <w:u w:val="single"/>
        </w:rPr>
        <w:t>Математические представления.</w:t>
      </w:r>
      <w:r w:rsidRPr="009913A3">
        <w:rPr>
          <w:rFonts w:ascii="Times New Roman" w:hAnsi="Times New Roman" w:cs="Times New Roman"/>
          <w:color w:val="auto"/>
        </w:rPr>
        <w:t xml:space="preserve"> </w:t>
      </w:r>
      <w:r w:rsidRPr="009913A3">
        <w:rPr>
          <w:rFonts w:ascii="Times New Roman" w:hAnsi="Times New Roman" w:cs="Times New Roman"/>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 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b/>
          <w:i/>
          <w:color w:val="auto"/>
          <w:u w:val="single"/>
        </w:rPr>
        <w:t>Окружающий мир</w:t>
      </w:r>
      <w:r w:rsidRPr="009913A3">
        <w:rPr>
          <w:rFonts w:ascii="Times New Roman" w:hAnsi="Times New Roman" w:cs="Times New Roman"/>
          <w:i/>
          <w:color w:val="auto"/>
          <w:u w:val="single"/>
        </w:rPr>
        <w:t>.</w:t>
      </w:r>
      <w:r w:rsidRPr="009913A3">
        <w:rPr>
          <w:rFonts w:ascii="Times New Roman" w:hAnsi="Times New Roman" w:cs="Times New Roman"/>
          <w:color w:val="auto"/>
        </w:rPr>
        <w:t xml:space="preserve"> </w:t>
      </w:r>
      <w:r w:rsidRPr="009913A3">
        <w:rPr>
          <w:rFonts w:ascii="Times New Roman" w:hAnsi="Times New Roman" w:cs="Times New Roman"/>
        </w:rPr>
        <w:t>Педагог формирует у детей начальные представления и эмоционально-положительное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т.д.). Дает первые представления о разнообразии вещей: игрушек, видов транспорта (машина, автобус, корабль и др.), книг (большие, маленькие, толстые, тонкие, книжки-игрушки, книжки-картинки и др.). 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b/>
          <w:i/>
          <w:color w:val="auto"/>
          <w:u w:val="single"/>
        </w:rPr>
        <w:t>Природа.</w:t>
      </w:r>
      <w:r w:rsidRPr="009913A3">
        <w:rPr>
          <w:rFonts w:ascii="Times New Roman" w:hAnsi="Times New Roman" w:cs="Times New Roman"/>
          <w:color w:val="0070C0"/>
        </w:rPr>
        <w:t xml:space="preserve"> </w:t>
      </w:r>
      <w:r w:rsidRPr="009913A3">
        <w:rPr>
          <w:rFonts w:ascii="Times New Roman" w:hAnsi="Times New Roman" w:cs="Times New Roman"/>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w:t>
      </w:r>
      <w:r w:rsidRPr="009913A3">
        <w:rPr>
          <w:rFonts w:ascii="Times New Roman" w:hAnsi="Times New Roman" w:cs="Times New Roman"/>
        </w:rPr>
        <w:lastRenderedPageBreak/>
        <w:t>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136E7D" w:rsidRPr="009913A3" w:rsidRDefault="00136E7D" w:rsidP="009913A3">
      <w:pPr>
        <w:pStyle w:val="a6"/>
        <w:jc w:val="both"/>
        <w:rPr>
          <w:rFonts w:ascii="Times New Roman" w:hAnsi="Times New Roman" w:cs="Times New Roman"/>
        </w:rPr>
      </w:pPr>
    </w:p>
    <w:p w:rsidR="00136E7D" w:rsidRPr="009913A3" w:rsidRDefault="009913A3" w:rsidP="009913A3">
      <w:pPr>
        <w:pStyle w:val="a6"/>
        <w:jc w:val="center"/>
        <w:rPr>
          <w:rFonts w:ascii="Times New Roman" w:hAnsi="Times New Roman" w:cs="Times New Roman"/>
          <w:b/>
        </w:rPr>
      </w:pPr>
      <w:r>
        <w:rPr>
          <w:rFonts w:ascii="Times New Roman" w:hAnsi="Times New Roman" w:cs="Times New Roman"/>
          <w:b/>
        </w:rPr>
        <w:t>о</w:t>
      </w:r>
      <w:r w:rsidR="00136E7D" w:rsidRPr="009913A3">
        <w:rPr>
          <w:rFonts w:ascii="Times New Roman" w:hAnsi="Times New Roman" w:cs="Times New Roman"/>
          <w:b/>
        </w:rPr>
        <w:t>т 4 лет до 5 лет.</w:t>
      </w:r>
      <w:r w:rsidR="00136E7D" w:rsidRPr="009913A3">
        <w:rPr>
          <w:rFonts w:ascii="Times New Roman" w:hAnsi="Times New Roman" w:cs="Times New Roman"/>
        </w:rPr>
        <w:t xml:space="preserve"> </w:t>
      </w:r>
      <w:r>
        <w:rPr>
          <w:rFonts w:ascii="Times New Roman" w:hAnsi="Times New Roman" w:cs="Times New Roman"/>
          <w:b/>
        </w:rPr>
        <w:t>(</w:t>
      </w:r>
      <w:r w:rsidR="00136E7D" w:rsidRPr="009913A3">
        <w:rPr>
          <w:rFonts w:ascii="Times New Roman" w:hAnsi="Times New Roman" w:cs="Times New Roman"/>
          <w:b/>
        </w:rPr>
        <w:t>ФОП ДО, п.19.4</w:t>
      </w:r>
      <w:r>
        <w:rPr>
          <w:rFonts w:ascii="Times New Roman" w:hAnsi="Times New Roman" w:cs="Times New Roman"/>
          <w:b/>
        </w:rPr>
        <w:t>.)</w:t>
      </w:r>
    </w:p>
    <w:p w:rsidR="00136E7D" w:rsidRPr="009913A3" w:rsidRDefault="00136E7D" w:rsidP="009913A3">
      <w:pPr>
        <w:pStyle w:val="a6"/>
        <w:jc w:val="both"/>
        <w:rPr>
          <w:rFonts w:ascii="Times New Roman" w:hAnsi="Times New Roman" w:cs="Times New Roman"/>
          <w:i/>
        </w:rPr>
      </w:pPr>
      <w:r w:rsidRPr="009913A3">
        <w:rPr>
          <w:rFonts w:ascii="Times New Roman" w:hAnsi="Times New Roman" w:cs="Times New Roman"/>
          <w:i/>
        </w:rPr>
        <w:t>В области познавательного развития основными задачами образовательной деятельности являются:</w:t>
      </w:r>
    </w:p>
    <w:p w:rsidR="00136E7D" w:rsidRPr="009913A3" w:rsidRDefault="00136E7D" w:rsidP="00AE3F37">
      <w:pPr>
        <w:pStyle w:val="a6"/>
        <w:numPr>
          <w:ilvl w:val="0"/>
          <w:numId w:val="39"/>
        </w:numPr>
        <w:jc w:val="both"/>
        <w:rPr>
          <w:rFonts w:ascii="Times New Roman" w:hAnsi="Times New Roman" w:cs="Times New Roman"/>
        </w:rPr>
      </w:pPr>
      <w:r w:rsidRPr="009913A3">
        <w:rPr>
          <w:rFonts w:ascii="Times New Roman" w:hAnsi="Times New Roman" w:cs="Times New Roman"/>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136E7D" w:rsidRPr="009913A3" w:rsidRDefault="00136E7D" w:rsidP="00AE3F37">
      <w:pPr>
        <w:pStyle w:val="a6"/>
        <w:numPr>
          <w:ilvl w:val="0"/>
          <w:numId w:val="39"/>
        </w:numPr>
        <w:jc w:val="both"/>
        <w:rPr>
          <w:rFonts w:ascii="Times New Roman" w:hAnsi="Times New Roman" w:cs="Times New Roman"/>
        </w:rPr>
      </w:pPr>
      <w:r w:rsidRPr="009913A3">
        <w:rPr>
          <w:rFonts w:ascii="Times New Roman" w:hAnsi="Times New Roman" w:cs="Times New Roman"/>
        </w:rPr>
        <w:t>развивать способы решения поисковых задач в самостоятельной и совместной со сверстниками и взрослыми деятельности;</w:t>
      </w:r>
    </w:p>
    <w:p w:rsidR="00136E7D" w:rsidRPr="009913A3" w:rsidRDefault="00136E7D" w:rsidP="00AE3F37">
      <w:pPr>
        <w:pStyle w:val="a6"/>
        <w:numPr>
          <w:ilvl w:val="0"/>
          <w:numId w:val="39"/>
        </w:numPr>
        <w:jc w:val="both"/>
        <w:rPr>
          <w:rFonts w:ascii="Times New Roman" w:hAnsi="Times New Roman" w:cs="Times New Roman"/>
        </w:rPr>
      </w:pPr>
      <w:r w:rsidRPr="009913A3">
        <w:rPr>
          <w:rFonts w:ascii="Times New Roman" w:hAnsi="Times New Roman" w:cs="Times New Roman"/>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136E7D" w:rsidRPr="009913A3" w:rsidRDefault="00136E7D" w:rsidP="00AE3F37">
      <w:pPr>
        <w:pStyle w:val="a6"/>
        <w:numPr>
          <w:ilvl w:val="0"/>
          <w:numId w:val="39"/>
        </w:numPr>
        <w:jc w:val="both"/>
        <w:rPr>
          <w:rFonts w:ascii="Times New Roman" w:hAnsi="Times New Roman" w:cs="Times New Roman"/>
        </w:rPr>
      </w:pPr>
      <w:r w:rsidRPr="009913A3">
        <w:rPr>
          <w:rFonts w:ascii="Times New Roman" w:hAnsi="Times New Roman" w:cs="Times New Roman"/>
        </w:rPr>
        <w:t>расширять представления о себе и своих возможностях в познавательной деятельности с родителями и членам семьи; продолжать развивать представления детей о труде взрослого;</w:t>
      </w:r>
    </w:p>
    <w:p w:rsidR="00136E7D" w:rsidRPr="009913A3" w:rsidRDefault="00136E7D" w:rsidP="00AE3F37">
      <w:pPr>
        <w:pStyle w:val="a6"/>
        <w:numPr>
          <w:ilvl w:val="0"/>
          <w:numId w:val="39"/>
        </w:numPr>
        <w:jc w:val="both"/>
        <w:rPr>
          <w:rFonts w:ascii="Times New Roman" w:hAnsi="Times New Roman" w:cs="Times New Roman"/>
        </w:rPr>
      </w:pPr>
      <w:r w:rsidRPr="009913A3">
        <w:rPr>
          <w:rFonts w:ascii="Times New Roman" w:hAnsi="Times New Roman" w:cs="Times New Roman"/>
        </w:rPr>
        <w:t>развивать представления детей о своей малой родине, городе (селе),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136E7D" w:rsidRPr="009913A3" w:rsidRDefault="00136E7D" w:rsidP="00AE3F37">
      <w:pPr>
        <w:pStyle w:val="a6"/>
        <w:numPr>
          <w:ilvl w:val="0"/>
          <w:numId w:val="39"/>
        </w:numPr>
        <w:jc w:val="both"/>
        <w:rPr>
          <w:rFonts w:ascii="Times New Roman" w:hAnsi="Times New Roman" w:cs="Times New Roman"/>
        </w:rPr>
      </w:pPr>
      <w:r w:rsidRPr="009913A3">
        <w:rPr>
          <w:rFonts w:ascii="Times New Roman" w:hAnsi="Times New Roman" w:cs="Times New Roman"/>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136E7D" w:rsidRPr="009913A3" w:rsidRDefault="00136E7D" w:rsidP="00AE3F37">
      <w:pPr>
        <w:pStyle w:val="a6"/>
        <w:numPr>
          <w:ilvl w:val="0"/>
          <w:numId w:val="39"/>
        </w:numPr>
        <w:jc w:val="both"/>
        <w:rPr>
          <w:rFonts w:ascii="Times New Roman" w:hAnsi="Times New Roman" w:cs="Times New Roman"/>
        </w:rPr>
      </w:pPr>
      <w:r w:rsidRPr="009913A3">
        <w:rPr>
          <w:rFonts w:ascii="Times New Roman" w:hAnsi="Times New Roman" w:cs="Times New Roman"/>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9E4B6A" w:rsidRDefault="009E4B6A" w:rsidP="009913A3">
      <w:pPr>
        <w:pStyle w:val="a6"/>
        <w:jc w:val="center"/>
        <w:rPr>
          <w:rFonts w:ascii="Times New Roman" w:hAnsi="Times New Roman" w:cs="Times New Roman"/>
          <w:b/>
        </w:rPr>
      </w:pPr>
    </w:p>
    <w:p w:rsidR="00136E7D" w:rsidRPr="009913A3" w:rsidRDefault="00136E7D" w:rsidP="009913A3">
      <w:pPr>
        <w:pStyle w:val="a6"/>
        <w:jc w:val="center"/>
        <w:rPr>
          <w:rFonts w:ascii="Times New Roman" w:hAnsi="Times New Roman" w:cs="Times New Roman"/>
          <w:b/>
        </w:rPr>
      </w:pPr>
      <w:r w:rsidRPr="009913A3">
        <w:rPr>
          <w:rFonts w:ascii="Times New Roman" w:hAnsi="Times New Roman" w:cs="Times New Roman"/>
          <w:b/>
        </w:rPr>
        <w:t>Содержание образовательной деятельности.</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b/>
          <w:i/>
          <w:color w:val="auto"/>
          <w:u w:val="single"/>
        </w:rPr>
        <w:t>Сенсорные эталоны и познавательные действия.</w:t>
      </w:r>
      <w:r w:rsidRPr="009913A3">
        <w:rPr>
          <w:rFonts w:ascii="Times New Roman" w:hAnsi="Times New Roman" w:cs="Times New Roman"/>
          <w:color w:val="auto"/>
        </w:rPr>
        <w:t xml:space="preserve"> </w:t>
      </w:r>
      <w:r w:rsidRPr="009913A3">
        <w:rPr>
          <w:rFonts w:ascii="Times New Roman" w:hAnsi="Times New Roman" w:cs="Times New Roman"/>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2-3-м признакам путем непосредственного сравнения, осваивать группировку, классификацию и </w:t>
      </w:r>
      <w:proofErr w:type="spellStart"/>
      <w:r w:rsidRPr="009913A3">
        <w:rPr>
          <w:rFonts w:ascii="Times New Roman" w:hAnsi="Times New Roman" w:cs="Times New Roman"/>
        </w:rPr>
        <w:t>сериацию</w:t>
      </w:r>
      <w:proofErr w:type="spellEnd"/>
      <w:r w:rsidRPr="009913A3">
        <w:rPr>
          <w:rFonts w:ascii="Times New Roman" w:hAnsi="Times New Roman" w:cs="Times New Roman"/>
        </w:rPr>
        <w:t>; описывать предметы по 3-4-м основным свойствам.</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b/>
          <w:i/>
          <w:color w:val="auto"/>
          <w:u w:val="single"/>
        </w:rPr>
        <w:t>Математические представления</w:t>
      </w:r>
      <w:r w:rsidRPr="009913A3">
        <w:rPr>
          <w:rFonts w:ascii="Times New Roman" w:hAnsi="Times New Roman" w:cs="Times New Roman"/>
        </w:rPr>
        <w:t>. Педагог формирует у детей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b/>
        </w:rPr>
        <w:t>Окружающий мир</w:t>
      </w:r>
      <w:r w:rsidRPr="009913A3">
        <w:rPr>
          <w:rFonts w:ascii="Times New Roman" w:hAnsi="Times New Roman" w:cs="Times New Roman"/>
        </w:rPr>
        <w:t>.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w:t>
      </w:r>
      <w:r w:rsidRPr="009913A3">
        <w:rPr>
          <w:rFonts w:ascii="Times New Roman" w:hAnsi="Times New Roman" w:cs="Times New Roman"/>
        </w:rPr>
        <w:lastRenderedPageBreak/>
        <w:t>оказывается более тяжелым).</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rPr>
        <w:t xml:space="preserve">Показывает ребенку существующие в окружающем мире простые закономерности и зависимости, </w:t>
      </w:r>
      <w:proofErr w:type="gramStart"/>
      <w:r w:rsidRPr="009913A3">
        <w:rPr>
          <w:rFonts w:ascii="Times New Roman" w:hAnsi="Times New Roman" w:cs="Times New Roman"/>
        </w:rPr>
        <w:t>например</w:t>
      </w:r>
      <w:proofErr w:type="gramEnd"/>
      <w:r w:rsidRPr="009913A3">
        <w:rPr>
          <w:rFonts w:ascii="Times New Roman" w:hAnsi="Times New Roman" w:cs="Times New Roman"/>
        </w:rPr>
        <w:t>: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rPr>
        <w:t>Педагог продолжает расширять представления детей о членах семьи, о малой родине и Отечестве; представления о родном городе (селе),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 с разными учреждениями: школы, ДОО, поликлиники, магазины, парки, стадионы и т.п.</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b/>
          <w:i/>
          <w:color w:val="auto"/>
          <w:u w:val="single"/>
        </w:rPr>
        <w:t>Природа</w:t>
      </w:r>
      <w:r w:rsidRPr="009913A3">
        <w:rPr>
          <w:rFonts w:ascii="Times New Roman" w:hAnsi="Times New Roman" w:cs="Times New Roman"/>
        </w:rPr>
        <w:t>. 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 используя для этого простейшие опыты, экспериментирование.</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680AD0" w:rsidRDefault="00680AD0" w:rsidP="007178E7">
      <w:pPr>
        <w:pStyle w:val="a6"/>
        <w:jc w:val="center"/>
        <w:rPr>
          <w:rFonts w:ascii="Times New Roman" w:hAnsi="Times New Roman" w:cs="Times New Roman"/>
          <w:b/>
        </w:rPr>
      </w:pPr>
    </w:p>
    <w:p w:rsidR="009E4B6A" w:rsidRDefault="009E4B6A" w:rsidP="007178E7">
      <w:pPr>
        <w:pStyle w:val="a6"/>
        <w:jc w:val="center"/>
        <w:rPr>
          <w:rFonts w:ascii="Times New Roman" w:hAnsi="Times New Roman" w:cs="Times New Roman"/>
          <w:b/>
        </w:rPr>
      </w:pPr>
    </w:p>
    <w:p w:rsidR="009E4B6A" w:rsidRDefault="009E4B6A" w:rsidP="007178E7">
      <w:pPr>
        <w:pStyle w:val="a6"/>
        <w:jc w:val="center"/>
        <w:rPr>
          <w:rFonts w:ascii="Times New Roman" w:hAnsi="Times New Roman" w:cs="Times New Roman"/>
          <w:b/>
        </w:rPr>
      </w:pPr>
    </w:p>
    <w:p w:rsidR="009E4B6A" w:rsidRDefault="009E4B6A" w:rsidP="007178E7">
      <w:pPr>
        <w:pStyle w:val="a6"/>
        <w:jc w:val="center"/>
        <w:rPr>
          <w:rFonts w:ascii="Times New Roman" w:hAnsi="Times New Roman" w:cs="Times New Roman"/>
          <w:b/>
        </w:rPr>
      </w:pPr>
    </w:p>
    <w:p w:rsidR="00136E7D" w:rsidRPr="009913A3" w:rsidRDefault="007178E7" w:rsidP="007178E7">
      <w:pPr>
        <w:pStyle w:val="a6"/>
        <w:jc w:val="center"/>
        <w:rPr>
          <w:rFonts w:ascii="Times New Roman" w:hAnsi="Times New Roman" w:cs="Times New Roman"/>
          <w:b/>
        </w:rPr>
      </w:pPr>
      <w:r w:rsidRPr="007178E7">
        <w:rPr>
          <w:rFonts w:ascii="Times New Roman" w:hAnsi="Times New Roman" w:cs="Times New Roman"/>
          <w:b/>
        </w:rPr>
        <w:t>о</w:t>
      </w:r>
      <w:r w:rsidR="00136E7D" w:rsidRPr="009913A3">
        <w:rPr>
          <w:rFonts w:ascii="Times New Roman" w:hAnsi="Times New Roman" w:cs="Times New Roman"/>
          <w:b/>
        </w:rPr>
        <w:t>т 5 лет до 6 лет.</w:t>
      </w:r>
      <w:r w:rsidR="00136E7D" w:rsidRPr="009913A3">
        <w:rPr>
          <w:rFonts w:ascii="Times New Roman" w:hAnsi="Times New Roman" w:cs="Times New Roman"/>
        </w:rPr>
        <w:t xml:space="preserve"> </w:t>
      </w:r>
      <w:r>
        <w:rPr>
          <w:rFonts w:ascii="Times New Roman" w:hAnsi="Times New Roman" w:cs="Times New Roman"/>
          <w:b/>
        </w:rPr>
        <w:t>(</w:t>
      </w:r>
      <w:r w:rsidR="00136E7D" w:rsidRPr="009913A3">
        <w:rPr>
          <w:rFonts w:ascii="Times New Roman" w:hAnsi="Times New Roman" w:cs="Times New Roman"/>
          <w:b/>
        </w:rPr>
        <w:t>ФОП ДО, п.19.5</w:t>
      </w:r>
      <w:r>
        <w:rPr>
          <w:rFonts w:ascii="Times New Roman" w:hAnsi="Times New Roman" w:cs="Times New Roman"/>
          <w:b/>
        </w:rPr>
        <w:t>)</w:t>
      </w:r>
    </w:p>
    <w:p w:rsidR="00136E7D" w:rsidRPr="009913A3" w:rsidRDefault="00136E7D" w:rsidP="009913A3">
      <w:pPr>
        <w:pStyle w:val="a6"/>
        <w:jc w:val="both"/>
        <w:rPr>
          <w:rFonts w:ascii="Times New Roman" w:hAnsi="Times New Roman" w:cs="Times New Roman"/>
          <w:i/>
        </w:rPr>
      </w:pPr>
      <w:r w:rsidRPr="009913A3">
        <w:rPr>
          <w:rFonts w:ascii="Times New Roman" w:hAnsi="Times New Roman" w:cs="Times New Roman"/>
          <w:i/>
        </w:rPr>
        <w:t>В области познавательного развития основными задачами образовательной деятельности являются:</w:t>
      </w:r>
    </w:p>
    <w:p w:rsidR="00136E7D" w:rsidRPr="009913A3" w:rsidRDefault="00136E7D" w:rsidP="00AE3F37">
      <w:pPr>
        <w:pStyle w:val="a6"/>
        <w:numPr>
          <w:ilvl w:val="0"/>
          <w:numId w:val="36"/>
        </w:numPr>
        <w:jc w:val="both"/>
        <w:rPr>
          <w:rFonts w:ascii="Times New Roman" w:hAnsi="Times New Roman" w:cs="Times New Roman"/>
        </w:rPr>
      </w:pPr>
      <w:r w:rsidRPr="009913A3">
        <w:rPr>
          <w:rFonts w:ascii="Times New Roman" w:hAnsi="Times New Roman" w:cs="Times New Roman"/>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136E7D" w:rsidRPr="009913A3" w:rsidRDefault="00136E7D" w:rsidP="00AE3F37">
      <w:pPr>
        <w:pStyle w:val="a6"/>
        <w:numPr>
          <w:ilvl w:val="0"/>
          <w:numId w:val="36"/>
        </w:numPr>
        <w:jc w:val="both"/>
        <w:rPr>
          <w:rFonts w:ascii="Times New Roman" w:hAnsi="Times New Roman" w:cs="Times New Roman"/>
        </w:rPr>
      </w:pPr>
      <w:r w:rsidRPr="009913A3">
        <w:rPr>
          <w:rFonts w:ascii="Times New Roman" w:hAnsi="Times New Roman" w:cs="Times New Roman"/>
        </w:rPr>
        <w:t>формировать представления детей о цифровых средствах познания окружающего мира, способах их безопасного использования;</w:t>
      </w:r>
    </w:p>
    <w:p w:rsidR="00136E7D" w:rsidRPr="009913A3" w:rsidRDefault="00136E7D" w:rsidP="00AE3F37">
      <w:pPr>
        <w:pStyle w:val="a6"/>
        <w:numPr>
          <w:ilvl w:val="0"/>
          <w:numId w:val="36"/>
        </w:numPr>
        <w:jc w:val="both"/>
        <w:rPr>
          <w:rFonts w:ascii="Times New Roman" w:hAnsi="Times New Roman" w:cs="Times New Roman"/>
        </w:rPr>
      </w:pPr>
      <w:r w:rsidRPr="009913A3">
        <w:rPr>
          <w:rFonts w:ascii="Times New Roman" w:hAnsi="Times New Roman" w:cs="Times New Roman"/>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9913A3">
        <w:rPr>
          <w:rFonts w:ascii="Times New Roman" w:hAnsi="Times New Roman" w:cs="Times New Roman"/>
        </w:rPr>
        <w:t>сериация</w:t>
      </w:r>
      <w:proofErr w:type="spellEnd"/>
      <w:r w:rsidRPr="009913A3">
        <w:rPr>
          <w:rFonts w:ascii="Times New Roman" w:hAnsi="Times New Roman" w:cs="Times New Roman"/>
        </w:rPr>
        <w:t xml:space="preserve"> и т. п.); совершенствовать ориентировку в пространстве и времени;</w:t>
      </w:r>
    </w:p>
    <w:p w:rsidR="00136E7D" w:rsidRPr="009913A3" w:rsidRDefault="00136E7D" w:rsidP="00AE3F37">
      <w:pPr>
        <w:pStyle w:val="a6"/>
        <w:numPr>
          <w:ilvl w:val="0"/>
          <w:numId w:val="36"/>
        </w:numPr>
        <w:jc w:val="both"/>
        <w:rPr>
          <w:rFonts w:ascii="Times New Roman" w:hAnsi="Times New Roman" w:cs="Times New Roman"/>
        </w:rPr>
      </w:pPr>
      <w:r w:rsidRPr="009913A3">
        <w:rPr>
          <w:rFonts w:ascii="Times New Roman" w:hAnsi="Times New Roman" w:cs="Times New Roman"/>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136E7D" w:rsidRPr="009913A3" w:rsidRDefault="00136E7D" w:rsidP="00AE3F37">
      <w:pPr>
        <w:pStyle w:val="a6"/>
        <w:numPr>
          <w:ilvl w:val="0"/>
          <w:numId w:val="36"/>
        </w:numPr>
        <w:jc w:val="both"/>
        <w:rPr>
          <w:rFonts w:ascii="Times New Roman" w:hAnsi="Times New Roman" w:cs="Times New Roman"/>
        </w:rPr>
      </w:pPr>
      <w:r w:rsidRPr="009913A3">
        <w:rPr>
          <w:rFonts w:ascii="Times New Roman" w:hAnsi="Times New Roman" w:cs="Times New Roman"/>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136E7D" w:rsidRPr="009913A3" w:rsidRDefault="00136E7D" w:rsidP="00AE3F37">
      <w:pPr>
        <w:pStyle w:val="a6"/>
        <w:numPr>
          <w:ilvl w:val="0"/>
          <w:numId w:val="36"/>
        </w:numPr>
        <w:jc w:val="both"/>
        <w:rPr>
          <w:rFonts w:ascii="Times New Roman" w:hAnsi="Times New Roman" w:cs="Times New Roman"/>
        </w:rPr>
      </w:pPr>
      <w:r w:rsidRPr="009913A3">
        <w:rPr>
          <w:rFonts w:ascii="Times New Roman" w:hAnsi="Times New Roman" w:cs="Times New Roman"/>
        </w:rPr>
        <w:t>продолжать учить детей использовать приемы экспериментирования для познания объектов живой и неживой природы и их свойств и качеств;</w:t>
      </w:r>
    </w:p>
    <w:p w:rsidR="00136E7D" w:rsidRPr="009913A3" w:rsidRDefault="00136E7D" w:rsidP="00AE3F37">
      <w:pPr>
        <w:pStyle w:val="a6"/>
        <w:numPr>
          <w:ilvl w:val="0"/>
          <w:numId w:val="36"/>
        </w:numPr>
        <w:jc w:val="both"/>
        <w:rPr>
          <w:rFonts w:ascii="Times New Roman" w:hAnsi="Times New Roman" w:cs="Times New Roman"/>
        </w:rPr>
      </w:pPr>
      <w:r w:rsidRPr="009913A3">
        <w:rPr>
          <w:rFonts w:ascii="Times New Roman" w:hAnsi="Times New Roman" w:cs="Times New Roman"/>
        </w:rPr>
        <w:t xml:space="preserve">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w:t>
      </w:r>
      <w:r w:rsidRPr="009913A3">
        <w:rPr>
          <w:rFonts w:ascii="Times New Roman" w:hAnsi="Times New Roman" w:cs="Times New Roman"/>
        </w:rPr>
        <w:lastRenderedPageBreak/>
        <w:t>желание их беречь и заботиться.</w:t>
      </w:r>
    </w:p>
    <w:p w:rsidR="00136E7D" w:rsidRPr="009913A3" w:rsidRDefault="00136E7D" w:rsidP="007178E7">
      <w:pPr>
        <w:pStyle w:val="a6"/>
        <w:jc w:val="center"/>
        <w:rPr>
          <w:rFonts w:ascii="Times New Roman" w:hAnsi="Times New Roman" w:cs="Times New Roman"/>
          <w:b/>
        </w:rPr>
      </w:pPr>
      <w:r w:rsidRPr="009913A3">
        <w:rPr>
          <w:rFonts w:ascii="Times New Roman" w:hAnsi="Times New Roman" w:cs="Times New Roman"/>
          <w:b/>
        </w:rPr>
        <w:t>Содержание образовательной деятельности.</w:t>
      </w:r>
    </w:p>
    <w:p w:rsidR="00136E7D" w:rsidRPr="009913A3" w:rsidRDefault="00136E7D" w:rsidP="009913A3">
      <w:pPr>
        <w:pStyle w:val="a6"/>
        <w:jc w:val="both"/>
        <w:rPr>
          <w:rFonts w:ascii="Times New Roman" w:hAnsi="Times New Roman" w:cs="Times New Roman"/>
        </w:rPr>
      </w:pPr>
      <w:r w:rsidRPr="007178E7">
        <w:rPr>
          <w:rFonts w:ascii="Times New Roman" w:hAnsi="Times New Roman" w:cs="Times New Roman"/>
          <w:b/>
          <w:i/>
          <w:color w:val="auto"/>
          <w:u w:val="single"/>
        </w:rPr>
        <w:t>Сенсорные эталоны и познавательные действия</w:t>
      </w:r>
      <w:r w:rsidRPr="009913A3">
        <w:rPr>
          <w:rFonts w:ascii="Times New Roman" w:hAnsi="Times New Roman" w:cs="Times New Roman"/>
        </w:rPr>
        <w:t>.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136E7D" w:rsidRPr="009913A3" w:rsidRDefault="00136E7D" w:rsidP="009913A3">
      <w:pPr>
        <w:pStyle w:val="a6"/>
        <w:jc w:val="both"/>
        <w:rPr>
          <w:rFonts w:ascii="Times New Roman" w:hAnsi="Times New Roman" w:cs="Times New Roman"/>
        </w:rPr>
      </w:pPr>
      <w:r w:rsidRPr="007178E7">
        <w:rPr>
          <w:rFonts w:ascii="Times New Roman" w:hAnsi="Times New Roman" w:cs="Times New Roman"/>
          <w:b/>
          <w:i/>
          <w:color w:val="auto"/>
          <w:u w:val="single"/>
        </w:rPr>
        <w:t>Математические представления</w:t>
      </w:r>
      <w:r w:rsidRPr="009913A3">
        <w:rPr>
          <w:rFonts w:ascii="Times New Roman" w:hAnsi="Times New Roman" w:cs="Times New Roman"/>
        </w:rPr>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rPr>
        <w:t xml:space="preserve">Педагог совершенствует умения выстраивать </w:t>
      </w:r>
      <w:proofErr w:type="spellStart"/>
      <w:r w:rsidRPr="009913A3">
        <w:rPr>
          <w:rFonts w:ascii="Times New Roman" w:hAnsi="Times New Roman" w:cs="Times New Roman"/>
        </w:rPr>
        <w:t>сериационные</w:t>
      </w:r>
      <w:proofErr w:type="spellEnd"/>
      <w:r w:rsidRPr="009913A3">
        <w:rPr>
          <w:rFonts w:ascii="Times New Roman" w:hAnsi="Times New Roman" w:cs="Times New Roman"/>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136E7D" w:rsidRPr="009913A3" w:rsidRDefault="00136E7D" w:rsidP="009913A3">
      <w:pPr>
        <w:pStyle w:val="a6"/>
        <w:jc w:val="both"/>
        <w:rPr>
          <w:rFonts w:ascii="Times New Roman" w:hAnsi="Times New Roman" w:cs="Times New Roman"/>
        </w:rPr>
      </w:pPr>
      <w:r w:rsidRPr="007178E7">
        <w:rPr>
          <w:rFonts w:ascii="Times New Roman" w:hAnsi="Times New Roman" w:cs="Times New Roman"/>
          <w:b/>
          <w:i/>
          <w:color w:val="auto"/>
          <w:u w:val="single"/>
        </w:rPr>
        <w:t>Окружающий мир</w:t>
      </w:r>
      <w:r w:rsidRPr="007178E7">
        <w:rPr>
          <w:rFonts w:ascii="Times New Roman" w:hAnsi="Times New Roman" w:cs="Times New Roman"/>
          <w:i/>
          <w:color w:val="auto"/>
          <w:u w:val="single"/>
        </w:rPr>
        <w:t>.</w:t>
      </w:r>
      <w:r w:rsidRPr="007178E7">
        <w:rPr>
          <w:rFonts w:ascii="Times New Roman" w:hAnsi="Times New Roman" w:cs="Times New Roman"/>
          <w:color w:val="auto"/>
        </w:rPr>
        <w:t xml:space="preserve"> </w:t>
      </w:r>
      <w:r w:rsidRPr="009913A3">
        <w:rPr>
          <w:rFonts w:ascii="Times New Roman" w:hAnsi="Times New Roman" w:cs="Times New Roman"/>
        </w:rPr>
        <w:t>Педагог расширяет первичные представления о малой родине и Отечестве,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136E7D" w:rsidRPr="009913A3" w:rsidRDefault="00136E7D" w:rsidP="009913A3">
      <w:pPr>
        <w:pStyle w:val="a6"/>
        <w:jc w:val="both"/>
        <w:rPr>
          <w:rFonts w:ascii="Times New Roman" w:hAnsi="Times New Roman" w:cs="Times New Roman"/>
        </w:rPr>
      </w:pPr>
      <w:r w:rsidRPr="007178E7">
        <w:rPr>
          <w:rFonts w:ascii="Times New Roman" w:hAnsi="Times New Roman" w:cs="Times New Roman"/>
          <w:b/>
          <w:i/>
          <w:color w:val="auto"/>
          <w:u w:val="single"/>
        </w:rPr>
        <w:t>Природа</w:t>
      </w:r>
      <w:r w:rsidRPr="007178E7">
        <w:rPr>
          <w:rFonts w:ascii="Times New Roman" w:hAnsi="Times New Roman" w:cs="Times New Roman"/>
          <w:i/>
          <w:color w:val="auto"/>
          <w:u w:val="single"/>
        </w:rPr>
        <w:t>.</w:t>
      </w:r>
      <w:r w:rsidRPr="007178E7">
        <w:rPr>
          <w:rFonts w:ascii="Times New Roman" w:hAnsi="Times New Roman" w:cs="Times New Roman"/>
          <w:color w:val="auto"/>
        </w:rPr>
        <w:t xml:space="preserve"> </w:t>
      </w:r>
      <w:r w:rsidRPr="009913A3">
        <w:rPr>
          <w:rFonts w:ascii="Times New Roman" w:hAnsi="Times New Roman" w:cs="Times New Roman"/>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rPr>
        <w:t xml:space="preserve">Педагог организует целенаправленное экспериментирование и опыты для ознакомления детей со </w:t>
      </w:r>
      <w:r w:rsidRPr="009913A3">
        <w:rPr>
          <w:rFonts w:ascii="Times New Roman" w:hAnsi="Times New Roman" w:cs="Times New Roman"/>
        </w:rPr>
        <w:lastRenderedPageBreak/>
        <w:t>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др.);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rPr>
        <w:t>В результате, к концу 6 года жизни, ребенок может объединяться со сверстниками для познавательной деятельности,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соблюдает очередность, учитывает права других.</w:t>
      </w:r>
    </w:p>
    <w:p w:rsidR="009E4B6A" w:rsidRDefault="009E4B6A" w:rsidP="007178E7">
      <w:pPr>
        <w:pStyle w:val="a6"/>
        <w:jc w:val="center"/>
        <w:rPr>
          <w:rFonts w:ascii="Times New Roman" w:hAnsi="Times New Roman" w:cs="Times New Roman"/>
          <w:b/>
        </w:rPr>
      </w:pPr>
    </w:p>
    <w:p w:rsidR="00136E7D" w:rsidRPr="009913A3" w:rsidRDefault="007178E7" w:rsidP="007178E7">
      <w:pPr>
        <w:pStyle w:val="a6"/>
        <w:jc w:val="center"/>
        <w:rPr>
          <w:rFonts w:ascii="Times New Roman" w:hAnsi="Times New Roman" w:cs="Times New Roman"/>
          <w:b/>
        </w:rPr>
      </w:pPr>
      <w:r>
        <w:rPr>
          <w:rFonts w:ascii="Times New Roman" w:hAnsi="Times New Roman" w:cs="Times New Roman"/>
          <w:b/>
        </w:rPr>
        <w:t>о</w:t>
      </w:r>
      <w:r w:rsidR="00136E7D" w:rsidRPr="009913A3">
        <w:rPr>
          <w:rFonts w:ascii="Times New Roman" w:hAnsi="Times New Roman" w:cs="Times New Roman"/>
          <w:b/>
        </w:rPr>
        <w:t>т 6 лет до 7 лет.</w:t>
      </w:r>
      <w:r w:rsidR="00136E7D" w:rsidRPr="009913A3">
        <w:rPr>
          <w:rFonts w:ascii="Times New Roman" w:hAnsi="Times New Roman" w:cs="Times New Roman"/>
        </w:rPr>
        <w:t xml:space="preserve"> </w:t>
      </w:r>
      <w:r>
        <w:rPr>
          <w:rFonts w:ascii="Times New Roman" w:hAnsi="Times New Roman" w:cs="Times New Roman"/>
          <w:b/>
        </w:rPr>
        <w:t>(</w:t>
      </w:r>
      <w:r w:rsidR="00136E7D" w:rsidRPr="009913A3">
        <w:rPr>
          <w:rFonts w:ascii="Times New Roman" w:hAnsi="Times New Roman" w:cs="Times New Roman"/>
          <w:b/>
        </w:rPr>
        <w:t>ФОП ДО, п.19.6</w:t>
      </w:r>
      <w:r>
        <w:rPr>
          <w:rFonts w:ascii="Times New Roman" w:hAnsi="Times New Roman" w:cs="Times New Roman"/>
          <w:b/>
        </w:rPr>
        <w:t>.)</w:t>
      </w:r>
    </w:p>
    <w:p w:rsidR="00136E7D" w:rsidRPr="009913A3" w:rsidRDefault="00136E7D" w:rsidP="009913A3">
      <w:pPr>
        <w:pStyle w:val="a6"/>
        <w:jc w:val="both"/>
        <w:rPr>
          <w:rFonts w:ascii="Times New Roman" w:hAnsi="Times New Roman" w:cs="Times New Roman"/>
          <w:i/>
        </w:rPr>
      </w:pPr>
      <w:r w:rsidRPr="009913A3">
        <w:rPr>
          <w:rFonts w:ascii="Times New Roman" w:hAnsi="Times New Roman" w:cs="Times New Roman"/>
          <w:i/>
        </w:rPr>
        <w:t>В области познавательного развития основными задачами образовательной деятельности являются:</w:t>
      </w:r>
    </w:p>
    <w:p w:rsidR="00136E7D" w:rsidRPr="009913A3" w:rsidRDefault="00136E7D" w:rsidP="00AE3F37">
      <w:pPr>
        <w:pStyle w:val="a6"/>
        <w:numPr>
          <w:ilvl w:val="0"/>
          <w:numId w:val="37"/>
        </w:numPr>
        <w:jc w:val="both"/>
        <w:rPr>
          <w:rFonts w:ascii="Times New Roman" w:hAnsi="Times New Roman" w:cs="Times New Roman"/>
        </w:rPr>
      </w:pPr>
      <w:r w:rsidRPr="009913A3">
        <w:rPr>
          <w:rFonts w:ascii="Times New Roman" w:hAnsi="Times New Roman" w:cs="Times New Roman"/>
        </w:rPr>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136E7D" w:rsidRPr="009913A3" w:rsidRDefault="00136E7D" w:rsidP="00AE3F37">
      <w:pPr>
        <w:pStyle w:val="a6"/>
        <w:numPr>
          <w:ilvl w:val="0"/>
          <w:numId w:val="37"/>
        </w:numPr>
        <w:jc w:val="both"/>
        <w:rPr>
          <w:rFonts w:ascii="Times New Roman" w:hAnsi="Times New Roman" w:cs="Times New Roman"/>
        </w:rPr>
      </w:pPr>
      <w:r w:rsidRPr="009913A3">
        <w:rPr>
          <w:rFonts w:ascii="Times New Roman" w:hAnsi="Times New Roman" w:cs="Times New Roman"/>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136E7D" w:rsidRPr="009913A3" w:rsidRDefault="00136E7D" w:rsidP="00AE3F37">
      <w:pPr>
        <w:pStyle w:val="a6"/>
        <w:numPr>
          <w:ilvl w:val="0"/>
          <w:numId w:val="37"/>
        </w:numPr>
        <w:jc w:val="both"/>
        <w:rPr>
          <w:rFonts w:ascii="Times New Roman" w:hAnsi="Times New Roman" w:cs="Times New Roman"/>
        </w:rPr>
      </w:pPr>
      <w:r w:rsidRPr="009913A3">
        <w:rPr>
          <w:rFonts w:ascii="Times New Roman" w:hAnsi="Times New Roman" w:cs="Times New Roman"/>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136E7D" w:rsidRPr="009913A3" w:rsidRDefault="00136E7D" w:rsidP="00AE3F37">
      <w:pPr>
        <w:pStyle w:val="a6"/>
        <w:numPr>
          <w:ilvl w:val="0"/>
          <w:numId w:val="37"/>
        </w:numPr>
        <w:jc w:val="both"/>
        <w:rPr>
          <w:rFonts w:ascii="Times New Roman" w:hAnsi="Times New Roman" w:cs="Times New Roman"/>
        </w:rPr>
      </w:pPr>
      <w:r w:rsidRPr="009913A3">
        <w:rPr>
          <w:rFonts w:ascii="Times New Roman" w:hAnsi="Times New Roman" w:cs="Times New Roman"/>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136E7D" w:rsidRPr="009913A3" w:rsidRDefault="00136E7D" w:rsidP="00AE3F37">
      <w:pPr>
        <w:pStyle w:val="a6"/>
        <w:numPr>
          <w:ilvl w:val="0"/>
          <w:numId w:val="37"/>
        </w:numPr>
        <w:jc w:val="both"/>
        <w:rPr>
          <w:rFonts w:ascii="Times New Roman" w:hAnsi="Times New Roman" w:cs="Times New Roman"/>
        </w:rPr>
      </w:pPr>
      <w:r w:rsidRPr="009913A3">
        <w:rPr>
          <w:rFonts w:ascii="Times New Roman" w:hAnsi="Times New Roman" w:cs="Times New Roman"/>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136E7D" w:rsidRPr="009913A3" w:rsidRDefault="00136E7D" w:rsidP="00AE3F37">
      <w:pPr>
        <w:pStyle w:val="a6"/>
        <w:numPr>
          <w:ilvl w:val="0"/>
          <w:numId w:val="37"/>
        </w:numPr>
        <w:jc w:val="both"/>
        <w:rPr>
          <w:rFonts w:ascii="Times New Roman" w:hAnsi="Times New Roman" w:cs="Times New Roman"/>
        </w:rPr>
      </w:pPr>
      <w:r w:rsidRPr="009913A3">
        <w:rPr>
          <w:rFonts w:ascii="Times New Roman" w:hAnsi="Times New Roman" w:cs="Times New Roman"/>
        </w:rPr>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136E7D" w:rsidRPr="009913A3" w:rsidRDefault="00136E7D" w:rsidP="00AE3F37">
      <w:pPr>
        <w:pStyle w:val="a6"/>
        <w:numPr>
          <w:ilvl w:val="0"/>
          <w:numId w:val="37"/>
        </w:numPr>
        <w:jc w:val="both"/>
        <w:rPr>
          <w:rFonts w:ascii="Times New Roman" w:hAnsi="Times New Roman" w:cs="Times New Roman"/>
        </w:rPr>
      </w:pPr>
      <w:r w:rsidRPr="009913A3">
        <w:rPr>
          <w:rFonts w:ascii="Times New Roman" w:hAnsi="Times New Roman" w:cs="Times New Roman"/>
        </w:rPr>
        <w:t>формировать представления детей о многообразии стран и народов мира;</w:t>
      </w:r>
    </w:p>
    <w:p w:rsidR="00136E7D" w:rsidRPr="009913A3" w:rsidRDefault="00136E7D" w:rsidP="00AE3F37">
      <w:pPr>
        <w:pStyle w:val="a6"/>
        <w:numPr>
          <w:ilvl w:val="0"/>
          <w:numId w:val="37"/>
        </w:numPr>
        <w:jc w:val="both"/>
        <w:rPr>
          <w:rFonts w:ascii="Times New Roman" w:hAnsi="Times New Roman" w:cs="Times New Roman"/>
        </w:rPr>
      </w:pPr>
      <w:r w:rsidRPr="009913A3">
        <w:rPr>
          <w:rFonts w:ascii="Times New Roman" w:hAnsi="Times New Roman" w:cs="Times New Roman"/>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136E7D" w:rsidRPr="009913A3" w:rsidRDefault="00136E7D" w:rsidP="00AE3F37">
      <w:pPr>
        <w:pStyle w:val="a6"/>
        <w:numPr>
          <w:ilvl w:val="0"/>
          <w:numId w:val="37"/>
        </w:numPr>
        <w:jc w:val="both"/>
        <w:rPr>
          <w:rFonts w:ascii="Times New Roman" w:hAnsi="Times New Roman" w:cs="Times New Roman"/>
        </w:rPr>
      </w:pPr>
      <w:r w:rsidRPr="009913A3">
        <w:rPr>
          <w:rFonts w:ascii="Times New Roman" w:hAnsi="Times New Roman" w:cs="Times New Roman"/>
        </w:rPr>
        <w:t>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136E7D" w:rsidRPr="009913A3" w:rsidRDefault="00136E7D" w:rsidP="009913A3">
      <w:pPr>
        <w:pStyle w:val="a6"/>
        <w:jc w:val="both"/>
        <w:rPr>
          <w:rFonts w:ascii="Times New Roman" w:hAnsi="Times New Roman" w:cs="Times New Roman"/>
          <w:b/>
        </w:rPr>
      </w:pPr>
    </w:p>
    <w:p w:rsidR="00136E7D" w:rsidRPr="009913A3" w:rsidRDefault="00136E7D" w:rsidP="007178E7">
      <w:pPr>
        <w:pStyle w:val="a6"/>
        <w:jc w:val="center"/>
        <w:rPr>
          <w:rFonts w:ascii="Times New Roman" w:hAnsi="Times New Roman" w:cs="Times New Roman"/>
          <w:b/>
        </w:rPr>
      </w:pPr>
      <w:r w:rsidRPr="009913A3">
        <w:rPr>
          <w:rFonts w:ascii="Times New Roman" w:hAnsi="Times New Roman" w:cs="Times New Roman"/>
          <w:b/>
        </w:rPr>
        <w:t>Содержание образовательной деятельности.</w:t>
      </w:r>
    </w:p>
    <w:p w:rsidR="00136E7D" w:rsidRPr="009913A3" w:rsidRDefault="00136E7D" w:rsidP="009913A3">
      <w:pPr>
        <w:pStyle w:val="a6"/>
        <w:jc w:val="both"/>
        <w:rPr>
          <w:rFonts w:ascii="Times New Roman" w:hAnsi="Times New Roman" w:cs="Times New Roman"/>
        </w:rPr>
      </w:pPr>
      <w:r w:rsidRPr="007178E7">
        <w:rPr>
          <w:rFonts w:ascii="Times New Roman" w:hAnsi="Times New Roman" w:cs="Times New Roman"/>
          <w:b/>
          <w:i/>
          <w:color w:val="auto"/>
          <w:u w:val="single"/>
        </w:rPr>
        <w:t>Сенсорные эталоны и познавательные действия</w:t>
      </w:r>
      <w:r w:rsidRPr="009913A3">
        <w:rPr>
          <w:rFonts w:ascii="Times New Roman" w:hAnsi="Times New Roman" w:cs="Times New Roman"/>
        </w:rPr>
        <w:t>.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w:t>
      </w:r>
      <w:r w:rsidRPr="009913A3">
        <w:rPr>
          <w:rFonts w:ascii="Times New Roman" w:hAnsi="Times New Roman" w:cs="Times New Roman"/>
        </w:rPr>
        <w:lastRenderedPageBreak/>
        <w:t>обсуждать проблему, совместно находить способы ее решения, проявлять инициативу.</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rPr>
        <w:t>Обогащает представления о цифровых средствах познания окружающего мира, закрепляет правила безопасного обращения с ними.</w:t>
      </w:r>
    </w:p>
    <w:p w:rsidR="00136E7D" w:rsidRPr="009913A3" w:rsidRDefault="00136E7D" w:rsidP="009913A3">
      <w:pPr>
        <w:pStyle w:val="a6"/>
        <w:jc w:val="both"/>
        <w:rPr>
          <w:rFonts w:ascii="Times New Roman" w:hAnsi="Times New Roman" w:cs="Times New Roman"/>
        </w:rPr>
      </w:pPr>
      <w:r w:rsidRPr="007178E7">
        <w:rPr>
          <w:rFonts w:ascii="Times New Roman" w:hAnsi="Times New Roman" w:cs="Times New Roman"/>
          <w:b/>
          <w:i/>
          <w:color w:val="auto"/>
        </w:rPr>
        <w:t>Математические представления</w:t>
      </w:r>
      <w:r w:rsidRPr="009913A3">
        <w:rPr>
          <w:rFonts w:ascii="Times New Roman" w:hAnsi="Times New Roman" w:cs="Times New Roman"/>
        </w:rPr>
        <w:t>.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т.п.), овладению различными способами видоизменения геометрических фигур: наложение, соединение, разрезание и др.</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136E7D" w:rsidRPr="009913A3" w:rsidRDefault="00136E7D" w:rsidP="009913A3">
      <w:pPr>
        <w:pStyle w:val="a6"/>
        <w:jc w:val="both"/>
        <w:rPr>
          <w:rFonts w:ascii="Times New Roman" w:hAnsi="Times New Roman" w:cs="Times New Roman"/>
        </w:rPr>
      </w:pPr>
      <w:r w:rsidRPr="007178E7">
        <w:rPr>
          <w:rFonts w:ascii="Times New Roman" w:hAnsi="Times New Roman" w:cs="Times New Roman"/>
          <w:b/>
          <w:i/>
          <w:color w:val="auto"/>
          <w:u w:val="single"/>
        </w:rPr>
        <w:t>Окружающий мир</w:t>
      </w:r>
      <w:r w:rsidRPr="007178E7">
        <w:rPr>
          <w:rFonts w:ascii="Times New Roman" w:hAnsi="Times New Roman" w:cs="Times New Roman"/>
          <w:i/>
          <w:color w:val="auto"/>
          <w:u w:val="single"/>
        </w:rPr>
        <w:t>.</w:t>
      </w:r>
      <w:r w:rsidRPr="007178E7">
        <w:rPr>
          <w:rFonts w:ascii="Times New Roman" w:hAnsi="Times New Roman" w:cs="Times New Roman"/>
          <w:color w:val="auto"/>
        </w:rPr>
        <w:t xml:space="preserve"> </w:t>
      </w:r>
      <w:r w:rsidRPr="009913A3">
        <w:rPr>
          <w:rFonts w:ascii="Times New Roman" w:hAnsi="Times New Roman" w:cs="Times New Roman"/>
        </w:rPr>
        <w:t>В совместной с детьми деятельности педагог обогащает представления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rPr>
        <w:t>Формирует представление о планете Земля как общем доме людей, о многообразии стран и народов мира на ней.</w:t>
      </w:r>
    </w:p>
    <w:p w:rsidR="00136E7D" w:rsidRPr="009913A3" w:rsidRDefault="00136E7D" w:rsidP="009913A3">
      <w:pPr>
        <w:pStyle w:val="a6"/>
        <w:jc w:val="both"/>
        <w:rPr>
          <w:rFonts w:ascii="Times New Roman" w:hAnsi="Times New Roman" w:cs="Times New Roman"/>
        </w:rPr>
      </w:pPr>
      <w:r w:rsidRPr="007178E7">
        <w:rPr>
          <w:rFonts w:ascii="Times New Roman" w:hAnsi="Times New Roman" w:cs="Times New Roman"/>
          <w:b/>
          <w:i/>
          <w:color w:val="auto"/>
          <w:u w:val="single"/>
        </w:rPr>
        <w:t>Природа.</w:t>
      </w:r>
      <w:r w:rsidRPr="009913A3">
        <w:rPr>
          <w:rFonts w:ascii="Times New Roman" w:hAnsi="Times New Roman" w:cs="Times New Roman"/>
        </w:rPr>
        <w:t xml:space="preserve">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rPr>
        <w:t xml:space="preserve">Углубляет представления о характерных явлениях природы в разные сезоны года (изменение </w:t>
      </w:r>
      <w:r w:rsidRPr="009913A3">
        <w:rPr>
          <w:rFonts w:ascii="Times New Roman" w:hAnsi="Times New Roman" w:cs="Times New Roman"/>
        </w:rPr>
        <w:lastRenderedPageBreak/>
        <w:t>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rPr>
        <w:t>Закрепляет правила поведения в природе, воспитывает осознанное, бережное и заботливое отношение к природе и ее ресурсам.</w:t>
      </w:r>
    </w:p>
    <w:p w:rsidR="00136E7D" w:rsidRPr="009913A3" w:rsidRDefault="00136E7D" w:rsidP="009913A3">
      <w:pPr>
        <w:pStyle w:val="a6"/>
        <w:jc w:val="both"/>
        <w:rPr>
          <w:rFonts w:ascii="Times New Roman" w:hAnsi="Times New Roman" w:cs="Times New Roman"/>
        </w:rPr>
      </w:pPr>
    </w:p>
    <w:p w:rsidR="00136E7D" w:rsidRPr="009913A3" w:rsidRDefault="00136E7D" w:rsidP="009913A3">
      <w:pPr>
        <w:pStyle w:val="a6"/>
        <w:jc w:val="both"/>
        <w:rPr>
          <w:rFonts w:ascii="Times New Roman" w:hAnsi="Times New Roman" w:cs="Times New Roman"/>
        </w:rPr>
      </w:pPr>
      <w:r w:rsidRPr="009913A3">
        <w:rPr>
          <w:rFonts w:ascii="Times New Roman" w:hAnsi="Times New Roman" w:cs="Times New Roman"/>
          <w:b/>
        </w:rPr>
        <w:t xml:space="preserve">Решение совокупных задач воспитания в рамках образовательной области «Познавательное развитие» </w:t>
      </w:r>
      <w:r w:rsidRPr="003732AE">
        <w:rPr>
          <w:rFonts w:ascii="Times New Roman" w:hAnsi="Times New Roman" w:cs="Times New Roman"/>
        </w:rPr>
        <w:t>направлено</w:t>
      </w:r>
      <w:r w:rsidRPr="009913A3">
        <w:rPr>
          <w:rFonts w:ascii="Times New Roman" w:hAnsi="Times New Roman" w:cs="Times New Roman"/>
        </w:rPr>
        <w:t xml:space="preserve"> на</w:t>
      </w:r>
      <w:r w:rsidR="007178E7">
        <w:rPr>
          <w:rFonts w:ascii="Times New Roman" w:hAnsi="Times New Roman" w:cs="Times New Roman"/>
        </w:rPr>
        <w:t xml:space="preserve"> </w:t>
      </w:r>
      <w:r w:rsidRPr="009913A3">
        <w:rPr>
          <w:rFonts w:ascii="Times New Roman" w:hAnsi="Times New Roman" w:cs="Times New Roman"/>
        </w:rPr>
        <w:t>приобщение детей к ценностям «Человек», «Семья», «Познание», «Родина» и «Природа», что предполагает:</w:t>
      </w:r>
    </w:p>
    <w:p w:rsidR="00136E7D" w:rsidRPr="009913A3" w:rsidRDefault="00136E7D" w:rsidP="00AE3F37">
      <w:pPr>
        <w:pStyle w:val="a6"/>
        <w:numPr>
          <w:ilvl w:val="0"/>
          <w:numId w:val="38"/>
        </w:numPr>
        <w:jc w:val="both"/>
        <w:rPr>
          <w:rFonts w:ascii="Times New Roman" w:hAnsi="Times New Roman" w:cs="Times New Roman"/>
        </w:rPr>
      </w:pPr>
      <w:r w:rsidRPr="009913A3">
        <w:rPr>
          <w:rFonts w:ascii="Times New Roman" w:hAnsi="Times New Roman" w:cs="Times New Roman"/>
        </w:rPr>
        <w:t>воспитание отношения к знанию как ценности, понимание значения образования для человека, общества, страны;</w:t>
      </w:r>
    </w:p>
    <w:p w:rsidR="00136E7D" w:rsidRPr="009913A3" w:rsidRDefault="00136E7D" w:rsidP="00AE3F37">
      <w:pPr>
        <w:pStyle w:val="a6"/>
        <w:numPr>
          <w:ilvl w:val="0"/>
          <w:numId w:val="38"/>
        </w:numPr>
        <w:jc w:val="both"/>
        <w:rPr>
          <w:rFonts w:ascii="Times New Roman" w:hAnsi="Times New Roman" w:cs="Times New Roman"/>
        </w:rPr>
      </w:pPr>
      <w:r w:rsidRPr="009913A3">
        <w:rPr>
          <w:rFonts w:ascii="Times New Roman" w:hAnsi="Times New Roman" w:cs="Times New Roman"/>
        </w:rPr>
        <w:t>приобщение к отечественным традициям и праздникам, к истории и достижениям родной страны, к культурному наследию народов России;</w:t>
      </w:r>
    </w:p>
    <w:p w:rsidR="00136E7D" w:rsidRPr="009913A3" w:rsidRDefault="00136E7D" w:rsidP="00AE3F37">
      <w:pPr>
        <w:pStyle w:val="a6"/>
        <w:numPr>
          <w:ilvl w:val="0"/>
          <w:numId w:val="38"/>
        </w:numPr>
        <w:jc w:val="both"/>
        <w:rPr>
          <w:rFonts w:ascii="Times New Roman" w:hAnsi="Times New Roman" w:cs="Times New Roman"/>
        </w:rPr>
      </w:pPr>
      <w:r w:rsidRPr="009913A3">
        <w:rPr>
          <w:rFonts w:ascii="Times New Roman" w:hAnsi="Times New Roman" w:cs="Times New Roman"/>
        </w:rPr>
        <w:t>воспитание уважения к людям ‒ представителям разных народов России независимо от их этнической принадлежности;</w:t>
      </w:r>
    </w:p>
    <w:p w:rsidR="00136E7D" w:rsidRPr="009913A3" w:rsidRDefault="00136E7D" w:rsidP="00AE3F37">
      <w:pPr>
        <w:pStyle w:val="a6"/>
        <w:numPr>
          <w:ilvl w:val="0"/>
          <w:numId w:val="38"/>
        </w:numPr>
        <w:jc w:val="both"/>
        <w:rPr>
          <w:rFonts w:ascii="Times New Roman" w:hAnsi="Times New Roman" w:cs="Times New Roman"/>
        </w:rPr>
      </w:pPr>
      <w:r w:rsidRPr="009913A3">
        <w:rPr>
          <w:rFonts w:ascii="Times New Roman" w:hAnsi="Times New Roman" w:cs="Times New Roman"/>
        </w:rPr>
        <w:t>воспитание уважительного отношения к государственным символам страны (флагу, гербу, гимну);</w:t>
      </w:r>
    </w:p>
    <w:p w:rsidR="00136E7D" w:rsidRPr="009913A3" w:rsidRDefault="00136E7D" w:rsidP="00AE3F37">
      <w:pPr>
        <w:pStyle w:val="a6"/>
        <w:numPr>
          <w:ilvl w:val="0"/>
          <w:numId w:val="38"/>
        </w:numPr>
        <w:jc w:val="both"/>
        <w:rPr>
          <w:rFonts w:ascii="Times New Roman" w:hAnsi="Times New Roman" w:cs="Times New Roman"/>
        </w:rPr>
      </w:pPr>
      <w:r w:rsidRPr="009913A3">
        <w:rPr>
          <w:rFonts w:ascii="Times New Roman" w:hAnsi="Times New Roman" w:cs="Times New Roman"/>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136E7D" w:rsidRPr="009913A3" w:rsidRDefault="00136E7D" w:rsidP="009913A3">
      <w:pPr>
        <w:pStyle w:val="a6"/>
        <w:jc w:val="both"/>
        <w:rPr>
          <w:rFonts w:ascii="Times New Roman" w:hAnsi="Times New Roman" w:cs="Times New Roman"/>
          <w:b/>
        </w:rPr>
      </w:pPr>
    </w:p>
    <w:p w:rsidR="00136E7D" w:rsidRPr="0056640D" w:rsidRDefault="00136E7D" w:rsidP="00136E7D">
      <w:pPr>
        <w:pStyle w:val="ab"/>
        <w:spacing w:line="276" w:lineRule="auto"/>
        <w:ind w:right="-280"/>
        <w:jc w:val="center"/>
        <w:rPr>
          <w:b/>
          <w:bCs/>
        </w:rPr>
      </w:pPr>
      <w:r w:rsidRPr="0056640D">
        <w:rPr>
          <w:b/>
          <w:bCs/>
        </w:rPr>
        <w:t>Формы и приемы организации - образовательного процесса по</w:t>
      </w:r>
    </w:p>
    <w:p w:rsidR="00136E7D" w:rsidRPr="005005F7" w:rsidRDefault="00136E7D" w:rsidP="00136E7D">
      <w:pPr>
        <w:pStyle w:val="ab"/>
        <w:spacing w:line="276" w:lineRule="auto"/>
        <w:ind w:left="0" w:right="-280"/>
        <w:jc w:val="center"/>
        <w:rPr>
          <w:b/>
          <w:bCs/>
        </w:rPr>
      </w:pPr>
      <w:r w:rsidRPr="0056640D">
        <w:rPr>
          <w:b/>
          <w:bCs/>
        </w:rPr>
        <w:t>образовательной об</w:t>
      </w:r>
      <w:r>
        <w:rPr>
          <w:b/>
          <w:bCs/>
        </w:rPr>
        <w:t>ласти «Познавательное развитие»</w:t>
      </w:r>
    </w:p>
    <w:tbl>
      <w:tblPr>
        <w:tblStyle w:val="a8"/>
        <w:tblpPr w:leftFromText="180" w:rightFromText="180" w:vertAnchor="text" w:horzAnchor="margin" w:tblpY="90"/>
        <w:tblW w:w="0" w:type="auto"/>
        <w:tblLayout w:type="fixed"/>
        <w:tblLook w:val="04A0" w:firstRow="1" w:lastRow="0" w:firstColumn="1" w:lastColumn="0" w:noHBand="0" w:noVBand="1"/>
      </w:tblPr>
      <w:tblGrid>
        <w:gridCol w:w="5524"/>
        <w:gridCol w:w="4394"/>
      </w:tblGrid>
      <w:tr w:rsidR="00136E7D" w:rsidRPr="006B4AE6" w:rsidTr="004F15DD">
        <w:trPr>
          <w:trHeight w:val="70"/>
        </w:trPr>
        <w:tc>
          <w:tcPr>
            <w:tcW w:w="5524" w:type="dxa"/>
            <w:tcBorders>
              <w:top w:val="single" w:sz="4" w:space="0" w:color="auto"/>
              <w:left w:val="single" w:sz="4" w:space="0" w:color="auto"/>
              <w:bottom w:val="single" w:sz="4" w:space="0" w:color="auto"/>
              <w:right w:val="single" w:sz="4" w:space="0" w:color="auto"/>
            </w:tcBorders>
            <w:hideMark/>
          </w:tcPr>
          <w:p w:rsidR="00136E7D" w:rsidRPr="00680AD0" w:rsidRDefault="00136E7D" w:rsidP="00680AD0">
            <w:pPr>
              <w:pStyle w:val="a6"/>
              <w:rPr>
                <w:rFonts w:ascii="Times New Roman" w:hAnsi="Times New Roman" w:cs="Times New Roman"/>
              </w:rPr>
            </w:pPr>
            <w:r w:rsidRPr="00680AD0">
              <w:rPr>
                <w:rFonts w:ascii="Times New Roman" w:hAnsi="Times New Roman" w:cs="Times New Roman"/>
              </w:rPr>
              <w:t>Совместная образовательная</w:t>
            </w:r>
          </w:p>
          <w:p w:rsidR="00136E7D" w:rsidRPr="00680AD0" w:rsidRDefault="00136E7D" w:rsidP="00680AD0">
            <w:pPr>
              <w:pStyle w:val="a6"/>
              <w:rPr>
                <w:rFonts w:ascii="Times New Roman" w:hAnsi="Times New Roman" w:cs="Times New Roman"/>
              </w:rPr>
            </w:pPr>
            <w:r w:rsidRPr="00680AD0">
              <w:rPr>
                <w:rFonts w:ascii="Times New Roman" w:hAnsi="Times New Roman" w:cs="Times New Roman"/>
              </w:rPr>
              <w:t>деятельность педагогов и детей</w:t>
            </w:r>
          </w:p>
        </w:tc>
        <w:tc>
          <w:tcPr>
            <w:tcW w:w="4394" w:type="dxa"/>
            <w:tcBorders>
              <w:top w:val="single" w:sz="4" w:space="0" w:color="auto"/>
              <w:left w:val="single" w:sz="4" w:space="0" w:color="auto"/>
              <w:bottom w:val="single" w:sz="4" w:space="0" w:color="auto"/>
              <w:right w:val="single" w:sz="4" w:space="0" w:color="auto"/>
            </w:tcBorders>
            <w:hideMark/>
          </w:tcPr>
          <w:p w:rsidR="00136E7D" w:rsidRPr="00680AD0" w:rsidRDefault="00136E7D" w:rsidP="00680AD0">
            <w:pPr>
              <w:pStyle w:val="a6"/>
              <w:rPr>
                <w:rFonts w:ascii="Times New Roman" w:hAnsi="Times New Roman" w:cs="Times New Roman"/>
              </w:rPr>
            </w:pPr>
            <w:r w:rsidRPr="00680AD0">
              <w:rPr>
                <w:rFonts w:ascii="Times New Roman" w:hAnsi="Times New Roman" w:cs="Times New Roman"/>
              </w:rPr>
              <w:t>Самостоятельная деятельность</w:t>
            </w:r>
          </w:p>
        </w:tc>
      </w:tr>
      <w:tr w:rsidR="00136E7D" w:rsidRPr="006B4AE6" w:rsidTr="004F15DD">
        <w:tc>
          <w:tcPr>
            <w:tcW w:w="5524" w:type="dxa"/>
            <w:tcBorders>
              <w:top w:val="single" w:sz="4" w:space="0" w:color="auto"/>
              <w:left w:val="single" w:sz="4" w:space="0" w:color="auto"/>
              <w:bottom w:val="single" w:sz="4" w:space="0" w:color="auto"/>
              <w:right w:val="single" w:sz="4" w:space="0" w:color="auto"/>
            </w:tcBorders>
            <w:hideMark/>
          </w:tcPr>
          <w:p w:rsidR="00136E7D" w:rsidRPr="00680AD0" w:rsidRDefault="00136E7D" w:rsidP="00680AD0">
            <w:pPr>
              <w:pStyle w:val="a6"/>
              <w:rPr>
                <w:rFonts w:ascii="Times New Roman" w:hAnsi="Times New Roman" w:cs="Times New Roman"/>
                <w:sz w:val="20"/>
                <w:szCs w:val="20"/>
              </w:rPr>
            </w:pPr>
            <w:r w:rsidRPr="00680AD0">
              <w:rPr>
                <w:rFonts w:ascii="Times New Roman" w:hAnsi="Times New Roman" w:cs="Times New Roman"/>
              </w:rPr>
              <w:t>Показ, беседа</w:t>
            </w:r>
          </w:p>
          <w:p w:rsidR="00136E7D" w:rsidRPr="00680AD0" w:rsidRDefault="00136E7D" w:rsidP="00680AD0">
            <w:pPr>
              <w:pStyle w:val="a6"/>
              <w:rPr>
                <w:rFonts w:ascii="Times New Roman" w:hAnsi="Times New Roman" w:cs="Times New Roman"/>
                <w:sz w:val="20"/>
                <w:szCs w:val="20"/>
              </w:rPr>
            </w:pPr>
            <w:r w:rsidRPr="00680AD0">
              <w:rPr>
                <w:rFonts w:ascii="Times New Roman" w:hAnsi="Times New Roman" w:cs="Times New Roman"/>
              </w:rPr>
              <w:t>Экскурсии, наблюдение</w:t>
            </w:r>
          </w:p>
          <w:p w:rsidR="00136E7D" w:rsidRPr="00680AD0" w:rsidRDefault="00136E7D" w:rsidP="00680AD0">
            <w:pPr>
              <w:pStyle w:val="a6"/>
              <w:rPr>
                <w:rFonts w:ascii="Times New Roman" w:hAnsi="Times New Roman" w:cs="Times New Roman"/>
                <w:sz w:val="20"/>
                <w:szCs w:val="20"/>
              </w:rPr>
            </w:pPr>
            <w:r w:rsidRPr="00680AD0">
              <w:rPr>
                <w:rFonts w:ascii="Times New Roman" w:hAnsi="Times New Roman" w:cs="Times New Roman"/>
              </w:rPr>
              <w:t>Занятия</w:t>
            </w:r>
          </w:p>
          <w:p w:rsidR="00136E7D" w:rsidRPr="00680AD0" w:rsidRDefault="00136E7D" w:rsidP="00680AD0">
            <w:pPr>
              <w:pStyle w:val="a6"/>
              <w:rPr>
                <w:rFonts w:ascii="Times New Roman" w:hAnsi="Times New Roman" w:cs="Times New Roman"/>
                <w:sz w:val="20"/>
                <w:szCs w:val="20"/>
              </w:rPr>
            </w:pPr>
            <w:r w:rsidRPr="00680AD0">
              <w:rPr>
                <w:rFonts w:ascii="Times New Roman" w:hAnsi="Times New Roman" w:cs="Times New Roman"/>
              </w:rPr>
              <w:t>Опыты, экспериментирование</w:t>
            </w:r>
          </w:p>
          <w:p w:rsidR="00136E7D" w:rsidRPr="00680AD0" w:rsidRDefault="00136E7D" w:rsidP="00680AD0">
            <w:pPr>
              <w:pStyle w:val="a6"/>
              <w:rPr>
                <w:rFonts w:ascii="Times New Roman" w:hAnsi="Times New Roman" w:cs="Times New Roman"/>
                <w:sz w:val="20"/>
                <w:szCs w:val="20"/>
              </w:rPr>
            </w:pPr>
            <w:r w:rsidRPr="00680AD0">
              <w:rPr>
                <w:rFonts w:ascii="Times New Roman" w:hAnsi="Times New Roman" w:cs="Times New Roman"/>
              </w:rPr>
              <w:t>Игровые упражнения</w:t>
            </w:r>
          </w:p>
          <w:p w:rsidR="00136E7D" w:rsidRPr="00680AD0" w:rsidRDefault="00136E7D" w:rsidP="00680AD0">
            <w:pPr>
              <w:pStyle w:val="a6"/>
              <w:rPr>
                <w:rFonts w:ascii="Times New Roman" w:hAnsi="Times New Roman" w:cs="Times New Roman"/>
                <w:sz w:val="20"/>
                <w:szCs w:val="20"/>
              </w:rPr>
            </w:pPr>
            <w:r w:rsidRPr="00680AD0">
              <w:rPr>
                <w:rFonts w:ascii="Times New Roman" w:hAnsi="Times New Roman" w:cs="Times New Roman"/>
              </w:rPr>
              <w:t>Игры - дидактические,</w:t>
            </w:r>
            <w:r w:rsidRPr="00680AD0">
              <w:rPr>
                <w:rFonts w:ascii="Times New Roman" w:hAnsi="Times New Roman" w:cs="Times New Roman"/>
                <w:sz w:val="20"/>
                <w:szCs w:val="20"/>
              </w:rPr>
              <w:t xml:space="preserve"> </w:t>
            </w:r>
            <w:r w:rsidRPr="00680AD0">
              <w:rPr>
                <w:rFonts w:ascii="Times New Roman" w:hAnsi="Times New Roman" w:cs="Times New Roman"/>
              </w:rPr>
              <w:t>подвижные</w:t>
            </w:r>
          </w:p>
          <w:p w:rsidR="00136E7D" w:rsidRPr="00680AD0" w:rsidRDefault="00136E7D" w:rsidP="00680AD0">
            <w:pPr>
              <w:pStyle w:val="a6"/>
              <w:rPr>
                <w:rFonts w:ascii="Times New Roman" w:hAnsi="Times New Roman" w:cs="Times New Roman"/>
                <w:sz w:val="20"/>
                <w:szCs w:val="20"/>
              </w:rPr>
            </w:pPr>
            <w:r w:rsidRPr="00680AD0">
              <w:rPr>
                <w:rFonts w:ascii="Times New Roman" w:hAnsi="Times New Roman" w:cs="Times New Roman"/>
              </w:rPr>
              <w:t>Проектная деятельность</w:t>
            </w:r>
          </w:p>
          <w:p w:rsidR="00136E7D" w:rsidRPr="00680AD0" w:rsidRDefault="00136E7D" w:rsidP="00680AD0">
            <w:pPr>
              <w:pStyle w:val="a6"/>
              <w:rPr>
                <w:rFonts w:ascii="Times New Roman" w:hAnsi="Times New Roman" w:cs="Times New Roman"/>
                <w:sz w:val="20"/>
                <w:szCs w:val="20"/>
              </w:rPr>
            </w:pPr>
            <w:r w:rsidRPr="00680AD0">
              <w:rPr>
                <w:rFonts w:ascii="Times New Roman" w:hAnsi="Times New Roman" w:cs="Times New Roman"/>
              </w:rPr>
              <w:t>Продуктивная</w:t>
            </w:r>
            <w:r w:rsidRPr="00680AD0">
              <w:rPr>
                <w:rFonts w:ascii="Times New Roman" w:hAnsi="Times New Roman" w:cs="Times New Roman"/>
                <w:sz w:val="20"/>
                <w:szCs w:val="20"/>
              </w:rPr>
              <w:t xml:space="preserve"> </w:t>
            </w:r>
            <w:r w:rsidRPr="00680AD0">
              <w:rPr>
                <w:rFonts w:ascii="Times New Roman" w:hAnsi="Times New Roman" w:cs="Times New Roman"/>
              </w:rPr>
              <w:t>деятельность</w:t>
            </w:r>
          </w:p>
          <w:p w:rsidR="00136E7D" w:rsidRPr="00680AD0" w:rsidRDefault="00136E7D" w:rsidP="00680AD0">
            <w:pPr>
              <w:pStyle w:val="a6"/>
              <w:rPr>
                <w:rFonts w:ascii="Times New Roman" w:hAnsi="Times New Roman" w:cs="Times New Roman"/>
              </w:rPr>
            </w:pPr>
            <w:r w:rsidRPr="00680AD0">
              <w:rPr>
                <w:rFonts w:ascii="Times New Roman" w:hAnsi="Times New Roman" w:cs="Times New Roman"/>
              </w:rPr>
              <w:t>Проблемно-поисковые ситуации</w:t>
            </w:r>
          </w:p>
          <w:p w:rsidR="00136E7D" w:rsidRPr="00680AD0" w:rsidRDefault="00136E7D" w:rsidP="00680AD0">
            <w:pPr>
              <w:pStyle w:val="a6"/>
              <w:rPr>
                <w:rFonts w:ascii="Times New Roman" w:hAnsi="Times New Roman" w:cs="Times New Roman"/>
                <w:sz w:val="20"/>
                <w:szCs w:val="20"/>
              </w:rPr>
            </w:pPr>
            <w:r w:rsidRPr="00680AD0">
              <w:rPr>
                <w:rFonts w:ascii="Times New Roman" w:hAnsi="Times New Roman" w:cs="Times New Roman"/>
              </w:rPr>
              <w:t>Тематическая прогулка</w:t>
            </w:r>
          </w:p>
        </w:tc>
        <w:tc>
          <w:tcPr>
            <w:tcW w:w="4394" w:type="dxa"/>
            <w:tcBorders>
              <w:top w:val="single" w:sz="4" w:space="0" w:color="auto"/>
              <w:left w:val="single" w:sz="4" w:space="0" w:color="auto"/>
              <w:bottom w:val="single" w:sz="4" w:space="0" w:color="auto"/>
              <w:right w:val="single" w:sz="4" w:space="0" w:color="auto"/>
            </w:tcBorders>
            <w:hideMark/>
          </w:tcPr>
          <w:p w:rsidR="00136E7D" w:rsidRPr="00680AD0" w:rsidRDefault="00136E7D" w:rsidP="00680AD0">
            <w:pPr>
              <w:pStyle w:val="a6"/>
              <w:rPr>
                <w:rFonts w:ascii="Times New Roman" w:hAnsi="Times New Roman" w:cs="Times New Roman"/>
                <w:sz w:val="20"/>
                <w:szCs w:val="20"/>
              </w:rPr>
            </w:pPr>
            <w:r w:rsidRPr="00680AD0">
              <w:rPr>
                <w:rFonts w:ascii="Times New Roman" w:hAnsi="Times New Roman" w:cs="Times New Roman"/>
              </w:rPr>
              <w:t>Наблюдение</w:t>
            </w:r>
          </w:p>
          <w:p w:rsidR="00136E7D" w:rsidRPr="00680AD0" w:rsidRDefault="00136E7D" w:rsidP="00680AD0">
            <w:pPr>
              <w:pStyle w:val="a6"/>
              <w:rPr>
                <w:rFonts w:ascii="Times New Roman" w:hAnsi="Times New Roman" w:cs="Times New Roman"/>
                <w:sz w:val="20"/>
                <w:szCs w:val="20"/>
              </w:rPr>
            </w:pPr>
            <w:r w:rsidRPr="00680AD0">
              <w:rPr>
                <w:rFonts w:ascii="Times New Roman" w:hAnsi="Times New Roman" w:cs="Times New Roman"/>
              </w:rPr>
              <w:t>Развивающие игры</w:t>
            </w:r>
          </w:p>
          <w:p w:rsidR="00136E7D" w:rsidRPr="00680AD0" w:rsidRDefault="00136E7D" w:rsidP="00680AD0">
            <w:pPr>
              <w:pStyle w:val="a6"/>
              <w:rPr>
                <w:rFonts w:ascii="Times New Roman" w:hAnsi="Times New Roman" w:cs="Times New Roman"/>
                <w:sz w:val="20"/>
                <w:szCs w:val="20"/>
              </w:rPr>
            </w:pPr>
            <w:r w:rsidRPr="00680AD0">
              <w:rPr>
                <w:rFonts w:ascii="Times New Roman" w:hAnsi="Times New Roman" w:cs="Times New Roman"/>
              </w:rPr>
              <w:t>Игра-экспериментирование</w:t>
            </w:r>
          </w:p>
          <w:p w:rsidR="00136E7D" w:rsidRPr="00680AD0" w:rsidRDefault="00136E7D" w:rsidP="00680AD0">
            <w:pPr>
              <w:pStyle w:val="a6"/>
              <w:rPr>
                <w:rFonts w:ascii="Times New Roman" w:hAnsi="Times New Roman" w:cs="Times New Roman"/>
                <w:sz w:val="20"/>
                <w:szCs w:val="20"/>
              </w:rPr>
            </w:pPr>
            <w:r w:rsidRPr="00680AD0">
              <w:rPr>
                <w:rFonts w:ascii="Times New Roman" w:hAnsi="Times New Roman" w:cs="Times New Roman"/>
              </w:rPr>
              <w:t>Проблемные ситуации</w:t>
            </w:r>
          </w:p>
          <w:p w:rsidR="00136E7D" w:rsidRPr="00680AD0" w:rsidRDefault="00136E7D" w:rsidP="00680AD0">
            <w:pPr>
              <w:pStyle w:val="a6"/>
              <w:rPr>
                <w:rFonts w:ascii="Times New Roman" w:hAnsi="Times New Roman" w:cs="Times New Roman"/>
                <w:sz w:val="20"/>
                <w:szCs w:val="20"/>
              </w:rPr>
            </w:pPr>
            <w:r w:rsidRPr="00680AD0">
              <w:rPr>
                <w:rFonts w:ascii="Times New Roman" w:hAnsi="Times New Roman" w:cs="Times New Roman"/>
              </w:rPr>
              <w:t>Игровые упражнения</w:t>
            </w:r>
          </w:p>
          <w:p w:rsidR="00136E7D" w:rsidRPr="00680AD0" w:rsidRDefault="00136E7D" w:rsidP="00680AD0">
            <w:pPr>
              <w:pStyle w:val="a6"/>
              <w:rPr>
                <w:rFonts w:ascii="Times New Roman" w:hAnsi="Times New Roman" w:cs="Times New Roman"/>
                <w:sz w:val="20"/>
                <w:szCs w:val="20"/>
              </w:rPr>
            </w:pPr>
            <w:r w:rsidRPr="00680AD0">
              <w:rPr>
                <w:rFonts w:ascii="Times New Roman" w:hAnsi="Times New Roman" w:cs="Times New Roman"/>
              </w:rPr>
              <w:t>Рассматривание</w:t>
            </w:r>
          </w:p>
          <w:p w:rsidR="00136E7D" w:rsidRPr="00680AD0" w:rsidRDefault="00136E7D" w:rsidP="00680AD0">
            <w:pPr>
              <w:pStyle w:val="a6"/>
              <w:rPr>
                <w:rFonts w:ascii="Times New Roman" w:hAnsi="Times New Roman" w:cs="Times New Roman"/>
                <w:sz w:val="20"/>
                <w:szCs w:val="20"/>
              </w:rPr>
            </w:pPr>
            <w:r w:rsidRPr="00680AD0">
              <w:rPr>
                <w:rFonts w:ascii="Times New Roman" w:hAnsi="Times New Roman" w:cs="Times New Roman"/>
              </w:rPr>
              <w:t>чертежей и схем</w:t>
            </w:r>
          </w:p>
          <w:p w:rsidR="00136E7D" w:rsidRPr="00680AD0" w:rsidRDefault="00136E7D" w:rsidP="00680AD0">
            <w:pPr>
              <w:pStyle w:val="a6"/>
              <w:rPr>
                <w:rFonts w:ascii="Times New Roman" w:hAnsi="Times New Roman" w:cs="Times New Roman"/>
                <w:sz w:val="20"/>
                <w:szCs w:val="20"/>
              </w:rPr>
            </w:pPr>
            <w:r w:rsidRPr="00680AD0">
              <w:rPr>
                <w:rFonts w:ascii="Times New Roman" w:hAnsi="Times New Roman" w:cs="Times New Roman"/>
              </w:rPr>
              <w:t>Проекты</w:t>
            </w:r>
          </w:p>
          <w:p w:rsidR="00136E7D" w:rsidRPr="00680AD0" w:rsidRDefault="00136E7D" w:rsidP="00680AD0">
            <w:pPr>
              <w:pStyle w:val="a6"/>
              <w:rPr>
                <w:rFonts w:ascii="Times New Roman" w:hAnsi="Times New Roman" w:cs="Times New Roman"/>
                <w:sz w:val="20"/>
                <w:szCs w:val="20"/>
              </w:rPr>
            </w:pPr>
            <w:r w:rsidRPr="00680AD0">
              <w:rPr>
                <w:rFonts w:ascii="Times New Roman" w:hAnsi="Times New Roman" w:cs="Times New Roman"/>
              </w:rPr>
              <w:t>Интеллектуальные</w:t>
            </w:r>
            <w:r w:rsidRPr="00680AD0">
              <w:rPr>
                <w:rFonts w:ascii="Times New Roman" w:hAnsi="Times New Roman" w:cs="Times New Roman"/>
                <w:sz w:val="20"/>
                <w:szCs w:val="20"/>
              </w:rPr>
              <w:t xml:space="preserve"> </w:t>
            </w:r>
            <w:r w:rsidRPr="00680AD0">
              <w:rPr>
                <w:rFonts w:ascii="Times New Roman" w:hAnsi="Times New Roman" w:cs="Times New Roman"/>
              </w:rPr>
              <w:t>игры</w:t>
            </w:r>
          </w:p>
          <w:p w:rsidR="00136E7D" w:rsidRPr="00680AD0" w:rsidRDefault="00136E7D" w:rsidP="00680AD0">
            <w:pPr>
              <w:pStyle w:val="a6"/>
              <w:rPr>
                <w:rFonts w:ascii="Times New Roman" w:hAnsi="Times New Roman" w:cs="Times New Roman"/>
                <w:sz w:val="20"/>
                <w:szCs w:val="20"/>
              </w:rPr>
            </w:pPr>
            <w:r w:rsidRPr="00680AD0">
              <w:rPr>
                <w:rFonts w:ascii="Times New Roman" w:hAnsi="Times New Roman" w:cs="Times New Roman"/>
              </w:rPr>
              <w:t>Трудовая деятельность</w:t>
            </w:r>
          </w:p>
        </w:tc>
      </w:tr>
    </w:tbl>
    <w:p w:rsidR="00136E7D" w:rsidRPr="0039178A" w:rsidRDefault="00136E7D" w:rsidP="0039178A">
      <w:pPr>
        <w:pStyle w:val="a6"/>
        <w:jc w:val="both"/>
        <w:rPr>
          <w:rStyle w:val="21"/>
          <w:rFonts w:eastAsiaTheme="majorEastAsia"/>
          <w:sz w:val="24"/>
          <w:szCs w:val="24"/>
        </w:rPr>
      </w:pPr>
    </w:p>
    <w:p w:rsidR="00423E31" w:rsidRPr="0039178A" w:rsidRDefault="00423E31" w:rsidP="0039178A">
      <w:pPr>
        <w:pStyle w:val="a6"/>
        <w:jc w:val="center"/>
        <w:rPr>
          <w:rFonts w:ascii="Times New Roman" w:hAnsi="Times New Roman" w:cs="Times New Roman"/>
          <w:b/>
        </w:rPr>
      </w:pPr>
      <w:r w:rsidRPr="0039178A">
        <w:rPr>
          <w:rFonts w:ascii="Times New Roman" w:hAnsi="Times New Roman" w:cs="Times New Roman"/>
          <w:b/>
          <w:bCs/>
        </w:rPr>
        <w:t xml:space="preserve">2.1.4. </w:t>
      </w:r>
      <w:r w:rsidRPr="0039178A">
        <w:rPr>
          <w:rFonts w:ascii="Times New Roman" w:hAnsi="Times New Roman" w:cs="Times New Roman"/>
          <w:b/>
        </w:rPr>
        <w:t>Образовательная область «Речевое развитие»</w:t>
      </w:r>
      <w:r w:rsidRPr="0039178A">
        <w:rPr>
          <w:rFonts w:ascii="Times New Roman" w:hAnsi="Times New Roman" w:cs="Times New Roman"/>
        </w:rPr>
        <w:t xml:space="preserve"> </w:t>
      </w:r>
      <w:r w:rsidR="0039178A">
        <w:rPr>
          <w:rFonts w:ascii="Times New Roman" w:hAnsi="Times New Roman" w:cs="Times New Roman"/>
          <w:b/>
        </w:rPr>
        <w:t>(</w:t>
      </w:r>
      <w:r w:rsidRPr="0039178A">
        <w:rPr>
          <w:rFonts w:ascii="Times New Roman" w:hAnsi="Times New Roman" w:cs="Times New Roman"/>
          <w:b/>
        </w:rPr>
        <w:t>ФОП ДО, п.20</w:t>
      </w:r>
      <w:r w:rsidR="0039178A">
        <w:rPr>
          <w:rFonts w:ascii="Times New Roman" w:hAnsi="Times New Roman" w:cs="Times New Roman"/>
          <w:b/>
        </w:rPr>
        <w:t>)</w:t>
      </w:r>
    </w:p>
    <w:p w:rsidR="00423E31" w:rsidRPr="0039178A" w:rsidRDefault="00423E31" w:rsidP="0039178A">
      <w:pPr>
        <w:pStyle w:val="a6"/>
        <w:jc w:val="both"/>
        <w:rPr>
          <w:rFonts w:ascii="Times New Roman" w:hAnsi="Times New Roman" w:cs="Times New Roman"/>
        </w:rPr>
      </w:pPr>
      <w:r w:rsidRPr="0039178A">
        <w:rPr>
          <w:rFonts w:ascii="Times New Roman" w:hAnsi="Times New Roman" w:cs="Times New Roman"/>
          <w:i/>
        </w:rPr>
        <w:t>«Речевое развитие включает:</w:t>
      </w:r>
      <w:r w:rsidRPr="0039178A">
        <w:rPr>
          <w:rFonts w:ascii="Times New Roman" w:hAnsi="Times New Roman" w:cs="Times New Roman"/>
        </w:rPr>
        <w:t xml:space="preserve"> </w:t>
      </w:r>
    </w:p>
    <w:p w:rsidR="00423E31" w:rsidRPr="0039178A" w:rsidRDefault="00423E31" w:rsidP="00AE3F37">
      <w:pPr>
        <w:pStyle w:val="a6"/>
        <w:numPr>
          <w:ilvl w:val="0"/>
          <w:numId w:val="41"/>
        </w:numPr>
        <w:jc w:val="both"/>
        <w:rPr>
          <w:rFonts w:ascii="Times New Roman" w:hAnsi="Times New Roman" w:cs="Times New Roman"/>
        </w:rPr>
      </w:pPr>
      <w:r w:rsidRPr="0039178A">
        <w:rPr>
          <w:rFonts w:ascii="Times New Roman" w:hAnsi="Times New Roman" w:cs="Times New Roman"/>
        </w:rPr>
        <w:t xml:space="preserve">владение речью как средством коммуникации, познания и самовыражения; </w:t>
      </w:r>
    </w:p>
    <w:p w:rsidR="00423E31" w:rsidRPr="0039178A" w:rsidRDefault="00423E31" w:rsidP="00AE3F37">
      <w:pPr>
        <w:pStyle w:val="a6"/>
        <w:numPr>
          <w:ilvl w:val="0"/>
          <w:numId w:val="41"/>
        </w:numPr>
        <w:jc w:val="both"/>
        <w:rPr>
          <w:rFonts w:ascii="Times New Roman" w:hAnsi="Times New Roman" w:cs="Times New Roman"/>
        </w:rPr>
      </w:pPr>
      <w:r w:rsidRPr="0039178A">
        <w:rPr>
          <w:rFonts w:ascii="Times New Roman" w:hAnsi="Times New Roman" w:cs="Times New Roman"/>
        </w:rPr>
        <w:t xml:space="preserve">формирование правильного звукопроизношения; </w:t>
      </w:r>
    </w:p>
    <w:p w:rsidR="00423E31" w:rsidRPr="0039178A" w:rsidRDefault="0039178A" w:rsidP="00AE3F37">
      <w:pPr>
        <w:pStyle w:val="a6"/>
        <w:numPr>
          <w:ilvl w:val="0"/>
          <w:numId w:val="41"/>
        </w:numPr>
        <w:jc w:val="both"/>
        <w:rPr>
          <w:rFonts w:ascii="Times New Roman" w:hAnsi="Times New Roman" w:cs="Times New Roman"/>
        </w:rPr>
      </w:pPr>
      <w:r>
        <w:rPr>
          <w:rFonts w:ascii="Times New Roman" w:hAnsi="Times New Roman" w:cs="Times New Roman"/>
        </w:rPr>
        <w:t>р</w:t>
      </w:r>
      <w:r w:rsidR="00423E31" w:rsidRPr="0039178A">
        <w:rPr>
          <w:rFonts w:ascii="Times New Roman" w:hAnsi="Times New Roman" w:cs="Times New Roman"/>
        </w:rPr>
        <w:t xml:space="preserve">азвитие звуковой и интонационной культуры речи; </w:t>
      </w:r>
    </w:p>
    <w:p w:rsidR="0039178A" w:rsidRDefault="00423E31" w:rsidP="00AE3F37">
      <w:pPr>
        <w:pStyle w:val="a6"/>
        <w:numPr>
          <w:ilvl w:val="0"/>
          <w:numId w:val="41"/>
        </w:numPr>
        <w:jc w:val="both"/>
        <w:rPr>
          <w:rFonts w:ascii="Times New Roman" w:hAnsi="Times New Roman" w:cs="Times New Roman"/>
        </w:rPr>
      </w:pPr>
      <w:r w:rsidRPr="0039178A">
        <w:rPr>
          <w:rFonts w:ascii="Times New Roman" w:hAnsi="Times New Roman" w:cs="Times New Roman"/>
        </w:rPr>
        <w:t>развитие фонематического слуха; - обогащение активного и пасс</w:t>
      </w:r>
      <w:r w:rsidR="0039178A">
        <w:rPr>
          <w:rFonts w:ascii="Times New Roman" w:hAnsi="Times New Roman" w:cs="Times New Roman"/>
        </w:rPr>
        <w:t>ивного словарного запаса;</w:t>
      </w:r>
    </w:p>
    <w:p w:rsidR="00423E31" w:rsidRPr="0039178A" w:rsidRDefault="0039178A" w:rsidP="00AE3F37">
      <w:pPr>
        <w:pStyle w:val="a6"/>
        <w:numPr>
          <w:ilvl w:val="0"/>
          <w:numId w:val="41"/>
        </w:numPr>
        <w:jc w:val="both"/>
        <w:rPr>
          <w:rFonts w:ascii="Times New Roman" w:hAnsi="Times New Roman" w:cs="Times New Roman"/>
        </w:rPr>
      </w:pPr>
      <w:r>
        <w:rPr>
          <w:rFonts w:ascii="Times New Roman" w:hAnsi="Times New Roman" w:cs="Times New Roman"/>
        </w:rPr>
        <w:t xml:space="preserve"> </w:t>
      </w:r>
      <w:r w:rsidR="00423E31" w:rsidRPr="0039178A">
        <w:rPr>
          <w:rFonts w:ascii="Times New Roman" w:hAnsi="Times New Roman" w:cs="Times New Roman"/>
        </w:rPr>
        <w:t xml:space="preserve">развитие грамматически правильной и связной речи (диалогической и монологической); </w:t>
      </w:r>
    </w:p>
    <w:p w:rsidR="00423E31" w:rsidRPr="0039178A" w:rsidRDefault="00423E31" w:rsidP="00AE3F37">
      <w:pPr>
        <w:pStyle w:val="a6"/>
        <w:numPr>
          <w:ilvl w:val="0"/>
          <w:numId w:val="41"/>
        </w:numPr>
        <w:jc w:val="both"/>
        <w:rPr>
          <w:rFonts w:ascii="Times New Roman" w:hAnsi="Times New Roman" w:cs="Times New Roman"/>
        </w:rPr>
      </w:pPr>
      <w:r w:rsidRPr="0039178A">
        <w:rPr>
          <w:rFonts w:ascii="Times New Roman" w:hAnsi="Times New Roman" w:cs="Times New Roman"/>
        </w:rPr>
        <w:t xml:space="preserve">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 - развитие речевого творчества; </w:t>
      </w:r>
    </w:p>
    <w:p w:rsidR="00423E31" w:rsidRPr="0039178A" w:rsidRDefault="00423E31" w:rsidP="00AE3F37">
      <w:pPr>
        <w:pStyle w:val="a6"/>
        <w:numPr>
          <w:ilvl w:val="0"/>
          <w:numId w:val="41"/>
        </w:numPr>
        <w:jc w:val="both"/>
        <w:rPr>
          <w:rFonts w:ascii="Times New Roman" w:hAnsi="Times New Roman" w:cs="Times New Roman"/>
        </w:rPr>
      </w:pPr>
      <w:r w:rsidRPr="0039178A">
        <w:rPr>
          <w:rFonts w:ascii="Times New Roman" w:hAnsi="Times New Roman" w:cs="Times New Roman"/>
        </w:rPr>
        <w:t>формирование предпосылок к обучению грамоте».</w:t>
      </w:r>
    </w:p>
    <w:p w:rsidR="00423E31" w:rsidRPr="0039178A" w:rsidRDefault="00423E31" w:rsidP="0039178A">
      <w:pPr>
        <w:pStyle w:val="a6"/>
        <w:jc w:val="both"/>
        <w:rPr>
          <w:rFonts w:ascii="Times New Roman" w:hAnsi="Times New Roman" w:cs="Times New Roman"/>
        </w:rPr>
      </w:pPr>
    </w:p>
    <w:p w:rsidR="00423E31" w:rsidRPr="0039178A" w:rsidRDefault="00423E31" w:rsidP="0039178A">
      <w:pPr>
        <w:pStyle w:val="a6"/>
        <w:jc w:val="both"/>
        <w:rPr>
          <w:rFonts w:ascii="Times New Roman" w:hAnsi="Times New Roman" w:cs="Times New Roman"/>
        </w:rPr>
      </w:pPr>
      <w:r w:rsidRPr="0039178A">
        <w:rPr>
          <w:rFonts w:ascii="Times New Roman" w:hAnsi="Times New Roman" w:cs="Times New Roman"/>
          <w:i/>
        </w:rPr>
        <w:t>Содержание образовательной области «Речевое развитие» представлено тематическими блоками (направлениями):</w:t>
      </w:r>
      <w:r w:rsidRPr="0039178A">
        <w:rPr>
          <w:rFonts w:ascii="Times New Roman" w:hAnsi="Times New Roman" w:cs="Times New Roman"/>
        </w:rPr>
        <w:t xml:space="preserve"> </w:t>
      </w:r>
    </w:p>
    <w:p w:rsidR="00423E31" w:rsidRPr="0039178A" w:rsidRDefault="00423E31" w:rsidP="0039178A">
      <w:pPr>
        <w:pStyle w:val="a6"/>
        <w:jc w:val="both"/>
        <w:rPr>
          <w:rFonts w:ascii="Times New Roman" w:hAnsi="Times New Roman" w:cs="Times New Roman"/>
        </w:rPr>
      </w:pPr>
      <w:r w:rsidRPr="0039178A">
        <w:rPr>
          <w:rFonts w:ascii="Times New Roman" w:hAnsi="Times New Roman" w:cs="Times New Roman"/>
        </w:rPr>
        <w:t xml:space="preserve">1) «Формирование словаря», </w:t>
      </w:r>
    </w:p>
    <w:p w:rsidR="00423E31" w:rsidRPr="0039178A" w:rsidRDefault="00423E31" w:rsidP="0039178A">
      <w:pPr>
        <w:pStyle w:val="a6"/>
        <w:jc w:val="both"/>
        <w:rPr>
          <w:rFonts w:ascii="Times New Roman" w:hAnsi="Times New Roman" w:cs="Times New Roman"/>
        </w:rPr>
      </w:pPr>
      <w:r w:rsidRPr="0039178A">
        <w:rPr>
          <w:rFonts w:ascii="Times New Roman" w:hAnsi="Times New Roman" w:cs="Times New Roman"/>
        </w:rPr>
        <w:t xml:space="preserve">2) «Звуковая культура речи», </w:t>
      </w:r>
    </w:p>
    <w:p w:rsidR="00423E31" w:rsidRPr="0039178A" w:rsidRDefault="00423E31" w:rsidP="0039178A">
      <w:pPr>
        <w:pStyle w:val="a6"/>
        <w:jc w:val="both"/>
        <w:rPr>
          <w:rFonts w:ascii="Times New Roman" w:hAnsi="Times New Roman" w:cs="Times New Roman"/>
        </w:rPr>
      </w:pPr>
      <w:r w:rsidRPr="0039178A">
        <w:rPr>
          <w:rFonts w:ascii="Times New Roman" w:hAnsi="Times New Roman" w:cs="Times New Roman"/>
        </w:rPr>
        <w:t xml:space="preserve">3) «Грамматический строй речи», </w:t>
      </w:r>
    </w:p>
    <w:p w:rsidR="00423E31" w:rsidRPr="0039178A" w:rsidRDefault="00423E31" w:rsidP="0039178A">
      <w:pPr>
        <w:pStyle w:val="a6"/>
        <w:jc w:val="both"/>
        <w:rPr>
          <w:rFonts w:ascii="Times New Roman" w:hAnsi="Times New Roman" w:cs="Times New Roman"/>
        </w:rPr>
      </w:pPr>
      <w:r w:rsidRPr="0039178A">
        <w:rPr>
          <w:rFonts w:ascii="Times New Roman" w:hAnsi="Times New Roman" w:cs="Times New Roman"/>
        </w:rPr>
        <w:lastRenderedPageBreak/>
        <w:t xml:space="preserve">4) «Связная речь», </w:t>
      </w:r>
    </w:p>
    <w:p w:rsidR="00423E31" w:rsidRPr="0039178A" w:rsidRDefault="00423E31" w:rsidP="0039178A">
      <w:pPr>
        <w:pStyle w:val="a6"/>
        <w:jc w:val="both"/>
        <w:rPr>
          <w:rFonts w:ascii="Times New Roman" w:hAnsi="Times New Roman" w:cs="Times New Roman"/>
        </w:rPr>
      </w:pPr>
      <w:r w:rsidRPr="0039178A">
        <w:rPr>
          <w:rFonts w:ascii="Times New Roman" w:hAnsi="Times New Roman" w:cs="Times New Roman"/>
        </w:rPr>
        <w:t>5) «Подготовка детей к обучению грамоте»,</w:t>
      </w:r>
    </w:p>
    <w:p w:rsidR="00423E31" w:rsidRPr="0039178A" w:rsidRDefault="00423E31" w:rsidP="0039178A">
      <w:pPr>
        <w:pStyle w:val="a6"/>
        <w:jc w:val="both"/>
        <w:rPr>
          <w:rFonts w:ascii="Times New Roman" w:hAnsi="Times New Roman" w:cs="Times New Roman"/>
        </w:rPr>
      </w:pPr>
      <w:r w:rsidRPr="0039178A">
        <w:rPr>
          <w:rFonts w:ascii="Times New Roman" w:hAnsi="Times New Roman" w:cs="Times New Roman"/>
        </w:rPr>
        <w:t xml:space="preserve"> 6) «Интерес к художественной литературе». </w:t>
      </w:r>
    </w:p>
    <w:p w:rsidR="00423E31" w:rsidRPr="0039178A" w:rsidRDefault="00423E31" w:rsidP="0039178A">
      <w:pPr>
        <w:pStyle w:val="a6"/>
        <w:jc w:val="both"/>
        <w:rPr>
          <w:rFonts w:ascii="Times New Roman" w:hAnsi="Times New Roman" w:cs="Times New Roman"/>
        </w:rPr>
      </w:pPr>
    </w:p>
    <w:p w:rsidR="00423E31" w:rsidRPr="0039178A" w:rsidRDefault="00322E39" w:rsidP="0039178A">
      <w:pPr>
        <w:pStyle w:val="a6"/>
        <w:jc w:val="center"/>
        <w:rPr>
          <w:rFonts w:ascii="Times New Roman" w:hAnsi="Times New Roman" w:cs="Times New Roman"/>
          <w:b/>
          <w:i/>
          <w:color w:val="auto"/>
        </w:rPr>
      </w:pPr>
      <w:r>
        <w:rPr>
          <w:rFonts w:ascii="Times New Roman" w:hAnsi="Times New Roman" w:cs="Times New Roman"/>
          <w:b/>
          <w:i/>
          <w:color w:val="auto"/>
        </w:rPr>
        <w:t>2.1.4</w:t>
      </w:r>
      <w:r w:rsidR="00AA5827">
        <w:rPr>
          <w:rFonts w:ascii="Times New Roman" w:hAnsi="Times New Roman" w:cs="Times New Roman"/>
          <w:b/>
          <w:i/>
          <w:color w:val="auto"/>
        </w:rPr>
        <w:t xml:space="preserve"> </w:t>
      </w:r>
      <w:r w:rsidR="00423E31" w:rsidRPr="0039178A">
        <w:rPr>
          <w:rFonts w:ascii="Times New Roman" w:hAnsi="Times New Roman" w:cs="Times New Roman"/>
          <w:b/>
          <w:i/>
          <w:color w:val="auto"/>
        </w:rPr>
        <w:t>Задачи и содержание образовательной деятельности</w:t>
      </w:r>
    </w:p>
    <w:p w:rsidR="00423E31" w:rsidRPr="0039178A" w:rsidRDefault="00423E31" w:rsidP="0039178A">
      <w:pPr>
        <w:pStyle w:val="a6"/>
        <w:jc w:val="center"/>
        <w:rPr>
          <w:rFonts w:ascii="Times New Roman" w:hAnsi="Times New Roman" w:cs="Times New Roman"/>
          <w:b/>
          <w:i/>
          <w:color w:val="auto"/>
        </w:rPr>
      </w:pPr>
      <w:r w:rsidRPr="0039178A">
        <w:rPr>
          <w:rFonts w:ascii="Times New Roman" w:hAnsi="Times New Roman" w:cs="Times New Roman"/>
          <w:b/>
          <w:i/>
          <w:color w:val="auto"/>
        </w:rPr>
        <w:t>по направлению «Речевое развитие»</w:t>
      </w:r>
    </w:p>
    <w:p w:rsidR="00423E31" w:rsidRPr="0039178A" w:rsidRDefault="00423E31" w:rsidP="0039178A">
      <w:pPr>
        <w:pStyle w:val="a6"/>
        <w:jc w:val="both"/>
        <w:rPr>
          <w:rFonts w:ascii="Times New Roman" w:hAnsi="Times New Roman" w:cs="Times New Roman"/>
          <w:b/>
          <w:bCs/>
          <w:color w:val="7030A0"/>
        </w:rPr>
      </w:pPr>
    </w:p>
    <w:p w:rsidR="00423E31" w:rsidRPr="0039178A" w:rsidRDefault="0039178A" w:rsidP="0039178A">
      <w:pPr>
        <w:pStyle w:val="a6"/>
        <w:jc w:val="center"/>
        <w:rPr>
          <w:rFonts w:ascii="Times New Roman" w:hAnsi="Times New Roman" w:cs="Times New Roman"/>
          <w:b/>
          <w:bCs/>
        </w:rPr>
      </w:pPr>
      <w:r>
        <w:rPr>
          <w:rFonts w:ascii="Times New Roman" w:hAnsi="Times New Roman" w:cs="Times New Roman"/>
          <w:b/>
          <w:bCs/>
        </w:rPr>
        <w:t>о</w:t>
      </w:r>
      <w:r w:rsidR="00423E31" w:rsidRPr="0039178A">
        <w:rPr>
          <w:rFonts w:ascii="Times New Roman" w:hAnsi="Times New Roman" w:cs="Times New Roman"/>
          <w:b/>
          <w:bCs/>
        </w:rPr>
        <w:t>т 2 лет до 3 лет.</w:t>
      </w:r>
      <w:r w:rsidR="00423E31" w:rsidRPr="0039178A">
        <w:rPr>
          <w:rFonts w:ascii="Times New Roman" w:hAnsi="Times New Roman" w:cs="Times New Roman"/>
        </w:rPr>
        <w:t xml:space="preserve"> </w:t>
      </w:r>
      <w:r>
        <w:rPr>
          <w:rFonts w:ascii="Times New Roman" w:hAnsi="Times New Roman" w:cs="Times New Roman"/>
          <w:b/>
          <w:bCs/>
        </w:rPr>
        <w:t>(</w:t>
      </w:r>
      <w:r w:rsidR="00423E31" w:rsidRPr="0039178A">
        <w:rPr>
          <w:rFonts w:ascii="Times New Roman" w:hAnsi="Times New Roman" w:cs="Times New Roman"/>
          <w:b/>
          <w:bCs/>
        </w:rPr>
        <w:t>ФОП ДО, п.20</w:t>
      </w:r>
      <w:r>
        <w:rPr>
          <w:rFonts w:ascii="Times New Roman" w:hAnsi="Times New Roman" w:cs="Times New Roman"/>
          <w:b/>
          <w:bCs/>
        </w:rPr>
        <w:t>.3.)</w:t>
      </w:r>
    </w:p>
    <w:p w:rsidR="00423E31" w:rsidRPr="00654CA7" w:rsidRDefault="00423E31" w:rsidP="00423E31">
      <w:pPr>
        <w:pStyle w:val="ab"/>
        <w:spacing w:line="276" w:lineRule="auto"/>
        <w:ind w:left="0" w:right="-280" w:firstLine="567"/>
        <w:jc w:val="both"/>
        <w:rPr>
          <w:bCs/>
          <w:i/>
        </w:rPr>
      </w:pPr>
      <w:r w:rsidRPr="00654CA7">
        <w:rPr>
          <w:bCs/>
          <w:i/>
        </w:rPr>
        <w:t xml:space="preserve"> В области речевого развития основными задачами образовательной деятельности являются:</w:t>
      </w:r>
    </w:p>
    <w:p w:rsidR="00423E31" w:rsidRDefault="00423E31" w:rsidP="00AE3F37">
      <w:pPr>
        <w:pStyle w:val="ab"/>
        <w:numPr>
          <w:ilvl w:val="0"/>
          <w:numId w:val="40"/>
        </w:numPr>
        <w:spacing w:line="276" w:lineRule="auto"/>
        <w:ind w:left="0" w:right="-280" w:firstLine="0"/>
        <w:jc w:val="both"/>
        <w:rPr>
          <w:bCs/>
        </w:rPr>
      </w:pPr>
      <w:r w:rsidRPr="00DA1774">
        <w:rPr>
          <w:b/>
          <w:bCs/>
        </w:rPr>
        <w:t xml:space="preserve"> </w:t>
      </w:r>
      <w:r w:rsidRPr="0039178A">
        <w:rPr>
          <w:b/>
          <w:bCs/>
        </w:rPr>
        <w:t xml:space="preserve">Формирование словаря. </w:t>
      </w:r>
      <w:r w:rsidRPr="00DA1774">
        <w:rPr>
          <w:bCs/>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423E31" w:rsidRDefault="00423E31" w:rsidP="00AE3F37">
      <w:pPr>
        <w:pStyle w:val="ab"/>
        <w:numPr>
          <w:ilvl w:val="0"/>
          <w:numId w:val="40"/>
        </w:numPr>
        <w:spacing w:line="276" w:lineRule="auto"/>
        <w:ind w:left="0" w:right="-280" w:firstLine="0"/>
        <w:jc w:val="both"/>
        <w:rPr>
          <w:bCs/>
        </w:rPr>
      </w:pPr>
      <w:r>
        <w:rPr>
          <w:b/>
          <w:bCs/>
        </w:rPr>
        <w:t xml:space="preserve"> </w:t>
      </w:r>
      <w:r w:rsidRPr="0039178A">
        <w:rPr>
          <w:b/>
          <w:bCs/>
        </w:rPr>
        <w:t>Звуковая культура речи.</w:t>
      </w:r>
      <w:r w:rsidRPr="0039178A">
        <w:rPr>
          <w:bCs/>
        </w:rPr>
        <w:t xml:space="preserve"> </w:t>
      </w:r>
      <w:r w:rsidRPr="00DA1774">
        <w:rPr>
          <w:bCs/>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423E31" w:rsidRDefault="00423E31" w:rsidP="00AE3F37">
      <w:pPr>
        <w:pStyle w:val="ab"/>
        <w:numPr>
          <w:ilvl w:val="0"/>
          <w:numId w:val="40"/>
        </w:numPr>
        <w:spacing w:line="276" w:lineRule="auto"/>
        <w:ind w:left="0" w:right="-280" w:firstLine="0"/>
        <w:jc w:val="both"/>
        <w:rPr>
          <w:bCs/>
        </w:rPr>
      </w:pPr>
      <w:r w:rsidRPr="0039178A">
        <w:rPr>
          <w:b/>
          <w:bCs/>
        </w:rPr>
        <w:t>Грамматический строй речи</w:t>
      </w:r>
      <w:r w:rsidRPr="00DA1774">
        <w:rPr>
          <w:bCs/>
        </w:rPr>
        <w:t>.</w:t>
      </w:r>
      <w:r>
        <w:rPr>
          <w:bCs/>
        </w:rPr>
        <w:t xml:space="preserve"> </w:t>
      </w:r>
      <w:r w:rsidRPr="00DA1774">
        <w:rPr>
          <w:bCs/>
        </w:rPr>
        <w:t>Формировать у детей умение согласовывать существительные и местоимения с глаголами, составлять фразы из 3-4 слов.</w:t>
      </w:r>
    </w:p>
    <w:p w:rsidR="00423E31" w:rsidRDefault="00423E31" w:rsidP="00AE3F37">
      <w:pPr>
        <w:pStyle w:val="ab"/>
        <w:numPr>
          <w:ilvl w:val="0"/>
          <w:numId w:val="40"/>
        </w:numPr>
        <w:spacing w:line="276" w:lineRule="auto"/>
        <w:ind w:left="0" w:right="-280" w:firstLine="0"/>
        <w:jc w:val="both"/>
        <w:rPr>
          <w:bCs/>
        </w:rPr>
      </w:pPr>
      <w:r w:rsidRPr="0039178A">
        <w:rPr>
          <w:b/>
          <w:bCs/>
        </w:rPr>
        <w:t>Связная речь</w:t>
      </w:r>
      <w:r w:rsidRPr="00556611">
        <w:rPr>
          <w:b/>
          <w:bCs/>
          <w:color w:val="7030A0"/>
        </w:rPr>
        <w:t>.</w:t>
      </w:r>
      <w:r w:rsidRPr="00556611">
        <w:rPr>
          <w:bCs/>
          <w:color w:val="7030A0"/>
        </w:rPr>
        <w:t xml:space="preserve"> </w:t>
      </w:r>
      <w:r w:rsidRPr="00DA1774">
        <w:rPr>
          <w:bCs/>
        </w:rPr>
        <w:t>Продолжать развивать у детей умения понимать речь педагога, отвечать на вопросы; рассказывать об окружающем в 2-4 предложениях.</w:t>
      </w:r>
    </w:p>
    <w:p w:rsidR="00423E31" w:rsidRPr="00DA1774" w:rsidRDefault="00423E31" w:rsidP="00AE3F37">
      <w:pPr>
        <w:pStyle w:val="ab"/>
        <w:numPr>
          <w:ilvl w:val="0"/>
          <w:numId w:val="40"/>
        </w:numPr>
        <w:spacing w:line="276" w:lineRule="auto"/>
        <w:ind w:left="0" w:right="-280" w:firstLine="0"/>
        <w:jc w:val="both"/>
        <w:rPr>
          <w:bCs/>
        </w:rPr>
      </w:pPr>
      <w:r>
        <w:rPr>
          <w:b/>
          <w:bCs/>
        </w:rPr>
        <w:t xml:space="preserve"> </w:t>
      </w:r>
      <w:r w:rsidRPr="0039178A">
        <w:rPr>
          <w:b/>
          <w:bCs/>
        </w:rPr>
        <w:t>Интерес к художественной литературе</w:t>
      </w:r>
      <w:r w:rsidRPr="00DA1774">
        <w:rPr>
          <w:bCs/>
        </w:rPr>
        <w:t>.</w:t>
      </w:r>
      <w:r>
        <w:rPr>
          <w:bCs/>
        </w:rPr>
        <w:t xml:space="preserve"> </w:t>
      </w:r>
      <w:r w:rsidRPr="00DA1774">
        <w:rPr>
          <w:bCs/>
        </w:rPr>
        <w:t xml:space="preserve">Формировать у детей умение воспринимать небольшие по объему </w:t>
      </w:r>
      <w:proofErr w:type="spellStart"/>
      <w:r w:rsidRPr="00DA1774">
        <w:rPr>
          <w:bCs/>
        </w:rPr>
        <w:t>потешки</w:t>
      </w:r>
      <w:proofErr w:type="spellEnd"/>
      <w:r w:rsidRPr="00DA1774">
        <w:rPr>
          <w:bCs/>
        </w:rPr>
        <w:t>, сказки и рассказы с наглядным сопровождением (и без него).</w:t>
      </w:r>
    </w:p>
    <w:p w:rsidR="00423E31" w:rsidRPr="00D97F14" w:rsidRDefault="00423E31" w:rsidP="0039178A">
      <w:pPr>
        <w:pStyle w:val="ab"/>
        <w:spacing w:line="276" w:lineRule="auto"/>
        <w:ind w:left="0" w:right="-280"/>
        <w:jc w:val="both"/>
        <w:rPr>
          <w:bCs/>
        </w:rPr>
      </w:pPr>
      <w:r w:rsidRPr="00654CA7">
        <w:rPr>
          <w:bCs/>
        </w:rPr>
        <w:t>Побуждать</w:t>
      </w:r>
      <w:r w:rsidRPr="00654CA7">
        <w:rPr>
          <w:bCs/>
        </w:rPr>
        <w:tab/>
      </w:r>
      <w:r>
        <w:rPr>
          <w:bCs/>
        </w:rPr>
        <w:t xml:space="preserve"> </w:t>
      </w:r>
      <w:r w:rsidRPr="00654CA7">
        <w:rPr>
          <w:bCs/>
        </w:rPr>
        <w:t>договаривать</w:t>
      </w:r>
      <w:r>
        <w:rPr>
          <w:bCs/>
        </w:rPr>
        <w:t xml:space="preserve"> </w:t>
      </w:r>
      <w:r w:rsidRPr="00654CA7">
        <w:rPr>
          <w:bCs/>
        </w:rPr>
        <w:t>и</w:t>
      </w:r>
      <w:r>
        <w:rPr>
          <w:bCs/>
        </w:rPr>
        <w:t xml:space="preserve"> </w:t>
      </w:r>
      <w:r w:rsidR="0039178A">
        <w:rPr>
          <w:bCs/>
        </w:rPr>
        <w:t xml:space="preserve">произносить </w:t>
      </w:r>
      <w:r w:rsidRPr="00654CA7">
        <w:rPr>
          <w:bCs/>
        </w:rPr>
        <w:t>четверостишия</w:t>
      </w:r>
      <w:r>
        <w:rPr>
          <w:bCs/>
        </w:rPr>
        <w:t xml:space="preserve"> </w:t>
      </w:r>
      <w:r w:rsidR="0039178A">
        <w:rPr>
          <w:bCs/>
        </w:rPr>
        <w:t xml:space="preserve">уже </w:t>
      </w:r>
      <w:r w:rsidRPr="00654CA7">
        <w:rPr>
          <w:bCs/>
        </w:rPr>
        <w:t xml:space="preserve">известных ребенку стихов и песенок, воспроизводить игровые действия, движения персонажей. </w:t>
      </w:r>
      <w:r>
        <w:rPr>
          <w:bCs/>
        </w:rPr>
        <w:t xml:space="preserve"> </w:t>
      </w:r>
      <w:r w:rsidR="0039178A">
        <w:rPr>
          <w:bCs/>
        </w:rPr>
        <w:t>Поощрять</w:t>
      </w:r>
      <w:r w:rsidR="0039178A">
        <w:rPr>
          <w:bCs/>
        </w:rPr>
        <w:tab/>
        <w:t>отклик</w:t>
      </w:r>
      <w:r w:rsidR="0088625E">
        <w:rPr>
          <w:bCs/>
        </w:rPr>
        <w:t xml:space="preserve"> </w:t>
      </w:r>
      <w:r w:rsidR="0039178A">
        <w:rPr>
          <w:bCs/>
        </w:rPr>
        <w:tab/>
        <w:t>на</w:t>
      </w:r>
      <w:r w:rsidR="0088625E">
        <w:rPr>
          <w:bCs/>
        </w:rPr>
        <w:t xml:space="preserve"> </w:t>
      </w:r>
      <w:r w:rsidR="0039178A">
        <w:rPr>
          <w:bCs/>
        </w:rPr>
        <w:t>ритм</w:t>
      </w:r>
      <w:r w:rsidR="0088625E">
        <w:rPr>
          <w:bCs/>
        </w:rPr>
        <w:t xml:space="preserve"> </w:t>
      </w:r>
      <w:r w:rsidR="0039178A">
        <w:rPr>
          <w:bCs/>
        </w:rPr>
        <w:t xml:space="preserve">и мелодичность стихотворений, </w:t>
      </w:r>
      <w:proofErr w:type="spellStart"/>
      <w:r w:rsidRPr="00654CA7">
        <w:rPr>
          <w:bCs/>
        </w:rPr>
        <w:t>потешек</w:t>
      </w:r>
      <w:proofErr w:type="spellEnd"/>
      <w:r w:rsidRPr="00654CA7">
        <w:rPr>
          <w:bCs/>
        </w:rPr>
        <w:t>;</w:t>
      </w:r>
      <w:r>
        <w:rPr>
          <w:bCs/>
        </w:rPr>
        <w:t xml:space="preserve"> </w:t>
      </w:r>
      <w:r w:rsidRPr="00654CA7">
        <w:rPr>
          <w:bCs/>
        </w:rPr>
        <w:t>формировать умение в процессе чтения произведения по</w:t>
      </w:r>
      <w:r>
        <w:rPr>
          <w:bCs/>
        </w:rPr>
        <w:t xml:space="preserve">вторять звуковые жесты. </w:t>
      </w:r>
      <w:r w:rsidRPr="00654CA7">
        <w:rPr>
          <w:bCs/>
        </w:rPr>
        <w:t>Развивать умение произносить звукоподражания, связанные с содержанием литературного материала (мяу-мяу, тик-так, баю-бай, ква-ква и т.п.), отвечать на вопросы по содер</w:t>
      </w:r>
      <w:r>
        <w:rPr>
          <w:bCs/>
        </w:rPr>
        <w:t xml:space="preserve">жанию прочитанных произведений. </w:t>
      </w:r>
      <w:r w:rsidRPr="009F53C6">
        <w:rPr>
          <w:bCs/>
        </w:rPr>
        <w:t>Побуждать рассматривать книги и иллюстрации вместе с педагогом и самостоятельно.</w:t>
      </w:r>
      <w:r>
        <w:rPr>
          <w:bCs/>
        </w:rPr>
        <w:t xml:space="preserve"> </w:t>
      </w:r>
      <w:r w:rsidRPr="00654CA7">
        <w:rPr>
          <w:bCs/>
        </w:rPr>
        <w:t>Развивать восприятие вопросительных и восклицательных интонаций художественного произведения.</w:t>
      </w:r>
    </w:p>
    <w:p w:rsidR="00423E31" w:rsidRDefault="00423E31" w:rsidP="00423E31">
      <w:pPr>
        <w:pStyle w:val="ab"/>
        <w:spacing w:line="276" w:lineRule="auto"/>
        <w:ind w:left="0" w:right="-280" w:firstLine="567"/>
        <w:jc w:val="center"/>
        <w:rPr>
          <w:b/>
          <w:bCs/>
        </w:rPr>
      </w:pPr>
    </w:p>
    <w:p w:rsidR="00423E31" w:rsidRPr="009F53C6" w:rsidRDefault="00423E31" w:rsidP="00423E31">
      <w:pPr>
        <w:pStyle w:val="ab"/>
        <w:spacing w:line="276" w:lineRule="auto"/>
        <w:ind w:left="0" w:right="-280" w:firstLine="567"/>
        <w:jc w:val="center"/>
        <w:rPr>
          <w:b/>
          <w:bCs/>
        </w:rPr>
      </w:pPr>
      <w:r w:rsidRPr="009F53C6">
        <w:rPr>
          <w:b/>
          <w:bCs/>
        </w:rPr>
        <w:t>Содержание образовательной деятельности.</w:t>
      </w:r>
    </w:p>
    <w:p w:rsidR="00423E31" w:rsidRPr="00654CA7" w:rsidRDefault="00423E31" w:rsidP="00423E31">
      <w:pPr>
        <w:pStyle w:val="ab"/>
        <w:spacing w:line="276" w:lineRule="auto"/>
        <w:ind w:left="0" w:right="-280" w:firstLine="567"/>
        <w:rPr>
          <w:bCs/>
        </w:rPr>
      </w:pPr>
      <w:r w:rsidRPr="002A248B">
        <w:rPr>
          <w:b/>
          <w:bCs/>
        </w:rPr>
        <w:t xml:space="preserve">Формирование словаря. </w:t>
      </w:r>
      <w:r w:rsidRPr="00654CA7">
        <w:rPr>
          <w:bCs/>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w:t>
      </w:r>
      <w:r>
        <w:rPr>
          <w:bCs/>
        </w:rPr>
        <w:t xml:space="preserve"> </w:t>
      </w:r>
      <w:r w:rsidRPr="00654CA7">
        <w:rPr>
          <w:bCs/>
        </w:rPr>
        <w:t>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423E31" w:rsidRPr="00654CA7" w:rsidRDefault="00423E31" w:rsidP="00423E31">
      <w:pPr>
        <w:pStyle w:val="ab"/>
        <w:spacing w:line="276" w:lineRule="auto"/>
        <w:ind w:left="0" w:right="-280" w:firstLine="567"/>
        <w:rPr>
          <w:bCs/>
        </w:rPr>
      </w:pPr>
      <w:r w:rsidRPr="002A248B">
        <w:rPr>
          <w:b/>
          <w:bCs/>
        </w:rPr>
        <w:t xml:space="preserve">Звуковая культура речи. </w:t>
      </w:r>
      <w:r w:rsidRPr="00654CA7">
        <w:rPr>
          <w:bCs/>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654CA7">
        <w:rPr>
          <w:bCs/>
        </w:rPr>
        <w:t>словопроизношении</w:t>
      </w:r>
      <w:proofErr w:type="spellEnd"/>
      <w:r w:rsidRPr="00654CA7">
        <w:rPr>
          <w:bCs/>
        </w:rPr>
        <w:t xml:space="preserve"> ребенок пытается произнести все слова, которые необходимы для выражения его мысли. Педагог поощряет </w:t>
      </w:r>
      <w:r w:rsidRPr="00654CA7">
        <w:rPr>
          <w:bCs/>
        </w:rPr>
        <w:lastRenderedPageBreak/>
        <w:t>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423E31" w:rsidRPr="00654CA7" w:rsidRDefault="00423E31" w:rsidP="00423E31">
      <w:pPr>
        <w:pStyle w:val="ab"/>
        <w:spacing w:line="276" w:lineRule="auto"/>
        <w:ind w:left="0" w:right="-280" w:firstLine="567"/>
        <w:rPr>
          <w:bCs/>
        </w:rPr>
      </w:pPr>
      <w:r w:rsidRPr="002A248B">
        <w:rPr>
          <w:b/>
          <w:bCs/>
        </w:rPr>
        <w:t xml:space="preserve">Грамматический строй речи. </w:t>
      </w:r>
      <w:r w:rsidRPr="00654CA7">
        <w:rPr>
          <w:bCs/>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423E31" w:rsidRPr="00654CA7" w:rsidRDefault="00423E31" w:rsidP="00423E31">
      <w:pPr>
        <w:pStyle w:val="ab"/>
        <w:spacing w:line="276" w:lineRule="auto"/>
        <w:ind w:left="0" w:right="-280" w:firstLine="567"/>
        <w:rPr>
          <w:bCs/>
        </w:rPr>
      </w:pPr>
      <w:r w:rsidRPr="002A248B">
        <w:rPr>
          <w:b/>
          <w:bCs/>
        </w:rPr>
        <w:t xml:space="preserve">Связная речь. </w:t>
      </w:r>
      <w:r w:rsidRPr="00654CA7">
        <w:rPr>
          <w:bCs/>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r>
        <w:rPr>
          <w:bCs/>
        </w:rPr>
        <w:t xml:space="preserve"> </w:t>
      </w:r>
      <w:r w:rsidRPr="00654CA7">
        <w:rPr>
          <w:bCs/>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2A248B" w:rsidRDefault="002A248B" w:rsidP="00423E31">
      <w:pPr>
        <w:pStyle w:val="ab"/>
        <w:spacing w:line="276" w:lineRule="auto"/>
        <w:ind w:left="0" w:right="-280" w:firstLine="567"/>
        <w:jc w:val="center"/>
        <w:rPr>
          <w:b/>
          <w:bCs/>
        </w:rPr>
      </w:pPr>
    </w:p>
    <w:p w:rsidR="00423E31" w:rsidRPr="00FA1176" w:rsidRDefault="002A248B" w:rsidP="00423E31">
      <w:pPr>
        <w:pStyle w:val="ab"/>
        <w:spacing w:line="276" w:lineRule="auto"/>
        <w:ind w:left="0" w:right="-280" w:firstLine="567"/>
        <w:jc w:val="center"/>
        <w:rPr>
          <w:b/>
          <w:bCs/>
        </w:rPr>
      </w:pPr>
      <w:r>
        <w:rPr>
          <w:b/>
          <w:bCs/>
        </w:rPr>
        <w:t>о</w:t>
      </w:r>
      <w:r w:rsidR="00423E31" w:rsidRPr="00FA1176">
        <w:rPr>
          <w:b/>
          <w:bCs/>
        </w:rPr>
        <w:t>т 3 лет до 4 лет.</w:t>
      </w:r>
      <w:r w:rsidR="00423E31" w:rsidRPr="001B181D">
        <w:t xml:space="preserve"> </w:t>
      </w:r>
      <w:r w:rsidR="0070370C">
        <w:rPr>
          <w:b/>
          <w:bCs/>
        </w:rPr>
        <w:t>(</w:t>
      </w:r>
      <w:r w:rsidR="00423E31">
        <w:rPr>
          <w:b/>
          <w:bCs/>
        </w:rPr>
        <w:t>ФОП ДО, п.20.4</w:t>
      </w:r>
      <w:r w:rsidR="0070370C">
        <w:rPr>
          <w:b/>
          <w:bCs/>
        </w:rPr>
        <w:t>.)</w:t>
      </w:r>
    </w:p>
    <w:p w:rsidR="00423E31" w:rsidRPr="00FA1176" w:rsidRDefault="00423E31" w:rsidP="00423E31">
      <w:pPr>
        <w:pStyle w:val="ab"/>
        <w:spacing w:line="276" w:lineRule="auto"/>
        <w:ind w:left="0" w:right="-280" w:firstLine="567"/>
        <w:jc w:val="both"/>
        <w:rPr>
          <w:bCs/>
          <w:i/>
        </w:rPr>
      </w:pPr>
      <w:r w:rsidRPr="00FA1176">
        <w:rPr>
          <w:bCs/>
          <w:i/>
        </w:rPr>
        <w:t>В области речевого развития основными задачами образовательной деятельности являются:</w:t>
      </w:r>
    </w:p>
    <w:p w:rsidR="00423E31" w:rsidRPr="0070370C" w:rsidRDefault="00423E31" w:rsidP="0070370C">
      <w:pPr>
        <w:pStyle w:val="a6"/>
        <w:jc w:val="both"/>
        <w:rPr>
          <w:rFonts w:ascii="Times New Roman" w:hAnsi="Times New Roman" w:cs="Times New Roman"/>
        </w:rPr>
      </w:pPr>
      <w:r w:rsidRPr="0070370C">
        <w:rPr>
          <w:rFonts w:ascii="Times New Roman" w:hAnsi="Times New Roman" w:cs="Times New Roman"/>
          <w:b/>
          <w:i/>
          <w:color w:val="auto"/>
          <w:u w:val="single"/>
        </w:rPr>
        <w:t>Формирование словаря.</w:t>
      </w:r>
      <w:r w:rsidRPr="0070370C">
        <w:rPr>
          <w:rFonts w:ascii="Times New Roman" w:hAnsi="Times New Roman" w:cs="Times New Roman"/>
          <w:b/>
          <w:color w:val="auto"/>
        </w:rPr>
        <w:t xml:space="preserve"> </w:t>
      </w:r>
      <w:r w:rsidRPr="0070370C">
        <w:rPr>
          <w:rFonts w:ascii="Times New Roman" w:hAnsi="Times New Roman" w:cs="Times New Roman"/>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Активизировать в речи слова, обозначающие названия предметов ближайшего окружения.</w:t>
      </w:r>
    </w:p>
    <w:p w:rsidR="00423E31" w:rsidRPr="0070370C" w:rsidRDefault="00423E31" w:rsidP="0070370C">
      <w:pPr>
        <w:pStyle w:val="a6"/>
        <w:jc w:val="both"/>
        <w:rPr>
          <w:rStyle w:val="a7"/>
          <w:rFonts w:ascii="Times New Roman" w:hAnsi="Times New Roman" w:cs="Times New Roman"/>
        </w:rPr>
      </w:pPr>
      <w:r w:rsidRPr="0070370C">
        <w:rPr>
          <w:rFonts w:ascii="Times New Roman" w:hAnsi="Times New Roman" w:cs="Times New Roman"/>
          <w:b/>
          <w:bCs/>
          <w:i/>
          <w:color w:val="auto"/>
          <w:u w:val="single"/>
        </w:rPr>
        <w:t>Звуковая культура речи.</w:t>
      </w:r>
      <w:r w:rsidRPr="0070370C">
        <w:rPr>
          <w:rFonts w:ascii="Times New Roman" w:hAnsi="Times New Roman" w:cs="Times New Roman"/>
          <w:b/>
          <w:bCs/>
          <w:color w:val="auto"/>
        </w:rPr>
        <w:t xml:space="preserve"> </w:t>
      </w:r>
      <w:r w:rsidRPr="0070370C">
        <w:rPr>
          <w:rStyle w:val="a7"/>
          <w:rFonts w:ascii="Times New Roman" w:hAnsi="Times New Roman" w:cs="Times New Roman"/>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423E31" w:rsidRPr="0070370C" w:rsidRDefault="0070370C" w:rsidP="0070370C">
      <w:pPr>
        <w:pStyle w:val="a6"/>
        <w:jc w:val="both"/>
        <w:rPr>
          <w:rFonts w:ascii="Times New Roman" w:hAnsi="Times New Roman" w:cs="Times New Roman"/>
          <w:bCs/>
        </w:rPr>
      </w:pPr>
      <w:r w:rsidRPr="0070370C">
        <w:rPr>
          <w:rFonts w:ascii="Times New Roman" w:hAnsi="Times New Roman" w:cs="Times New Roman"/>
          <w:b/>
          <w:bCs/>
          <w:i/>
          <w:color w:val="auto"/>
          <w:u w:val="single"/>
        </w:rPr>
        <w:t>Г</w:t>
      </w:r>
      <w:r w:rsidR="00423E31" w:rsidRPr="0070370C">
        <w:rPr>
          <w:rFonts w:ascii="Times New Roman" w:hAnsi="Times New Roman" w:cs="Times New Roman"/>
          <w:b/>
          <w:bCs/>
          <w:i/>
          <w:color w:val="auto"/>
          <w:u w:val="single"/>
        </w:rPr>
        <w:t>рамматический строй речи.</w:t>
      </w:r>
      <w:r w:rsidR="00423E31" w:rsidRPr="0070370C">
        <w:rPr>
          <w:rFonts w:ascii="Times New Roman" w:hAnsi="Times New Roman" w:cs="Times New Roman"/>
          <w:b/>
          <w:bCs/>
          <w:color w:val="auto"/>
        </w:rPr>
        <w:t xml:space="preserve"> </w:t>
      </w:r>
      <w:r w:rsidR="00423E31" w:rsidRPr="0070370C">
        <w:rPr>
          <w:rFonts w:ascii="Times New Roman" w:hAnsi="Times New Roman" w:cs="Times New Roman"/>
          <w:bCs/>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423E31" w:rsidRPr="0070370C" w:rsidRDefault="00423E31" w:rsidP="0070370C">
      <w:pPr>
        <w:pStyle w:val="a6"/>
        <w:jc w:val="both"/>
        <w:rPr>
          <w:rFonts w:ascii="Times New Roman" w:hAnsi="Times New Roman" w:cs="Times New Roman"/>
          <w:bCs/>
        </w:rPr>
      </w:pPr>
      <w:r w:rsidRPr="0070370C">
        <w:rPr>
          <w:rFonts w:ascii="Times New Roman" w:hAnsi="Times New Roman" w:cs="Times New Roman"/>
          <w:b/>
          <w:bCs/>
          <w:i/>
          <w:color w:val="auto"/>
          <w:u w:val="single"/>
        </w:rPr>
        <w:t>Связная речь</w:t>
      </w:r>
      <w:r w:rsidRPr="0070370C">
        <w:rPr>
          <w:rFonts w:ascii="Times New Roman" w:hAnsi="Times New Roman" w:cs="Times New Roman"/>
          <w:b/>
          <w:bCs/>
          <w:color w:val="7030A0"/>
        </w:rPr>
        <w:t>.</w:t>
      </w:r>
      <w:r w:rsidRPr="0070370C">
        <w:rPr>
          <w:rFonts w:ascii="Times New Roman" w:hAnsi="Times New Roman" w:cs="Times New Roman"/>
          <w:bCs/>
          <w:color w:val="7030A0"/>
        </w:rPr>
        <w:t xml:space="preserve"> </w:t>
      </w:r>
      <w:r w:rsidRPr="0070370C">
        <w:rPr>
          <w:rFonts w:ascii="Times New Roman" w:hAnsi="Times New Roman" w:cs="Times New Roman"/>
          <w:bCs/>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w:t>
      </w:r>
      <w:proofErr w:type="spellStart"/>
      <w:r w:rsidRPr="0070370C">
        <w:rPr>
          <w:rFonts w:ascii="Times New Roman" w:hAnsi="Times New Roman" w:cs="Times New Roman"/>
          <w:bCs/>
        </w:rPr>
        <w:t>пересказыванию</w:t>
      </w:r>
      <w:proofErr w:type="spellEnd"/>
      <w:r w:rsidRPr="0070370C">
        <w:rPr>
          <w:rFonts w:ascii="Times New Roman" w:hAnsi="Times New Roman" w:cs="Times New Roman"/>
          <w:bCs/>
        </w:rPr>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423E31" w:rsidRPr="0070370C" w:rsidRDefault="00423E31" w:rsidP="0070370C">
      <w:pPr>
        <w:pStyle w:val="a6"/>
        <w:jc w:val="both"/>
        <w:rPr>
          <w:rFonts w:ascii="Times New Roman" w:hAnsi="Times New Roman" w:cs="Times New Roman"/>
          <w:bCs/>
        </w:rPr>
      </w:pPr>
      <w:r w:rsidRPr="0070370C">
        <w:rPr>
          <w:rFonts w:ascii="Times New Roman" w:hAnsi="Times New Roman" w:cs="Times New Roman"/>
          <w:b/>
          <w:bCs/>
          <w:i/>
          <w:color w:val="auto"/>
          <w:u w:val="single"/>
        </w:rPr>
        <w:t>Подготовка детей к обучению грамоте</w:t>
      </w:r>
      <w:r w:rsidRPr="0070370C">
        <w:rPr>
          <w:rFonts w:ascii="Times New Roman" w:hAnsi="Times New Roman" w:cs="Times New Roman"/>
          <w:b/>
          <w:bCs/>
          <w:color w:val="7030A0"/>
        </w:rPr>
        <w:t xml:space="preserve">. </w:t>
      </w:r>
      <w:r w:rsidRPr="0070370C">
        <w:rPr>
          <w:rFonts w:ascii="Times New Roman" w:hAnsi="Times New Roman" w:cs="Times New Roman"/>
          <w:bCs/>
        </w:rPr>
        <w:t>Формировать умение вслушиваться в звучание слова, знакомить детей с терминами «слово», «звук» в практическом плане.</w:t>
      </w:r>
    </w:p>
    <w:p w:rsidR="0070370C" w:rsidRDefault="00423E31" w:rsidP="00AF48E2">
      <w:pPr>
        <w:pStyle w:val="a6"/>
        <w:jc w:val="both"/>
        <w:rPr>
          <w:rFonts w:ascii="Times New Roman" w:hAnsi="Times New Roman" w:cs="Times New Roman"/>
          <w:bCs/>
        </w:rPr>
      </w:pPr>
      <w:r w:rsidRPr="0070370C">
        <w:rPr>
          <w:rFonts w:ascii="Times New Roman" w:hAnsi="Times New Roman" w:cs="Times New Roman"/>
          <w:b/>
          <w:bCs/>
          <w:i/>
          <w:color w:val="auto"/>
          <w:u w:val="single"/>
        </w:rPr>
        <w:t>Интерес к художественной литературе</w:t>
      </w:r>
      <w:r w:rsidRPr="0070370C">
        <w:rPr>
          <w:rFonts w:ascii="Times New Roman" w:hAnsi="Times New Roman" w:cs="Times New Roman"/>
          <w:bCs/>
          <w:i/>
          <w:color w:val="auto"/>
          <w:u w:val="single"/>
        </w:rPr>
        <w:t>.</w:t>
      </w:r>
      <w:r w:rsidRPr="0070370C">
        <w:rPr>
          <w:rFonts w:ascii="Times New Roman" w:hAnsi="Times New Roman" w:cs="Times New Roman"/>
          <w:bCs/>
          <w:color w:val="auto"/>
        </w:rPr>
        <w:t xml:space="preserve"> </w:t>
      </w:r>
      <w:r w:rsidRPr="0070370C">
        <w:rPr>
          <w:rFonts w:ascii="Times New Roman" w:hAnsi="Times New Roman" w:cs="Times New Roman"/>
          <w:bCs/>
        </w:rPr>
        <w:t>Обогащать опыт восприятия жанров фольклора (</w:t>
      </w:r>
      <w:proofErr w:type="spellStart"/>
      <w:r w:rsidRPr="0070370C">
        <w:rPr>
          <w:rFonts w:ascii="Times New Roman" w:hAnsi="Times New Roman" w:cs="Times New Roman"/>
          <w:bCs/>
        </w:rPr>
        <w:t>потешки</w:t>
      </w:r>
      <w:proofErr w:type="spellEnd"/>
      <w:r w:rsidRPr="0070370C">
        <w:rPr>
          <w:rFonts w:ascii="Times New Roman" w:hAnsi="Times New Roman" w:cs="Times New Roman"/>
          <w:bCs/>
        </w:rPr>
        <w:t xml:space="preserve">, песенки, прибаутки, сказки о животных) и художественной литературы (небольшие авторские сказки, рассказы, стихотворения). Формировать навык совместного слушания выразительного чтения и рассказывания (с наглядным сопровождением и без него). </w:t>
      </w:r>
      <w:r w:rsidRPr="0070370C">
        <w:rPr>
          <w:rFonts w:ascii="Times New Roman" w:hAnsi="Times New Roman" w:cs="Times New Roman"/>
          <w:bCs/>
        </w:rPr>
        <w:lastRenderedPageBreak/>
        <w:t xml:space="preserve">Способствовать восприятию и пониманию содержания и композиции текста (поступки персонажей, последовательность событий в сказках, рассказах). Формировать умение внятно, не спеша произносить небольшие </w:t>
      </w:r>
      <w:proofErr w:type="spellStart"/>
      <w:r w:rsidRPr="0070370C">
        <w:rPr>
          <w:rFonts w:ascii="Times New Roman" w:hAnsi="Times New Roman" w:cs="Times New Roman"/>
          <w:bCs/>
        </w:rPr>
        <w:t>потешки</w:t>
      </w:r>
      <w:proofErr w:type="spellEnd"/>
      <w:r w:rsidRPr="0070370C">
        <w:rPr>
          <w:rFonts w:ascii="Times New Roman" w:hAnsi="Times New Roman" w:cs="Times New Roman"/>
          <w:bCs/>
        </w:rPr>
        <w:t xml:space="preserve">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Поддерживать общение детей друг с другом и с педагогом в процессе совместного рассматривания книжек-картинок, иллюстраций. Поддерживать положительные эмоциональные проявления (улыбки, смех, жесты) детей в процессе совместного слушания художественных произведений.</w:t>
      </w:r>
    </w:p>
    <w:p w:rsidR="00AF48E2" w:rsidRPr="00AF48E2" w:rsidRDefault="00AF48E2" w:rsidP="00AF48E2">
      <w:pPr>
        <w:pStyle w:val="a6"/>
        <w:jc w:val="both"/>
        <w:rPr>
          <w:rFonts w:ascii="Times New Roman" w:hAnsi="Times New Roman" w:cs="Times New Roman"/>
          <w:bCs/>
        </w:rPr>
      </w:pPr>
    </w:p>
    <w:p w:rsidR="00423E31" w:rsidRPr="00654CA7" w:rsidRDefault="00423E31" w:rsidP="00423E31">
      <w:pPr>
        <w:pStyle w:val="ab"/>
        <w:spacing w:line="276" w:lineRule="auto"/>
        <w:ind w:left="0" w:right="-280" w:firstLine="567"/>
        <w:jc w:val="center"/>
        <w:rPr>
          <w:bCs/>
        </w:rPr>
      </w:pPr>
      <w:r w:rsidRPr="00FA1176">
        <w:rPr>
          <w:b/>
          <w:bCs/>
        </w:rPr>
        <w:t>Содержание образовательной деятельности</w:t>
      </w:r>
      <w:r w:rsidRPr="00654CA7">
        <w:rPr>
          <w:bCs/>
        </w:rPr>
        <w:t>.</w:t>
      </w:r>
    </w:p>
    <w:p w:rsidR="00423E31" w:rsidRPr="00FA1176" w:rsidRDefault="00423E31" w:rsidP="00423E31">
      <w:pPr>
        <w:pStyle w:val="ab"/>
        <w:spacing w:line="276" w:lineRule="auto"/>
        <w:ind w:left="0" w:right="-280" w:firstLine="567"/>
        <w:jc w:val="center"/>
        <w:rPr>
          <w:b/>
          <w:bCs/>
        </w:rPr>
      </w:pPr>
      <w:r w:rsidRPr="00FA1176">
        <w:rPr>
          <w:b/>
          <w:bCs/>
        </w:rPr>
        <w:t>Формирование словаря.</w:t>
      </w:r>
    </w:p>
    <w:p w:rsidR="00423E31" w:rsidRPr="00654CA7" w:rsidRDefault="00423E31" w:rsidP="00423E31">
      <w:pPr>
        <w:pStyle w:val="ab"/>
        <w:spacing w:line="276" w:lineRule="auto"/>
        <w:ind w:left="0" w:right="-280" w:firstLine="567"/>
        <w:jc w:val="both"/>
        <w:rPr>
          <w:bCs/>
        </w:rPr>
      </w:pPr>
      <w:r w:rsidRPr="0070370C">
        <w:rPr>
          <w:b/>
          <w:bCs/>
          <w:i/>
          <w:u w:val="single"/>
        </w:rPr>
        <w:t>Обогащение словаря.</w:t>
      </w:r>
      <w:r w:rsidRPr="00675B8C">
        <w:rPr>
          <w:bCs/>
          <w:color w:val="7030A0"/>
        </w:rPr>
        <w:t xml:space="preserve"> </w:t>
      </w:r>
      <w:r w:rsidRPr="00654CA7">
        <w:rPr>
          <w:bCs/>
        </w:rPr>
        <w:t>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423E31" w:rsidRPr="00654CA7" w:rsidRDefault="00423E31" w:rsidP="00423E31">
      <w:pPr>
        <w:pStyle w:val="ab"/>
        <w:spacing w:line="276" w:lineRule="auto"/>
        <w:ind w:left="0" w:right="-280" w:firstLine="567"/>
        <w:jc w:val="both"/>
        <w:rPr>
          <w:bCs/>
        </w:rPr>
      </w:pPr>
      <w:r w:rsidRPr="0070370C">
        <w:rPr>
          <w:b/>
          <w:bCs/>
          <w:i/>
        </w:rPr>
        <w:t>Активизация словаря</w:t>
      </w:r>
      <w:r w:rsidRPr="0070370C">
        <w:rPr>
          <w:bCs/>
          <w:i/>
        </w:rPr>
        <w:t>.</w:t>
      </w:r>
      <w:r w:rsidRPr="0070370C">
        <w:rPr>
          <w:bCs/>
        </w:rPr>
        <w:t xml:space="preserve"> </w:t>
      </w:r>
      <w:r w:rsidRPr="00654CA7">
        <w:rPr>
          <w:bCs/>
        </w:rPr>
        <w:t>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423E31" w:rsidRPr="00654CA7" w:rsidRDefault="00423E31" w:rsidP="0070370C">
      <w:pPr>
        <w:pStyle w:val="ab"/>
        <w:spacing w:line="276" w:lineRule="auto"/>
        <w:ind w:left="0" w:right="-280" w:firstLine="567"/>
        <w:jc w:val="both"/>
        <w:rPr>
          <w:bCs/>
        </w:rPr>
      </w:pPr>
      <w:r w:rsidRPr="0070370C">
        <w:rPr>
          <w:b/>
          <w:bCs/>
          <w:i/>
          <w:u w:val="single"/>
        </w:rPr>
        <w:t>Звуковая культура речи</w:t>
      </w:r>
      <w:r w:rsidRPr="00FA1176">
        <w:rPr>
          <w:b/>
          <w:bCs/>
        </w:rPr>
        <w:t>.</w:t>
      </w:r>
      <w:r>
        <w:rPr>
          <w:b/>
          <w:bCs/>
        </w:rPr>
        <w:t xml:space="preserve"> </w:t>
      </w:r>
      <w:r w:rsidRPr="00654CA7">
        <w:rPr>
          <w:bCs/>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423E31" w:rsidRPr="00654CA7" w:rsidRDefault="00423E31" w:rsidP="0070370C">
      <w:pPr>
        <w:pStyle w:val="ab"/>
        <w:spacing w:line="276" w:lineRule="auto"/>
        <w:ind w:left="0" w:right="-280" w:firstLine="567"/>
        <w:jc w:val="both"/>
        <w:rPr>
          <w:bCs/>
        </w:rPr>
      </w:pPr>
      <w:r w:rsidRPr="0070370C">
        <w:rPr>
          <w:b/>
          <w:bCs/>
          <w:i/>
          <w:u w:val="single"/>
        </w:rPr>
        <w:t>Грамматический строй речи.</w:t>
      </w:r>
      <w:r w:rsidRPr="0070370C">
        <w:rPr>
          <w:b/>
          <w:bCs/>
        </w:rPr>
        <w:t xml:space="preserve"> </w:t>
      </w:r>
      <w:r w:rsidRPr="00675B8C">
        <w:rPr>
          <w:bCs/>
        </w:rPr>
        <w:t xml:space="preserve">Педагог </w:t>
      </w:r>
      <w:r w:rsidRPr="00654CA7">
        <w:rPr>
          <w:bCs/>
        </w:rPr>
        <w:t>формирует у детей умения использовать в речи и правильно согласовывать прилагательные и существительные в роде, падеже, употреблять</w:t>
      </w:r>
      <w:r>
        <w:rPr>
          <w:bCs/>
        </w:rPr>
        <w:t xml:space="preserve"> </w:t>
      </w:r>
      <w:r w:rsidRPr="00654CA7">
        <w:rPr>
          <w:bCs/>
        </w:rPr>
        <w:t>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423E31" w:rsidRPr="00654CA7" w:rsidRDefault="00423E31" w:rsidP="0070370C">
      <w:pPr>
        <w:pStyle w:val="ab"/>
        <w:spacing w:line="276" w:lineRule="auto"/>
        <w:ind w:left="0" w:right="-280" w:firstLine="567"/>
        <w:jc w:val="both"/>
        <w:rPr>
          <w:bCs/>
        </w:rPr>
      </w:pPr>
      <w:r w:rsidRPr="00654CA7">
        <w:rPr>
          <w:bCs/>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423E31" w:rsidRPr="00654CA7" w:rsidRDefault="00423E31" w:rsidP="0070370C">
      <w:pPr>
        <w:pStyle w:val="ab"/>
        <w:spacing w:line="276" w:lineRule="auto"/>
        <w:ind w:left="0" w:right="-280" w:firstLine="567"/>
        <w:jc w:val="both"/>
        <w:rPr>
          <w:bCs/>
        </w:rPr>
      </w:pPr>
      <w:r w:rsidRPr="0070370C">
        <w:rPr>
          <w:b/>
          <w:bCs/>
          <w:i/>
          <w:u w:val="single"/>
        </w:rPr>
        <w:t xml:space="preserve">Связная речь. </w:t>
      </w:r>
      <w:r w:rsidRPr="00654CA7">
        <w:rPr>
          <w:bCs/>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r>
        <w:rPr>
          <w:bCs/>
        </w:rPr>
        <w:t xml:space="preserve"> </w:t>
      </w:r>
      <w:r w:rsidRPr="00654CA7">
        <w:rPr>
          <w:bCs/>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2-3-х простых </w:t>
      </w:r>
      <w:r w:rsidRPr="00654CA7">
        <w:rPr>
          <w:bCs/>
        </w:rPr>
        <w:lastRenderedPageBreak/>
        <w:t>фраз. Педагог способствует освоению умений монологической речи: по вопросам составлять рассказ по картинке из 3-4-х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423E31" w:rsidRPr="00654CA7" w:rsidRDefault="00423E31" w:rsidP="0070370C">
      <w:pPr>
        <w:pStyle w:val="ab"/>
        <w:spacing w:line="276" w:lineRule="auto"/>
        <w:ind w:left="0" w:right="-280" w:firstLine="567"/>
        <w:jc w:val="both"/>
        <w:rPr>
          <w:bCs/>
        </w:rPr>
      </w:pPr>
      <w:r w:rsidRPr="0070370C">
        <w:rPr>
          <w:b/>
          <w:bCs/>
          <w:i/>
          <w:u w:val="single"/>
        </w:rPr>
        <w:t>Подготовка детей к обучению грамоте.</w:t>
      </w:r>
      <w:r w:rsidRPr="0070370C">
        <w:rPr>
          <w:b/>
          <w:bCs/>
        </w:rPr>
        <w:t xml:space="preserve"> </w:t>
      </w:r>
      <w:r w:rsidRPr="00654CA7">
        <w:rPr>
          <w:bCs/>
        </w:rPr>
        <w:t>Педагог формирует у детей умение вслушиваться в звучание слова, закрепляет в речи детей термины «слово», «звук» в практическом плане.</w:t>
      </w:r>
    </w:p>
    <w:p w:rsidR="00423E31" w:rsidRPr="008949DE" w:rsidRDefault="00423E31" w:rsidP="008949DE">
      <w:pPr>
        <w:ind w:right="-280"/>
        <w:jc w:val="both"/>
        <w:rPr>
          <w:bCs/>
        </w:rPr>
      </w:pPr>
    </w:p>
    <w:p w:rsidR="00423E31" w:rsidRPr="00FA1176" w:rsidRDefault="0070370C" w:rsidP="008949DE">
      <w:pPr>
        <w:pStyle w:val="ab"/>
        <w:spacing w:line="276" w:lineRule="auto"/>
        <w:ind w:left="0" w:right="-280" w:firstLine="567"/>
        <w:jc w:val="center"/>
        <w:rPr>
          <w:b/>
          <w:bCs/>
        </w:rPr>
      </w:pPr>
      <w:r>
        <w:rPr>
          <w:b/>
          <w:bCs/>
        </w:rPr>
        <w:t>о</w:t>
      </w:r>
      <w:r w:rsidR="00423E31" w:rsidRPr="00FA1176">
        <w:rPr>
          <w:b/>
          <w:bCs/>
        </w:rPr>
        <w:t>т 4 лет до 5 лет.</w:t>
      </w:r>
      <w:r w:rsidR="00423E31" w:rsidRPr="001B181D">
        <w:t xml:space="preserve"> </w:t>
      </w:r>
      <w:r>
        <w:rPr>
          <w:b/>
          <w:bCs/>
        </w:rPr>
        <w:t>(</w:t>
      </w:r>
      <w:r w:rsidR="00423E31">
        <w:rPr>
          <w:b/>
          <w:bCs/>
        </w:rPr>
        <w:t>ФОП ДО, п.20.5</w:t>
      </w:r>
      <w:r>
        <w:rPr>
          <w:b/>
          <w:bCs/>
        </w:rPr>
        <w:t>.)</w:t>
      </w:r>
    </w:p>
    <w:p w:rsidR="00423E31" w:rsidRDefault="00423E31" w:rsidP="0070370C">
      <w:pPr>
        <w:pStyle w:val="ab"/>
        <w:spacing w:line="276" w:lineRule="auto"/>
        <w:ind w:left="0" w:right="-280" w:firstLine="567"/>
        <w:jc w:val="both"/>
        <w:rPr>
          <w:bCs/>
          <w:i/>
        </w:rPr>
      </w:pPr>
      <w:r w:rsidRPr="00FA1176">
        <w:rPr>
          <w:bCs/>
          <w:i/>
        </w:rPr>
        <w:t>В</w:t>
      </w:r>
      <w:r w:rsidRPr="00FA1176">
        <w:rPr>
          <w:bCs/>
          <w:i/>
        </w:rPr>
        <w:tab/>
        <w:t xml:space="preserve"> области </w:t>
      </w:r>
      <w:r w:rsidRPr="00FA1176">
        <w:rPr>
          <w:bCs/>
          <w:i/>
        </w:rPr>
        <w:tab/>
        <w:t xml:space="preserve">речевого </w:t>
      </w:r>
      <w:r w:rsidRPr="00FA1176">
        <w:rPr>
          <w:bCs/>
          <w:i/>
        </w:rPr>
        <w:tab/>
        <w:t xml:space="preserve">развития </w:t>
      </w:r>
      <w:r w:rsidRPr="00FA1176">
        <w:rPr>
          <w:bCs/>
          <w:i/>
        </w:rPr>
        <w:tab/>
        <w:t xml:space="preserve">основными </w:t>
      </w:r>
      <w:r w:rsidRPr="00FA1176">
        <w:rPr>
          <w:bCs/>
          <w:i/>
        </w:rPr>
        <w:tab/>
        <w:t>задачами</w:t>
      </w:r>
      <w:r w:rsidRPr="00FA1176">
        <w:rPr>
          <w:bCs/>
          <w:i/>
        </w:rPr>
        <w:tab/>
        <w:t xml:space="preserve"> образов</w:t>
      </w:r>
      <w:r>
        <w:rPr>
          <w:bCs/>
          <w:i/>
        </w:rPr>
        <w:t>ательной деятельности являются:</w:t>
      </w:r>
    </w:p>
    <w:p w:rsidR="00423E31" w:rsidRPr="0070370C" w:rsidRDefault="00423E31" w:rsidP="0070370C">
      <w:pPr>
        <w:pStyle w:val="a6"/>
        <w:jc w:val="both"/>
        <w:rPr>
          <w:rFonts w:ascii="Times New Roman" w:hAnsi="Times New Roman" w:cs="Times New Roman"/>
        </w:rPr>
      </w:pPr>
      <w:r w:rsidRPr="0070370C">
        <w:rPr>
          <w:rFonts w:ascii="Times New Roman" w:hAnsi="Times New Roman" w:cs="Times New Roman"/>
          <w:b/>
          <w:i/>
          <w:color w:val="auto"/>
          <w:u w:val="single"/>
        </w:rPr>
        <w:t>Развитие словаря.</w:t>
      </w:r>
      <w:r w:rsidRPr="0070370C">
        <w:rPr>
          <w:rFonts w:ascii="Times New Roman" w:hAnsi="Times New Roman" w:cs="Times New Roman"/>
          <w:b/>
          <w:color w:val="auto"/>
        </w:rPr>
        <w:t xml:space="preserve"> </w:t>
      </w:r>
      <w:r w:rsidRPr="0070370C">
        <w:rPr>
          <w:rFonts w:ascii="Times New Roman" w:hAnsi="Times New Roman" w:cs="Times New Roman"/>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423E31" w:rsidRPr="0070370C" w:rsidRDefault="00423E31" w:rsidP="0070370C">
      <w:pPr>
        <w:pStyle w:val="a6"/>
        <w:jc w:val="both"/>
        <w:rPr>
          <w:rFonts w:ascii="Times New Roman" w:hAnsi="Times New Roman" w:cs="Times New Roman"/>
        </w:rPr>
      </w:pPr>
      <w:r w:rsidRPr="0070370C">
        <w:rPr>
          <w:rFonts w:ascii="Times New Roman" w:hAnsi="Times New Roman" w:cs="Times New Roman"/>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423E31" w:rsidRPr="0070370C" w:rsidRDefault="00423E31" w:rsidP="0070370C">
      <w:pPr>
        <w:pStyle w:val="a6"/>
        <w:jc w:val="both"/>
        <w:rPr>
          <w:rFonts w:ascii="Times New Roman" w:hAnsi="Times New Roman" w:cs="Times New Roman"/>
        </w:rPr>
      </w:pPr>
      <w:r w:rsidRPr="0070370C">
        <w:rPr>
          <w:rFonts w:ascii="Times New Roman" w:hAnsi="Times New Roman" w:cs="Times New Roman"/>
          <w:b/>
          <w:i/>
          <w:color w:val="auto"/>
          <w:u w:val="single"/>
        </w:rPr>
        <w:t>Звуковая культура речи.</w:t>
      </w:r>
      <w:r w:rsidRPr="0070370C">
        <w:rPr>
          <w:rFonts w:ascii="Times New Roman" w:hAnsi="Times New Roman" w:cs="Times New Roman"/>
          <w:b/>
          <w:color w:val="auto"/>
        </w:rPr>
        <w:t xml:space="preserve"> </w:t>
      </w:r>
      <w:r w:rsidRPr="0070370C">
        <w:rPr>
          <w:rFonts w:ascii="Times New Roman" w:hAnsi="Times New Roman" w:cs="Times New Roman"/>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423E31" w:rsidRPr="0070370C" w:rsidRDefault="00423E31" w:rsidP="0070370C">
      <w:pPr>
        <w:pStyle w:val="a6"/>
        <w:jc w:val="both"/>
        <w:rPr>
          <w:rFonts w:ascii="Times New Roman" w:hAnsi="Times New Roman" w:cs="Times New Roman"/>
        </w:rPr>
      </w:pPr>
      <w:r w:rsidRPr="0070370C">
        <w:rPr>
          <w:rFonts w:ascii="Times New Roman" w:hAnsi="Times New Roman" w:cs="Times New Roman"/>
          <w:b/>
          <w:i/>
          <w:color w:val="auto"/>
          <w:u w:val="single"/>
        </w:rPr>
        <w:t>Грамматический строй речи.</w:t>
      </w:r>
      <w:r w:rsidRPr="0070370C">
        <w:rPr>
          <w:rFonts w:ascii="Times New Roman" w:hAnsi="Times New Roman" w:cs="Times New Roman"/>
          <w:b/>
          <w:color w:val="auto"/>
        </w:rPr>
        <w:t xml:space="preserve"> </w:t>
      </w:r>
      <w:r w:rsidRPr="0070370C">
        <w:rPr>
          <w:rFonts w:ascii="Times New Roman" w:hAnsi="Times New Roman" w:cs="Times New Roman"/>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423E31" w:rsidRPr="0070370C" w:rsidRDefault="00423E31" w:rsidP="0070370C">
      <w:pPr>
        <w:pStyle w:val="a6"/>
        <w:jc w:val="both"/>
        <w:rPr>
          <w:rFonts w:ascii="Times New Roman" w:hAnsi="Times New Roman" w:cs="Times New Roman"/>
        </w:rPr>
      </w:pPr>
      <w:r w:rsidRPr="0070370C">
        <w:rPr>
          <w:rFonts w:ascii="Times New Roman" w:hAnsi="Times New Roman" w:cs="Times New Roman"/>
          <w:b/>
          <w:i/>
          <w:color w:val="auto"/>
          <w:u w:val="single"/>
        </w:rPr>
        <w:t>Связная речь.</w:t>
      </w:r>
      <w:r w:rsidRPr="0070370C">
        <w:rPr>
          <w:rFonts w:ascii="Times New Roman" w:hAnsi="Times New Roman" w:cs="Times New Roman"/>
          <w:b/>
          <w:color w:val="auto"/>
        </w:rPr>
        <w:t xml:space="preserve"> </w:t>
      </w:r>
      <w:r w:rsidRPr="0070370C">
        <w:rPr>
          <w:rFonts w:ascii="Times New Roman" w:hAnsi="Times New Roman" w:cs="Times New Roman"/>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w:t>
      </w:r>
      <w:r w:rsidRPr="0070370C">
        <w:rPr>
          <w:rFonts w:ascii="Times New Roman" w:hAnsi="Times New Roman" w:cs="Times New Roman"/>
          <w:b/>
        </w:rPr>
        <w:t xml:space="preserve"> </w:t>
      </w:r>
      <w:r w:rsidRPr="0070370C">
        <w:rPr>
          <w:rFonts w:ascii="Times New Roman" w:hAnsi="Times New Roman" w:cs="Times New Roman"/>
        </w:rPr>
        <w:t>коммуникативно-речевые умения у детей (умение вступить, поддержать и завершить общение).</w:t>
      </w:r>
    </w:p>
    <w:p w:rsidR="00423E31" w:rsidRPr="0070370C" w:rsidRDefault="00423E31" w:rsidP="0070370C">
      <w:pPr>
        <w:pStyle w:val="a6"/>
        <w:jc w:val="both"/>
        <w:rPr>
          <w:rFonts w:ascii="Times New Roman" w:hAnsi="Times New Roman" w:cs="Times New Roman"/>
        </w:rPr>
      </w:pPr>
      <w:r w:rsidRPr="0070370C">
        <w:rPr>
          <w:rFonts w:ascii="Times New Roman" w:hAnsi="Times New Roman" w:cs="Times New Roman"/>
          <w:b/>
          <w:i/>
          <w:color w:val="auto"/>
          <w:u w:val="single"/>
        </w:rPr>
        <w:t>Подготовка детей к обучению грамоте.</w:t>
      </w:r>
      <w:r w:rsidRPr="0070370C">
        <w:rPr>
          <w:rFonts w:ascii="Times New Roman" w:hAnsi="Times New Roman" w:cs="Times New Roman"/>
          <w:b/>
          <w:color w:val="auto"/>
        </w:rPr>
        <w:t xml:space="preserve"> </w:t>
      </w:r>
      <w:r w:rsidRPr="0070370C">
        <w:rPr>
          <w:rFonts w:ascii="Times New Roman" w:hAnsi="Times New Roman" w:cs="Times New Roman"/>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423E31" w:rsidRPr="0070370C" w:rsidRDefault="00423E31" w:rsidP="0070370C">
      <w:pPr>
        <w:pStyle w:val="a6"/>
        <w:jc w:val="both"/>
        <w:rPr>
          <w:rFonts w:ascii="Times New Roman" w:hAnsi="Times New Roman" w:cs="Times New Roman"/>
          <w:b/>
        </w:rPr>
      </w:pPr>
      <w:r w:rsidRPr="0070370C">
        <w:rPr>
          <w:rFonts w:ascii="Times New Roman" w:hAnsi="Times New Roman" w:cs="Times New Roman"/>
          <w:b/>
          <w:i/>
          <w:color w:val="auto"/>
          <w:u w:val="single"/>
        </w:rPr>
        <w:t>Интерес к художественной литературе.</w:t>
      </w:r>
      <w:r w:rsidRPr="0070370C">
        <w:rPr>
          <w:rFonts w:ascii="Times New Roman" w:hAnsi="Times New Roman" w:cs="Times New Roman"/>
          <w:b/>
          <w:color w:val="auto"/>
        </w:rPr>
        <w:t xml:space="preserve"> </w:t>
      </w:r>
      <w:r w:rsidRPr="0070370C">
        <w:rPr>
          <w:rFonts w:ascii="Times New Roman" w:hAnsi="Times New Roman" w:cs="Times New Roman"/>
        </w:rPr>
        <w:t xml:space="preserve">Обогащать опыт восприятия жанров фольклора (загадки, считалки, </w:t>
      </w:r>
      <w:proofErr w:type="spellStart"/>
      <w:r w:rsidRPr="0070370C">
        <w:rPr>
          <w:rFonts w:ascii="Times New Roman" w:hAnsi="Times New Roman" w:cs="Times New Roman"/>
        </w:rPr>
        <w:t>заклички</w:t>
      </w:r>
      <w:proofErr w:type="spellEnd"/>
      <w:r w:rsidRPr="0070370C">
        <w:rPr>
          <w:rFonts w:ascii="Times New Roman" w:hAnsi="Times New Roman" w:cs="Times New Roman"/>
        </w:rPr>
        <w:t xml:space="preserve">, сказки о животных, волшебные сказки) и художественной </w:t>
      </w:r>
      <w:r w:rsidRPr="0070370C">
        <w:rPr>
          <w:rFonts w:ascii="Times New Roman" w:hAnsi="Times New Roman" w:cs="Times New Roman"/>
        </w:rPr>
        <w:lastRenderedPageBreak/>
        <w:t>литературы (авторские сказки, рассказы, стихотворения); знать основные особенности жанров литературных произведений.</w:t>
      </w:r>
      <w:r w:rsidRPr="0070370C">
        <w:rPr>
          <w:rFonts w:ascii="Times New Roman" w:hAnsi="Times New Roman" w:cs="Times New Roman"/>
          <w:b/>
        </w:rPr>
        <w:t xml:space="preserve"> </w:t>
      </w:r>
      <w:r w:rsidRPr="0070370C">
        <w:rPr>
          <w:rFonts w:ascii="Times New Roman" w:hAnsi="Times New Roman" w:cs="Times New Roman"/>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r w:rsidRPr="0070370C">
        <w:rPr>
          <w:rFonts w:ascii="Times New Roman" w:hAnsi="Times New Roman" w:cs="Times New Roman"/>
          <w:b/>
        </w:rPr>
        <w:t xml:space="preserve"> </w:t>
      </w:r>
      <w:r w:rsidRPr="0070370C">
        <w:rPr>
          <w:rFonts w:ascii="Times New Roman" w:hAnsi="Times New Roman" w:cs="Times New Roman"/>
        </w:rPr>
        <w:t xml:space="preserve">Развивать художественно-речевые и исполнительские умения (выразительное чтение наизусть </w:t>
      </w:r>
      <w:proofErr w:type="spellStart"/>
      <w:r w:rsidRPr="0070370C">
        <w:rPr>
          <w:rFonts w:ascii="Times New Roman" w:hAnsi="Times New Roman" w:cs="Times New Roman"/>
        </w:rPr>
        <w:t>потешек</w:t>
      </w:r>
      <w:proofErr w:type="spellEnd"/>
      <w:r w:rsidRPr="0070370C">
        <w:rPr>
          <w:rFonts w:ascii="Times New Roman" w:hAnsi="Times New Roman" w:cs="Times New Roman"/>
        </w:rPr>
        <w:t>, прибауток, стихотворений; выразительное исполнение ролей в инсценировках; пересказ небольших рассказов и сказок).</w:t>
      </w:r>
      <w:r w:rsidRPr="0070370C">
        <w:rPr>
          <w:rFonts w:ascii="Times New Roman" w:hAnsi="Times New Roman" w:cs="Times New Roman"/>
          <w:b/>
        </w:rPr>
        <w:t xml:space="preserve"> </w:t>
      </w:r>
      <w:r w:rsidRPr="0070370C">
        <w:rPr>
          <w:rFonts w:ascii="Times New Roman" w:hAnsi="Times New Roman" w:cs="Times New Roman"/>
        </w:rPr>
        <w:t>Воспитывать ценностное отношение к книге, уважение к творчеству писателей и иллюстраторов.</w:t>
      </w:r>
    </w:p>
    <w:p w:rsidR="00423E31" w:rsidRDefault="00423E31" w:rsidP="0070370C">
      <w:pPr>
        <w:pStyle w:val="ab"/>
        <w:spacing w:line="276" w:lineRule="auto"/>
        <w:ind w:left="0" w:right="-280" w:firstLine="567"/>
        <w:jc w:val="both"/>
        <w:rPr>
          <w:b/>
          <w:bCs/>
        </w:rPr>
      </w:pPr>
    </w:p>
    <w:p w:rsidR="00423E31" w:rsidRPr="00FA1176" w:rsidRDefault="00423E31" w:rsidP="00423E31">
      <w:pPr>
        <w:pStyle w:val="ab"/>
        <w:spacing w:line="276" w:lineRule="auto"/>
        <w:ind w:left="0" w:right="-280" w:firstLine="567"/>
        <w:jc w:val="center"/>
        <w:rPr>
          <w:b/>
          <w:bCs/>
        </w:rPr>
      </w:pPr>
      <w:r w:rsidRPr="00FA1176">
        <w:rPr>
          <w:b/>
          <w:bCs/>
        </w:rPr>
        <w:t>Содержание образовательной деятельности.</w:t>
      </w:r>
    </w:p>
    <w:p w:rsidR="00423E31" w:rsidRPr="00654CA7" w:rsidRDefault="00423E31" w:rsidP="00423E31">
      <w:pPr>
        <w:pStyle w:val="ab"/>
        <w:spacing w:line="276" w:lineRule="auto"/>
        <w:ind w:left="0" w:right="-280" w:firstLine="567"/>
        <w:jc w:val="both"/>
        <w:rPr>
          <w:bCs/>
        </w:rPr>
      </w:pPr>
      <w:r w:rsidRPr="00335738">
        <w:rPr>
          <w:b/>
          <w:bCs/>
          <w:i/>
          <w:u w:val="single"/>
        </w:rPr>
        <w:t>Развитие словаря</w:t>
      </w:r>
      <w:r w:rsidRPr="00335738">
        <w:rPr>
          <w:b/>
          <w:bCs/>
        </w:rPr>
        <w:t>.</w:t>
      </w:r>
      <w:r w:rsidRPr="00675B8C">
        <w:rPr>
          <w:b/>
          <w:bCs/>
          <w:color w:val="7030A0"/>
        </w:rPr>
        <w:t xml:space="preserve"> </w:t>
      </w:r>
      <w:r w:rsidRPr="00654CA7">
        <w:rPr>
          <w:bCs/>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423E31" w:rsidRPr="00654CA7" w:rsidRDefault="00423E31" w:rsidP="00423E31">
      <w:pPr>
        <w:pStyle w:val="ab"/>
        <w:spacing w:line="276" w:lineRule="auto"/>
        <w:ind w:left="0" w:right="-280" w:firstLine="567"/>
        <w:jc w:val="both"/>
        <w:rPr>
          <w:bCs/>
        </w:rPr>
      </w:pPr>
      <w:r w:rsidRPr="00335738">
        <w:rPr>
          <w:b/>
          <w:bCs/>
          <w:i/>
          <w:u w:val="single"/>
        </w:rPr>
        <w:t>Звуковая культура речи.</w:t>
      </w:r>
      <w:r w:rsidRPr="00335738">
        <w:rPr>
          <w:b/>
          <w:bCs/>
        </w:rPr>
        <w:t xml:space="preserve"> </w:t>
      </w:r>
      <w:r w:rsidRPr="00654CA7">
        <w:rPr>
          <w:bCs/>
        </w:rPr>
        <w:t xml:space="preserve">Педагог помогает детям овладеть правильным произношением звуков родного языка и </w:t>
      </w:r>
      <w:proofErr w:type="spellStart"/>
      <w:r w:rsidRPr="00654CA7">
        <w:rPr>
          <w:bCs/>
        </w:rPr>
        <w:t>словопроизношением</w:t>
      </w:r>
      <w:proofErr w:type="spellEnd"/>
      <w:r w:rsidRPr="00654CA7">
        <w:rPr>
          <w:bCs/>
        </w:rPr>
        <w:t>, развивает у</w:t>
      </w:r>
      <w:r>
        <w:rPr>
          <w:bCs/>
        </w:rPr>
        <w:t xml:space="preserve"> детей звуковую и интонационную </w:t>
      </w:r>
      <w:r w:rsidRPr="00654CA7">
        <w:rPr>
          <w:bCs/>
        </w:rPr>
        <w:t>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423E31" w:rsidRPr="00654CA7" w:rsidRDefault="00423E31" w:rsidP="00423E31">
      <w:pPr>
        <w:pStyle w:val="ab"/>
        <w:spacing w:line="276" w:lineRule="auto"/>
        <w:ind w:left="0" w:right="-280" w:firstLine="567"/>
        <w:jc w:val="both"/>
        <w:rPr>
          <w:bCs/>
        </w:rPr>
      </w:pPr>
      <w:r w:rsidRPr="00335738">
        <w:rPr>
          <w:b/>
          <w:bCs/>
          <w:i/>
          <w:u w:val="single"/>
        </w:rPr>
        <w:t>Грамматический строй речи.</w:t>
      </w:r>
      <w:r w:rsidRPr="00335738">
        <w:rPr>
          <w:b/>
          <w:bCs/>
        </w:rPr>
        <w:t xml:space="preserve"> </w:t>
      </w:r>
      <w:r w:rsidRPr="00654CA7">
        <w:rPr>
          <w:bCs/>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423E31" w:rsidRPr="00335738" w:rsidRDefault="00423E31" w:rsidP="00335738">
      <w:pPr>
        <w:pStyle w:val="ab"/>
        <w:spacing w:line="276" w:lineRule="auto"/>
        <w:ind w:left="0" w:right="-280" w:firstLine="567"/>
        <w:jc w:val="both"/>
        <w:rPr>
          <w:bCs/>
        </w:rPr>
      </w:pPr>
      <w:r w:rsidRPr="00335738">
        <w:rPr>
          <w:b/>
          <w:bCs/>
          <w:i/>
          <w:u w:val="single"/>
        </w:rPr>
        <w:t>Связная речь.</w:t>
      </w:r>
      <w:r w:rsidRPr="00335738">
        <w:rPr>
          <w:b/>
          <w:bCs/>
        </w:rPr>
        <w:t xml:space="preserve"> </w:t>
      </w:r>
      <w:r w:rsidRPr="00654CA7">
        <w:rPr>
          <w:bCs/>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w:t>
      </w:r>
      <w:r>
        <w:rPr>
          <w:bCs/>
        </w:rPr>
        <w:t xml:space="preserve">рные формы объяснительной речи. </w:t>
      </w:r>
      <w:r w:rsidRPr="00654CA7">
        <w:rPr>
          <w:bCs/>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w:t>
      </w:r>
      <w:r>
        <w:rPr>
          <w:bCs/>
        </w:rPr>
        <w:t xml:space="preserve">и элементы объяснительной речи. </w:t>
      </w:r>
      <w:r w:rsidRPr="00654CA7">
        <w:rPr>
          <w:bCs/>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w:t>
      </w:r>
      <w:r>
        <w:rPr>
          <w:bCs/>
        </w:rPr>
        <w:t xml:space="preserve">метах и объектах, по картинкам. </w:t>
      </w:r>
      <w:r w:rsidRPr="00654CA7">
        <w:rPr>
          <w:bCs/>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w:t>
      </w:r>
      <w:r>
        <w:rPr>
          <w:bCs/>
        </w:rPr>
        <w:t xml:space="preserve">ктов, закрепляет у детей умения </w:t>
      </w:r>
      <w:r w:rsidRPr="00654CA7">
        <w:rPr>
          <w:bCs/>
        </w:rPr>
        <w:t xml:space="preserve">использовать в речи </w:t>
      </w:r>
      <w:r w:rsidRPr="00654CA7">
        <w:rPr>
          <w:bCs/>
        </w:rPr>
        <w:lastRenderedPageBreak/>
        <w:t>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423E31" w:rsidRPr="00335738" w:rsidRDefault="00423E31" w:rsidP="00335738">
      <w:pPr>
        <w:pStyle w:val="ab"/>
        <w:spacing w:line="276" w:lineRule="auto"/>
        <w:ind w:left="0" w:right="-280" w:firstLine="567"/>
        <w:jc w:val="both"/>
        <w:rPr>
          <w:bCs/>
        </w:rPr>
      </w:pPr>
      <w:r w:rsidRPr="00335738">
        <w:rPr>
          <w:b/>
          <w:bCs/>
          <w:i/>
          <w:u w:val="single"/>
        </w:rPr>
        <w:t>Подготовка детей к обучению грамоте</w:t>
      </w:r>
      <w:r w:rsidRPr="00FA1176">
        <w:rPr>
          <w:b/>
          <w:bCs/>
        </w:rPr>
        <w:t>.</w:t>
      </w:r>
      <w:r>
        <w:rPr>
          <w:b/>
          <w:bCs/>
        </w:rPr>
        <w:t xml:space="preserve"> </w:t>
      </w:r>
      <w:r w:rsidRPr="00654CA7">
        <w:rPr>
          <w:bCs/>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AF48E2" w:rsidRDefault="00AF48E2" w:rsidP="00423E31">
      <w:pPr>
        <w:pStyle w:val="ab"/>
        <w:spacing w:line="276" w:lineRule="auto"/>
        <w:ind w:left="0" w:right="-280" w:firstLine="567"/>
        <w:jc w:val="center"/>
        <w:rPr>
          <w:b/>
          <w:bCs/>
        </w:rPr>
      </w:pPr>
    </w:p>
    <w:p w:rsidR="00423E31" w:rsidRPr="00FA1176" w:rsidRDefault="00335738" w:rsidP="00423E31">
      <w:pPr>
        <w:pStyle w:val="ab"/>
        <w:spacing w:line="276" w:lineRule="auto"/>
        <w:ind w:left="0" w:right="-280" w:firstLine="567"/>
        <w:jc w:val="center"/>
        <w:rPr>
          <w:b/>
          <w:bCs/>
        </w:rPr>
      </w:pPr>
      <w:r>
        <w:rPr>
          <w:b/>
          <w:bCs/>
        </w:rPr>
        <w:t>о</w:t>
      </w:r>
      <w:r w:rsidR="00423E31" w:rsidRPr="00FA1176">
        <w:rPr>
          <w:b/>
          <w:bCs/>
        </w:rPr>
        <w:t>т 5 лет до 6 лет.</w:t>
      </w:r>
      <w:r w:rsidR="00423E31" w:rsidRPr="001B181D">
        <w:t xml:space="preserve"> </w:t>
      </w:r>
      <w:r>
        <w:rPr>
          <w:b/>
          <w:bCs/>
        </w:rPr>
        <w:t>(</w:t>
      </w:r>
      <w:r w:rsidR="00423E31">
        <w:rPr>
          <w:b/>
          <w:bCs/>
        </w:rPr>
        <w:t>ФОП ДО, п.20.6</w:t>
      </w:r>
      <w:r>
        <w:rPr>
          <w:b/>
          <w:bCs/>
        </w:rPr>
        <w:t>.)</w:t>
      </w:r>
    </w:p>
    <w:p w:rsidR="00423E31" w:rsidRPr="00335738" w:rsidRDefault="00423E31" w:rsidP="00335738">
      <w:pPr>
        <w:pStyle w:val="a6"/>
        <w:jc w:val="both"/>
        <w:rPr>
          <w:rFonts w:ascii="Times New Roman" w:hAnsi="Times New Roman" w:cs="Times New Roman"/>
        </w:rPr>
      </w:pPr>
      <w:r w:rsidRPr="00335738">
        <w:rPr>
          <w:rFonts w:ascii="Times New Roman" w:hAnsi="Times New Roman" w:cs="Times New Roman"/>
        </w:rPr>
        <w:t>В области речевого развития основными задачами образовательной деятельности являются:</w:t>
      </w:r>
    </w:p>
    <w:p w:rsidR="00423E31" w:rsidRPr="00335738" w:rsidRDefault="00423E31" w:rsidP="00335738">
      <w:pPr>
        <w:pStyle w:val="a6"/>
        <w:jc w:val="both"/>
        <w:rPr>
          <w:rFonts w:ascii="Times New Roman" w:hAnsi="Times New Roman" w:cs="Times New Roman"/>
        </w:rPr>
      </w:pPr>
      <w:r w:rsidRPr="00852A56">
        <w:rPr>
          <w:rFonts w:ascii="Times New Roman" w:hAnsi="Times New Roman" w:cs="Times New Roman"/>
          <w:b/>
          <w:i/>
          <w:color w:val="auto"/>
          <w:u w:val="single"/>
        </w:rPr>
        <w:t>Формирование словаря.</w:t>
      </w:r>
      <w:r w:rsidRPr="00852A56">
        <w:rPr>
          <w:rFonts w:ascii="Times New Roman" w:hAnsi="Times New Roman" w:cs="Times New Roman"/>
          <w:b/>
          <w:color w:val="auto"/>
        </w:rPr>
        <w:t xml:space="preserve"> </w:t>
      </w:r>
      <w:r w:rsidRPr="00335738">
        <w:rPr>
          <w:rFonts w:ascii="Times New Roman" w:hAnsi="Times New Roman" w:cs="Times New Roman"/>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423E31" w:rsidRPr="00335738" w:rsidRDefault="00423E31" w:rsidP="00335738">
      <w:pPr>
        <w:pStyle w:val="a6"/>
        <w:jc w:val="both"/>
        <w:rPr>
          <w:rFonts w:ascii="Times New Roman" w:hAnsi="Times New Roman" w:cs="Times New Roman"/>
        </w:rPr>
      </w:pPr>
      <w:r w:rsidRPr="00335738">
        <w:rPr>
          <w:rFonts w:ascii="Times New Roman" w:hAnsi="Times New Roman" w:cs="Times New Roman"/>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423E31" w:rsidRPr="00335738" w:rsidRDefault="00423E31" w:rsidP="00335738">
      <w:pPr>
        <w:pStyle w:val="a6"/>
        <w:jc w:val="both"/>
        <w:rPr>
          <w:rFonts w:ascii="Times New Roman" w:hAnsi="Times New Roman" w:cs="Times New Roman"/>
        </w:rPr>
      </w:pPr>
      <w:r w:rsidRPr="00852A56">
        <w:rPr>
          <w:rFonts w:ascii="Times New Roman" w:hAnsi="Times New Roman" w:cs="Times New Roman"/>
          <w:b/>
          <w:i/>
          <w:color w:val="auto"/>
          <w:u w:val="single"/>
        </w:rPr>
        <w:t>Звуковая культура речи.</w:t>
      </w:r>
      <w:r w:rsidRPr="00852A56">
        <w:rPr>
          <w:rFonts w:ascii="Times New Roman" w:hAnsi="Times New Roman" w:cs="Times New Roman"/>
          <w:b/>
          <w:color w:val="auto"/>
        </w:rPr>
        <w:t xml:space="preserve"> </w:t>
      </w:r>
      <w:r w:rsidRPr="00335738">
        <w:rPr>
          <w:rFonts w:ascii="Times New Roman" w:hAnsi="Times New Roman" w:cs="Times New Roman"/>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423E31" w:rsidRPr="00335738" w:rsidRDefault="00423E31" w:rsidP="00335738">
      <w:pPr>
        <w:pStyle w:val="a6"/>
        <w:jc w:val="both"/>
        <w:rPr>
          <w:rFonts w:ascii="Times New Roman" w:hAnsi="Times New Roman" w:cs="Times New Roman"/>
          <w:b/>
        </w:rPr>
      </w:pPr>
      <w:r w:rsidRPr="00852A56">
        <w:rPr>
          <w:rFonts w:ascii="Times New Roman" w:hAnsi="Times New Roman" w:cs="Times New Roman"/>
          <w:b/>
          <w:i/>
          <w:color w:val="auto"/>
          <w:u w:val="single"/>
        </w:rPr>
        <w:t>Грамматический строй речи.</w:t>
      </w:r>
      <w:r w:rsidRPr="00852A56">
        <w:rPr>
          <w:rFonts w:ascii="Times New Roman" w:hAnsi="Times New Roman" w:cs="Times New Roman"/>
          <w:b/>
          <w:color w:val="auto"/>
        </w:rPr>
        <w:t xml:space="preserve"> </w:t>
      </w:r>
      <w:r w:rsidRPr="00335738">
        <w:rPr>
          <w:rFonts w:ascii="Times New Roman" w:hAnsi="Times New Roman" w:cs="Times New Roman"/>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423E31" w:rsidRPr="00335738" w:rsidRDefault="00423E31" w:rsidP="00335738">
      <w:pPr>
        <w:pStyle w:val="a6"/>
        <w:jc w:val="both"/>
        <w:rPr>
          <w:rFonts w:ascii="Times New Roman" w:hAnsi="Times New Roman" w:cs="Times New Roman"/>
          <w:b/>
        </w:rPr>
      </w:pPr>
      <w:r w:rsidRPr="00852A56">
        <w:rPr>
          <w:rFonts w:ascii="Times New Roman" w:hAnsi="Times New Roman" w:cs="Times New Roman"/>
          <w:b/>
          <w:i/>
          <w:color w:val="auto"/>
          <w:u w:val="single"/>
        </w:rPr>
        <w:t>Связная речь.</w:t>
      </w:r>
      <w:r w:rsidRPr="00852A56">
        <w:rPr>
          <w:rFonts w:ascii="Times New Roman" w:hAnsi="Times New Roman" w:cs="Times New Roman"/>
          <w:b/>
          <w:color w:val="auto"/>
        </w:rPr>
        <w:t xml:space="preserve"> </w:t>
      </w:r>
      <w:r w:rsidRPr="00335738">
        <w:rPr>
          <w:rFonts w:ascii="Times New Roman" w:hAnsi="Times New Roman" w:cs="Times New Roman"/>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423E31" w:rsidRPr="00335738" w:rsidRDefault="00423E31" w:rsidP="00335738">
      <w:pPr>
        <w:pStyle w:val="a6"/>
        <w:jc w:val="both"/>
        <w:rPr>
          <w:rFonts w:ascii="Times New Roman" w:hAnsi="Times New Roman" w:cs="Times New Roman"/>
          <w:b/>
        </w:rPr>
      </w:pPr>
      <w:r w:rsidRPr="00852A56">
        <w:rPr>
          <w:rFonts w:ascii="Times New Roman" w:hAnsi="Times New Roman" w:cs="Times New Roman"/>
          <w:b/>
          <w:i/>
          <w:color w:val="auto"/>
          <w:u w:val="single"/>
        </w:rPr>
        <w:lastRenderedPageBreak/>
        <w:t>Подготовка детей к обучению грамоте.</w:t>
      </w:r>
      <w:r w:rsidRPr="00852A56">
        <w:rPr>
          <w:rFonts w:ascii="Times New Roman" w:hAnsi="Times New Roman" w:cs="Times New Roman"/>
          <w:b/>
          <w:color w:val="auto"/>
        </w:rPr>
        <w:t xml:space="preserve"> </w:t>
      </w:r>
      <w:r w:rsidRPr="00335738">
        <w:rPr>
          <w:rFonts w:ascii="Times New Roman" w:hAnsi="Times New Roman" w:cs="Times New Roman"/>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423E31" w:rsidRPr="00335738" w:rsidRDefault="00423E31" w:rsidP="00335738">
      <w:pPr>
        <w:pStyle w:val="a6"/>
        <w:jc w:val="both"/>
        <w:rPr>
          <w:rFonts w:ascii="Times New Roman" w:hAnsi="Times New Roman" w:cs="Times New Roman"/>
        </w:rPr>
      </w:pPr>
      <w:r w:rsidRPr="00852A56">
        <w:rPr>
          <w:rFonts w:ascii="Times New Roman" w:hAnsi="Times New Roman" w:cs="Times New Roman"/>
          <w:b/>
          <w:i/>
          <w:color w:val="auto"/>
          <w:u w:val="single"/>
        </w:rPr>
        <w:t>Интерес к художественной литературе.</w:t>
      </w:r>
      <w:r w:rsidRPr="00852A56">
        <w:rPr>
          <w:rFonts w:ascii="Times New Roman" w:hAnsi="Times New Roman" w:cs="Times New Roman"/>
          <w:b/>
          <w:color w:val="auto"/>
        </w:rPr>
        <w:t xml:space="preserve"> </w:t>
      </w:r>
      <w:r w:rsidRPr="00335738">
        <w:rPr>
          <w:rFonts w:ascii="Times New Roman" w:hAnsi="Times New Roman" w:cs="Times New Roman"/>
        </w:rPr>
        <w:t>Обогащать опыт восприятия жанров фольклора (</w:t>
      </w:r>
      <w:proofErr w:type="spellStart"/>
      <w:r w:rsidRPr="00335738">
        <w:rPr>
          <w:rFonts w:ascii="Times New Roman" w:hAnsi="Times New Roman" w:cs="Times New Roman"/>
        </w:rPr>
        <w:t>потешки</w:t>
      </w:r>
      <w:proofErr w:type="spellEnd"/>
      <w:r w:rsidRPr="00335738">
        <w:rPr>
          <w:rFonts w:ascii="Times New Roman" w:hAnsi="Times New Roman" w:cs="Times New Roman"/>
        </w:rPr>
        <w:t>, песенки, прибаутки, сказки о животных, волшебные сказки) и художественной литературы (небольшие авторские сказки, рассказы, стихотворения).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423E31" w:rsidRPr="00335738" w:rsidRDefault="00423E31" w:rsidP="00335738">
      <w:pPr>
        <w:pStyle w:val="a6"/>
        <w:jc w:val="both"/>
        <w:rPr>
          <w:rFonts w:ascii="Times New Roman" w:hAnsi="Times New Roman" w:cs="Times New Roman"/>
        </w:rPr>
      </w:pPr>
      <w:r w:rsidRPr="00335738">
        <w:rPr>
          <w:rFonts w:ascii="Times New Roman" w:hAnsi="Times New Roman" w:cs="Times New Roman"/>
        </w:rPr>
        <w:t xml:space="preserve">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Совершенствовать художественно-речевые и исполнительские умения (выразительное чтение наизусть </w:t>
      </w:r>
      <w:proofErr w:type="spellStart"/>
      <w:r w:rsidRPr="00335738">
        <w:rPr>
          <w:rFonts w:ascii="Times New Roman" w:hAnsi="Times New Roman" w:cs="Times New Roman"/>
        </w:rPr>
        <w:t>потешек</w:t>
      </w:r>
      <w:proofErr w:type="spellEnd"/>
      <w:r w:rsidRPr="00335738">
        <w:rPr>
          <w:rFonts w:ascii="Times New Roman" w:hAnsi="Times New Roman" w:cs="Times New Roman"/>
        </w:rPr>
        <w:t xml:space="preserve">, прибауток, стихотворений; выразительное чтение по ролям в инсценировках; пересказ близко к тексту). 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Pr="00335738">
        <w:rPr>
          <w:rFonts w:ascii="Times New Roman" w:hAnsi="Times New Roman" w:cs="Times New Roman"/>
        </w:rPr>
        <w:t>потешке</w:t>
      </w:r>
      <w:proofErr w:type="spellEnd"/>
      <w:r w:rsidRPr="00335738">
        <w:rPr>
          <w:rFonts w:ascii="Times New Roman" w:hAnsi="Times New Roman" w:cs="Times New Roman"/>
        </w:rPr>
        <w:t>, прибаутке).</w:t>
      </w:r>
    </w:p>
    <w:p w:rsidR="00423E31" w:rsidRPr="00335738" w:rsidRDefault="00423E31" w:rsidP="00335738">
      <w:pPr>
        <w:pStyle w:val="a6"/>
        <w:jc w:val="both"/>
        <w:rPr>
          <w:rFonts w:ascii="Times New Roman" w:hAnsi="Times New Roman" w:cs="Times New Roman"/>
          <w:b/>
        </w:rPr>
      </w:pPr>
    </w:p>
    <w:p w:rsidR="00423E31" w:rsidRPr="00335738" w:rsidRDefault="00423E31" w:rsidP="00852A56">
      <w:pPr>
        <w:pStyle w:val="a6"/>
        <w:jc w:val="center"/>
        <w:rPr>
          <w:rFonts w:ascii="Times New Roman" w:hAnsi="Times New Roman" w:cs="Times New Roman"/>
          <w:b/>
        </w:rPr>
      </w:pPr>
      <w:r w:rsidRPr="00335738">
        <w:rPr>
          <w:rFonts w:ascii="Times New Roman" w:hAnsi="Times New Roman" w:cs="Times New Roman"/>
          <w:b/>
        </w:rPr>
        <w:t>Содержание образовательной деятельности.</w:t>
      </w:r>
    </w:p>
    <w:p w:rsidR="00423E31" w:rsidRPr="00335738" w:rsidRDefault="00423E31" w:rsidP="00335738">
      <w:pPr>
        <w:pStyle w:val="a6"/>
        <w:jc w:val="both"/>
        <w:rPr>
          <w:rFonts w:ascii="Times New Roman" w:hAnsi="Times New Roman" w:cs="Times New Roman"/>
        </w:rPr>
      </w:pPr>
      <w:r w:rsidRPr="00852A56">
        <w:rPr>
          <w:rFonts w:ascii="Times New Roman" w:hAnsi="Times New Roman" w:cs="Times New Roman"/>
          <w:b/>
          <w:i/>
          <w:color w:val="auto"/>
          <w:u w:val="single"/>
        </w:rPr>
        <w:t>Формирование словаря.</w:t>
      </w:r>
      <w:r w:rsidRPr="00852A56">
        <w:rPr>
          <w:rFonts w:ascii="Times New Roman" w:hAnsi="Times New Roman" w:cs="Times New Roman"/>
          <w:b/>
          <w:color w:val="auto"/>
        </w:rPr>
        <w:t xml:space="preserve"> </w:t>
      </w:r>
      <w:r w:rsidRPr="00335738">
        <w:rPr>
          <w:rFonts w:ascii="Times New Roman" w:hAnsi="Times New Roman" w:cs="Times New Roman"/>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423E31" w:rsidRPr="00335738" w:rsidRDefault="00423E31" w:rsidP="00335738">
      <w:pPr>
        <w:pStyle w:val="a6"/>
        <w:jc w:val="both"/>
        <w:rPr>
          <w:rFonts w:ascii="Times New Roman" w:hAnsi="Times New Roman" w:cs="Times New Roman"/>
        </w:rPr>
      </w:pPr>
      <w:r w:rsidRPr="001D69A4">
        <w:rPr>
          <w:rFonts w:ascii="Times New Roman" w:hAnsi="Times New Roman" w:cs="Times New Roman"/>
          <w:b/>
          <w:i/>
          <w:color w:val="auto"/>
          <w:u w:val="single"/>
        </w:rPr>
        <w:t>Звуковая культура речи.</w:t>
      </w:r>
      <w:r w:rsidRPr="001D69A4">
        <w:rPr>
          <w:rFonts w:ascii="Times New Roman" w:hAnsi="Times New Roman" w:cs="Times New Roman"/>
          <w:b/>
          <w:color w:val="auto"/>
        </w:rPr>
        <w:t xml:space="preserve"> </w:t>
      </w:r>
      <w:r w:rsidRPr="00335738">
        <w:rPr>
          <w:rFonts w:ascii="Times New Roman" w:hAnsi="Times New Roman" w:cs="Times New Roman"/>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423E31" w:rsidRPr="00335738" w:rsidRDefault="00423E31" w:rsidP="00335738">
      <w:pPr>
        <w:pStyle w:val="a6"/>
        <w:jc w:val="both"/>
        <w:rPr>
          <w:rFonts w:ascii="Times New Roman" w:hAnsi="Times New Roman" w:cs="Times New Roman"/>
        </w:rPr>
      </w:pPr>
      <w:r w:rsidRPr="001D69A4">
        <w:rPr>
          <w:rFonts w:ascii="Times New Roman" w:hAnsi="Times New Roman" w:cs="Times New Roman"/>
          <w:b/>
          <w:i/>
          <w:color w:val="auto"/>
          <w:u w:val="single"/>
        </w:rPr>
        <w:t>Грамматический строй речи.</w:t>
      </w:r>
      <w:r w:rsidRPr="001D69A4">
        <w:rPr>
          <w:rFonts w:ascii="Times New Roman" w:hAnsi="Times New Roman" w:cs="Times New Roman"/>
          <w:b/>
          <w:color w:val="auto"/>
        </w:rPr>
        <w:t xml:space="preserve"> </w:t>
      </w:r>
      <w:r w:rsidRPr="00335738">
        <w:rPr>
          <w:rFonts w:ascii="Times New Roman" w:hAnsi="Times New Roman" w:cs="Times New Roman"/>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423E31" w:rsidRPr="00335738" w:rsidRDefault="00423E31" w:rsidP="00335738">
      <w:pPr>
        <w:pStyle w:val="a6"/>
        <w:jc w:val="both"/>
        <w:rPr>
          <w:rFonts w:ascii="Times New Roman" w:hAnsi="Times New Roman" w:cs="Times New Roman"/>
        </w:rPr>
      </w:pPr>
      <w:r w:rsidRPr="001D69A4">
        <w:rPr>
          <w:rFonts w:ascii="Times New Roman" w:hAnsi="Times New Roman" w:cs="Times New Roman"/>
          <w:b/>
          <w:i/>
          <w:color w:val="auto"/>
          <w:u w:val="single"/>
        </w:rPr>
        <w:t>Связная речь.</w:t>
      </w:r>
      <w:r w:rsidRPr="001D69A4">
        <w:rPr>
          <w:rFonts w:ascii="Times New Roman" w:hAnsi="Times New Roman" w:cs="Times New Roman"/>
          <w:b/>
          <w:color w:val="auto"/>
        </w:rPr>
        <w:t xml:space="preserve"> </w:t>
      </w:r>
      <w:r w:rsidRPr="00335738">
        <w:rPr>
          <w:rFonts w:ascii="Times New Roman" w:hAnsi="Times New Roman" w:cs="Times New Roman"/>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Педагог помогает детям осваивать этикет телефонного разговора, столового, гостевого этикета, этикет взаимодействия в </w:t>
      </w:r>
      <w:r w:rsidRPr="00335738">
        <w:rPr>
          <w:rFonts w:ascii="Times New Roman" w:hAnsi="Times New Roman" w:cs="Times New Roman"/>
        </w:rPr>
        <w:lastRenderedPageBreak/>
        <w:t>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423E31" w:rsidRPr="00335738" w:rsidRDefault="00423E31" w:rsidP="00335738">
      <w:pPr>
        <w:pStyle w:val="a6"/>
        <w:jc w:val="both"/>
        <w:rPr>
          <w:rFonts w:ascii="Times New Roman" w:hAnsi="Times New Roman" w:cs="Times New Roman"/>
        </w:rPr>
      </w:pPr>
      <w:r w:rsidRPr="00335738">
        <w:rPr>
          <w:rFonts w:ascii="Times New Roman" w:hAnsi="Times New Roman" w:cs="Times New Roman"/>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423E31" w:rsidRPr="00852A56" w:rsidRDefault="00423E31" w:rsidP="00335738">
      <w:pPr>
        <w:pStyle w:val="a6"/>
        <w:jc w:val="both"/>
        <w:rPr>
          <w:rFonts w:ascii="Times New Roman" w:hAnsi="Times New Roman" w:cs="Times New Roman"/>
        </w:rPr>
      </w:pPr>
      <w:r w:rsidRPr="001D69A4">
        <w:rPr>
          <w:rFonts w:ascii="Times New Roman" w:hAnsi="Times New Roman" w:cs="Times New Roman"/>
          <w:b/>
          <w:i/>
          <w:color w:val="auto"/>
          <w:u w:val="single"/>
        </w:rPr>
        <w:t>Подготовка детей к обучению грамоте.</w:t>
      </w:r>
      <w:r w:rsidRPr="001D69A4">
        <w:rPr>
          <w:rFonts w:ascii="Times New Roman" w:hAnsi="Times New Roman" w:cs="Times New Roman"/>
          <w:b/>
          <w:color w:val="auto"/>
        </w:rPr>
        <w:t xml:space="preserve"> </w:t>
      </w:r>
      <w:r w:rsidRPr="00335738">
        <w:rPr>
          <w:rFonts w:ascii="Times New Roman" w:hAnsi="Times New Roman" w:cs="Times New Roman"/>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335738">
        <w:rPr>
          <w:rFonts w:ascii="Times New Roman" w:hAnsi="Times New Roman" w:cs="Times New Roman"/>
        </w:rPr>
        <w:t>трехслоговые</w:t>
      </w:r>
      <w:proofErr w:type="spellEnd"/>
      <w:r w:rsidRPr="00335738">
        <w:rPr>
          <w:rFonts w:ascii="Times New Roman" w:hAnsi="Times New Roman" w:cs="Times New Roman"/>
        </w:rPr>
        <w:t xml:space="preserve"> слова; осуществлять звуковой анализ простых </w:t>
      </w:r>
      <w:proofErr w:type="spellStart"/>
      <w:r w:rsidRPr="00335738">
        <w:rPr>
          <w:rFonts w:ascii="Times New Roman" w:hAnsi="Times New Roman" w:cs="Times New Roman"/>
        </w:rPr>
        <w:t>трехзвуковых</w:t>
      </w:r>
      <w:proofErr w:type="spellEnd"/>
      <w:r w:rsidRPr="00335738">
        <w:rPr>
          <w:rFonts w:ascii="Times New Roman" w:hAnsi="Times New Roman" w:cs="Times New Roman"/>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w:t>
      </w:r>
      <w:r w:rsidRPr="00654CA7">
        <w:t xml:space="preserve"> </w:t>
      </w:r>
      <w:r w:rsidRPr="00852A56">
        <w:rPr>
          <w:rFonts w:ascii="Times New Roman" w:hAnsi="Times New Roman" w:cs="Times New Roman"/>
        </w:rPr>
        <w:t>помощью раскрашивания, штриховки, мелких мозаик.</w:t>
      </w:r>
    </w:p>
    <w:p w:rsidR="001D69A4" w:rsidRDefault="001D69A4" w:rsidP="00423E31">
      <w:pPr>
        <w:pStyle w:val="ab"/>
        <w:spacing w:line="276" w:lineRule="auto"/>
        <w:ind w:left="0" w:right="-280" w:firstLine="567"/>
        <w:jc w:val="center"/>
        <w:rPr>
          <w:b/>
          <w:bCs/>
        </w:rPr>
      </w:pPr>
    </w:p>
    <w:p w:rsidR="00423E31" w:rsidRPr="00331F90" w:rsidRDefault="001D69A4" w:rsidP="00331F90">
      <w:pPr>
        <w:pStyle w:val="a6"/>
        <w:jc w:val="center"/>
        <w:rPr>
          <w:rFonts w:ascii="Times New Roman" w:hAnsi="Times New Roman" w:cs="Times New Roman"/>
          <w:b/>
        </w:rPr>
      </w:pPr>
      <w:r w:rsidRPr="00331F90">
        <w:rPr>
          <w:rFonts w:ascii="Times New Roman" w:hAnsi="Times New Roman" w:cs="Times New Roman"/>
          <w:b/>
        </w:rPr>
        <w:t>о</w:t>
      </w:r>
      <w:r w:rsidR="00423E31" w:rsidRPr="00331F90">
        <w:rPr>
          <w:rFonts w:ascii="Times New Roman" w:hAnsi="Times New Roman" w:cs="Times New Roman"/>
          <w:b/>
        </w:rPr>
        <w:t xml:space="preserve">т 6 лет до 7 лет. </w:t>
      </w:r>
      <w:r w:rsidRPr="00331F90">
        <w:rPr>
          <w:rFonts w:ascii="Times New Roman" w:hAnsi="Times New Roman" w:cs="Times New Roman"/>
          <w:b/>
        </w:rPr>
        <w:t>(</w:t>
      </w:r>
      <w:r w:rsidR="00423E31" w:rsidRPr="00331F90">
        <w:rPr>
          <w:rFonts w:ascii="Times New Roman" w:hAnsi="Times New Roman" w:cs="Times New Roman"/>
          <w:b/>
        </w:rPr>
        <w:t>ФОП ДО, п.20.7</w:t>
      </w:r>
      <w:r w:rsidRPr="00331F90">
        <w:rPr>
          <w:rFonts w:ascii="Times New Roman" w:hAnsi="Times New Roman" w:cs="Times New Roman"/>
          <w:b/>
        </w:rPr>
        <w:t>.)</w:t>
      </w:r>
    </w:p>
    <w:p w:rsidR="00423E31" w:rsidRPr="001D69A4" w:rsidRDefault="00423E31" w:rsidP="001D69A4">
      <w:pPr>
        <w:pStyle w:val="a6"/>
        <w:jc w:val="both"/>
        <w:rPr>
          <w:rFonts w:ascii="Times New Roman" w:hAnsi="Times New Roman" w:cs="Times New Roman"/>
          <w:i/>
        </w:rPr>
      </w:pPr>
      <w:r w:rsidRPr="001D69A4">
        <w:rPr>
          <w:rFonts w:ascii="Times New Roman" w:hAnsi="Times New Roman" w:cs="Times New Roman"/>
          <w:i/>
        </w:rPr>
        <w:t>В области речевого развития основными задачами образовательной деятельности являются:</w:t>
      </w:r>
    </w:p>
    <w:p w:rsidR="00423E31" w:rsidRPr="001D69A4" w:rsidRDefault="00423E31" w:rsidP="001D69A4">
      <w:pPr>
        <w:pStyle w:val="a6"/>
        <w:jc w:val="both"/>
        <w:rPr>
          <w:rFonts w:ascii="Times New Roman" w:hAnsi="Times New Roman" w:cs="Times New Roman"/>
        </w:rPr>
      </w:pPr>
      <w:r w:rsidRPr="00331F90">
        <w:rPr>
          <w:rFonts w:ascii="Times New Roman" w:hAnsi="Times New Roman" w:cs="Times New Roman"/>
          <w:b/>
          <w:i/>
          <w:color w:val="auto"/>
          <w:u w:val="single"/>
        </w:rPr>
        <w:t>Формирование словаря.</w:t>
      </w:r>
      <w:r w:rsidRPr="00331F90">
        <w:rPr>
          <w:rFonts w:ascii="Times New Roman" w:hAnsi="Times New Roman" w:cs="Times New Roman"/>
          <w:color w:val="auto"/>
        </w:rPr>
        <w:t xml:space="preserve"> </w:t>
      </w:r>
      <w:r w:rsidRPr="001D69A4">
        <w:rPr>
          <w:rFonts w:ascii="Times New Roman" w:hAnsi="Times New Roman" w:cs="Times New Roman"/>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Активизация словаря. Совершенствовать умение использовать разные части речи точно по смыслу.</w:t>
      </w:r>
    </w:p>
    <w:p w:rsidR="00423E31" w:rsidRPr="001D69A4" w:rsidRDefault="00423E31" w:rsidP="001D69A4">
      <w:pPr>
        <w:pStyle w:val="a6"/>
        <w:jc w:val="both"/>
        <w:rPr>
          <w:rFonts w:ascii="Times New Roman" w:hAnsi="Times New Roman" w:cs="Times New Roman"/>
        </w:rPr>
      </w:pPr>
      <w:r w:rsidRPr="00331F90">
        <w:rPr>
          <w:rFonts w:ascii="Times New Roman" w:hAnsi="Times New Roman" w:cs="Times New Roman"/>
          <w:b/>
          <w:i/>
          <w:color w:val="auto"/>
          <w:u w:val="single"/>
        </w:rPr>
        <w:t>Звуковая культура речи</w:t>
      </w:r>
      <w:r w:rsidRPr="001D69A4">
        <w:rPr>
          <w:rFonts w:ascii="Times New Roman" w:hAnsi="Times New Roman" w:cs="Times New Roman"/>
        </w:rPr>
        <w:t>.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423E31" w:rsidRPr="001D69A4" w:rsidRDefault="00423E31" w:rsidP="001D69A4">
      <w:pPr>
        <w:pStyle w:val="a6"/>
        <w:jc w:val="both"/>
        <w:rPr>
          <w:rFonts w:ascii="Times New Roman" w:hAnsi="Times New Roman" w:cs="Times New Roman"/>
        </w:rPr>
      </w:pPr>
      <w:r w:rsidRPr="00331F90">
        <w:rPr>
          <w:rFonts w:ascii="Times New Roman" w:hAnsi="Times New Roman" w:cs="Times New Roman"/>
          <w:b/>
          <w:i/>
          <w:color w:val="auto"/>
          <w:u w:val="single"/>
        </w:rPr>
        <w:t>Грамматический строй речи.</w:t>
      </w:r>
      <w:r w:rsidRPr="00331F90">
        <w:rPr>
          <w:rFonts w:ascii="Times New Roman" w:hAnsi="Times New Roman" w:cs="Times New Roman"/>
          <w:color w:val="auto"/>
        </w:rPr>
        <w:t xml:space="preserve"> </w:t>
      </w:r>
      <w:r w:rsidRPr="001D69A4">
        <w:rPr>
          <w:rFonts w:ascii="Times New Roman" w:hAnsi="Times New Roman" w:cs="Times New Roman"/>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423E31" w:rsidRPr="001D69A4" w:rsidRDefault="00423E31" w:rsidP="001D69A4">
      <w:pPr>
        <w:pStyle w:val="a6"/>
        <w:jc w:val="both"/>
        <w:rPr>
          <w:rFonts w:ascii="Times New Roman" w:hAnsi="Times New Roman" w:cs="Times New Roman"/>
        </w:rPr>
      </w:pPr>
      <w:r w:rsidRPr="00331F90">
        <w:rPr>
          <w:rFonts w:ascii="Times New Roman" w:hAnsi="Times New Roman" w:cs="Times New Roman"/>
          <w:b/>
          <w:i/>
          <w:color w:val="auto"/>
          <w:u w:val="single"/>
        </w:rPr>
        <w:t>Связная речь.</w:t>
      </w:r>
      <w:r w:rsidRPr="00331F90">
        <w:rPr>
          <w:rFonts w:ascii="Times New Roman" w:hAnsi="Times New Roman" w:cs="Times New Roman"/>
          <w:color w:val="auto"/>
        </w:rPr>
        <w:t xml:space="preserve"> </w:t>
      </w:r>
      <w:r w:rsidRPr="001D69A4">
        <w:rPr>
          <w:rFonts w:ascii="Times New Roman" w:hAnsi="Times New Roman" w:cs="Times New Roman"/>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w:t>
      </w:r>
      <w:r w:rsidRPr="001D69A4">
        <w:rPr>
          <w:rFonts w:ascii="Times New Roman" w:hAnsi="Times New Roman" w:cs="Times New Roman"/>
        </w:rPr>
        <w:lastRenderedPageBreak/>
        <w:t>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423E31" w:rsidRPr="001D69A4" w:rsidRDefault="00423E31" w:rsidP="001D69A4">
      <w:pPr>
        <w:pStyle w:val="a6"/>
        <w:jc w:val="both"/>
        <w:rPr>
          <w:rFonts w:ascii="Times New Roman" w:hAnsi="Times New Roman" w:cs="Times New Roman"/>
        </w:rPr>
      </w:pPr>
      <w:r w:rsidRPr="00331F90">
        <w:rPr>
          <w:rFonts w:ascii="Times New Roman" w:hAnsi="Times New Roman" w:cs="Times New Roman"/>
          <w:b/>
          <w:i/>
          <w:color w:val="auto"/>
          <w:u w:val="single"/>
        </w:rPr>
        <w:t>Подготовка детей к обучению грамоте.</w:t>
      </w:r>
      <w:r w:rsidRPr="00331F90">
        <w:rPr>
          <w:rFonts w:ascii="Times New Roman" w:hAnsi="Times New Roman" w:cs="Times New Roman"/>
          <w:color w:val="auto"/>
        </w:rPr>
        <w:t xml:space="preserve"> </w:t>
      </w:r>
      <w:r w:rsidRPr="001D69A4">
        <w:rPr>
          <w:rFonts w:ascii="Times New Roman" w:hAnsi="Times New Roman" w:cs="Times New Roman"/>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423E31" w:rsidRPr="001D69A4" w:rsidRDefault="00423E31" w:rsidP="001D69A4">
      <w:pPr>
        <w:pStyle w:val="a6"/>
        <w:jc w:val="both"/>
        <w:rPr>
          <w:rFonts w:ascii="Times New Roman" w:hAnsi="Times New Roman" w:cs="Times New Roman"/>
        </w:rPr>
      </w:pPr>
      <w:r w:rsidRPr="00331F90">
        <w:rPr>
          <w:rFonts w:ascii="Times New Roman" w:hAnsi="Times New Roman" w:cs="Times New Roman"/>
          <w:b/>
          <w:i/>
          <w:color w:val="auto"/>
          <w:u w:val="single"/>
        </w:rPr>
        <w:t>Интерес к художественной литературе.</w:t>
      </w:r>
      <w:r w:rsidRPr="00331F90">
        <w:rPr>
          <w:rFonts w:ascii="Times New Roman" w:hAnsi="Times New Roman" w:cs="Times New Roman"/>
          <w:color w:val="auto"/>
        </w:rPr>
        <w:t xml:space="preserve"> </w:t>
      </w:r>
      <w:r w:rsidRPr="001D69A4">
        <w:rPr>
          <w:rFonts w:ascii="Times New Roman" w:hAnsi="Times New Roman" w:cs="Times New Roman"/>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 Формировать положительное эмоциональное отношение к «чтению с продолжением» (сказка-повесть, цикл рассказов со сквозным персонажем).</w:t>
      </w:r>
    </w:p>
    <w:p w:rsidR="00423E31" w:rsidRPr="001D69A4" w:rsidRDefault="00423E31" w:rsidP="001D69A4">
      <w:pPr>
        <w:pStyle w:val="a6"/>
        <w:jc w:val="both"/>
        <w:rPr>
          <w:rFonts w:ascii="Times New Roman" w:hAnsi="Times New Roman" w:cs="Times New Roman"/>
        </w:rPr>
      </w:pPr>
      <w:r w:rsidRPr="001D69A4">
        <w:rPr>
          <w:rFonts w:ascii="Times New Roman" w:hAnsi="Times New Roman" w:cs="Times New Roman"/>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423E31" w:rsidRPr="001D69A4" w:rsidRDefault="00423E31" w:rsidP="001D69A4">
      <w:pPr>
        <w:pStyle w:val="a6"/>
        <w:jc w:val="both"/>
        <w:rPr>
          <w:rFonts w:ascii="Times New Roman" w:hAnsi="Times New Roman" w:cs="Times New Roman"/>
        </w:rPr>
      </w:pPr>
      <w:r w:rsidRPr="001D69A4">
        <w:rPr>
          <w:rFonts w:ascii="Times New Roman" w:hAnsi="Times New Roman" w:cs="Times New Roman"/>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Поддерживать избирательные интересы детей к произведениям определенного жанра и тематики.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423E31" w:rsidRPr="001D69A4" w:rsidRDefault="00423E31" w:rsidP="001D69A4">
      <w:pPr>
        <w:pStyle w:val="a6"/>
        <w:jc w:val="both"/>
        <w:rPr>
          <w:rFonts w:ascii="Times New Roman" w:hAnsi="Times New Roman" w:cs="Times New Roman"/>
        </w:rPr>
      </w:pPr>
    </w:p>
    <w:p w:rsidR="00423E31" w:rsidRPr="001D69A4" w:rsidRDefault="00423E31" w:rsidP="00331F90">
      <w:pPr>
        <w:pStyle w:val="a6"/>
        <w:jc w:val="center"/>
        <w:rPr>
          <w:rFonts w:ascii="Times New Roman" w:hAnsi="Times New Roman" w:cs="Times New Roman"/>
        </w:rPr>
      </w:pPr>
      <w:r w:rsidRPr="001D69A4">
        <w:rPr>
          <w:rFonts w:ascii="Times New Roman" w:hAnsi="Times New Roman" w:cs="Times New Roman"/>
        </w:rPr>
        <w:t>Содержание образовательной деятельности.</w:t>
      </w:r>
    </w:p>
    <w:p w:rsidR="00423E31" w:rsidRPr="001D69A4" w:rsidRDefault="00423E31" w:rsidP="001D69A4">
      <w:pPr>
        <w:pStyle w:val="a6"/>
        <w:jc w:val="both"/>
        <w:rPr>
          <w:rFonts w:ascii="Times New Roman" w:hAnsi="Times New Roman" w:cs="Times New Roman"/>
        </w:rPr>
      </w:pPr>
      <w:r w:rsidRPr="008237F5">
        <w:rPr>
          <w:rFonts w:ascii="Times New Roman" w:hAnsi="Times New Roman" w:cs="Times New Roman"/>
          <w:b/>
          <w:i/>
          <w:color w:val="auto"/>
          <w:u w:val="single"/>
        </w:rPr>
        <w:t>Формирование словаря.</w:t>
      </w:r>
      <w:r w:rsidRPr="008237F5">
        <w:rPr>
          <w:rFonts w:ascii="Times New Roman" w:hAnsi="Times New Roman" w:cs="Times New Roman"/>
          <w:color w:val="auto"/>
        </w:rPr>
        <w:t xml:space="preserve"> </w:t>
      </w:r>
      <w:r w:rsidRPr="001D69A4">
        <w:rPr>
          <w:rFonts w:ascii="Times New Roman" w:hAnsi="Times New Roman" w:cs="Times New Roman"/>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423E31" w:rsidRPr="001D69A4" w:rsidRDefault="00423E31" w:rsidP="001D69A4">
      <w:pPr>
        <w:pStyle w:val="a6"/>
        <w:jc w:val="both"/>
        <w:rPr>
          <w:rFonts w:ascii="Times New Roman" w:hAnsi="Times New Roman" w:cs="Times New Roman"/>
        </w:rPr>
      </w:pPr>
      <w:r w:rsidRPr="008237F5">
        <w:rPr>
          <w:rFonts w:ascii="Times New Roman" w:hAnsi="Times New Roman" w:cs="Times New Roman"/>
          <w:b/>
          <w:i/>
          <w:color w:val="auto"/>
          <w:u w:val="single"/>
        </w:rPr>
        <w:t>Звуковая культура речи.</w:t>
      </w:r>
      <w:r w:rsidRPr="008237F5">
        <w:rPr>
          <w:rFonts w:ascii="Times New Roman" w:hAnsi="Times New Roman" w:cs="Times New Roman"/>
          <w:color w:val="auto"/>
        </w:rPr>
        <w:t xml:space="preserve"> </w:t>
      </w:r>
      <w:r w:rsidRPr="001D69A4">
        <w:rPr>
          <w:rFonts w:ascii="Times New Roman" w:hAnsi="Times New Roman" w:cs="Times New Roman"/>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423E31" w:rsidRPr="001D69A4" w:rsidRDefault="00423E31" w:rsidP="001D69A4">
      <w:pPr>
        <w:pStyle w:val="a6"/>
        <w:jc w:val="both"/>
        <w:rPr>
          <w:rFonts w:ascii="Times New Roman" w:hAnsi="Times New Roman" w:cs="Times New Roman"/>
        </w:rPr>
      </w:pPr>
      <w:r w:rsidRPr="008237F5">
        <w:rPr>
          <w:rFonts w:ascii="Times New Roman" w:hAnsi="Times New Roman" w:cs="Times New Roman"/>
          <w:b/>
          <w:i/>
          <w:color w:val="auto"/>
          <w:u w:val="single"/>
        </w:rPr>
        <w:t>Грамматический строй речи.</w:t>
      </w:r>
      <w:r w:rsidRPr="008237F5">
        <w:rPr>
          <w:rFonts w:ascii="Times New Roman" w:hAnsi="Times New Roman" w:cs="Times New Roman"/>
          <w:color w:val="auto"/>
        </w:rPr>
        <w:t xml:space="preserve"> </w:t>
      </w:r>
      <w:r w:rsidRPr="001D69A4">
        <w:rPr>
          <w:rFonts w:ascii="Times New Roman" w:hAnsi="Times New Roman" w:cs="Times New Roman"/>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423E31" w:rsidRPr="001D69A4" w:rsidRDefault="00423E31" w:rsidP="001D69A4">
      <w:pPr>
        <w:pStyle w:val="a6"/>
        <w:jc w:val="both"/>
        <w:rPr>
          <w:rFonts w:ascii="Times New Roman" w:hAnsi="Times New Roman" w:cs="Times New Roman"/>
        </w:rPr>
      </w:pPr>
      <w:r w:rsidRPr="008237F5">
        <w:rPr>
          <w:rFonts w:ascii="Times New Roman" w:hAnsi="Times New Roman" w:cs="Times New Roman"/>
          <w:b/>
          <w:i/>
          <w:color w:val="auto"/>
          <w:u w:val="single"/>
        </w:rPr>
        <w:t>Связная речь</w:t>
      </w:r>
      <w:r w:rsidRPr="001D69A4">
        <w:rPr>
          <w:rFonts w:ascii="Times New Roman" w:hAnsi="Times New Roman" w:cs="Times New Roman"/>
          <w:color w:val="7030A0"/>
        </w:rPr>
        <w:t xml:space="preserve">. </w:t>
      </w:r>
      <w:r w:rsidRPr="001D69A4">
        <w:rPr>
          <w:rFonts w:ascii="Times New Roman" w:hAnsi="Times New Roman" w:cs="Times New Roman"/>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423E31" w:rsidRPr="001D69A4" w:rsidRDefault="00423E31" w:rsidP="001D69A4">
      <w:pPr>
        <w:pStyle w:val="a6"/>
        <w:jc w:val="both"/>
        <w:rPr>
          <w:rFonts w:ascii="Times New Roman" w:hAnsi="Times New Roman" w:cs="Times New Roman"/>
        </w:rPr>
      </w:pPr>
      <w:r w:rsidRPr="001D69A4">
        <w:rPr>
          <w:rFonts w:ascii="Times New Roman" w:hAnsi="Times New Roman" w:cs="Times New Roman"/>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w:t>
      </w:r>
      <w:r w:rsidRPr="001D69A4">
        <w:rPr>
          <w:rFonts w:ascii="Times New Roman" w:hAnsi="Times New Roman" w:cs="Times New Roman"/>
        </w:rPr>
        <w:lastRenderedPageBreak/>
        <w:t>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423E31" w:rsidRPr="001D69A4" w:rsidRDefault="00423E31" w:rsidP="001D69A4">
      <w:pPr>
        <w:pStyle w:val="a6"/>
        <w:jc w:val="both"/>
        <w:rPr>
          <w:rFonts w:ascii="Times New Roman" w:hAnsi="Times New Roman" w:cs="Times New Roman"/>
        </w:rPr>
      </w:pPr>
      <w:r w:rsidRPr="001D69A4">
        <w:rPr>
          <w:rFonts w:ascii="Times New Roman" w:hAnsi="Times New Roman" w:cs="Times New Roman"/>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423E31" w:rsidRPr="001D69A4" w:rsidRDefault="00423E31" w:rsidP="001D69A4">
      <w:pPr>
        <w:pStyle w:val="a6"/>
        <w:jc w:val="both"/>
        <w:rPr>
          <w:rFonts w:ascii="Times New Roman" w:hAnsi="Times New Roman" w:cs="Times New Roman"/>
        </w:rPr>
      </w:pPr>
      <w:r w:rsidRPr="008237F5">
        <w:rPr>
          <w:rFonts w:ascii="Times New Roman" w:hAnsi="Times New Roman" w:cs="Times New Roman"/>
          <w:b/>
          <w:i/>
          <w:color w:val="auto"/>
          <w:u w:val="single"/>
        </w:rPr>
        <w:t>Подготовка детей к обучению грамоте</w:t>
      </w:r>
      <w:r w:rsidRPr="001D69A4">
        <w:rPr>
          <w:rFonts w:ascii="Times New Roman" w:hAnsi="Times New Roman" w:cs="Times New Roman"/>
          <w:color w:val="7030A0"/>
        </w:rPr>
        <w:t xml:space="preserve">. </w:t>
      </w:r>
      <w:r w:rsidRPr="001D69A4">
        <w:rPr>
          <w:rFonts w:ascii="Times New Roman" w:hAnsi="Times New Roman" w:cs="Times New Roman"/>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1D69A4">
        <w:rPr>
          <w:rFonts w:ascii="Times New Roman" w:hAnsi="Times New Roman" w:cs="Times New Roman"/>
        </w:rPr>
        <w:t>четырехзвуковых</w:t>
      </w:r>
      <w:proofErr w:type="spellEnd"/>
      <w:r w:rsidRPr="001D69A4">
        <w:rPr>
          <w:rFonts w:ascii="Times New Roman" w:hAnsi="Times New Roman" w:cs="Times New Roman"/>
        </w:rPr>
        <w:t xml:space="preserve"> и </w:t>
      </w:r>
      <w:proofErr w:type="spellStart"/>
      <w:r w:rsidRPr="001D69A4">
        <w:rPr>
          <w:rFonts w:ascii="Times New Roman" w:hAnsi="Times New Roman" w:cs="Times New Roman"/>
        </w:rPr>
        <w:t>пятизвуковых</w:t>
      </w:r>
      <w:proofErr w:type="spellEnd"/>
      <w:r w:rsidRPr="001D69A4">
        <w:rPr>
          <w:rFonts w:ascii="Times New Roman" w:hAnsi="Times New Roman" w:cs="Times New Roman"/>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423E31" w:rsidRPr="001D69A4" w:rsidRDefault="00423E31" w:rsidP="001D69A4">
      <w:pPr>
        <w:pStyle w:val="a6"/>
        <w:jc w:val="both"/>
        <w:rPr>
          <w:rFonts w:ascii="Times New Roman" w:hAnsi="Times New Roman" w:cs="Times New Roman"/>
        </w:rPr>
      </w:pPr>
    </w:p>
    <w:p w:rsidR="00423E31" w:rsidRPr="001D69A4" w:rsidRDefault="00423E31" w:rsidP="001D69A4">
      <w:pPr>
        <w:pStyle w:val="a6"/>
        <w:jc w:val="both"/>
        <w:rPr>
          <w:rFonts w:ascii="Times New Roman" w:hAnsi="Times New Roman" w:cs="Times New Roman"/>
        </w:rPr>
      </w:pPr>
      <w:r w:rsidRPr="00D90C38">
        <w:rPr>
          <w:rFonts w:ascii="Times New Roman" w:hAnsi="Times New Roman" w:cs="Times New Roman"/>
          <w:b/>
        </w:rPr>
        <w:t>Решение совокупных задач воспитания в рамках образовательной области «Речевое развитие»</w:t>
      </w:r>
      <w:r w:rsidRPr="001D69A4">
        <w:rPr>
          <w:rFonts w:ascii="Times New Roman" w:hAnsi="Times New Roman" w:cs="Times New Roman"/>
        </w:rPr>
        <w:t xml:space="preserve"> направлено на приобщение детей к ценностям «Культура» и «Красота», что предполагает:</w:t>
      </w:r>
    </w:p>
    <w:p w:rsidR="00423E31" w:rsidRPr="001D69A4" w:rsidRDefault="00423E31" w:rsidP="00AE3F37">
      <w:pPr>
        <w:pStyle w:val="a6"/>
        <w:numPr>
          <w:ilvl w:val="0"/>
          <w:numId w:val="42"/>
        </w:numPr>
        <w:jc w:val="both"/>
        <w:rPr>
          <w:rFonts w:ascii="Times New Roman" w:hAnsi="Times New Roman" w:cs="Times New Roman"/>
        </w:rPr>
      </w:pPr>
      <w:r w:rsidRPr="001D69A4">
        <w:rPr>
          <w:rFonts w:ascii="Times New Roman" w:hAnsi="Times New Roman" w:cs="Times New Roman"/>
        </w:rPr>
        <w:t>владение формами речевого этикета, отражающими принятые в обществе правила и нормы культурного поведения;</w:t>
      </w:r>
    </w:p>
    <w:p w:rsidR="00423E31" w:rsidRPr="001D69A4" w:rsidRDefault="00423E31" w:rsidP="00AE3F37">
      <w:pPr>
        <w:pStyle w:val="a6"/>
        <w:numPr>
          <w:ilvl w:val="0"/>
          <w:numId w:val="42"/>
        </w:numPr>
        <w:jc w:val="both"/>
        <w:rPr>
          <w:rFonts w:ascii="Times New Roman" w:hAnsi="Times New Roman" w:cs="Times New Roman"/>
        </w:rPr>
      </w:pPr>
      <w:r w:rsidRPr="001D69A4">
        <w:rPr>
          <w:rFonts w:ascii="Times New Roman" w:hAnsi="Times New Roman" w:cs="Times New Roman"/>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423E31" w:rsidRPr="001D69A4" w:rsidRDefault="00423E31" w:rsidP="001D69A4">
      <w:pPr>
        <w:pStyle w:val="a6"/>
        <w:jc w:val="both"/>
        <w:rPr>
          <w:rFonts w:ascii="Times New Roman" w:hAnsi="Times New Roman" w:cs="Times New Roman"/>
        </w:rPr>
      </w:pPr>
    </w:p>
    <w:p w:rsidR="00CD10AC" w:rsidRPr="00847ECA" w:rsidRDefault="00CD10AC" w:rsidP="00847ECA">
      <w:pPr>
        <w:widowControl w:val="0"/>
        <w:overflowPunct w:val="0"/>
        <w:autoSpaceDE w:val="0"/>
        <w:autoSpaceDN w:val="0"/>
        <w:adjustRightInd w:val="0"/>
        <w:ind w:right="-567"/>
        <w:jc w:val="center"/>
        <w:rPr>
          <w:b/>
          <w:bCs/>
        </w:rPr>
      </w:pPr>
      <w:r w:rsidRPr="00CB46FE">
        <w:rPr>
          <w:b/>
          <w:bCs/>
        </w:rPr>
        <w:t>2.1.5.</w:t>
      </w:r>
      <w:r w:rsidRPr="00CB46FE">
        <w:rPr>
          <w:b/>
        </w:rPr>
        <w:t xml:space="preserve"> </w:t>
      </w:r>
      <w:r w:rsidRPr="00CB46FE">
        <w:rPr>
          <w:b/>
          <w:bCs/>
        </w:rPr>
        <w:t>Образовательная область «Художественно-эстетическое развитие»</w:t>
      </w:r>
      <w:r w:rsidRPr="00CB46FE">
        <w:rPr>
          <w:b/>
        </w:rPr>
        <w:t xml:space="preserve"> </w:t>
      </w:r>
      <w:r w:rsidR="00CB46FE">
        <w:rPr>
          <w:b/>
          <w:bCs/>
        </w:rPr>
        <w:t>(ФОП ДО, п.21)</w:t>
      </w:r>
    </w:p>
    <w:p w:rsidR="00CD10AC" w:rsidRPr="00CB46FE" w:rsidRDefault="00CD10AC" w:rsidP="00CB46FE">
      <w:pPr>
        <w:pStyle w:val="a6"/>
        <w:jc w:val="both"/>
        <w:rPr>
          <w:rFonts w:ascii="Times New Roman" w:hAnsi="Times New Roman" w:cs="Times New Roman"/>
          <w:i/>
        </w:rPr>
      </w:pPr>
      <w:r w:rsidRPr="00CB46FE">
        <w:rPr>
          <w:rFonts w:ascii="Times New Roman" w:hAnsi="Times New Roman" w:cs="Times New Roman"/>
          <w:i/>
        </w:rPr>
        <w:t>«Художественно-эстетическое развитие</w:t>
      </w:r>
      <w:r w:rsidR="00E026DF">
        <w:rPr>
          <w:rFonts w:ascii="Times New Roman" w:hAnsi="Times New Roman" w:cs="Times New Roman"/>
          <w:i/>
        </w:rPr>
        <w:t>»</w:t>
      </w:r>
      <w:r w:rsidRPr="00CB46FE">
        <w:rPr>
          <w:rFonts w:ascii="Times New Roman" w:hAnsi="Times New Roman" w:cs="Times New Roman"/>
          <w:i/>
        </w:rPr>
        <w:t xml:space="preserve"> предполагает: </w:t>
      </w:r>
    </w:p>
    <w:p w:rsidR="00CD10AC" w:rsidRPr="00CB46FE" w:rsidRDefault="00CD10AC" w:rsidP="00AE3F37">
      <w:pPr>
        <w:pStyle w:val="a6"/>
        <w:numPr>
          <w:ilvl w:val="0"/>
          <w:numId w:val="43"/>
        </w:numPr>
        <w:jc w:val="both"/>
        <w:rPr>
          <w:rFonts w:ascii="Times New Roman" w:hAnsi="Times New Roman" w:cs="Times New Roman"/>
        </w:rPr>
      </w:pPr>
      <w:r w:rsidRPr="00CB46FE">
        <w:rPr>
          <w:rFonts w:ascii="Times New Roman" w:hAnsi="Times New Roman" w:cs="Times New Roman"/>
        </w:rPr>
        <w:t xml:space="preserve">развитие предпосылок ценностно-смыслового восприятия и понимания мира природы и произведений искусства (словесного, музыкального, изобразительного); </w:t>
      </w:r>
    </w:p>
    <w:p w:rsidR="00CD10AC" w:rsidRPr="00CB46FE" w:rsidRDefault="00CD10AC" w:rsidP="00AE3F37">
      <w:pPr>
        <w:pStyle w:val="a6"/>
        <w:numPr>
          <w:ilvl w:val="0"/>
          <w:numId w:val="43"/>
        </w:numPr>
        <w:jc w:val="both"/>
        <w:rPr>
          <w:rFonts w:ascii="Times New Roman" w:hAnsi="Times New Roman" w:cs="Times New Roman"/>
        </w:rPr>
      </w:pPr>
      <w:r w:rsidRPr="00CB46FE">
        <w:rPr>
          <w:rFonts w:ascii="Times New Roman" w:hAnsi="Times New Roman" w:cs="Times New Roman"/>
        </w:rPr>
        <w:t xml:space="preserve">становление эстетического и эмоционально-нравственного отношения к окружающему миру, воспитание эстетического вкуса; </w:t>
      </w:r>
    </w:p>
    <w:p w:rsidR="00CD10AC" w:rsidRPr="00CB46FE" w:rsidRDefault="00CD10AC" w:rsidP="00AE3F37">
      <w:pPr>
        <w:pStyle w:val="a6"/>
        <w:numPr>
          <w:ilvl w:val="0"/>
          <w:numId w:val="43"/>
        </w:numPr>
        <w:jc w:val="both"/>
        <w:rPr>
          <w:rFonts w:ascii="Times New Roman" w:hAnsi="Times New Roman" w:cs="Times New Roman"/>
        </w:rPr>
      </w:pPr>
      <w:r w:rsidRPr="00CB46FE">
        <w:rPr>
          <w:rFonts w:ascii="Times New Roman" w:hAnsi="Times New Roman" w:cs="Times New Roman"/>
        </w:rPr>
        <w:t>формирование элементарных представлений о видах искусства (музыка, живопись, театр, народное искусство и другое);</w:t>
      </w:r>
    </w:p>
    <w:p w:rsidR="00CD10AC" w:rsidRPr="00CB46FE" w:rsidRDefault="00CD10AC" w:rsidP="00AE3F37">
      <w:pPr>
        <w:pStyle w:val="a6"/>
        <w:numPr>
          <w:ilvl w:val="0"/>
          <w:numId w:val="43"/>
        </w:numPr>
        <w:jc w:val="both"/>
        <w:rPr>
          <w:rFonts w:ascii="Times New Roman" w:hAnsi="Times New Roman" w:cs="Times New Roman"/>
        </w:rPr>
      </w:pPr>
      <w:r w:rsidRPr="00CB46FE">
        <w:rPr>
          <w:rFonts w:ascii="Times New Roman" w:hAnsi="Times New Roman" w:cs="Times New Roman"/>
        </w:rPr>
        <w:t xml:space="preserve">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другое); </w:t>
      </w:r>
    </w:p>
    <w:p w:rsidR="00CD10AC" w:rsidRPr="00CB46FE" w:rsidRDefault="00CD10AC" w:rsidP="00AE3F37">
      <w:pPr>
        <w:pStyle w:val="a6"/>
        <w:numPr>
          <w:ilvl w:val="0"/>
          <w:numId w:val="43"/>
        </w:numPr>
        <w:jc w:val="both"/>
        <w:rPr>
          <w:rFonts w:ascii="Times New Roman" w:hAnsi="Times New Roman" w:cs="Times New Roman"/>
        </w:rPr>
      </w:pPr>
      <w:r w:rsidRPr="00CB46FE">
        <w:rPr>
          <w:rFonts w:ascii="Times New Roman" w:hAnsi="Times New Roman" w:cs="Times New Roman"/>
        </w:rPr>
        <w:t xml:space="preserve">освоение разнообразных средств художественной выразительности в различных видах искусства; </w:t>
      </w:r>
    </w:p>
    <w:p w:rsidR="00CD10AC" w:rsidRPr="00CB46FE" w:rsidRDefault="00CD10AC" w:rsidP="00AE3F37">
      <w:pPr>
        <w:pStyle w:val="a6"/>
        <w:numPr>
          <w:ilvl w:val="0"/>
          <w:numId w:val="43"/>
        </w:numPr>
        <w:jc w:val="both"/>
        <w:rPr>
          <w:rFonts w:ascii="Times New Roman" w:hAnsi="Times New Roman" w:cs="Times New Roman"/>
        </w:rPr>
      </w:pPr>
      <w:r w:rsidRPr="00CB46FE">
        <w:rPr>
          <w:rFonts w:ascii="Times New Roman" w:hAnsi="Times New Roman" w:cs="Times New Roman"/>
        </w:rPr>
        <w:t>реализацию художественно-творческих способностей ребенка в повседневной жизни и различных видах досуговой деятельности (праздники, развлечения и другое);</w:t>
      </w:r>
    </w:p>
    <w:p w:rsidR="00CD10AC" w:rsidRPr="00CB46FE" w:rsidRDefault="00CD10AC" w:rsidP="00AE3F37">
      <w:pPr>
        <w:pStyle w:val="a6"/>
        <w:numPr>
          <w:ilvl w:val="0"/>
          <w:numId w:val="43"/>
        </w:numPr>
        <w:jc w:val="both"/>
        <w:rPr>
          <w:rFonts w:ascii="Times New Roman" w:hAnsi="Times New Roman" w:cs="Times New Roman"/>
        </w:rPr>
      </w:pPr>
      <w:r w:rsidRPr="00CB46FE">
        <w:rPr>
          <w:rFonts w:ascii="Times New Roman" w:hAnsi="Times New Roman" w:cs="Times New Roman"/>
        </w:rP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другое)».</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i/>
        </w:rPr>
        <w:t>Содержание образовательной области «Художественно-эстетическое развитие» представлено тематическими блоками (направлениями):</w:t>
      </w:r>
      <w:r w:rsidRPr="00CB46FE">
        <w:rPr>
          <w:rFonts w:ascii="Times New Roman" w:hAnsi="Times New Roman" w:cs="Times New Roman"/>
        </w:rPr>
        <w:t xml:space="preserve"> </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 xml:space="preserve">1) «Приобщение к искусству», </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 xml:space="preserve">2) «Изобразительная деятельность», </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 xml:space="preserve">3) «Конструктивная деятельность», </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lastRenderedPageBreak/>
        <w:t xml:space="preserve">4) «Музыкальная деятельность», </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 xml:space="preserve">5) «Театрализованная деятельность», </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6) «Культурно-досуговая деятельность»</w:t>
      </w:r>
    </w:p>
    <w:p w:rsidR="00CD10AC" w:rsidRPr="00CB46FE" w:rsidRDefault="00CD10AC" w:rsidP="00CB46FE">
      <w:pPr>
        <w:pStyle w:val="a6"/>
        <w:jc w:val="both"/>
        <w:rPr>
          <w:rFonts w:ascii="Times New Roman" w:hAnsi="Times New Roman" w:cs="Times New Roman"/>
        </w:rPr>
      </w:pPr>
    </w:p>
    <w:p w:rsidR="00CD10AC" w:rsidRPr="00E026DF" w:rsidRDefault="006F5BDF" w:rsidP="00E026DF">
      <w:pPr>
        <w:pStyle w:val="a6"/>
        <w:jc w:val="center"/>
        <w:rPr>
          <w:rFonts w:ascii="Times New Roman" w:hAnsi="Times New Roman" w:cs="Times New Roman"/>
          <w:b/>
        </w:rPr>
      </w:pPr>
      <w:r>
        <w:rPr>
          <w:rFonts w:ascii="Times New Roman" w:hAnsi="Times New Roman" w:cs="Times New Roman"/>
          <w:b/>
        </w:rPr>
        <w:t xml:space="preserve">2.1.5. </w:t>
      </w:r>
      <w:r w:rsidR="00CD10AC" w:rsidRPr="00E026DF">
        <w:rPr>
          <w:rFonts w:ascii="Times New Roman" w:hAnsi="Times New Roman" w:cs="Times New Roman"/>
          <w:b/>
        </w:rPr>
        <w:t>Задачи и содержание образовательной деятельности по направлению</w:t>
      </w:r>
    </w:p>
    <w:p w:rsidR="00CD10AC" w:rsidRPr="00E026DF" w:rsidRDefault="00CD10AC" w:rsidP="00E026DF">
      <w:pPr>
        <w:pStyle w:val="a6"/>
        <w:jc w:val="center"/>
        <w:rPr>
          <w:rFonts w:ascii="Times New Roman" w:hAnsi="Times New Roman" w:cs="Times New Roman"/>
          <w:b/>
        </w:rPr>
      </w:pPr>
      <w:r w:rsidRPr="00E026DF">
        <w:rPr>
          <w:rFonts w:ascii="Times New Roman" w:hAnsi="Times New Roman" w:cs="Times New Roman"/>
          <w:b/>
        </w:rPr>
        <w:t>«Художественно-эстетическое развитие»</w:t>
      </w:r>
    </w:p>
    <w:p w:rsidR="00E026DF" w:rsidRPr="00E026DF" w:rsidRDefault="00E026DF" w:rsidP="00E026DF">
      <w:pPr>
        <w:pStyle w:val="a6"/>
        <w:jc w:val="center"/>
        <w:rPr>
          <w:rFonts w:ascii="Times New Roman" w:hAnsi="Times New Roman" w:cs="Times New Roman"/>
          <w:b/>
        </w:rPr>
      </w:pPr>
      <w:r w:rsidRPr="00E026DF">
        <w:rPr>
          <w:rFonts w:ascii="Times New Roman" w:hAnsi="Times New Roman" w:cs="Times New Roman"/>
          <w:b/>
        </w:rPr>
        <w:t>о</w:t>
      </w:r>
      <w:r w:rsidR="00CD10AC" w:rsidRPr="00E026DF">
        <w:rPr>
          <w:rFonts w:ascii="Times New Roman" w:hAnsi="Times New Roman" w:cs="Times New Roman"/>
          <w:b/>
        </w:rPr>
        <w:t xml:space="preserve">т 2 лет до 3 лет. </w:t>
      </w:r>
      <w:r w:rsidRPr="00E026DF">
        <w:rPr>
          <w:rFonts w:ascii="Times New Roman" w:hAnsi="Times New Roman" w:cs="Times New Roman"/>
          <w:b/>
        </w:rPr>
        <w:t>(</w:t>
      </w:r>
      <w:r w:rsidR="00CD10AC" w:rsidRPr="00E026DF">
        <w:rPr>
          <w:rFonts w:ascii="Times New Roman" w:hAnsi="Times New Roman" w:cs="Times New Roman"/>
          <w:b/>
        </w:rPr>
        <w:t>ФОП ДО, п.21</w:t>
      </w:r>
      <w:r w:rsidRPr="00E026DF">
        <w:rPr>
          <w:rFonts w:ascii="Times New Roman" w:hAnsi="Times New Roman" w:cs="Times New Roman"/>
          <w:b/>
        </w:rPr>
        <w:t>.3.)</w:t>
      </w:r>
    </w:p>
    <w:p w:rsidR="00CD10AC" w:rsidRPr="00CB46FE" w:rsidRDefault="00E026DF" w:rsidP="00CB46FE">
      <w:pPr>
        <w:pStyle w:val="a6"/>
        <w:jc w:val="both"/>
        <w:rPr>
          <w:rFonts w:ascii="Times New Roman" w:hAnsi="Times New Roman" w:cs="Times New Roman"/>
        </w:rPr>
      </w:pPr>
      <w:r w:rsidRPr="00CB46FE">
        <w:rPr>
          <w:rFonts w:ascii="Times New Roman" w:hAnsi="Times New Roman" w:cs="Times New Roman"/>
        </w:rPr>
        <w:t xml:space="preserve"> </w:t>
      </w:r>
      <w:r w:rsidR="00CD10AC" w:rsidRPr="00CB46FE">
        <w:rPr>
          <w:rFonts w:ascii="Times New Roman" w:hAnsi="Times New Roman" w:cs="Times New Roman"/>
        </w:rPr>
        <w:t xml:space="preserve">В области   художественно-эстетического   развития   основными   задачами образовательной деятельности являются: </w:t>
      </w:r>
    </w:p>
    <w:p w:rsidR="00CD10AC" w:rsidRPr="00E026DF" w:rsidRDefault="00CD10AC" w:rsidP="00CB46FE">
      <w:pPr>
        <w:pStyle w:val="a6"/>
        <w:jc w:val="both"/>
        <w:rPr>
          <w:rFonts w:ascii="Times New Roman" w:hAnsi="Times New Roman" w:cs="Times New Roman"/>
          <w:i/>
        </w:rPr>
      </w:pPr>
      <w:r w:rsidRPr="00E026DF">
        <w:rPr>
          <w:rFonts w:ascii="Times New Roman" w:hAnsi="Times New Roman" w:cs="Times New Roman"/>
          <w:i/>
        </w:rPr>
        <w:t xml:space="preserve">Приобщение к искусству: </w:t>
      </w:r>
    </w:p>
    <w:p w:rsidR="00CD10AC" w:rsidRPr="00CB46FE" w:rsidRDefault="00CD10AC" w:rsidP="00AE3F37">
      <w:pPr>
        <w:pStyle w:val="a6"/>
        <w:numPr>
          <w:ilvl w:val="0"/>
          <w:numId w:val="44"/>
        </w:numPr>
        <w:jc w:val="both"/>
        <w:rPr>
          <w:rFonts w:ascii="Times New Roman" w:hAnsi="Times New Roman" w:cs="Times New Roman"/>
        </w:rPr>
      </w:pPr>
      <w:r w:rsidRPr="00CB46FE">
        <w:rPr>
          <w:rFonts w:ascii="Times New Roman" w:hAnsi="Times New Roman" w:cs="Times New Roman"/>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CD10AC" w:rsidRPr="00CB46FE" w:rsidRDefault="00CD10AC" w:rsidP="00AE3F37">
      <w:pPr>
        <w:pStyle w:val="a6"/>
        <w:numPr>
          <w:ilvl w:val="0"/>
          <w:numId w:val="44"/>
        </w:numPr>
        <w:jc w:val="both"/>
        <w:rPr>
          <w:rFonts w:ascii="Times New Roman" w:hAnsi="Times New Roman" w:cs="Times New Roman"/>
        </w:rPr>
      </w:pPr>
      <w:r w:rsidRPr="00CB46FE">
        <w:rPr>
          <w:rFonts w:ascii="Times New Roman" w:hAnsi="Times New Roman" w:cs="Times New Roman"/>
        </w:rPr>
        <w:t>интерес, внимание, любознательность, стремлению к эмоциональному отклику детей на отдельные эстетические свойства и качества предметов и явлений окружающей действительности;</w:t>
      </w:r>
    </w:p>
    <w:p w:rsidR="00CD10AC" w:rsidRPr="00CB46FE" w:rsidRDefault="00CD10AC" w:rsidP="00AE3F37">
      <w:pPr>
        <w:pStyle w:val="a6"/>
        <w:numPr>
          <w:ilvl w:val="0"/>
          <w:numId w:val="44"/>
        </w:numPr>
        <w:jc w:val="both"/>
        <w:rPr>
          <w:rFonts w:ascii="Times New Roman" w:hAnsi="Times New Roman" w:cs="Times New Roman"/>
        </w:rPr>
      </w:pPr>
      <w:r w:rsidRPr="00CB46FE">
        <w:rPr>
          <w:rFonts w:ascii="Times New Roman" w:hAnsi="Times New Roman" w:cs="Times New Roman"/>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CD10AC" w:rsidRPr="00CB46FE" w:rsidRDefault="00CD10AC" w:rsidP="00AE3F37">
      <w:pPr>
        <w:pStyle w:val="a6"/>
        <w:numPr>
          <w:ilvl w:val="0"/>
          <w:numId w:val="44"/>
        </w:numPr>
        <w:jc w:val="both"/>
        <w:rPr>
          <w:rFonts w:ascii="Times New Roman" w:hAnsi="Times New Roman" w:cs="Times New Roman"/>
        </w:rPr>
      </w:pPr>
      <w:r w:rsidRPr="00CB46FE">
        <w:rPr>
          <w:rFonts w:ascii="Times New Roman" w:hAnsi="Times New Roman" w:cs="Times New Roman"/>
        </w:rPr>
        <w:t xml:space="preserve">познакомить детей с народными игрушками (дымковской, </w:t>
      </w:r>
      <w:proofErr w:type="spellStart"/>
      <w:r w:rsidRPr="00CB46FE">
        <w:rPr>
          <w:rFonts w:ascii="Times New Roman" w:hAnsi="Times New Roman" w:cs="Times New Roman"/>
        </w:rPr>
        <w:t>богородской</w:t>
      </w:r>
      <w:proofErr w:type="spellEnd"/>
      <w:r w:rsidRPr="00CB46FE">
        <w:rPr>
          <w:rFonts w:ascii="Times New Roman" w:hAnsi="Times New Roman" w:cs="Times New Roman"/>
        </w:rPr>
        <w:t>, матрешкой и другими).</w:t>
      </w:r>
    </w:p>
    <w:p w:rsidR="00CD10AC" w:rsidRPr="00CB46FE" w:rsidRDefault="00CD10AC" w:rsidP="00AE3F37">
      <w:pPr>
        <w:pStyle w:val="a6"/>
        <w:numPr>
          <w:ilvl w:val="0"/>
          <w:numId w:val="44"/>
        </w:numPr>
        <w:jc w:val="both"/>
        <w:rPr>
          <w:rFonts w:ascii="Times New Roman" w:hAnsi="Times New Roman" w:cs="Times New Roman"/>
        </w:rPr>
      </w:pPr>
      <w:r w:rsidRPr="00CB46FE">
        <w:rPr>
          <w:rFonts w:ascii="Times New Roman" w:hAnsi="Times New Roman" w:cs="Times New Roman"/>
        </w:rPr>
        <w:t>поддерживать интерес к малым формам фольклора (</w:t>
      </w:r>
      <w:proofErr w:type="spellStart"/>
      <w:r w:rsidRPr="00CB46FE">
        <w:rPr>
          <w:rFonts w:ascii="Times New Roman" w:hAnsi="Times New Roman" w:cs="Times New Roman"/>
        </w:rPr>
        <w:t>пестушки</w:t>
      </w:r>
      <w:proofErr w:type="spellEnd"/>
      <w:r w:rsidRPr="00CB46FE">
        <w:rPr>
          <w:rFonts w:ascii="Times New Roman" w:hAnsi="Times New Roman" w:cs="Times New Roman"/>
        </w:rPr>
        <w:t xml:space="preserve">, </w:t>
      </w:r>
      <w:proofErr w:type="spellStart"/>
      <w:r w:rsidRPr="00CB46FE">
        <w:rPr>
          <w:rFonts w:ascii="Times New Roman" w:hAnsi="Times New Roman" w:cs="Times New Roman"/>
        </w:rPr>
        <w:t>заклички</w:t>
      </w:r>
      <w:proofErr w:type="spellEnd"/>
      <w:r w:rsidRPr="00CB46FE">
        <w:rPr>
          <w:rFonts w:ascii="Times New Roman" w:hAnsi="Times New Roman" w:cs="Times New Roman"/>
        </w:rPr>
        <w:t>, прибаутки).</w:t>
      </w:r>
    </w:p>
    <w:p w:rsidR="00CD10AC" w:rsidRPr="00CB46FE" w:rsidRDefault="00CD10AC" w:rsidP="00AE3F37">
      <w:pPr>
        <w:pStyle w:val="a6"/>
        <w:numPr>
          <w:ilvl w:val="0"/>
          <w:numId w:val="44"/>
        </w:numPr>
        <w:jc w:val="both"/>
        <w:rPr>
          <w:rFonts w:ascii="Times New Roman" w:hAnsi="Times New Roman" w:cs="Times New Roman"/>
        </w:rPr>
      </w:pPr>
      <w:r w:rsidRPr="00CB46FE">
        <w:rPr>
          <w:rFonts w:ascii="Times New Roman" w:hAnsi="Times New Roman" w:cs="Times New Roman"/>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CD10AC" w:rsidRPr="00E026DF" w:rsidRDefault="00CD10AC" w:rsidP="00CB46FE">
      <w:pPr>
        <w:pStyle w:val="a6"/>
        <w:jc w:val="both"/>
        <w:rPr>
          <w:rFonts w:ascii="Times New Roman" w:hAnsi="Times New Roman" w:cs="Times New Roman"/>
          <w:i/>
        </w:rPr>
      </w:pPr>
      <w:r w:rsidRPr="00E026DF">
        <w:rPr>
          <w:rFonts w:ascii="Times New Roman" w:hAnsi="Times New Roman" w:cs="Times New Roman"/>
          <w:i/>
        </w:rPr>
        <w:t>Изобразительная деятельность:</w:t>
      </w:r>
    </w:p>
    <w:p w:rsidR="00CD10AC" w:rsidRPr="00CB46FE" w:rsidRDefault="00CD10AC" w:rsidP="00AE3F37">
      <w:pPr>
        <w:pStyle w:val="a6"/>
        <w:numPr>
          <w:ilvl w:val="0"/>
          <w:numId w:val="45"/>
        </w:numPr>
        <w:jc w:val="both"/>
        <w:rPr>
          <w:rFonts w:ascii="Times New Roman" w:hAnsi="Times New Roman" w:cs="Times New Roman"/>
        </w:rPr>
      </w:pPr>
      <w:r w:rsidRPr="00CB46FE">
        <w:rPr>
          <w:rFonts w:ascii="Times New Roman" w:hAnsi="Times New Roman" w:cs="Times New Roman"/>
        </w:rPr>
        <w:t>воспитывать интерес к изобразительной деятельности (рисованию, лепке) совместно со взрослым и самостоятельно;</w:t>
      </w:r>
    </w:p>
    <w:p w:rsidR="00CD10AC" w:rsidRPr="00CB46FE" w:rsidRDefault="00CD10AC" w:rsidP="00AE3F37">
      <w:pPr>
        <w:pStyle w:val="a6"/>
        <w:numPr>
          <w:ilvl w:val="0"/>
          <w:numId w:val="45"/>
        </w:numPr>
        <w:jc w:val="both"/>
        <w:rPr>
          <w:rFonts w:ascii="Times New Roman" w:hAnsi="Times New Roman" w:cs="Times New Roman"/>
        </w:rPr>
      </w:pPr>
      <w:r w:rsidRPr="00CB46FE">
        <w:rPr>
          <w:rFonts w:ascii="Times New Roman" w:hAnsi="Times New Roman" w:cs="Times New Roman"/>
        </w:rPr>
        <w:t>развивать положительные эмоции на предложение нарисовать, слепить; научить правильно держать карандаш, кисть;</w:t>
      </w:r>
    </w:p>
    <w:p w:rsidR="00CD10AC" w:rsidRPr="00CB46FE" w:rsidRDefault="00CD10AC" w:rsidP="00AE3F37">
      <w:pPr>
        <w:pStyle w:val="a6"/>
        <w:numPr>
          <w:ilvl w:val="0"/>
          <w:numId w:val="45"/>
        </w:numPr>
        <w:jc w:val="both"/>
        <w:rPr>
          <w:rFonts w:ascii="Times New Roman" w:hAnsi="Times New Roman" w:cs="Times New Roman"/>
        </w:rPr>
      </w:pPr>
      <w:r w:rsidRPr="00CB46FE">
        <w:rPr>
          <w:rFonts w:ascii="Times New Roman" w:hAnsi="Times New Roman" w:cs="Times New Roman"/>
        </w:rPr>
        <w:t>развивать сенсорные основы изобразительной деятельности: восприятие предмета разной формы, цвета (начиная с контрастных цветов);</w:t>
      </w:r>
    </w:p>
    <w:p w:rsidR="00CD10AC" w:rsidRPr="00CB46FE" w:rsidRDefault="00CD10AC" w:rsidP="00AE3F37">
      <w:pPr>
        <w:pStyle w:val="a6"/>
        <w:numPr>
          <w:ilvl w:val="0"/>
          <w:numId w:val="45"/>
        </w:numPr>
        <w:jc w:val="both"/>
        <w:rPr>
          <w:rFonts w:ascii="Times New Roman" w:hAnsi="Times New Roman" w:cs="Times New Roman"/>
        </w:rPr>
      </w:pPr>
      <w:r w:rsidRPr="00CB46FE">
        <w:rPr>
          <w:rFonts w:ascii="Times New Roman" w:hAnsi="Times New Roman" w:cs="Times New Roman"/>
        </w:rPr>
        <w:t>включать движение рук по предмету при знакомстве с его формой; познакомить со свойствами глины, пластилина, пластической массы;</w:t>
      </w:r>
    </w:p>
    <w:p w:rsidR="00CD10AC" w:rsidRPr="00CB46FE" w:rsidRDefault="00CD10AC" w:rsidP="00AE3F37">
      <w:pPr>
        <w:pStyle w:val="a6"/>
        <w:numPr>
          <w:ilvl w:val="0"/>
          <w:numId w:val="45"/>
        </w:numPr>
        <w:jc w:val="both"/>
        <w:rPr>
          <w:rFonts w:ascii="Times New Roman" w:hAnsi="Times New Roman" w:cs="Times New Roman"/>
        </w:rPr>
      </w:pPr>
      <w:r w:rsidRPr="00CB46FE">
        <w:rPr>
          <w:rFonts w:ascii="Times New Roman" w:hAnsi="Times New Roman" w:cs="Times New Roman"/>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CD10AC" w:rsidRPr="00E026DF" w:rsidRDefault="00CD10AC" w:rsidP="00CB46FE">
      <w:pPr>
        <w:pStyle w:val="a6"/>
        <w:jc w:val="both"/>
        <w:rPr>
          <w:rFonts w:ascii="Times New Roman" w:hAnsi="Times New Roman" w:cs="Times New Roman"/>
          <w:i/>
        </w:rPr>
      </w:pPr>
      <w:r w:rsidRPr="00E026DF">
        <w:rPr>
          <w:rFonts w:ascii="Times New Roman" w:hAnsi="Times New Roman" w:cs="Times New Roman"/>
          <w:i/>
        </w:rPr>
        <w:t>Конструктивная деятельность:</w:t>
      </w:r>
    </w:p>
    <w:p w:rsidR="00CD10AC" w:rsidRPr="00CB46FE" w:rsidRDefault="00CD10AC" w:rsidP="00AE3F37">
      <w:pPr>
        <w:pStyle w:val="a6"/>
        <w:numPr>
          <w:ilvl w:val="0"/>
          <w:numId w:val="46"/>
        </w:numPr>
        <w:jc w:val="both"/>
        <w:rPr>
          <w:rFonts w:ascii="Times New Roman" w:hAnsi="Times New Roman" w:cs="Times New Roman"/>
        </w:rPr>
      </w:pPr>
      <w:r w:rsidRPr="00CB46FE">
        <w:rPr>
          <w:rFonts w:ascii="Times New Roman" w:hAnsi="Times New Roman" w:cs="Times New Roman"/>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CD10AC" w:rsidRPr="00CB46FE" w:rsidRDefault="00CD10AC" w:rsidP="00AE3F37">
      <w:pPr>
        <w:pStyle w:val="a6"/>
        <w:numPr>
          <w:ilvl w:val="0"/>
          <w:numId w:val="46"/>
        </w:numPr>
        <w:jc w:val="both"/>
        <w:rPr>
          <w:rFonts w:ascii="Times New Roman" w:hAnsi="Times New Roman" w:cs="Times New Roman"/>
        </w:rPr>
      </w:pPr>
      <w:r w:rsidRPr="00CB46FE">
        <w:rPr>
          <w:rFonts w:ascii="Times New Roman" w:hAnsi="Times New Roman" w:cs="Times New Roman"/>
        </w:rPr>
        <w:t>развивать интерес к конструктивной деятельности, поддерживать желание детей строить самостоятельно.</w:t>
      </w:r>
    </w:p>
    <w:p w:rsidR="00CD10AC" w:rsidRPr="00CB46FE" w:rsidRDefault="00CD10AC" w:rsidP="00AE3F37">
      <w:pPr>
        <w:pStyle w:val="a6"/>
        <w:numPr>
          <w:ilvl w:val="0"/>
          <w:numId w:val="46"/>
        </w:numPr>
        <w:jc w:val="both"/>
        <w:rPr>
          <w:rFonts w:ascii="Times New Roman" w:hAnsi="Times New Roman" w:cs="Times New Roman"/>
        </w:rPr>
      </w:pPr>
      <w:r w:rsidRPr="00CB46FE">
        <w:rPr>
          <w:rFonts w:ascii="Times New Roman" w:hAnsi="Times New Roman" w:cs="Times New Roman"/>
        </w:rPr>
        <w:t>Музыкальная деятельность:</w:t>
      </w:r>
    </w:p>
    <w:p w:rsidR="00CD10AC" w:rsidRPr="00CB46FE" w:rsidRDefault="00CD10AC" w:rsidP="00AE3F37">
      <w:pPr>
        <w:pStyle w:val="a6"/>
        <w:numPr>
          <w:ilvl w:val="0"/>
          <w:numId w:val="46"/>
        </w:numPr>
        <w:jc w:val="both"/>
        <w:rPr>
          <w:rFonts w:ascii="Times New Roman" w:hAnsi="Times New Roman" w:cs="Times New Roman"/>
        </w:rPr>
      </w:pPr>
      <w:r w:rsidRPr="00CB46FE">
        <w:rPr>
          <w:rFonts w:ascii="Times New Roman" w:hAnsi="Times New Roman" w:cs="Times New Roman"/>
        </w:rPr>
        <w:t>воспитывать интерес к музыке, желание слушать музыку, подпевать, выполнять простейшие танцевальные движения;</w:t>
      </w:r>
    </w:p>
    <w:p w:rsidR="00CD10AC" w:rsidRPr="00CB46FE" w:rsidRDefault="00CD10AC" w:rsidP="00AE3F37">
      <w:pPr>
        <w:pStyle w:val="a6"/>
        <w:numPr>
          <w:ilvl w:val="0"/>
          <w:numId w:val="46"/>
        </w:numPr>
        <w:jc w:val="both"/>
        <w:rPr>
          <w:rFonts w:ascii="Times New Roman" w:hAnsi="Times New Roman" w:cs="Times New Roman"/>
        </w:rPr>
      </w:pPr>
      <w:r w:rsidRPr="00CB46FE">
        <w:rPr>
          <w:rFonts w:ascii="Times New Roman" w:hAnsi="Times New Roman" w:cs="Times New Roman"/>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CD10AC" w:rsidRPr="00E026DF" w:rsidRDefault="00CD10AC" w:rsidP="00CB46FE">
      <w:pPr>
        <w:pStyle w:val="a6"/>
        <w:jc w:val="both"/>
        <w:rPr>
          <w:rFonts w:ascii="Times New Roman" w:hAnsi="Times New Roman" w:cs="Times New Roman"/>
          <w:i/>
        </w:rPr>
      </w:pPr>
      <w:r w:rsidRPr="00E026DF">
        <w:rPr>
          <w:rFonts w:ascii="Times New Roman" w:hAnsi="Times New Roman" w:cs="Times New Roman"/>
          <w:i/>
        </w:rPr>
        <w:t>Театрализованная деятельность:</w:t>
      </w:r>
    </w:p>
    <w:p w:rsidR="00CD10AC" w:rsidRPr="00CB46FE" w:rsidRDefault="00CD10AC" w:rsidP="00AE3F37">
      <w:pPr>
        <w:pStyle w:val="a6"/>
        <w:numPr>
          <w:ilvl w:val="0"/>
          <w:numId w:val="47"/>
        </w:numPr>
        <w:jc w:val="both"/>
        <w:rPr>
          <w:rFonts w:ascii="Times New Roman" w:hAnsi="Times New Roman" w:cs="Times New Roman"/>
        </w:rPr>
      </w:pPr>
      <w:r w:rsidRPr="00CB46FE">
        <w:rPr>
          <w:rFonts w:ascii="Times New Roman" w:hAnsi="Times New Roman" w:cs="Times New Roman"/>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w:t>
      </w:r>
      <w:r w:rsidRPr="00CB46FE">
        <w:rPr>
          <w:rFonts w:ascii="Times New Roman" w:hAnsi="Times New Roman" w:cs="Times New Roman"/>
        </w:rPr>
        <w:lastRenderedPageBreak/>
        <w:t>на деревенский двор);</w:t>
      </w:r>
    </w:p>
    <w:p w:rsidR="00CD10AC" w:rsidRPr="00CB46FE" w:rsidRDefault="00CD10AC" w:rsidP="00AE3F37">
      <w:pPr>
        <w:pStyle w:val="a6"/>
        <w:numPr>
          <w:ilvl w:val="0"/>
          <w:numId w:val="47"/>
        </w:numPr>
        <w:jc w:val="both"/>
        <w:rPr>
          <w:rFonts w:ascii="Times New Roman" w:hAnsi="Times New Roman" w:cs="Times New Roman"/>
        </w:rPr>
      </w:pPr>
      <w:r w:rsidRPr="00CB46FE">
        <w:rPr>
          <w:rFonts w:ascii="Times New Roman" w:hAnsi="Times New Roman" w:cs="Times New Roman"/>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D10AC" w:rsidRPr="00CB46FE" w:rsidRDefault="00CD10AC" w:rsidP="00AE3F37">
      <w:pPr>
        <w:pStyle w:val="a6"/>
        <w:numPr>
          <w:ilvl w:val="0"/>
          <w:numId w:val="47"/>
        </w:numPr>
        <w:jc w:val="both"/>
        <w:rPr>
          <w:rFonts w:ascii="Times New Roman" w:hAnsi="Times New Roman" w:cs="Times New Roman"/>
        </w:rPr>
      </w:pPr>
      <w:r w:rsidRPr="00CB46FE">
        <w:rPr>
          <w:rFonts w:ascii="Times New Roman" w:hAnsi="Times New Roman" w:cs="Times New Roman"/>
        </w:rPr>
        <w:t>способствовать проявлению самостоятельности, активности в игре с персонажами-игрушками;</w:t>
      </w:r>
    </w:p>
    <w:p w:rsidR="00CD10AC" w:rsidRPr="00CB46FE" w:rsidRDefault="00CD10AC" w:rsidP="00AE3F37">
      <w:pPr>
        <w:pStyle w:val="a6"/>
        <w:numPr>
          <w:ilvl w:val="0"/>
          <w:numId w:val="47"/>
        </w:numPr>
        <w:jc w:val="both"/>
        <w:rPr>
          <w:rFonts w:ascii="Times New Roman" w:hAnsi="Times New Roman" w:cs="Times New Roman"/>
        </w:rPr>
      </w:pPr>
      <w:r w:rsidRPr="00CB46FE">
        <w:rPr>
          <w:rFonts w:ascii="Times New Roman" w:hAnsi="Times New Roman" w:cs="Times New Roman"/>
        </w:rPr>
        <w:t>развивать умение следить за действиями заводных игрушек, сказочных героев, адекватно реагировать на них;</w:t>
      </w:r>
    </w:p>
    <w:p w:rsidR="00CD10AC" w:rsidRPr="00CB46FE" w:rsidRDefault="00CD10AC" w:rsidP="00AE3F37">
      <w:pPr>
        <w:pStyle w:val="a6"/>
        <w:numPr>
          <w:ilvl w:val="0"/>
          <w:numId w:val="47"/>
        </w:numPr>
        <w:jc w:val="both"/>
        <w:rPr>
          <w:rFonts w:ascii="Times New Roman" w:hAnsi="Times New Roman" w:cs="Times New Roman"/>
        </w:rPr>
      </w:pPr>
      <w:r w:rsidRPr="00CB46FE">
        <w:rPr>
          <w:rFonts w:ascii="Times New Roman" w:hAnsi="Times New Roman" w:cs="Times New Roman"/>
        </w:rPr>
        <w:t>способствовать формированию навыка перевоплощения в образы сказочных героев;</w:t>
      </w:r>
    </w:p>
    <w:p w:rsidR="00CD10AC" w:rsidRPr="00CB46FE" w:rsidRDefault="00CD10AC" w:rsidP="00AE3F37">
      <w:pPr>
        <w:pStyle w:val="a6"/>
        <w:numPr>
          <w:ilvl w:val="0"/>
          <w:numId w:val="47"/>
        </w:numPr>
        <w:jc w:val="both"/>
        <w:rPr>
          <w:rFonts w:ascii="Times New Roman" w:hAnsi="Times New Roman" w:cs="Times New Roman"/>
        </w:rPr>
      </w:pPr>
      <w:r w:rsidRPr="00CB46FE">
        <w:rPr>
          <w:rFonts w:ascii="Times New Roman" w:hAnsi="Times New Roman" w:cs="Times New Roman"/>
        </w:rPr>
        <w:t>создавать условия для систематического восприятия театрализованных выступлений педагогического театра (взрослых).</w:t>
      </w:r>
    </w:p>
    <w:p w:rsidR="00CD10AC" w:rsidRPr="00E026DF" w:rsidRDefault="00CD10AC" w:rsidP="00CB46FE">
      <w:pPr>
        <w:pStyle w:val="a6"/>
        <w:jc w:val="both"/>
        <w:rPr>
          <w:rFonts w:ascii="Times New Roman" w:hAnsi="Times New Roman" w:cs="Times New Roman"/>
          <w:i/>
        </w:rPr>
      </w:pPr>
      <w:r w:rsidRPr="00E026DF">
        <w:rPr>
          <w:rFonts w:ascii="Times New Roman" w:hAnsi="Times New Roman" w:cs="Times New Roman"/>
          <w:i/>
        </w:rPr>
        <w:t>Культурно-досуговая деятельность:</w:t>
      </w:r>
    </w:p>
    <w:p w:rsidR="00CD10AC" w:rsidRPr="00E026DF" w:rsidRDefault="00CD10AC" w:rsidP="00AE3F37">
      <w:pPr>
        <w:pStyle w:val="a6"/>
        <w:numPr>
          <w:ilvl w:val="0"/>
          <w:numId w:val="48"/>
        </w:numPr>
        <w:jc w:val="both"/>
        <w:rPr>
          <w:rFonts w:ascii="Times New Roman" w:hAnsi="Times New Roman" w:cs="Times New Roman"/>
        </w:rPr>
      </w:pPr>
      <w:r w:rsidRPr="00E026DF">
        <w:rPr>
          <w:rFonts w:ascii="Times New Roman" w:hAnsi="Times New Roman" w:cs="Times New Roman"/>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CD10AC" w:rsidRPr="00E026DF" w:rsidRDefault="00CD10AC" w:rsidP="00AE3F37">
      <w:pPr>
        <w:pStyle w:val="a6"/>
        <w:numPr>
          <w:ilvl w:val="0"/>
          <w:numId w:val="48"/>
        </w:numPr>
        <w:jc w:val="both"/>
        <w:rPr>
          <w:rFonts w:ascii="Times New Roman" w:hAnsi="Times New Roman" w:cs="Times New Roman"/>
        </w:rPr>
      </w:pPr>
      <w:r w:rsidRPr="00E026DF">
        <w:rPr>
          <w:rFonts w:ascii="Times New Roman" w:hAnsi="Times New Roman" w:cs="Times New Roman"/>
        </w:rPr>
        <w:t>привлекать детей к посильному участию в играх, театрализованных представлениях, забавах, развлечениях и праздниках;</w:t>
      </w:r>
    </w:p>
    <w:p w:rsidR="00CD10AC" w:rsidRDefault="00CD10AC" w:rsidP="00AE3F37">
      <w:pPr>
        <w:pStyle w:val="a6"/>
        <w:numPr>
          <w:ilvl w:val="0"/>
          <w:numId w:val="48"/>
        </w:numPr>
        <w:jc w:val="both"/>
        <w:rPr>
          <w:rFonts w:ascii="Times New Roman" w:hAnsi="Times New Roman" w:cs="Times New Roman"/>
        </w:rPr>
      </w:pPr>
      <w:r w:rsidRPr="00E026DF">
        <w:rPr>
          <w:rFonts w:ascii="Times New Roman" w:hAnsi="Times New Roman" w:cs="Times New Roman"/>
        </w:rPr>
        <w:t>развивать умение следить за действиями игрушек, сказочных героев, адекватно реагировать на них;</w:t>
      </w:r>
    </w:p>
    <w:p w:rsidR="00CD10AC" w:rsidRPr="00E026DF" w:rsidRDefault="00CD10AC" w:rsidP="00AE3F37">
      <w:pPr>
        <w:pStyle w:val="a6"/>
        <w:numPr>
          <w:ilvl w:val="0"/>
          <w:numId w:val="48"/>
        </w:numPr>
        <w:jc w:val="both"/>
        <w:rPr>
          <w:rFonts w:ascii="Times New Roman" w:hAnsi="Times New Roman" w:cs="Times New Roman"/>
        </w:rPr>
      </w:pPr>
      <w:r w:rsidRPr="00E026DF">
        <w:rPr>
          <w:rFonts w:ascii="Times New Roman" w:hAnsi="Times New Roman" w:cs="Times New Roman"/>
        </w:rPr>
        <w:t>формировать навык перевоплощения детей в образы сказочных героев.</w:t>
      </w:r>
    </w:p>
    <w:p w:rsidR="00CD10AC" w:rsidRPr="00CB46FE" w:rsidRDefault="00CD10AC" w:rsidP="00CB46FE">
      <w:pPr>
        <w:pStyle w:val="a6"/>
        <w:jc w:val="both"/>
        <w:rPr>
          <w:rFonts w:ascii="Times New Roman" w:hAnsi="Times New Roman" w:cs="Times New Roman"/>
        </w:rPr>
      </w:pPr>
    </w:p>
    <w:p w:rsidR="00CD10AC" w:rsidRDefault="00CD10AC" w:rsidP="00E026DF">
      <w:pPr>
        <w:pStyle w:val="a6"/>
        <w:jc w:val="center"/>
        <w:rPr>
          <w:rFonts w:ascii="Times New Roman" w:hAnsi="Times New Roman" w:cs="Times New Roman"/>
          <w:b/>
        </w:rPr>
      </w:pPr>
      <w:r w:rsidRPr="00E026DF">
        <w:rPr>
          <w:rFonts w:ascii="Times New Roman" w:hAnsi="Times New Roman" w:cs="Times New Roman"/>
          <w:b/>
        </w:rPr>
        <w:t>Содержание образовательной деятельности.</w:t>
      </w:r>
    </w:p>
    <w:p w:rsidR="00D019BE" w:rsidRPr="00E026DF" w:rsidRDefault="00D019BE" w:rsidP="00E026DF">
      <w:pPr>
        <w:pStyle w:val="a6"/>
        <w:jc w:val="center"/>
        <w:rPr>
          <w:rFonts w:ascii="Times New Roman" w:hAnsi="Times New Roman" w:cs="Times New Roman"/>
          <w:b/>
        </w:rPr>
      </w:pPr>
    </w:p>
    <w:p w:rsidR="00CD10AC" w:rsidRPr="00CB46FE" w:rsidRDefault="00CD10AC" w:rsidP="00CB46FE">
      <w:pPr>
        <w:pStyle w:val="a6"/>
        <w:jc w:val="both"/>
        <w:rPr>
          <w:rFonts w:ascii="Times New Roman" w:hAnsi="Times New Roman" w:cs="Times New Roman"/>
        </w:rPr>
      </w:pPr>
      <w:r w:rsidRPr="00E261C2">
        <w:rPr>
          <w:rFonts w:ascii="Times New Roman" w:hAnsi="Times New Roman" w:cs="Times New Roman"/>
          <w:i/>
        </w:rPr>
        <w:t>Приобщение к искусству.</w:t>
      </w:r>
      <w:r w:rsidRPr="00CB46FE">
        <w:rPr>
          <w:rFonts w:ascii="Times New Roman" w:hAnsi="Times New Roman" w:cs="Times New Roman"/>
        </w:rPr>
        <w:t xml:space="preserve">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rsidRPr="00CB46FE">
        <w:rPr>
          <w:rFonts w:ascii="Times New Roman" w:hAnsi="Times New Roman" w:cs="Times New Roman"/>
        </w:rPr>
        <w:t>богородской</w:t>
      </w:r>
      <w:proofErr w:type="spellEnd"/>
      <w:r w:rsidRPr="00CB46FE">
        <w:rPr>
          <w:rFonts w:ascii="Times New Roman" w:hAnsi="Times New Roman" w:cs="Times New Roman"/>
        </w:rPr>
        <w:t>, матрешкой, ванькой-встанькой и другими, соответствующими возрасту детей. Педагог обращает внимание детей на характер игрушек (веселая, забавная и др.),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 xml:space="preserve">Изобразительная деятельность: </w:t>
      </w:r>
    </w:p>
    <w:p w:rsidR="00CD10AC" w:rsidRPr="00CB46FE" w:rsidRDefault="00CD10AC" w:rsidP="00CB46FE">
      <w:pPr>
        <w:pStyle w:val="a6"/>
        <w:jc w:val="both"/>
        <w:rPr>
          <w:rFonts w:ascii="Times New Roman" w:hAnsi="Times New Roman" w:cs="Times New Roman"/>
        </w:rPr>
      </w:pPr>
      <w:r w:rsidRPr="00E261C2">
        <w:rPr>
          <w:rFonts w:ascii="Times New Roman" w:hAnsi="Times New Roman" w:cs="Times New Roman"/>
          <w:i/>
        </w:rPr>
        <w:t>Рисование.</w:t>
      </w:r>
      <w:r w:rsidRPr="00CB46FE">
        <w:rPr>
          <w:rFonts w:ascii="Times New Roman" w:hAnsi="Times New Roman" w:cs="Times New Roman"/>
        </w:rPr>
        <w:t xml:space="preserve">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рисованию предметов округлой формы.</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 xml:space="preserve">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w:t>
      </w:r>
      <w:r w:rsidRPr="00CB46FE">
        <w:rPr>
          <w:rFonts w:ascii="Times New Roman" w:hAnsi="Times New Roman" w:cs="Times New Roman"/>
        </w:rPr>
        <w:lastRenderedPageBreak/>
        <w:t>в баночку, снимать лишнюю краску, прикасаясь ворсом к краю баночки.</w:t>
      </w:r>
    </w:p>
    <w:p w:rsidR="00CD10AC" w:rsidRPr="00CB46FE" w:rsidRDefault="00CD10AC" w:rsidP="00CB46FE">
      <w:pPr>
        <w:pStyle w:val="a6"/>
        <w:jc w:val="both"/>
        <w:rPr>
          <w:rFonts w:ascii="Times New Roman" w:hAnsi="Times New Roman" w:cs="Times New Roman"/>
        </w:rPr>
      </w:pPr>
      <w:r w:rsidRPr="00E261C2">
        <w:rPr>
          <w:rFonts w:ascii="Times New Roman" w:hAnsi="Times New Roman" w:cs="Times New Roman"/>
          <w:i/>
        </w:rPr>
        <w:t>Лепка.</w:t>
      </w:r>
      <w:r w:rsidRPr="00CB46FE">
        <w:rPr>
          <w:rFonts w:ascii="Times New Roman" w:hAnsi="Times New Roman" w:cs="Times New Roman"/>
        </w:rPr>
        <w:t xml:space="preserve">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CB46FE">
        <w:rPr>
          <w:rFonts w:ascii="Times New Roman" w:hAnsi="Times New Roman" w:cs="Times New Roman"/>
        </w:rPr>
        <w:t>бараночка</w:t>
      </w:r>
      <w:proofErr w:type="spellEnd"/>
      <w:r w:rsidRPr="00CB46FE">
        <w:rPr>
          <w:rFonts w:ascii="Times New Roman" w:hAnsi="Times New Roman" w:cs="Times New Roman"/>
        </w:rPr>
        <w:t>,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w:t>
      </w:r>
    </w:p>
    <w:p w:rsidR="00CD10AC" w:rsidRPr="00CB46FE" w:rsidRDefault="00CD10AC" w:rsidP="00CB46FE">
      <w:pPr>
        <w:pStyle w:val="a6"/>
        <w:jc w:val="both"/>
        <w:rPr>
          <w:rFonts w:ascii="Times New Roman" w:hAnsi="Times New Roman" w:cs="Times New Roman"/>
        </w:rPr>
      </w:pPr>
      <w:r w:rsidRPr="00E261C2">
        <w:rPr>
          <w:rFonts w:ascii="Times New Roman" w:hAnsi="Times New Roman" w:cs="Times New Roman"/>
          <w:i/>
        </w:rPr>
        <w:t>Конструктивная деятельность</w:t>
      </w:r>
      <w:r w:rsidRPr="00E261C2">
        <w:rPr>
          <w:rFonts w:ascii="Times New Roman" w:hAnsi="Times New Roman" w:cs="Times New Roman"/>
        </w:rPr>
        <w:t>.</w:t>
      </w:r>
      <w:r w:rsidRPr="00CB46FE">
        <w:rPr>
          <w:rFonts w:ascii="Times New Roman" w:hAnsi="Times New Roman" w:cs="Times New Roman"/>
        </w:rPr>
        <w:t xml:space="preserve"> 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 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 п.).</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Музыкальная деятельность:</w:t>
      </w:r>
    </w:p>
    <w:p w:rsidR="00CD10AC" w:rsidRPr="00CB46FE" w:rsidRDefault="00CD10AC" w:rsidP="00CB46FE">
      <w:pPr>
        <w:pStyle w:val="a6"/>
        <w:jc w:val="both"/>
        <w:rPr>
          <w:rFonts w:ascii="Times New Roman" w:hAnsi="Times New Roman" w:cs="Times New Roman"/>
        </w:rPr>
      </w:pPr>
      <w:r w:rsidRPr="00E261C2">
        <w:rPr>
          <w:rFonts w:ascii="Times New Roman" w:hAnsi="Times New Roman" w:cs="Times New Roman"/>
          <w:i/>
        </w:rPr>
        <w:t>Слушание</w:t>
      </w:r>
      <w:r w:rsidRPr="00E261C2">
        <w:rPr>
          <w:rFonts w:ascii="Times New Roman" w:hAnsi="Times New Roman" w:cs="Times New Roman"/>
        </w:rPr>
        <w:t>.</w:t>
      </w:r>
      <w:r w:rsidRPr="00CB46FE">
        <w:rPr>
          <w:rFonts w:ascii="Times New Roman" w:hAnsi="Times New Roman" w:cs="Times New Roman"/>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CD10AC" w:rsidRPr="00CB46FE" w:rsidRDefault="00CD10AC" w:rsidP="00CB46FE">
      <w:pPr>
        <w:pStyle w:val="a6"/>
        <w:jc w:val="both"/>
        <w:rPr>
          <w:rFonts w:ascii="Times New Roman" w:hAnsi="Times New Roman" w:cs="Times New Roman"/>
        </w:rPr>
      </w:pPr>
      <w:r w:rsidRPr="00E261C2">
        <w:rPr>
          <w:rFonts w:ascii="Times New Roman" w:hAnsi="Times New Roman" w:cs="Times New Roman"/>
          <w:i/>
        </w:rPr>
        <w:t>Пение</w:t>
      </w:r>
      <w:r w:rsidRPr="00E261C2">
        <w:rPr>
          <w:rFonts w:ascii="Times New Roman" w:hAnsi="Times New Roman" w:cs="Times New Roman"/>
        </w:rPr>
        <w:t>.</w:t>
      </w:r>
      <w:r w:rsidRPr="00CB46FE">
        <w:rPr>
          <w:rFonts w:ascii="Times New Roman" w:hAnsi="Times New Roman" w:cs="Times New Roman"/>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CD10AC" w:rsidRPr="00CB46FE" w:rsidRDefault="00CD10AC" w:rsidP="00CB46FE">
      <w:pPr>
        <w:pStyle w:val="a6"/>
        <w:jc w:val="both"/>
        <w:rPr>
          <w:rFonts w:ascii="Times New Roman" w:hAnsi="Times New Roman" w:cs="Times New Roman"/>
        </w:rPr>
      </w:pPr>
      <w:r w:rsidRPr="00E261C2">
        <w:rPr>
          <w:rFonts w:ascii="Times New Roman" w:hAnsi="Times New Roman" w:cs="Times New Roman"/>
          <w:i/>
        </w:rPr>
        <w:t>Музыкально-ритмические движения.</w:t>
      </w:r>
      <w:r w:rsidRPr="00CB46FE">
        <w:rPr>
          <w:rFonts w:ascii="Times New Roman" w:hAnsi="Times New Roman" w:cs="Times New Roman"/>
          <w:i/>
          <w:u w:val="single"/>
        </w:rPr>
        <w:t xml:space="preserve"> </w:t>
      </w:r>
      <w:r w:rsidRPr="00CB46FE">
        <w:rPr>
          <w:rFonts w:ascii="Times New Roman" w:hAnsi="Times New Roman" w:cs="Times New Roman"/>
        </w:rPr>
        <w:t xml:space="preserve">Педагог развивает у детей эмоциональность и образность восприятия музыки через движения. Педагог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CB46FE">
        <w:rPr>
          <w:rFonts w:ascii="Times New Roman" w:hAnsi="Times New Roman" w:cs="Times New Roman"/>
        </w:rPr>
        <w:t>полуприседать</w:t>
      </w:r>
      <w:proofErr w:type="spellEnd"/>
      <w:r w:rsidRPr="00CB46FE">
        <w:rPr>
          <w:rFonts w:ascii="Times New Roman" w:hAnsi="Times New Roman" w:cs="Times New Roman"/>
        </w:rPr>
        <w:t>, совершать повороты кистей рук и т. д.).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CD10AC" w:rsidRPr="00CB46FE" w:rsidRDefault="00E261C2" w:rsidP="00CB46FE">
      <w:pPr>
        <w:pStyle w:val="a6"/>
        <w:jc w:val="both"/>
        <w:rPr>
          <w:rFonts w:ascii="Times New Roman" w:hAnsi="Times New Roman" w:cs="Times New Roman"/>
          <w:i/>
          <w:u w:val="single"/>
        </w:rPr>
      </w:pPr>
      <w:r>
        <w:rPr>
          <w:rFonts w:ascii="Times New Roman" w:hAnsi="Times New Roman" w:cs="Times New Roman"/>
          <w:i/>
        </w:rPr>
        <w:t>Театрализованная деятельность.</w:t>
      </w:r>
      <w:r w:rsidR="00CD10AC" w:rsidRPr="00E261C2">
        <w:rPr>
          <w:rFonts w:ascii="Times New Roman" w:hAnsi="Times New Roman" w:cs="Times New Roman"/>
        </w:rPr>
        <w:t xml:space="preserve"> </w:t>
      </w:r>
      <w:r w:rsidR="00CD10AC" w:rsidRPr="00CB46FE">
        <w:rPr>
          <w:rFonts w:ascii="Times New Roman" w:hAnsi="Times New Roman" w:cs="Times New Roman"/>
        </w:rPr>
        <w:t>Педагог пробуждает интерес детей к театрализованной игре, создает условия для ее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w:t>
      </w:r>
      <w:r w:rsidR="00CD10AC" w:rsidRPr="00CB46FE">
        <w:rPr>
          <w:rFonts w:ascii="Times New Roman" w:hAnsi="Times New Roman" w:cs="Times New Roman"/>
          <w:i/>
          <w:u w:val="single"/>
        </w:rPr>
        <w:t xml:space="preserve"> </w:t>
      </w:r>
      <w:r w:rsidR="00CD10AC" w:rsidRPr="00CB46FE">
        <w:rPr>
          <w:rFonts w:ascii="Times New Roman" w:hAnsi="Times New Roman" w:cs="Times New Roman"/>
        </w:rPr>
        <w:t>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w:t>
      </w:r>
      <w:proofErr w:type="gramStart"/>
      <w:r w:rsidR="00CD10AC" w:rsidRPr="00CB46FE">
        <w:rPr>
          <w:rFonts w:ascii="Times New Roman" w:hAnsi="Times New Roman" w:cs="Times New Roman"/>
        </w:rPr>
        <w:t xml:space="preserve">   (</w:t>
      </w:r>
      <w:proofErr w:type="gramEnd"/>
      <w:r w:rsidR="00CD10AC" w:rsidRPr="00CB46FE">
        <w:rPr>
          <w:rFonts w:ascii="Times New Roman" w:hAnsi="Times New Roman" w:cs="Times New Roman"/>
        </w:rPr>
        <w:t>шапочки,   воротнички   и т.   д.) и атрибутами как внешними символами роли.</w:t>
      </w:r>
    </w:p>
    <w:p w:rsidR="00CD10AC" w:rsidRPr="00CB46FE" w:rsidRDefault="00CD10AC" w:rsidP="00CB46FE">
      <w:pPr>
        <w:pStyle w:val="a6"/>
        <w:jc w:val="both"/>
        <w:rPr>
          <w:rFonts w:ascii="Times New Roman" w:hAnsi="Times New Roman" w:cs="Times New Roman"/>
        </w:rPr>
      </w:pPr>
      <w:r w:rsidRPr="00E261C2">
        <w:rPr>
          <w:rFonts w:ascii="Times New Roman" w:hAnsi="Times New Roman" w:cs="Times New Roman"/>
          <w:i/>
        </w:rPr>
        <w:t>Культурно-досуговая деятельность</w:t>
      </w:r>
      <w:r w:rsidR="00E261C2">
        <w:rPr>
          <w:rFonts w:ascii="Times New Roman" w:hAnsi="Times New Roman" w:cs="Times New Roman"/>
        </w:rPr>
        <w:t>.</w:t>
      </w:r>
      <w:r w:rsidRPr="00CB46FE">
        <w:rPr>
          <w:rFonts w:ascii="Times New Roman" w:hAnsi="Times New Roman" w:cs="Times New Roman"/>
        </w:rPr>
        <w:t xml:space="preserve"> 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w:t>
      </w:r>
      <w:proofErr w:type="spellStart"/>
      <w:r w:rsidRPr="00CB46FE">
        <w:rPr>
          <w:rFonts w:ascii="Times New Roman" w:hAnsi="Times New Roman" w:cs="Times New Roman"/>
        </w:rPr>
        <w:t>инсценирование</w:t>
      </w:r>
      <w:proofErr w:type="spellEnd"/>
      <w:r w:rsidRPr="00CB46FE">
        <w:rPr>
          <w:rFonts w:ascii="Times New Roman" w:hAnsi="Times New Roman" w:cs="Times New Roman"/>
        </w:rPr>
        <w:t xml:space="preserve"> русских народных сказок), забавах, развлечениях (тематических, спортивных) и праздниках. Развивает умение следить за действиями игрушек, сказочных героев, </w:t>
      </w:r>
      <w:r w:rsidRPr="00CB46FE">
        <w:rPr>
          <w:rFonts w:ascii="Times New Roman" w:hAnsi="Times New Roman" w:cs="Times New Roman"/>
        </w:rPr>
        <w:lastRenderedPageBreak/>
        <w:t>адекватно реагировать на них. Формирует навык перевоплощения д</w:t>
      </w:r>
      <w:r w:rsidR="00E026DF">
        <w:rPr>
          <w:rFonts w:ascii="Times New Roman" w:hAnsi="Times New Roman" w:cs="Times New Roman"/>
        </w:rPr>
        <w:t>етей в образы сказочных героев.</w:t>
      </w:r>
    </w:p>
    <w:p w:rsidR="00AF48E2" w:rsidRDefault="00AF48E2" w:rsidP="00E026DF">
      <w:pPr>
        <w:pStyle w:val="a6"/>
        <w:jc w:val="center"/>
        <w:rPr>
          <w:rFonts w:ascii="Times New Roman" w:hAnsi="Times New Roman" w:cs="Times New Roman"/>
          <w:b/>
        </w:rPr>
      </w:pPr>
    </w:p>
    <w:p w:rsidR="00CD10AC" w:rsidRPr="00E026DF" w:rsidRDefault="00E026DF" w:rsidP="00E026DF">
      <w:pPr>
        <w:pStyle w:val="a6"/>
        <w:jc w:val="center"/>
        <w:rPr>
          <w:rFonts w:ascii="Times New Roman" w:hAnsi="Times New Roman" w:cs="Times New Roman"/>
          <w:b/>
        </w:rPr>
      </w:pPr>
      <w:r w:rsidRPr="00E026DF">
        <w:rPr>
          <w:rFonts w:ascii="Times New Roman" w:hAnsi="Times New Roman" w:cs="Times New Roman"/>
          <w:b/>
        </w:rPr>
        <w:t>о</w:t>
      </w:r>
      <w:r w:rsidR="00CD10AC" w:rsidRPr="00E026DF">
        <w:rPr>
          <w:rFonts w:ascii="Times New Roman" w:hAnsi="Times New Roman" w:cs="Times New Roman"/>
          <w:b/>
        </w:rPr>
        <w:t xml:space="preserve">т 3 лет до 4 лет. </w:t>
      </w:r>
      <w:r>
        <w:rPr>
          <w:rFonts w:ascii="Times New Roman" w:hAnsi="Times New Roman" w:cs="Times New Roman"/>
          <w:b/>
        </w:rPr>
        <w:t>(</w:t>
      </w:r>
      <w:r w:rsidR="00CD10AC" w:rsidRPr="00E026DF">
        <w:rPr>
          <w:rFonts w:ascii="Times New Roman" w:hAnsi="Times New Roman" w:cs="Times New Roman"/>
          <w:b/>
        </w:rPr>
        <w:t>ФОП ДО, п.21.4</w:t>
      </w:r>
      <w:r>
        <w:rPr>
          <w:rFonts w:ascii="Times New Roman" w:hAnsi="Times New Roman" w:cs="Times New Roman"/>
          <w:b/>
        </w:rPr>
        <w:t>.)</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i/>
        </w:rPr>
        <w:t>В области   художественно-эстетического   развития   основными   задачами образовательной деятельности являются:</w:t>
      </w:r>
      <w:r w:rsidRPr="00CB46FE">
        <w:rPr>
          <w:rFonts w:ascii="Times New Roman" w:hAnsi="Times New Roman" w:cs="Times New Roman"/>
        </w:rPr>
        <w:t xml:space="preserve"> </w:t>
      </w:r>
    </w:p>
    <w:p w:rsidR="00CD10AC" w:rsidRPr="00E261C2" w:rsidRDefault="00CD10AC" w:rsidP="00CB46FE">
      <w:pPr>
        <w:pStyle w:val="a6"/>
        <w:jc w:val="both"/>
        <w:rPr>
          <w:rFonts w:ascii="Times New Roman" w:hAnsi="Times New Roman" w:cs="Times New Roman"/>
          <w:i/>
        </w:rPr>
      </w:pPr>
      <w:r w:rsidRPr="00E261C2">
        <w:rPr>
          <w:rFonts w:ascii="Times New Roman" w:hAnsi="Times New Roman" w:cs="Times New Roman"/>
          <w:i/>
        </w:rPr>
        <w:t>Приобщение к искусству:</w:t>
      </w:r>
    </w:p>
    <w:p w:rsidR="00CD10AC" w:rsidRPr="00CB46FE" w:rsidRDefault="00CD10AC" w:rsidP="00AE3F37">
      <w:pPr>
        <w:pStyle w:val="a6"/>
        <w:numPr>
          <w:ilvl w:val="0"/>
          <w:numId w:val="49"/>
        </w:numPr>
        <w:jc w:val="both"/>
        <w:rPr>
          <w:rFonts w:ascii="Times New Roman" w:hAnsi="Times New Roman" w:cs="Times New Roman"/>
        </w:rPr>
      </w:pPr>
      <w:r w:rsidRPr="00CB46FE">
        <w:rPr>
          <w:rFonts w:ascii="Times New Roman" w:hAnsi="Times New Roman" w:cs="Times New Roman"/>
        </w:rPr>
        <w:t>продолжать развивать художественное восприятие, подводить детей к восприятию произведений искусства (разглядывать и чувствовать);</w:t>
      </w:r>
    </w:p>
    <w:p w:rsidR="00CD10AC" w:rsidRPr="00CB46FE" w:rsidRDefault="00CD10AC" w:rsidP="00AE3F37">
      <w:pPr>
        <w:pStyle w:val="a6"/>
        <w:numPr>
          <w:ilvl w:val="0"/>
          <w:numId w:val="49"/>
        </w:numPr>
        <w:jc w:val="both"/>
        <w:rPr>
          <w:rFonts w:ascii="Times New Roman" w:hAnsi="Times New Roman" w:cs="Times New Roman"/>
        </w:rPr>
      </w:pPr>
      <w:r w:rsidRPr="00CB46FE">
        <w:rPr>
          <w:rFonts w:ascii="Times New Roman" w:hAnsi="Times New Roman" w:cs="Times New Roman"/>
        </w:rPr>
        <w:t>воспитывать интерес к искусству;</w:t>
      </w:r>
    </w:p>
    <w:p w:rsidR="00CD10AC" w:rsidRPr="00CB46FE" w:rsidRDefault="00CD10AC" w:rsidP="00AE3F37">
      <w:pPr>
        <w:pStyle w:val="a6"/>
        <w:numPr>
          <w:ilvl w:val="0"/>
          <w:numId w:val="49"/>
        </w:numPr>
        <w:jc w:val="both"/>
        <w:rPr>
          <w:rFonts w:ascii="Times New Roman" w:hAnsi="Times New Roman" w:cs="Times New Roman"/>
        </w:rPr>
      </w:pPr>
      <w:r w:rsidRPr="00CB46FE">
        <w:rPr>
          <w:rFonts w:ascii="Times New Roman" w:hAnsi="Times New Roman" w:cs="Times New Roman"/>
        </w:rPr>
        <w:t>формировать понимание красоты произведений искусства, потребность общения с искусством;</w:t>
      </w:r>
    </w:p>
    <w:p w:rsidR="00CD10AC" w:rsidRPr="00CB46FE" w:rsidRDefault="00CD10AC" w:rsidP="00AE3F37">
      <w:pPr>
        <w:pStyle w:val="a6"/>
        <w:numPr>
          <w:ilvl w:val="0"/>
          <w:numId w:val="49"/>
        </w:numPr>
        <w:jc w:val="both"/>
        <w:rPr>
          <w:rFonts w:ascii="Times New Roman" w:hAnsi="Times New Roman" w:cs="Times New Roman"/>
        </w:rPr>
      </w:pPr>
      <w:r w:rsidRPr="00CB46FE">
        <w:rPr>
          <w:rFonts w:ascii="Times New Roman" w:hAnsi="Times New Roman" w:cs="Times New Roman"/>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CD10AC" w:rsidRPr="00CB46FE" w:rsidRDefault="00CD10AC" w:rsidP="00AE3F37">
      <w:pPr>
        <w:pStyle w:val="a6"/>
        <w:numPr>
          <w:ilvl w:val="0"/>
          <w:numId w:val="49"/>
        </w:numPr>
        <w:jc w:val="both"/>
        <w:rPr>
          <w:rFonts w:ascii="Times New Roman" w:hAnsi="Times New Roman" w:cs="Times New Roman"/>
        </w:rPr>
      </w:pPr>
      <w:r w:rsidRPr="00CB46FE">
        <w:rPr>
          <w:rFonts w:ascii="Times New Roman" w:hAnsi="Times New Roman" w:cs="Times New Roman"/>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CD10AC" w:rsidRPr="00CB46FE" w:rsidRDefault="00CD10AC" w:rsidP="00AE3F37">
      <w:pPr>
        <w:pStyle w:val="a6"/>
        <w:numPr>
          <w:ilvl w:val="0"/>
          <w:numId w:val="49"/>
        </w:numPr>
        <w:jc w:val="both"/>
        <w:rPr>
          <w:rFonts w:ascii="Times New Roman" w:hAnsi="Times New Roman" w:cs="Times New Roman"/>
        </w:rPr>
      </w:pPr>
      <w:r w:rsidRPr="00CB46FE">
        <w:rPr>
          <w:rFonts w:ascii="Times New Roman" w:hAnsi="Times New Roman" w:cs="Times New Roman"/>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CD10AC" w:rsidRPr="00CB46FE" w:rsidRDefault="00CD10AC" w:rsidP="00AE3F37">
      <w:pPr>
        <w:pStyle w:val="a6"/>
        <w:numPr>
          <w:ilvl w:val="0"/>
          <w:numId w:val="49"/>
        </w:numPr>
        <w:jc w:val="both"/>
        <w:rPr>
          <w:rFonts w:ascii="Times New Roman" w:hAnsi="Times New Roman" w:cs="Times New Roman"/>
        </w:rPr>
      </w:pPr>
      <w:r w:rsidRPr="00CB46FE">
        <w:rPr>
          <w:rFonts w:ascii="Times New Roman" w:hAnsi="Times New Roman" w:cs="Times New Roman"/>
        </w:rPr>
        <w:t>готовить детей к посещению кукольного театра, выставки детских работ и т.д. приобщать детей к участию в концертах, праздниках в семье и ДОО:</w:t>
      </w:r>
    </w:p>
    <w:p w:rsidR="00CD10AC" w:rsidRPr="00CB46FE" w:rsidRDefault="00CD10AC" w:rsidP="00AE3F37">
      <w:pPr>
        <w:pStyle w:val="a6"/>
        <w:numPr>
          <w:ilvl w:val="0"/>
          <w:numId w:val="49"/>
        </w:numPr>
        <w:jc w:val="both"/>
        <w:rPr>
          <w:rFonts w:ascii="Times New Roman" w:hAnsi="Times New Roman" w:cs="Times New Roman"/>
        </w:rPr>
      </w:pPr>
      <w:r w:rsidRPr="00CB46FE">
        <w:rPr>
          <w:rFonts w:ascii="Times New Roman" w:hAnsi="Times New Roman" w:cs="Times New Roman"/>
        </w:rPr>
        <w:t>исполнение танца, песни, чтение стихов.</w:t>
      </w:r>
    </w:p>
    <w:p w:rsidR="00CD10AC" w:rsidRPr="00E261C2" w:rsidRDefault="00CD10AC" w:rsidP="00CB46FE">
      <w:pPr>
        <w:pStyle w:val="a6"/>
        <w:jc w:val="both"/>
        <w:rPr>
          <w:rFonts w:ascii="Times New Roman" w:hAnsi="Times New Roman" w:cs="Times New Roman"/>
          <w:i/>
        </w:rPr>
      </w:pPr>
      <w:r w:rsidRPr="00E261C2">
        <w:rPr>
          <w:rFonts w:ascii="Times New Roman" w:hAnsi="Times New Roman" w:cs="Times New Roman"/>
          <w:i/>
        </w:rPr>
        <w:t>Изобразительная деятельность:</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формировать у детей интерес к занятиям изобразительной деятельностью;</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формировать у детей знания в области изобразительной деятельности; развивать у детей эстетическое восприятие;</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 xml:space="preserve">формировать умение у детей видеть цельный </w:t>
      </w:r>
      <w:r w:rsidR="00E261C2">
        <w:rPr>
          <w:rFonts w:ascii="Times New Roman" w:hAnsi="Times New Roman" w:cs="Times New Roman"/>
        </w:rPr>
        <w:t xml:space="preserve">художественный образ в единстве </w:t>
      </w:r>
      <w:r w:rsidRPr="00CB46FE">
        <w:rPr>
          <w:rFonts w:ascii="Times New Roman" w:hAnsi="Times New Roman" w:cs="Times New Roman"/>
        </w:rPr>
        <w:t>изобразительно-выразительных</w:t>
      </w:r>
      <w:r w:rsidRPr="00CB46FE">
        <w:rPr>
          <w:rFonts w:ascii="Times New Roman" w:hAnsi="Times New Roman" w:cs="Times New Roman"/>
        </w:rPr>
        <w:tab/>
        <w:t>средств</w:t>
      </w:r>
      <w:r w:rsidRPr="00CB46FE">
        <w:rPr>
          <w:rFonts w:ascii="Times New Roman" w:hAnsi="Times New Roman" w:cs="Times New Roman"/>
        </w:rPr>
        <w:tab/>
        <w:t>колористической, композиционной и смысловой трактовки;</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формировать умение у детей в рисовании, лепке, аппликации изображать простые предметы и явления, передавая их образную выразительность;</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находить связь между предметами и явлениями окружающего мира и их изображениями (в рисунке, лепке, аппликации);</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формировать умение у детей создавать как индивидуальные, так и коллективные композиции в рисунках, лепке, аппликации;</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знакомить детей с народной игрушкой (</w:t>
      </w:r>
      <w:proofErr w:type="spellStart"/>
      <w:r w:rsidRPr="00CB46FE">
        <w:rPr>
          <w:rFonts w:ascii="Times New Roman" w:hAnsi="Times New Roman" w:cs="Times New Roman"/>
        </w:rPr>
        <w:t>филимоновской</w:t>
      </w:r>
      <w:proofErr w:type="spellEnd"/>
      <w:r w:rsidRPr="00CB46FE">
        <w:rPr>
          <w:rFonts w:ascii="Times New Roman" w:hAnsi="Times New Roman" w:cs="Times New Roman"/>
        </w:rPr>
        <w:t xml:space="preserve">, дымковской, семеновской, </w:t>
      </w:r>
      <w:proofErr w:type="spellStart"/>
      <w:r w:rsidRPr="00CB46FE">
        <w:rPr>
          <w:rFonts w:ascii="Times New Roman" w:hAnsi="Times New Roman" w:cs="Times New Roman"/>
        </w:rPr>
        <w:t>богородской</w:t>
      </w:r>
      <w:proofErr w:type="spellEnd"/>
      <w:r w:rsidRPr="00CB46FE">
        <w:rPr>
          <w:rFonts w:ascii="Times New Roman" w:hAnsi="Times New Roman" w:cs="Times New Roman"/>
        </w:rPr>
        <w:t>) для обогащения зрительных впечатлений и показа условно-обобщенной трактовки художественных образов;</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переводить детей от рисования-подражания к самостоятельному творчеству. Конструктивная деятельность:</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lastRenderedPageBreak/>
        <w:t>совершенствовать у детей конструктивные умения;</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формировать умение у детей использовать в постройках детали разного цвета. Музыкальная деятельность:</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развивать у детей эмоциональную отзывчивость на музыку;</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знакомить детей с тремя музыкальными жанрами: песней, танцем, маршем;</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 xml:space="preserve">учить детей петь простые народные песни, </w:t>
      </w:r>
      <w:proofErr w:type="spellStart"/>
      <w:r w:rsidRPr="00CB46FE">
        <w:rPr>
          <w:rFonts w:ascii="Times New Roman" w:hAnsi="Times New Roman" w:cs="Times New Roman"/>
        </w:rPr>
        <w:t>попевки</w:t>
      </w:r>
      <w:proofErr w:type="spellEnd"/>
      <w:r w:rsidRPr="00CB46FE">
        <w:rPr>
          <w:rFonts w:ascii="Times New Roman" w:hAnsi="Times New Roman" w:cs="Times New Roman"/>
        </w:rPr>
        <w:t>, прибаутки, передавая их настроение и характер;</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Театрализованная деятельность:</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воспитывать у детей устойчивый интерес детей к театрализованной игре, создавать условия для ее проведения;</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формировать положительные, доброжелательные, коллективные взаимоотношения;</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 xml:space="preserve">познакомить детей с различными видами театра (кукольным, настольным, пальчиковым, театром теней, театром на </w:t>
      </w:r>
      <w:proofErr w:type="spellStart"/>
      <w:r w:rsidRPr="00CB46FE">
        <w:rPr>
          <w:rFonts w:ascii="Times New Roman" w:hAnsi="Times New Roman" w:cs="Times New Roman"/>
        </w:rPr>
        <w:t>фланелеграфе</w:t>
      </w:r>
      <w:proofErr w:type="spellEnd"/>
      <w:r w:rsidRPr="00CB46FE">
        <w:rPr>
          <w:rFonts w:ascii="Times New Roman" w:hAnsi="Times New Roman" w:cs="Times New Roman"/>
        </w:rPr>
        <w:t>);</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знакомить детей с приемами вождения настольных кукол;</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формировать умение у детей сопровождать движения простой песенкой; вызывать желание действовать с элементами костюмов (шапочки, воротнички</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и т.д.) и атрибутами как внешними символами роли;</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формировать у детей интонационную</w:t>
      </w:r>
      <w:r w:rsidRPr="00CB46FE">
        <w:rPr>
          <w:rFonts w:ascii="Times New Roman" w:hAnsi="Times New Roman" w:cs="Times New Roman"/>
        </w:rPr>
        <w:tab/>
        <w:t>выразительность речи</w:t>
      </w:r>
      <w:r w:rsidRPr="00CB46FE">
        <w:rPr>
          <w:rFonts w:ascii="Times New Roman" w:hAnsi="Times New Roman" w:cs="Times New Roman"/>
        </w:rPr>
        <w:tab/>
        <w:t>в процессе театрально-игровой деятельности;</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развивать</w:t>
      </w:r>
      <w:r w:rsidRPr="00CB46FE">
        <w:rPr>
          <w:rFonts w:ascii="Times New Roman" w:hAnsi="Times New Roman" w:cs="Times New Roman"/>
        </w:rPr>
        <w:tab/>
        <w:t>у</w:t>
      </w:r>
      <w:r w:rsidRPr="00CB46FE">
        <w:rPr>
          <w:rFonts w:ascii="Times New Roman" w:hAnsi="Times New Roman" w:cs="Times New Roman"/>
        </w:rPr>
        <w:tab/>
        <w:t>детей</w:t>
      </w:r>
      <w:r w:rsidRPr="00CB46FE">
        <w:rPr>
          <w:rFonts w:ascii="Times New Roman" w:hAnsi="Times New Roman" w:cs="Times New Roman"/>
        </w:rPr>
        <w:tab/>
        <w:t>диалогическую</w:t>
      </w:r>
      <w:r w:rsidRPr="00CB46FE">
        <w:rPr>
          <w:rFonts w:ascii="Times New Roman" w:hAnsi="Times New Roman" w:cs="Times New Roman"/>
        </w:rPr>
        <w:tab/>
        <w:t>речь</w:t>
      </w:r>
      <w:r w:rsidRPr="00CB46FE">
        <w:rPr>
          <w:rFonts w:ascii="Times New Roman" w:hAnsi="Times New Roman" w:cs="Times New Roman"/>
        </w:rPr>
        <w:tab/>
        <w:t>в</w:t>
      </w:r>
      <w:r w:rsidRPr="00CB46FE">
        <w:rPr>
          <w:rFonts w:ascii="Times New Roman" w:hAnsi="Times New Roman" w:cs="Times New Roman"/>
        </w:rPr>
        <w:tab/>
        <w:t>процессе</w:t>
      </w:r>
      <w:r w:rsidRPr="00CB46FE">
        <w:rPr>
          <w:rFonts w:ascii="Times New Roman" w:hAnsi="Times New Roman" w:cs="Times New Roman"/>
        </w:rPr>
        <w:tab/>
        <w:t>театрально-игровой деятельности;</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формировать у детей умение следить за развитием действия в драматизациях и кукольных спектаклях;</w:t>
      </w:r>
    </w:p>
    <w:p w:rsidR="00CD10AC" w:rsidRPr="00CB46FE" w:rsidRDefault="00CD10AC" w:rsidP="00AE3F37">
      <w:pPr>
        <w:pStyle w:val="a6"/>
        <w:numPr>
          <w:ilvl w:val="0"/>
          <w:numId w:val="50"/>
        </w:numPr>
        <w:jc w:val="both"/>
        <w:rPr>
          <w:rFonts w:ascii="Times New Roman" w:hAnsi="Times New Roman" w:cs="Times New Roman"/>
        </w:rPr>
      </w:pPr>
      <w:r w:rsidRPr="00CB46FE">
        <w:rPr>
          <w:rFonts w:ascii="Times New Roman" w:hAnsi="Times New Roman" w:cs="Times New Roman"/>
        </w:rPr>
        <w:t>формировать</w:t>
      </w:r>
      <w:r w:rsidRPr="00CB46FE">
        <w:rPr>
          <w:rFonts w:ascii="Times New Roman" w:hAnsi="Times New Roman" w:cs="Times New Roman"/>
        </w:rPr>
        <w:tab/>
        <w:t>у</w:t>
      </w:r>
      <w:r w:rsidRPr="00CB46FE">
        <w:rPr>
          <w:rFonts w:ascii="Times New Roman" w:hAnsi="Times New Roman" w:cs="Times New Roman"/>
        </w:rPr>
        <w:tab/>
        <w:t>детей</w:t>
      </w:r>
      <w:r w:rsidRPr="00CB46FE">
        <w:rPr>
          <w:rFonts w:ascii="Times New Roman" w:hAnsi="Times New Roman" w:cs="Times New Roman"/>
        </w:rPr>
        <w:tab/>
        <w:t>умение</w:t>
      </w:r>
      <w:r w:rsidRPr="00CB46FE">
        <w:rPr>
          <w:rFonts w:ascii="Times New Roman" w:hAnsi="Times New Roman" w:cs="Times New Roman"/>
        </w:rPr>
        <w:tab/>
        <w:t>использовать</w:t>
      </w:r>
      <w:r w:rsidRPr="00CB46FE">
        <w:rPr>
          <w:rFonts w:ascii="Times New Roman" w:hAnsi="Times New Roman" w:cs="Times New Roman"/>
        </w:rPr>
        <w:tab/>
        <w:t>импровизационные</w:t>
      </w:r>
      <w:r w:rsidRPr="00CB46FE">
        <w:rPr>
          <w:rFonts w:ascii="Times New Roman" w:hAnsi="Times New Roman" w:cs="Times New Roman"/>
        </w:rPr>
        <w:tab/>
        <w:t>формы диалогов действующих лиц в хорошо знакомых сказках.</w:t>
      </w:r>
    </w:p>
    <w:p w:rsidR="00CD10AC" w:rsidRPr="003C597A" w:rsidRDefault="00CD10AC" w:rsidP="00CB46FE">
      <w:pPr>
        <w:pStyle w:val="a6"/>
        <w:jc w:val="both"/>
        <w:rPr>
          <w:rFonts w:ascii="Times New Roman" w:hAnsi="Times New Roman" w:cs="Times New Roman"/>
          <w:i/>
        </w:rPr>
      </w:pPr>
      <w:r w:rsidRPr="003C597A">
        <w:rPr>
          <w:rFonts w:ascii="Times New Roman" w:hAnsi="Times New Roman" w:cs="Times New Roman"/>
          <w:i/>
        </w:rPr>
        <w:t>Культурно-досуговая деятельность:</w:t>
      </w:r>
    </w:p>
    <w:p w:rsidR="00CD10AC" w:rsidRPr="00CB46FE" w:rsidRDefault="00CD10AC" w:rsidP="00AE3F37">
      <w:pPr>
        <w:pStyle w:val="a6"/>
        <w:numPr>
          <w:ilvl w:val="0"/>
          <w:numId w:val="51"/>
        </w:numPr>
        <w:jc w:val="both"/>
        <w:rPr>
          <w:rFonts w:ascii="Times New Roman" w:hAnsi="Times New Roman" w:cs="Times New Roman"/>
        </w:rPr>
      </w:pPr>
      <w:r w:rsidRPr="00CB46FE">
        <w:rPr>
          <w:rFonts w:ascii="Times New Roman" w:hAnsi="Times New Roman" w:cs="Times New Roman"/>
        </w:rPr>
        <w:t>способствовать</w:t>
      </w:r>
      <w:r w:rsidRPr="00CB46FE">
        <w:rPr>
          <w:rFonts w:ascii="Times New Roman" w:hAnsi="Times New Roman" w:cs="Times New Roman"/>
        </w:rPr>
        <w:tab/>
        <w:t>организации</w:t>
      </w:r>
      <w:r w:rsidRPr="00CB46FE">
        <w:rPr>
          <w:rFonts w:ascii="Times New Roman" w:hAnsi="Times New Roman" w:cs="Times New Roman"/>
        </w:rPr>
        <w:tab/>
        <w:t>культурно-досуговой</w:t>
      </w:r>
      <w:r w:rsidRPr="00CB46FE">
        <w:rPr>
          <w:rFonts w:ascii="Times New Roman" w:hAnsi="Times New Roman" w:cs="Times New Roman"/>
        </w:rPr>
        <w:tab/>
        <w:t>деятельности</w:t>
      </w:r>
      <w:r w:rsidRPr="00CB46FE">
        <w:rPr>
          <w:rFonts w:ascii="Times New Roman" w:hAnsi="Times New Roman" w:cs="Times New Roman"/>
        </w:rPr>
        <w:tab/>
        <w:t>детей</w:t>
      </w:r>
      <w:r w:rsidRPr="00CB46FE">
        <w:rPr>
          <w:rFonts w:ascii="Times New Roman" w:hAnsi="Times New Roman" w:cs="Times New Roman"/>
        </w:rPr>
        <w:tab/>
        <w:t>по интересам, обеспечивая эмоциональное благополучие и отдых;</w:t>
      </w:r>
    </w:p>
    <w:p w:rsidR="00CD10AC" w:rsidRPr="00CB46FE" w:rsidRDefault="00CD10AC" w:rsidP="00AE3F37">
      <w:pPr>
        <w:pStyle w:val="a6"/>
        <w:numPr>
          <w:ilvl w:val="0"/>
          <w:numId w:val="51"/>
        </w:numPr>
        <w:jc w:val="both"/>
        <w:rPr>
          <w:rFonts w:ascii="Times New Roman" w:hAnsi="Times New Roman" w:cs="Times New Roman"/>
        </w:rPr>
      </w:pPr>
      <w:r w:rsidRPr="00CB46FE">
        <w:rPr>
          <w:rFonts w:ascii="Times New Roman" w:hAnsi="Times New Roman" w:cs="Times New Roman"/>
        </w:rPr>
        <w:t>помогать детям организовывать свободное время с интересом; создавать условия для активного и пассивного отдыха;</w:t>
      </w:r>
    </w:p>
    <w:p w:rsidR="00CD10AC" w:rsidRPr="00CB46FE" w:rsidRDefault="00CD10AC" w:rsidP="00AE3F37">
      <w:pPr>
        <w:pStyle w:val="a6"/>
        <w:numPr>
          <w:ilvl w:val="0"/>
          <w:numId w:val="51"/>
        </w:numPr>
        <w:jc w:val="both"/>
        <w:rPr>
          <w:rFonts w:ascii="Times New Roman" w:hAnsi="Times New Roman" w:cs="Times New Roman"/>
        </w:rPr>
      </w:pPr>
      <w:r w:rsidRPr="00CB46FE">
        <w:rPr>
          <w:rFonts w:ascii="Times New Roman" w:hAnsi="Times New Roman" w:cs="Times New Roman"/>
        </w:rPr>
        <w:t>создавать атмосферу эмоционального благополучия в культурно-досуговой деятельности;</w:t>
      </w:r>
    </w:p>
    <w:p w:rsidR="00CD10AC" w:rsidRPr="00CB46FE" w:rsidRDefault="00CD10AC" w:rsidP="00AE3F37">
      <w:pPr>
        <w:pStyle w:val="a6"/>
        <w:numPr>
          <w:ilvl w:val="0"/>
          <w:numId w:val="51"/>
        </w:numPr>
        <w:jc w:val="both"/>
        <w:rPr>
          <w:rFonts w:ascii="Times New Roman" w:hAnsi="Times New Roman" w:cs="Times New Roman"/>
        </w:rPr>
      </w:pPr>
      <w:r w:rsidRPr="00CB46FE">
        <w:rPr>
          <w:rFonts w:ascii="Times New Roman" w:hAnsi="Times New Roman" w:cs="Times New Roman"/>
        </w:rPr>
        <w:t>развивать</w:t>
      </w:r>
      <w:r w:rsidRPr="00CB46FE">
        <w:rPr>
          <w:rFonts w:ascii="Times New Roman" w:hAnsi="Times New Roman" w:cs="Times New Roman"/>
        </w:rPr>
        <w:tab/>
        <w:t>интерес</w:t>
      </w:r>
      <w:r w:rsidRPr="00CB46FE">
        <w:rPr>
          <w:rFonts w:ascii="Times New Roman" w:hAnsi="Times New Roman" w:cs="Times New Roman"/>
        </w:rPr>
        <w:tab/>
        <w:t>к</w:t>
      </w:r>
      <w:r w:rsidRPr="00CB46FE">
        <w:rPr>
          <w:rFonts w:ascii="Times New Roman" w:hAnsi="Times New Roman" w:cs="Times New Roman"/>
        </w:rPr>
        <w:tab/>
        <w:t>просмотру</w:t>
      </w:r>
      <w:r w:rsidRPr="00CB46FE">
        <w:rPr>
          <w:rFonts w:ascii="Times New Roman" w:hAnsi="Times New Roman" w:cs="Times New Roman"/>
        </w:rPr>
        <w:tab/>
        <w:t>кукольных</w:t>
      </w:r>
      <w:r w:rsidRPr="00CB46FE">
        <w:rPr>
          <w:rFonts w:ascii="Times New Roman" w:hAnsi="Times New Roman" w:cs="Times New Roman"/>
        </w:rPr>
        <w:tab/>
        <w:t>спектаклей,</w:t>
      </w:r>
      <w:r w:rsidRPr="00CB46FE">
        <w:rPr>
          <w:rFonts w:ascii="Times New Roman" w:hAnsi="Times New Roman" w:cs="Times New Roman"/>
        </w:rPr>
        <w:tab/>
        <w:t>прослушиванию музыкальных и литературных произведений.</w:t>
      </w:r>
    </w:p>
    <w:p w:rsidR="00CD10AC" w:rsidRPr="00CB46FE" w:rsidRDefault="00CD10AC" w:rsidP="00AE3F37">
      <w:pPr>
        <w:pStyle w:val="a6"/>
        <w:numPr>
          <w:ilvl w:val="0"/>
          <w:numId w:val="51"/>
        </w:numPr>
        <w:jc w:val="both"/>
        <w:rPr>
          <w:rFonts w:ascii="Times New Roman" w:hAnsi="Times New Roman" w:cs="Times New Roman"/>
        </w:rPr>
      </w:pPr>
      <w:r w:rsidRPr="00CB46FE">
        <w:rPr>
          <w:rFonts w:ascii="Times New Roman" w:hAnsi="Times New Roman" w:cs="Times New Roman"/>
        </w:rPr>
        <w:t>формировать желание участвовать в праздниках и развлечениях;</w:t>
      </w:r>
    </w:p>
    <w:p w:rsidR="00CD10AC" w:rsidRPr="00CB46FE" w:rsidRDefault="00CD10AC" w:rsidP="00AE3F37">
      <w:pPr>
        <w:pStyle w:val="a6"/>
        <w:numPr>
          <w:ilvl w:val="0"/>
          <w:numId w:val="51"/>
        </w:numPr>
        <w:jc w:val="both"/>
        <w:rPr>
          <w:rFonts w:ascii="Times New Roman" w:hAnsi="Times New Roman" w:cs="Times New Roman"/>
        </w:rPr>
      </w:pPr>
      <w:r w:rsidRPr="00CB46FE">
        <w:rPr>
          <w:rFonts w:ascii="Times New Roman" w:hAnsi="Times New Roman" w:cs="Times New Roman"/>
        </w:rPr>
        <w:t>формировать основы праздничной культуры и навыки общения в ходе праздника и развлечения.</w:t>
      </w:r>
    </w:p>
    <w:p w:rsidR="00CD10AC" w:rsidRPr="00CB46FE" w:rsidRDefault="00CD10AC" w:rsidP="00CB46FE">
      <w:pPr>
        <w:pStyle w:val="a6"/>
        <w:jc w:val="both"/>
        <w:rPr>
          <w:rFonts w:ascii="Times New Roman" w:hAnsi="Times New Roman" w:cs="Times New Roman"/>
        </w:rPr>
      </w:pPr>
    </w:p>
    <w:p w:rsidR="00CD10AC" w:rsidRPr="003C597A" w:rsidRDefault="00CD10AC" w:rsidP="003C597A">
      <w:pPr>
        <w:pStyle w:val="a6"/>
        <w:jc w:val="center"/>
        <w:rPr>
          <w:rFonts w:ascii="Times New Roman" w:hAnsi="Times New Roman" w:cs="Times New Roman"/>
          <w:b/>
        </w:rPr>
      </w:pPr>
      <w:r w:rsidRPr="003C597A">
        <w:rPr>
          <w:rFonts w:ascii="Times New Roman" w:hAnsi="Times New Roman" w:cs="Times New Roman"/>
          <w:b/>
        </w:rPr>
        <w:t>Содержание образовательной деятельности.</w:t>
      </w:r>
    </w:p>
    <w:p w:rsidR="00CD10AC" w:rsidRPr="00CB46FE" w:rsidRDefault="00CD10AC" w:rsidP="00CB46FE">
      <w:pPr>
        <w:pStyle w:val="a6"/>
        <w:jc w:val="both"/>
        <w:rPr>
          <w:rFonts w:ascii="Times New Roman" w:hAnsi="Times New Roman" w:cs="Times New Roman"/>
        </w:rPr>
      </w:pPr>
      <w:r w:rsidRPr="00891C51">
        <w:rPr>
          <w:rFonts w:ascii="Times New Roman" w:hAnsi="Times New Roman" w:cs="Times New Roman"/>
          <w:i/>
        </w:rPr>
        <w:t>Приобщение к искусству</w:t>
      </w:r>
      <w:r w:rsidRPr="00CB46FE">
        <w:rPr>
          <w:rFonts w:ascii="Times New Roman" w:hAnsi="Times New Roman" w:cs="Times New Roman"/>
        </w:rPr>
        <w:t>.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w:t>
      </w:r>
      <w:proofErr w:type="spellStart"/>
      <w:r w:rsidRPr="00CB46FE">
        <w:rPr>
          <w:rFonts w:ascii="Times New Roman" w:hAnsi="Times New Roman" w:cs="Times New Roman"/>
        </w:rPr>
        <w:t>Сутеева</w:t>
      </w:r>
      <w:proofErr w:type="spellEnd"/>
      <w:r w:rsidRPr="00CB46FE">
        <w:rPr>
          <w:rFonts w:ascii="Times New Roman" w:hAnsi="Times New Roman" w:cs="Times New Roman"/>
        </w:rPr>
        <w:t xml:space="preserve">, Е. </w:t>
      </w:r>
      <w:proofErr w:type="spellStart"/>
      <w:r w:rsidRPr="00CB46FE">
        <w:rPr>
          <w:rFonts w:ascii="Times New Roman" w:hAnsi="Times New Roman" w:cs="Times New Roman"/>
        </w:rPr>
        <w:t>Чарушина</w:t>
      </w:r>
      <w:proofErr w:type="spellEnd"/>
      <w:r w:rsidRPr="00CB46FE">
        <w:rPr>
          <w:rFonts w:ascii="Times New Roman" w:hAnsi="Times New Roman" w:cs="Times New Roman"/>
        </w:rPr>
        <w:t>),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начинает приобщать детей к посещению кукольного театра, различных детских художественных выставок.</w:t>
      </w:r>
    </w:p>
    <w:p w:rsidR="00CD10AC" w:rsidRPr="00CB46FE" w:rsidRDefault="00CD10AC" w:rsidP="00CB46FE">
      <w:pPr>
        <w:pStyle w:val="a6"/>
        <w:jc w:val="both"/>
        <w:rPr>
          <w:rFonts w:ascii="Times New Roman" w:hAnsi="Times New Roman" w:cs="Times New Roman"/>
        </w:rPr>
      </w:pPr>
      <w:r w:rsidRPr="00891C51">
        <w:rPr>
          <w:rFonts w:ascii="Times New Roman" w:hAnsi="Times New Roman" w:cs="Times New Roman"/>
          <w:i/>
        </w:rPr>
        <w:t>Изобразительная деятельность:</w:t>
      </w:r>
      <w:r w:rsidRPr="00CB46FE">
        <w:rPr>
          <w:rFonts w:ascii="Times New Roman" w:hAnsi="Times New Roman" w:cs="Times New Roman"/>
        </w:rPr>
        <w:t xml:space="preserve"> 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CD10AC" w:rsidRPr="00CB46FE" w:rsidRDefault="00CD10AC" w:rsidP="00CB46FE">
      <w:pPr>
        <w:pStyle w:val="a6"/>
        <w:jc w:val="both"/>
        <w:rPr>
          <w:rFonts w:ascii="Times New Roman" w:hAnsi="Times New Roman" w:cs="Times New Roman"/>
        </w:rPr>
      </w:pPr>
      <w:r w:rsidRPr="00891C51">
        <w:rPr>
          <w:rFonts w:ascii="Times New Roman" w:hAnsi="Times New Roman" w:cs="Times New Roman"/>
          <w:i/>
        </w:rPr>
        <w:t>Рисование</w:t>
      </w:r>
      <w:r w:rsidRPr="00CB46FE">
        <w:rPr>
          <w:rFonts w:ascii="Times New Roman" w:hAnsi="Times New Roman" w:cs="Times New Roman"/>
          <w:i/>
          <w:u w:val="single"/>
        </w:rPr>
        <w:t>.</w:t>
      </w:r>
      <w:r w:rsidRPr="00CB46FE">
        <w:rPr>
          <w:rFonts w:ascii="Times New Roman" w:hAnsi="Times New Roman" w:cs="Times New Roman"/>
        </w:rPr>
        <w:t xml:space="preserve"> 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Учит детей располагать изображения по всему листу.</w:t>
      </w:r>
    </w:p>
    <w:p w:rsidR="00CD10AC" w:rsidRPr="00CB46FE" w:rsidRDefault="00CD10AC" w:rsidP="00CB46FE">
      <w:pPr>
        <w:pStyle w:val="a6"/>
        <w:jc w:val="both"/>
        <w:rPr>
          <w:rFonts w:ascii="Times New Roman" w:hAnsi="Times New Roman" w:cs="Times New Roman"/>
        </w:rPr>
      </w:pPr>
      <w:r w:rsidRPr="00891C51">
        <w:rPr>
          <w:rFonts w:ascii="Times New Roman" w:hAnsi="Times New Roman" w:cs="Times New Roman"/>
          <w:i/>
        </w:rPr>
        <w:lastRenderedPageBreak/>
        <w:t>Лепка.</w:t>
      </w:r>
      <w:r w:rsidRPr="00CB46FE">
        <w:rPr>
          <w:rFonts w:ascii="Times New Roman" w:hAnsi="Times New Roman" w:cs="Times New Roman"/>
        </w:rPr>
        <w:t xml:space="preserve">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 xml:space="preserve"> </w:t>
      </w:r>
      <w:r w:rsidRPr="00891C51">
        <w:rPr>
          <w:rFonts w:ascii="Times New Roman" w:hAnsi="Times New Roman" w:cs="Times New Roman"/>
          <w:i/>
        </w:rPr>
        <w:t>Аппликация.</w:t>
      </w:r>
      <w:r w:rsidRPr="00CB46FE">
        <w:rPr>
          <w:rFonts w:ascii="Times New Roman" w:hAnsi="Times New Roman" w:cs="Times New Roman"/>
        </w:rPr>
        <w:t xml:space="preserve">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CD10AC" w:rsidRPr="00CB46FE" w:rsidRDefault="00CD10AC" w:rsidP="00CB46FE">
      <w:pPr>
        <w:pStyle w:val="a6"/>
        <w:jc w:val="both"/>
        <w:rPr>
          <w:rFonts w:ascii="Times New Roman" w:hAnsi="Times New Roman" w:cs="Times New Roman"/>
        </w:rPr>
      </w:pPr>
      <w:r w:rsidRPr="00891C51">
        <w:rPr>
          <w:rFonts w:ascii="Times New Roman" w:hAnsi="Times New Roman" w:cs="Times New Roman"/>
          <w:i/>
        </w:rPr>
        <w:t>Народное декоративно-прикладное искусство</w:t>
      </w:r>
      <w:r w:rsidRPr="00CB46FE">
        <w:rPr>
          <w:rFonts w:ascii="Times New Roman" w:hAnsi="Times New Roman" w:cs="Times New Roman"/>
        </w:rPr>
        <w:t>. Педагог приобщает детей к декоративной деятельности: учит украшать дымковскими узорами силуэты игрушек, вырезанных педагогом (птичка, козлик, конь и др.), и разных предметов (блюдечко, рукавички).</w:t>
      </w:r>
    </w:p>
    <w:p w:rsidR="00CD10AC" w:rsidRPr="00CB46FE" w:rsidRDefault="00CD10AC" w:rsidP="00CB46FE">
      <w:pPr>
        <w:pStyle w:val="a6"/>
        <w:jc w:val="both"/>
        <w:rPr>
          <w:rFonts w:ascii="Times New Roman" w:hAnsi="Times New Roman" w:cs="Times New Roman"/>
        </w:rPr>
      </w:pPr>
      <w:r w:rsidRPr="00891C51">
        <w:rPr>
          <w:rFonts w:ascii="Times New Roman" w:hAnsi="Times New Roman" w:cs="Times New Roman"/>
          <w:i/>
        </w:rPr>
        <w:t>Конструктивная деятельность</w:t>
      </w:r>
      <w:r w:rsidR="00891C51" w:rsidRPr="00891C51">
        <w:rPr>
          <w:rFonts w:ascii="Times New Roman" w:hAnsi="Times New Roman" w:cs="Times New Roman"/>
          <w:i/>
        </w:rPr>
        <w:t xml:space="preserve">. </w:t>
      </w:r>
      <w:r w:rsidRPr="00CB46FE">
        <w:rPr>
          <w:rFonts w:ascii="Times New Roman" w:hAnsi="Times New Roman" w:cs="Times New Roman"/>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CD10AC" w:rsidRPr="00891C51" w:rsidRDefault="00CD10AC" w:rsidP="00CB46FE">
      <w:pPr>
        <w:pStyle w:val="a6"/>
        <w:jc w:val="both"/>
        <w:rPr>
          <w:rFonts w:ascii="Times New Roman" w:hAnsi="Times New Roman" w:cs="Times New Roman"/>
          <w:i/>
          <w:u w:val="single"/>
        </w:rPr>
      </w:pPr>
      <w:r w:rsidRPr="00891C51">
        <w:rPr>
          <w:rFonts w:ascii="Times New Roman" w:hAnsi="Times New Roman" w:cs="Times New Roman"/>
          <w:i/>
          <w:u w:val="single"/>
        </w:rPr>
        <w:t>Музыкальная деятельность:</w:t>
      </w:r>
    </w:p>
    <w:p w:rsidR="00CD10AC" w:rsidRPr="00CB46FE" w:rsidRDefault="00CD10AC" w:rsidP="00CB46FE">
      <w:pPr>
        <w:pStyle w:val="a6"/>
        <w:jc w:val="both"/>
        <w:rPr>
          <w:rFonts w:ascii="Times New Roman" w:hAnsi="Times New Roman" w:cs="Times New Roman"/>
        </w:rPr>
      </w:pPr>
      <w:r w:rsidRPr="00891C51">
        <w:rPr>
          <w:rFonts w:ascii="Times New Roman" w:hAnsi="Times New Roman" w:cs="Times New Roman"/>
          <w:i/>
        </w:rPr>
        <w:t>Слушание.</w:t>
      </w:r>
      <w:r w:rsidRPr="00CB46FE">
        <w:rPr>
          <w:rFonts w:ascii="Times New Roman" w:hAnsi="Times New Roman" w:cs="Times New Roman"/>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w:t>
      </w:r>
      <w:r w:rsidR="00891C51">
        <w:rPr>
          <w:rFonts w:ascii="Times New Roman" w:hAnsi="Times New Roman" w:cs="Times New Roman"/>
        </w:rPr>
        <w:t xml:space="preserve">музыкальных инструментов </w:t>
      </w:r>
      <w:r w:rsidRPr="00CB46FE">
        <w:rPr>
          <w:rFonts w:ascii="Times New Roman" w:hAnsi="Times New Roman" w:cs="Times New Roman"/>
        </w:rPr>
        <w:t>(музыкальный</w:t>
      </w:r>
      <w:r w:rsidRPr="00CB46FE">
        <w:rPr>
          <w:rFonts w:ascii="Times New Roman" w:hAnsi="Times New Roman" w:cs="Times New Roman"/>
        </w:rPr>
        <w:tab/>
        <w:t>молоточек,</w:t>
      </w:r>
      <w:r w:rsidRPr="00CB46FE">
        <w:rPr>
          <w:rFonts w:ascii="Times New Roman" w:hAnsi="Times New Roman" w:cs="Times New Roman"/>
        </w:rPr>
        <w:tab/>
        <w:t>шарманка,</w:t>
      </w:r>
      <w:r w:rsidRPr="00CB46FE">
        <w:rPr>
          <w:rFonts w:ascii="Times New Roman" w:hAnsi="Times New Roman" w:cs="Times New Roman"/>
        </w:rPr>
        <w:tab/>
        <w:t>погремушка, барабан, бубен, металлофон и др.).</w:t>
      </w:r>
    </w:p>
    <w:p w:rsidR="00CD10AC" w:rsidRPr="00CB46FE" w:rsidRDefault="00CD10AC" w:rsidP="00CB46FE">
      <w:pPr>
        <w:pStyle w:val="a6"/>
        <w:jc w:val="both"/>
        <w:rPr>
          <w:rFonts w:ascii="Times New Roman" w:hAnsi="Times New Roman" w:cs="Times New Roman"/>
        </w:rPr>
      </w:pPr>
      <w:r w:rsidRPr="00891C51">
        <w:rPr>
          <w:rFonts w:ascii="Times New Roman" w:hAnsi="Times New Roman" w:cs="Times New Roman"/>
          <w:i/>
        </w:rPr>
        <w:t>Пение.</w:t>
      </w:r>
      <w:r w:rsidRPr="00CB46FE">
        <w:rPr>
          <w:rFonts w:ascii="Times New Roman" w:hAnsi="Times New Roman" w:cs="Times New Roman"/>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CD10AC" w:rsidRPr="00CB46FE" w:rsidRDefault="00CD10AC" w:rsidP="00CB46FE">
      <w:pPr>
        <w:pStyle w:val="a6"/>
        <w:jc w:val="both"/>
        <w:rPr>
          <w:rFonts w:ascii="Times New Roman" w:hAnsi="Times New Roman" w:cs="Times New Roman"/>
        </w:rPr>
      </w:pPr>
      <w:r w:rsidRPr="00891C51">
        <w:rPr>
          <w:rFonts w:ascii="Times New Roman" w:hAnsi="Times New Roman" w:cs="Times New Roman"/>
          <w:i/>
        </w:rPr>
        <w:t>Музыкально-ритмические движения</w:t>
      </w:r>
      <w:r w:rsidRPr="00891C51">
        <w:rPr>
          <w:rFonts w:ascii="Times New Roman" w:hAnsi="Times New Roman" w:cs="Times New Roman"/>
        </w:rPr>
        <w:t>.</w:t>
      </w:r>
      <w:r w:rsidRPr="00CB46FE">
        <w:rPr>
          <w:rFonts w:ascii="Times New Roman" w:hAnsi="Times New Roman" w:cs="Times New Roman"/>
        </w:rPr>
        <w:t xml:space="preserve"> Педагог учит детей двигаться в соответствии с двухчастной </w:t>
      </w:r>
      <w:r w:rsidRPr="00CB46FE">
        <w:rPr>
          <w:rFonts w:ascii="Times New Roman" w:hAnsi="Times New Roman" w:cs="Times New Roman"/>
        </w:rPr>
        <w:lastRenderedPageBreak/>
        <w:t>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w:t>
      </w:r>
    </w:p>
    <w:p w:rsidR="00CD10AC" w:rsidRPr="00CB46FE" w:rsidRDefault="00CD10AC" w:rsidP="00CB46FE">
      <w:pPr>
        <w:pStyle w:val="a6"/>
        <w:jc w:val="both"/>
        <w:rPr>
          <w:rFonts w:ascii="Times New Roman" w:hAnsi="Times New Roman" w:cs="Times New Roman"/>
        </w:rPr>
      </w:pPr>
      <w:r w:rsidRPr="00891C51">
        <w:rPr>
          <w:rFonts w:ascii="Times New Roman" w:hAnsi="Times New Roman" w:cs="Times New Roman"/>
          <w:i/>
        </w:rPr>
        <w:t>Игра на детских музыкальных инструментах</w:t>
      </w:r>
      <w:r w:rsidRPr="00891C51">
        <w:rPr>
          <w:rFonts w:ascii="Times New Roman" w:hAnsi="Times New Roman" w:cs="Times New Roman"/>
        </w:rPr>
        <w:t xml:space="preserve">. </w:t>
      </w:r>
      <w:r w:rsidRPr="00CB46FE">
        <w:rPr>
          <w:rFonts w:ascii="Times New Roman" w:hAnsi="Times New Roman" w:cs="Times New Roman"/>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w:t>
      </w:r>
      <w:proofErr w:type="spellStart"/>
      <w:r w:rsidRPr="00CB46FE">
        <w:rPr>
          <w:rFonts w:ascii="Times New Roman" w:hAnsi="Times New Roman" w:cs="Times New Roman"/>
        </w:rPr>
        <w:t>звукоизвлечения</w:t>
      </w:r>
      <w:proofErr w:type="spellEnd"/>
      <w:r w:rsidRPr="00CB46FE">
        <w:rPr>
          <w:rFonts w:ascii="Times New Roman" w:hAnsi="Times New Roman" w:cs="Times New Roman"/>
        </w:rPr>
        <w:t>.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CD10AC" w:rsidRPr="00CB46FE" w:rsidRDefault="00CD10AC" w:rsidP="00CB46FE">
      <w:pPr>
        <w:pStyle w:val="a6"/>
        <w:jc w:val="both"/>
        <w:rPr>
          <w:rFonts w:ascii="Times New Roman" w:hAnsi="Times New Roman" w:cs="Times New Roman"/>
        </w:rPr>
      </w:pPr>
      <w:r w:rsidRPr="00891C51">
        <w:rPr>
          <w:rFonts w:ascii="Times New Roman" w:hAnsi="Times New Roman" w:cs="Times New Roman"/>
          <w:i/>
        </w:rPr>
        <w:t>Театрализованная деятельность</w:t>
      </w:r>
      <w:r w:rsidRPr="00891C51">
        <w:rPr>
          <w:rFonts w:ascii="Times New Roman" w:hAnsi="Times New Roman" w:cs="Times New Roman"/>
        </w:rPr>
        <w:t>.</w:t>
      </w:r>
      <w:r w:rsidRPr="00CB46FE">
        <w:rPr>
          <w:rFonts w:ascii="Times New Roman" w:hAnsi="Times New Roman" w:cs="Times New Roman"/>
        </w:rPr>
        <w:t xml:space="preserve">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 д.).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CD10AC" w:rsidRPr="00CB46FE" w:rsidRDefault="00CD10AC" w:rsidP="00CB46FE">
      <w:pPr>
        <w:pStyle w:val="a6"/>
        <w:jc w:val="both"/>
        <w:rPr>
          <w:rFonts w:ascii="Times New Roman" w:hAnsi="Times New Roman" w:cs="Times New Roman"/>
        </w:rPr>
      </w:pPr>
      <w:r w:rsidRPr="00891C51">
        <w:rPr>
          <w:rFonts w:ascii="Times New Roman" w:hAnsi="Times New Roman" w:cs="Times New Roman"/>
          <w:i/>
        </w:rPr>
        <w:t>Культурно-досуговая деятельность</w:t>
      </w:r>
      <w:r w:rsidRPr="00CB46FE">
        <w:rPr>
          <w:rFonts w:ascii="Times New Roman" w:hAnsi="Times New Roman" w:cs="Times New Roman"/>
        </w:rPr>
        <w:t>. Педагог организует культурно-досуговую деятельность детей по интересам, обеспечивая эмо</w:t>
      </w:r>
      <w:r w:rsidR="00891C51">
        <w:rPr>
          <w:rFonts w:ascii="Times New Roman" w:hAnsi="Times New Roman" w:cs="Times New Roman"/>
        </w:rPr>
        <w:t>циональное благополучие и отдых.</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 д.),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 д.). Формирует желание участвовать в праздниках. Педагог знакомит с культурой поведения в ходе праздничных мероприятий.</w:t>
      </w:r>
    </w:p>
    <w:p w:rsidR="00CD10AC" w:rsidRPr="00CB46FE" w:rsidRDefault="00CD10AC" w:rsidP="00CB46FE">
      <w:pPr>
        <w:pStyle w:val="a6"/>
        <w:jc w:val="both"/>
        <w:rPr>
          <w:rFonts w:ascii="Times New Roman" w:hAnsi="Times New Roman" w:cs="Times New Roman"/>
        </w:rPr>
      </w:pPr>
    </w:p>
    <w:p w:rsidR="00CD10AC" w:rsidRPr="00891C51" w:rsidRDefault="00891C51" w:rsidP="00891C51">
      <w:pPr>
        <w:pStyle w:val="a6"/>
        <w:jc w:val="center"/>
        <w:rPr>
          <w:rFonts w:ascii="Times New Roman" w:hAnsi="Times New Roman" w:cs="Times New Roman"/>
          <w:b/>
        </w:rPr>
      </w:pPr>
      <w:r w:rsidRPr="00891C51">
        <w:rPr>
          <w:rFonts w:ascii="Times New Roman" w:hAnsi="Times New Roman" w:cs="Times New Roman"/>
          <w:b/>
        </w:rPr>
        <w:t>о</w:t>
      </w:r>
      <w:r w:rsidR="00CD10AC" w:rsidRPr="00891C51">
        <w:rPr>
          <w:rFonts w:ascii="Times New Roman" w:hAnsi="Times New Roman" w:cs="Times New Roman"/>
          <w:b/>
        </w:rPr>
        <w:t xml:space="preserve">т 4 лет до 5 лет. </w:t>
      </w:r>
      <w:r>
        <w:rPr>
          <w:rFonts w:ascii="Times New Roman" w:hAnsi="Times New Roman" w:cs="Times New Roman"/>
          <w:b/>
        </w:rPr>
        <w:t>(</w:t>
      </w:r>
      <w:r w:rsidR="00CD10AC" w:rsidRPr="00891C51">
        <w:rPr>
          <w:rFonts w:ascii="Times New Roman" w:hAnsi="Times New Roman" w:cs="Times New Roman"/>
          <w:b/>
        </w:rPr>
        <w:t>ФОП ДО, п.21.5</w:t>
      </w:r>
      <w:r>
        <w:rPr>
          <w:rFonts w:ascii="Times New Roman" w:hAnsi="Times New Roman" w:cs="Times New Roman"/>
          <w:b/>
        </w:rPr>
        <w:t>.)</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i/>
        </w:rPr>
        <w:t>В области   художественно-эстетического   развития   основными   задачами образовательной деятельности являются:</w:t>
      </w:r>
      <w:r w:rsidRPr="00CB46FE">
        <w:rPr>
          <w:rFonts w:ascii="Times New Roman" w:hAnsi="Times New Roman" w:cs="Times New Roman"/>
        </w:rPr>
        <w:t xml:space="preserve"> </w:t>
      </w:r>
    </w:p>
    <w:p w:rsidR="00CD10AC" w:rsidRPr="00891C51" w:rsidRDefault="00CD10AC" w:rsidP="00CB46FE">
      <w:pPr>
        <w:pStyle w:val="a6"/>
        <w:jc w:val="both"/>
        <w:rPr>
          <w:rFonts w:ascii="Times New Roman" w:hAnsi="Times New Roman" w:cs="Times New Roman"/>
          <w:i/>
        </w:rPr>
      </w:pPr>
      <w:r w:rsidRPr="00891C51">
        <w:rPr>
          <w:rFonts w:ascii="Times New Roman" w:hAnsi="Times New Roman" w:cs="Times New Roman"/>
          <w:i/>
        </w:rPr>
        <w:t xml:space="preserve">Приобщение к искусству: </w:t>
      </w:r>
    </w:p>
    <w:p w:rsidR="00CD10AC" w:rsidRPr="00CB46FE" w:rsidRDefault="00CD10AC" w:rsidP="00AE3F37">
      <w:pPr>
        <w:pStyle w:val="a6"/>
        <w:numPr>
          <w:ilvl w:val="0"/>
          <w:numId w:val="52"/>
        </w:numPr>
        <w:jc w:val="both"/>
        <w:rPr>
          <w:rFonts w:ascii="Times New Roman" w:hAnsi="Times New Roman" w:cs="Times New Roman"/>
        </w:rPr>
      </w:pPr>
      <w:r w:rsidRPr="00CB46FE">
        <w:rPr>
          <w:rFonts w:ascii="Times New Roman" w:hAnsi="Times New Roman" w:cs="Times New Roman"/>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CD10AC" w:rsidRPr="00CB46FE" w:rsidRDefault="00CD10AC" w:rsidP="00AE3F37">
      <w:pPr>
        <w:pStyle w:val="a6"/>
        <w:numPr>
          <w:ilvl w:val="0"/>
          <w:numId w:val="52"/>
        </w:numPr>
        <w:jc w:val="both"/>
        <w:rPr>
          <w:rFonts w:ascii="Times New Roman" w:hAnsi="Times New Roman" w:cs="Times New Roman"/>
        </w:rPr>
      </w:pPr>
      <w:r w:rsidRPr="00CB46FE">
        <w:rPr>
          <w:rFonts w:ascii="Times New Roman" w:hAnsi="Times New Roman" w:cs="Times New Roman"/>
        </w:rPr>
        <w:t>формировать у детей умение сравнивать произведения различных видов искусства;</w:t>
      </w:r>
    </w:p>
    <w:p w:rsidR="00CD10AC" w:rsidRPr="00CB46FE" w:rsidRDefault="00CD10AC" w:rsidP="00AE3F37">
      <w:pPr>
        <w:pStyle w:val="a6"/>
        <w:numPr>
          <w:ilvl w:val="0"/>
          <w:numId w:val="52"/>
        </w:numPr>
        <w:jc w:val="both"/>
        <w:rPr>
          <w:rFonts w:ascii="Times New Roman" w:hAnsi="Times New Roman" w:cs="Times New Roman"/>
        </w:rPr>
      </w:pPr>
      <w:r w:rsidRPr="00CB46FE">
        <w:rPr>
          <w:rFonts w:ascii="Times New Roman" w:hAnsi="Times New Roman" w:cs="Times New Roman"/>
        </w:rPr>
        <w:t>развивать отзывчивость и эстетическое сопереживание на красоту окружающей действительности;</w:t>
      </w:r>
    </w:p>
    <w:p w:rsidR="00CD10AC" w:rsidRPr="00CB46FE" w:rsidRDefault="00CD10AC" w:rsidP="00AE3F37">
      <w:pPr>
        <w:pStyle w:val="a6"/>
        <w:numPr>
          <w:ilvl w:val="0"/>
          <w:numId w:val="52"/>
        </w:numPr>
        <w:jc w:val="both"/>
        <w:rPr>
          <w:rFonts w:ascii="Times New Roman" w:hAnsi="Times New Roman" w:cs="Times New Roman"/>
        </w:rPr>
      </w:pPr>
      <w:r w:rsidRPr="00CB46FE">
        <w:rPr>
          <w:rFonts w:ascii="Times New Roman" w:hAnsi="Times New Roman" w:cs="Times New Roman"/>
        </w:rPr>
        <w:t>развивать у детей интерес к искусству как виду творческой деятельности человека;</w:t>
      </w:r>
    </w:p>
    <w:p w:rsidR="00CD10AC" w:rsidRPr="00CB46FE" w:rsidRDefault="00CD10AC" w:rsidP="00AE3F37">
      <w:pPr>
        <w:pStyle w:val="a6"/>
        <w:numPr>
          <w:ilvl w:val="0"/>
          <w:numId w:val="52"/>
        </w:numPr>
        <w:jc w:val="both"/>
        <w:rPr>
          <w:rFonts w:ascii="Times New Roman" w:hAnsi="Times New Roman" w:cs="Times New Roman"/>
        </w:rPr>
      </w:pPr>
      <w:r w:rsidRPr="00CB46FE">
        <w:rPr>
          <w:rFonts w:ascii="Times New Roman" w:hAnsi="Times New Roman" w:cs="Times New Roman"/>
        </w:rPr>
        <w:t>познакомить детей с видами и жанрами искусства, историей его возникновения, средствами выразительности разных видов искусства;</w:t>
      </w:r>
    </w:p>
    <w:p w:rsidR="00CD10AC" w:rsidRPr="00CB46FE" w:rsidRDefault="00CD10AC" w:rsidP="00AE3F37">
      <w:pPr>
        <w:pStyle w:val="a6"/>
        <w:numPr>
          <w:ilvl w:val="0"/>
          <w:numId w:val="52"/>
        </w:numPr>
        <w:jc w:val="both"/>
        <w:rPr>
          <w:rFonts w:ascii="Times New Roman" w:hAnsi="Times New Roman" w:cs="Times New Roman"/>
        </w:rPr>
      </w:pPr>
      <w:r w:rsidRPr="00CB46FE">
        <w:rPr>
          <w:rFonts w:ascii="Times New Roman" w:hAnsi="Times New Roman" w:cs="Times New Roman"/>
        </w:rPr>
        <w:t xml:space="preserve">формировать понимание красоты произведений искусства, потребность общения с </w:t>
      </w:r>
      <w:r w:rsidRPr="00CB46FE">
        <w:rPr>
          <w:rFonts w:ascii="Times New Roman" w:hAnsi="Times New Roman" w:cs="Times New Roman"/>
        </w:rPr>
        <w:lastRenderedPageBreak/>
        <w:t>искусством;</w:t>
      </w:r>
    </w:p>
    <w:p w:rsidR="00CD10AC" w:rsidRPr="00CB46FE" w:rsidRDefault="00CD10AC" w:rsidP="00AE3F37">
      <w:pPr>
        <w:pStyle w:val="a6"/>
        <w:numPr>
          <w:ilvl w:val="0"/>
          <w:numId w:val="52"/>
        </w:numPr>
        <w:jc w:val="both"/>
        <w:rPr>
          <w:rFonts w:ascii="Times New Roman" w:hAnsi="Times New Roman" w:cs="Times New Roman"/>
        </w:rPr>
      </w:pPr>
      <w:r w:rsidRPr="00CB46FE">
        <w:rPr>
          <w:rFonts w:ascii="Times New Roman" w:hAnsi="Times New Roman" w:cs="Times New Roman"/>
        </w:rPr>
        <w:t>формировать у детей интерес к детским выставкам, спектаклям; желание посещать театр, музей и др.</w:t>
      </w:r>
    </w:p>
    <w:p w:rsidR="00CD10AC" w:rsidRPr="00CB46FE" w:rsidRDefault="00CD10AC" w:rsidP="00AE3F37">
      <w:pPr>
        <w:pStyle w:val="a6"/>
        <w:numPr>
          <w:ilvl w:val="0"/>
          <w:numId w:val="52"/>
        </w:numPr>
        <w:jc w:val="both"/>
        <w:rPr>
          <w:rFonts w:ascii="Times New Roman" w:hAnsi="Times New Roman" w:cs="Times New Roman"/>
        </w:rPr>
      </w:pPr>
      <w:r w:rsidRPr="00CB46FE">
        <w:rPr>
          <w:rFonts w:ascii="Times New Roman" w:hAnsi="Times New Roman" w:cs="Times New Roman"/>
        </w:rPr>
        <w:t>приобщать детей к лучшим образцам отечественного и мирового искусства. воспитывать патриотизм и чувства гордости за свою страну, край в процессе</w:t>
      </w:r>
    </w:p>
    <w:p w:rsidR="00CD10AC" w:rsidRPr="00CB46FE" w:rsidRDefault="00CD10AC" w:rsidP="00AE3F37">
      <w:pPr>
        <w:pStyle w:val="a6"/>
        <w:numPr>
          <w:ilvl w:val="0"/>
          <w:numId w:val="52"/>
        </w:numPr>
        <w:jc w:val="both"/>
        <w:rPr>
          <w:rFonts w:ascii="Times New Roman" w:hAnsi="Times New Roman" w:cs="Times New Roman"/>
        </w:rPr>
      </w:pPr>
      <w:r w:rsidRPr="00CB46FE">
        <w:rPr>
          <w:rFonts w:ascii="Times New Roman" w:hAnsi="Times New Roman" w:cs="Times New Roman"/>
        </w:rPr>
        <w:t>ознакомления с различными видами искусства Изобразительная деятельность:</w:t>
      </w:r>
    </w:p>
    <w:p w:rsidR="00CD10AC" w:rsidRPr="00CB46FE" w:rsidRDefault="00CD10AC" w:rsidP="00AE3F37">
      <w:pPr>
        <w:pStyle w:val="a6"/>
        <w:numPr>
          <w:ilvl w:val="0"/>
          <w:numId w:val="52"/>
        </w:numPr>
        <w:jc w:val="both"/>
        <w:rPr>
          <w:rFonts w:ascii="Times New Roman" w:hAnsi="Times New Roman" w:cs="Times New Roman"/>
        </w:rPr>
      </w:pPr>
      <w:r w:rsidRPr="00CB46FE">
        <w:rPr>
          <w:rFonts w:ascii="Times New Roman" w:hAnsi="Times New Roman" w:cs="Times New Roman"/>
        </w:rPr>
        <w:t>продолжать развивать интерес детей и положительный отклик к различным видам изобразительной деятельности;</w:t>
      </w:r>
    </w:p>
    <w:p w:rsidR="00CD10AC" w:rsidRPr="00CB46FE" w:rsidRDefault="00CD10AC" w:rsidP="00AE3F37">
      <w:pPr>
        <w:pStyle w:val="a6"/>
        <w:numPr>
          <w:ilvl w:val="0"/>
          <w:numId w:val="52"/>
        </w:numPr>
        <w:jc w:val="both"/>
        <w:rPr>
          <w:rFonts w:ascii="Times New Roman" w:hAnsi="Times New Roman" w:cs="Times New Roman"/>
        </w:rPr>
      </w:pPr>
      <w:r w:rsidRPr="00CB46FE">
        <w:rPr>
          <w:rFonts w:ascii="Times New Roman" w:hAnsi="Times New Roman" w:cs="Times New Roman"/>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CD10AC" w:rsidRPr="00CB46FE" w:rsidRDefault="00CD10AC" w:rsidP="00AE3F37">
      <w:pPr>
        <w:pStyle w:val="a6"/>
        <w:numPr>
          <w:ilvl w:val="0"/>
          <w:numId w:val="52"/>
        </w:numPr>
        <w:jc w:val="both"/>
        <w:rPr>
          <w:rFonts w:ascii="Times New Roman" w:hAnsi="Times New Roman" w:cs="Times New Roman"/>
        </w:rPr>
      </w:pPr>
      <w:r w:rsidRPr="00CB46FE">
        <w:rPr>
          <w:rFonts w:ascii="Times New Roman" w:hAnsi="Times New Roman" w:cs="Times New Roman"/>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CD10AC" w:rsidRPr="00CB46FE" w:rsidRDefault="00CD10AC" w:rsidP="00AE3F37">
      <w:pPr>
        <w:pStyle w:val="a6"/>
        <w:numPr>
          <w:ilvl w:val="0"/>
          <w:numId w:val="52"/>
        </w:numPr>
        <w:jc w:val="both"/>
        <w:rPr>
          <w:rFonts w:ascii="Times New Roman" w:hAnsi="Times New Roman" w:cs="Times New Roman"/>
        </w:rPr>
      </w:pPr>
      <w:r w:rsidRPr="00CB46FE">
        <w:rPr>
          <w:rFonts w:ascii="Times New Roman" w:hAnsi="Times New Roman" w:cs="Times New Roman"/>
        </w:rPr>
        <w:t>продолжать формировать у детей умение рассматривать и обследовать предметы, в том числе с помощью рук;</w:t>
      </w:r>
    </w:p>
    <w:p w:rsidR="00CD10AC" w:rsidRPr="00CB46FE" w:rsidRDefault="00CD10AC" w:rsidP="00AE3F37">
      <w:pPr>
        <w:pStyle w:val="a6"/>
        <w:numPr>
          <w:ilvl w:val="0"/>
          <w:numId w:val="52"/>
        </w:numPr>
        <w:jc w:val="both"/>
        <w:rPr>
          <w:rFonts w:ascii="Times New Roman" w:hAnsi="Times New Roman" w:cs="Times New Roman"/>
        </w:rPr>
      </w:pPr>
      <w:r w:rsidRPr="00CB46FE">
        <w:rPr>
          <w:rFonts w:ascii="Times New Roman" w:hAnsi="Times New Roman" w:cs="Times New Roman"/>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CD10AC" w:rsidRPr="00CB46FE" w:rsidRDefault="00CD10AC" w:rsidP="00AE3F37">
      <w:pPr>
        <w:pStyle w:val="a6"/>
        <w:numPr>
          <w:ilvl w:val="0"/>
          <w:numId w:val="52"/>
        </w:numPr>
        <w:jc w:val="both"/>
        <w:rPr>
          <w:rFonts w:ascii="Times New Roman" w:hAnsi="Times New Roman" w:cs="Times New Roman"/>
        </w:rPr>
      </w:pPr>
      <w:r w:rsidRPr="00CB46FE">
        <w:rPr>
          <w:rFonts w:ascii="Times New Roman" w:hAnsi="Times New Roman" w:cs="Times New Roman"/>
        </w:rPr>
        <w:t>формировать у детей умение выделять и использовать средства выразительности в рисовании, лепке, аппликации;</w:t>
      </w:r>
    </w:p>
    <w:p w:rsidR="00CD10AC" w:rsidRPr="00CB46FE" w:rsidRDefault="00CD10AC" w:rsidP="00AE3F37">
      <w:pPr>
        <w:pStyle w:val="a6"/>
        <w:numPr>
          <w:ilvl w:val="0"/>
          <w:numId w:val="52"/>
        </w:numPr>
        <w:jc w:val="both"/>
        <w:rPr>
          <w:rFonts w:ascii="Times New Roman" w:hAnsi="Times New Roman" w:cs="Times New Roman"/>
        </w:rPr>
      </w:pPr>
      <w:r w:rsidRPr="00CB46FE">
        <w:rPr>
          <w:rFonts w:ascii="Times New Roman" w:hAnsi="Times New Roman" w:cs="Times New Roman"/>
        </w:rPr>
        <w:t>продолжать формировать у детей умение создавать коллективные произведения в рисовании, лепке, аппликации;</w:t>
      </w:r>
    </w:p>
    <w:p w:rsidR="00CD10AC" w:rsidRPr="00CB46FE" w:rsidRDefault="00CD10AC" w:rsidP="00AE3F37">
      <w:pPr>
        <w:pStyle w:val="a6"/>
        <w:numPr>
          <w:ilvl w:val="0"/>
          <w:numId w:val="52"/>
        </w:numPr>
        <w:jc w:val="both"/>
        <w:rPr>
          <w:rFonts w:ascii="Times New Roman" w:hAnsi="Times New Roman" w:cs="Times New Roman"/>
        </w:rPr>
      </w:pPr>
      <w:r w:rsidRPr="00CB46FE">
        <w:rPr>
          <w:rFonts w:ascii="Times New Roman" w:hAnsi="Times New Roman" w:cs="Times New Roman"/>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CD10AC" w:rsidRPr="00CB46FE" w:rsidRDefault="00CD10AC" w:rsidP="00AE3F37">
      <w:pPr>
        <w:pStyle w:val="a6"/>
        <w:numPr>
          <w:ilvl w:val="0"/>
          <w:numId w:val="52"/>
        </w:numPr>
        <w:jc w:val="both"/>
        <w:rPr>
          <w:rFonts w:ascii="Times New Roman" w:hAnsi="Times New Roman" w:cs="Times New Roman"/>
        </w:rPr>
      </w:pPr>
      <w:r w:rsidRPr="00CB46FE">
        <w:rPr>
          <w:rFonts w:ascii="Times New Roman" w:hAnsi="Times New Roman" w:cs="Times New Roman"/>
        </w:rPr>
        <w:t>приучать детей быть аккуратными: сохранять свое рабочее место в порядке, по окончании работы убирать все со стола;</w:t>
      </w:r>
    </w:p>
    <w:p w:rsidR="00CD10AC" w:rsidRPr="00CB46FE" w:rsidRDefault="00CD10AC" w:rsidP="00AE3F37">
      <w:pPr>
        <w:pStyle w:val="a6"/>
        <w:numPr>
          <w:ilvl w:val="0"/>
          <w:numId w:val="52"/>
        </w:numPr>
        <w:jc w:val="both"/>
        <w:rPr>
          <w:rFonts w:ascii="Times New Roman" w:hAnsi="Times New Roman" w:cs="Times New Roman"/>
        </w:rPr>
      </w:pPr>
      <w:r w:rsidRPr="00CB46FE">
        <w:rPr>
          <w:rFonts w:ascii="Times New Roman" w:hAnsi="Times New Roman" w:cs="Times New Roman"/>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CD10AC" w:rsidRPr="00CB46FE" w:rsidRDefault="00CD10AC" w:rsidP="00AE3F37">
      <w:pPr>
        <w:pStyle w:val="a6"/>
        <w:numPr>
          <w:ilvl w:val="0"/>
          <w:numId w:val="52"/>
        </w:numPr>
        <w:jc w:val="both"/>
        <w:rPr>
          <w:rFonts w:ascii="Times New Roman" w:hAnsi="Times New Roman" w:cs="Times New Roman"/>
        </w:rPr>
      </w:pPr>
      <w:r w:rsidRPr="00CB46FE">
        <w:rPr>
          <w:rFonts w:ascii="Times New Roman" w:hAnsi="Times New Roman" w:cs="Times New Roman"/>
        </w:rPr>
        <w:t>развивать художественно-творческие способности у детей в различных видах изобразительной деятельности;</w:t>
      </w:r>
    </w:p>
    <w:p w:rsidR="00CD10AC" w:rsidRPr="00CB46FE" w:rsidRDefault="00CD10AC" w:rsidP="00AE3F37">
      <w:pPr>
        <w:pStyle w:val="a6"/>
        <w:numPr>
          <w:ilvl w:val="0"/>
          <w:numId w:val="52"/>
        </w:numPr>
        <w:jc w:val="both"/>
        <w:rPr>
          <w:rFonts w:ascii="Times New Roman" w:hAnsi="Times New Roman" w:cs="Times New Roman"/>
        </w:rPr>
      </w:pPr>
      <w:r w:rsidRPr="00CB46FE">
        <w:rPr>
          <w:rFonts w:ascii="Times New Roman" w:hAnsi="Times New Roman" w:cs="Times New Roman"/>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CD10AC" w:rsidRPr="00891C51" w:rsidRDefault="00CD10AC" w:rsidP="00CB46FE">
      <w:pPr>
        <w:pStyle w:val="a6"/>
        <w:jc w:val="both"/>
        <w:rPr>
          <w:rFonts w:ascii="Times New Roman" w:hAnsi="Times New Roman" w:cs="Times New Roman"/>
          <w:i/>
        </w:rPr>
      </w:pPr>
      <w:r w:rsidRPr="00891C51">
        <w:rPr>
          <w:rFonts w:ascii="Times New Roman" w:hAnsi="Times New Roman" w:cs="Times New Roman"/>
          <w:i/>
        </w:rPr>
        <w:t>Конструктивная деятельность:</w:t>
      </w:r>
    </w:p>
    <w:p w:rsidR="00CD10AC" w:rsidRPr="00CB46FE" w:rsidRDefault="00CD10AC" w:rsidP="00AE3F37">
      <w:pPr>
        <w:pStyle w:val="a6"/>
        <w:numPr>
          <w:ilvl w:val="0"/>
          <w:numId w:val="53"/>
        </w:numPr>
        <w:jc w:val="both"/>
        <w:rPr>
          <w:rFonts w:ascii="Times New Roman" w:hAnsi="Times New Roman" w:cs="Times New Roman"/>
        </w:rPr>
      </w:pPr>
      <w:r w:rsidRPr="00CB46FE">
        <w:rPr>
          <w:rFonts w:ascii="Times New Roman" w:hAnsi="Times New Roman" w:cs="Times New Roman"/>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CD10AC" w:rsidRPr="00CB46FE" w:rsidRDefault="00CD10AC" w:rsidP="00AE3F37">
      <w:pPr>
        <w:pStyle w:val="a6"/>
        <w:numPr>
          <w:ilvl w:val="0"/>
          <w:numId w:val="53"/>
        </w:numPr>
        <w:jc w:val="both"/>
        <w:rPr>
          <w:rFonts w:ascii="Times New Roman" w:hAnsi="Times New Roman" w:cs="Times New Roman"/>
        </w:rPr>
      </w:pPr>
      <w:r w:rsidRPr="00CB46FE">
        <w:rPr>
          <w:rFonts w:ascii="Times New Roman" w:hAnsi="Times New Roman" w:cs="Times New Roman"/>
        </w:rPr>
        <w:t>формировать умение у детей сооружать постройки из крупного и мелкого строительного материала;</w:t>
      </w:r>
    </w:p>
    <w:p w:rsidR="00CD10AC" w:rsidRPr="00CB46FE" w:rsidRDefault="00CD10AC" w:rsidP="00AE3F37">
      <w:pPr>
        <w:pStyle w:val="a6"/>
        <w:numPr>
          <w:ilvl w:val="0"/>
          <w:numId w:val="53"/>
        </w:numPr>
        <w:jc w:val="both"/>
        <w:rPr>
          <w:rFonts w:ascii="Times New Roman" w:hAnsi="Times New Roman" w:cs="Times New Roman"/>
        </w:rPr>
      </w:pPr>
      <w:r w:rsidRPr="00CB46FE">
        <w:rPr>
          <w:rFonts w:ascii="Times New Roman" w:hAnsi="Times New Roman" w:cs="Times New Roman"/>
        </w:rPr>
        <w:t>обучать конструированию из бумаги;</w:t>
      </w:r>
    </w:p>
    <w:p w:rsidR="00CD10AC" w:rsidRPr="00CB46FE" w:rsidRDefault="00CD10AC" w:rsidP="00AE3F37">
      <w:pPr>
        <w:pStyle w:val="a6"/>
        <w:numPr>
          <w:ilvl w:val="0"/>
          <w:numId w:val="53"/>
        </w:numPr>
        <w:jc w:val="both"/>
        <w:rPr>
          <w:rFonts w:ascii="Times New Roman" w:hAnsi="Times New Roman" w:cs="Times New Roman"/>
        </w:rPr>
      </w:pPr>
      <w:r w:rsidRPr="00CB46FE">
        <w:rPr>
          <w:rFonts w:ascii="Times New Roman" w:hAnsi="Times New Roman" w:cs="Times New Roman"/>
        </w:rPr>
        <w:t>приобщать детей к изготовлению поделок из природного материала.</w:t>
      </w:r>
    </w:p>
    <w:p w:rsidR="00CD10AC" w:rsidRPr="00891C51" w:rsidRDefault="00CD10AC" w:rsidP="00CB46FE">
      <w:pPr>
        <w:pStyle w:val="a6"/>
        <w:jc w:val="both"/>
        <w:rPr>
          <w:rFonts w:ascii="Times New Roman" w:hAnsi="Times New Roman" w:cs="Times New Roman"/>
          <w:i/>
        </w:rPr>
      </w:pPr>
      <w:r w:rsidRPr="00CB46FE">
        <w:rPr>
          <w:rFonts w:ascii="Times New Roman" w:hAnsi="Times New Roman" w:cs="Times New Roman"/>
        </w:rPr>
        <w:t xml:space="preserve"> </w:t>
      </w:r>
      <w:r w:rsidRPr="00891C51">
        <w:rPr>
          <w:rFonts w:ascii="Times New Roman" w:hAnsi="Times New Roman" w:cs="Times New Roman"/>
          <w:i/>
        </w:rPr>
        <w:t>Музыкальная деятельность:</w:t>
      </w:r>
    </w:p>
    <w:p w:rsidR="00CD10AC" w:rsidRPr="00CB46FE" w:rsidRDefault="00CD10AC" w:rsidP="00AE3F37">
      <w:pPr>
        <w:pStyle w:val="a6"/>
        <w:numPr>
          <w:ilvl w:val="0"/>
          <w:numId w:val="54"/>
        </w:numPr>
        <w:jc w:val="both"/>
        <w:rPr>
          <w:rFonts w:ascii="Times New Roman" w:hAnsi="Times New Roman" w:cs="Times New Roman"/>
        </w:rPr>
      </w:pPr>
      <w:r w:rsidRPr="00CB46FE">
        <w:rPr>
          <w:rFonts w:ascii="Times New Roman" w:hAnsi="Times New Roman" w:cs="Times New Roman"/>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CD10AC" w:rsidRPr="00CB46FE" w:rsidRDefault="00CD10AC" w:rsidP="00AE3F37">
      <w:pPr>
        <w:pStyle w:val="a6"/>
        <w:numPr>
          <w:ilvl w:val="0"/>
          <w:numId w:val="54"/>
        </w:numPr>
        <w:jc w:val="both"/>
        <w:rPr>
          <w:rFonts w:ascii="Times New Roman" w:hAnsi="Times New Roman" w:cs="Times New Roman"/>
        </w:rPr>
      </w:pPr>
      <w:r w:rsidRPr="00CB46FE">
        <w:rPr>
          <w:rFonts w:ascii="Times New Roman" w:hAnsi="Times New Roman" w:cs="Times New Roman"/>
        </w:rPr>
        <w:t>обогащать музыкальные впечатления детей, способствовать дальнейшему развитию основ музыкальной культуры;</w:t>
      </w:r>
    </w:p>
    <w:p w:rsidR="00CD10AC" w:rsidRPr="00CB46FE" w:rsidRDefault="00CD10AC" w:rsidP="00AE3F37">
      <w:pPr>
        <w:pStyle w:val="a6"/>
        <w:numPr>
          <w:ilvl w:val="0"/>
          <w:numId w:val="54"/>
        </w:numPr>
        <w:jc w:val="both"/>
        <w:rPr>
          <w:rFonts w:ascii="Times New Roman" w:hAnsi="Times New Roman" w:cs="Times New Roman"/>
        </w:rPr>
      </w:pPr>
      <w:r w:rsidRPr="00CB46FE">
        <w:rPr>
          <w:rFonts w:ascii="Times New Roman" w:hAnsi="Times New Roman" w:cs="Times New Roman"/>
        </w:rPr>
        <w:t xml:space="preserve">воспитывать </w:t>
      </w:r>
      <w:proofErr w:type="spellStart"/>
      <w:r w:rsidRPr="00CB46FE">
        <w:rPr>
          <w:rFonts w:ascii="Times New Roman" w:hAnsi="Times New Roman" w:cs="Times New Roman"/>
        </w:rPr>
        <w:t>слушательскую</w:t>
      </w:r>
      <w:proofErr w:type="spellEnd"/>
      <w:r w:rsidRPr="00CB46FE">
        <w:rPr>
          <w:rFonts w:ascii="Times New Roman" w:hAnsi="Times New Roman" w:cs="Times New Roman"/>
        </w:rPr>
        <w:t xml:space="preserve"> культуру детей; развивать музыкальность детей;</w:t>
      </w:r>
    </w:p>
    <w:p w:rsidR="00CD10AC" w:rsidRPr="00CB46FE" w:rsidRDefault="00CD10AC" w:rsidP="00AE3F37">
      <w:pPr>
        <w:pStyle w:val="a6"/>
        <w:numPr>
          <w:ilvl w:val="0"/>
          <w:numId w:val="54"/>
        </w:numPr>
        <w:jc w:val="both"/>
        <w:rPr>
          <w:rFonts w:ascii="Times New Roman" w:hAnsi="Times New Roman" w:cs="Times New Roman"/>
        </w:rPr>
      </w:pPr>
      <w:r w:rsidRPr="00CB46FE">
        <w:rPr>
          <w:rFonts w:ascii="Times New Roman" w:hAnsi="Times New Roman" w:cs="Times New Roman"/>
        </w:rPr>
        <w:t>воспитывать интерес и любовь к высокохудожественной музыке;</w:t>
      </w:r>
    </w:p>
    <w:p w:rsidR="00CD10AC" w:rsidRPr="00CB46FE" w:rsidRDefault="00CD10AC" w:rsidP="00AE3F37">
      <w:pPr>
        <w:pStyle w:val="a6"/>
        <w:numPr>
          <w:ilvl w:val="0"/>
          <w:numId w:val="54"/>
        </w:numPr>
        <w:jc w:val="both"/>
        <w:rPr>
          <w:rFonts w:ascii="Times New Roman" w:hAnsi="Times New Roman" w:cs="Times New Roman"/>
        </w:rPr>
      </w:pPr>
      <w:r w:rsidRPr="00CB46FE">
        <w:rPr>
          <w:rFonts w:ascii="Times New Roman" w:hAnsi="Times New Roman" w:cs="Times New Roman"/>
        </w:rPr>
        <w:t>продолжать формировать умение у детей различать средства выразительности в музыке, различать звуки по высоте;</w:t>
      </w:r>
    </w:p>
    <w:p w:rsidR="00CD10AC" w:rsidRPr="00CB46FE" w:rsidRDefault="00CD10AC" w:rsidP="00AE3F37">
      <w:pPr>
        <w:pStyle w:val="a6"/>
        <w:numPr>
          <w:ilvl w:val="0"/>
          <w:numId w:val="54"/>
        </w:numPr>
        <w:jc w:val="both"/>
        <w:rPr>
          <w:rFonts w:ascii="Times New Roman" w:hAnsi="Times New Roman" w:cs="Times New Roman"/>
        </w:rPr>
      </w:pPr>
      <w:r w:rsidRPr="00CB46FE">
        <w:rPr>
          <w:rFonts w:ascii="Times New Roman" w:hAnsi="Times New Roman" w:cs="Times New Roman"/>
        </w:rPr>
        <w:t>поддерживать у детей интерес к пению;</w:t>
      </w:r>
    </w:p>
    <w:p w:rsidR="00CD10AC" w:rsidRPr="00CB46FE" w:rsidRDefault="00CD10AC" w:rsidP="00AE3F37">
      <w:pPr>
        <w:pStyle w:val="a6"/>
        <w:numPr>
          <w:ilvl w:val="0"/>
          <w:numId w:val="54"/>
        </w:numPr>
        <w:jc w:val="both"/>
        <w:rPr>
          <w:rFonts w:ascii="Times New Roman" w:hAnsi="Times New Roman" w:cs="Times New Roman"/>
        </w:rPr>
      </w:pPr>
      <w:r w:rsidRPr="00CB46FE">
        <w:rPr>
          <w:rFonts w:ascii="Times New Roman" w:hAnsi="Times New Roman" w:cs="Times New Roman"/>
        </w:rPr>
        <w:lastRenderedPageBreak/>
        <w:t xml:space="preserve">способствовать освоению элементов танца и ритмопластики для создания музыкальных двигательных образов в играх, драматизациях, </w:t>
      </w:r>
      <w:proofErr w:type="spellStart"/>
      <w:r w:rsidRPr="00CB46FE">
        <w:rPr>
          <w:rFonts w:ascii="Times New Roman" w:hAnsi="Times New Roman" w:cs="Times New Roman"/>
        </w:rPr>
        <w:t>инсценировании</w:t>
      </w:r>
      <w:proofErr w:type="spellEnd"/>
      <w:r w:rsidRPr="00CB46FE">
        <w:rPr>
          <w:rFonts w:ascii="Times New Roman" w:hAnsi="Times New Roman" w:cs="Times New Roman"/>
        </w:rPr>
        <w:t>;</w:t>
      </w:r>
    </w:p>
    <w:p w:rsidR="00CD10AC" w:rsidRPr="00CB46FE" w:rsidRDefault="00CD10AC" w:rsidP="00AE3F37">
      <w:pPr>
        <w:pStyle w:val="a6"/>
        <w:numPr>
          <w:ilvl w:val="0"/>
          <w:numId w:val="54"/>
        </w:numPr>
        <w:jc w:val="both"/>
        <w:rPr>
          <w:rFonts w:ascii="Times New Roman" w:hAnsi="Times New Roman" w:cs="Times New Roman"/>
        </w:rPr>
      </w:pPr>
      <w:r w:rsidRPr="00CB46FE">
        <w:rPr>
          <w:rFonts w:ascii="Times New Roman" w:hAnsi="Times New Roman" w:cs="Times New Roman"/>
        </w:rPr>
        <w:t>способствовать освоению детьми приемов игры на детских музыкальных инструментах;</w:t>
      </w:r>
    </w:p>
    <w:p w:rsidR="00CD10AC" w:rsidRPr="00CB46FE" w:rsidRDefault="00CD10AC" w:rsidP="00AE3F37">
      <w:pPr>
        <w:pStyle w:val="a6"/>
        <w:numPr>
          <w:ilvl w:val="0"/>
          <w:numId w:val="54"/>
        </w:numPr>
        <w:jc w:val="both"/>
        <w:rPr>
          <w:rFonts w:ascii="Times New Roman" w:hAnsi="Times New Roman" w:cs="Times New Roman"/>
        </w:rPr>
      </w:pPr>
      <w:r w:rsidRPr="00CB46FE">
        <w:rPr>
          <w:rFonts w:ascii="Times New Roman" w:hAnsi="Times New Roman" w:cs="Times New Roman"/>
        </w:rPr>
        <w:t>поощрять</w:t>
      </w:r>
      <w:r w:rsidRPr="00CB46FE">
        <w:rPr>
          <w:rFonts w:ascii="Times New Roman" w:hAnsi="Times New Roman" w:cs="Times New Roman"/>
        </w:rPr>
        <w:tab/>
        <w:t>желание</w:t>
      </w:r>
      <w:r w:rsidRPr="00CB46FE">
        <w:rPr>
          <w:rFonts w:ascii="Times New Roman" w:hAnsi="Times New Roman" w:cs="Times New Roman"/>
        </w:rPr>
        <w:tab/>
        <w:t>детей</w:t>
      </w:r>
      <w:r w:rsidRPr="00CB46FE">
        <w:rPr>
          <w:rFonts w:ascii="Times New Roman" w:hAnsi="Times New Roman" w:cs="Times New Roman"/>
        </w:rPr>
        <w:tab/>
        <w:t>самостоятельно</w:t>
      </w:r>
      <w:r w:rsidRPr="00CB46FE">
        <w:rPr>
          <w:rFonts w:ascii="Times New Roman" w:hAnsi="Times New Roman" w:cs="Times New Roman"/>
        </w:rPr>
        <w:tab/>
        <w:t>заниматься</w:t>
      </w:r>
      <w:r w:rsidRPr="00CB46FE">
        <w:rPr>
          <w:rFonts w:ascii="Times New Roman" w:hAnsi="Times New Roman" w:cs="Times New Roman"/>
        </w:rPr>
        <w:tab/>
        <w:t>музыкальной деятельностью.</w:t>
      </w:r>
    </w:p>
    <w:p w:rsidR="00CD10AC" w:rsidRPr="00891C51" w:rsidRDefault="00CD10AC" w:rsidP="00CB46FE">
      <w:pPr>
        <w:pStyle w:val="a6"/>
        <w:jc w:val="both"/>
        <w:rPr>
          <w:rFonts w:ascii="Times New Roman" w:hAnsi="Times New Roman" w:cs="Times New Roman"/>
          <w:i/>
        </w:rPr>
      </w:pPr>
      <w:r w:rsidRPr="00891C51">
        <w:rPr>
          <w:rFonts w:ascii="Times New Roman" w:hAnsi="Times New Roman" w:cs="Times New Roman"/>
          <w:i/>
        </w:rPr>
        <w:t>Театрализованная деятельность:</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продолжать развивать интерес детей к театрализованной деятельности;</w:t>
      </w:r>
    </w:p>
    <w:p w:rsidR="00CD10AC" w:rsidRPr="00CB46FE" w:rsidRDefault="00CD10AC" w:rsidP="00AE3F37">
      <w:pPr>
        <w:pStyle w:val="a6"/>
        <w:numPr>
          <w:ilvl w:val="0"/>
          <w:numId w:val="55"/>
        </w:numPr>
        <w:jc w:val="both"/>
        <w:rPr>
          <w:rFonts w:ascii="Times New Roman" w:hAnsi="Times New Roman" w:cs="Times New Roman"/>
        </w:rPr>
      </w:pPr>
      <w:r w:rsidRPr="00CB46FE">
        <w:rPr>
          <w:rFonts w:ascii="Times New Roman" w:hAnsi="Times New Roman" w:cs="Times New Roman"/>
        </w:rPr>
        <w:t>формировать опыт социальных навыков поведения, создавать условия для развития творческой активности детей;</w:t>
      </w:r>
    </w:p>
    <w:p w:rsidR="00CD10AC" w:rsidRPr="00CB46FE" w:rsidRDefault="00CD10AC" w:rsidP="00AE3F37">
      <w:pPr>
        <w:pStyle w:val="a6"/>
        <w:numPr>
          <w:ilvl w:val="0"/>
          <w:numId w:val="55"/>
        </w:numPr>
        <w:jc w:val="both"/>
        <w:rPr>
          <w:rFonts w:ascii="Times New Roman" w:hAnsi="Times New Roman" w:cs="Times New Roman"/>
        </w:rPr>
      </w:pPr>
      <w:r w:rsidRPr="00CB46FE">
        <w:rPr>
          <w:rFonts w:ascii="Times New Roman" w:hAnsi="Times New Roman" w:cs="Times New Roman"/>
        </w:rPr>
        <w:t>учить</w:t>
      </w:r>
      <w:r w:rsidRPr="00CB46FE">
        <w:rPr>
          <w:rFonts w:ascii="Times New Roman" w:hAnsi="Times New Roman" w:cs="Times New Roman"/>
        </w:rPr>
        <w:tab/>
        <w:t>элементам</w:t>
      </w:r>
      <w:r w:rsidRPr="00CB46FE">
        <w:rPr>
          <w:rFonts w:ascii="Times New Roman" w:hAnsi="Times New Roman" w:cs="Times New Roman"/>
        </w:rPr>
        <w:tab/>
        <w:t>художественно-образных</w:t>
      </w:r>
      <w:r w:rsidRPr="00CB46FE">
        <w:rPr>
          <w:rFonts w:ascii="Times New Roman" w:hAnsi="Times New Roman" w:cs="Times New Roman"/>
        </w:rPr>
        <w:tab/>
        <w:t>выразительных</w:t>
      </w:r>
      <w:r w:rsidRPr="00CB46FE">
        <w:rPr>
          <w:rFonts w:ascii="Times New Roman" w:hAnsi="Times New Roman" w:cs="Times New Roman"/>
        </w:rPr>
        <w:tab/>
        <w:t>средств (интонация, мимика, пантомимика);</w:t>
      </w:r>
    </w:p>
    <w:p w:rsidR="00CD10AC" w:rsidRPr="00CB46FE" w:rsidRDefault="00CD10AC" w:rsidP="00AE3F37">
      <w:pPr>
        <w:pStyle w:val="a6"/>
        <w:numPr>
          <w:ilvl w:val="0"/>
          <w:numId w:val="55"/>
        </w:numPr>
        <w:jc w:val="both"/>
        <w:rPr>
          <w:rFonts w:ascii="Times New Roman" w:hAnsi="Times New Roman" w:cs="Times New Roman"/>
        </w:rPr>
      </w:pPr>
      <w:r w:rsidRPr="00CB46FE">
        <w:rPr>
          <w:rFonts w:ascii="Times New Roman" w:hAnsi="Times New Roman" w:cs="Times New Roman"/>
        </w:rPr>
        <w:t>активизировать словарь детей, совершенствовать звуковую культуру речи, интонационный строй, диалогическую речь;</w:t>
      </w:r>
    </w:p>
    <w:p w:rsidR="00CD10AC" w:rsidRPr="00CB46FE" w:rsidRDefault="00CD10AC" w:rsidP="00AE3F37">
      <w:pPr>
        <w:pStyle w:val="a6"/>
        <w:numPr>
          <w:ilvl w:val="0"/>
          <w:numId w:val="55"/>
        </w:numPr>
        <w:jc w:val="both"/>
        <w:rPr>
          <w:rFonts w:ascii="Times New Roman" w:hAnsi="Times New Roman" w:cs="Times New Roman"/>
        </w:rPr>
      </w:pPr>
      <w:r w:rsidRPr="00CB46FE">
        <w:rPr>
          <w:rFonts w:ascii="Times New Roman" w:hAnsi="Times New Roman" w:cs="Times New Roman"/>
        </w:rPr>
        <w:t>познакомить детей с различными видами театра (кукольный, музыкальный, детский, театр зверей и др.);</w:t>
      </w:r>
    </w:p>
    <w:p w:rsidR="00CD10AC" w:rsidRPr="00CB46FE" w:rsidRDefault="00CD10AC" w:rsidP="00AE3F37">
      <w:pPr>
        <w:pStyle w:val="a6"/>
        <w:numPr>
          <w:ilvl w:val="0"/>
          <w:numId w:val="55"/>
        </w:numPr>
        <w:jc w:val="both"/>
        <w:rPr>
          <w:rFonts w:ascii="Times New Roman" w:hAnsi="Times New Roman" w:cs="Times New Roman"/>
        </w:rPr>
      </w:pPr>
      <w:r w:rsidRPr="00CB46FE">
        <w:rPr>
          <w:rFonts w:ascii="Times New Roman" w:hAnsi="Times New Roman" w:cs="Times New Roman"/>
        </w:rPr>
        <w:t>формировать</w:t>
      </w:r>
      <w:r w:rsidRPr="00CB46FE">
        <w:rPr>
          <w:rFonts w:ascii="Times New Roman" w:hAnsi="Times New Roman" w:cs="Times New Roman"/>
        </w:rPr>
        <w:tab/>
        <w:t>у</w:t>
      </w:r>
      <w:r w:rsidRPr="00CB46FE">
        <w:rPr>
          <w:rFonts w:ascii="Times New Roman" w:hAnsi="Times New Roman" w:cs="Times New Roman"/>
        </w:rPr>
        <w:tab/>
        <w:t>детей</w:t>
      </w:r>
      <w:r w:rsidRPr="00CB46FE">
        <w:rPr>
          <w:rFonts w:ascii="Times New Roman" w:hAnsi="Times New Roman" w:cs="Times New Roman"/>
        </w:rPr>
        <w:tab/>
        <w:t>простейшие</w:t>
      </w:r>
      <w:r w:rsidRPr="00CB46FE">
        <w:rPr>
          <w:rFonts w:ascii="Times New Roman" w:hAnsi="Times New Roman" w:cs="Times New Roman"/>
        </w:rPr>
        <w:tab/>
        <w:t>образно-выразительные</w:t>
      </w:r>
      <w:r w:rsidRPr="00CB46FE">
        <w:rPr>
          <w:rFonts w:ascii="Times New Roman" w:hAnsi="Times New Roman" w:cs="Times New Roman"/>
        </w:rPr>
        <w:tab/>
        <w:t>умения, имитировать характерные движения сказочных животных;</w:t>
      </w:r>
    </w:p>
    <w:p w:rsidR="00CD10AC" w:rsidRPr="00CB46FE" w:rsidRDefault="00CD10AC" w:rsidP="00AE3F37">
      <w:pPr>
        <w:pStyle w:val="a6"/>
        <w:numPr>
          <w:ilvl w:val="0"/>
          <w:numId w:val="55"/>
        </w:numPr>
        <w:jc w:val="both"/>
        <w:rPr>
          <w:rFonts w:ascii="Times New Roman" w:hAnsi="Times New Roman" w:cs="Times New Roman"/>
        </w:rPr>
      </w:pPr>
      <w:r w:rsidRPr="00CB46FE">
        <w:rPr>
          <w:rFonts w:ascii="Times New Roman" w:hAnsi="Times New Roman" w:cs="Times New Roman"/>
        </w:rPr>
        <w:t>развивать эстетический вкус, воспитывать чувство прекрасного, побуждать нравственно-эстетические и эмоциональные переживания;</w:t>
      </w:r>
    </w:p>
    <w:p w:rsidR="00CD10AC" w:rsidRPr="00CB46FE" w:rsidRDefault="00CD10AC" w:rsidP="00AE3F37">
      <w:pPr>
        <w:pStyle w:val="a6"/>
        <w:numPr>
          <w:ilvl w:val="0"/>
          <w:numId w:val="55"/>
        </w:numPr>
        <w:jc w:val="both"/>
        <w:rPr>
          <w:rFonts w:ascii="Times New Roman" w:hAnsi="Times New Roman" w:cs="Times New Roman"/>
        </w:rPr>
      </w:pPr>
      <w:r w:rsidRPr="00CB46FE">
        <w:rPr>
          <w:rFonts w:ascii="Times New Roman" w:hAnsi="Times New Roman" w:cs="Times New Roman"/>
        </w:rPr>
        <w:t>побуждать интерес творческим проявлениям в игре и игровому общению со сверстниками.</w:t>
      </w:r>
    </w:p>
    <w:p w:rsidR="00CD10AC" w:rsidRPr="00CB46FE" w:rsidRDefault="00CD10AC" w:rsidP="00AE3F37">
      <w:pPr>
        <w:pStyle w:val="a6"/>
        <w:numPr>
          <w:ilvl w:val="0"/>
          <w:numId w:val="55"/>
        </w:numPr>
        <w:jc w:val="both"/>
        <w:rPr>
          <w:rFonts w:ascii="Times New Roman" w:hAnsi="Times New Roman" w:cs="Times New Roman"/>
        </w:rPr>
      </w:pPr>
      <w:r w:rsidRPr="00CB46FE">
        <w:rPr>
          <w:rFonts w:ascii="Times New Roman" w:hAnsi="Times New Roman" w:cs="Times New Roman"/>
        </w:rPr>
        <w:t>Культурно-досуговая деятельность:</w:t>
      </w:r>
    </w:p>
    <w:p w:rsidR="00CD10AC" w:rsidRPr="00CB46FE" w:rsidRDefault="00CD10AC" w:rsidP="00AE3F37">
      <w:pPr>
        <w:pStyle w:val="a6"/>
        <w:numPr>
          <w:ilvl w:val="0"/>
          <w:numId w:val="55"/>
        </w:numPr>
        <w:jc w:val="both"/>
        <w:rPr>
          <w:rFonts w:ascii="Times New Roman" w:hAnsi="Times New Roman" w:cs="Times New Roman"/>
        </w:rPr>
      </w:pPr>
      <w:r w:rsidRPr="00CB46FE">
        <w:rPr>
          <w:rFonts w:ascii="Times New Roman" w:hAnsi="Times New Roman" w:cs="Times New Roman"/>
        </w:rPr>
        <w:t>развивать умение организовывать свободное время с пользой;</w:t>
      </w:r>
    </w:p>
    <w:p w:rsidR="00CD10AC" w:rsidRPr="00CB46FE" w:rsidRDefault="00CD10AC" w:rsidP="00AE3F37">
      <w:pPr>
        <w:pStyle w:val="a6"/>
        <w:numPr>
          <w:ilvl w:val="0"/>
          <w:numId w:val="55"/>
        </w:numPr>
        <w:jc w:val="both"/>
        <w:rPr>
          <w:rFonts w:ascii="Times New Roman" w:hAnsi="Times New Roman" w:cs="Times New Roman"/>
        </w:rPr>
      </w:pPr>
      <w:r w:rsidRPr="00CB46FE">
        <w:rPr>
          <w:rFonts w:ascii="Times New Roman" w:hAnsi="Times New Roman" w:cs="Times New Roman"/>
        </w:rPr>
        <w:t>поощрять желание заниматься интересной самостоятельной деятельностью, отмечать красоту окружающего мира (кружение снежинок, пение птиц, шелест</w:t>
      </w:r>
    </w:p>
    <w:p w:rsidR="00CD10AC" w:rsidRPr="00CB46FE" w:rsidRDefault="00CD10AC" w:rsidP="00AE3F37">
      <w:pPr>
        <w:pStyle w:val="a6"/>
        <w:numPr>
          <w:ilvl w:val="0"/>
          <w:numId w:val="55"/>
        </w:numPr>
        <w:jc w:val="both"/>
        <w:rPr>
          <w:rFonts w:ascii="Times New Roman" w:hAnsi="Times New Roman" w:cs="Times New Roman"/>
        </w:rPr>
      </w:pPr>
      <w:r w:rsidRPr="00CB46FE">
        <w:rPr>
          <w:rFonts w:ascii="Times New Roman" w:hAnsi="Times New Roman" w:cs="Times New Roman"/>
        </w:rPr>
        <w:t>деревьев и пр.) и передавать это в различных видах деятельности (изобразительной, словесной, музыкальной);</w:t>
      </w:r>
    </w:p>
    <w:p w:rsidR="00CD10AC" w:rsidRPr="00CB46FE" w:rsidRDefault="00CD10AC" w:rsidP="00AE3F37">
      <w:pPr>
        <w:pStyle w:val="a6"/>
        <w:numPr>
          <w:ilvl w:val="0"/>
          <w:numId w:val="55"/>
        </w:numPr>
        <w:jc w:val="both"/>
        <w:rPr>
          <w:rFonts w:ascii="Times New Roman" w:hAnsi="Times New Roman" w:cs="Times New Roman"/>
        </w:rPr>
      </w:pPr>
      <w:r w:rsidRPr="00CB46FE">
        <w:rPr>
          <w:rFonts w:ascii="Times New Roman" w:hAnsi="Times New Roman" w:cs="Times New Roman"/>
        </w:rPr>
        <w:t>развивать интерес к развлечениям, знакомящим с культурой и традициями народов страны;</w:t>
      </w:r>
    </w:p>
    <w:p w:rsidR="00CD10AC" w:rsidRPr="00CB46FE" w:rsidRDefault="00CD10AC" w:rsidP="00AE3F37">
      <w:pPr>
        <w:pStyle w:val="a6"/>
        <w:numPr>
          <w:ilvl w:val="0"/>
          <w:numId w:val="55"/>
        </w:numPr>
        <w:jc w:val="both"/>
        <w:rPr>
          <w:rFonts w:ascii="Times New Roman" w:hAnsi="Times New Roman" w:cs="Times New Roman"/>
        </w:rPr>
      </w:pPr>
      <w:r w:rsidRPr="00CB46FE">
        <w:rPr>
          <w:rFonts w:ascii="Times New Roman" w:hAnsi="Times New Roman" w:cs="Times New Roman"/>
        </w:rPr>
        <w:t>осуществлять</w:t>
      </w:r>
      <w:r w:rsidRPr="00CB46FE">
        <w:rPr>
          <w:rFonts w:ascii="Times New Roman" w:hAnsi="Times New Roman" w:cs="Times New Roman"/>
        </w:rPr>
        <w:tab/>
        <w:t>патриотическое</w:t>
      </w:r>
      <w:r w:rsidRPr="00CB46FE">
        <w:rPr>
          <w:rFonts w:ascii="Times New Roman" w:hAnsi="Times New Roman" w:cs="Times New Roman"/>
        </w:rPr>
        <w:tab/>
        <w:t>и</w:t>
      </w:r>
      <w:r w:rsidRPr="00CB46FE">
        <w:rPr>
          <w:rFonts w:ascii="Times New Roman" w:hAnsi="Times New Roman" w:cs="Times New Roman"/>
        </w:rPr>
        <w:tab/>
        <w:t>нравственное</w:t>
      </w:r>
      <w:r w:rsidRPr="00CB46FE">
        <w:rPr>
          <w:rFonts w:ascii="Times New Roman" w:hAnsi="Times New Roman" w:cs="Times New Roman"/>
        </w:rPr>
        <w:tab/>
        <w:t>воспитание,</w:t>
      </w:r>
      <w:r w:rsidRPr="00CB46FE">
        <w:rPr>
          <w:rFonts w:ascii="Times New Roman" w:hAnsi="Times New Roman" w:cs="Times New Roman"/>
        </w:rPr>
        <w:tab/>
        <w:t>приобщать</w:t>
      </w:r>
      <w:r w:rsidRPr="00CB46FE">
        <w:rPr>
          <w:rFonts w:ascii="Times New Roman" w:hAnsi="Times New Roman" w:cs="Times New Roman"/>
        </w:rPr>
        <w:tab/>
        <w:t>к художественной культуре, эстетико-эмоциональному творчеству;</w:t>
      </w:r>
    </w:p>
    <w:p w:rsidR="00CD10AC" w:rsidRPr="00CB46FE" w:rsidRDefault="00CD10AC" w:rsidP="00AE3F37">
      <w:pPr>
        <w:pStyle w:val="a6"/>
        <w:numPr>
          <w:ilvl w:val="0"/>
          <w:numId w:val="55"/>
        </w:numPr>
        <w:jc w:val="both"/>
        <w:rPr>
          <w:rFonts w:ascii="Times New Roman" w:hAnsi="Times New Roman" w:cs="Times New Roman"/>
        </w:rPr>
      </w:pPr>
      <w:r w:rsidRPr="00CB46FE">
        <w:rPr>
          <w:rFonts w:ascii="Times New Roman" w:hAnsi="Times New Roman" w:cs="Times New Roman"/>
        </w:rPr>
        <w:t>приобщать к праздничной культуре, развивать желание принимать участие в праздниках (календарных, государственных, народных);</w:t>
      </w:r>
    </w:p>
    <w:p w:rsidR="00CD10AC" w:rsidRPr="00CB46FE" w:rsidRDefault="00CD10AC" w:rsidP="00AE3F37">
      <w:pPr>
        <w:pStyle w:val="a6"/>
        <w:numPr>
          <w:ilvl w:val="0"/>
          <w:numId w:val="55"/>
        </w:numPr>
        <w:jc w:val="both"/>
        <w:rPr>
          <w:rFonts w:ascii="Times New Roman" w:hAnsi="Times New Roman" w:cs="Times New Roman"/>
        </w:rPr>
      </w:pPr>
      <w:r w:rsidRPr="00CB46FE">
        <w:rPr>
          <w:rFonts w:ascii="Times New Roman" w:hAnsi="Times New Roman" w:cs="Times New Roman"/>
        </w:rPr>
        <w:t>формировать чувства причастности к событиям, происходящим в стране;</w:t>
      </w:r>
    </w:p>
    <w:p w:rsidR="00CD10AC" w:rsidRPr="00CB46FE" w:rsidRDefault="00CD10AC" w:rsidP="00AE3F37">
      <w:pPr>
        <w:pStyle w:val="a6"/>
        <w:numPr>
          <w:ilvl w:val="0"/>
          <w:numId w:val="55"/>
        </w:numPr>
        <w:jc w:val="both"/>
        <w:rPr>
          <w:rFonts w:ascii="Times New Roman" w:hAnsi="Times New Roman" w:cs="Times New Roman"/>
        </w:rPr>
      </w:pPr>
      <w:r w:rsidRPr="00CB46FE">
        <w:rPr>
          <w:rFonts w:ascii="Times New Roman" w:hAnsi="Times New Roman" w:cs="Times New Roman"/>
        </w:rPr>
        <w:t>развивать индивидуальные творческие способности и художественные наклонности ребенка;</w:t>
      </w:r>
    </w:p>
    <w:p w:rsidR="00CD10AC" w:rsidRPr="00CB46FE" w:rsidRDefault="00CD10AC" w:rsidP="00AE3F37">
      <w:pPr>
        <w:pStyle w:val="a6"/>
        <w:numPr>
          <w:ilvl w:val="0"/>
          <w:numId w:val="55"/>
        </w:numPr>
        <w:jc w:val="both"/>
        <w:rPr>
          <w:rFonts w:ascii="Times New Roman" w:hAnsi="Times New Roman" w:cs="Times New Roman"/>
        </w:rPr>
      </w:pPr>
      <w:r w:rsidRPr="00CB46FE">
        <w:rPr>
          <w:rFonts w:ascii="Times New Roman" w:hAnsi="Times New Roman" w:cs="Times New Roman"/>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CD10AC" w:rsidRPr="00CB46FE" w:rsidRDefault="00CD10AC" w:rsidP="00CB46FE">
      <w:pPr>
        <w:pStyle w:val="a6"/>
        <w:jc w:val="both"/>
        <w:rPr>
          <w:rFonts w:ascii="Times New Roman" w:hAnsi="Times New Roman" w:cs="Times New Roman"/>
        </w:rPr>
      </w:pPr>
    </w:p>
    <w:p w:rsidR="00CD10AC" w:rsidRPr="00891C51" w:rsidRDefault="00CD10AC" w:rsidP="00891C51">
      <w:pPr>
        <w:pStyle w:val="a6"/>
        <w:jc w:val="center"/>
        <w:rPr>
          <w:rFonts w:ascii="Times New Roman" w:hAnsi="Times New Roman" w:cs="Times New Roman"/>
          <w:b/>
        </w:rPr>
      </w:pPr>
      <w:r w:rsidRPr="00891C51">
        <w:rPr>
          <w:rFonts w:ascii="Times New Roman" w:hAnsi="Times New Roman" w:cs="Times New Roman"/>
          <w:b/>
        </w:rPr>
        <w:t>Содержание образовательной деятельности.</w:t>
      </w:r>
    </w:p>
    <w:p w:rsidR="00CD10AC" w:rsidRPr="00891C51" w:rsidRDefault="00CD10AC" w:rsidP="00CB46FE">
      <w:pPr>
        <w:pStyle w:val="a6"/>
        <w:jc w:val="both"/>
        <w:rPr>
          <w:rFonts w:ascii="Times New Roman" w:hAnsi="Times New Roman" w:cs="Times New Roman"/>
          <w:i/>
          <w:u w:val="single"/>
        </w:rPr>
      </w:pPr>
      <w:r w:rsidRPr="00891C51">
        <w:rPr>
          <w:rFonts w:ascii="Times New Roman" w:hAnsi="Times New Roman" w:cs="Times New Roman"/>
          <w:i/>
          <w:u w:val="single"/>
        </w:rPr>
        <w:t>Приобщение к искусству.</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w:t>
      </w:r>
      <w:r w:rsidRPr="00CB46FE">
        <w:rPr>
          <w:rFonts w:ascii="Times New Roman" w:hAnsi="Times New Roman" w:cs="Times New Roman"/>
        </w:rPr>
        <w:lastRenderedPageBreak/>
        <w:t>величина, ритм, движение, жест, звук) и создавать свои художественные образы в изобразительной, музыкальной, конструктивной деятельности.</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w:t>
      </w:r>
      <w:proofErr w:type="spellStart"/>
      <w:r w:rsidRPr="00CB46FE">
        <w:rPr>
          <w:rFonts w:ascii="Times New Roman" w:hAnsi="Times New Roman" w:cs="Times New Roman"/>
        </w:rPr>
        <w:t>анималистика</w:t>
      </w:r>
      <w:proofErr w:type="spellEnd"/>
      <w:r w:rsidRPr="00CB46FE">
        <w:rPr>
          <w:rFonts w:ascii="Times New Roman" w:hAnsi="Times New Roman" w:cs="Times New Roman"/>
        </w:rPr>
        <w:t>), портреты человека и бытовые сценки.</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 xml:space="preserve">Педагог знакомит детей с архитектурой. Формирует представления о том, что дома, в которых они живут (ДОО, школа,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  д. Способствует развитию у детей интереса к различным строениям, расположенным вокруг ДОО (дома, в которых живут ребенок и его друзья, школа, кинотеатр). Привлекает внимание детей к сходству и различиям разных зданий, поощряет самостоятельное выделение   частей   </w:t>
      </w:r>
      <w:proofErr w:type="gramStart"/>
      <w:r w:rsidRPr="00CB46FE">
        <w:rPr>
          <w:rFonts w:ascii="Times New Roman" w:hAnsi="Times New Roman" w:cs="Times New Roman"/>
        </w:rPr>
        <w:t xml:space="preserve">здания,   </w:t>
      </w:r>
      <w:proofErr w:type="gramEnd"/>
      <w:r w:rsidRPr="00CB46FE">
        <w:rPr>
          <w:rFonts w:ascii="Times New Roman" w:hAnsi="Times New Roman" w:cs="Times New Roman"/>
        </w:rPr>
        <w:t>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организовывает посещение музея (совместно с родителями), рассказывает о назначении музея. Развивает у детей интерес к посещению кукольного театра, выставок.</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знакомит детей с произведениями народного искусства (</w:t>
      </w:r>
      <w:proofErr w:type="spellStart"/>
      <w:r w:rsidRPr="00CB46FE">
        <w:rPr>
          <w:rFonts w:ascii="Times New Roman" w:hAnsi="Times New Roman" w:cs="Times New Roman"/>
        </w:rPr>
        <w:t>потешки</w:t>
      </w:r>
      <w:proofErr w:type="spellEnd"/>
      <w:r w:rsidRPr="00CB46FE">
        <w:rPr>
          <w:rFonts w:ascii="Times New Roman" w:hAnsi="Times New Roman" w:cs="Times New Roman"/>
        </w:rPr>
        <w:t xml:space="preserve">, сказки, загадки, песни, хороводы, </w:t>
      </w:r>
      <w:proofErr w:type="spellStart"/>
      <w:r w:rsidRPr="00CB46FE">
        <w:rPr>
          <w:rFonts w:ascii="Times New Roman" w:hAnsi="Times New Roman" w:cs="Times New Roman"/>
        </w:rPr>
        <w:t>заклички</w:t>
      </w:r>
      <w:proofErr w:type="spellEnd"/>
      <w:r w:rsidRPr="00CB46FE">
        <w:rPr>
          <w:rFonts w:ascii="Times New Roman" w:hAnsi="Times New Roman" w:cs="Times New Roman"/>
        </w:rPr>
        <w:t>, изделия народного декоративно- прикладного искусства).</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Изобразительная деятельность:</w:t>
      </w:r>
    </w:p>
    <w:p w:rsidR="00CD10AC" w:rsidRPr="00CB46FE" w:rsidRDefault="00CD10AC" w:rsidP="00CB46FE">
      <w:pPr>
        <w:pStyle w:val="a6"/>
        <w:jc w:val="both"/>
        <w:rPr>
          <w:rFonts w:ascii="Times New Roman" w:hAnsi="Times New Roman" w:cs="Times New Roman"/>
        </w:rPr>
      </w:pPr>
      <w:r w:rsidRPr="00891C51">
        <w:rPr>
          <w:rFonts w:ascii="Times New Roman" w:hAnsi="Times New Roman" w:cs="Times New Roman"/>
          <w:i/>
        </w:rPr>
        <w:t>Рисование.</w:t>
      </w:r>
      <w:r w:rsidRPr="00CB46FE">
        <w:rPr>
          <w:rFonts w:ascii="Times New Roman" w:hAnsi="Times New Roman" w:cs="Times New Roman"/>
        </w:rPr>
        <w:t xml:space="preserve">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 и соотносить их по величине.</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 xml:space="preserve">Народное декоративно-прикладное искусство. Педагог продолжает у детей формировать умение </w:t>
      </w:r>
      <w:r w:rsidRPr="00CB46FE">
        <w:rPr>
          <w:rFonts w:ascii="Times New Roman" w:hAnsi="Times New Roman" w:cs="Times New Roman"/>
        </w:rPr>
        <w:lastRenderedPageBreak/>
        <w:t xml:space="preserve">создавать декоративные композиции по мотивам дымковских, </w:t>
      </w:r>
      <w:proofErr w:type="spellStart"/>
      <w:r w:rsidRPr="00CB46FE">
        <w:rPr>
          <w:rFonts w:ascii="Times New Roman" w:hAnsi="Times New Roman" w:cs="Times New Roman"/>
        </w:rPr>
        <w:t>филимоновских</w:t>
      </w:r>
      <w:proofErr w:type="spellEnd"/>
      <w:r w:rsidRPr="00CB46FE">
        <w:rPr>
          <w:rFonts w:ascii="Times New Roman" w:hAnsi="Times New Roman" w:cs="Times New Roman"/>
        </w:rPr>
        <w:t xml:space="preserve"> узоров. Учит детей использовать дымковские и </w:t>
      </w:r>
      <w:proofErr w:type="spellStart"/>
      <w:r w:rsidRPr="00CB46FE">
        <w:rPr>
          <w:rFonts w:ascii="Times New Roman" w:hAnsi="Times New Roman" w:cs="Times New Roman"/>
        </w:rPr>
        <w:t>филимоновские</w:t>
      </w:r>
      <w:proofErr w:type="spellEnd"/>
      <w:r w:rsidRPr="00CB46FE">
        <w:rPr>
          <w:rFonts w:ascii="Times New Roman" w:hAnsi="Times New Roman" w:cs="Times New Roman"/>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CD10AC" w:rsidRPr="00CB46FE" w:rsidRDefault="00CD10AC" w:rsidP="00CB46FE">
      <w:pPr>
        <w:pStyle w:val="a6"/>
        <w:jc w:val="both"/>
        <w:rPr>
          <w:rFonts w:ascii="Times New Roman" w:hAnsi="Times New Roman" w:cs="Times New Roman"/>
        </w:rPr>
      </w:pPr>
      <w:r w:rsidRPr="00891C51">
        <w:rPr>
          <w:rFonts w:ascii="Times New Roman" w:hAnsi="Times New Roman" w:cs="Times New Roman"/>
          <w:i/>
        </w:rPr>
        <w:t>Лепка</w:t>
      </w:r>
      <w:r w:rsidRPr="00CB46FE">
        <w:rPr>
          <w:rFonts w:ascii="Times New Roman" w:hAnsi="Times New Roman" w:cs="Times New Roman"/>
          <w:i/>
          <w:u w:val="single"/>
        </w:rPr>
        <w:t>.</w:t>
      </w:r>
      <w:r w:rsidRPr="00CB46FE">
        <w:rPr>
          <w:rFonts w:ascii="Times New Roman" w:hAnsi="Times New Roman" w:cs="Times New Roman"/>
        </w:rPr>
        <w:t xml:space="preserve"> 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CB46FE">
        <w:rPr>
          <w:rFonts w:ascii="Times New Roman" w:hAnsi="Times New Roman" w:cs="Times New Roman"/>
        </w:rPr>
        <w:t>прищипыванию</w:t>
      </w:r>
      <w:proofErr w:type="spellEnd"/>
      <w:r w:rsidRPr="00CB46FE">
        <w:rPr>
          <w:rFonts w:ascii="Times New Roman" w:hAnsi="Times New Roman" w:cs="Times New Roman"/>
        </w:rPr>
        <w:t xml:space="preserve"> с легким оттягиванием всех краев сплюснутого шара, вытягиванию отдельных частей из целого куска, </w:t>
      </w:r>
      <w:proofErr w:type="spellStart"/>
      <w:r w:rsidRPr="00CB46FE">
        <w:rPr>
          <w:rFonts w:ascii="Times New Roman" w:hAnsi="Times New Roman" w:cs="Times New Roman"/>
        </w:rPr>
        <w:t>прищипыванию</w:t>
      </w:r>
      <w:proofErr w:type="spellEnd"/>
      <w:r w:rsidRPr="00CB46FE">
        <w:rPr>
          <w:rFonts w:ascii="Times New Roman" w:hAnsi="Times New Roman" w:cs="Times New Roman"/>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CD10AC" w:rsidRPr="00CB46FE" w:rsidRDefault="00CD10AC" w:rsidP="00CB46FE">
      <w:pPr>
        <w:pStyle w:val="a6"/>
        <w:jc w:val="both"/>
        <w:rPr>
          <w:rFonts w:ascii="Times New Roman" w:hAnsi="Times New Roman" w:cs="Times New Roman"/>
        </w:rPr>
      </w:pPr>
      <w:r w:rsidRPr="00891C51">
        <w:rPr>
          <w:rFonts w:ascii="Times New Roman" w:hAnsi="Times New Roman" w:cs="Times New Roman"/>
          <w:i/>
        </w:rPr>
        <w:t>Аппликация</w:t>
      </w:r>
      <w:r w:rsidRPr="00891C51">
        <w:rPr>
          <w:rFonts w:ascii="Times New Roman" w:hAnsi="Times New Roman" w:cs="Times New Roman"/>
        </w:rPr>
        <w:t>.</w:t>
      </w:r>
      <w:r w:rsidRPr="00CB46FE">
        <w:rPr>
          <w:rFonts w:ascii="Times New Roman" w:hAnsi="Times New Roman" w:cs="Times New Roman"/>
        </w:rPr>
        <w:t xml:space="preserve"> 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 Учит детей вырезать круглые формы из квадрата и овальные из прямоугольника путем </w:t>
      </w:r>
      <w:proofErr w:type="spellStart"/>
      <w:r w:rsidRPr="00CB46FE">
        <w:rPr>
          <w:rFonts w:ascii="Times New Roman" w:hAnsi="Times New Roman" w:cs="Times New Roman"/>
        </w:rPr>
        <w:t>скругления</w:t>
      </w:r>
      <w:proofErr w:type="spellEnd"/>
      <w:r w:rsidRPr="00CB46FE">
        <w:rPr>
          <w:rFonts w:ascii="Times New Roman" w:hAnsi="Times New Roman" w:cs="Times New Roman"/>
        </w:rPr>
        <w:t xml:space="preserve"> углов; использовать этот прием для изображения в аппликации овощей, фруктов, ягод, цветов и т. п.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 д.). Закрепляет у детей навыки аккуратного вырезывания и наклеивания. Педагог поощряет проявление активности и творчества.</w:t>
      </w:r>
    </w:p>
    <w:p w:rsidR="00CD10AC" w:rsidRPr="00CB46FE" w:rsidRDefault="00CD10AC" w:rsidP="00CB46FE">
      <w:pPr>
        <w:pStyle w:val="a6"/>
        <w:jc w:val="both"/>
        <w:rPr>
          <w:rFonts w:ascii="Times New Roman" w:hAnsi="Times New Roman" w:cs="Times New Roman"/>
          <w:i/>
          <w:u w:val="single"/>
        </w:rPr>
      </w:pPr>
      <w:r w:rsidRPr="00891C51">
        <w:rPr>
          <w:rFonts w:ascii="Times New Roman" w:hAnsi="Times New Roman" w:cs="Times New Roman"/>
          <w:i/>
        </w:rPr>
        <w:t>Конструктивная деятельность:</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w:t>
      </w:r>
      <w:proofErr w:type="gramStart"/>
      <w:r w:rsidRPr="00CB46FE">
        <w:rPr>
          <w:rFonts w:ascii="Times New Roman" w:hAnsi="Times New Roman" w:cs="Times New Roman"/>
        </w:rPr>
        <w:t xml:space="preserve">постройки:   </w:t>
      </w:r>
      <w:proofErr w:type="gramEnd"/>
      <w:r w:rsidRPr="00CB46FE">
        <w:rPr>
          <w:rFonts w:ascii="Times New Roman" w:hAnsi="Times New Roman" w:cs="Times New Roman"/>
        </w:rPr>
        <w:t>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w:t>
      </w:r>
      <w:proofErr w:type="gramStart"/>
      <w:r w:rsidRPr="00CB46FE">
        <w:rPr>
          <w:rFonts w:ascii="Times New Roman" w:hAnsi="Times New Roman" w:cs="Times New Roman"/>
        </w:rPr>
        <w:t xml:space="preserve">),   </w:t>
      </w:r>
      <w:proofErr w:type="gramEnd"/>
      <w:r w:rsidRPr="00CB46FE">
        <w:rPr>
          <w:rFonts w:ascii="Times New Roman" w:hAnsi="Times New Roman" w:cs="Times New Roman"/>
        </w:rPr>
        <w:t>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 д.). Учит детей использовать для закрепления частей клей, пластилин; применять в поделках катушки, коробки разной величины и другие предметы.</w:t>
      </w:r>
    </w:p>
    <w:p w:rsidR="00CD10AC" w:rsidRPr="00891C51" w:rsidRDefault="00CD10AC" w:rsidP="00CB46FE">
      <w:pPr>
        <w:pStyle w:val="a6"/>
        <w:jc w:val="both"/>
        <w:rPr>
          <w:rFonts w:ascii="Times New Roman" w:hAnsi="Times New Roman" w:cs="Times New Roman"/>
          <w:i/>
          <w:u w:val="single"/>
        </w:rPr>
      </w:pPr>
      <w:r w:rsidRPr="00891C51">
        <w:rPr>
          <w:rFonts w:ascii="Times New Roman" w:hAnsi="Times New Roman" w:cs="Times New Roman"/>
          <w:i/>
          <w:u w:val="single"/>
        </w:rPr>
        <w:lastRenderedPageBreak/>
        <w:t>Музыкальная деятельность:</w:t>
      </w:r>
    </w:p>
    <w:p w:rsidR="00CD10AC" w:rsidRPr="00CB46FE" w:rsidRDefault="00CD10AC" w:rsidP="00CB46FE">
      <w:pPr>
        <w:pStyle w:val="a6"/>
        <w:jc w:val="both"/>
        <w:rPr>
          <w:rFonts w:ascii="Times New Roman" w:hAnsi="Times New Roman" w:cs="Times New Roman"/>
        </w:rPr>
      </w:pPr>
      <w:r w:rsidRPr="00891C51">
        <w:rPr>
          <w:rFonts w:ascii="Times New Roman" w:hAnsi="Times New Roman" w:cs="Times New Roman"/>
          <w:i/>
        </w:rPr>
        <w:t>Слушание</w:t>
      </w:r>
      <w:r w:rsidRPr="00891C51">
        <w:rPr>
          <w:rFonts w:ascii="Times New Roman" w:hAnsi="Times New Roman" w:cs="Times New Roman"/>
        </w:rPr>
        <w:t>.</w:t>
      </w:r>
      <w:r w:rsidRPr="00CB46FE">
        <w:rPr>
          <w:rFonts w:ascii="Times New Roman" w:hAnsi="Times New Roman" w:cs="Times New Roman"/>
        </w:rPr>
        <w:t xml:space="preserve">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CD10AC" w:rsidRPr="00CB46FE" w:rsidRDefault="00CD10AC" w:rsidP="00CB46FE">
      <w:pPr>
        <w:pStyle w:val="a6"/>
        <w:jc w:val="both"/>
        <w:rPr>
          <w:rFonts w:ascii="Times New Roman" w:hAnsi="Times New Roman" w:cs="Times New Roman"/>
        </w:rPr>
      </w:pPr>
      <w:r w:rsidRPr="00891C51">
        <w:rPr>
          <w:rFonts w:ascii="Times New Roman" w:hAnsi="Times New Roman" w:cs="Times New Roman"/>
          <w:i/>
        </w:rPr>
        <w:t>Пение.</w:t>
      </w:r>
      <w:r w:rsidRPr="00CB46FE">
        <w:rPr>
          <w:rFonts w:ascii="Times New Roman" w:hAnsi="Times New Roman" w:cs="Times New Roman"/>
        </w:rPr>
        <w:t xml:space="preserve">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CD10AC" w:rsidRPr="00CB46FE" w:rsidRDefault="00CD10AC" w:rsidP="00CB46FE">
      <w:pPr>
        <w:pStyle w:val="a6"/>
        <w:jc w:val="both"/>
        <w:rPr>
          <w:rFonts w:ascii="Times New Roman" w:hAnsi="Times New Roman" w:cs="Times New Roman"/>
        </w:rPr>
      </w:pPr>
      <w:r w:rsidRPr="00891C51">
        <w:rPr>
          <w:rFonts w:ascii="Times New Roman" w:hAnsi="Times New Roman" w:cs="Times New Roman"/>
          <w:i/>
        </w:rPr>
        <w:t>Песенное творчество</w:t>
      </w:r>
      <w:r w:rsidRPr="00891C51">
        <w:rPr>
          <w:rFonts w:ascii="Times New Roman" w:hAnsi="Times New Roman" w:cs="Times New Roman"/>
        </w:rPr>
        <w:t>.</w:t>
      </w:r>
      <w:r w:rsidRPr="00CB46FE">
        <w:rPr>
          <w:rFonts w:ascii="Times New Roman" w:hAnsi="Times New Roman" w:cs="Times New Roman"/>
        </w:rPr>
        <w:t xml:space="preserve">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«торжественная», спокойная, «таинственная»; бег: легкий, стремительный).</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Учит детей </w:t>
      </w:r>
      <w:proofErr w:type="spellStart"/>
      <w:r w:rsidRPr="00CB46FE">
        <w:rPr>
          <w:rFonts w:ascii="Times New Roman" w:hAnsi="Times New Roman" w:cs="Times New Roman"/>
        </w:rPr>
        <w:t>инсценированию</w:t>
      </w:r>
      <w:proofErr w:type="spellEnd"/>
      <w:r w:rsidRPr="00CB46FE">
        <w:rPr>
          <w:rFonts w:ascii="Times New Roman" w:hAnsi="Times New Roman" w:cs="Times New Roman"/>
        </w:rPr>
        <w:t xml:space="preserve"> песен и постановке небольших музыкальных спектаклей.</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Игра на детских музыкальных инструментах. Педагог формирует у детей умение подыгрывать простейшие мелодии на деревянных ложках, погремушках, барабане, металлофоне.</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 xml:space="preserve"> Способствует реализации музыкальных способностей ребенка в повседневной жизни и различных видах досуговой деятельности (праздники, развлечения и др.)</w:t>
      </w:r>
    </w:p>
    <w:p w:rsidR="00CD10AC" w:rsidRPr="00891C51" w:rsidRDefault="00CD10AC" w:rsidP="00CB46FE">
      <w:pPr>
        <w:pStyle w:val="a6"/>
        <w:jc w:val="both"/>
        <w:rPr>
          <w:rFonts w:ascii="Times New Roman" w:hAnsi="Times New Roman" w:cs="Times New Roman"/>
          <w:i/>
        </w:rPr>
      </w:pPr>
      <w:r w:rsidRPr="00891C51">
        <w:rPr>
          <w:rFonts w:ascii="Times New Roman" w:hAnsi="Times New Roman" w:cs="Times New Roman"/>
          <w:i/>
        </w:rPr>
        <w:t>Театрализованная деятельность.</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w:t>
      </w:r>
      <w:r w:rsidRPr="00CB46FE">
        <w:rPr>
          <w:rFonts w:ascii="Times New Roman" w:hAnsi="Times New Roman" w:cs="Times New Roman"/>
        </w:rPr>
        <w:lastRenderedPageBreak/>
        <w:t>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D10AC" w:rsidRPr="00891C51" w:rsidRDefault="00CD10AC" w:rsidP="00CB46FE">
      <w:pPr>
        <w:pStyle w:val="a6"/>
        <w:jc w:val="both"/>
        <w:rPr>
          <w:rFonts w:ascii="Times New Roman" w:hAnsi="Times New Roman" w:cs="Times New Roman"/>
        </w:rPr>
      </w:pPr>
      <w:r w:rsidRPr="00891C51">
        <w:rPr>
          <w:rFonts w:ascii="Times New Roman" w:hAnsi="Times New Roman" w:cs="Times New Roman"/>
          <w:i/>
        </w:rPr>
        <w:t>Культурно-досуговая деятельность.</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 Вовлекает детей в процесс подготовки к развлечениям (концерт, кукольный спектакль, вечер загадок и пр.). Знакомит с традициями и культурой народов страны, воспитывает чувство гордости за свою страну (город, поселок).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CD10AC" w:rsidRPr="00CB46FE" w:rsidRDefault="00CD10AC" w:rsidP="00CB46FE">
      <w:pPr>
        <w:pStyle w:val="a6"/>
        <w:jc w:val="both"/>
        <w:rPr>
          <w:rFonts w:ascii="Times New Roman" w:hAnsi="Times New Roman" w:cs="Times New Roman"/>
        </w:rPr>
      </w:pPr>
    </w:p>
    <w:p w:rsidR="00CD10AC" w:rsidRPr="00891C51" w:rsidRDefault="00891C51" w:rsidP="00891C51">
      <w:pPr>
        <w:pStyle w:val="a6"/>
        <w:jc w:val="center"/>
        <w:rPr>
          <w:rFonts w:ascii="Times New Roman" w:hAnsi="Times New Roman" w:cs="Times New Roman"/>
          <w:b/>
        </w:rPr>
      </w:pPr>
      <w:r>
        <w:rPr>
          <w:rFonts w:ascii="Times New Roman" w:hAnsi="Times New Roman" w:cs="Times New Roman"/>
          <w:b/>
        </w:rPr>
        <w:t>о</w:t>
      </w:r>
      <w:r w:rsidR="00CD10AC" w:rsidRPr="00891C51">
        <w:rPr>
          <w:rFonts w:ascii="Times New Roman" w:hAnsi="Times New Roman" w:cs="Times New Roman"/>
          <w:b/>
        </w:rPr>
        <w:t xml:space="preserve">т 5 лет до 6 лет. </w:t>
      </w:r>
      <w:r>
        <w:rPr>
          <w:rFonts w:ascii="Times New Roman" w:hAnsi="Times New Roman" w:cs="Times New Roman"/>
          <w:b/>
        </w:rPr>
        <w:t>(</w:t>
      </w:r>
      <w:r w:rsidR="00CD10AC" w:rsidRPr="00891C51">
        <w:rPr>
          <w:rFonts w:ascii="Times New Roman" w:hAnsi="Times New Roman" w:cs="Times New Roman"/>
          <w:b/>
        </w:rPr>
        <w:t>ФОП ДО, п.21.6</w:t>
      </w:r>
      <w:r>
        <w:rPr>
          <w:rFonts w:ascii="Times New Roman" w:hAnsi="Times New Roman" w:cs="Times New Roman"/>
          <w:b/>
        </w:rPr>
        <w:t>.)</w:t>
      </w:r>
    </w:p>
    <w:p w:rsidR="00CD10AC" w:rsidRPr="00CB46FE" w:rsidRDefault="00CD10AC" w:rsidP="00CB46FE">
      <w:pPr>
        <w:pStyle w:val="a6"/>
        <w:jc w:val="both"/>
        <w:rPr>
          <w:rFonts w:ascii="Times New Roman" w:hAnsi="Times New Roman" w:cs="Times New Roman"/>
          <w:i/>
        </w:rPr>
      </w:pPr>
      <w:r w:rsidRPr="00CB46FE">
        <w:rPr>
          <w:rFonts w:ascii="Times New Roman" w:hAnsi="Times New Roman" w:cs="Times New Roman"/>
          <w:i/>
        </w:rPr>
        <w:t xml:space="preserve">В области   художественно-эстетического   развития   основными   задачами образовательной деятельности являются: </w:t>
      </w:r>
    </w:p>
    <w:p w:rsidR="00CD10AC" w:rsidRPr="00891C51" w:rsidRDefault="00CD10AC" w:rsidP="00CB46FE">
      <w:pPr>
        <w:pStyle w:val="a6"/>
        <w:jc w:val="both"/>
        <w:rPr>
          <w:rFonts w:ascii="Times New Roman" w:hAnsi="Times New Roman" w:cs="Times New Roman"/>
          <w:i/>
          <w:color w:val="auto"/>
        </w:rPr>
      </w:pPr>
      <w:r w:rsidRPr="00891C51">
        <w:rPr>
          <w:rFonts w:ascii="Times New Roman" w:hAnsi="Times New Roman" w:cs="Times New Roman"/>
          <w:i/>
          <w:color w:val="auto"/>
        </w:rPr>
        <w:t>Приобщение к искусству:</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формировать духовно-нравственные качества, в процессе ознакомления с различными видами искусства духовно-нравственного содержания;</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формировать бережное отношение к произведениям искусства;</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активизировать проявление эстетического отношения к окружающему миру (искусству, природе, предметам быта, игрушкам, социальным явлениям);</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продолжать развивать у детей стремление к познанию культурных традиций своего народа через творческую деятельность;</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продолжать знакомить детей с жанрами изобразительного и музыкального искусства; продолжать знакомить детей с архитектурой;</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уметь называть вид художественной деятельности, профессию и людей, которые работают в том или ином виде искусства;</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 xml:space="preserve">поддерживать личностные проявления детей в процессе освоения искусства и собственной </w:t>
      </w:r>
      <w:r w:rsidRPr="00CB46FE">
        <w:rPr>
          <w:rFonts w:ascii="Times New Roman" w:hAnsi="Times New Roman" w:cs="Times New Roman"/>
        </w:rPr>
        <w:lastRenderedPageBreak/>
        <w:t>творческой деятельности: самостоятельность, инициативность, индивидуальность, творчество.</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организовать посещение выставки, театра, музея, цирка. Изобразительная деятельность:</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продолжать развивать интерес детей к изобразительной деятельности;</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развивать художественно-творческих способностей в продуктивных видах детской деятельности.</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обогащать у детей сенсорный опыт, развивая органы восприятия: зрение, слух, обоняние, осязание, вкус;</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закреплять у детей знания об основных формах предметов и объектов природы;</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развивать у детей эстетическое восприятие, желание созерцать красоту окружающего мира;</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совершенствовать у детей изобразительные навыки и умения, формировать художественно-творческие способности;</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развивать у детей чувство формы, цвета, пропорций;</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обогащать содержание изобразительной деятельности в соответствии с задачами познавательного и социального развития детей;</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 xml:space="preserve">продолжать знакомить детей с народным декоративно-прикладным искусством (Городецкая роспись, </w:t>
      </w:r>
      <w:proofErr w:type="spellStart"/>
      <w:r w:rsidRPr="00CB46FE">
        <w:rPr>
          <w:rFonts w:ascii="Times New Roman" w:hAnsi="Times New Roman" w:cs="Times New Roman"/>
        </w:rPr>
        <w:t>Полховско-майданская</w:t>
      </w:r>
      <w:proofErr w:type="spellEnd"/>
      <w:r w:rsidRPr="00CB46FE">
        <w:rPr>
          <w:rFonts w:ascii="Times New Roman" w:hAnsi="Times New Roman" w:cs="Times New Roman"/>
        </w:rPr>
        <w:t xml:space="preserve"> роспись, Гжельская роспись), расширять представления о народных игрушках (городецкая игрушка, </w:t>
      </w:r>
      <w:proofErr w:type="spellStart"/>
      <w:r w:rsidRPr="00CB46FE">
        <w:rPr>
          <w:rFonts w:ascii="Times New Roman" w:hAnsi="Times New Roman" w:cs="Times New Roman"/>
        </w:rPr>
        <w:t>богородская</w:t>
      </w:r>
      <w:proofErr w:type="spellEnd"/>
      <w:r w:rsidRPr="00CB46FE">
        <w:rPr>
          <w:rFonts w:ascii="Times New Roman" w:hAnsi="Times New Roman" w:cs="Times New Roman"/>
        </w:rPr>
        <w:t xml:space="preserve"> игрушка, матрешка, бирюльки);</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развивать декоративное творчество детей (в том числе коллективное);</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CD10AC" w:rsidRPr="00CB46FE" w:rsidRDefault="00CD10AC" w:rsidP="00AE3F37">
      <w:pPr>
        <w:pStyle w:val="a6"/>
        <w:numPr>
          <w:ilvl w:val="0"/>
          <w:numId w:val="56"/>
        </w:numPr>
        <w:jc w:val="both"/>
        <w:rPr>
          <w:rFonts w:ascii="Times New Roman" w:hAnsi="Times New Roman" w:cs="Times New Roman"/>
        </w:rPr>
      </w:pPr>
      <w:r w:rsidRPr="00CB46FE">
        <w:rPr>
          <w:rFonts w:ascii="Times New Roman" w:hAnsi="Times New Roman" w:cs="Times New Roman"/>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D10AC" w:rsidRPr="00891C51" w:rsidRDefault="00CD10AC" w:rsidP="00CB46FE">
      <w:pPr>
        <w:pStyle w:val="a6"/>
        <w:jc w:val="both"/>
        <w:rPr>
          <w:rFonts w:ascii="Times New Roman" w:hAnsi="Times New Roman" w:cs="Times New Roman"/>
          <w:i/>
        </w:rPr>
      </w:pPr>
      <w:r w:rsidRPr="00891C51">
        <w:rPr>
          <w:rFonts w:ascii="Times New Roman" w:hAnsi="Times New Roman" w:cs="Times New Roman"/>
          <w:i/>
        </w:rPr>
        <w:t>Конструктивная деятельность:</w:t>
      </w:r>
    </w:p>
    <w:p w:rsidR="00CD10AC" w:rsidRPr="00CB46FE" w:rsidRDefault="00CD10AC" w:rsidP="00AE3F37">
      <w:pPr>
        <w:pStyle w:val="a6"/>
        <w:numPr>
          <w:ilvl w:val="0"/>
          <w:numId w:val="57"/>
        </w:numPr>
        <w:jc w:val="both"/>
        <w:rPr>
          <w:rFonts w:ascii="Times New Roman" w:hAnsi="Times New Roman" w:cs="Times New Roman"/>
        </w:rPr>
      </w:pPr>
      <w:r w:rsidRPr="00CB46FE">
        <w:rPr>
          <w:rFonts w:ascii="Times New Roman" w:hAnsi="Times New Roman" w:cs="Times New Roman"/>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CD10AC" w:rsidRPr="00CB46FE" w:rsidRDefault="00CD10AC" w:rsidP="00AE3F37">
      <w:pPr>
        <w:pStyle w:val="a6"/>
        <w:numPr>
          <w:ilvl w:val="0"/>
          <w:numId w:val="57"/>
        </w:numPr>
        <w:jc w:val="both"/>
        <w:rPr>
          <w:rFonts w:ascii="Times New Roman" w:hAnsi="Times New Roman" w:cs="Times New Roman"/>
        </w:rPr>
      </w:pPr>
      <w:r w:rsidRPr="00CB46FE">
        <w:rPr>
          <w:rFonts w:ascii="Times New Roman" w:hAnsi="Times New Roman" w:cs="Times New Roman"/>
        </w:rPr>
        <w:t>поощрять у детей самостоятельность, творчество, инициативу, дружелюбие. Музыкальная деятельность:</w:t>
      </w:r>
    </w:p>
    <w:p w:rsidR="00CD10AC" w:rsidRPr="00CB46FE" w:rsidRDefault="00CD10AC" w:rsidP="00AE3F37">
      <w:pPr>
        <w:pStyle w:val="a6"/>
        <w:numPr>
          <w:ilvl w:val="0"/>
          <w:numId w:val="57"/>
        </w:numPr>
        <w:jc w:val="both"/>
        <w:rPr>
          <w:rFonts w:ascii="Times New Roman" w:hAnsi="Times New Roman" w:cs="Times New Roman"/>
        </w:rPr>
      </w:pPr>
      <w:r w:rsidRPr="00CB46FE">
        <w:rPr>
          <w:rFonts w:ascii="Times New Roman" w:hAnsi="Times New Roman" w:cs="Times New Roman"/>
        </w:rPr>
        <w:t>продолжать формировать у детей эстетическое восприятие музыки, умение различать жанры (песня, танец, марш);</w:t>
      </w:r>
    </w:p>
    <w:p w:rsidR="00CD10AC" w:rsidRPr="00CB46FE" w:rsidRDefault="00CD10AC" w:rsidP="00AE3F37">
      <w:pPr>
        <w:pStyle w:val="a6"/>
        <w:numPr>
          <w:ilvl w:val="0"/>
          <w:numId w:val="57"/>
        </w:numPr>
        <w:jc w:val="both"/>
        <w:rPr>
          <w:rFonts w:ascii="Times New Roman" w:hAnsi="Times New Roman" w:cs="Times New Roman"/>
        </w:rPr>
      </w:pPr>
      <w:r w:rsidRPr="00CB46FE">
        <w:rPr>
          <w:rFonts w:ascii="Times New Roman" w:hAnsi="Times New Roman" w:cs="Times New Roman"/>
        </w:rPr>
        <w:t>развивать у детей музыкальную память, умение различать на слух звуки по высоте, музыкальные инструменты;</w:t>
      </w:r>
    </w:p>
    <w:p w:rsidR="00CD10AC" w:rsidRPr="00CB46FE" w:rsidRDefault="00CD10AC" w:rsidP="00AE3F37">
      <w:pPr>
        <w:pStyle w:val="a6"/>
        <w:numPr>
          <w:ilvl w:val="0"/>
          <w:numId w:val="57"/>
        </w:numPr>
        <w:jc w:val="both"/>
        <w:rPr>
          <w:rFonts w:ascii="Times New Roman" w:hAnsi="Times New Roman" w:cs="Times New Roman"/>
        </w:rPr>
      </w:pPr>
      <w:r w:rsidRPr="00CB46FE">
        <w:rPr>
          <w:rFonts w:ascii="Times New Roman" w:hAnsi="Times New Roman" w:cs="Times New Roman"/>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CD10AC" w:rsidRPr="00CB46FE" w:rsidRDefault="00CD10AC" w:rsidP="00AE3F37">
      <w:pPr>
        <w:pStyle w:val="a6"/>
        <w:numPr>
          <w:ilvl w:val="0"/>
          <w:numId w:val="57"/>
        </w:numPr>
        <w:jc w:val="both"/>
        <w:rPr>
          <w:rFonts w:ascii="Times New Roman" w:hAnsi="Times New Roman" w:cs="Times New Roman"/>
        </w:rPr>
      </w:pPr>
      <w:r w:rsidRPr="00CB46FE">
        <w:rPr>
          <w:rFonts w:ascii="Times New Roman" w:hAnsi="Times New Roman" w:cs="Times New Roman"/>
        </w:rPr>
        <w:lastRenderedPageBreak/>
        <w:t>продолжать развивать у детей интерес и любовь к музыке, музыкальную отзывчивость на нее;</w:t>
      </w:r>
    </w:p>
    <w:p w:rsidR="00CD10AC" w:rsidRPr="00CB46FE" w:rsidRDefault="00CD10AC" w:rsidP="00AE3F37">
      <w:pPr>
        <w:pStyle w:val="a6"/>
        <w:numPr>
          <w:ilvl w:val="0"/>
          <w:numId w:val="57"/>
        </w:numPr>
        <w:jc w:val="both"/>
        <w:rPr>
          <w:rFonts w:ascii="Times New Roman" w:hAnsi="Times New Roman" w:cs="Times New Roman"/>
        </w:rPr>
      </w:pPr>
      <w:r w:rsidRPr="00CB46FE">
        <w:rPr>
          <w:rFonts w:ascii="Times New Roman" w:hAnsi="Times New Roman" w:cs="Times New Roman"/>
        </w:rPr>
        <w:t xml:space="preserve">продолжать развивать у детей музыкальные способности детей: </w:t>
      </w:r>
      <w:proofErr w:type="spellStart"/>
      <w:r w:rsidRPr="00CB46FE">
        <w:rPr>
          <w:rFonts w:ascii="Times New Roman" w:hAnsi="Times New Roman" w:cs="Times New Roman"/>
        </w:rPr>
        <w:t>звуковысотный</w:t>
      </w:r>
      <w:proofErr w:type="spellEnd"/>
      <w:r w:rsidRPr="00CB46FE">
        <w:rPr>
          <w:rFonts w:ascii="Times New Roman" w:hAnsi="Times New Roman" w:cs="Times New Roman"/>
        </w:rPr>
        <w:t>, ритмический, тембровый, динамический слух;</w:t>
      </w:r>
    </w:p>
    <w:p w:rsidR="00CD10AC" w:rsidRPr="00CB46FE" w:rsidRDefault="00CD10AC" w:rsidP="00AE3F37">
      <w:pPr>
        <w:pStyle w:val="a6"/>
        <w:numPr>
          <w:ilvl w:val="0"/>
          <w:numId w:val="57"/>
        </w:numPr>
        <w:jc w:val="both"/>
        <w:rPr>
          <w:rFonts w:ascii="Times New Roman" w:hAnsi="Times New Roman" w:cs="Times New Roman"/>
        </w:rPr>
      </w:pPr>
      <w:r w:rsidRPr="00CB46FE">
        <w:rPr>
          <w:rFonts w:ascii="Times New Roman" w:hAnsi="Times New Roman" w:cs="Times New Roman"/>
        </w:rPr>
        <w:t>развивать у детей умение творческой интерпретации музыки разными средствами художественной выразительности;</w:t>
      </w:r>
    </w:p>
    <w:p w:rsidR="00CD10AC" w:rsidRPr="00CB46FE" w:rsidRDefault="00CD10AC" w:rsidP="00AE3F37">
      <w:pPr>
        <w:pStyle w:val="a6"/>
        <w:numPr>
          <w:ilvl w:val="0"/>
          <w:numId w:val="57"/>
        </w:numPr>
        <w:jc w:val="both"/>
        <w:rPr>
          <w:rFonts w:ascii="Times New Roman" w:hAnsi="Times New Roman" w:cs="Times New Roman"/>
        </w:rPr>
      </w:pPr>
      <w:r w:rsidRPr="00CB46FE">
        <w:rPr>
          <w:rFonts w:ascii="Times New Roman" w:hAnsi="Times New Roman" w:cs="Times New Roman"/>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развивать у детей умение сотрудничества в коллективной музыкальной деятельности.</w:t>
      </w:r>
    </w:p>
    <w:p w:rsidR="00CD10AC" w:rsidRPr="00891C51" w:rsidRDefault="00CD10AC" w:rsidP="00CB46FE">
      <w:pPr>
        <w:pStyle w:val="a6"/>
        <w:jc w:val="both"/>
        <w:rPr>
          <w:rFonts w:ascii="Times New Roman" w:hAnsi="Times New Roman" w:cs="Times New Roman"/>
          <w:i/>
        </w:rPr>
      </w:pPr>
      <w:r w:rsidRPr="00891C51">
        <w:rPr>
          <w:rFonts w:ascii="Times New Roman" w:hAnsi="Times New Roman" w:cs="Times New Roman"/>
          <w:i/>
        </w:rPr>
        <w:t>Театрализованная деятельность:</w:t>
      </w:r>
    </w:p>
    <w:p w:rsidR="00CD10AC" w:rsidRPr="00CB46FE" w:rsidRDefault="00CD10AC" w:rsidP="00AE3F37">
      <w:pPr>
        <w:pStyle w:val="a6"/>
        <w:numPr>
          <w:ilvl w:val="0"/>
          <w:numId w:val="58"/>
        </w:numPr>
        <w:jc w:val="both"/>
        <w:rPr>
          <w:rFonts w:ascii="Times New Roman" w:hAnsi="Times New Roman" w:cs="Times New Roman"/>
        </w:rPr>
      </w:pPr>
      <w:r w:rsidRPr="00CB46FE">
        <w:rPr>
          <w:rFonts w:ascii="Times New Roman" w:hAnsi="Times New Roman" w:cs="Times New Roman"/>
        </w:rPr>
        <w:t>знакомить детей с различными видами театрального искусства (кукольный театр, балет, опера и пр.);</w:t>
      </w:r>
    </w:p>
    <w:p w:rsidR="00CD10AC" w:rsidRPr="00CB46FE" w:rsidRDefault="00CD10AC" w:rsidP="00AE3F37">
      <w:pPr>
        <w:pStyle w:val="a6"/>
        <w:numPr>
          <w:ilvl w:val="0"/>
          <w:numId w:val="58"/>
        </w:numPr>
        <w:jc w:val="both"/>
        <w:rPr>
          <w:rFonts w:ascii="Times New Roman" w:hAnsi="Times New Roman" w:cs="Times New Roman"/>
        </w:rPr>
      </w:pPr>
      <w:r w:rsidRPr="00CB46FE">
        <w:rPr>
          <w:rFonts w:ascii="Times New Roman" w:hAnsi="Times New Roman" w:cs="Times New Roman"/>
        </w:rPr>
        <w:t>знакомить детей с театральной терминологией (акт, актер, антракт, кулисы и т.д.);</w:t>
      </w:r>
    </w:p>
    <w:p w:rsidR="00CD10AC" w:rsidRPr="00CB46FE" w:rsidRDefault="00CD10AC" w:rsidP="00AE3F37">
      <w:pPr>
        <w:pStyle w:val="a6"/>
        <w:numPr>
          <w:ilvl w:val="0"/>
          <w:numId w:val="58"/>
        </w:numPr>
        <w:jc w:val="both"/>
        <w:rPr>
          <w:rFonts w:ascii="Times New Roman" w:hAnsi="Times New Roman" w:cs="Times New Roman"/>
        </w:rPr>
      </w:pPr>
      <w:r w:rsidRPr="00CB46FE">
        <w:rPr>
          <w:rFonts w:ascii="Times New Roman" w:hAnsi="Times New Roman" w:cs="Times New Roman"/>
        </w:rPr>
        <w:t>развивать интерес к сценическому искусству;</w:t>
      </w:r>
    </w:p>
    <w:p w:rsidR="00CD10AC" w:rsidRPr="00CB46FE" w:rsidRDefault="00CD10AC" w:rsidP="00AE3F37">
      <w:pPr>
        <w:pStyle w:val="a6"/>
        <w:numPr>
          <w:ilvl w:val="0"/>
          <w:numId w:val="58"/>
        </w:numPr>
        <w:jc w:val="both"/>
        <w:rPr>
          <w:rFonts w:ascii="Times New Roman" w:hAnsi="Times New Roman" w:cs="Times New Roman"/>
        </w:rPr>
      </w:pPr>
      <w:r w:rsidRPr="00CB46FE">
        <w:rPr>
          <w:rFonts w:ascii="Times New Roman" w:hAnsi="Times New Roman" w:cs="Times New Roman"/>
        </w:rPr>
        <w:t>создавать атмосферу творческого выбора и инициативы для каждого ребенка; развивать личностные качеств (коммуникативные навыки, партнерские</w:t>
      </w:r>
    </w:p>
    <w:p w:rsidR="00CD10AC" w:rsidRPr="00CB46FE" w:rsidRDefault="00CD10AC" w:rsidP="00AE3F37">
      <w:pPr>
        <w:pStyle w:val="a6"/>
        <w:numPr>
          <w:ilvl w:val="0"/>
          <w:numId w:val="58"/>
        </w:numPr>
        <w:jc w:val="both"/>
        <w:rPr>
          <w:rFonts w:ascii="Times New Roman" w:hAnsi="Times New Roman" w:cs="Times New Roman"/>
        </w:rPr>
      </w:pPr>
      <w:r w:rsidRPr="00CB46FE">
        <w:rPr>
          <w:rFonts w:ascii="Times New Roman" w:hAnsi="Times New Roman" w:cs="Times New Roman"/>
        </w:rPr>
        <w:t>взаимоотношения;</w:t>
      </w:r>
    </w:p>
    <w:p w:rsidR="00CD10AC" w:rsidRPr="00CB46FE" w:rsidRDefault="00CD10AC" w:rsidP="00AE3F37">
      <w:pPr>
        <w:pStyle w:val="a6"/>
        <w:numPr>
          <w:ilvl w:val="0"/>
          <w:numId w:val="58"/>
        </w:numPr>
        <w:jc w:val="both"/>
        <w:rPr>
          <w:rFonts w:ascii="Times New Roman" w:hAnsi="Times New Roman" w:cs="Times New Roman"/>
        </w:rPr>
      </w:pPr>
      <w:r w:rsidRPr="00CB46FE">
        <w:rPr>
          <w:rFonts w:ascii="Times New Roman" w:hAnsi="Times New Roman" w:cs="Times New Roman"/>
        </w:rPr>
        <w:t>воспитывать доброжелательность и контактность в отношениях со сверстниками;</w:t>
      </w:r>
    </w:p>
    <w:p w:rsidR="00CD10AC" w:rsidRPr="00CB46FE" w:rsidRDefault="00CD10AC" w:rsidP="00AE3F37">
      <w:pPr>
        <w:pStyle w:val="a6"/>
        <w:numPr>
          <w:ilvl w:val="0"/>
          <w:numId w:val="58"/>
        </w:numPr>
        <w:jc w:val="both"/>
        <w:rPr>
          <w:rFonts w:ascii="Times New Roman" w:hAnsi="Times New Roman" w:cs="Times New Roman"/>
        </w:rPr>
      </w:pPr>
      <w:r w:rsidRPr="00CB46FE">
        <w:rPr>
          <w:rFonts w:ascii="Times New Roman" w:hAnsi="Times New Roman" w:cs="Times New Roman"/>
        </w:rPr>
        <w:t>развивать навыки действий с воображаемыми предметами;</w:t>
      </w:r>
    </w:p>
    <w:p w:rsidR="00CD10AC" w:rsidRPr="00CB46FE" w:rsidRDefault="00CD10AC" w:rsidP="00AE3F37">
      <w:pPr>
        <w:pStyle w:val="a6"/>
        <w:numPr>
          <w:ilvl w:val="0"/>
          <w:numId w:val="58"/>
        </w:numPr>
        <w:jc w:val="both"/>
        <w:rPr>
          <w:rFonts w:ascii="Times New Roman" w:hAnsi="Times New Roman" w:cs="Times New Roman"/>
        </w:rPr>
      </w:pPr>
      <w:r w:rsidRPr="00CB46FE">
        <w:rPr>
          <w:rFonts w:ascii="Times New Roman" w:hAnsi="Times New Roman" w:cs="Times New Roman"/>
        </w:rPr>
        <w:t>способствовать развитию навыков передачи образа различными способами (речь, мимика, жест, пантомима и пр.);</w:t>
      </w:r>
    </w:p>
    <w:p w:rsidR="00CD10AC" w:rsidRPr="00CB46FE" w:rsidRDefault="00CD10AC" w:rsidP="00AE3F37">
      <w:pPr>
        <w:pStyle w:val="a6"/>
        <w:numPr>
          <w:ilvl w:val="0"/>
          <w:numId w:val="58"/>
        </w:numPr>
        <w:jc w:val="both"/>
        <w:rPr>
          <w:rFonts w:ascii="Times New Roman" w:hAnsi="Times New Roman" w:cs="Times New Roman"/>
        </w:rPr>
      </w:pPr>
      <w:r w:rsidRPr="00CB46FE">
        <w:rPr>
          <w:rFonts w:ascii="Times New Roman" w:hAnsi="Times New Roman" w:cs="Times New Roman"/>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CD10AC" w:rsidRPr="00891C51" w:rsidRDefault="00CD10AC" w:rsidP="00CB46FE">
      <w:pPr>
        <w:pStyle w:val="a6"/>
        <w:jc w:val="both"/>
        <w:rPr>
          <w:rFonts w:ascii="Times New Roman" w:hAnsi="Times New Roman" w:cs="Times New Roman"/>
          <w:i/>
        </w:rPr>
      </w:pPr>
      <w:r w:rsidRPr="00891C51">
        <w:rPr>
          <w:rFonts w:ascii="Times New Roman" w:hAnsi="Times New Roman" w:cs="Times New Roman"/>
          <w:i/>
        </w:rPr>
        <w:t>Культурно-досуговая деятельность:</w:t>
      </w:r>
    </w:p>
    <w:p w:rsidR="00CD10AC" w:rsidRPr="00CB46FE" w:rsidRDefault="00CD10AC" w:rsidP="00AE3F37">
      <w:pPr>
        <w:pStyle w:val="a6"/>
        <w:numPr>
          <w:ilvl w:val="0"/>
          <w:numId w:val="59"/>
        </w:numPr>
        <w:jc w:val="both"/>
        <w:rPr>
          <w:rFonts w:ascii="Times New Roman" w:hAnsi="Times New Roman" w:cs="Times New Roman"/>
        </w:rPr>
      </w:pPr>
      <w:r w:rsidRPr="00CB46FE">
        <w:rPr>
          <w:rFonts w:ascii="Times New Roman" w:hAnsi="Times New Roman" w:cs="Times New Roman"/>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w:t>
      </w:r>
    </w:p>
    <w:p w:rsidR="00CD10AC" w:rsidRPr="00CB46FE" w:rsidRDefault="00CD10AC" w:rsidP="00AE3F37">
      <w:pPr>
        <w:pStyle w:val="a6"/>
        <w:numPr>
          <w:ilvl w:val="0"/>
          <w:numId w:val="59"/>
        </w:numPr>
        <w:jc w:val="both"/>
        <w:rPr>
          <w:rFonts w:ascii="Times New Roman" w:hAnsi="Times New Roman" w:cs="Times New Roman"/>
        </w:rPr>
      </w:pPr>
      <w:r w:rsidRPr="00CB46FE">
        <w:rPr>
          <w:rFonts w:ascii="Times New Roman" w:hAnsi="Times New Roman" w:cs="Times New Roman"/>
        </w:rPr>
        <w:t>создавать условия для проявления культурных потребностей и интересов, а также их использования в организации своего досуга;</w:t>
      </w:r>
    </w:p>
    <w:p w:rsidR="00CD10AC" w:rsidRPr="00CB46FE" w:rsidRDefault="00CD10AC" w:rsidP="00AE3F37">
      <w:pPr>
        <w:pStyle w:val="a6"/>
        <w:numPr>
          <w:ilvl w:val="0"/>
          <w:numId w:val="59"/>
        </w:numPr>
        <w:jc w:val="both"/>
        <w:rPr>
          <w:rFonts w:ascii="Times New Roman" w:hAnsi="Times New Roman" w:cs="Times New Roman"/>
        </w:rPr>
      </w:pPr>
      <w:r w:rsidRPr="00CB46FE">
        <w:rPr>
          <w:rFonts w:ascii="Times New Roman" w:hAnsi="Times New Roman" w:cs="Times New Roman"/>
        </w:rPr>
        <w:t>формировать понятия праздничный и будний день, понимать их различия; знакомить с историей возникновения праздников, воспитывать бережное</w:t>
      </w:r>
    </w:p>
    <w:p w:rsidR="00CD10AC" w:rsidRPr="00CB46FE" w:rsidRDefault="00CD10AC" w:rsidP="00AE3F37">
      <w:pPr>
        <w:pStyle w:val="a6"/>
        <w:numPr>
          <w:ilvl w:val="0"/>
          <w:numId w:val="59"/>
        </w:numPr>
        <w:jc w:val="both"/>
        <w:rPr>
          <w:rFonts w:ascii="Times New Roman" w:hAnsi="Times New Roman" w:cs="Times New Roman"/>
        </w:rPr>
      </w:pPr>
      <w:r w:rsidRPr="00CB46FE">
        <w:rPr>
          <w:rFonts w:ascii="Times New Roman" w:hAnsi="Times New Roman" w:cs="Times New Roman"/>
        </w:rPr>
        <w:t>отношение к народным праздничным традициям и обычаям;</w:t>
      </w:r>
    </w:p>
    <w:p w:rsidR="00CD10AC" w:rsidRPr="00CB46FE" w:rsidRDefault="00CD10AC" w:rsidP="00AE3F37">
      <w:pPr>
        <w:pStyle w:val="a6"/>
        <w:numPr>
          <w:ilvl w:val="0"/>
          <w:numId w:val="59"/>
        </w:numPr>
        <w:jc w:val="both"/>
        <w:rPr>
          <w:rFonts w:ascii="Times New Roman" w:hAnsi="Times New Roman" w:cs="Times New Roman"/>
        </w:rPr>
      </w:pPr>
      <w:r w:rsidRPr="00CB46FE">
        <w:rPr>
          <w:rFonts w:ascii="Times New Roman" w:hAnsi="Times New Roman" w:cs="Times New Roman"/>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w:t>
      </w:r>
    </w:p>
    <w:p w:rsidR="00CD10AC" w:rsidRPr="00CB46FE" w:rsidRDefault="00CD10AC" w:rsidP="00AE3F37">
      <w:pPr>
        <w:pStyle w:val="a6"/>
        <w:numPr>
          <w:ilvl w:val="0"/>
          <w:numId w:val="59"/>
        </w:numPr>
        <w:jc w:val="both"/>
        <w:rPr>
          <w:rFonts w:ascii="Times New Roman" w:hAnsi="Times New Roman" w:cs="Times New Roman"/>
        </w:rPr>
      </w:pPr>
      <w:r w:rsidRPr="00CB46FE">
        <w:rPr>
          <w:rFonts w:ascii="Times New Roman" w:hAnsi="Times New Roman" w:cs="Times New Roman"/>
        </w:rPr>
        <w:t>формировать внимание и отзывчивость к окружающим людям во время праздничных мероприятий (поздравлять, приглашать на праздник, готовить подарки и пр.);</w:t>
      </w:r>
    </w:p>
    <w:p w:rsidR="00CD10AC" w:rsidRPr="00CB46FE" w:rsidRDefault="00CD10AC" w:rsidP="00AE3F37">
      <w:pPr>
        <w:pStyle w:val="a6"/>
        <w:numPr>
          <w:ilvl w:val="0"/>
          <w:numId w:val="59"/>
        </w:numPr>
        <w:jc w:val="both"/>
        <w:rPr>
          <w:rFonts w:ascii="Times New Roman" w:hAnsi="Times New Roman" w:cs="Times New Roman"/>
        </w:rPr>
      </w:pPr>
      <w:r w:rsidRPr="00CB46FE">
        <w:rPr>
          <w:rFonts w:ascii="Times New Roman" w:hAnsi="Times New Roman" w:cs="Times New Roman"/>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CD10AC" w:rsidRDefault="00CD10AC" w:rsidP="00AE3F37">
      <w:pPr>
        <w:pStyle w:val="a6"/>
        <w:numPr>
          <w:ilvl w:val="0"/>
          <w:numId w:val="59"/>
        </w:numPr>
        <w:jc w:val="both"/>
        <w:rPr>
          <w:rFonts w:ascii="Times New Roman" w:hAnsi="Times New Roman" w:cs="Times New Roman"/>
        </w:rPr>
      </w:pPr>
      <w:r w:rsidRPr="00CB46FE">
        <w:rPr>
          <w:rFonts w:ascii="Times New Roman" w:hAnsi="Times New Roman" w:cs="Times New Roman"/>
        </w:rPr>
        <w:t>поддерживать интерес к участию в творческих объединениях дополнительного образования в ДОО и вне ее.</w:t>
      </w:r>
    </w:p>
    <w:p w:rsidR="00891C51" w:rsidRPr="00CB46FE" w:rsidRDefault="00891C51" w:rsidP="00891C51">
      <w:pPr>
        <w:pStyle w:val="a6"/>
        <w:ind w:left="720"/>
        <w:jc w:val="both"/>
        <w:rPr>
          <w:rFonts w:ascii="Times New Roman" w:hAnsi="Times New Roman" w:cs="Times New Roman"/>
        </w:rPr>
      </w:pPr>
    </w:p>
    <w:p w:rsidR="00CD10AC" w:rsidRPr="00891C51" w:rsidRDefault="00CD10AC" w:rsidP="00891C51">
      <w:pPr>
        <w:pStyle w:val="a6"/>
        <w:jc w:val="center"/>
        <w:rPr>
          <w:rFonts w:ascii="Times New Roman" w:hAnsi="Times New Roman" w:cs="Times New Roman"/>
          <w:b/>
        </w:rPr>
      </w:pPr>
      <w:r w:rsidRPr="00891C51">
        <w:rPr>
          <w:rFonts w:ascii="Times New Roman" w:hAnsi="Times New Roman" w:cs="Times New Roman"/>
          <w:b/>
        </w:rPr>
        <w:t>Содержание образовательной деятельности.</w:t>
      </w:r>
    </w:p>
    <w:p w:rsidR="00CD10AC" w:rsidRPr="00CB46FE" w:rsidRDefault="00CD10AC" w:rsidP="00CB46FE">
      <w:pPr>
        <w:pStyle w:val="a6"/>
        <w:jc w:val="both"/>
        <w:rPr>
          <w:rFonts w:ascii="Times New Roman" w:hAnsi="Times New Roman" w:cs="Times New Roman"/>
        </w:rPr>
      </w:pPr>
      <w:r w:rsidRPr="00891C51">
        <w:rPr>
          <w:rFonts w:ascii="Times New Roman" w:hAnsi="Times New Roman" w:cs="Times New Roman"/>
          <w:i/>
        </w:rPr>
        <w:t xml:space="preserve">Приобщение к искусству: </w:t>
      </w:r>
      <w:r w:rsidRPr="00CB46FE">
        <w:rPr>
          <w:rFonts w:ascii="Times New Roman" w:hAnsi="Times New Roman" w:cs="Times New Roman"/>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Педагог продолжает </w:t>
      </w:r>
      <w:r w:rsidRPr="00CB46FE">
        <w:rPr>
          <w:rFonts w:ascii="Times New Roman" w:hAnsi="Times New Roman" w:cs="Times New Roman"/>
        </w:rPr>
        <w:lastRenderedPageBreak/>
        <w:t>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roofErr w:type="gramStart"/>
      <w:r w:rsidRPr="00CB46FE">
        <w:rPr>
          <w:rFonts w:ascii="Times New Roman" w:hAnsi="Times New Roman" w:cs="Times New Roman"/>
        </w:rPr>
        <w:t>).Педагог</w:t>
      </w:r>
      <w:proofErr w:type="gramEnd"/>
      <w:r w:rsidRPr="00CB46FE">
        <w:rPr>
          <w:rFonts w:ascii="Times New Roman" w:hAnsi="Times New Roman" w:cs="Times New Roman"/>
        </w:rPr>
        <w:t xml:space="preserve"> формирует духовно-нравственные качества в процессе ознакомления с различными видами искусства духовно-нравственного содержания;</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 xml:space="preserve">Педагог продолжает знакомить детей (без запоминания) с видами изобразительного искусства: графика, декоративно-прикладное искусство, живопись, </w:t>
      </w:r>
      <w:proofErr w:type="gramStart"/>
      <w:r w:rsidRPr="00CB46FE">
        <w:rPr>
          <w:rFonts w:ascii="Times New Roman" w:hAnsi="Times New Roman" w:cs="Times New Roman"/>
        </w:rPr>
        <w:t xml:space="preserve">скульптура,   </w:t>
      </w:r>
      <w:proofErr w:type="gramEnd"/>
      <w:r w:rsidRPr="00CB46FE">
        <w:rPr>
          <w:rFonts w:ascii="Times New Roman" w:hAnsi="Times New Roman" w:cs="Times New Roman"/>
        </w:rPr>
        <w:t>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 xml:space="preserve">Педагог знакомит детей с произведениями   </w:t>
      </w:r>
      <w:proofErr w:type="gramStart"/>
      <w:r w:rsidRPr="00CB46FE">
        <w:rPr>
          <w:rFonts w:ascii="Times New Roman" w:hAnsi="Times New Roman" w:cs="Times New Roman"/>
        </w:rPr>
        <w:t>живописи  (</w:t>
      </w:r>
      <w:proofErr w:type="gramEnd"/>
      <w:r w:rsidRPr="00CB46FE">
        <w:rPr>
          <w:rFonts w:ascii="Times New Roman" w:hAnsi="Times New Roman" w:cs="Times New Roman"/>
        </w:rPr>
        <w:t xml:space="preserve">И.И.   Шишкин, И.И. Левитан, В.А. Серов, И.Э. Грабарь, П.П. Кончаловский и др.),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rsidRPr="00CB46FE">
        <w:rPr>
          <w:rFonts w:ascii="Times New Roman" w:hAnsi="Times New Roman" w:cs="Times New Roman"/>
        </w:rPr>
        <w:t>Рачев</w:t>
      </w:r>
      <w:proofErr w:type="spellEnd"/>
      <w:r w:rsidRPr="00CB46FE">
        <w:rPr>
          <w:rFonts w:ascii="Times New Roman" w:hAnsi="Times New Roman" w:cs="Times New Roman"/>
        </w:rPr>
        <w:t xml:space="preserve">, Е.И. </w:t>
      </w:r>
      <w:proofErr w:type="spellStart"/>
      <w:r w:rsidRPr="00CB46FE">
        <w:rPr>
          <w:rFonts w:ascii="Times New Roman" w:hAnsi="Times New Roman" w:cs="Times New Roman"/>
        </w:rPr>
        <w:t>Чарушин</w:t>
      </w:r>
      <w:proofErr w:type="spellEnd"/>
      <w:r w:rsidRPr="00CB46FE">
        <w:rPr>
          <w:rFonts w:ascii="Times New Roman" w:hAnsi="Times New Roman" w:cs="Times New Roman"/>
        </w:rPr>
        <w:t xml:space="preserve">, И.Я. </w:t>
      </w:r>
      <w:proofErr w:type="spellStart"/>
      <w:r w:rsidRPr="00CB46FE">
        <w:rPr>
          <w:rFonts w:ascii="Times New Roman" w:hAnsi="Times New Roman" w:cs="Times New Roman"/>
        </w:rPr>
        <w:t>Билибин</w:t>
      </w:r>
      <w:proofErr w:type="spellEnd"/>
      <w:r w:rsidRPr="00CB46FE">
        <w:rPr>
          <w:rFonts w:ascii="Times New Roman" w:hAnsi="Times New Roman" w:cs="Times New Roman"/>
        </w:rPr>
        <w:t xml:space="preserve"> и др.). Знакомит с творчеством русских и зарубежных композиторов, а также детских композиторов-песенников (И.С. Бах, В.А. Моцарт, П.И. Чайковский, М.И. Глинка, </w:t>
      </w:r>
      <w:proofErr w:type="spellStart"/>
      <w:r w:rsidRPr="00CB46FE">
        <w:rPr>
          <w:rFonts w:ascii="Times New Roman" w:hAnsi="Times New Roman" w:cs="Times New Roman"/>
        </w:rPr>
        <w:t>С.С.Прокофьев</w:t>
      </w:r>
      <w:proofErr w:type="spellEnd"/>
      <w:r w:rsidRPr="00CB46FE">
        <w:rPr>
          <w:rFonts w:ascii="Times New Roman" w:hAnsi="Times New Roman" w:cs="Times New Roman"/>
        </w:rPr>
        <w:t xml:space="preserve">, В.Я. </w:t>
      </w:r>
      <w:proofErr w:type="spellStart"/>
      <w:r w:rsidRPr="00CB46FE">
        <w:rPr>
          <w:rFonts w:ascii="Times New Roman" w:hAnsi="Times New Roman" w:cs="Times New Roman"/>
        </w:rPr>
        <w:t>Шаинский</w:t>
      </w:r>
      <w:proofErr w:type="spellEnd"/>
      <w:r w:rsidRPr="00CB46FE">
        <w:rPr>
          <w:rFonts w:ascii="Times New Roman" w:hAnsi="Times New Roman" w:cs="Times New Roman"/>
        </w:rPr>
        <w:t xml:space="preserve"> и др.).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   Обращает   внимание   детей   на сходства и различия архитектурных сооружений одинакового назначения: форма, пропорции (высота, длина, украшения ‒ декор и т. д.). Подводит детей к пониманию зависимости конструкции здания от его назначения: жилой дом, театр, храм и т.д.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поощряет активное участие детей в художественной деятельности как по собственному желанию, так и под руководством взрослых. Педагог расширяет представления детей о творческих профессиях, их значении, особенностях: художник, композитор, музыкант, актер, артист балета и</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 xml:space="preserve"> др. Педагог закрепляет и расширяет знания детей о телевидении, музеях, театре, цирке, кино, библиотеке; формирует желание посещать их.</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Изобразительная деятельность: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D10AC" w:rsidRPr="00CB46FE" w:rsidRDefault="00CD10AC" w:rsidP="00CB46FE">
      <w:pPr>
        <w:pStyle w:val="a6"/>
        <w:jc w:val="both"/>
        <w:rPr>
          <w:rFonts w:ascii="Times New Roman" w:hAnsi="Times New Roman" w:cs="Times New Roman"/>
        </w:rPr>
      </w:pPr>
      <w:r w:rsidRPr="006D27C6">
        <w:rPr>
          <w:rFonts w:ascii="Times New Roman" w:hAnsi="Times New Roman" w:cs="Times New Roman"/>
          <w:i/>
        </w:rPr>
        <w:t>Предметное рисование.</w:t>
      </w:r>
      <w:r w:rsidRPr="00CB46FE">
        <w:rPr>
          <w:rFonts w:ascii="Times New Roman" w:hAnsi="Times New Roman" w:cs="Times New Roman"/>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w:t>
      </w:r>
      <w:r w:rsidRPr="00CB46FE">
        <w:rPr>
          <w:rFonts w:ascii="Times New Roman" w:hAnsi="Times New Roman" w:cs="Times New Roman"/>
        </w:rPr>
        <w:lastRenderedPageBreak/>
        <w:t>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CD10AC" w:rsidRPr="00CB46FE" w:rsidRDefault="00CD10AC" w:rsidP="00CB46FE">
      <w:pPr>
        <w:pStyle w:val="a6"/>
        <w:jc w:val="both"/>
        <w:rPr>
          <w:rFonts w:ascii="Times New Roman" w:hAnsi="Times New Roman" w:cs="Times New Roman"/>
        </w:rPr>
      </w:pPr>
      <w:r w:rsidRPr="006D27C6">
        <w:rPr>
          <w:rFonts w:ascii="Times New Roman" w:hAnsi="Times New Roman" w:cs="Times New Roman"/>
          <w:i/>
        </w:rPr>
        <w:t>Сюжетное рисование</w:t>
      </w:r>
      <w:r w:rsidRPr="006D27C6">
        <w:rPr>
          <w:rFonts w:ascii="Times New Roman" w:hAnsi="Times New Roman" w:cs="Times New Roman"/>
        </w:rPr>
        <w:t>.</w:t>
      </w:r>
      <w:r w:rsidRPr="00CB46FE">
        <w:rPr>
          <w:rFonts w:ascii="Times New Roman" w:hAnsi="Times New Roman" w:cs="Times New Roman"/>
        </w:rPr>
        <w:t xml:space="preserve">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 п.).</w:t>
      </w:r>
    </w:p>
    <w:p w:rsidR="00CD10AC" w:rsidRPr="00CB46FE" w:rsidRDefault="00CD10AC" w:rsidP="00CB46FE">
      <w:pPr>
        <w:pStyle w:val="a6"/>
        <w:jc w:val="both"/>
        <w:rPr>
          <w:rFonts w:ascii="Times New Roman" w:hAnsi="Times New Roman" w:cs="Times New Roman"/>
        </w:rPr>
      </w:pPr>
      <w:r w:rsidRPr="006D27C6">
        <w:rPr>
          <w:rFonts w:ascii="Times New Roman" w:hAnsi="Times New Roman" w:cs="Times New Roman"/>
          <w:i/>
        </w:rPr>
        <w:t>Декоративное рисование</w:t>
      </w:r>
      <w:r w:rsidRPr="00CB46FE">
        <w:rPr>
          <w:rFonts w:ascii="Times New Roman" w:hAnsi="Times New Roman" w:cs="Times New Roman"/>
          <w:i/>
          <w:u w:val="single"/>
        </w:rPr>
        <w:t>.</w:t>
      </w:r>
      <w:r w:rsidRPr="00CB46FE">
        <w:rPr>
          <w:rFonts w:ascii="Times New Roman" w:hAnsi="Times New Roman" w:cs="Times New Roman"/>
        </w:rPr>
        <w:t xml:space="preserve"> Педагог продолжает знакомить детей с изделиями народных промыслов, закрепляет и углубляет знания о дымковской и </w:t>
      </w:r>
      <w:proofErr w:type="spellStart"/>
      <w:r w:rsidRPr="00CB46FE">
        <w:rPr>
          <w:rFonts w:ascii="Times New Roman" w:hAnsi="Times New Roman" w:cs="Times New Roman"/>
        </w:rPr>
        <w:t>филимоновской</w:t>
      </w:r>
      <w:proofErr w:type="spellEnd"/>
      <w:r w:rsidRPr="00CB46FE">
        <w:rPr>
          <w:rFonts w:ascii="Times New Roman" w:hAnsi="Times New Roman" w:cs="Times New Roman"/>
        </w:rPr>
        <w:t xml:space="preserve">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CB46FE">
        <w:rPr>
          <w:rFonts w:ascii="Times New Roman" w:hAnsi="Times New Roman" w:cs="Times New Roman"/>
        </w:rPr>
        <w:t>Полхов</w:t>
      </w:r>
      <w:proofErr w:type="spellEnd"/>
      <w:r w:rsidRPr="00CB46FE">
        <w:rPr>
          <w:rFonts w:ascii="Times New Roman" w:hAnsi="Times New Roman" w:cs="Times New Roman"/>
        </w:rPr>
        <w:t xml:space="preserve">-Майдана. Педагог включает городецкую и </w:t>
      </w:r>
      <w:proofErr w:type="spellStart"/>
      <w:r w:rsidRPr="00CB46FE">
        <w:rPr>
          <w:rFonts w:ascii="Times New Roman" w:hAnsi="Times New Roman" w:cs="Times New Roman"/>
        </w:rPr>
        <w:t>полхов-майданскую</w:t>
      </w:r>
      <w:proofErr w:type="spellEnd"/>
      <w:r w:rsidRPr="00CB46FE">
        <w:rPr>
          <w:rFonts w:ascii="Times New Roman" w:hAnsi="Times New Roman" w:cs="Times New Roman"/>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CB46FE">
        <w:rPr>
          <w:rFonts w:ascii="Times New Roman" w:hAnsi="Times New Roman" w:cs="Times New Roman"/>
        </w:rPr>
        <w:t>полхов-майданской</w:t>
      </w:r>
      <w:proofErr w:type="spellEnd"/>
      <w:r w:rsidRPr="00CB46FE">
        <w:rPr>
          <w:rFonts w:ascii="Times New Roman" w:hAnsi="Times New Roman" w:cs="Times New Roman"/>
        </w:rPr>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 предметов быта (салфетка, полотенце), учит ритмично располагать узор. Педагог предлагает детям расписывать бумажные силуэты и объемные фигуры.</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i/>
          <w:u w:val="single"/>
        </w:rPr>
        <w:t>Лепка.</w:t>
      </w:r>
      <w:r w:rsidRPr="00CB46FE">
        <w:rPr>
          <w:rFonts w:ascii="Times New Roman" w:hAnsi="Times New Roman" w:cs="Times New Roman"/>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w:t>
      </w:r>
      <w:r w:rsidRPr="00CB46FE">
        <w:rPr>
          <w:rFonts w:ascii="Times New Roman" w:hAnsi="Times New Roman" w:cs="Times New Roman"/>
        </w:rPr>
        <w:lastRenderedPageBreak/>
        <w:t>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т.п.).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т.д.). Педагог закрепляет у детей навыки аккуратной лепки. Закрепляет у детей навык тщательно мыть руки по окончании лепки.</w:t>
      </w:r>
    </w:p>
    <w:p w:rsidR="00CD10AC" w:rsidRPr="00CB46FE" w:rsidRDefault="00CD10AC" w:rsidP="00CB46FE">
      <w:pPr>
        <w:pStyle w:val="a6"/>
        <w:jc w:val="both"/>
        <w:rPr>
          <w:rFonts w:ascii="Times New Roman" w:hAnsi="Times New Roman" w:cs="Times New Roman"/>
        </w:rPr>
      </w:pPr>
      <w:r w:rsidRPr="006D27C6">
        <w:rPr>
          <w:rFonts w:ascii="Times New Roman" w:hAnsi="Times New Roman" w:cs="Times New Roman"/>
          <w:i/>
        </w:rPr>
        <w:t>Декоративная лепка</w:t>
      </w:r>
      <w:r w:rsidRPr="006D27C6">
        <w:rPr>
          <w:rFonts w:ascii="Times New Roman" w:hAnsi="Times New Roman" w:cs="Times New Roman"/>
        </w:rPr>
        <w:t>.</w:t>
      </w:r>
      <w:r w:rsidRPr="00CB46FE">
        <w:rPr>
          <w:rFonts w:ascii="Times New Roman" w:hAnsi="Times New Roman" w:cs="Times New Roman"/>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CB46FE">
        <w:rPr>
          <w:rFonts w:ascii="Times New Roman" w:hAnsi="Times New Roman" w:cs="Times New Roman"/>
        </w:rPr>
        <w:t>филимоновской</w:t>
      </w:r>
      <w:proofErr w:type="spellEnd"/>
      <w:r w:rsidRPr="00CB46FE">
        <w:rPr>
          <w:rFonts w:ascii="Times New Roman" w:hAnsi="Times New Roman" w:cs="Times New Roman"/>
        </w:rPr>
        <w:t xml:space="preserve">, </w:t>
      </w:r>
      <w:proofErr w:type="spellStart"/>
      <w:r w:rsidRPr="00CB46FE">
        <w:rPr>
          <w:rFonts w:ascii="Times New Roman" w:hAnsi="Times New Roman" w:cs="Times New Roman"/>
        </w:rPr>
        <w:t>каргопольской</w:t>
      </w:r>
      <w:proofErr w:type="spellEnd"/>
      <w:r w:rsidRPr="00CB46FE">
        <w:rPr>
          <w:rFonts w:ascii="Times New Roman" w:hAnsi="Times New Roman" w:cs="Times New Roman"/>
        </w:rPr>
        <w:t xml:space="preserve"> и др.).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CB46FE">
        <w:rPr>
          <w:rFonts w:ascii="Times New Roman" w:hAnsi="Times New Roman" w:cs="Times New Roman"/>
        </w:rPr>
        <w:t>налепами</w:t>
      </w:r>
      <w:proofErr w:type="spellEnd"/>
      <w:r w:rsidRPr="00CB46FE">
        <w:rPr>
          <w:rFonts w:ascii="Times New Roman" w:hAnsi="Times New Roman" w:cs="Times New Roman"/>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CD10AC" w:rsidRPr="00CB46FE" w:rsidRDefault="00CD10AC" w:rsidP="00CB46FE">
      <w:pPr>
        <w:pStyle w:val="a6"/>
        <w:jc w:val="both"/>
        <w:rPr>
          <w:rFonts w:ascii="Times New Roman" w:hAnsi="Times New Roman" w:cs="Times New Roman"/>
        </w:rPr>
      </w:pPr>
      <w:r w:rsidRPr="006D27C6">
        <w:rPr>
          <w:rFonts w:ascii="Times New Roman" w:hAnsi="Times New Roman" w:cs="Times New Roman"/>
          <w:i/>
        </w:rPr>
        <w:t>Аппликация.</w:t>
      </w:r>
      <w:r w:rsidRPr="00CB46FE">
        <w:rPr>
          <w:rFonts w:ascii="Times New Roman" w:hAnsi="Times New Roman" w:cs="Times New Roman"/>
        </w:rPr>
        <w:t xml:space="preserve">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 xml:space="preserve">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CD10AC" w:rsidRPr="00CB46FE" w:rsidRDefault="00CD10AC" w:rsidP="00CB46FE">
      <w:pPr>
        <w:pStyle w:val="a6"/>
        <w:jc w:val="both"/>
        <w:rPr>
          <w:rFonts w:ascii="Times New Roman" w:hAnsi="Times New Roman" w:cs="Times New Roman"/>
        </w:rPr>
      </w:pPr>
      <w:r w:rsidRPr="006D27C6">
        <w:rPr>
          <w:rFonts w:ascii="Times New Roman" w:hAnsi="Times New Roman" w:cs="Times New Roman"/>
          <w:i/>
        </w:rPr>
        <w:t>Прикладное творчество</w:t>
      </w:r>
      <w:r w:rsidRPr="006D27C6">
        <w:rPr>
          <w:rFonts w:ascii="Times New Roman" w:hAnsi="Times New Roman" w:cs="Times New Roman"/>
        </w:rPr>
        <w:t>.</w:t>
      </w:r>
      <w:r w:rsidRPr="00CB46FE">
        <w:rPr>
          <w:rFonts w:ascii="Times New Roman" w:hAnsi="Times New Roman" w:cs="Times New Roman"/>
        </w:rPr>
        <w:t xml:space="preserve">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Формирует умение самостоятельно создавать игрушки для сюжетно-ролевых игр (флажки, сумочки, шапочки, салфетки и др.); сувениры для родителей,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CD10AC" w:rsidRPr="006D27C6" w:rsidRDefault="00CD10AC" w:rsidP="00CB46FE">
      <w:pPr>
        <w:pStyle w:val="a6"/>
        <w:jc w:val="both"/>
        <w:rPr>
          <w:rFonts w:ascii="Times New Roman" w:hAnsi="Times New Roman" w:cs="Times New Roman"/>
          <w:i/>
        </w:rPr>
      </w:pPr>
      <w:r w:rsidRPr="006D27C6">
        <w:rPr>
          <w:rFonts w:ascii="Times New Roman" w:hAnsi="Times New Roman" w:cs="Times New Roman"/>
          <w:i/>
        </w:rPr>
        <w:t>Конструктивная деятельность:</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CD10AC" w:rsidRPr="006D27C6" w:rsidRDefault="00CD10AC" w:rsidP="00CB46FE">
      <w:pPr>
        <w:pStyle w:val="a6"/>
        <w:jc w:val="both"/>
        <w:rPr>
          <w:rFonts w:ascii="Times New Roman" w:hAnsi="Times New Roman" w:cs="Times New Roman"/>
          <w:i/>
        </w:rPr>
      </w:pPr>
      <w:r w:rsidRPr="006D27C6">
        <w:rPr>
          <w:rFonts w:ascii="Times New Roman" w:hAnsi="Times New Roman" w:cs="Times New Roman"/>
          <w:i/>
        </w:rPr>
        <w:lastRenderedPageBreak/>
        <w:t>Музыкальная деятельность:</w:t>
      </w:r>
    </w:p>
    <w:p w:rsidR="00CD10AC" w:rsidRPr="00CB46FE" w:rsidRDefault="00CD10AC" w:rsidP="00CB46FE">
      <w:pPr>
        <w:pStyle w:val="a6"/>
        <w:jc w:val="both"/>
        <w:rPr>
          <w:rFonts w:ascii="Times New Roman" w:hAnsi="Times New Roman" w:cs="Times New Roman"/>
        </w:rPr>
      </w:pPr>
      <w:r w:rsidRPr="006D27C6">
        <w:rPr>
          <w:rFonts w:ascii="Times New Roman" w:hAnsi="Times New Roman" w:cs="Times New Roman"/>
        </w:rPr>
        <w:t>Слушание</w:t>
      </w:r>
      <w:r w:rsidRPr="00CB46FE">
        <w:rPr>
          <w:rFonts w:ascii="Times New Roman" w:hAnsi="Times New Roman" w:cs="Times New Roman"/>
        </w:rPr>
        <w:t>. Педагог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 xml:space="preserve"> струнные: фортепиано, скрипка, виолончель, балалайка). Знакомит с творчеством некоторых композиторов.</w:t>
      </w:r>
    </w:p>
    <w:p w:rsidR="00CD10AC" w:rsidRPr="00CB46FE" w:rsidRDefault="00CD10AC" w:rsidP="00CB46FE">
      <w:pPr>
        <w:pStyle w:val="a6"/>
        <w:jc w:val="both"/>
        <w:rPr>
          <w:rFonts w:ascii="Times New Roman" w:hAnsi="Times New Roman" w:cs="Times New Roman"/>
        </w:rPr>
      </w:pPr>
      <w:r w:rsidRPr="006D27C6">
        <w:rPr>
          <w:rFonts w:ascii="Times New Roman" w:hAnsi="Times New Roman" w:cs="Times New Roman"/>
          <w:i/>
        </w:rPr>
        <w:t>Пение</w:t>
      </w:r>
      <w:r w:rsidRPr="006D27C6">
        <w:rPr>
          <w:rFonts w:ascii="Times New Roman" w:hAnsi="Times New Roman" w:cs="Times New Roman"/>
        </w:rPr>
        <w:t>.</w:t>
      </w:r>
      <w:r w:rsidRPr="00CB46FE">
        <w:rPr>
          <w:rFonts w:ascii="Times New Roman" w:hAnsi="Times New Roman" w:cs="Times New Roman"/>
        </w:rP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CD10AC" w:rsidRPr="00CB46FE" w:rsidRDefault="00CD10AC" w:rsidP="00CB46FE">
      <w:pPr>
        <w:pStyle w:val="a6"/>
        <w:jc w:val="both"/>
        <w:rPr>
          <w:rFonts w:ascii="Times New Roman" w:hAnsi="Times New Roman" w:cs="Times New Roman"/>
        </w:rPr>
      </w:pPr>
      <w:r w:rsidRPr="006D27C6">
        <w:rPr>
          <w:rFonts w:ascii="Times New Roman" w:hAnsi="Times New Roman" w:cs="Times New Roman"/>
          <w:i/>
        </w:rPr>
        <w:t>Песенное творчество</w:t>
      </w:r>
      <w:r w:rsidRPr="006D27C6">
        <w:rPr>
          <w:rFonts w:ascii="Times New Roman" w:hAnsi="Times New Roman" w:cs="Times New Roman"/>
        </w:rPr>
        <w:t>.</w:t>
      </w:r>
      <w:r w:rsidRPr="00CB46FE">
        <w:rPr>
          <w:rFonts w:ascii="Times New Roman" w:hAnsi="Times New Roman" w:cs="Times New Roman"/>
        </w:rPr>
        <w:t xml:space="preserve">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CD10AC" w:rsidRPr="00CB46FE" w:rsidRDefault="00CD10AC" w:rsidP="00CB46FE">
      <w:pPr>
        <w:pStyle w:val="a6"/>
        <w:jc w:val="both"/>
        <w:rPr>
          <w:rFonts w:ascii="Times New Roman" w:hAnsi="Times New Roman" w:cs="Times New Roman"/>
        </w:rPr>
      </w:pPr>
      <w:r w:rsidRPr="006D27C6">
        <w:rPr>
          <w:rFonts w:ascii="Times New Roman" w:hAnsi="Times New Roman" w:cs="Times New Roman"/>
          <w:i/>
        </w:rPr>
        <w:t>Музыкально-ритмические движения</w:t>
      </w:r>
      <w:r w:rsidRPr="006D27C6">
        <w:rPr>
          <w:rFonts w:ascii="Times New Roman" w:hAnsi="Times New Roman" w:cs="Times New Roman"/>
        </w:rPr>
        <w:t>.</w:t>
      </w:r>
      <w:r w:rsidRPr="00CB46FE">
        <w:rPr>
          <w:rFonts w:ascii="Times New Roman" w:hAnsi="Times New Roman" w:cs="Times New Roman"/>
        </w:rPr>
        <w:t xml:space="preserve"> Педагог развивает у детей чувство ритма, умение передавать через движения характер музыки, ее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rsidRPr="00CB46FE">
        <w:rPr>
          <w:rFonts w:ascii="Times New Roman" w:hAnsi="Times New Roman" w:cs="Times New Roman"/>
        </w:rPr>
        <w:t>инсценирования</w:t>
      </w:r>
      <w:proofErr w:type="spellEnd"/>
      <w:r w:rsidRPr="00CB46FE">
        <w:rPr>
          <w:rFonts w:ascii="Times New Roman" w:hAnsi="Times New Roman" w:cs="Times New Roman"/>
        </w:rPr>
        <w:t xml:space="preserve"> песен; учит изображать сказочных животных и птиц (лошадка, коза, лиса, медведь, заяц, журавль, ворон и т. д.) в разных игровых ситуациях.</w:t>
      </w:r>
    </w:p>
    <w:p w:rsidR="00CD10AC" w:rsidRPr="00CB46FE" w:rsidRDefault="00CD10AC" w:rsidP="00CB46FE">
      <w:pPr>
        <w:pStyle w:val="a6"/>
        <w:jc w:val="both"/>
        <w:rPr>
          <w:rFonts w:ascii="Times New Roman" w:hAnsi="Times New Roman" w:cs="Times New Roman"/>
        </w:rPr>
      </w:pPr>
      <w:r w:rsidRPr="006D27C6">
        <w:rPr>
          <w:rFonts w:ascii="Times New Roman" w:hAnsi="Times New Roman" w:cs="Times New Roman"/>
          <w:i/>
        </w:rPr>
        <w:t>Музыкально-игровое и танцевальное творчество.</w:t>
      </w:r>
      <w:r w:rsidRPr="00CB46FE">
        <w:rPr>
          <w:rFonts w:ascii="Times New Roman" w:hAnsi="Times New Roman" w:cs="Times New Roman"/>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CB46FE">
        <w:rPr>
          <w:rFonts w:ascii="Times New Roman" w:hAnsi="Times New Roman" w:cs="Times New Roman"/>
        </w:rPr>
        <w:t>инсценированию</w:t>
      </w:r>
      <w:proofErr w:type="spellEnd"/>
      <w:r w:rsidRPr="00CB46FE">
        <w:rPr>
          <w:rFonts w:ascii="Times New Roman" w:hAnsi="Times New Roman" w:cs="Times New Roman"/>
        </w:rPr>
        <w:t xml:space="preserve"> содержания песен, хороводов.</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CD10AC" w:rsidRPr="00CB46FE" w:rsidRDefault="00CD10AC" w:rsidP="00CB46FE">
      <w:pPr>
        <w:pStyle w:val="a6"/>
        <w:jc w:val="both"/>
        <w:rPr>
          <w:rFonts w:ascii="Times New Roman" w:hAnsi="Times New Roman" w:cs="Times New Roman"/>
          <w:i/>
          <w:u w:val="single"/>
        </w:rPr>
      </w:pPr>
      <w:r w:rsidRPr="006D27C6">
        <w:rPr>
          <w:rFonts w:ascii="Times New Roman" w:hAnsi="Times New Roman" w:cs="Times New Roman"/>
          <w:i/>
        </w:rPr>
        <w:t>Театрализованная деятельность:</w:t>
      </w:r>
      <w:r w:rsidRPr="00CB46FE">
        <w:rPr>
          <w:rFonts w:ascii="Times New Roman" w:hAnsi="Times New Roman" w:cs="Times New Roman"/>
          <w:i/>
          <w:u w:val="single"/>
        </w:rPr>
        <w:t xml:space="preserve"> </w:t>
      </w:r>
      <w:r w:rsidRPr="00CB46FE">
        <w:rPr>
          <w:rFonts w:ascii="Times New Roman" w:hAnsi="Times New Roman" w:cs="Times New Roman"/>
        </w:rPr>
        <w:t>Педагог продолжает знакомить детей с различными видами театрального искусства (кукольный театр, балет, опера и пр.); расширяет представления детей в области театральной терминологии (акт, актер, антракт, кулисы и т.д.).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CD10AC" w:rsidRPr="00CB46FE" w:rsidRDefault="00CD10AC" w:rsidP="00CB46FE">
      <w:pPr>
        <w:pStyle w:val="a6"/>
        <w:jc w:val="both"/>
        <w:rPr>
          <w:rFonts w:ascii="Times New Roman" w:hAnsi="Times New Roman" w:cs="Times New Roman"/>
          <w:i/>
          <w:u w:val="single"/>
        </w:rPr>
      </w:pPr>
      <w:r w:rsidRPr="006D27C6">
        <w:rPr>
          <w:rFonts w:ascii="Times New Roman" w:hAnsi="Times New Roman" w:cs="Times New Roman"/>
          <w:i/>
        </w:rPr>
        <w:t>Культурно-досуговая деятельность:</w:t>
      </w:r>
      <w:r w:rsidRPr="00CB46FE">
        <w:rPr>
          <w:rFonts w:ascii="Times New Roman" w:hAnsi="Times New Roman" w:cs="Times New Roman"/>
          <w:i/>
          <w:u w:val="single"/>
        </w:rPr>
        <w:t xml:space="preserve"> </w:t>
      </w:r>
      <w:r w:rsidRPr="00CB46FE">
        <w:rPr>
          <w:rFonts w:ascii="Times New Roman" w:hAnsi="Times New Roman" w:cs="Times New Roman"/>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т.д.).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w:t>
      </w:r>
      <w:r w:rsidRPr="00CB46FE">
        <w:rPr>
          <w:rFonts w:ascii="Times New Roman" w:hAnsi="Times New Roman" w:cs="Times New Roman"/>
        </w:rPr>
        <w:lastRenderedPageBreak/>
        <w:t>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создает условия для участия в объединениях дополнительного образования.</w:t>
      </w:r>
    </w:p>
    <w:p w:rsidR="00CD10AC" w:rsidRPr="00CB46FE" w:rsidRDefault="00CD10AC" w:rsidP="00CB46FE">
      <w:pPr>
        <w:pStyle w:val="a6"/>
        <w:jc w:val="both"/>
        <w:rPr>
          <w:rFonts w:ascii="Times New Roman" w:hAnsi="Times New Roman" w:cs="Times New Roman"/>
        </w:rPr>
      </w:pPr>
    </w:p>
    <w:p w:rsidR="00CD10AC" w:rsidRPr="00E223B1" w:rsidRDefault="006D27C6" w:rsidP="006D27C6">
      <w:pPr>
        <w:pStyle w:val="a6"/>
        <w:jc w:val="center"/>
        <w:rPr>
          <w:rFonts w:ascii="Times New Roman" w:hAnsi="Times New Roman" w:cs="Times New Roman"/>
          <w:b/>
        </w:rPr>
      </w:pPr>
      <w:r w:rsidRPr="00E223B1">
        <w:rPr>
          <w:rFonts w:ascii="Times New Roman" w:hAnsi="Times New Roman" w:cs="Times New Roman"/>
          <w:b/>
        </w:rPr>
        <w:t>о</w:t>
      </w:r>
      <w:r w:rsidR="00CD10AC" w:rsidRPr="00E223B1">
        <w:rPr>
          <w:rFonts w:ascii="Times New Roman" w:hAnsi="Times New Roman" w:cs="Times New Roman"/>
          <w:b/>
        </w:rPr>
        <w:t xml:space="preserve">т 6 лет до 7 лет. </w:t>
      </w:r>
      <w:r w:rsidRPr="00E223B1">
        <w:rPr>
          <w:rFonts w:ascii="Times New Roman" w:hAnsi="Times New Roman" w:cs="Times New Roman"/>
          <w:b/>
        </w:rPr>
        <w:t>(</w:t>
      </w:r>
      <w:r w:rsidR="00CD10AC" w:rsidRPr="00E223B1">
        <w:rPr>
          <w:rFonts w:ascii="Times New Roman" w:hAnsi="Times New Roman" w:cs="Times New Roman"/>
          <w:b/>
        </w:rPr>
        <w:t>ФОП ДО, п.21.7</w:t>
      </w:r>
      <w:r w:rsidRPr="00E223B1">
        <w:rPr>
          <w:rFonts w:ascii="Times New Roman" w:hAnsi="Times New Roman" w:cs="Times New Roman"/>
          <w:b/>
        </w:rPr>
        <w:t>.)</w:t>
      </w:r>
    </w:p>
    <w:p w:rsidR="00CD10AC" w:rsidRPr="00CB46FE" w:rsidRDefault="00CD10AC" w:rsidP="00CB46FE">
      <w:pPr>
        <w:pStyle w:val="a6"/>
        <w:jc w:val="both"/>
        <w:rPr>
          <w:rFonts w:ascii="Times New Roman" w:hAnsi="Times New Roman" w:cs="Times New Roman"/>
          <w:i/>
        </w:rPr>
      </w:pPr>
      <w:r w:rsidRPr="00CB46FE">
        <w:rPr>
          <w:rFonts w:ascii="Times New Roman" w:hAnsi="Times New Roman" w:cs="Times New Roman"/>
          <w:i/>
        </w:rPr>
        <w:t>В области   художественно-эстетического   развития   основными   задачами образовательной деятельности являются:</w:t>
      </w:r>
    </w:p>
    <w:p w:rsidR="00CD10AC" w:rsidRPr="006D27C6" w:rsidRDefault="00CD10AC" w:rsidP="00CB46FE">
      <w:pPr>
        <w:pStyle w:val="a6"/>
        <w:jc w:val="both"/>
        <w:rPr>
          <w:rFonts w:ascii="Times New Roman" w:hAnsi="Times New Roman" w:cs="Times New Roman"/>
          <w:i/>
        </w:rPr>
      </w:pPr>
      <w:r w:rsidRPr="006D27C6">
        <w:rPr>
          <w:rFonts w:ascii="Times New Roman" w:hAnsi="Times New Roman" w:cs="Times New Roman"/>
          <w:i/>
        </w:rPr>
        <w:t xml:space="preserve">Приобщение к искусству: </w:t>
      </w:r>
    </w:p>
    <w:p w:rsidR="00CD10AC" w:rsidRPr="00CB46FE" w:rsidRDefault="00CD10AC" w:rsidP="00AE3F37">
      <w:pPr>
        <w:pStyle w:val="a6"/>
        <w:numPr>
          <w:ilvl w:val="0"/>
          <w:numId w:val="60"/>
        </w:numPr>
        <w:jc w:val="both"/>
        <w:rPr>
          <w:rFonts w:ascii="Times New Roman" w:hAnsi="Times New Roman" w:cs="Times New Roman"/>
        </w:rPr>
      </w:pPr>
      <w:r w:rsidRPr="00CB46FE">
        <w:rPr>
          <w:rFonts w:ascii="Times New Roman" w:hAnsi="Times New Roman" w:cs="Times New Roman"/>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CD10AC" w:rsidRPr="00CB46FE" w:rsidRDefault="00CD10AC" w:rsidP="00AE3F37">
      <w:pPr>
        <w:pStyle w:val="a6"/>
        <w:numPr>
          <w:ilvl w:val="0"/>
          <w:numId w:val="60"/>
        </w:numPr>
        <w:jc w:val="both"/>
        <w:rPr>
          <w:rFonts w:ascii="Times New Roman" w:hAnsi="Times New Roman" w:cs="Times New Roman"/>
        </w:rPr>
      </w:pPr>
      <w:r w:rsidRPr="00CB46FE">
        <w:rPr>
          <w:rFonts w:ascii="Times New Roman" w:hAnsi="Times New Roman" w:cs="Times New Roman"/>
        </w:rPr>
        <w:t>воспитывать уважительное отношение и чувство гордости за свою страну, в процессе ознакомления с разными видами искусства;</w:t>
      </w:r>
    </w:p>
    <w:p w:rsidR="00CD10AC" w:rsidRPr="00CB46FE" w:rsidRDefault="00CD10AC" w:rsidP="00AE3F37">
      <w:pPr>
        <w:pStyle w:val="a6"/>
        <w:numPr>
          <w:ilvl w:val="0"/>
          <w:numId w:val="60"/>
        </w:numPr>
        <w:jc w:val="both"/>
        <w:rPr>
          <w:rFonts w:ascii="Times New Roman" w:hAnsi="Times New Roman" w:cs="Times New Roman"/>
        </w:rPr>
      </w:pPr>
      <w:r w:rsidRPr="00CB46FE">
        <w:rPr>
          <w:rFonts w:ascii="Times New Roman" w:hAnsi="Times New Roman" w:cs="Times New Roman"/>
        </w:rPr>
        <w:t>закреплять знания детей о видах искусства (изобразительное, декоративно- прикладное искусство, музыка, архитектура, театр, танец, кино, цирк);</w:t>
      </w:r>
    </w:p>
    <w:p w:rsidR="00CD10AC" w:rsidRPr="00CB46FE" w:rsidRDefault="00CD10AC" w:rsidP="00AE3F37">
      <w:pPr>
        <w:pStyle w:val="a6"/>
        <w:numPr>
          <w:ilvl w:val="0"/>
          <w:numId w:val="60"/>
        </w:numPr>
        <w:jc w:val="both"/>
        <w:rPr>
          <w:rFonts w:ascii="Times New Roman" w:hAnsi="Times New Roman" w:cs="Times New Roman"/>
        </w:rPr>
      </w:pPr>
      <w:r w:rsidRPr="00CB46FE">
        <w:rPr>
          <w:rFonts w:ascii="Times New Roman" w:hAnsi="Times New Roman" w:cs="Times New Roman"/>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CD10AC" w:rsidRPr="00CB46FE" w:rsidRDefault="00CD10AC" w:rsidP="00AE3F37">
      <w:pPr>
        <w:pStyle w:val="a6"/>
        <w:numPr>
          <w:ilvl w:val="0"/>
          <w:numId w:val="60"/>
        </w:numPr>
        <w:jc w:val="both"/>
        <w:rPr>
          <w:rFonts w:ascii="Times New Roman" w:hAnsi="Times New Roman" w:cs="Times New Roman"/>
        </w:rPr>
      </w:pPr>
      <w:r w:rsidRPr="00CB46FE">
        <w:rPr>
          <w:rFonts w:ascii="Times New Roman" w:hAnsi="Times New Roman" w:cs="Times New Roman"/>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CD10AC" w:rsidRPr="00CB46FE" w:rsidRDefault="00CD10AC" w:rsidP="00AE3F37">
      <w:pPr>
        <w:pStyle w:val="a6"/>
        <w:numPr>
          <w:ilvl w:val="0"/>
          <w:numId w:val="60"/>
        </w:numPr>
        <w:jc w:val="both"/>
        <w:rPr>
          <w:rFonts w:ascii="Times New Roman" w:hAnsi="Times New Roman" w:cs="Times New Roman"/>
        </w:rPr>
      </w:pPr>
      <w:r w:rsidRPr="00CB46FE">
        <w:rPr>
          <w:rFonts w:ascii="Times New Roman" w:hAnsi="Times New Roman" w:cs="Times New Roman"/>
        </w:rPr>
        <w:t>формировать гуманное отношение к людям и окружающей природе;</w:t>
      </w:r>
    </w:p>
    <w:p w:rsidR="00CD10AC" w:rsidRPr="00CB46FE" w:rsidRDefault="00CD10AC" w:rsidP="00AE3F37">
      <w:pPr>
        <w:pStyle w:val="a6"/>
        <w:numPr>
          <w:ilvl w:val="0"/>
          <w:numId w:val="60"/>
        </w:numPr>
        <w:jc w:val="both"/>
        <w:rPr>
          <w:rFonts w:ascii="Times New Roman" w:hAnsi="Times New Roman" w:cs="Times New Roman"/>
        </w:rPr>
      </w:pPr>
      <w:r w:rsidRPr="00CB46FE">
        <w:rPr>
          <w:rFonts w:ascii="Times New Roman" w:hAnsi="Times New Roman" w:cs="Times New Roman"/>
        </w:rPr>
        <w:t>формировать духовно-нравственное отношение и чувство сопричастности к культурному наследию своего народа;</w:t>
      </w:r>
    </w:p>
    <w:p w:rsidR="00CD10AC" w:rsidRPr="00CB46FE" w:rsidRDefault="00CD10AC" w:rsidP="00AE3F37">
      <w:pPr>
        <w:pStyle w:val="a6"/>
        <w:numPr>
          <w:ilvl w:val="0"/>
          <w:numId w:val="60"/>
        </w:numPr>
        <w:jc w:val="both"/>
        <w:rPr>
          <w:rFonts w:ascii="Times New Roman" w:hAnsi="Times New Roman" w:cs="Times New Roman"/>
        </w:rPr>
      </w:pPr>
      <w:r w:rsidRPr="00CB46FE">
        <w:rPr>
          <w:rFonts w:ascii="Times New Roman" w:hAnsi="Times New Roman" w:cs="Times New Roman"/>
        </w:rPr>
        <w:t>закреплять у детей знания об искусстве как виде творческой деятельности людей;</w:t>
      </w:r>
    </w:p>
    <w:p w:rsidR="00CD10AC" w:rsidRPr="00CB46FE" w:rsidRDefault="00CD10AC" w:rsidP="00AE3F37">
      <w:pPr>
        <w:pStyle w:val="a6"/>
        <w:numPr>
          <w:ilvl w:val="0"/>
          <w:numId w:val="60"/>
        </w:numPr>
        <w:jc w:val="both"/>
        <w:rPr>
          <w:rFonts w:ascii="Times New Roman" w:hAnsi="Times New Roman" w:cs="Times New Roman"/>
        </w:rPr>
      </w:pPr>
      <w:r w:rsidRPr="00CB46FE">
        <w:rPr>
          <w:rFonts w:ascii="Times New Roman" w:hAnsi="Times New Roman" w:cs="Times New Roman"/>
        </w:rPr>
        <w:t>помогать детям различать народное и профессиональное искусство; формировать у детей основы художественной культуры;</w:t>
      </w:r>
    </w:p>
    <w:p w:rsidR="00CD10AC" w:rsidRPr="00CB46FE" w:rsidRDefault="00CD10AC" w:rsidP="00AE3F37">
      <w:pPr>
        <w:pStyle w:val="a6"/>
        <w:numPr>
          <w:ilvl w:val="0"/>
          <w:numId w:val="60"/>
        </w:numPr>
        <w:jc w:val="both"/>
        <w:rPr>
          <w:rFonts w:ascii="Times New Roman" w:hAnsi="Times New Roman" w:cs="Times New Roman"/>
        </w:rPr>
      </w:pPr>
      <w:r w:rsidRPr="00CB46FE">
        <w:rPr>
          <w:rFonts w:ascii="Times New Roman" w:hAnsi="Times New Roman" w:cs="Times New Roman"/>
        </w:rPr>
        <w:t>расширять знания детей об изобразительном искусстве, музыке, театре;</w:t>
      </w:r>
    </w:p>
    <w:p w:rsidR="00CD10AC" w:rsidRPr="00CB46FE" w:rsidRDefault="00CD10AC" w:rsidP="00AE3F37">
      <w:pPr>
        <w:pStyle w:val="a6"/>
        <w:numPr>
          <w:ilvl w:val="0"/>
          <w:numId w:val="60"/>
        </w:numPr>
        <w:jc w:val="both"/>
        <w:rPr>
          <w:rFonts w:ascii="Times New Roman" w:hAnsi="Times New Roman" w:cs="Times New Roman"/>
        </w:rPr>
      </w:pPr>
      <w:r w:rsidRPr="00CB46FE">
        <w:rPr>
          <w:rFonts w:ascii="Times New Roman" w:hAnsi="Times New Roman" w:cs="Times New Roman"/>
        </w:rPr>
        <w:t>расширять знания детей о творчестве известных художников и к</w:t>
      </w:r>
      <w:r w:rsidR="006D27C6">
        <w:rPr>
          <w:rFonts w:ascii="Times New Roman" w:hAnsi="Times New Roman" w:cs="Times New Roman"/>
        </w:rPr>
        <w:t xml:space="preserve">омпозиторов; расширять </w:t>
      </w:r>
      <w:r w:rsidRPr="00CB46FE">
        <w:rPr>
          <w:rFonts w:ascii="Times New Roman" w:hAnsi="Times New Roman" w:cs="Times New Roman"/>
        </w:rPr>
        <w:t>знания</w:t>
      </w:r>
      <w:r w:rsidR="006D27C6">
        <w:rPr>
          <w:rFonts w:ascii="Times New Roman" w:hAnsi="Times New Roman" w:cs="Times New Roman"/>
        </w:rPr>
        <w:t xml:space="preserve"> детей</w:t>
      </w:r>
      <w:r w:rsidR="006D27C6">
        <w:rPr>
          <w:rFonts w:ascii="Times New Roman" w:hAnsi="Times New Roman" w:cs="Times New Roman"/>
        </w:rPr>
        <w:tab/>
        <w:t>о творческой</w:t>
      </w:r>
      <w:r w:rsidR="006D27C6">
        <w:rPr>
          <w:rFonts w:ascii="Times New Roman" w:hAnsi="Times New Roman" w:cs="Times New Roman"/>
        </w:rPr>
        <w:tab/>
        <w:t xml:space="preserve">деятельности, ее </w:t>
      </w:r>
      <w:r w:rsidRPr="00CB46FE">
        <w:rPr>
          <w:rFonts w:ascii="Times New Roman" w:hAnsi="Times New Roman" w:cs="Times New Roman"/>
        </w:rPr>
        <w:t>особенностях;</w:t>
      </w:r>
    </w:p>
    <w:p w:rsidR="00CD10AC" w:rsidRPr="00CB46FE" w:rsidRDefault="00CD10AC" w:rsidP="00AE3F37">
      <w:pPr>
        <w:pStyle w:val="a6"/>
        <w:numPr>
          <w:ilvl w:val="0"/>
          <w:numId w:val="60"/>
        </w:numPr>
        <w:jc w:val="both"/>
        <w:rPr>
          <w:rFonts w:ascii="Times New Roman" w:hAnsi="Times New Roman" w:cs="Times New Roman"/>
        </w:rPr>
      </w:pPr>
      <w:r w:rsidRPr="00CB46FE">
        <w:rPr>
          <w:rFonts w:ascii="Times New Roman" w:hAnsi="Times New Roman" w:cs="Times New Roman"/>
        </w:rPr>
        <w:t>называть виды художественной деятельности, профессию деятеля искусства;</w:t>
      </w:r>
    </w:p>
    <w:p w:rsidR="00CD10AC" w:rsidRPr="00CB46FE" w:rsidRDefault="00CD10AC" w:rsidP="00AE3F37">
      <w:pPr>
        <w:pStyle w:val="a6"/>
        <w:numPr>
          <w:ilvl w:val="0"/>
          <w:numId w:val="60"/>
        </w:numPr>
        <w:jc w:val="both"/>
        <w:rPr>
          <w:rFonts w:ascii="Times New Roman" w:hAnsi="Times New Roman" w:cs="Times New Roman"/>
        </w:rPr>
      </w:pPr>
      <w:r w:rsidRPr="00CB46FE">
        <w:rPr>
          <w:rFonts w:ascii="Times New Roman" w:hAnsi="Times New Roman" w:cs="Times New Roman"/>
        </w:rPr>
        <w:t>организовать посещение выставки, театра, музея, цирка (совместно с родителями).</w:t>
      </w:r>
    </w:p>
    <w:p w:rsidR="00CD10AC" w:rsidRPr="00BE3522" w:rsidRDefault="00CD10AC" w:rsidP="00CB46FE">
      <w:pPr>
        <w:pStyle w:val="a6"/>
        <w:jc w:val="both"/>
        <w:rPr>
          <w:rFonts w:ascii="Times New Roman" w:hAnsi="Times New Roman" w:cs="Times New Roman"/>
          <w:i/>
        </w:rPr>
      </w:pPr>
      <w:r w:rsidRPr="00BE3522">
        <w:rPr>
          <w:rFonts w:ascii="Times New Roman" w:hAnsi="Times New Roman" w:cs="Times New Roman"/>
          <w:i/>
        </w:rPr>
        <w:t>Изобразительная деятельность:</w:t>
      </w:r>
    </w:p>
    <w:p w:rsidR="00CD10AC" w:rsidRPr="00CB46FE" w:rsidRDefault="00CD10AC" w:rsidP="00AE3F37">
      <w:pPr>
        <w:pStyle w:val="a6"/>
        <w:numPr>
          <w:ilvl w:val="0"/>
          <w:numId w:val="61"/>
        </w:numPr>
        <w:jc w:val="both"/>
        <w:rPr>
          <w:rFonts w:ascii="Times New Roman" w:hAnsi="Times New Roman" w:cs="Times New Roman"/>
        </w:rPr>
      </w:pPr>
      <w:r w:rsidRPr="00CB46FE">
        <w:rPr>
          <w:rFonts w:ascii="Times New Roman" w:hAnsi="Times New Roman" w:cs="Times New Roman"/>
        </w:rPr>
        <w:t>формировать у детей устойчивый интерес к изобразительной деятельности;</w:t>
      </w:r>
    </w:p>
    <w:p w:rsidR="00CD10AC" w:rsidRPr="00CB46FE" w:rsidRDefault="00CD10AC" w:rsidP="00AE3F37">
      <w:pPr>
        <w:pStyle w:val="a6"/>
        <w:numPr>
          <w:ilvl w:val="0"/>
          <w:numId w:val="61"/>
        </w:numPr>
        <w:jc w:val="both"/>
        <w:rPr>
          <w:rFonts w:ascii="Times New Roman" w:hAnsi="Times New Roman" w:cs="Times New Roman"/>
        </w:rPr>
      </w:pPr>
      <w:r w:rsidRPr="00CB46FE">
        <w:rPr>
          <w:rFonts w:ascii="Times New Roman" w:hAnsi="Times New Roman" w:cs="Times New Roman"/>
        </w:rPr>
        <w:t>развивать художественный вкус, творческое воображение, наблюдательность и любознательность;</w:t>
      </w:r>
    </w:p>
    <w:p w:rsidR="00CD10AC" w:rsidRPr="00CB46FE" w:rsidRDefault="00CD10AC" w:rsidP="00AE3F37">
      <w:pPr>
        <w:pStyle w:val="a6"/>
        <w:numPr>
          <w:ilvl w:val="0"/>
          <w:numId w:val="61"/>
        </w:numPr>
        <w:jc w:val="both"/>
        <w:rPr>
          <w:rFonts w:ascii="Times New Roman" w:hAnsi="Times New Roman" w:cs="Times New Roman"/>
        </w:rPr>
      </w:pPr>
      <w:r w:rsidRPr="00CB46FE">
        <w:rPr>
          <w:rFonts w:ascii="Times New Roman" w:hAnsi="Times New Roman" w:cs="Times New Roman"/>
        </w:rPr>
        <w:t>обогащать у детей сенсорный опыт, включать в процесс ознакомления с предметами движения рук по предмету;</w:t>
      </w:r>
    </w:p>
    <w:p w:rsidR="00CD10AC" w:rsidRPr="00CB46FE" w:rsidRDefault="00CD10AC" w:rsidP="00AE3F37">
      <w:pPr>
        <w:pStyle w:val="a6"/>
        <w:numPr>
          <w:ilvl w:val="0"/>
          <w:numId w:val="61"/>
        </w:numPr>
        <w:jc w:val="both"/>
        <w:rPr>
          <w:rFonts w:ascii="Times New Roman" w:hAnsi="Times New Roman" w:cs="Times New Roman"/>
        </w:rPr>
      </w:pPr>
      <w:r w:rsidRPr="00CB46FE">
        <w:rPr>
          <w:rFonts w:ascii="Times New Roman" w:hAnsi="Times New Roman" w:cs="Times New Roman"/>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CD10AC" w:rsidRPr="00CB46FE" w:rsidRDefault="00CD10AC" w:rsidP="00AE3F37">
      <w:pPr>
        <w:pStyle w:val="a6"/>
        <w:numPr>
          <w:ilvl w:val="0"/>
          <w:numId w:val="61"/>
        </w:numPr>
        <w:jc w:val="both"/>
        <w:rPr>
          <w:rFonts w:ascii="Times New Roman" w:hAnsi="Times New Roman" w:cs="Times New Roman"/>
        </w:rPr>
      </w:pPr>
      <w:r w:rsidRPr="00CB46FE">
        <w:rPr>
          <w:rFonts w:ascii="Times New Roman" w:hAnsi="Times New Roman" w:cs="Times New Roman"/>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CD10AC" w:rsidRPr="00CB46FE" w:rsidRDefault="00CD10AC" w:rsidP="00AE3F37">
      <w:pPr>
        <w:pStyle w:val="a6"/>
        <w:numPr>
          <w:ilvl w:val="0"/>
          <w:numId w:val="61"/>
        </w:numPr>
        <w:jc w:val="both"/>
        <w:rPr>
          <w:rFonts w:ascii="Times New Roman" w:hAnsi="Times New Roman" w:cs="Times New Roman"/>
        </w:rPr>
      </w:pPr>
      <w:r w:rsidRPr="00CB46FE">
        <w:rPr>
          <w:rFonts w:ascii="Times New Roman" w:hAnsi="Times New Roman" w:cs="Times New Roman"/>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CD10AC" w:rsidRPr="00CB46FE" w:rsidRDefault="00CD10AC" w:rsidP="00AE3F37">
      <w:pPr>
        <w:pStyle w:val="a6"/>
        <w:numPr>
          <w:ilvl w:val="0"/>
          <w:numId w:val="61"/>
        </w:numPr>
        <w:jc w:val="both"/>
        <w:rPr>
          <w:rFonts w:ascii="Times New Roman" w:hAnsi="Times New Roman" w:cs="Times New Roman"/>
        </w:rPr>
      </w:pPr>
      <w:r w:rsidRPr="00CB46FE">
        <w:rPr>
          <w:rFonts w:ascii="Times New Roman" w:hAnsi="Times New Roman" w:cs="Times New Roman"/>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CD10AC" w:rsidRPr="00CB46FE" w:rsidRDefault="00CD10AC" w:rsidP="00AE3F37">
      <w:pPr>
        <w:pStyle w:val="a6"/>
        <w:numPr>
          <w:ilvl w:val="0"/>
          <w:numId w:val="61"/>
        </w:numPr>
        <w:jc w:val="both"/>
        <w:rPr>
          <w:rFonts w:ascii="Times New Roman" w:hAnsi="Times New Roman" w:cs="Times New Roman"/>
        </w:rPr>
      </w:pPr>
      <w:r w:rsidRPr="00CB46FE">
        <w:rPr>
          <w:rFonts w:ascii="Times New Roman" w:hAnsi="Times New Roman" w:cs="Times New Roman"/>
        </w:rPr>
        <w:t xml:space="preserve">создавать условия для свободного, самостоятельного, разнопланового </w:t>
      </w:r>
      <w:r w:rsidRPr="00CB46FE">
        <w:rPr>
          <w:rFonts w:ascii="Times New Roman" w:hAnsi="Times New Roman" w:cs="Times New Roman"/>
        </w:rPr>
        <w:lastRenderedPageBreak/>
        <w:t>экспериментирования с художественными материалами;</w:t>
      </w:r>
    </w:p>
    <w:p w:rsidR="00CD10AC" w:rsidRPr="00CB46FE" w:rsidRDefault="00CD10AC" w:rsidP="00AE3F37">
      <w:pPr>
        <w:pStyle w:val="a6"/>
        <w:numPr>
          <w:ilvl w:val="0"/>
          <w:numId w:val="61"/>
        </w:numPr>
        <w:jc w:val="both"/>
        <w:rPr>
          <w:rFonts w:ascii="Times New Roman" w:hAnsi="Times New Roman" w:cs="Times New Roman"/>
        </w:rPr>
      </w:pPr>
      <w:r w:rsidRPr="00CB46FE">
        <w:rPr>
          <w:rFonts w:ascii="Times New Roman" w:hAnsi="Times New Roman" w:cs="Times New Roman"/>
        </w:rPr>
        <w:t>поощрять стремление детей сделать свое произведение красивым, содержательным, выразительным;</w:t>
      </w:r>
    </w:p>
    <w:p w:rsidR="00CD10AC" w:rsidRPr="00CB46FE" w:rsidRDefault="00CD10AC" w:rsidP="00AE3F37">
      <w:pPr>
        <w:pStyle w:val="a6"/>
        <w:numPr>
          <w:ilvl w:val="0"/>
          <w:numId w:val="61"/>
        </w:numPr>
        <w:jc w:val="both"/>
        <w:rPr>
          <w:rFonts w:ascii="Times New Roman" w:hAnsi="Times New Roman" w:cs="Times New Roman"/>
        </w:rPr>
      </w:pPr>
      <w:r w:rsidRPr="00CB46FE">
        <w:rPr>
          <w:rFonts w:ascii="Times New Roman" w:hAnsi="Times New Roman" w:cs="Times New Roman"/>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CD10AC" w:rsidRPr="00CB46FE" w:rsidRDefault="00CD10AC" w:rsidP="00AE3F37">
      <w:pPr>
        <w:pStyle w:val="a6"/>
        <w:numPr>
          <w:ilvl w:val="0"/>
          <w:numId w:val="61"/>
        </w:numPr>
        <w:jc w:val="both"/>
        <w:rPr>
          <w:rFonts w:ascii="Times New Roman" w:hAnsi="Times New Roman" w:cs="Times New Roman"/>
        </w:rPr>
      </w:pPr>
      <w:r w:rsidRPr="00CB46FE">
        <w:rPr>
          <w:rFonts w:ascii="Times New Roman" w:hAnsi="Times New Roman" w:cs="Times New Roman"/>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D10AC" w:rsidRPr="00CB46FE" w:rsidRDefault="00CD10AC" w:rsidP="00AE3F37">
      <w:pPr>
        <w:pStyle w:val="a6"/>
        <w:numPr>
          <w:ilvl w:val="0"/>
          <w:numId w:val="61"/>
        </w:numPr>
        <w:jc w:val="both"/>
        <w:rPr>
          <w:rFonts w:ascii="Times New Roman" w:hAnsi="Times New Roman" w:cs="Times New Roman"/>
        </w:rPr>
      </w:pPr>
      <w:r w:rsidRPr="00CB46FE">
        <w:rPr>
          <w:rFonts w:ascii="Times New Roman" w:hAnsi="Times New Roman" w:cs="Times New Roman"/>
        </w:rPr>
        <w:t>развивать художественно-творческие способности детей в изобразительной деятельности;</w:t>
      </w:r>
    </w:p>
    <w:p w:rsidR="00CD10AC" w:rsidRPr="00CB46FE" w:rsidRDefault="00CD10AC" w:rsidP="00AE3F37">
      <w:pPr>
        <w:pStyle w:val="a6"/>
        <w:numPr>
          <w:ilvl w:val="0"/>
          <w:numId w:val="61"/>
        </w:numPr>
        <w:jc w:val="both"/>
        <w:rPr>
          <w:rFonts w:ascii="Times New Roman" w:hAnsi="Times New Roman" w:cs="Times New Roman"/>
        </w:rPr>
      </w:pPr>
      <w:r w:rsidRPr="00CB46FE">
        <w:rPr>
          <w:rFonts w:ascii="Times New Roman" w:hAnsi="Times New Roman" w:cs="Times New Roman"/>
        </w:rPr>
        <w:t>продолжать развивать у детей коллективное творчество;</w:t>
      </w:r>
    </w:p>
    <w:p w:rsidR="00CD10AC" w:rsidRPr="00CB46FE" w:rsidRDefault="00CD10AC" w:rsidP="00AE3F37">
      <w:pPr>
        <w:pStyle w:val="a6"/>
        <w:numPr>
          <w:ilvl w:val="0"/>
          <w:numId w:val="61"/>
        </w:numPr>
        <w:jc w:val="both"/>
        <w:rPr>
          <w:rFonts w:ascii="Times New Roman" w:hAnsi="Times New Roman" w:cs="Times New Roman"/>
        </w:rPr>
      </w:pPr>
      <w:r w:rsidRPr="00CB46FE">
        <w:rPr>
          <w:rFonts w:ascii="Times New Roman" w:hAnsi="Times New Roman" w:cs="Times New Roman"/>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D10AC" w:rsidRPr="00CB46FE" w:rsidRDefault="00CD10AC" w:rsidP="00AE3F37">
      <w:pPr>
        <w:pStyle w:val="a6"/>
        <w:numPr>
          <w:ilvl w:val="0"/>
          <w:numId w:val="61"/>
        </w:numPr>
        <w:jc w:val="both"/>
        <w:rPr>
          <w:rFonts w:ascii="Times New Roman" w:hAnsi="Times New Roman" w:cs="Times New Roman"/>
        </w:rPr>
      </w:pPr>
      <w:r w:rsidRPr="00CB46FE">
        <w:rPr>
          <w:rFonts w:ascii="Times New Roman" w:hAnsi="Times New Roman" w:cs="Times New Roman"/>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CD10AC" w:rsidRPr="00CB46FE" w:rsidRDefault="00CD10AC" w:rsidP="00AE3F37">
      <w:pPr>
        <w:pStyle w:val="a6"/>
        <w:numPr>
          <w:ilvl w:val="0"/>
          <w:numId w:val="61"/>
        </w:numPr>
        <w:jc w:val="both"/>
        <w:rPr>
          <w:rFonts w:ascii="Times New Roman" w:hAnsi="Times New Roman" w:cs="Times New Roman"/>
        </w:rPr>
      </w:pPr>
      <w:r w:rsidRPr="00CB46FE">
        <w:rPr>
          <w:rFonts w:ascii="Times New Roman" w:hAnsi="Times New Roman" w:cs="Times New Roman"/>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CD10AC" w:rsidRPr="00BE3522" w:rsidRDefault="00CD10AC" w:rsidP="00CB46FE">
      <w:pPr>
        <w:pStyle w:val="a6"/>
        <w:jc w:val="both"/>
        <w:rPr>
          <w:rFonts w:ascii="Times New Roman" w:hAnsi="Times New Roman" w:cs="Times New Roman"/>
          <w:i/>
        </w:rPr>
      </w:pPr>
      <w:r w:rsidRPr="00BE3522">
        <w:rPr>
          <w:rFonts w:ascii="Times New Roman" w:hAnsi="Times New Roman" w:cs="Times New Roman"/>
          <w:i/>
        </w:rPr>
        <w:t>Конструктивная деятельность:</w:t>
      </w:r>
    </w:p>
    <w:p w:rsidR="00CD10AC" w:rsidRPr="00CB46FE" w:rsidRDefault="00CD10AC" w:rsidP="00AE3F37">
      <w:pPr>
        <w:pStyle w:val="a6"/>
        <w:numPr>
          <w:ilvl w:val="0"/>
          <w:numId w:val="62"/>
        </w:numPr>
        <w:jc w:val="both"/>
        <w:rPr>
          <w:rFonts w:ascii="Times New Roman" w:hAnsi="Times New Roman" w:cs="Times New Roman"/>
        </w:rPr>
      </w:pPr>
      <w:r w:rsidRPr="00CB46FE">
        <w:rPr>
          <w:rFonts w:ascii="Times New Roman" w:hAnsi="Times New Roman" w:cs="Times New Roman"/>
        </w:rPr>
        <w:t>формировать умение у детей видеть конструкцию объекта и анализировать ее основные части, их функциональное назначение;</w:t>
      </w:r>
    </w:p>
    <w:p w:rsidR="00CD10AC" w:rsidRPr="00CB46FE" w:rsidRDefault="00CD10AC" w:rsidP="00AE3F37">
      <w:pPr>
        <w:pStyle w:val="a6"/>
        <w:numPr>
          <w:ilvl w:val="0"/>
          <w:numId w:val="62"/>
        </w:numPr>
        <w:jc w:val="both"/>
        <w:rPr>
          <w:rFonts w:ascii="Times New Roman" w:hAnsi="Times New Roman" w:cs="Times New Roman"/>
        </w:rPr>
      </w:pPr>
      <w:r w:rsidRPr="00CB46FE">
        <w:rPr>
          <w:rFonts w:ascii="Times New Roman" w:hAnsi="Times New Roman" w:cs="Times New Roman"/>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CD10AC" w:rsidRPr="00CB46FE" w:rsidRDefault="00CD10AC" w:rsidP="00AE3F37">
      <w:pPr>
        <w:pStyle w:val="a6"/>
        <w:numPr>
          <w:ilvl w:val="0"/>
          <w:numId w:val="62"/>
        </w:numPr>
        <w:jc w:val="both"/>
        <w:rPr>
          <w:rFonts w:ascii="Times New Roman" w:hAnsi="Times New Roman" w:cs="Times New Roman"/>
        </w:rPr>
      </w:pPr>
      <w:r w:rsidRPr="00CB46FE">
        <w:rPr>
          <w:rFonts w:ascii="Times New Roman" w:hAnsi="Times New Roman" w:cs="Times New Roman"/>
        </w:rPr>
        <w:t>развивать у детей интерес к конструктивной деятельности; знакомить детей с различными видами конструкторов;</w:t>
      </w:r>
    </w:p>
    <w:p w:rsidR="00CD10AC" w:rsidRPr="00CB46FE" w:rsidRDefault="00CD10AC" w:rsidP="00AE3F37">
      <w:pPr>
        <w:pStyle w:val="a6"/>
        <w:numPr>
          <w:ilvl w:val="0"/>
          <w:numId w:val="62"/>
        </w:numPr>
        <w:jc w:val="both"/>
        <w:rPr>
          <w:rFonts w:ascii="Times New Roman" w:hAnsi="Times New Roman" w:cs="Times New Roman"/>
        </w:rPr>
      </w:pPr>
      <w:r w:rsidRPr="00CB46FE">
        <w:rPr>
          <w:rFonts w:ascii="Times New Roman" w:hAnsi="Times New Roman" w:cs="Times New Roman"/>
        </w:rPr>
        <w:t>знакомить</w:t>
      </w:r>
      <w:r w:rsidRPr="00CB46FE">
        <w:rPr>
          <w:rFonts w:ascii="Times New Roman" w:hAnsi="Times New Roman" w:cs="Times New Roman"/>
        </w:rPr>
        <w:tab/>
        <w:t>детей</w:t>
      </w:r>
      <w:r w:rsidRPr="00CB46FE">
        <w:rPr>
          <w:rFonts w:ascii="Times New Roman" w:hAnsi="Times New Roman" w:cs="Times New Roman"/>
        </w:rPr>
        <w:tab/>
        <w:t>с</w:t>
      </w:r>
      <w:r w:rsidRPr="00CB46FE">
        <w:rPr>
          <w:rFonts w:ascii="Times New Roman" w:hAnsi="Times New Roman" w:cs="Times New Roman"/>
        </w:rPr>
        <w:tab/>
        <w:t>профессиями</w:t>
      </w:r>
      <w:r w:rsidRPr="00CB46FE">
        <w:rPr>
          <w:rFonts w:ascii="Times New Roman" w:hAnsi="Times New Roman" w:cs="Times New Roman"/>
        </w:rPr>
        <w:tab/>
        <w:t>дизайнера,</w:t>
      </w:r>
      <w:r w:rsidRPr="00CB46FE">
        <w:rPr>
          <w:rFonts w:ascii="Times New Roman" w:hAnsi="Times New Roman" w:cs="Times New Roman"/>
        </w:rPr>
        <w:tab/>
        <w:t>конструктора,</w:t>
      </w:r>
      <w:r w:rsidRPr="00CB46FE">
        <w:rPr>
          <w:rFonts w:ascii="Times New Roman" w:hAnsi="Times New Roman" w:cs="Times New Roman"/>
        </w:rPr>
        <w:tab/>
        <w:t>архитектора, строителя и пр.;</w:t>
      </w:r>
    </w:p>
    <w:p w:rsidR="00CD10AC" w:rsidRPr="00CB46FE" w:rsidRDefault="00CD10AC" w:rsidP="00AE3F37">
      <w:pPr>
        <w:pStyle w:val="a6"/>
        <w:numPr>
          <w:ilvl w:val="0"/>
          <w:numId w:val="62"/>
        </w:numPr>
        <w:jc w:val="both"/>
        <w:rPr>
          <w:rFonts w:ascii="Times New Roman" w:hAnsi="Times New Roman" w:cs="Times New Roman"/>
        </w:rPr>
      </w:pPr>
      <w:r w:rsidRPr="00CB46FE">
        <w:rPr>
          <w:rFonts w:ascii="Times New Roman" w:hAnsi="Times New Roman" w:cs="Times New Roman"/>
        </w:rPr>
        <w:t>развивать у детей художественно-творческие способности и самостоятельную творческую конструктивную деятельность детей.</w:t>
      </w:r>
    </w:p>
    <w:p w:rsidR="00CD10AC" w:rsidRPr="00A97E49" w:rsidRDefault="00CD10AC" w:rsidP="00CB46FE">
      <w:pPr>
        <w:pStyle w:val="a6"/>
        <w:jc w:val="both"/>
        <w:rPr>
          <w:rFonts w:ascii="Times New Roman" w:hAnsi="Times New Roman" w:cs="Times New Roman"/>
          <w:i/>
        </w:rPr>
      </w:pPr>
      <w:r w:rsidRPr="00A97E49">
        <w:rPr>
          <w:rFonts w:ascii="Times New Roman" w:hAnsi="Times New Roman" w:cs="Times New Roman"/>
          <w:i/>
        </w:rPr>
        <w:t>Музыкальная деятельность:</w:t>
      </w:r>
    </w:p>
    <w:p w:rsidR="00CD10AC" w:rsidRPr="00CB46FE" w:rsidRDefault="00CD10AC" w:rsidP="00AE3F37">
      <w:pPr>
        <w:pStyle w:val="a6"/>
        <w:numPr>
          <w:ilvl w:val="0"/>
          <w:numId w:val="63"/>
        </w:numPr>
        <w:jc w:val="both"/>
        <w:rPr>
          <w:rFonts w:ascii="Times New Roman" w:hAnsi="Times New Roman" w:cs="Times New Roman"/>
        </w:rPr>
      </w:pPr>
      <w:r w:rsidRPr="00CB46FE">
        <w:rPr>
          <w:rFonts w:ascii="Times New Roman" w:hAnsi="Times New Roman" w:cs="Times New Roman"/>
        </w:rPr>
        <w:t>воспитывать</w:t>
      </w:r>
      <w:r w:rsidRPr="00CB46FE">
        <w:rPr>
          <w:rFonts w:ascii="Times New Roman" w:hAnsi="Times New Roman" w:cs="Times New Roman"/>
        </w:rPr>
        <w:tab/>
        <w:t>гра</w:t>
      </w:r>
      <w:r w:rsidR="004E257C">
        <w:rPr>
          <w:rFonts w:ascii="Times New Roman" w:hAnsi="Times New Roman" w:cs="Times New Roman"/>
        </w:rPr>
        <w:t xml:space="preserve">жданско-патриотические чувства через </w:t>
      </w:r>
      <w:r w:rsidRPr="00CB46FE">
        <w:rPr>
          <w:rFonts w:ascii="Times New Roman" w:hAnsi="Times New Roman" w:cs="Times New Roman"/>
        </w:rPr>
        <w:t>изучение Государственного гимна РФ;</w:t>
      </w:r>
    </w:p>
    <w:p w:rsidR="00CD10AC" w:rsidRPr="00CB46FE" w:rsidRDefault="004E257C" w:rsidP="00AE3F37">
      <w:pPr>
        <w:pStyle w:val="a6"/>
        <w:numPr>
          <w:ilvl w:val="0"/>
          <w:numId w:val="63"/>
        </w:numPr>
        <w:jc w:val="both"/>
        <w:rPr>
          <w:rFonts w:ascii="Times New Roman" w:hAnsi="Times New Roman" w:cs="Times New Roman"/>
        </w:rPr>
      </w:pPr>
      <w:r>
        <w:rPr>
          <w:rFonts w:ascii="Times New Roman" w:hAnsi="Times New Roman" w:cs="Times New Roman"/>
        </w:rPr>
        <w:t>продолжать</w:t>
      </w:r>
      <w:r>
        <w:rPr>
          <w:rFonts w:ascii="Times New Roman" w:hAnsi="Times New Roman" w:cs="Times New Roman"/>
        </w:rPr>
        <w:tab/>
        <w:t>приобщать</w:t>
      </w:r>
      <w:r>
        <w:rPr>
          <w:rFonts w:ascii="Times New Roman" w:hAnsi="Times New Roman" w:cs="Times New Roman"/>
        </w:rPr>
        <w:tab/>
        <w:t>детей</w:t>
      </w:r>
      <w:r>
        <w:rPr>
          <w:rFonts w:ascii="Times New Roman" w:hAnsi="Times New Roman" w:cs="Times New Roman"/>
        </w:rPr>
        <w:tab/>
        <w:t xml:space="preserve">к музыкальной культуре, </w:t>
      </w:r>
      <w:r w:rsidR="00CD10AC" w:rsidRPr="00CB46FE">
        <w:rPr>
          <w:rFonts w:ascii="Times New Roman" w:hAnsi="Times New Roman" w:cs="Times New Roman"/>
        </w:rPr>
        <w:t>воспитывать музыкально-эстетический вкус;</w:t>
      </w:r>
    </w:p>
    <w:p w:rsidR="00CD10AC" w:rsidRPr="00CB46FE" w:rsidRDefault="00CD10AC" w:rsidP="00AE3F37">
      <w:pPr>
        <w:pStyle w:val="a6"/>
        <w:numPr>
          <w:ilvl w:val="0"/>
          <w:numId w:val="63"/>
        </w:numPr>
        <w:jc w:val="both"/>
        <w:rPr>
          <w:rFonts w:ascii="Times New Roman" w:hAnsi="Times New Roman" w:cs="Times New Roman"/>
        </w:rPr>
      </w:pPr>
      <w:r w:rsidRPr="00CB46FE">
        <w:rPr>
          <w:rFonts w:ascii="Times New Roman" w:hAnsi="Times New Roman" w:cs="Times New Roman"/>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CD10AC" w:rsidRPr="00CB46FE" w:rsidRDefault="00CD10AC" w:rsidP="00AE3F37">
      <w:pPr>
        <w:pStyle w:val="a6"/>
        <w:numPr>
          <w:ilvl w:val="0"/>
          <w:numId w:val="63"/>
        </w:numPr>
        <w:jc w:val="both"/>
        <w:rPr>
          <w:rFonts w:ascii="Times New Roman" w:hAnsi="Times New Roman" w:cs="Times New Roman"/>
        </w:rPr>
      </w:pPr>
      <w:r w:rsidRPr="00CB46FE">
        <w:rPr>
          <w:rFonts w:ascii="Times New Roman" w:hAnsi="Times New Roman" w:cs="Times New Roman"/>
        </w:rPr>
        <w:t>развивать у детей музыкальные способности: поэтический и музыкальный слух, чувство ритма, музыкальную память;</w:t>
      </w:r>
    </w:p>
    <w:p w:rsidR="00CD10AC" w:rsidRPr="00CB46FE" w:rsidRDefault="00CD10AC" w:rsidP="00AE3F37">
      <w:pPr>
        <w:pStyle w:val="a6"/>
        <w:numPr>
          <w:ilvl w:val="0"/>
          <w:numId w:val="63"/>
        </w:numPr>
        <w:jc w:val="both"/>
        <w:rPr>
          <w:rFonts w:ascii="Times New Roman" w:hAnsi="Times New Roman" w:cs="Times New Roman"/>
        </w:rPr>
      </w:pPr>
      <w:r w:rsidRPr="00CB46FE">
        <w:rPr>
          <w:rFonts w:ascii="Times New Roman" w:hAnsi="Times New Roman" w:cs="Times New Roman"/>
        </w:rPr>
        <w:t>продолжать обогащать музыкальные впечатления детей, вызывать яркий эмоциональный отклик при восприятии музыки разного характера;</w:t>
      </w:r>
    </w:p>
    <w:p w:rsidR="00CD10AC" w:rsidRPr="00CB46FE" w:rsidRDefault="00CD10AC" w:rsidP="00AE3F37">
      <w:pPr>
        <w:pStyle w:val="a6"/>
        <w:numPr>
          <w:ilvl w:val="0"/>
          <w:numId w:val="63"/>
        </w:numPr>
        <w:jc w:val="both"/>
        <w:rPr>
          <w:rFonts w:ascii="Times New Roman" w:hAnsi="Times New Roman" w:cs="Times New Roman"/>
        </w:rPr>
      </w:pPr>
      <w:r w:rsidRPr="00CB46FE">
        <w:rPr>
          <w:rFonts w:ascii="Times New Roman" w:hAnsi="Times New Roman" w:cs="Times New Roman"/>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CD10AC" w:rsidRPr="00CB46FE" w:rsidRDefault="00CD10AC" w:rsidP="00AE3F37">
      <w:pPr>
        <w:pStyle w:val="a6"/>
        <w:numPr>
          <w:ilvl w:val="0"/>
          <w:numId w:val="63"/>
        </w:numPr>
        <w:jc w:val="both"/>
        <w:rPr>
          <w:rFonts w:ascii="Times New Roman" w:hAnsi="Times New Roman" w:cs="Times New Roman"/>
        </w:rPr>
      </w:pPr>
      <w:r w:rsidRPr="00CB46FE">
        <w:rPr>
          <w:rFonts w:ascii="Times New Roman" w:hAnsi="Times New Roman" w:cs="Times New Roman"/>
        </w:rPr>
        <w:t xml:space="preserve">совершенствовать у детей </w:t>
      </w:r>
      <w:proofErr w:type="spellStart"/>
      <w:r w:rsidRPr="00CB46FE">
        <w:rPr>
          <w:rFonts w:ascii="Times New Roman" w:hAnsi="Times New Roman" w:cs="Times New Roman"/>
        </w:rPr>
        <w:t>звуковысотный</w:t>
      </w:r>
      <w:proofErr w:type="spellEnd"/>
      <w:r w:rsidRPr="00CB46FE">
        <w:rPr>
          <w:rFonts w:ascii="Times New Roman" w:hAnsi="Times New Roman" w:cs="Times New Roman"/>
        </w:rPr>
        <w:t>, ритмический, тембровый и динамический слух; способствовать дальнейшему формированию певческого голоса;</w:t>
      </w:r>
    </w:p>
    <w:p w:rsidR="00CD10AC" w:rsidRPr="00CB46FE" w:rsidRDefault="00CD10AC" w:rsidP="00AE3F37">
      <w:pPr>
        <w:pStyle w:val="a6"/>
        <w:numPr>
          <w:ilvl w:val="0"/>
          <w:numId w:val="63"/>
        </w:numPr>
        <w:jc w:val="both"/>
        <w:rPr>
          <w:rFonts w:ascii="Times New Roman" w:hAnsi="Times New Roman" w:cs="Times New Roman"/>
        </w:rPr>
      </w:pPr>
      <w:r w:rsidRPr="00CB46FE">
        <w:rPr>
          <w:rFonts w:ascii="Times New Roman" w:hAnsi="Times New Roman" w:cs="Times New Roman"/>
        </w:rPr>
        <w:t>развивать у детей навык движения под музыку;</w:t>
      </w:r>
    </w:p>
    <w:p w:rsidR="00CD10AC" w:rsidRPr="00CB46FE" w:rsidRDefault="00CD10AC" w:rsidP="00AE3F37">
      <w:pPr>
        <w:pStyle w:val="a6"/>
        <w:numPr>
          <w:ilvl w:val="0"/>
          <w:numId w:val="63"/>
        </w:numPr>
        <w:jc w:val="both"/>
        <w:rPr>
          <w:rFonts w:ascii="Times New Roman" w:hAnsi="Times New Roman" w:cs="Times New Roman"/>
        </w:rPr>
      </w:pPr>
      <w:r w:rsidRPr="00CB46FE">
        <w:rPr>
          <w:rFonts w:ascii="Times New Roman" w:hAnsi="Times New Roman" w:cs="Times New Roman"/>
        </w:rPr>
        <w:t>обучать детей игре на детских музыкальных инструментах; знакомить детей с элементарными музыкальными понятиями;</w:t>
      </w:r>
    </w:p>
    <w:p w:rsidR="00CD10AC" w:rsidRPr="00CB46FE" w:rsidRDefault="00CD10AC" w:rsidP="00AE3F37">
      <w:pPr>
        <w:pStyle w:val="a6"/>
        <w:numPr>
          <w:ilvl w:val="0"/>
          <w:numId w:val="63"/>
        </w:numPr>
        <w:jc w:val="both"/>
        <w:rPr>
          <w:rFonts w:ascii="Times New Roman" w:hAnsi="Times New Roman" w:cs="Times New Roman"/>
        </w:rPr>
      </w:pPr>
      <w:r w:rsidRPr="00CB46FE">
        <w:rPr>
          <w:rFonts w:ascii="Times New Roman" w:hAnsi="Times New Roman" w:cs="Times New Roman"/>
        </w:rPr>
        <w:t>формировать у детей умение использовать полученные знания и навыки в быту и на досуге.</w:t>
      </w:r>
    </w:p>
    <w:p w:rsidR="00CD10AC" w:rsidRPr="00A97E49" w:rsidRDefault="00CD10AC" w:rsidP="00CB46FE">
      <w:pPr>
        <w:pStyle w:val="a6"/>
        <w:jc w:val="both"/>
        <w:rPr>
          <w:rFonts w:ascii="Times New Roman" w:hAnsi="Times New Roman" w:cs="Times New Roman"/>
          <w:i/>
        </w:rPr>
      </w:pPr>
      <w:r w:rsidRPr="00A97E49">
        <w:rPr>
          <w:rFonts w:ascii="Times New Roman" w:hAnsi="Times New Roman" w:cs="Times New Roman"/>
          <w:i/>
        </w:rPr>
        <w:t>Театрализованная деятельность:</w:t>
      </w:r>
    </w:p>
    <w:p w:rsidR="00CD10AC" w:rsidRPr="00CB46FE" w:rsidRDefault="00CD10AC" w:rsidP="00AE3F37">
      <w:pPr>
        <w:pStyle w:val="a6"/>
        <w:numPr>
          <w:ilvl w:val="0"/>
          <w:numId w:val="64"/>
        </w:numPr>
        <w:jc w:val="both"/>
        <w:rPr>
          <w:rFonts w:ascii="Times New Roman" w:hAnsi="Times New Roman" w:cs="Times New Roman"/>
        </w:rPr>
      </w:pPr>
      <w:r w:rsidRPr="00CB46FE">
        <w:rPr>
          <w:rFonts w:ascii="Times New Roman" w:hAnsi="Times New Roman" w:cs="Times New Roman"/>
        </w:rPr>
        <w:lastRenderedPageBreak/>
        <w:t>продолжать приобщение детей к театральному искусству через знакомство с историей театра, его жанрами, устройством и профессиями;</w:t>
      </w:r>
    </w:p>
    <w:p w:rsidR="00CD10AC" w:rsidRPr="00CB46FE" w:rsidRDefault="00CD10AC" w:rsidP="00AE3F37">
      <w:pPr>
        <w:pStyle w:val="a6"/>
        <w:numPr>
          <w:ilvl w:val="0"/>
          <w:numId w:val="64"/>
        </w:numPr>
        <w:jc w:val="both"/>
        <w:rPr>
          <w:rFonts w:ascii="Times New Roman" w:hAnsi="Times New Roman" w:cs="Times New Roman"/>
        </w:rPr>
      </w:pPr>
      <w:r w:rsidRPr="00CB46FE">
        <w:rPr>
          <w:rFonts w:ascii="Times New Roman" w:hAnsi="Times New Roman" w:cs="Times New Roman"/>
        </w:rPr>
        <w:t>продолжать знакомить детей с разными видами театрализованной деятельности;</w:t>
      </w:r>
    </w:p>
    <w:p w:rsidR="00CD10AC" w:rsidRPr="00CB46FE" w:rsidRDefault="00CD10AC" w:rsidP="00AE3F37">
      <w:pPr>
        <w:pStyle w:val="a6"/>
        <w:numPr>
          <w:ilvl w:val="0"/>
          <w:numId w:val="64"/>
        </w:numPr>
        <w:jc w:val="both"/>
        <w:rPr>
          <w:rFonts w:ascii="Times New Roman" w:hAnsi="Times New Roman" w:cs="Times New Roman"/>
        </w:rPr>
      </w:pPr>
      <w:r w:rsidRPr="00CB46FE">
        <w:rPr>
          <w:rFonts w:ascii="Times New Roman" w:hAnsi="Times New Roman" w:cs="Times New Roman"/>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w:t>
      </w:r>
    </w:p>
    <w:p w:rsidR="00CD10AC" w:rsidRPr="00CB46FE" w:rsidRDefault="00CD10AC" w:rsidP="00AE3F37">
      <w:pPr>
        <w:pStyle w:val="a6"/>
        <w:numPr>
          <w:ilvl w:val="0"/>
          <w:numId w:val="64"/>
        </w:numPr>
        <w:jc w:val="both"/>
        <w:rPr>
          <w:rFonts w:ascii="Times New Roman" w:hAnsi="Times New Roman" w:cs="Times New Roman"/>
        </w:rPr>
      </w:pPr>
      <w:r w:rsidRPr="00CB46FE">
        <w:rPr>
          <w:rFonts w:ascii="Times New Roman" w:hAnsi="Times New Roman" w:cs="Times New Roman"/>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CD10AC" w:rsidRPr="00CB46FE" w:rsidRDefault="00CD10AC" w:rsidP="00AE3F37">
      <w:pPr>
        <w:pStyle w:val="a6"/>
        <w:numPr>
          <w:ilvl w:val="0"/>
          <w:numId w:val="64"/>
        </w:numPr>
        <w:jc w:val="both"/>
        <w:rPr>
          <w:rFonts w:ascii="Times New Roman" w:hAnsi="Times New Roman" w:cs="Times New Roman"/>
        </w:rPr>
      </w:pPr>
      <w:r w:rsidRPr="00CB46FE">
        <w:rPr>
          <w:rFonts w:ascii="Times New Roman" w:hAnsi="Times New Roman" w:cs="Times New Roman"/>
        </w:rPr>
        <w:t xml:space="preserve">продолжать развивать навыки </w:t>
      </w:r>
      <w:proofErr w:type="spellStart"/>
      <w:r w:rsidRPr="00CB46FE">
        <w:rPr>
          <w:rFonts w:ascii="Times New Roman" w:hAnsi="Times New Roman" w:cs="Times New Roman"/>
        </w:rPr>
        <w:t>кукловождения</w:t>
      </w:r>
      <w:proofErr w:type="spellEnd"/>
      <w:r w:rsidRPr="00CB46FE">
        <w:rPr>
          <w:rFonts w:ascii="Times New Roman" w:hAnsi="Times New Roman" w:cs="Times New Roman"/>
        </w:rPr>
        <w:t xml:space="preserve"> в различных театральных системах (перчаточными, тростевыми, марионеткам и т.д.);</w:t>
      </w:r>
    </w:p>
    <w:p w:rsidR="00CD10AC" w:rsidRPr="00CB46FE" w:rsidRDefault="00CD10AC" w:rsidP="00AE3F37">
      <w:pPr>
        <w:pStyle w:val="a6"/>
        <w:numPr>
          <w:ilvl w:val="0"/>
          <w:numId w:val="64"/>
        </w:numPr>
        <w:jc w:val="both"/>
        <w:rPr>
          <w:rFonts w:ascii="Times New Roman" w:hAnsi="Times New Roman" w:cs="Times New Roman"/>
        </w:rPr>
      </w:pPr>
      <w:r w:rsidRPr="00CB46FE">
        <w:rPr>
          <w:rFonts w:ascii="Times New Roman" w:hAnsi="Times New Roman" w:cs="Times New Roman"/>
        </w:rPr>
        <w:t>формировать умение согласовывать свои действия с партнерами, приучать правильно оценивать действия персонажей в спектакле;</w:t>
      </w:r>
    </w:p>
    <w:p w:rsidR="00CD10AC" w:rsidRPr="00CB46FE" w:rsidRDefault="00CD10AC" w:rsidP="00AE3F37">
      <w:pPr>
        <w:pStyle w:val="a6"/>
        <w:numPr>
          <w:ilvl w:val="0"/>
          <w:numId w:val="64"/>
        </w:numPr>
        <w:jc w:val="both"/>
        <w:rPr>
          <w:rFonts w:ascii="Times New Roman" w:hAnsi="Times New Roman" w:cs="Times New Roman"/>
        </w:rPr>
      </w:pPr>
      <w:r w:rsidRPr="00CB46FE">
        <w:rPr>
          <w:rFonts w:ascii="Times New Roman" w:hAnsi="Times New Roman" w:cs="Times New Roman"/>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CD10AC" w:rsidRPr="00CB46FE" w:rsidRDefault="00CD10AC" w:rsidP="00AE3F37">
      <w:pPr>
        <w:pStyle w:val="a6"/>
        <w:numPr>
          <w:ilvl w:val="0"/>
          <w:numId w:val="64"/>
        </w:numPr>
        <w:jc w:val="both"/>
        <w:rPr>
          <w:rFonts w:ascii="Times New Roman" w:hAnsi="Times New Roman" w:cs="Times New Roman"/>
        </w:rPr>
      </w:pPr>
      <w:r w:rsidRPr="00CB46FE">
        <w:rPr>
          <w:rFonts w:ascii="Times New Roman" w:hAnsi="Times New Roman" w:cs="Times New Roman"/>
        </w:rPr>
        <w:t>поощрять способность творчески передавать образ в играх драматизациях, спектаклях.</w:t>
      </w:r>
    </w:p>
    <w:p w:rsidR="00CD10AC" w:rsidRPr="00A97E49" w:rsidRDefault="00CD10AC" w:rsidP="00CB46FE">
      <w:pPr>
        <w:pStyle w:val="a6"/>
        <w:jc w:val="both"/>
        <w:rPr>
          <w:rFonts w:ascii="Times New Roman" w:hAnsi="Times New Roman" w:cs="Times New Roman"/>
          <w:i/>
        </w:rPr>
      </w:pPr>
      <w:r w:rsidRPr="00A97E49">
        <w:rPr>
          <w:rFonts w:ascii="Times New Roman" w:hAnsi="Times New Roman" w:cs="Times New Roman"/>
          <w:i/>
        </w:rPr>
        <w:t>Культурно-досуговая деятельность:</w:t>
      </w:r>
    </w:p>
    <w:p w:rsidR="00CD10AC" w:rsidRPr="00CB46FE" w:rsidRDefault="00CD10AC" w:rsidP="00AE3F37">
      <w:pPr>
        <w:pStyle w:val="a6"/>
        <w:numPr>
          <w:ilvl w:val="0"/>
          <w:numId w:val="65"/>
        </w:numPr>
        <w:jc w:val="both"/>
        <w:rPr>
          <w:rFonts w:ascii="Times New Roman" w:hAnsi="Times New Roman" w:cs="Times New Roman"/>
        </w:rPr>
      </w:pPr>
      <w:r w:rsidRPr="00CB46FE">
        <w:rPr>
          <w:rFonts w:ascii="Times New Roman" w:hAnsi="Times New Roman" w:cs="Times New Roman"/>
        </w:rPr>
        <w:t>продолжать формировать интерес к полезной деятельности в свободное время (отдых, творчество, самообразование);</w:t>
      </w:r>
    </w:p>
    <w:p w:rsidR="00CD10AC" w:rsidRPr="00CB46FE" w:rsidRDefault="00CD10AC" w:rsidP="00AE3F37">
      <w:pPr>
        <w:pStyle w:val="a6"/>
        <w:numPr>
          <w:ilvl w:val="0"/>
          <w:numId w:val="65"/>
        </w:numPr>
        <w:jc w:val="both"/>
        <w:rPr>
          <w:rFonts w:ascii="Times New Roman" w:hAnsi="Times New Roman" w:cs="Times New Roman"/>
        </w:rPr>
      </w:pPr>
      <w:r w:rsidRPr="00CB46FE">
        <w:rPr>
          <w:rFonts w:ascii="Times New Roman" w:hAnsi="Times New Roman" w:cs="Times New Roman"/>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CD10AC" w:rsidRPr="00CB46FE" w:rsidRDefault="00CD10AC" w:rsidP="00AE3F37">
      <w:pPr>
        <w:pStyle w:val="a6"/>
        <w:numPr>
          <w:ilvl w:val="0"/>
          <w:numId w:val="65"/>
        </w:numPr>
        <w:jc w:val="both"/>
        <w:rPr>
          <w:rFonts w:ascii="Times New Roman" w:hAnsi="Times New Roman" w:cs="Times New Roman"/>
        </w:rPr>
      </w:pPr>
      <w:r w:rsidRPr="00CB46FE">
        <w:rPr>
          <w:rFonts w:ascii="Times New Roman" w:hAnsi="Times New Roman" w:cs="Times New Roman"/>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CD10AC" w:rsidRPr="00CB46FE" w:rsidRDefault="00CD10AC" w:rsidP="00AE3F37">
      <w:pPr>
        <w:pStyle w:val="a6"/>
        <w:numPr>
          <w:ilvl w:val="0"/>
          <w:numId w:val="65"/>
        </w:numPr>
        <w:jc w:val="both"/>
        <w:rPr>
          <w:rFonts w:ascii="Times New Roman" w:hAnsi="Times New Roman" w:cs="Times New Roman"/>
        </w:rPr>
      </w:pPr>
      <w:r w:rsidRPr="00CB46FE">
        <w:rPr>
          <w:rFonts w:ascii="Times New Roman" w:hAnsi="Times New Roman" w:cs="Times New Roman"/>
        </w:rPr>
        <w:t>воспитывать уважительное отношение к своей стране в ходе предпраздничной подготовки;</w:t>
      </w:r>
    </w:p>
    <w:p w:rsidR="00CD10AC" w:rsidRPr="00CB46FE" w:rsidRDefault="00CD10AC" w:rsidP="00AE3F37">
      <w:pPr>
        <w:pStyle w:val="a6"/>
        <w:numPr>
          <w:ilvl w:val="0"/>
          <w:numId w:val="65"/>
        </w:numPr>
        <w:jc w:val="both"/>
        <w:rPr>
          <w:rFonts w:ascii="Times New Roman" w:hAnsi="Times New Roman" w:cs="Times New Roman"/>
        </w:rPr>
      </w:pPr>
      <w:r w:rsidRPr="00CB46FE">
        <w:rPr>
          <w:rFonts w:ascii="Times New Roman" w:hAnsi="Times New Roman" w:cs="Times New Roman"/>
        </w:rPr>
        <w:t>формировать чувство удовлетворения от участия в коллективной досуговой деятельности;</w:t>
      </w:r>
    </w:p>
    <w:p w:rsidR="00CD10AC" w:rsidRPr="00CB46FE" w:rsidRDefault="00CD10AC" w:rsidP="00AE3F37">
      <w:pPr>
        <w:pStyle w:val="a6"/>
        <w:numPr>
          <w:ilvl w:val="0"/>
          <w:numId w:val="65"/>
        </w:numPr>
        <w:jc w:val="both"/>
        <w:rPr>
          <w:rFonts w:ascii="Times New Roman" w:hAnsi="Times New Roman" w:cs="Times New Roman"/>
        </w:rPr>
      </w:pPr>
      <w:r w:rsidRPr="00CB46FE">
        <w:rPr>
          <w:rFonts w:ascii="Times New Roman" w:hAnsi="Times New Roman" w:cs="Times New Roman"/>
        </w:rPr>
        <w:t>поощрять желание детей посещать объединения дополнительного образования различной направленности (танцевальный кружок, хор, изостудия и пр.).</w:t>
      </w:r>
    </w:p>
    <w:p w:rsidR="00CD10AC" w:rsidRPr="00CB46FE" w:rsidRDefault="00CD10AC" w:rsidP="00CB46FE">
      <w:pPr>
        <w:pStyle w:val="a6"/>
        <w:jc w:val="both"/>
        <w:rPr>
          <w:rFonts w:ascii="Times New Roman" w:hAnsi="Times New Roman" w:cs="Times New Roman"/>
        </w:rPr>
      </w:pPr>
    </w:p>
    <w:p w:rsidR="00CD10AC" w:rsidRPr="00A97E49" w:rsidRDefault="00CD10AC" w:rsidP="00A97E49">
      <w:pPr>
        <w:pStyle w:val="a6"/>
        <w:jc w:val="center"/>
        <w:rPr>
          <w:rFonts w:ascii="Times New Roman" w:hAnsi="Times New Roman" w:cs="Times New Roman"/>
          <w:b/>
        </w:rPr>
      </w:pPr>
      <w:r w:rsidRPr="00A97E49">
        <w:rPr>
          <w:rFonts w:ascii="Times New Roman" w:hAnsi="Times New Roman" w:cs="Times New Roman"/>
          <w:b/>
        </w:rPr>
        <w:t>Содержание образовательной деятельности.</w:t>
      </w:r>
    </w:p>
    <w:p w:rsidR="00CD10AC" w:rsidRPr="00CB46FE" w:rsidRDefault="00CD10AC" w:rsidP="00CB46FE">
      <w:pPr>
        <w:pStyle w:val="a6"/>
        <w:jc w:val="both"/>
        <w:rPr>
          <w:rFonts w:ascii="Times New Roman" w:hAnsi="Times New Roman" w:cs="Times New Roman"/>
        </w:rPr>
      </w:pPr>
      <w:r w:rsidRPr="00A97E49">
        <w:rPr>
          <w:rFonts w:ascii="Times New Roman" w:hAnsi="Times New Roman" w:cs="Times New Roman"/>
          <w:i/>
        </w:rPr>
        <w:t>Приобщение к искусству:</w:t>
      </w:r>
      <w:r w:rsidRPr="00CB46FE">
        <w:rPr>
          <w:rFonts w:ascii="Times New Roman" w:hAnsi="Times New Roman" w:cs="Times New Roman"/>
        </w:rPr>
        <w:t xml:space="preserve">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воспитывает гражданско-патриотические чувства средствами различных видов и жанров искусства.</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 п.).</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 xml:space="preserve">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w:t>
      </w:r>
      <w:proofErr w:type="gramStart"/>
      <w:r w:rsidRPr="00CB46FE">
        <w:rPr>
          <w:rFonts w:ascii="Times New Roman" w:hAnsi="Times New Roman" w:cs="Times New Roman"/>
        </w:rPr>
        <w:t xml:space="preserve">   (</w:t>
      </w:r>
      <w:proofErr w:type="gramEnd"/>
      <w:r w:rsidRPr="00CB46FE">
        <w:rPr>
          <w:rFonts w:ascii="Times New Roman" w:hAnsi="Times New Roman" w:cs="Times New Roman"/>
        </w:rPr>
        <w:t xml:space="preserve">музыку   </w:t>
      </w:r>
      <w:r w:rsidRPr="00CB46FE">
        <w:rPr>
          <w:rFonts w:ascii="Times New Roman" w:hAnsi="Times New Roman" w:cs="Times New Roman"/>
        </w:rPr>
        <w:lastRenderedPageBreak/>
        <w:t>слушают,   картины   рассматривают,   стихи   читают и слушают и т. д.).</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 Расширять представления о художниках ‒ иллюстраторах детской книги (И.Я. </w:t>
      </w:r>
      <w:proofErr w:type="spellStart"/>
      <w:r w:rsidRPr="00CB46FE">
        <w:rPr>
          <w:rFonts w:ascii="Times New Roman" w:hAnsi="Times New Roman" w:cs="Times New Roman"/>
        </w:rPr>
        <w:t>Билибин</w:t>
      </w:r>
      <w:proofErr w:type="spellEnd"/>
      <w:r w:rsidRPr="00CB46FE">
        <w:rPr>
          <w:rFonts w:ascii="Times New Roman" w:hAnsi="Times New Roman" w:cs="Times New Roman"/>
        </w:rPr>
        <w:t xml:space="preserve">, Ю.А. Васнецов, В.М. Конашевич, В.В. Лебедев, Т.А. Маврина, Е.И. </w:t>
      </w:r>
      <w:proofErr w:type="spellStart"/>
      <w:r w:rsidRPr="00CB46FE">
        <w:rPr>
          <w:rFonts w:ascii="Times New Roman" w:hAnsi="Times New Roman" w:cs="Times New Roman"/>
        </w:rPr>
        <w:t>Чарушин</w:t>
      </w:r>
      <w:proofErr w:type="spellEnd"/>
      <w:r w:rsidRPr="00CB46FE">
        <w:rPr>
          <w:rFonts w:ascii="Times New Roman" w:hAnsi="Times New Roman" w:cs="Times New Roman"/>
        </w:rPr>
        <w:t xml:space="preserve"> и др.).</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продолжает знакомить детей с творчеством русских композиторов (Н.А. Римский-Корсаков, П.И. Чайковский, М.И. Глинка, А.П. Бородин и др.), зарубежных композиторов (А. Вивальди, Ф. Шуберт, Э. Григ, К. Сен-Санс др.), композиторов-песенников (Г.А. Струве, А.Л. Рыбников, Г.И. Гладков, М.И. Дунаевский и др.).</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 Продолжает знакомить детей с народным декоративно- прикладным искусством (гжельская, хохломская, </w:t>
      </w:r>
      <w:proofErr w:type="spellStart"/>
      <w:r w:rsidRPr="00CB46FE">
        <w:rPr>
          <w:rFonts w:ascii="Times New Roman" w:hAnsi="Times New Roman" w:cs="Times New Roman"/>
        </w:rPr>
        <w:t>жостовская</w:t>
      </w:r>
      <w:proofErr w:type="spellEnd"/>
      <w:r w:rsidRPr="00CB46FE">
        <w:rPr>
          <w:rFonts w:ascii="Times New Roman" w:hAnsi="Times New Roman" w:cs="Times New Roman"/>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школы и др.).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w:t>
      </w:r>
      <w:proofErr w:type="spellStart"/>
      <w:r w:rsidRPr="00CB46FE">
        <w:rPr>
          <w:rFonts w:ascii="Times New Roman" w:hAnsi="Times New Roman" w:cs="Times New Roman"/>
        </w:rPr>
        <w:t>аркатурный</w:t>
      </w:r>
      <w:proofErr w:type="spellEnd"/>
      <w:r w:rsidRPr="00CB46FE">
        <w:rPr>
          <w:rFonts w:ascii="Times New Roman" w:hAnsi="Times New Roman" w:cs="Times New Roman"/>
        </w:rPr>
        <w:t xml:space="preserve"> поясок по периметру здания, барабан (круглая часть под куполом) и т.д.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AF48E2" w:rsidRDefault="00AF48E2" w:rsidP="00CB46FE">
      <w:pPr>
        <w:pStyle w:val="a6"/>
        <w:jc w:val="both"/>
        <w:rPr>
          <w:rFonts w:ascii="Times New Roman" w:hAnsi="Times New Roman" w:cs="Times New Roman"/>
          <w:i/>
        </w:rPr>
      </w:pPr>
    </w:p>
    <w:p w:rsidR="00CD10AC" w:rsidRPr="00A97E49" w:rsidRDefault="00CD10AC" w:rsidP="00CB46FE">
      <w:pPr>
        <w:pStyle w:val="a6"/>
        <w:jc w:val="both"/>
        <w:rPr>
          <w:rFonts w:ascii="Times New Roman" w:hAnsi="Times New Roman" w:cs="Times New Roman"/>
          <w:i/>
        </w:rPr>
      </w:pPr>
      <w:r w:rsidRPr="00A97E49">
        <w:rPr>
          <w:rFonts w:ascii="Times New Roman" w:hAnsi="Times New Roman" w:cs="Times New Roman"/>
          <w:i/>
        </w:rPr>
        <w:t>Изобразительная деятельность:</w:t>
      </w:r>
    </w:p>
    <w:p w:rsidR="00CD10AC" w:rsidRPr="00CB46FE" w:rsidRDefault="00CD10AC" w:rsidP="00CB46FE">
      <w:pPr>
        <w:pStyle w:val="a6"/>
        <w:jc w:val="both"/>
        <w:rPr>
          <w:rFonts w:ascii="Times New Roman" w:hAnsi="Times New Roman" w:cs="Times New Roman"/>
        </w:rPr>
      </w:pPr>
      <w:r w:rsidRPr="00A97E49">
        <w:rPr>
          <w:rFonts w:ascii="Times New Roman" w:hAnsi="Times New Roman" w:cs="Times New Roman"/>
          <w:i/>
        </w:rPr>
        <w:t>Предметное рисование</w:t>
      </w:r>
      <w:r w:rsidRPr="00CB46FE">
        <w:rPr>
          <w:rFonts w:ascii="Times New Roman" w:hAnsi="Times New Roman" w:cs="Times New Roman"/>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w:t>
      </w:r>
      <w:r w:rsidRPr="00CB46FE">
        <w:rPr>
          <w:rFonts w:ascii="Times New Roman" w:hAnsi="Times New Roman" w:cs="Times New Roman"/>
        </w:rPr>
        <w:lastRenderedPageBreak/>
        <w:t>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CB46FE">
        <w:rPr>
          <w:rFonts w:ascii="Times New Roman" w:hAnsi="Times New Roman" w:cs="Times New Roman"/>
        </w:rPr>
        <w:t>городец</w:t>
      </w:r>
      <w:proofErr w:type="spellEnd"/>
      <w:r w:rsidRPr="00CB46FE">
        <w:rPr>
          <w:rFonts w:ascii="Times New Roman" w:hAnsi="Times New Roman" w:cs="Times New Roman"/>
        </w:rPr>
        <w:t>) и др.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 п.).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Развивает у детей художественно-творческие способности в продуктивных видах детской деятельности.</w:t>
      </w:r>
    </w:p>
    <w:p w:rsidR="00CD10AC" w:rsidRPr="00CB46FE" w:rsidRDefault="00CD10AC" w:rsidP="00CB46FE">
      <w:pPr>
        <w:pStyle w:val="a6"/>
        <w:jc w:val="both"/>
        <w:rPr>
          <w:rFonts w:ascii="Times New Roman" w:hAnsi="Times New Roman" w:cs="Times New Roman"/>
        </w:rPr>
      </w:pPr>
      <w:r w:rsidRPr="00A97E49">
        <w:rPr>
          <w:rFonts w:ascii="Times New Roman" w:hAnsi="Times New Roman" w:cs="Times New Roman"/>
          <w:i/>
        </w:rPr>
        <w:t>Сюжетное рисование.</w:t>
      </w:r>
      <w:r w:rsidRPr="00CB46FE">
        <w:rPr>
          <w:rFonts w:ascii="Times New Roman" w:hAnsi="Times New Roman" w:cs="Times New Roman"/>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D10AC" w:rsidRPr="00CB46FE" w:rsidRDefault="00CD10AC" w:rsidP="00CB46FE">
      <w:pPr>
        <w:pStyle w:val="a6"/>
        <w:jc w:val="both"/>
        <w:rPr>
          <w:rFonts w:ascii="Times New Roman" w:hAnsi="Times New Roman" w:cs="Times New Roman"/>
        </w:rPr>
      </w:pPr>
      <w:r w:rsidRPr="00A97E49">
        <w:rPr>
          <w:rFonts w:ascii="Times New Roman" w:hAnsi="Times New Roman" w:cs="Times New Roman"/>
          <w:i/>
        </w:rPr>
        <w:t>Декоративное рисование.</w:t>
      </w:r>
      <w:r w:rsidRPr="00CB46FE">
        <w:rPr>
          <w:rFonts w:ascii="Times New Roman" w:hAnsi="Times New Roman" w:cs="Times New Roman"/>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CB46FE">
        <w:rPr>
          <w:rFonts w:ascii="Times New Roman" w:hAnsi="Times New Roman" w:cs="Times New Roman"/>
        </w:rPr>
        <w:t>жостовская</w:t>
      </w:r>
      <w:proofErr w:type="spellEnd"/>
      <w:r w:rsidRPr="00CB46FE">
        <w:rPr>
          <w:rFonts w:ascii="Times New Roman" w:hAnsi="Times New Roman" w:cs="Times New Roman"/>
        </w:rPr>
        <w:t>, мезенская роспись и др.).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CD10AC" w:rsidRPr="00CB46FE" w:rsidRDefault="00CD10AC" w:rsidP="00CB46FE">
      <w:pPr>
        <w:pStyle w:val="a6"/>
        <w:jc w:val="both"/>
        <w:rPr>
          <w:rFonts w:ascii="Times New Roman" w:hAnsi="Times New Roman" w:cs="Times New Roman"/>
        </w:rPr>
      </w:pPr>
      <w:r w:rsidRPr="00A97E49">
        <w:rPr>
          <w:rFonts w:ascii="Times New Roman" w:hAnsi="Times New Roman" w:cs="Times New Roman"/>
          <w:i/>
        </w:rPr>
        <w:t>Лепка</w:t>
      </w:r>
      <w:r w:rsidRPr="00CB46FE">
        <w:rPr>
          <w:rFonts w:ascii="Times New Roman" w:hAnsi="Times New Roman" w:cs="Times New Roman"/>
          <w:i/>
          <w:u w:val="single"/>
        </w:rPr>
        <w:t>.</w:t>
      </w:r>
      <w:r w:rsidRPr="00CB46FE">
        <w:rPr>
          <w:rFonts w:ascii="Times New Roman" w:hAnsi="Times New Roman" w:cs="Times New Roman"/>
        </w:rPr>
        <w:t xml:space="preserve">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D10AC" w:rsidRPr="00CB46FE" w:rsidRDefault="00CD10AC" w:rsidP="00CB46FE">
      <w:pPr>
        <w:pStyle w:val="a6"/>
        <w:jc w:val="both"/>
        <w:rPr>
          <w:rFonts w:ascii="Times New Roman" w:hAnsi="Times New Roman" w:cs="Times New Roman"/>
        </w:rPr>
      </w:pPr>
      <w:r w:rsidRPr="00A97E49">
        <w:rPr>
          <w:rFonts w:ascii="Times New Roman" w:hAnsi="Times New Roman" w:cs="Times New Roman"/>
        </w:rPr>
        <w:t xml:space="preserve"> </w:t>
      </w:r>
      <w:r w:rsidRPr="00A97E49">
        <w:rPr>
          <w:rFonts w:ascii="Times New Roman" w:hAnsi="Times New Roman" w:cs="Times New Roman"/>
          <w:i/>
        </w:rPr>
        <w:t>Декоративная лепка.</w:t>
      </w:r>
      <w:r w:rsidRPr="00CB46FE">
        <w:rPr>
          <w:rFonts w:ascii="Times New Roman" w:hAnsi="Times New Roman" w:cs="Times New Roman"/>
        </w:rPr>
        <w:t xml:space="preserve"> Педагог продолжает развивать у детей навыки декоративной лепки; учит использовать разные способы лепки (</w:t>
      </w:r>
      <w:proofErr w:type="spellStart"/>
      <w:r w:rsidRPr="00CB46FE">
        <w:rPr>
          <w:rFonts w:ascii="Times New Roman" w:hAnsi="Times New Roman" w:cs="Times New Roman"/>
        </w:rPr>
        <w:t>налеп</w:t>
      </w:r>
      <w:proofErr w:type="spellEnd"/>
      <w:r w:rsidRPr="00CB46FE">
        <w:rPr>
          <w:rFonts w:ascii="Times New Roman" w:hAnsi="Times New Roman" w:cs="Times New Roman"/>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D10AC" w:rsidRPr="00CB46FE" w:rsidRDefault="00CD10AC" w:rsidP="00CB46FE">
      <w:pPr>
        <w:pStyle w:val="a6"/>
        <w:jc w:val="both"/>
        <w:rPr>
          <w:rFonts w:ascii="Times New Roman" w:hAnsi="Times New Roman" w:cs="Times New Roman"/>
        </w:rPr>
      </w:pPr>
      <w:r w:rsidRPr="00A97E49">
        <w:rPr>
          <w:rFonts w:ascii="Times New Roman" w:hAnsi="Times New Roman" w:cs="Times New Roman"/>
          <w:i/>
        </w:rPr>
        <w:t>Аппликация.</w:t>
      </w:r>
      <w:r w:rsidRPr="00CB46FE">
        <w:rPr>
          <w:rFonts w:ascii="Times New Roman" w:hAnsi="Times New Roman" w:cs="Times New Roman"/>
        </w:rPr>
        <w:t xml:space="preserve"> 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w:t>
      </w:r>
      <w:r w:rsidRPr="00CB46FE">
        <w:rPr>
          <w:rFonts w:ascii="Times New Roman" w:hAnsi="Times New Roman" w:cs="Times New Roman"/>
        </w:rPr>
        <w:lastRenderedPageBreak/>
        <w:t>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CD10AC" w:rsidRPr="00CB46FE" w:rsidRDefault="00CD10AC" w:rsidP="00CB46FE">
      <w:pPr>
        <w:pStyle w:val="a6"/>
        <w:jc w:val="both"/>
        <w:rPr>
          <w:rFonts w:ascii="Times New Roman" w:hAnsi="Times New Roman" w:cs="Times New Roman"/>
        </w:rPr>
      </w:pPr>
      <w:r w:rsidRPr="00A97E49">
        <w:rPr>
          <w:rFonts w:ascii="Times New Roman" w:hAnsi="Times New Roman" w:cs="Times New Roman"/>
          <w:i/>
        </w:rPr>
        <w:t>Прикладное творчество</w:t>
      </w:r>
      <w:r w:rsidRPr="00A97E49">
        <w:rPr>
          <w:rFonts w:ascii="Times New Roman" w:hAnsi="Times New Roman" w:cs="Times New Roman"/>
        </w:rPr>
        <w:t>.</w:t>
      </w:r>
      <w:r w:rsidRPr="00CB46FE">
        <w:rPr>
          <w:rFonts w:ascii="Times New Roman" w:hAnsi="Times New Roman" w:cs="Times New Roman"/>
        </w:rPr>
        <w:t xml:space="preserve">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w:t>
      </w:r>
      <w:proofErr w:type="gramStart"/>
      <w:r w:rsidRPr="00CB46FE">
        <w:rPr>
          <w:rFonts w:ascii="Times New Roman" w:hAnsi="Times New Roman" w:cs="Times New Roman"/>
        </w:rPr>
        <w:t xml:space="preserve">бабочки,   </w:t>
      </w:r>
      <w:proofErr w:type="gramEnd"/>
      <w:r w:rsidRPr="00CB46FE">
        <w:rPr>
          <w:rFonts w:ascii="Times New Roman" w:hAnsi="Times New Roman" w:cs="Times New Roman"/>
        </w:rPr>
        <w:t>байка   для   зайчика   и т.д.),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w:t>
      </w:r>
      <w:r w:rsidR="00A97E49">
        <w:rPr>
          <w:rFonts w:ascii="Times New Roman" w:hAnsi="Times New Roman" w:cs="Times New Roman"/>
        </w:rPr>
        <w:t>ие композиции («Лесная поляна»,</w:t>
      </w:r>
      <w:r w:rsidRPr="00CB46FE">
        <w:rPr>
          <w:rFonts w:ascii="Times New Roman" w:hAnsi="Times New Roman" w:cs="Times New Roman"/>
        </w:rPr>
        <w:t xml:space="preserve"> «Сказочные герои»). Педагог закрепляет умение детей аккуратно и экономно использовать материалы. Развивает у детей фантазию, воображение.</w:t>
      </w:r>
    </w:p>
    <w:p w:rsidR="00CD10AC" w:rsidRPr="00CB46FE" w:rsidRDefault="00CD10AC" w:rsidP="00CB46FE">
      <w:pPr>
        <w:pStyle w:val="a6"/>
        <w:jc w:val="both"/>
        <w:rPr>
          <w:rFonts w:ascii="Times New Roman" w:hAnsi="Times New Roman" w:cs="Times New Roman"/>
        </w:rPr>
      </w:pPr>
      <w:r w:rsidRPr="00A97E49">
        <w:rPr>
          <w:rFonts w:ascii="Times New Roman" w:hAnsi="Times New Roman" w:cs="Times New Roman"/>
          <w:i/>
        </w:rPr>
        <w:t>Народное декоративно-прикладное искусство</w:t>
      </w:r>
      <w:r w:rsidRPr="00CB46FE">
        <w:rPr>
          <w:rFonts w:ascii="Times New Roman" w:hAnsi="Times New Roman" w:cs="Times New Roman"/>
        </w:rPr>
        <w:t xml:space="preserve">. Педагог продолжает развивать у декоративного творчества детей; умение создавать узоры по мотивам народных росписей, уже знакомых детям и новых (городецкая, гжельская, хохломская, </w:t>
      </w:r>
      <w:proofErr w:type="spellStart"/>
      <w:r w:rsidRPr="00CB46FE">
        <w:rPr>
          <w:rFonts w:ascii="Times New Roman" w:hAnsi="Times New Roman" w:cs="Times New Roman"/>
        </w:rPr>
        <w:t>жостовская</w:t>
      </w:r>
      <w:proofErr w:type="spellEnd"/>
      <w:r w:rsidRPr="00CB46FE">
        <w:rPr>
          <w:rFonts w:ascii="Times New Roman" w:hAnsi="Times New Roman" w:cs="Times New Roman"/>
        </w:rPr>
        <w:t>, мезенская роспись и др.).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CB46FE">
        <w:rPr>
          <w:rFonts w:ascii="Times New Roman" w:hAnsi="Times New Roman" w:cs="Times New Roman"/>
        </w:rPr>
        <w:t>городец</w:t>
      </w:r>
      <w:proofErr w:type="spellEnd"/>
      <w:r w:rsidRPr="00CB46FE">
        <w:rPr>
          <w:rFonts w:ascii="Times New Roman" w:hAnsi="Times New Roman" w:cs="Times New Roman"/>
        </w:rPr>
        <w:t>) и др.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CB46FE">
        <w:rPr>
          <w:rFonts w:ascii="Times New Roman" w:hAnsi="Times New Roman" w:cs="Times New Roman"/>
        </w:rPr>
        <w:t>налеп</w:t>
      </w:r>
      <w:proofErr w:type="spellEnd"/>
      <w:r w:rsidRPr="00CB46FE">
        <w:rPr>
          <w:rFonts w:ascii="Times New Roman" w:hAnsi="Times New Roman" w:cs="Times New Roman"/>
        </w:rPr>
        <w:t>, углубленный рельеф), применять стеку.</w:t>
      </w:r>
    </w:p>
    <w:p w:rsidR="00CD10AC" w:rsidRPr="00A97E49" w:rsidRDefault="00CD10AC" w:rsidP="00CB46FE">
      <w:pPr>
        <w:pStyle w:val="a6"/>
        <w:jc w:val="both"/>
        <w:rPr>
          <w:rFonts w:ascii="Times New Roman" w:hAnsi="Times New Roman" w:cs="Times New Roman"/>
          <w:i/>
        </w:rPr>
      </w:pPr>
      <w:r w:rsidRPr="00A97E49">
        <w:rPr>
          <w:rFonts w:ascii="Times New Roman" w:hAnsi="Times New Roman" w:cs="Times New Roman"/>
          <w:i/>
        </w:rPr>
        <w:t>Конструктивная деятельность:</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Педагог формирует у детей интерес к разнообразным зданиям и сооружениям (жилые 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CD10AC" w:rsidRPr="00CB46FE" w:rsidRDefault="00CD10AC" w:rsidP="00CB46FE">
      <w:pPr>
        <w:pStyle w:val="a6"/>
        <w:jc w:val="both"/>
        <w:rPr>
          <w:rFonts w:ascii="Times New Roman" w:hAnsi="Times New Roman" w:cs="Times New Roman"/>
        </w:rPr>
      </w:pPr>
      <w:r w:rsidRPr="00A97E49">
        <w:rPr>
          <w:rFonts w:ascii="Times New Roman" w:hAnsi="Times New Roman" w:cs="Times New Roman"/>
          <w:i/>
        </w:rPr>
        <w:t>Конструирование из строительного материала</w:t>
      </w:r>
      <w:r w:rsidRPr="00A97E49">
        <w:rPr>
          <w:rFonts w:ascii="Times New Roman" w:hAnsi="Times New Roman" w:cs="Times New Roman"/>
        </w:rPr>
        <w:t>.</w:t>
      </w:r>
      <w:r w:rsidRPr="00CB46FE">
        <w:rPr>
          <w:rFonts w:ascii="Times New Roman" w:hAnsi="Times New Roman" w:cs="Times New Roman"/>
        </w:rPr>
        <w:t xml:space="preserve"> Педагог учит детей сооружать различные </w:t>
      </w:r>
      <w:r w:rsidRPr="00CB46FE">
        <w:rPr>
          <w:rFonts w:ascii="Times New Roman" w:hAnsi="Times New Roman" w:cs="Times New Roman"/>
        </w:rPr>
        <w:lastRenderedPageBreak/>
        <w:t>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CD10AC" w:rsidRPr="00CB46FE" w:rsidRDefault="00CD10AC" w:rsidP="00CB46FE">
      <w:pPr>
        <w:pStyle w:val="a6"/>
        <w:jc w:val="both"/>
        <w:rPr>
          <w:rFonts w:ascii="Times New Roman" w:hAnsi="Times New Roman" w:cs="Times New Roman"/>
        </w:rPr>
      </w:pPr>
      <w:r w:rsidRPr="00E7717D">
        <w:rPr>
          <w:rFonts w:ascii="Times New Roman" w:hAnsi="Times New Roman" w:cs="Times New Roman"/>
          <w:i/>
        </w:rPr>
        <w:t>Конструирование из деталей конструкторов.</w:t>
      </w:r>
      <w:r w:rsidRPr="00CB46FE">
        <w:rPr>
          <w:rFonts w:ascii="Times New Roman" w:hAnsi="Times New Roman" w:cs="Times New Roman"/>
          <w:i/>
          <w:u w:val="single"/>
        </w:rPr>
        <w:t xml:space="preserve"> </w:t>
      </w:r>
      <w:r w:rsidRPr="00CB46FE">
        <w:rPr>
          <w:rFonts w:ascii="Times New Roman" w:hAnsi="Times New Roman" w:cs="Times New Roman"/>
        </w:rPr>
        <w:t>Педагог знакомит детей с разнообразными пластмассовыми конструкторами. Учит детей создавать различные модели (здания, самолеты, поезда и т. д.)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 Учит детей разбирать конструкции при помощи скобы и киянки (в пластмассовых конструкторах).</w:t>
      </w:r>
    </w:p>
    <w:p w:rsidR="00CD10AC" w:rsidRPr="00A97E49" w:rsidRDefault="00CD10AC" w:rsidP="00CB46FE">
      <w:pPr>
        <w:pStyle w:val="a6"/>
        <w:jc w:val="both"/>
        <w:rPr>
          <w:rFonts w:ascii="Times New Roman" w:hAnsi="Times New Roman" w:cs="Times New Roman"/>
          <w:i/>
        </w:rPr>
      </w:pPr>
      <w:r w:rsidRPr="00A97E49">
        <w:rPr>
          <w:rFonts w:ascii="Times New Roman" w:hAnsi="Times New Roman" w:cs="Times New Roman"/>
          <w:i/>
        </w:rPr>
        <w:t>Музыкальная деятельность:</w:t>
      </w:r>
    </w:p>
    <w:p w:rsidR="00CD10AC" w:rsidRPr="00CB46FE" w:rsidRDefault="00CD10AC" w:rsidP="00CB46FE">
      <w:pPr>
        <w:pStyle w:val="a6"/>
        <w:jc w:val="both"/>
        <w:rPr>
          <w:rFonts w:ascii="Times New Roman" w:hAnsi="Times New Roman" w:cs="Times New Roman"/>
        </w:rPr>
      </w:pPr>
      <w:r w:rsidRPr="00A97E49">
        <w:rPr>
          <w:rFonts w:ascii="Times New Roman" w:hAnsi="Times New Roman" w:cs="Times New Roman"/>
          <w:i/>
        </w:rPr>
        <w:t>Слушание.</w:t>
      </w:r>
      <w:r w:rsidRPr="00CB46FE">
        <w:rPr>
          <w:rFonts w:ascii="Times New Roman" w:hAnsi="Times New Roman" w:cs="Times New Roman"/>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т.д.) Педагог знакомит детей с мелодией Государственного гимна Российской Федерации.</w:t>
      </w:r>
    </w:p>
    <w:p w:rsidR="00CD10AC" w:rsidRPr="00CB46FE" w:rsidRDefault="00CD10AC" w:rsidP="00CB46FE">
      <w:pPr>
        <w:pStyle w:val="a6"/>
        <w:jc w:val="both"/>
        <w:rPr>
          <w:rFonts w:ascii="Times New Roman" w:hAnsi="Times New Roman" w:cs="Times New Roman"/>
        </w:rPr>
      </w:pPr>
      <w:r w:rsidRPr="00A97E49">
        <w:rPr>
          <w:rFonts w:ascii="Times New Roman" w:hAnsi="Times New Roman" w:cs="Times New Roman"/>
          <w:i/>
        </w:rPr>
        <w:t>Пение.</w:t>
      </w:r>
      <w:r w:rsidRPr="00CB46FE">
        <w:rPr>
          <w:rFonts w:ascii="Times New Roman" w:hAnsi="Times New Roman" w:cs="Times New Roman"/>
        </w:rPr>
        <w:t xml:space="preserve"> 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CD10AC" w:rsidRPr="00CB46FE" w:rsidRDefault="00CD10AC" w:rsidP="00CB46FE">
      <w:pPr>
        <w:pStyle w:val="a6"/>
        <w:jc w:val="both"/>
        <w:rPr>
          <w:rFonts w:ascii="Times New Roman" w:hAnsi="Times New Roman" w:cs="Times New Roman"/>
        </w:rPr>
      </w:pPr>
      <w:r w:rsidRPr="00A97E49">
        <w:rPr>
          <w:rFonts w:ascii="Times New Roman" w:hAnsi="Times New Roman" w:cs="Times New Roman"/>
          <w:i/>
        </w:rPr>
        <w:t>Песенное творчество</w:t>
      </w:r>
      <w:r w:rsidRPr="00A97E49">
        <w:rPr>
          <w:rFonts w:ascii="Times New Roman" w:hAnsi="Times New Roman" w:cs="Times New Roman"/>
        </w:rPr>
        <w:t>.</w:t>
      </w:r>
      <w:r w:rsidRPr="00CB46FE">
        <w:rPr>
          <w:rFonts w:ascii="Times New Roman" w:hAnsi="Times New Roman" w:cs="Times New Roman"/>
        </w:rPr>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CD10AC" w:rsidRPr="00CB46FE" w:rsidRDefault="00CD10AC" w:rsidP="00CB46FE">
      <w:pPr>
        <w:pStyle w:val="a6"/>
        <w:jc w:val="both"/>
        <w:rPr>
          <w:rFonts w:ascii="Times New Roman" w:hAnsi="Times New Roman" w:cs="Times New Roman"/>
        </w:rPr>
      </w:pPr>
      <w:r w:rsidRPr="00A97E49">
        <w:rPr>
          <w:rFonts w:ascii="Times New Roman" w:hAnsi="Times New Roman" w:cs="Times New Roman"/>
          <w:i/>
        </w:rPr>
        <w:t>Музыкально-ритмические движения</w:t>
      </w:r>
      <w:r w:rsidRPr="00A97E49">
        <w:rPr>
          <w:rFonts w:ascii="Times New Roman" w:hAnsi="Times New Roman" w:cs="Times New Roman"/>
        </w:rPr>
        <w:t>.</w:t>
      </w:r>
      <w:r w:rsidRPr="00CB46FE">
        <w:rPr>
          <w:rFonts w:ascii="Times New Roman" w:hAnsi="Times New Roman" w:cs="Times New Roman"/>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д.). Педагог развивает у детей танцевально-игровое творчество; формирует навыки художественного исполнения различных образов при </w:t>
      </w:r>
      <w:proofErr w:type="spellStart"/>
      <w:r w:rsidRPr="00CB46FE">
        <w:rPr>
          <w:rFonts w:ascii="Times New Roman" w:hAnsi="Times New Roman" w:cs="Times New Roman"/>
        </w:rPr>
        <w:t>инсценировании</w:t>
      </w:r>
      <w:proofErr w:type="spellEnd"/>
      <w:r w:rsidRPr="00CB46FE">
        <w:rPr>
          <w:rFonts w:ascii="Times New Roman" w:hAnsi="Times New Roman" w:cs="Times New Roman"/>
        </w:rPr>
        <w:t xml:space="preserve"> песен, театральных постановок.</w:t>
      </w:r>
    </w:p>
    <w:p w:rsidR="00CD10AC" w:rsidRPr="00CB46FE" w:rsidRDefault="00CD10AC" w:rsidP="00CB46FE">
      <w:pPr>
        <w:pStyle w:val="a6"/>
        <w:jc w:val="both"/>
        <w:rPr>
          <w:rFonts w:ascii="Times New Roman" w:hAnsi="Times New Roman" w:cs="Times New Roman"/>
        </w:rPr>
      </w:pPr>
      <w:r w:rsidRPr="00A97E49">
        <w:rPr>
          <w:rFonts w:ascii="Times New Roman" w:hAnsi="Times New Roman" w:cs="Times New Roman"/>
          <w:i/>
        </w:rPr>
        <w:t>Музыкально-игровое и танцевальное творчество</w:t>
      </w:r>
      <w:r w:rsidRPr="00A97E49">
        <w:rPr>
          <w:rFonts w:ascii="Times New Roman" w:hAnsi="Times New Roman" w:cs="Times New Roman"/>
        </w:rPr>
        <w:t>.</w:t>
      </w:r>
      <w:r w:rsidRPr="00CB46FE">
        <w:rPr>
          <w:rFonts w:ascii="Times New Roman" w:hAnsi="Times New Roman" w:cs="Times New Roman"/>
        </w:rP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CD10AC" w:rsidRPr="00CB46FE" w:rsidRDefault="00CD10AC" w:rsidP="00CB46FE">
      <w:pPr>
        <w:pStyle w:val="a6"/>
        <w:jc w:val="both"/>
        <w:rPr>
          <w:rFonts w:ascii="Times New Roman" w:hAnsi="Times New Roman" w:cs="Times New Roman"/>
        </w:rPr>
      </w:pPr>
      <w:r w:rsidRPr="00A97E49">
        <w:rPr>
          <w:rFonts w:ascii="Times New Roman" w:hAnsi="Times New Roman" w:cs="Times New Roman"/>
          <w:i/>
        </w:rPr>
        <w:t>Игра на детских музыкальных инструментах.</w:t>
      </w:r>
      <w:r w:rsidRPr="00CB46FE">
        <w:rPr>
          <w:rFonts w:ascii="Times New Roman" w:hAnsi="Times New Roman" w:cs="Times New Roman"/>
        </w:rPr>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D10AC" w:rsidRPr="00CB46FE" w:rsidRDefault="00CD10AC" w:rsidP="00CB46FE">
      <w:pPr>
        <w:pStyle w:val="a6"/>
        <w:jc w:val="both"/>
        <w:rPr>
          <w:rFonts w:ascii="Times New Roman" w:hAnsi="Times New Roman" w:cs="Times New Roman"/>
        </w:rPr>
      </w:pPr>
      <w:r w:rsidRPr="00CB46FE">
        <w:rPr>
          <w:rFonts w:ascii="Times New Roman" w:hAnsi="Times New Roman" w:cs="Times New Roman"/>
        </w:rPr>
        <w:t xml:space="preserve">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w:t>
      </w:r>
      <w:r w:rsidRPr="00CB46FE">
        <w:rPr>
          <w:rFonts w:ascii="Times New Roman" w:hAnsi="Times New Roman" w:cs="Times New Roman"/>
        </w:rPr>
        <w:lastRenderedPageBreak/>
        <w:t>ребенка.</w:t>
      </w:r>
    </w:p>
    <w:p w:rsidR="00CD10AC" w:rsidRPr="00CB46FE" w:rsidRDefault="00CD10AC" w:rsidP="00CB46FE">
      <w:pPr>
        <w:pStyle w:val="a6"/>
        <w:jc w:val="both"/>
        <w:rPr>
          <w:rFonts w:ascii="Times New Roman" w:hAnsi="Times New Roman" w:cs="Times New Roman"/>
          <w:i/>
          <w:u w:val="single"/>
        </w:rPr>
      </w:pPr>
      <w:r w:rsidRPr="00A97E49">
        <w:rPr>
          <w:rFonts w:ascii="Times New Roman" w:hAnsi="Times New Roman" w:cs="Times New Roman"/>
          <w:i/>
        </w:rPr>
        <w:t>Театрализованная деятельность:</w:t>
      </w:r>
      <w:r w:rsidRPr="00A97E49">
        <w:rPr>
          <w:rFonts w:ascii="Times New Roman" w:hAnsi="Times New Roman" w:cs="Times New Roman"/>
        </w:rPr>
        <w:t xml:space="preserve"> </w:t>
      </w:r>
      <w:r w:rsidRPr="00CB46FE">
        <w:rPr>
          <w:rFonts w:ascii="Times New Roman" w:hAnsi="Times New Roman" w:cs="Times New Roman"/>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CD10AC" w:rsidRPr="00CB46FE" w:rsidRDefault="00CD10AC" w:rsidP="00CB46FE">
      <w:pPr>
        <w:pStyle w:val="a6"/>
        <w:jc w:val="both"/>
        <w:rPr>
          <w:rFonts w:ascii="Times New Roman" w:hAnsi="Times New Roman" w:cs="Times New Roman"/>
        </w:rPr>
      </w:pPr>
      <w:r w:rsidRPr="00A97E49">
        <w:rPr>
          <w:rFonts w:ascii="Times New Roman" w:hAnsi="Times New Roman" w:cs="Times New Roman"/>
          <w:i/>
        </w:rPr>
        <w:t>Культурно-досуговая деятельность</w:t>
      </w:r>
      <w:r w:rsidRPr="00CB46FE">
        <w:rPr>
          <w:rFonts w:ascii="Times New Roman" w:hAnsi="Times New Roman" w:cs="Times New Roman"/>
        </w:rPr>
        <w:t>: 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т.д.).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CD10AC" w:rsidRPr="00CB46FE" w:rsidRDefault="00CD10AC" w:rsidP="00CB46FE">
      <w:pPr>
        <w:pStyle w:val="a6"/>
        <w:jc w:val="both"/>
        <w:rPr>
          <w:rFonts w:ascii="Times New Roman" w:hAnsi="Times New Roman" w:cs="Times New Roman"/>
        </w:rPr>
      </w:pPr>
    </w:p>
    <w:p w:rsidR="00CD10AC" w:rsidRPr="00CB46FE" w:rsidRDefault="00CD10AC" w:rsidP="00CB46FE">
      <w:pPr>
        <w:pStyle w:val="a6"/>
        <w:jc w:val="both"/>
        <w:rPr>
          <w:rFonts w:ascii="Times New Roman" w:hAnsi="Times New Roman" w:cs="Times New Roman"/>
        </w:rPr>
      </w:pPr>
      <w:r w:rsidRPr="00A97E49">
        <w:rPr>
          <w:rFonts w:ascii="Times New Roman" w:hAnsi="Times New Roman" w:cs="Times New Roman"/>
          <w:b/>
        </w:rPr>
        <w:t>Решение совокупных задач воспитания в рамках образовательной области «Художественно-эстетическое развитие» направлено</w:t>
      </w:r>
      <w:r w:rsidRPr="00CB46FE">
        <w:rPr>
          <w:rFonts w:ascii="Times New Roman" w:hAnsi="Times New Roman" w:cs="Times New Roman"/>
        </w:rPr>
        <w:t xml:space="preserve"> на приобщение детей к ценностям «Культура» и «Красота», что предполагает: </w:t>
      </w:r>
    </w:p>
    <w:p w:rsidR="00CD10AC" w:rsidRPr="00CB46FE" w:rsidRDefault="00CD10AC" w:rsidP="00AE3F37">
      <w:pPr>
        <w:pStyle w:val="a6"/>
        <w:numPr>
          <w:ilvl w:val="0"/>
          <w:numId w:val="66"/>
        </w:numPr>
        <w:jc w:val="both"/>
        <w:rPr>
          <w:rFonts w:ascii="Times New Roman" w:hAnsi="Times New Roman" w:cs="Times New Roman"/>
        </w:rPr>
      </w:pPr>
      <w:r w:rsidRPr="00CB46FE">
        <w:rPr>
          <w:rFonts w:ascii="Times New Roman" w:hAnsi="Times New Roman" w:cs="Times New Roman"/>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CD10AC" w:rsidRPr="00CB46FE" w:rsidRDefault="00CD10AC" w:rsidP="00AE3F37">
      <w:pPr>
        <w:pStyle w:val="a6"/>
        <w:numPr>
          <w:ilvl w:val="0"/>
          <w:numId w:val="66"/>
        </w:numPr>
        <w:jc w:val="both"/>
        <w:rPr>
          <w:rFonts w:ascii="Times New Roman" w:hAnsi="Times New Roman" w:cs="Times New Roman"/>
        </w:rPr>
      </w:pPr>
      <w:r w:rsidRPr="00CB46FE">
        <w:rPr>
          <w:rFonts w:ascii="Times New Roman" w:hAnsi="Times New Roman" w:cs="Times New Roman"/>
        </w:rPr>
        <w:t>приобщение к традициям и великому культурному наследию российского народа, шедеврам мировой художественной культуры;</w:t>
      </w:r>
    </w:p>
    <w:p w:rsidR="00CD10AC" w:rsidRPr="00CB46FE" w:rsidRDefault="00CD10AC" w:rsidP="00AE3F37">
      <w:pPr>
        <w:pStyle w:val="a6"/>
        <w:numPr>
          <w:ilvl w:val="0"/>
          <w:numId w:val="66"/>
        </w:numPr>
        <w:jc w:val="both"/>
        <w:rPr>
          <w:rFonts w:ascii="Times New Roman" w:hAnsi="Times New Roman" w:cs="Times New Roman"/>
        </w:rPr>
      </w:pPr>
      <w:r w:rsidRPr="00CB46FE">
        <w:rPr>
          <w:rFonts w:ascii="Times New Roman" w:hAnsi="Times New Roman" w:cs="Times New Roman"/>
        </w:rPr>
        <w:t>становление эстетического, эмоционально-ценностного отношения к окружающему миру для гармонизации внешнего и внутреннего мира ребенка;</w:t>
      </w:r>
    </w:p>
    <w:p w:rsidR="00CD10AC" w:rsidRPr="00CB46FE" w:rsidRDefault="00CD10AC" w:rsidP="00AE3F37">
      <w:pPr>
        <w:pStyle w:val="a6"/>
        <w:numPr>
          <w:ilvl w:val="0"/>
          <w:numId w:val="66"/>
        </w:numPr>
        <w:jc w:val="both"/>
        <w:rPr>
          <w:rFonts w:ascii="Times New Roman" w:hAnsi="Times New Roman" w:cs="Times New Roman"/>
        </w:rPr>
      </w:pPr>
      <w:r w:rsidRPr="00CB46FE">
        <w:rPr>
          <w:rFonts w:ascii="Times New Roman" w:hAnsi="Times New Roman" w:cs="Times New Roman"/>
        </w:rPr>
        <w:t>создание условий для раскрытия детьми базовых ценностей и их проживания в разных видах художественно-творческой деятельности;</w:t>
      </w:r>
    </w:p>
    <w:p w:rsidR="00CD10AC" w:rsidRPr="00CB46FE" w:rsidRDefault="00CD10AC" w:rsidP="00AE3F37">
      <w:pPr>
        <w:pStyle w:val="a6"/>
        <w:numPr>
          <w:ilvl w:val="0"/>
          <w:numId w:val="66"/>
        </w:numPr>
        <w:jc w:val="both"/>
        <w:rPr>
          <w:rFonts w:ascii="Times New Roman" w:hAnsi="Times New Roman" w:cs="Times New Roman"/>
        </w:rPr>
      </w:pPr>
      <w:r w:rsidRPr="00CB46FE">
        <w:rPr>
          <w:rFonts w:ascii="Times New Roman" w:hAnsi="Times New Roman" w:cs="Times New Roman"/>
        </w:rPr>
        <w:t>формирование целостной картины мира на основе интеграции интеллектуального и эмоционально-образного способов его освоения детьми;</w:t>
      </w:r>
    </w:p>
    <w:p w:rsidR="00CD10AC" w:rsidRPr="00CB46FE" w:rsidRDefault="00CD10AC" w:rsidP="00AE3F37">
      <w:pPr>
        <w:pStyle w:val="a6"/>
        <w:numPr>
          <w:ilvl w:val="0"/>
          <w:numId w:val="66"/>
        </w:numPr>
        <w:jc w:val="both"/>
        <w:rPr>
          <w:rFonts w:ascii="Times New Roman" w:hAnsi="Times New Roman" w:cs="Times New Roman"/>
        </w:rPr>
      </w:pPr>
      <w:r w:rsidRPr="00CB46FE">
        <w:rPr>
          <w:rFonts w:ascii="Times New Roman" w:hAnsi="Times New Roman" w:cs="Times New Roman"/>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136E7D" w:rsidRPr="00CB46FE" w:rsidRDefault="00136E7D" w:rsidP="00CB46FE">
      <w:pPr>
        <w:pStyle w:val="a6"/>
        <w:jc w:val="both"/>
        <w:rPr>
          <w:rStyle w:val="21"/>
          <w:rFonts w:eastAsiaTheme="majorEastAsia"/>
          <w:sz w:val="24"/>
          <w:szCs w:val="24"/>
        </w:rPr>
      </w:pPr>
    </w:p>
    <w:p w:rsidR="00136E7D" w:rsidRPr="00084D61" w:rsidRDefault="006F5BDF" w:rsidP="001D4799">
      <w:pPr>
        <w:pStyle w:val="a6"/>
        <w:jc w:val="center"/>
        <w:rPr>
          <w:rStyle w:val="21"/>
          <w:rFonts w:eastAsiaTheme="majorEastAsia"/>
          <w:b/>
          <w:sz w:val="24"/>
          <w:szCs w:val="24"/>
        </w:rPr>
      </w:pPr>
      <w:r>
        <w:rPr>
          <w:rStyle w:val="21"/>
          <w:rFonts w:eastAsiaTheme="majorEastAsia"/>
          <w:b/>
          <w:sz w:val="24"/>
          <w:szCs w:val="24"/>
        </w:rPr>
        <w:t xml:space="preserve">2.1.6. </w:t>
      </w:r>
      <w:r w:rsidR="00611081" w:rsidRPr="00084D61">
        <w:rPr>
          <w:rStyle w:val="21"/>
          <w:rFonts w:eastAsiaTheme="majorEastAsia"/>
          <w:b/>
          <w:sz w:val="24"/>
          <w:szCs w:val="24"/>
        </w:rPr>
        <w:t>Образовательная область «Физическое развития»</w:t>
      </w:r>
    </w:p>
    <w:p w:rsidR="00136E7D" w:rsidRPr="00084D61" w:rsidRDefault="00136E7D" w:rsidP="001D4799">
      <w:pPr>
        <w:pStyle w:val="a6"/>
        <w:jc w:val="center"/>
        <w:rPr>
          <w:rStyle w:val="21"/>
          <w:rFonts w:eastAsiaTheme="majorEastAsia"/>
          <w:b/>
          <w:sz w:val="24"/>
          <w:szCs w:val="24"/>
        </w:rPr>
      </w:pPr>
    </w:p>
    <w:p w:rsidR="00084D61" w:rsidRPr="00084D61" w:rsidRDefault="00084D61" w:rsidP="00305E7D">
      <w:pPr>
        <w:pStyle w:val="a6"/>
        <w:jc w:val="both"/>
        <w:rPr>
          <w:rFonts w:ascii="Times New Roman" w:hAnsi="Times New Roman" w:cs="Times New Roman"/>
        </w:rPr>
      </w:pPr>
      <w:r w:rsidRPr="00084D61">
        <w:rPr>
          <w:rFonts w:ascii="Times New Roman" w:hAnsi="Times New Roman" w:cs="Times New Roman"/>
          <w:i/>
        </w:rPr>
        <w:lastRenderedPageBreak/>
        <w:t>«Физическое развитие включает</w:t>
      </w:r>
      <w:r w:rsidRPr="00084D61">
        <w:rPr>
          <w:rFonts w:ascii="Times New Roman" w:hAnsi="Times New Roman" w:cs="Times New Roman"/>
        </w:rPr>
        <w:t xml:space="preserve">: </w:t>
      </w:r>
    </w:p>
    <w:p w:rsidR="00084D61" w:rsidRPr="00084D61" w:rsidRDefault="00084D61" w:rsidP="00AE3F37">
      <w:pPr>
        <w:pStyle w:val="a6"/>
        <w:numPr>
          <w:ilvl w:val="0"/>
          <w:numId w:val="67"/>
        </w:numPr>
        <w:jc w:val="both"/>
        <w:rPr>
          <w:rFonts w:ascii="Times New Roman" w:hAnsi="Times New Roman" w:cs="Times New Roman"/>
        </w:rPr>
      </w:pPr>
      <w:r w:rsidRPr="00084D61">
        <w:rPr>
          <w:rFonts w:ascii="Times New Roman" w:hAnsi="Times New Roman" w:cs="Times New Roman"/>
        </w:rPr>
        <w:t>приобретение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гибкость), координационных способностей, крупных групп мышц и мелкой моторики;</w:t>
      </w:r>
    </w:p>
    <w:p w:rsidR="00084D61" w:rsidRPr="00084D61" w:rsidRDefault="00084D61" w:rsidP="00AE3F37">
      <w:pPr>
        <w:pStyle w:val="a6"/>
        <w:numPr>
          <w:ilvl w:val="0"/>
          <w:numId w:val="67"/>
        </w:numPr>
        <w:jc w:val="both"/>
        <w:rPr>
          <w:rFonts w:ascii="Times New Roman" w:hAnsi="Times New Roman" w:cs="Times New Roman"/>
        </w:rPr>
      </w:pPr>
      <w:r w:rsidRPr="00084D61">
        <w:rPr>
          <w:rFonts w:ascii="Times New Roman" w:hAnsi="Times New Roman" w:cs="Times New Roman"/>
        </w:rPr>
        <w:t>формирование опорно-двигательного аппарата, развитие равновесия, глазомера, ориентировки в пространстве;</w:t>
      </w:r>
    </w:p>
    <w:p w:rsidR="00084D61" w:rsidRPr="00084D61" w:rsidRDefault="00084D61" w:rsidP="00AE3F37">
      <w:pPr>
        <w:pStyle w:val="a6"/>
        <w:numPr>
          <w:ilvl w:val="0"/>
          <w:numId w:val="67"/>
        </w:numPr>
        <w:jc w:val="both"/>
        <w:rPr>
          <w:rFonts w:ascii="Times New Roman" w:hAnsi="Times New Roman" w:cs="Times New Roman"/>
        </w:rPr>
      </w:pPr>
      <w:r w:rsidRPr="00084D61">
        <w:rPr>
          <w:rFonts w:ascii="Times New Roman" w:hAnsi="Times New Roman" w:cs="Times New Roman"/>
        </w:rPr>
        <w:t xml:space="preserve">овладение основными движениями (метание, ползание, лазанье, ходьба, бег, прыжки); </w:t>
      </w:r>
    </w:p>
    <w:p w:rsidR="00084D61" w:rsidRPr="00084D61" w:rsidRDefault="00084D61" w:rsidP="00AE3F37">
      <w:pPr>
        <w:pStyle w:val="a6"/>
        <w:numPr>
          <w:ilvl w:val="0"/>
          <w:numId w:val="67"/>
        </w:numPr>
        <w:jc w:val="both"/>
        <w:rPr>
          <w:rFonts w:ascii="Times New Roman" w:hAnsi="Times New Roman" w:cs="Times New Roman"/>
        </w:rPr>
      </w:pPr>
      <w:r w:rsidRPr="00084D61">
        <w:rPr>
          <w:rFonts w:ascii="Times New Roman" w:hAnsi="Times New Roman" w:cs="Times New Roman"/>
        </w:rPr>
        <w:t xml:space="preserve">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 </w:t>
      </w:r>
    </w:p>
    <w:p w:rsidR="00084D61" w:rsidRPr="00084D61" w:rsidRDefault="00084D61" w:rsidP="00AE3F37">
      <w:pPr>
        <w:pStyle w:val="a6"/>
        <w:numPr>
          <w:ilvl w:val="0"/>
          <w:numId w:val="67"/>
        </w:numPr>
        <w:jc w:val="both"/>
        <w:rPr>
          <w:rFonts w:ascii="Times New Roman" w:hAnsi="Times New Roman" w:cs="Times New Roman"/>
        </w:rPr>
      </w:pPr>
      <w:r w:rsidRPr="00084D61">
        <w:rPr>
          <w:rFonts w:ascii="Times New Roman" w:hAnsi="Times New Roman" w:cs="Times New Roman"/>
        </w:rPr>
        <w:t xml:space="preserve">воспитание нравственно-волевых качеств (воля, смелость, выдержка и другое); </w:t>
      </w:r>
    </w:p>
    <w:p w:rsidR="00084D61" w:rsidRPr="00084D61" w:rsidRDefault="0073716B" w:rsidP="00AE3F37">
      <w:pPr>
        <w:pStyle w:val="a6"/>
        <w:numPr>
          <w:ilvl w:val="0"/>
          <w:numId w:val="67"/>
        </w:numPr>
        <w:jc w:val="both"/>
        <w:rPr>
          <w:rFonts w:ascii="Times New Roman" w:hAnsi="Times New Roman" w:cs="Times New Roman"/>
        </w:rPr>
      </w:pPr>
      <w:r>
        <w:rPr>
          <w:rFonts w:ascii="Times New Roman" w:hAnsi="Times New Roman" w:cs="Times New Roman"/>
        </w:rPr>
        <w:t>в</w:t>
      </w:r>
      <w:r w:rsidR="00084D61" w:rsidRPr="00084D61">
        <w:rPr>
          <w:rFonts w:ascii="Times New Roman" w:hAnsi="Times New Roman" w:cs="Times New Roman"/>
        </w:rPr>
        <w:t xml:space="preserve">оспитание интереса к различным видам спорта и чувства гордости за выдающиеся достижения российских спортсменов; </w:t>
      </w:r>
    </w:p>
    <w:p w:rsidR="00084D61" w:rsidRPr="00084D61" w:rsidRDefault="00084D61" w:rsidP="00AE3F37">
      <w:pPr>
        <w:pStyle w:val="a6"/>
        <w:numPr>
          <w:ilvl w:val="0"/>
          <w:numId w:val="67"/>
        </w:numPr>
        <w:jc w:val="both"/>
        <w:rPr>
          <w:rFonts w:ascii="Times New Roman" w:hAnsi="Times New Roman" w:cs="Times New Roman"/>
        </w:rPr>
      </w:pPr>
      <w:r w:rsidRPr="00084D61">
        <w:rPr>
          <w:rFonts w:ascii="Times New Roman" w:hAnsi="Times New Roman" w:cs="Times New Roman"/>
        </w:rPr>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rsidR="0073716B" w:rsidRDefault="0073716B" w:rsidP="00305E7D">
      <w:pPr>
        <w:pStyle w:val="a6"/>
        <w:jc w:val="both"/>
        <w:rPr>
          <w:rFonts w:ascii="Times New Roman" w:hAnsi="Times New Roman" w:cs="Times New Roman"/>
          <w:i/>
        </w:rPr>
      </w:pPr>
    </w:p>
    <w:p w:rsidR="00084D61" w:rsidRPr="00084D61" w:rsidRDefault="00084D61" w:rsidP="00305E7D">
      <w:pPr>
        <w:pStyle w:val="a6"/>
        <w:jc w:val="both"/>
        <w:rPr>
          <w:rFonts w:ascii="Times New Roman" w:hAnsi="Times New Roman" w:cs="Times New Roman"/>
        </w:rPr>
      </w:pPr>
      <w:r w:rsidRPr="00084D61">
        <w:rPr>
          <w:rFonts w:ascii="Times New Roman" w:hAnsi="Times New Roman" w:cs="Times New Roman"/>
          <w:i/>
        </w:rPr>
        <w:t>Содержание образовательной области «Физическое развитие» представлено тематическими блоками (направлениями):</w:t>
      </w:r>
      <w:r w:rsidRPr="00084D61">
        <w:rPr>
          <w:rFonts w:ascii="Times New Roman" w:hAnsi="Times New Roman" w:cs="Times New Roman"/>
        </w:rPr>
        <w:t xml:space="preserve"> </w:t>
      </w:r>
    </w:p>
    <w:p w:rsidR="00084D61" w:rsidRPr="00084D61" w:rsidRDefault="00084D61" w:rsidP="00305E7D">
      <w:pPr>
        <w:pStyle w:val="a6"/>
        <w:jc w:val="both"/>
        <w:rPr>
          <w:rFonts w:ascii="Times New Roman" w:hAnsi="Times New Roman" w:cs="Times New Roman"/>
        </w:rPr>
      </w:pPr>
      <w:r w:rsidRPr="00084D61">
        <w:rPr>
          <w:rFonts w:ascii="Times New Roman" w:hAnsi="Times New Roman" w:cs="Times New Roman"/>
        </w:rPr>
        <w:t xml:space="preserve">1) «Основная гимнастика (основные движения, общеразвивающие упражнения, ритмическая гимнастика и строевые упражнения)», </w:t>
      </w:r>
    </w:p>
    <w:p w:rsidR="00084D61" w:rsidRPr="00084D61" w:rsidRDefault="00084D61" w:rsidP="00084D61">
      <w:pPr>
        <w:pStyle w:val="a6"/>
        <w:rPr>
          <w:rFonts w:ascii="Times New Roman" w:hAnsi="Times New Roman" w:cs="Times New Roman"/>
        </w:rPr>
      </w:pPr>
      <w:r w:rsidRPr="00084D61">
        <w:rPr>
          <w:rFonts w:ascii="Times New Roman" w:hAnsi="Times New Roman" w:cs="Times New Roman"/>
        </w:rPr>
        <w:t xml:space="preserve">2) «Подвижные игры», </w:t>
      </w:r>
    </w:p>
    <w:p w:rsidR="00084D61" w:rsidRPr="00084D61" w:rsidRDefault="00084D61" w:rsidP="00084D61">
      <w:pPr>
        <w:pStyle w:val="a6"/>
        <w:rPr>
          <w:rFonts w:ascii="Times New Roman" w:hAnsi="Times New Roman" w:cs="Times New Roman"/>
        </w:rPr>
      </w:pPr>
      <w:r w:rsidRPr="00084D61">
        <w:rPr>
          <w:rFonts w:ascii="Times New Roman" w:hAnsi="Times New Roman" w:cs="Times New Roman"/>
        </w:rPr>
        <w:t xml:space="preserve">3) «Спортивные игры» (с 5 лет), </w:t>
      </w:r>
    </w:p>
    <w:p w:rsidR="00084D61" w:rsidRPr="00084D61" w:rsidRDefault="00084D61" w:rsidP="00084D61">
      <w:pPr>
        <w:pStyle w:val="a6"/>
        <w:rPr>
          <w:rFonts w:ascii="Times New Roman" w:hAnsi="Times New Roman" w:cs="Times New Roman"/>
        </w:rPr>
      </w:pPr>
      <w:r w:rsidRPr="00084D61">
        <w:rPr>
          <w:rFonts w:ascii="Times New Roman" w:hAnsi="Times New Roman" w:cs="Times New Roman"/>
        </w:rPr>
        <w:t xml:space="preserve">4) «Спортивные упражнения», </w:t>
      </w:r>
    </w:p>
    <w:p w:rsidR="00084D61" w:rsidRPr="00084D61" w:rsidRDefault="00084D61" w:rsidP="00084D61">
      <w:pPr>
        <w:pStyle w:val="a6"/>
        <w:rPr>
          <w:rFonts w:ascii="Times New Roman" w:hAnsi="Times New Roman" w:cs="Times New Roman"/>
        </w:rPr>
      </w:pPr>
      <w:r w:rsidRPr="00084D61">
        <w:rPr>
          <w:rFonts w:ascii="Times New Roman" w:hAnsi="Times New Roman" w:cs="Times New Roman"/>
        </w:rPr>
        <w:t xml:space="preserve">5) «Формирование основ здорового образа жизни», </w:t>
      </w:r>
    </w:p>
    <w:p w:rsidR="00084D61" w:rsidRPr="00084D61" w:rsidRDefault="00084D61" w:rsidP="00084D61">
      <w:pPr>
        <w:pStyle w:val="a6"/>
        <w:rPr>
          <w:rFonts w:ascii="Times New Roman" w:hAnsi="Times New Roman" w:cs="Times New Roman"/>
        </w:rPr>
      </w:pPr>
      <w:r w:rsidRPr="00084D61">
        <w:rPr>
          <w:rFonts w:ascii="Times New Roman" w:hAnsi="Times New Roman" w:cs="Times New Roman"/>
        </w:rPr>
        <w:t>6) «Активный отдых».</w:t>
      </w:r>
    </w:p>
    <w:p w:rsidR="00084D61" w:rsidRPr="00084D61" w:rsidRDefault="00084D61" w:rsidP="00084D61">
      <w:pPr>
        <w:pStyle w:val="a6"/>
        <w:rPr>
          <w:rFonts w:ascii="Times New Roman" w:hAnsi="Times New Roman" w:cs="Times New Roman"/>
          <w:color w:val="C00000"/>
        </w:rPr>
      </w:pPr>
    </w:p>
    <w:p w:rsidR="00084D61" w:rsidRPr="0073716B" w:rsidRDefault="00084D61" w:rsidP="0073716B">
      <w:pPr>
        <w:pStyle w:val="a6"/>
        <w:jc w:val="center"/>
        <w:rPr>
          <w:rFonts w:ascii="Times New Roman" w:hAnsi="Times New Roman" w:cs="Times New Roman"/>
          <w:b/>
          <w:color w:val="auto"/>
        </w:rPr>
      </w:pPr>
      <w:r w:rsidRPr="0073716B">
        <w:rPr>
          <w:rFonts w:ascii="Times New Roman" w:hAnsi="Times New Roman" w:cs="Times New Roman"/>
          <w:b/>
          <w:color w:val="auto"/>
        </w:rPr>
        <w:t>Задачи и содержание образовательной деятельности</w:t>
      </w:r>
    </w:p>
    <w:p w:rsidR="00084D61" w:rsidRPr="00F46371" w:rsidRDefault="00084D61" w:rsidP="00F46371">
      <w:pPr>
        <w:pStyle w:val="a6"/>
        <w:jc w:val="center"/>
        <w:rPr>
          <w:rFonts w:ascii="Times New Roman" w:hAnsi="Times New Roman" w:cs="Times New Roman"/>
          <w:b/>
          <w:bCs/>
          <w:color w:val="auto"/>
        </w:rPr>
      </w:pPr>
      <w:r w:rsidRPr="0073716B">
        <w:rPr>
          <w:rFonts w:ascii="Times New Roman" w:hAnsi="Times New Roman" w:cs="Times New Roman"/>
          <w:b/>
          <w:color w:val="auto"/>
        </w:rPr>
        <w:t xml:space="preserve">по направлению «Физическое развитие» </w:t>
      </w:r>
      <w:r w:rsidR="0073716B">
        <w:rPr>
          <w:rFonts w:ascii="Times New Roman" w:hAnsi="Times New Roman" w:cs="Times New Roman"/>
          <w:b/>
          <w:color w:val="auto"/>
        </w:rPr>
        <w:t>(</w:t>
      </w:r>
      <w:r w:rsidRPr="0073716B">
        <w:rPr>
          <w:rFonts w:ascii="Times New Roman" w:hAnsi="Times New Roman" w:cs="Times New Roman"/>
          <w:b/>
          <w:color w:val="auto"/>
        </w:rPr>
        <w:t>ФОП ДО, п.22</w:t>
      </w:r>
      <w:r w:rsidR="0073716B">
        <w:rPr>
          <w:rFonts w:ascii="Times New Roman" w:hAnsi="Times New Roman" w:cs="Times New Roman"/>
          <w:b/>
          <w:color w:val="auto"/>
        </w:rPr>
        <w:t>)</w:t>
      </w:r>
    </w:p>
    <w:p w:rsidR="00084D61" w:rsidRPr="00F46371" w:rsidRDefault="00F46371" w:rsidP="0073716B">
      <w:pPr>
        <w:pStyle w:val="a6"/>
        <w:jc w:val="center"/>
        <w:rPr>
          <w:rFonts w:ascii="Times New Roman" w:hAnsi="Times New Roman" w:cs="Times New Roman"/>
          <w:b/>
          <w:bCs/>
        </w:rPr>
      </w:pPr>
      <w:r w:rsidRPr="00F46371">
        <w:rPr>
          <w:rFonts w:ascii="Times New Roman" w:hAnsi="Times New Roman" w:cs="Times New Roman"/>
          <w:b/>
          <w:bCs/>
        </w:rPr>
        <w:t>о</w:t>
      </w:r>
      <w:r w:rsidR="00084D61" w:rsidRPr="00F46371">
        <w:rPr>
          <w:rFonts w:ascii="Times New Roman" w:hAnsi="Times New Roman" w:cs="Times New Roman"/>
          <w:b/>
          <w:bCs/>
        </w:rPr>
        <w:t>т 2 лет до 3 лет.</w:t>
      </w:r>
      <w:r w:rsidR="00084D61" w:rsidRPr="00F46371">
        <w:rPr>
          <w:rFonts w:ascii="Times New Roman" w:hAnsi="Times New Roman" w:cs="Times New Roman"/>
          <w:b/>
        </w:rPr>
        <w:t xml:space="preserve"> </w:t>
      </w:r>
      <w:r w:rsidR="0073716B" w:rsidRPr="00F46371">
        <w:rPr>
          <w:rFonts w:ascii="Times New Roman" w:hAnsi="Times New Roman" w:cs="Times New Roman"/>
          <w:b/>
          <w:bCs/>
        </w:rPr>
        <w:t>(</w:t>
      </w:r>
      <w:r w:rsidR="00084D61" w:rsidRPr="00F46371">
        <w:rPr>
          <w:rFonts w:ascii="Times New Roman" w:hAnsi="Times New Roman" w:cs="Times New Roman"/>
          <w:b/>
          <w:bCs/>
        </w:rPr>
        <w:t>ФОП ДО, п.22.3</w:t>
      </w:r>
      <w:r w:rsidR="0073716B" w:rsidRPr="00F46371">
        <w:rPr>
          <w:rFonts w:ascii="Times New Roman" w:hAnsi="Times New Roman" w:cs="Times New Roman"/>
          <w:b/>
          <w:bCs/>
        </w:rPr>
        <w:t>)</w:t>
      </w:r>
    </w:p>
    <w:p w:rsidR="00084D61" w:rsidRPr="00084D61" w:rsidRDefault="00084D61" w:rsidP="006B6FFD">
      <w:pPr>
        <w:pStyle w:val="a6"/>
        <w:jc w:val="both"/>
        <w:rPr>
          <w:rFonts w:ascii="Times New Roman" w:hAnsi="Times New Roman" w:cs="Times New Roman"/>
          <w:bCs/>
          <w:i/>
        </w:rPr>
      </w:pPr>
      <w:r w:rsidRPr="00084D61">
        <w:rPr>
          <w:rFonts w:ascii="Times New Roman" w:hAnsi="Times New Roman" w:cs="Times New Roman"/>
          <w:bCs/>
          <w:i/>
        </w:rPr>
        <w:t>Основные задачи образовательной деятельности в области физического развития:</w:t>
      </w:r>
    </w:p>
    <w:p w:rsidR="00084D61" w:rsidRPr="00084D61" w:rsidRDefault="00084D61" w:rsidP="00AE3F37">
      <w:pPr>
        <w:pStyle w:val="a6"/>
        <w:numPr>
          <w:ilvl w:val="0"/>
          <w:numId w:val="68"/>
        </w:numPr>
        <w:jc w:val="both"/>
        <w:rPr>
          <w:rFonts w:ascii="Times New Roman" w:hAnsi="Times New Roman" w:cs="Times New Roman"/>
          <w:bCs/>
        </w:rPr>
      </w:pPr>
      <w:r w:rsidRPr="00084D61">
        <w:rPr>
          <w:rFonts w:ascii="Times New Roman" w:hAnsi="Times New Roman" w:cs="Times New Roman"/>
          <w:bCs/>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084D61" w:rsidRPr="00084D61" w:rsidRDefault="00084D61" w:rsidP="00AE3F37">
      <w:pPr>
        <w:pStyle w:val="a6"/>
        <w:numPr>
          <w:ilvl w:val="0"/>
          <w:numId w:val="68"/>
        </w:numPr>
        <w:jc w:val="both"/>
        <w:rPr>
          <w:rFonts w:ascii="Times New Roman" w:hAnsi="Times New Roman" w:cs="Times New Roman"/>
          <w:bCs/>
        </w:rPr>
      </w:pPr>
      <w:r w:rsidRPr="00084D61">
        <w:rPr>
          <w:rFonts w:ascii="Times New Roman" w:hAnsi="Times New Roman" w:cs="Times New Roman"/>
          <w:bCs/>
        </w:rPr>
        <w:t>развивать психофизические качества, равновесие и ориентировку в пространстве;</w:t>
      </w:r>
    </w:p>
    <w:p w:rsidR="00084D61" w:rsidRPr="00084D61" w:rsidRDefault="00084D61" w:rsidP="00AE3F37">
      <w:pPr>
        <w:pStyle w:val="a6"/>
        <w:numPr>
          <w:ilvl w:val="0"/>
          <w:numId w:val="68"/>
        </w:numPr>
        <w:jc w:val="both"/>
        <w:rPr>
          <w:rFonts w:ascii="Times New Roman" w:hAnsi="Times New Roman" w:cs="Times New Roman"/>
          <w:bCs/>
        </w:rPr>
      </w:pPr>
      <w:r w:rsidRPr="00084D61">
        <w:rPr>
          <w:rFonts w:ascii="Times New Roman" w:hAnsi="Times New Roman" w:cs="Times New Roman"/>
          <w:bCs/>
        </w:rPr>
        <w:t>поддерживать у детей желание играть в подвижные игры вместе с педагогом в небольших подгруппах;</w:t>
      </w:r>
    </w:p>
    <w:p w:rsidR="00084D61" w:rsidRPr="00084D61" w:rsidRDefault="00084D61" w:rsidP="00AE3F37">
      <w:pPr>
        <w:pStyle w:val="a6"/>
        <w:numPr>
          <w:ilvl w:val="0"/>
          <w:numId w:val="68"/>
        </w:numPr>
        <w:jc w:val="both"/>
        <w:rPr>
          <w:rFonts w:ascii="Times New Roman" w:hAnsi="Times New Roman" w:cs="Times New Roman"/>
          <w:bCs/>
        </w:rPr>
      </w:pPr>
      <w:r w:rsidRPr="00084D61">
        <w:rPr>
          <w:rFonts w:ascii="Times New Roman" w:hAnsi="Times New Roman" w:cs="Times New Roman"/>
          <w:bCs/>
        </w:rPr>
        <w:t>формировать интерес и положительное отношение к выполнению физических упражнений, совместным двигательным действиям;</w:t>
      </w:r>
    </w:p>
    <w:p w:rsidR="00084D61" w:rsidRDefault="00084D61" w:rsidP="00AE3F37">
      <w:pPr>
        <w:pStyle w:val="a6"/>
        <w:numPr>
          <w:ilvl w:val="0"/>
          <w:numId w:val="68"/>
        </w:numPr>
        <w:jc w:val="both"/>
        <w:rPr>
          <w:rFonts w:ascii="Times New Roman" w:hAnsi="Times New Roman" w:cs="Times New Roman"/>
          <w:bCs/>
        </w:rPr>
      </w:pPr>
      <w:r w:rsidRPr="00084D61">
        <w:rPr>
          <w:rFonts w:ascii="Times New Roman" w:hAnsi="Times New Roman" w:cs="Times New Roman"/>
          <w:bCs/>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AF48E2" w:rsidRPr="00084D61" w:rsidRDefault="00AF48E2" w:rsidP="00AF48E2">
      <w:pPr>
        <w:pStyle w:val="a6"/>
        <w:ind w:left="720"/>
        <w:jc w:val="both"/>
        <w:rPr>
          <w:rFonts w:ascii="Times New Roman" w:hAnsi="Times New Roman" w:cs="Times New Roman"/>
          <w:bCs/>
        </w:rPr>
      </w:pPr>
    </w:p>
    <w:p w:rsidR="00084D61" w:rsidRPr="00F46371" w:rsidRDefault="00084D61" w:rsidP="00AF48E2">
      <w:pPr>
        <w:pStyle w:val="a6"/>
        <w:jc w:val="center"/>
        <w:rPr>
          <w:rFonts w:ascii="Times New Roman" w:hAnsi="Times New Roman" w:cs="Times New Roman"/>
          <w:b/>
          <w:bCs/>
        </w:rPr>
      </w:pPr>
      <w:r w:rsidRPr="00F46371">
        <w:rPr>
          <w:rFonts w:ascii="Times New Roman" w:hAnsi="Times New Roman" w:cs="Times New Roman"/>
          <w:b/>
          <w:bCs/>
        </w:rPr>
        <w:t>Содержание образовательной деятельности.</w:t>
      </w:r>
    </w:p>
    <w:p w:rsidR="00084D61" w:rsidRPr="00084D61" w:rsidRDefault="00084D61" w:rsidP="00F46371">
      <w:pPr>
        <w:pStyle w:val="a6"/>
        <w:jc w:val="both"/>
        <w:rPr>
          <w:rFonts w:ascii="Times New Roman" w:hAnsi="Times New Roman" w:cs="Times New Roman"/>
          <w:bCs/>
        </w:rPr>
      </w:pPr>
      <w:r w:rsidRPr="00084D61">
        <w:rPr>
          <w:rFonts w:ascii="Times New Roman" w:hAnsi="Times New Roman" w:cs="Times New Roman"/>
          <w:bCs/>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084D61" w:rsidRPr="00084D61" w:rsidRDefault="00084D61" w:rsidP="00F46371">
      <w:pPr>
        <w:pStyle w:val="a6"/>
        <w:jc w:val="both"/>
        <w:rPr>
          <w:rFonts w:ascii="Times New Roman" w:hAnsi="Times New Roman" w:cs="Times New Roman"/>
          <w:bCs/>
        </w:rPr>
      </w:pPr>
      <w:r w:rsidRPr="00084D61">
        <w:rPr>
          <w:rFonts w:ascii="Times New Roman" w:hAnsi="Times New Roman" w:cs="Times New Roman"/>
          <w:bCs/>
        </w:rPr>
        <w:lastRenderedPageBreak/>
        <w:t>Основная гимнастика (основные движени</w:t>
      </w:r>
      <w:r w:rsidR="00F46371">
        <w:rPr>
          <w:rFonts w:ascii="Times New Roman" w:hAnsi="Times New Roman" w:cs="Times New Roman"/>
          <w:bCs/>
        </w:rPr>
        <w:t xml:space="preserve">я, общеразвивающие упражнения). </w:t>
      </w:r>
      <w:r w:rsidRPr="00084D61">
        <w:rPr>
          <w:rFonts w:ascii="Times New Roman" w:hAnsi="Times New Roman" w:cs="Times New Roman"/>
          <w:bCs/>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084D61" w:rsidRPr="00F46371" w:rsidRDefault="00084D61" w:rsidP="00F46371">
      <w:pPr>
        <w:pStyle w:val="a6"/>
        <w:jc w:val="both"/>
        <w:rPr>
          <w:rFonts w:ascii="Times New Roman" w:hAnsi="Times New Roman" w:cs="Times New Roman"/>
          <w:bCs/>
          <w:i/>
          <w:color w:val="auto"/>
        </w:rPr>
      </w:pPr>
      <w:r w:rsidRPr="00F46371">
        <w:rPr>
          <w:rFonts w:ascii="Times New Roman" w:hAnsi="Times New Roman" w:cs="Times New Roman"/>
          <w:bCs/>
          <w:i/>
          <w:color w:val="auto"/>
        </w:rPr>
        <w:t>Основные движения.</w:t>
      </w:r>
    </w:p>
    <w:p w:rsidR="00084D61" w:rsidRPr="00084D61" w:rsidRDefault="00084D61" w:rsidP="00F46371">
      <w:pPr>
        <w:pStyle w:val="a6"/>
        <w:jc w:val="both"/>
        <w:rPr>
          <w:rFonts w:ascii="Times New Roman" w:hAnsi="Times New Roman" w:cs="Times New Roman"/>
          <w:bCs/>
        </w:rPr>
      </w:pPr>
      <w:r w:rsidRPr="00F46371">
        <w:rPr>
          <w:rFonts w:ascii="Times New Roman" w:hAnsi="Times New Roman" w:cs="Times New Roman"/>
          <w:bCs/>
          <w:i/>
        </w:rPr>
        <w:t>Бросание, катание, ловля.</w:t>
      </w:r>
      <w:r w:rsidRPr="00084D61">
        <w:rPr>
          <w:rFonts w:ascii="Times New Roman" w:hAnsi="Times New Roman" w:cs="Times New Roman"/>
          <w:bCs/>
        </w:rPr>
        <w:t xml:space="preserve"> Скатывание мяча по наклонной доске; прокатывание мяча педагогу и друг другу двумя руками стоя и сидя (расстояние 50- 100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ребенка с расстояния 1-1,5 м; ловля мяча, брошенного педагогом с расстояния до 1 м.</w:t>
      </w:r>
    </w:p>
    <w:p w:rsidR="00084D61" w:rsidRPr="00084D61" w:rsidRDefault="00084D61" w:rsidP="00F46371">
      <w:pPr>
        <w:pStyle w:val="a6"/>
        <w:jc w:val="both"/>
        <w:rPr>
          <w:rFonts w:ascii="Times New Roman" w:hAnsi="Times New Roman" w:cs="Times New Roman"/>
          <w:bCs/>
        </w:rPr>
      </w:pPr>
      <w:r w:rsidRPr="00084D61">
        <w:rPr>
          <w:rFonts w:ascii="Times New Roman" w:hAnsi="Times New Roman" w:cs="Times New Roman"/>
          <w:bCs/>
          <w:i/>
          <w:u w:val="single"/>
        </w:rPr>
        <w:t>Ползание и лазанье.</w:t>
      </w:r>
      <w:r w:rsidRPr="00084D61">
        <w:rPr>
          <w:rFonts w:ascii="Times New Roman" w:hAnsi="Times New Roman" w:cs="Times New Roman"/>
          <w:bCs/>
        </w:rPr>
        <w:t xml:space="preserve"> Ползание на животе, на четвереньках до погремушки (флажка) 3-4 м (взяв ее, встать, выпрямиться), по доске, лежащей на полу, по наклонной доске, приподнятой одним концом на 20-30 см; по гимнастической скамейке; </w:t>
      </w:r>
      <w:proofErr w:type="spellStart"/>
      <w:r w:rsidRPr="00084D61">
        <w:rPr>
          <w:rFonts w:ascii="Times New Roman" w:hAnsi="Times New Roman" w:cs="Times New Roman"/>
          <w:bCs/>
        </w:rPr>
        <w:t>проползание</w:t>
      </w:r>
      <w:proofErr w:type="spellEnd"/>
      <w:r w:rsidRPr="00084D61">
        <w:rPr>
          <w:rFonts w:ascii="Times New Roman" w:hAnsi="Times New Roman" w:cs="Times New Roman"/>
          <w:bCs/>
        </w:rPr>
        <w:t xml:space="preserve"> под дугой (30-40 см); влезание на лесенку-стремянку и спуск с нее произвольным способом.</w:t>
      </w:r>
    </w:p>
    <w:p w:rsidR="00084D61" w:rsidRPr="00084D61" w:rsidRDefault="00084D61" w:rsidP="00F46371">
      <w:pPr>
        <w:pStyle w:val="a6"/>
        <w:jc w:val="both"/>
        <w:rPr>
          <w:rFonts w:ascii="Times New Roman" w:hAnsi="Times New Roman" w:cs="Times New Roman"/>
          <w:bCs/>
        </w:rPr>
      </w:pPr>
      <w:r w:rsidRPr="00F46371">
        <w:rPr>
          <w:rFonts w:ascii="Times New Roman" w:hAnsi="Times New Roman" w:cs="Times New Roman"/>
          <w:bCs/>
          <w:i/>
        </w:rPr>
        <w:t>Ходьба.</w:t>
      </w:r>
      <w:r w:rsidRPr="00084D61">
        <w:rPr>
          <w:rFonts w:ascii="Times New Roman" w:hAnsi="Times New Roman" w:cs="Times New Roman"/>
          <w:bCs/>
        </w:rPr>
        <w:t xml:space="preserve">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 врассыпную и в заданном направлении; между предметами; по кругу по одному и парами, взявшись за руки.</w:t>
      </w:r>
    </w:p>
    <w:p w:rsidR="00084D61" w:rsidRPr="00084D61" w:rsidRDefault="00084D61" w:rsidP="00F46371">
      <w:pPr>
        <w:pStyle w:val="a6"/>
        <w:jc w:val="both"/>
        <w:rPr>
          <w:rFonts w:ascii="Times New Roman" w:hAnsi="Times New Roman" w:cs="Times New Roman"/>
          <w:bCs/>
        </w:rPr>
      </w:pPr>
      <w:r w:rsidRPr="00F46371">
        <w:rPr>
          <w:rFonts w:ascii="Times New Roman" w:hAnsi="Times New Roman" w:cs="Times New Roman"/>
          <w:bCs/>
          <w:i/>
        </w:rPr>
        <w:t>Бег.</w:t>
      </w:r>
      <w:r w:rsidRPr="00F46371">
        <w:rPr>
          <w:rFonts w:ascii="Times New Roman" w:hAnsi="Times New Roman" w:cs="Times New Roman"/>
          <w:bCs/>
        </w:rPr>
        <w:t xml:space="preserve"> </w:t>
      </w:r>
      <w:r w:rsidRPr="00084D61">
        <w:rPr>
          <w:rFonts w:ascii="Times New Roman" w:hAnsi="Times New Roman" w:cs="Times New Roman"/>
          <w:bCs/>
        </w:rPr>
        <w:t>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 медленный бег на расстояние 40–80 м.</w:t>
      </w:r>
    </w:p>
    <w:p w:rsidR="00084D61" w:rsidRPr="00084D61" w:rsidRDefault="00084D61" w:rsidP="00F46371">
      <w:pPr>
        <w:pStyle w:val="a6"/>
        <w:jc w:val="both"/>
        <w:rPr>
          <w:rFonts w:ascii="Times New Roman" w:hAnsi="Times New Roman" w:cs="Times New Roman"/>
          <w:bCs/>
        </w:rPr>
      </w:pPr>
      <w:r w:rsidRPr="00F46371">
        <w:rPr>
          <w:rFonts w:ascii="Times New Roman" w:hAnsi="Times New Roman" w:cs="Times New Roman"/>
          <w:bCs/>
          <w:i/>
        </w:rPr>
        <w:t>Прыжки.</w:t>
      </w:r>
      <w:r w:rsidRPr="00084D61">
        <w:rPr>
          <w:rFonts w:ascii="Times New Roman" w:hAnsi="Times New Roman" w:cs="Times New Roman"/>
          <w:bCs/>
        </w:rPr>
        <w:t xml:space="preserve">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ребенка на 10-15 см.</w:t>
      </w:r>
    </w:p>
    <w:p w:rsidR="00084D61" w:rsidRPr="00084D61" w:rsidRDefault="00084D61" w:rsidP="00F46371">
      <w:pPr>
        <w:pStyle w:val="a6"/>
        <w:jc w:val="both"/>
        <w:rPr>
          <w:rFonts w:ascii="Times New Roman" w:hAnsi="Times New Roman" w:cs="Times New Roman"/>
          <w:bCs/>
        </w:rPr>
      </w:pPr>
      <w:r w:rsidRPr="00F46371">
        <w:rPr>
          <w:rFonts w:ascii="Times New Roman" w:hAnsi="Times New Roman" w:cs="Times New Roman"/>
          <w:bCs/>
          <w:i/>
        </w:rPr>
        <w:t>Упражнение в равновесии.</w:t>
      </w:r>
      <w:r w:rsidRPr="00084D61">
        <w:rPr>
          <w:rFonts w:ascii="Times New Roman" w:hAnsi="Times New Roman" w:cs="Times New Roman"/>
          <w:bCs/>
          <w:i/>
          <w:u w:val="single"/>
        </w:rPr>
        <w:t xml:space="preserve"> </w:t>
      </w:r>
      <w:r w:rsidRPr="00084D61">
        <w:rPr>
          <w:rFonts w:ascii="Times New Roman" w:hAnsi="Times New Roman" w:cs="Times New Roman"/>
          <w:bCs/>
        </w:rPr>
        <w:t>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084D61" w:rsidRPr="00084D61" w:rsidRDefault="00084D61" w:rsidP="00F46371">
      <w:pPr>
        <w:pStyle w:val="a6"/>
        <w:jc w:val="both"/>
        <w:rPr>
          <w:rFonts w:ascii="Times New Roman" w:hAnsi="Times New Roman" w:cs="Times New Roman"/>
          <w:bCs/>
        </w:rPr>
      </w:pPr>
      <w:r w:rsidRPr="00F46371">
        <w:rPr>
          <w:rFonts w:ascii="Times New Roman" w:hAnsi="Times New Roman" w:cs="Times New Roman"/>
          <w:bCs/>
          <w:i/>
        </w:rPr>
        <w:t>Общеразвивающие упражнения</w:t>
      </w:r>
      <w:r w:rsidRPr="00F46371">
        <w:rPr>
          <w:rFonts w:ascii="Times New Roman" w:hAnsi="Times New Roman" w:cs="Times New Roman"/>
          <w:bCs/>
        </w:rPr>
        <w:t>.</w:t>
      </w:r>
      <w:r w:rsidRPr="00084D61">
        <w:rPr>
          <w:rFonts w:ascii="Times New Roman" w:hAnsi="Times New Roman" w:cs="Times New Roman"/>
          <w:bCs/>
        </w:rPr>
        <w:t xml:space="preserve"> 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 в том числе, сидя на стуле или на скамейке.</w:t>
      </w:r>
    </w:p>
    <w:p w:rsidR="00084D61" w:rsidRPr="00084D61" w:rsidRDefault="00084D61" w:rsidP="00F46371">
      <w:pPr>
        <w:pStyle w:val="a6"/>
        <w:jc w:val="both"/>
        <w:rPr>
          <w:rFonts w:ascii="Times New Roman" w:hAnsi="Times New Roman" w:cs="Times New Roman"/>
          <w:bCs/>
        </w:rPr>
      </w:pPr>
      <w:r w:rsidRPr="00084D61">
        <w:rPr>
          <w:rFonts w:ascii="Times New Roman" w:hAnsi="Times New Roman" w:cs="Times New Roman"/>
          <w:bCs/>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084D61" w:rsidRPr="00084D61" w:rsidRDefault="00084D61" w:rsidP="00F46371">
      <w:pPr>
        <w:pStyle w:val="a6"/>
        <w:jc w:val="both"/>
        <w:rPr>
          <w:rFonts w:ascii="Times New Roman" w:hAnsi="Times New Roman" w:cs="Times New Roman"/>
          <w:bCs/>
        </w:rPr>
      </w:pPr>
      <w:r w:rsidRPr="00084D61">
        <w:rPr>
          <w:rFonts w:ascii="Times New Roman" w:hAnsi="Times New Roman" w:cs="Times New Roman"/>
          <w:bCs/>
        </w:rP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084D61" w:rsidRPr="00084D61" w:rsidRDefault="00084D61" w:rsidP="00F46371">
      <w:pPr>
        <w:pStyle w:val="a6"/>
        <w:jc w:val="both"/>
        <w:rPr>
          <w:rFonts w:ascii="Times New Roman" w:hAnsi="Times New Roman" w:cs="Times New Roman"/>
          <w:bCs/>
        </w:rPr>
      </w:pPr>
      <w:r w:rsidRPr="00084D61">
        <w:rPr>
          <w:rFonts w:ascii="Times New Roman" w:hAnsi="Times New Roman" w:cs="Times New Roman"/>
          <w:bCs/>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w:t>
      </w:r>
    </w:p>
    <w:p w:rsidR="00084D61" w:rsidRPr="00084D61" w:rsidRDefault="00084D61" w:rsidP="00F46371">
      <w:pPr>
        <w:pStyle w:val="a6"/>
        <w:jc w:val="both"/>
        <w:rPr>
          <w:rFonts w:ascii="Times New Roman" w:hAnsi="Times New Roman" w:cs="Times New Roman"/>
          <w:bCs/>
        </w:rPr>
      </w:pPr>
      <w:r w:rsidRPr="00FB2921">
        <w:rPr>
          <w:rFonts w:ascii="Times New Roman" w:hAnsi="Times New Roman" w:cs="Times New Roman"/>
          <w:bCs/>
          <w:i/>
        </w:rPr>
        <w:t>Музыкально-ритмические упражнения.</w:t>
      </w:r>
      <w:r w:rsidRPr="00084D61">
        <w:rPr>
          <w:rFonts w:ascii="Times New Roman" w:hAnsi="Times New Roman" w:cs="Times New Roman"/>
          <w:bCs/>
        </w:rPr>
        <w:t xml:space="preserve"> Отдельные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084D61" w:rsidRPr="00084D61" w:rsidRDefault="00084D61" w:rsidP="00F46371">
      <w:pPr>
        <w:pStyle w:val="a6"/>
        <w:jc w:val="both"/>
        <w:rPr>
          <w:rFonts w:ascii="Times New Roman" w:hAnsi="Times New Roman" w:cs="Times New Roman"/>
          <w:bCs/>
        </w:rPr>
      </w:pPr>
      <w:r w:rsidRPr="00FB2921">
        <w:rPr>
          <w:rFonts w:ascii="Times New Roman" w:hAnsi="Times New Roman" w:cs="Times New Roman"/>
          <w:bCs/>
          <w:i/>
          <w:color w:val="auto"/>
        </w:rPr>
        <w:t>Подвижные игры.</w:t>
      </w:r>
      <w:r w:rsidRPr="00FB2921">
        <w:rPr>
          <w:rFonts w:ascii="Times New Roman" w:hAnsi="Times New Roman" w:cs="Times New Roman"/>
          <w:bCs/>
          <w:color w:val="auto"/>
        </w:rPr>
        <w:t xml:space="preserve"> </w:t>
      </w:r>
      <w:r w:rsidRPr="00084D61">
        <w:rPr>
          <w:rFonts w:ascii="Times New Roman" w:hAnsi="Times New Roman" w:cs="Times New Roman"/>
          <w:bCs/>
        </w:rPr>
        <w:t xml:space="preserve">Педагог развивает и поддерживает у детей желание играть в подвижные игры с простым содержанием, с текстом, с включением музыкально- 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w:t>
      </w:r>
      <w:r w:rsidRPr="00084D61">
        <w:rPr>
          <w:rFonts w:ascii="Times New Roman" w:hAnsi="Times New Roman" w:cs="Times New Roman"/>
          <w:bCs/>
        </w:rPr>
        <w:lastRenderedPageBreak/>
        <w:t>(попрыгать, как зайчики, помахать крылышками, как птичка, походить как лошадка, поклевать зернышки, как цыплята, и т. п.).</w:t>
      </w:r>
    </w:p>
    <w:p w:rsidR="00084D61" w:rsidRPr="00084D61" w:rsidRDefault="00084D61" w:rsidP="00F46371">
      <w:pPr>
        <w:pStyle w:val="a6"/>
        <w:jc w:val="both"/>
        <w:rPr>
          <w:rFonts w:ascii="Times New Roman" w:hAnsi="Times New Roman" w:cs="Times New Roman"/>
          <w:bCs/>
        </w:rPr>
      </w:pPr>
      <w:r w:rsidRPr="00084D61">
        <w:rPr>
          <w:rFonts w:ascii="Times New Roman" w:hAnsi="Times New Roman" w:cs="Times New Roman"/>
          <w:bCs/>
        </w:rPr>
        <w:t>Педагог формирует у детей полезные привычки и элементарные культурно- 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084D61" w:rsidRPr="00084D61" w:rsidRDefault="00084D61" w:rsidP="00F46371">
      <w:pPr>
        <w:pStyle w:val="a6"/>
        <w:jc w:val="both"/>
        <w:rPr>
          <w:rFonts w:ascii="Times New Roman" w:hAnsi="Times New Roman" w:cs="Times New Roman"/>
          <w:bCs/>
        </w:rPr>
      </w:pPr>
    </w:p>
    <w:p w:rsidR="00084D61" w:rsidRPr="00FB2921" w:rsidRDefault="00FB2921" w:rsidP="00FB2921">
      <w:pPr>
        <w:pStyle w:val="a6"/>
        <w:jc w:val="center"/>
        <w:rPr>
          <w:rFonts w:ascii="Times New Roman" w:hAnsi="Times New Roman" w:cs="Times New Roman"/>
          <w:b/>
          <w:bCs/>
        </w:rPr>
      </w:pPr>
      <w:r w:rsidRPr="00FB2921">
        <w:rPr>
          <w:rFonts w:ascii="Times New Roman" w:hAnsi="Times New Roman" w:cs="Times New Roman"/>
          <w:b/>
          <w:bCs/>
        </w:rPr>
        <w:t>о</w:t>
      </w:r>
      <w:r w:rsidR="00084D61" w:rsidRPr="00FB2921">
        <w:rPr>
          <w:rFonts w:ascii="Times New Roman" w:hAnsi="Times New Roman" w:cs="Times New Roman"/>
          <w:b/>
          <w:bCs/>
        </w:rPr>
        <w:t>т 3 лет до 4 лет.</w:t>
      </w:r>
      <w:r w:rsidR="00084D61" w:rsidRPr="00FB2921">
        <w:rPr>
          <w:rFonts w:ascii="Times New Roman" w:hAnsi="Times New Roman" w:cs="Times New Roman"/>
          <w:b/>
        </w:rPr>
        <w:t xml:space="preserve"> </w:t>
      </w:r>
      <w:r>
        <w:rPr>
          <w:rFonts w:ascii="Times New Roman" w:hAnsi="Times New Roman" w:cs="Times New Roman"/>
          <w:b/>
          <w:bCs/>
        </w:rPr>
        <w:t>(</w:t>
      </w:r>
      <w:r w:rsidR="00084D61" w:rsidRPr="00FB2921">
        <w:rPr>
          <w:rFonts w:ascii="Times New Roman" w:hAnsi="Times New Roman" w:cs="Times New Roman"/>
          <w:b/>
          <w:bCs/>
        </w:rPr>
        <w:t>ФОП ДО, п.22.4</w:t>
      </w:r>
      <w:r>
        <w:rPr>
          <w:rFonts w:ascii="Times New Roman" w:hAnsi="Times New Roman" w:cs="Times New Roman"/>
          <w:b/>
          <w:bCs/>
        </w:rPr>
        <w:t>)</w:t>
      </w:r>
    </w:p>
    <w:p w:rsidR="00084D61" w:rsidRPr="00084D61" w:rsidRDefault="00084D61" w:rsidP="00F46371">
      <w:pPr>
        <w:pStyle w:val="a6"/>
        <w:jc w:val="both"/>
        <w:rPr>
          <w:rFonts w:ascii="Times New Roman" w:hAnsi="Times New Roman" w:cs="Times New Roman"/>
          <w:bCs/>
          <w:i/>
        </w:rPr>
      </w:pPr>
      <w:r w:rsidRPr="00084D61">
        <w:rPr>
          <w:rFonts w:ascii="Times New Roman" w:hAnsi="Times New Roman" w:cs="Times New Roman"/>
          <w:bCs/>
          <w:i/>
        </w:rPr>
        <w:t>Основные задачи образовательной деятельности в области физического развития:</w:t>
      </w:r>
    </w:p>
    <w:p w:rsidR="00084D61" w:rsidRPr="00084D61" w:rsidRDefault="00084D61" w:rsidP="00AE3F37">
      <w:pPr>
        <w:pStyle w:val="a6"/>
        <w:numPr>
          <w:ilvl w:val="0"/>
          <w:numId w:val="69"/>
        </w:numPr>
        <w:jc w:val="both"/>
        <w:rPr>
          <w:rFonts w:ascii="Times New Roman" w:hAnsi="Times New Roman" w:cs="Times New Roman"/>
          <w:bCs/>
        </w:rPr>
      </w:pPr>
      <w:r w:rsidRPr="00084D61">
        <w:rPr>
          <w:rFonts w:ascii="Times New Roman" w:hAnsi="Times New Roman" w:cs="Times New Roman"/>
          <w:bCs/>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084D61" w:rsidRPr="00084D61" w:rsidRDefault="00084D61" w:rsidP="00AE3F37">
      <w:pPr>
        <w:pStyle w:val="a6"/>
        <w:numPr>
          <w:ilvl w:val="0"/>
          <w:numId w:val="69"/>
        </w:numPr>
        <w:jc w:val="both"/>
        <w:rPr>
          <w:rFonts w:ascii="Times New Roman" w:hAnsi="Times New Roman" w:cs="Times New Roman"/>
          <w:bCs/>
        </w:rPr>
      </w:pPr>
      <w:r w:rsidRPr="00084D61">
        <w:rPr>
          <w:rFonts w:ascii="Times New Roman" w:hAnsi="Times New Roman" w:cs="Times New Roman"/>
          <w:bCs/>
        </w:rPr>
        <w:t>развивать психофизические качества, ориентировку в пространстве, координацию, равновесие, способность быстро реагировать на сигнал;</w:t>
      </w:r>
    </w:p>
    <w:p w:rsidR="00084D61" w:rsidRPr="00084D61" w:rsidRDefault="00084D61" w:rsidP="00AE3F37">
      <w:pPr>
        <w:pStyle w:val="a6"/>
        <w:numPr>
          <w:ilvl w:val="0"/>
          <w:numId w:val="69"/>
        </w:numPr>
        <w:jc w:val="both"/>
        <w:rPr>
          <w:rFonts w:ascii="Times New Roman" w:hAnsi="Times New Roman" w:cs="Times New Roman"/>
          <w:bCs/>
        </w:rPr>
      </w:pPr>
      <w:r w:rsidRPr="00084D61">
        <w:rPr>
          <w:rFonts w:ascii="Times New Roman" w:hAnsi="Times New Roman" w:cs="Times New Roman"/>
          <w:bCs/>
        </w:rPr>
        <w:t>формировать интерес и положительное отношение к занятиям физической культурой и активному отдыху, воспитывать самостоятельность;</w:t>
      </w:r>
    </w:p>
    <w:p w:rsidR="00084D61" w:rsidRPr="00084D61" w:rsidRDefault="00084D61" w:rsidP="00AE3F37">
      <w:pPr>
        <w:pStyle w:val="a6"/>
        <w:numPr>
          <w:ilvl w:val="0"/>
          <w:numId w:val="69"/>
        </w:numPr>
        <w:jc w:val="both"/>
        <w:rPr>
          <w:rFonts w:ascii="Times New Roman" w:hAnsi="Times New Roman" w:cs="Times New Roman"/>
          <w:bCs/>
        </w:rPr>
      </w:pPr>
      <w:r w:rsidRPr="00084D61">
        <w:rPr>
          <w:rFonts w:ascii="Times New Roman" w:hAnsi="Times New Roman" w:cs="Times New Roman"/>
          <w:bCs/>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084D61" w:rsidRPr="00084D61" w:rsidRDefault="00084D61" w:rsidP="00AE3F37">
      <w:pPr>
        <w:pStyle w:val="a6"/>
        <w:numPr>
          <w:ilvl w:val="0"/>
          <w:numId w:val="69"/>
        </w:numPr>
        <w:jc w:val="both"/>
        <w:rPr>
          <w:rFonts w:ascii="Times New Roman" w:hAnsi="Times New Roman" w:cs="Times New Roman"/>
          <w:bCs/>
        </w:rPr>
      </w:pPr>
      <w:r w:rsidRPr="00084D61">
        <w:rPr>
          <w:rFonts w:ascii="Times New Roman" w:hAnsi="Times New Roman" w:cs="Times New Roman"/>
          <w:bCs/>
        </w:rPr>
        <w:t>закреплять культурно-гигиенические навыки и навыки самообслуживания, формируя полезные привычки, приобщая к здоровому образу жизни.</w:t>
      </w:r>
    </w:p>
    <w:p w:rsidR="00084D61" w:rsidRPr="00FB2921" w:rsidRDefault="00084D61" w:rsidP="00FB2921">
      <w:pPr>
        <w:pStyle w:val="a6"/>
        <w:jc w:val="center"/>
        <w:rPr>
          <w:rFonts w:ascii="Times New Roman" w:hAnsi="Times New Roman" w:cs="Times New Roman"/>
          <w:b/>
          <w:bCs/>
        </w:rPr>
      </w:pPr>
      <w:r w:rsidRPr="00FB2921">
        <w:rPr>
          <w:rFonts w:ascii="Times New Roman" w:hAnsi="Times New Roman" w:cs="Times New Roman"/>
          <w:b/>
          <w:bCs/>
        </w:rPr>
        <w:t>Содержание образовательной деятельности.</w:t>
      </w:r>
    </w:p>
    <w:p w:rsidR="00084D61" w:rsidRPr="00084D61" w:rsidRDefault="00084D61" w:rsidP="00F46371">
      <w:pPr>
        <w:pStyle w:val="a6"/>
        <w:jc w:val="both"/>
        <w:rPr>
          <w:rFonts w:ascii="Times New Roman" w:hAnsi="Times New Roman" w:cs="Times New Roman"/>
          <w:bCs/>
        </w:rPr>
      </w:pPr>
      <w:r w:rsidRPr="00084D61">
        <w:rPr>
          <w:rFonts w:ascii="Times New Roman" w:hAnsi="Times New Roman" w:cs="Times New Roman"/>
          <w:bCs/>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084D61" w:rsidRPr="00084D61" w:rsidRDefault="00084D61" w:rsidP="00F46371">
      <w:pPr>
        <w:pStyle w:val="a6"/>
        <w:jc w:val="both"/>
        <w:rPr>
          <w:rFonts w:ascii="Times New Roman" w:hAnsi="Times New Roman" w:cs="Times New Roman"/>
          <w:bCs/>
        </w:rPr>
      </w:pPr>
      <w:r w:rsidRPr="00084D61">
        <w:rPr>
          <w:rFonts w:ascii="Times New Roman" w:hAnsi="Times New Roman" w:cs="Times New Roman"/>
          <w:bCs/>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084D61" w:rsidRPr="00084D61" w:rsidRDefault="00084D61" w:rsidP="00F46371">
      <w:pPr>
        <w:pStyle w:val="a6"/>
        <w:jc w:val="both"/>
        <w:rPr>
          <w:rFonts w:ascii="Times New Roman" w:hAnsi="Times New Roman" w:cs="Times New Roman"/>
          <w:bCs/>
        </w:rPr>
      </w:pPr>
      <w:r w:rsidRPr="00084D61">
        <w:rPr>
          <w:rFonts w:ascii="Times New Roman" w:hAnsi="Times New Roman" w:cs="Times New Roman"/>
          <w:bCs/>
        </w:rPr>
        <w:t>Основная гимнастика (основные движения, общеразвивающие и строевые упражнения).</w:t>
      </w:r>
    </w:p>
    <w:p w:rsidR="00084D61" w:rsidRPr="00084D61" w:rsidRDefault="00084D61" w:rsidP="00F46371">
      <w:pPr>
        <w:pStyle w:val="a6"/>
        <w:jc w:val="both"/>
        <w:rPr>
          <w:rFonts w:ascii="Times New Roman" w:hAnsi="Times New Roman" w:cs="Times New Roman"/>
          <w:bCs/>
        </w:rPr>
      </w:pPr>
      <w:r w:rsidRPr="00084D61">
        <w:rPr>
          <w:rFonts w:ascii="Times New Roman" w:hAnsi="Times New Roman" w:cs="Times New Roman"/>
          <w:bCs/>
        </w:rPr>
        <w:t>В процессе обучения основным движениям педагог организует выполнение детьми разнообразных упражнений.</w:t>
      </w:r>
    </w:p>
    <w:p w:rsidR="00084D61" w:rsidRPr="00FB2921" w:rsidRDefault="00084D61" w:rsidP="00696ED9">
      <w:pPr>
        <w:pStyle w:val="a6"/>
        <w:jc w:val="both"/>
        <w:rPr>
          <w:rFonts w:ascii="Times New Roman" w:hAnsi="Times New Roman" w:cs="Times New Roman"/>
          <w:bCs/>
          <w:i/>
          <w:color w:val="auto"/>
        </w:rPr>
      </w:pPr>
      <w:r w:rsidRPr="00FB2921">
        <w:rPr>
          <w:rFonts w:ascii="Times New Roman" w:hAnsi="Times New Roman" w:cs="Times New Roman"/>
          <w:bCs/>
          <w:i/>
          <w:color w:val="auto"/>
        </w:rPr>
        <w:t>Основные движения.</w:t>
      </w:r>
    </w:p>
    <w:p w:rsidR="00084D61" w:rsidRPr="00084D61" w:rsidRDefault="00084D61" w:rsidP="00696ED9">
      <w:pPr>
        <w:pStyle w:val="a6"/>
        <w:jc w:val="both"/>
        <w:rPr>
          <w:rFonts w:ascii="Times New Roman" w:hAnsi="Times New Roman" w:cs="Times New Roman"/>
          <w:bCs/>
        </w:rPr>
      </w:pPr>
      <w:r w:rsidRPr="00FB2921">
        <w:rPr>
          <w:rFonts w:ascii="Times New Roman" w:hAnsi="Times New Roman" w:cs="Times New Roman"/>
          <w:bCs/>
          <w:i/>
        </w:rPr>
        <w:t>Бросание, катание, ловля, метание</w:t>
      </w:r>
      <w:r w:rsidRPr="00FB2921">
        <w:rPr>
          <w:rFonts w:ascii="Times New Roman" w:hAnsi="Times New Roman" w:cs="Times New Roman"/>
          <w:bCs/>
        </w:rPr>
        <w:t>.</w:t>
      </w:r>
      <w:r w:rsidRPr="00084D61">
        <w:rPr>
          <w:rFonts w:ascii="Times New Roman" w:hAnsi="Times New Roman" w:cs="Times New Roman"/>
          <w:bCs/>
        </w:rPr>
        <w:t xml:space="preserve">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084D61" w:rsidRPr="00084D61" w:rsidRDefault="00084D61" w:rsidP="00696ED9">
      <w:pPr>
        <w:pStyle w:val="a6"/>
        <w:jc w:val="both"/>
        <w:rPr>
          <w:rFonts w:ascii="Times New Roman" w:hAnsi="Times New Roman" w:cs="Times New Roman"/>
          <w:bCs/>
        </w:rPr>
      </w:pPr>
      <w:r w:rsidRPr="00FB2921">
        <w:rPr>
          <w:rFonts w:ascii="Times New Roman" w:hAnsi="Times New Roman" w:cs="Times New Roman"/>
          <w:bCs/>
          <w:i/>
        </w:rPr>
        <w:t>Ползание, лазанье.</w:t>
      </w:r>
      <w:r w:rsidRPr="00084D61">
        <w:rPr>
          <w:rFonts w:ascii="Times New Roman" w:hAnsi="Times New Roman" w:cs="Times New Roman"/>
          <w:bCs/>
        </w:rPr>
        <w:t xml:space="preserve"> Ползание на четвереньках на расстояние 4-5-6 м до кегли (взять ее, встать, выпрямиться, поднять двумя руками над головой); по гимнастической скамейке, за катящимся мячом; </w:t>
      </w:r>
      <w:proofErr w:type="spellStart"/>
      <w:r w:rsidRPr="00084D61">
        <w:rPr>
          <w:rFonts w:ascii="Times New Roman" w:hAnsi="Times New Roman" w:cs="Times New Roman"/>
          <w:bCs/>
        </w:rPr>
        <w:t>проползание</w:t>
      </w:r>
      <w:proofErr w:type="spellEnd"/>
      <w:r w:rsidRPr="00084D61">
        <w:rPr>
          <w:rFonts w:ascii="Times New Roman" w:hAnsi="Times New Roman" w:cs="Times New Roman"/>
          <w:bCs/>
        </w:rPr>
        <w:t xml:space="preserve"> на четвереньках под 3- 4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084D61">
        <w:rPr>
          <w:rFonts w:ascii="Times New Roman" w:hAnsi="Times New Roman" w:cs="Times New Roman"/>
          <w:bCs/>
        </w:rPr>
        <w:t>подлезание</w:t>
      </w:r>
      <w:proofErr w:type="spellEnd"/>
      <w:r w:rsidRPr="00084D61">
        <w:rPr>
          <w:rFonts w:ascii="Times New Roman" w:hAnsi="Times New Roman" w:cs="Times New Roman"/>
          <w:bCs/>
        </w:rPr>
        <w:t xml:space="preserve"> </w:t>
      </w:r>
      <w:r w:rsidRPr="00084D61">
        <w:rPr>
          <w:rFonts w:ascii="Times New Roman" w:hAnsi="Times New Roman" w:cs="Times New Roman"/>
          <w:bCs/>
        </w:rPr>
        <w:lastRenderedPageBreak/>
        <w:t>под дугу, не касаясь руками пола.</w:t>
      </w:r>
    </w:p>
    <w:p w:rsidR="00084D61" w:rsidRPr="00084D61" w:rsidRDefault="00084D61" w:rsidP="00696ED9">
      <w:pPr>
        <w:pStyle w:val="a6"/>
        <w:jc w:val="both"/>
        <w:rPr>
          <w:rFonts w:ascii="Times New Roman" w:hAnsi="Times New Roman" w:cs="Times New Roman"/>
          <w:bCs/>
        </w:rPr>
      </w:pPr>
      <w:r w:rsidRPr="00FB2921">
        <w:rPr>
          <w:rFonts w:ascii="Times New Roman" w:hAnsi="Times New Roman" w:cs="Times New Roman"/>
          <w:bCs/>
          <w:i/>
        </w:rPr>
        <w:t>Ходьба.</w:t>
      </w:r>
      <w:r w:rsidRPr="00084D61">
        <w:rPr>
          <w:rFonts w:ascii="Times New Roman" w:hAnsi="Times New Roman" w:cs="Times New Roman"/>
          <w:bCs/>
        </w:rPr>
        <w:t xml:space="preserve"> Ходьба в заданном направлении, небольшими группами, друг за другом по ориентирам (по прямой, по кругу, обходя предметы, врассыпную,</w:t>
      </w:r>
    </w:p>
    <w:p w:rsidR="00084D61" w:rsidRPr="00084D61" w:rsidRDefault="00084D61" w:rsidP="00696ED9">
      <w:pPr>
        <w:pStyle w:val="a6"/>
        <w:jc w:val="both"/>
        <w:rPr>
          <w:rFonts w:ascii="Times New Roman" w:hAnsi="Times New Roman" w:cs="Times New Roman"/>
          <w:bCs/>
        </w:rPr>
      </w:pPr>
      <w:r w:rsidRPr="00084D61">
        <w:rPr>
          <w:rFonts w:ascii="Times New Roman" w:hAnsi="Times New Roman" w:cs="Times New Roman"/>
          <w:bCs/>
        </w:rPr>
        <w:t>«змейкой»,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084D61" w:rsidRPr="00084D61" w:rsidRDefault="00084D61" w:rsidP="00696ED9">
      <w:pPr>
        <w:pStyle w:val="a6"/>
        <w:jc w:val="both"/>
        <w:rPr>
          <w:rFonts w:ascii="Times New Roman" w:hAnsi="Times New Roman" w:cs="Times New Roman"/>
          <w:bCs/>
        </w:rPr>
      </w:pPr>
      <w:r w:rsidRPr="00FB2921">
        <w:rPr>
          <w:rFonts w:ascii="Times New Roman" w:hAnsi="Times New Roman" w:cs="Times New Roman"/>
          <w:bCs/>
          <w:i/>
        </w:rPr>
        <w:t>Бег.</w:t>
      </w:r>
      <w:r w:rsidRPr="00084D61">
        <w:rPr>
          <w:rFonts w:ascii="Times New Roman" w:hAnsi="Times New Roman" w:cs="Times New Roman"/>
          <w:bCs/>
        </w:rPr>
        <w:t xml:space="preserve">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10- 15 м; медленный бег 120-150 м.</w:t>
      </w:r>
    </w:p>
    <w:p w:rsidR="00084D61" w:rsidRPr="00084D61" w:rsidRDefault="00084D61" w:rsidP="004B1863">
      <w:pPr>
        <w:pStyle w:val="a6"/>
        <w:jc w:val="both"/>
        <w:rPr>
          <w:rFonts w:ascii="Times New Roman" w:hAnsi="Times New Roman" w:cs="Times New Roman"/>
          <w:bCs/>
        </w:rPr>
      </w:pPr>
      <w:r w:rsidRPr="00FB2921">
        <w:rPr>
          <w:rFonts w:ascii="Times New Roman" w:hAnsi="Times New Roman" w:cs="Times New Roman"/>
          <w:bCs/>
          <w:i/>
        </w:rPr>
        <w:t>Прыжки.</w:t>
      </w:r>
      <w:r w:rsidRPr="00084D61">
        <w:rPr>
          <w:rFonts w:ascii="Times New Roman" w:hAnsi="Times New Roman" w:cs="Times New Roman"/>
          <w:bCs/>
        </w:rPr>
        <w:t xml:space="preserve"> Прыжки на двух и на одной ноге; на месте, продвигаясь вперед на 2- 3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084D61" w:rsidRPr="00084D61" w:rsidRDefault="00084D61" w:rsidP="004B1863">
      <w:pPr>
        <w:pStyle w:val="a6"/>
        <w:jc w:val="both"/>
        <w:rPr>
          <w:rFonts w:ascii="Times New Roman" w:hAnsi="Times New Roman" w:cs="Times New Roman"/>
          <w:bCs/>
        </w:rPr>
      </w:pPr>
      <w:r w:rsidRPr="00FB2921">
        <w:rPr>
          <w:rFonts w:ascii="Times New Roman" w:hAnsi="Times New Roman" w:cs="Times New Roman"/>
          <w:bCs/>
          <w:i/>
        </w:rPr>
        <w:t>Упражнение в равновесии</w:t>
      </w:r>
      <w:r w:rsidRPr="00FB2921">
        <w:rPr>
          <w:rFonts w:ascii="Times New Roman" w:hAnsi="Times New Roman" w:cs="Times New Roman"/>
          <w:bCs/>
        </w:rPr>
        <w:t>.</w:t>
      </w:r>
      <w:r w:rsidRPr="00084D61">
        <w:rPr>
          <w:rFonts w:ascii="Times New Roman" w:hAnsi="Times New Roman" w:cs="Times New Roman"/>
          <w:bCs/>
        </w:rPr>
        <w:t xml:space="preserve">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084D61" w:rsidRPr="00084D61" w:rsidRDefault="00084D61" w:rsidP="004B1863">
      <w:pPr>
        <w:pStyle w:val="a6"/>
        <w:jc w:val="both"/>
        <w:rPr>
          <w:rFonts w:ascii="Times New Roman" w:hAnsi="Times New Roman" w:cs="Times New Roman"/>
          <w:bCs/>
        </w:rPr>
      </w:pPr>
      <w:r w:rsidRPr="00FB2921">
        <w:rPr>
          <w:rFonts w:ascii="Times New Roman" w:hAnsi="Times New Roman" w:cs="Times New Roman"/>
          <w:bCs/>
          <w:i/>
        </w:rPr>
        <w:t>Общеразвивающие упражнения</w:t>
      </w:r>
      <w:r w:rsidRPr="00FB2921">
        <w:rPr>
          <w:rFonts w:ascii="Times New Roman" w:hAnsi="Times New Roman" w:cs="Times New Roman"/>
          <w:bCs/>
        </w:rPr>
        <w:t>.</w:t>
      </w:r>
      <w:r w:rsidRPr="00084D61">
        <w:rPr>
          <w:rFonts w:ascii="Times New Roman" w:hAnsi="Times New Roman" w:cs="Times New Roman"/>
          <w:bCs/>
        </w:rPr>
        <w:t xml:space="preserve"> 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w:t>
      </w:r>
    </w:p>
    <w:p w:rsidR="00084D61" w:rsidRPr="00084D61" w:rsidRDefault="00084D61" w:rsidP="004B1863">
      <w:pPr>
        <w:pStyle w:val="a6"/>
        <w:jc w:val="both"/>
        <w:rPr>
          <w:rFonts w:ascii="Times New Roman" w:hAnsi="Times New Roman" w:cs="Times New Roman"/>
          <w:bCs/>
        </w:rPr>
      </w:pPr>
      <w:r w:rsidRPr="00084D61">
        <w:rPr>
          <w:rFonts w:ascii="Times New Roman" w:hAnsi="Times New Roman" w:cs="Times New Roman"/>
          <w:bCs/>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084D61" w:rsidRPr="00084D61" w:rsidRDefault="00084D61" w:rsidP="004B1863">
      <w:pPr>
        <w:pStyle w:val="a6"/>
        <w:jc w:val="both"/>
        <w:rPr>
          <w:rFonts w:ascii="Times New Roman" w:hAnsi="Times New Roman" w:cs="Times New Roman"/>
          <w:bCs/>
        </w:rPr>
      </w:pPr>
      <w:r w:rsidRPr="00084D61">
        <w:rPr>
          <w:rFonts w:ascii="Times New Roman" w:hAnsi="Times New Roman" w:cs="Times New Roman"/>
          <w:bCs/>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084D61" w:rsidRPr="00084D61" w:rsidRDefault="00084D61" w:rsidP="00FB2921">
      <w:pPr>
        <w:pStyle w:val="a6"/>
        <w:jc w:val="both"/>
        <w:rPr>
          <w:rFonts w:ascii="Times New Roman" w:hAnsi="Times New Roman" w:cs="Times New Roman"/>
          <w:bCs/>
        </w:rPr>
      </w:pPr>
      <w:r w:rsidRPr="00084D61">
        <w:rPr>
          <w:rFonts w:ascii="Times New Roman" w:hAnsi="Times New Roman" w:cs="Times New Roman"/>
          <w:bCs/>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084D61" w:rsidRPr="00084D61" w:rsidRDefault="00084D61" w:rsidP="00FB2921">
      <w:pPr>
        <w:pStyle w:val="a6"/>
        <w:jc w:val="both"/>
        <w:rPr>
          <w:rFonts w:ascii="Times New Roman" w:hAnsi="Times New Roman" w:cs="Times New Roman"/>
          <w:bCs/>
        </w:rPr>
      </w:pPr>
      <w:r w:rsidRPr="00FB2921">
        <w:rPr>
          <w:rFonts w:ascii="Times New Roman" w:hAnsi="Times New Roman" w:cs="Times New Roman"/>
          <w:bCs/>
          <w:i/>
        </w:rPr>
        <w:t>Музыкально-ритмические упражнения</w:t>
      </w:r>
      <w:r w:rsidRPr="00FB2921">
        <w:rPr>
          <w:rFonts w:ascii="Times New Roman" w:hAnsi="Times New Roman" w:cs="Times New Roman"/>
          <w:bCs/>
        </w:rPr>
        <w:t>.</w:t>
      </w:r>
      <w:r w:rsidRPr="00084D61">
        <w:rPr>
          <w:rFonts w:ascii="Times New Roman" w:hAnsi="Times New Roman" w:cs="Times New Roman"/>
          <w:bCs/>
        </w:rPr>
        <w:t xml:space="preserve"> Отдельные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т.д.).</w:t>
      </w:r>
    </w:p>
    <w:p w:rsidR="00084D61" w:rsidRPr="00084D61" w:rsidRDefault="00084D61" w:rsidP="00FB2921">
      <w:pPr>
        <w:pStyle w:val="a6"/>
        <w:jc w:val="both"/>
        <w:rPr>
          <w:rFonts w:ascii="Times New Roman" w:hAnsi="Times New Roman" w:cs="Times New Roman"/>
          <w:bCs/>
        </w:rPr>
      </w:pPr>
      <w:r w:rsidRPr="00FB2921">
        <w:rPr>
          <w:rFonts w:ascii="Times New Roman" w:hAnsi="Times New Roman" w:cs="Times New Roman"/>
          <w:bCs/>
          <w:i/>
          <w:color w:val="auto"/>
        </w:rPr>
        <w:t>Строевые упражнения.</w:t>
      </w:r>
      <w:r w:rsidRPr="00FB2921">
        <w:rPr>
          <w:rFonts w:ascii="Times New Roman" w:hAnsi="Times New Roman" w:cs="Times New Roman"/>
          <w:bCs/>
          <w:color w:val="auto"/>
        </w:rPr>
        <w:t xml:space="preserve"> </w:t>
      </w:r>
      <w:r w:rsidRPr="00084D61">
        <w:rPr>
          <w:rFonts w:ascii="Times New Roman" w:hAnsi="Times New Roman" w:cs="Times New Roman"/>
          <w:bCs/>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084D61" w:rsidRPr="00084D61" w:rsidRDefault="00084D61" w:rsidP="00FB2921">
      <w:pPr>
        <w:pStyle w:val="a6"/>
        <w:jc w:val="both"/>
        <w:rPr>
          <w:rFonts w:ascii="Times New Roman" w:hAnsi="Times New Roman" w:cs="Times New Roman"/>
          <w:bCs/>
        </w:rPr>
      </w:pPr>
      <w:r w:rsidRPr="00FB2921">
        <w:rPr>
          <w:rFonts w:ascii="Times New Roman" w:hAnsi="Times New Roman" w:cs="Times New Roman"/>
          <w:bCs/>
          <w:i/>
          <w:color w:val="auto"/>
        </w:rPr>
        <w:t>Подвижные игры.</w:t>
      </w:r>
      <w:r w:rsidRPr="00FB2921">
        <w:rPr>
          <w:rFonts w:ascii="Times New Roman" w:hAnsi="Times New Roman" w:cs="Times New Roman"/>
          <w:bCs/>
          <w:color w:val="auto"/>
        </w:rPr>
        <w:t xml:space="preserve"> </w:t>
      </w:r>
      <w:r w:rsidRPr="00084D61">
        <w:rPr>
          <w:rFonts w:ascii="Times New Roman" w:hAnsi="Times New Roman" w:cs="Times New Roman"/>
          <w:bCs/>
        </w:rPr>
        <w:t>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084D61" w:rsidRPr="00084D61" w:rsidRDefault="00084D61" w:rsidP="00FB2921">
      <w:pPr>
        <w:pStyle w:val="a6"/>
        <w:jc w:val="both"/>
        <w:rPr>
          <w:rFonts w:ascii="Times New Roman" w:hAnsi="Times New Roman" w:cs="Times New Roman"/>
          <w:bCs/>
        </w:rPr>
      </w:pPr>
      <w:r w:rsidRPr="006219F4">
        <w:rPr>
          <w:rFonts w:ascii="Times New Roman" w:hAnsi="Times New Roman" w:cs="Times New Roman"/>
          <w:bCs/>
          <w:i/>
          <w:color w:val="auto"/>
        </w:rPr>
        <w:t>Спортивные упражнения.</w:t>
      </w:r>
      <w:r w:rsidRPr="006219F4">
        <w:rPr>
          <w:rFonts w:ascii="Times New Roman" w:hAnsi="Times New Roman" w:cs="Times New Roman"/>
          <w:bCs/>
          <w:color w:val="auto"/>
        </w:rPr>
        <w:t xml:space="preserve"> </w:t>
      </w:r>
      <w:r w:rsidRPr="00084D61">
        <w:rPr>
          <w:rFonts w:ascii="Times New Roman" w:hAnsi="Times New Roman" w:cs="Times New Roman"/>
          <w:bCs/>
        </w:rPr>
        <w:t xml:space="preserve">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w:t>
      </w:r>
      <w:r w:rsidRPr="00084D61">
        <w:rPr>
          <w:rFonts w:ascii="Times New Roman" w:hAnsi="Times New Roman" w:cs="Times New Roman"/>
          <w:bCs/>
        </w:rPr>
        <w:lastRenderedPageBreak/>
        <w:t>условий, а также региональных и климатических особенностей.</w:t>
      </w:r>
    </w:p>
    <w:p w:rsidR="00084D61" w:rsidRPr="00084D61" w:rsidRDefault="00084D61" w:rsidP="00FB2921">
      <w:pPr>
        <w:pStyle w:val="a6"/>
        <w:jc w:val="both"/>
        <w:rPr>
          <w:rFonts w:ascii="Times New Roman" w:hAnsi="Times New Roman" w:cs="Times New Roman"/>
          <w:bCs/>
        </w:rPr>
      </w:pPr>
      <w:r w:rsidRPr="006219F4">
        <w:rPr>
          <w:rFonts w:ascii="Times New Roman" w:hAnsi="Times New Roman" w:cs="Times New Roman"/>
          <w:bCs/>
          <w:i/>
        </w:rPr>
        <w:t>Катание на санках</w:t>
      </w:r>
      <w:r w:rsidRPr="006219F4">
        <w:rPr>
          <w:rFonts w:ascii="Times New Roman" w:hAnsi="Times New Roman" w:cs="Times New Roman"/>
          <w:bCs/>
        </w:rPr>
        <w:t>:</w:t>
      </w:r>
      <w:r w:rsidRPr="00084D61">
        <w:rPr>
          <w:rFonts w:ascii="Times New Roman" w:hAnsi="Times New Roman" w:cs="Times New Roman"/>
          <w:bCs/>
        </w:rPr>
        <w:t xml:space="preserve"> по прямой, перевозя игрушки или друг друга, и самостоятельно с невысокой горки.</w:t>
      </w:r>
    </w:p>
    <w:p w:rsidR="00084D61" w:rsidRPr="00084D61" w:rsidRDefault="00084D61" w:rsidP="00FB2921">
      <w:pPr>
        <w:pStyle w:val="a6"/>
        <w:jc w:val="both"/>
        <w:rPr>
          <w:rFonts w:ascii="Times New Roman" w:hAnsi="Times New Roman" w:cs="Times New Roman"/>
          <w:bCs/>
        </w:rPr>
      </w:pPr>
      <w:r w:rsidRPr="006219F4">
        <w:rPr>
          <w:rFonts w:ascii="Times New Roman" w:hAnsi="Times New Roman" w:cs="Times New Roman"/>
          <w:bCs/>
          <w:i/>
        </w:rPr>
        <w:t>Ходьба на лыжах</w:t>
      </w:r>
      <w:r w:rsidRPr="006219F4">
        <w:rPr>
          <w:rFonts w:ascii="Times New Roman" w:hAnsi="Times New Roman" w:cs="Times New Roman"/>
          <w:bCs/>
        </w:rPr>
        <w:t>:</w:t>
      </w:r>
      <w:r w:rsidRPr="00084D61">
        <w:rPr>
          <w:rFonts w:ascii="Times New Roman" w:hAnsi="Times New Roman" w:cs="Times New Roman"/>
          <w:bCs/>
        </w:rPr>
        <w:t xml:space="preserve"> по прямой, ровной лыжне ступающим и скользящим шагом, с поворотами переступанием.</w:t>
      </w:r>
    </w:p>
    <w:p w:rsidR="00084D61" w:rsidRPr="00084D61" w:rsidRDefault="00084D61" w:rsidP="00FB2921">
      <w:pPr>
        <w:pStyle w:val="a6"/>
        <w:jc w:val="both"/>
        <w:rPr>
          <w:rFonts w:ascii="Times New Roman" w:hAnsi="Times New Roman" w:cs="Times New Roman"/>
          <w:bCs/>
        </w:rPr>
      </w:pPr>
      <w:r w:rsidRPr="006219F4">
        <w:rPr>
          <w:rFonts w:ascii="Times New Roman" w:hAnsi="Times New Roman" w:cs="Times New Roman"/>
          <w:bCs/>
          <w:i/>
        </w:rPr>
        <w:t>Катание на трехколесном велосипеде</w:t>
      </w:r>
      <w:r w:rsidRPr="006219F4">
        <w:rPr>
          <w:rFonts w:ascii="Times New Roman" w:hAnsi="Times New Roman" w:cs="Times New Roman"/>
          <w:bCs/>
        </w:rPr>
        <w:t>:</w:t>
      </w:r>
      <w:r w:rsidRPr="00084D61">
        <w:rPr>
          <w:rFonts w:ascii="Times New Roman" w:hAnsi="Times New Roman" w:cs="Times New Roman"/>
          <w:bCs/>
        </w:rPr>
        <w:t xml:space="preserve"> по прямой, по кругу, с поворотами направо, налево.</w:t>
      </w:r>
    </w:p>
    <w:p w:rsidR="00084D61" w:rsidRPr="00084D61" w:rsidRDefault="00084D61" w:rsidP="00FB2921">
      <w:pPr>
        <w:pStyle w:val="a6"/>
        <w:jc w:val="both"/>
        <w:rPr>
          <w:rFonts w:ascii="Times New Roman" w:hAnsi="Times New Roman" w:cs="Times New Roman"/>
          <w:bCs/>
        </w:rPr>
      </w:pPr>
      <w:r w:rsidRPr="006219F4">
        <w:rPr>
          <w:rFonts w:ascii="Times New Roman" w:hAnsi="Times New Roman" w:cs="Times New Roman"/>
          <w:bCs/>
          <w:i/>
        </w:rPr>
        <w:t>Плавание: погружение в воду</w:t>
      </w:r>
      <w:r w:rsidRPr="006219F4">
        <w:rPr>
          <w:rFonts w:ascii="Times New Roman" w:hAnsi="Times New Roman" w:cs="Times New Roman"/>
          <w:bCs/>
        </w:rPr>
        <w:t>,</w:t>
      </w:r>
      <w:r w:rsidRPr="00084D61">
        <w:rPr>
          <w:rFonts w:ascii="Times New Roman" w:hAnsi="Times New Roman" w:cs="Times New Roman"/>
          <w:bCs/>
        </w:rPr>
        <w:t xml:space="preserve"> ходьба и бег в воде прямо и по кругу, игры с плавающими игрушками в воде.</w:t>
      </w:r>
    </w:p>
    <w:p w:rsidR="00084D61" w:rsidRPr="00084D61" w:rsidRDefault="00084D61" w:rsidP="006219F4">
      <w:pPr>
        <w:pStyle w:val="a6"/>
        <w:jc w:val="both"/>
        <w:rPr>
          <w:rFonts w:ascii="Times New Roman" w:hAnsi="Times New Roman" w:cs="Times New Roman"/>
          <w:bCs/>
        </w:rPr>
      </w:pPr>
      <w:r w:rsidRPr="006219F4">
        <w:rPr>
          <w:rFonts w:ascii="Times New Roman" w:hAnsi="Times New Roman" w:cs="Times New Roman"/>
          <w:bCs/>
          <w:i/>
        </w:rPr>
        <w:t>Формирование</w:t>
      </w:r>
      <w:r w:rsidRPr="006219F4">
        <w:rPr>
          <w:rFonts w:ascii="Times New Roman" w:hAnsi="Times New Roman" w:cs="Times New Roman"/>
          <w:bCs/>
        </w:rPr>
        <w:t xml:space="preserve"> </w:t>
      </w:r>
      <w:r w:rsidRPr="006219F4">
        <w:rPr>
          <w:rFonts w:ascii="Times New Roman" w:hAnsi="Times New Roman" w:cs="Times New Roman"/>
          <w:bCs/>
          <w:i/>
        </w:rPr>
        <w:t>основ здорового образа жизни.</w:t>
      </w:r>
      <w:r w:rsidRPr="00084D61">
        <w:rPr>
          <w:rFonts w:ascii="Times New Roman" w:hAnsi="Times New Roman" w:cs="Times New Roman"/>
          <w:bCs/>
        </w:rPr>
        <w:t xml:space="preserve">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084D61" w:rsidRPr="00084D61" w:rsidRDefault="00084D61" w:rsidP="006219F4">
      <w:pPr>
        <w:pStyle w:val="a6"/>
        <w:jc w:val="both"/>
        <w:rPr>
          <w:rFonts w:ascii="Times New Roman" w:hAnsi="Times New Roman" w:cs="Times New Roman"/>
          <w:bCs/>
        </w:rPr>
      </w:pPr>
      <w:r w:rsidRPr="006219F4">
        <w:rPr>
          <w:rFonts w:ascii="Times New Roman" w:hAnsi="Times New Roman" w:cs="Times New Roman"/>
          <w:bCs/>
          <w:i/>
          <w:color w:val="auto"/>
        </w:rPr>
        <w:t>Активный отдых.</w:t>
      </w:r>
      <w:r w:rsidRPr="006219F4">
        <w:rPr>
          <w:rFonts w:ascii="Times New Roman" w:hAnsi="Times New Roman" w:cs="Times New Roman"/>
          <w:bCs/>
        </w:rPr>
        <w:t xml:space="preserve"> </w:t>
      </w:r>
      <w:r w:rsidRPr="00084D61">
        <w:rPr>
          <w:rFonts w:ascii="Times New Roman" w:hAnsi="Times New Roman" w:cs="Times New Roman"/>
          <w:bCs/>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084D61" w:rsidRPr="00084D61" w:rsidRDefault="00084D61" w:rsidP="006219F4">
      <w:pPr>
        <w:pStyle w:val="a6"/>
        <w:jc w:val="both"/>
        <w:rPr>
          <w:rFonts w:ascii="Times New Roman" w:hAnsi="Times New Roman" w:cs="Times New Roman"/>
          <w:bCs/>
        </w:rPr>
      </w:pPr>
      <w:r w:rsidRPr="006219F4">
        <w:rPr>
          <w:rFonts w:ascii="Times New Roman" w:hAnsi="Times New Roman" w:cs="Times New Roman"/>
          <w:bCs/>
          <w:i/>
        </w:rPr>
        <w:t>Дни здоровь</w:t>
      </w:r>
      <w:r w:rsidRPr="00120C33">
        <w:rPr>
          <w:rFonts w:ascii="Times New Roman" w:hAnsi="Times New Roman" w:cs="Times New Roman"/>
          <w:bCs/>
          <w:i/>
        </w:rPr>
        <w:t>я.</w:t>
      </w:r>
      <w:r w:rsidRPr="00120C33">
        <w:rPr>
          <w:rFonts w:ascii="Times New Roman" w:hAnsi="Times New Roman" w:cs="Times New Roman"/>
          <w:bCs/>
        </w:rPr>
        <w:t xml:space="preserve"> </w:t>
      </w:r>
      <w:r w:rsidRPr="00084D61">
        <w:rPr>
          <w:rFonts w:ascii="Times New Roman" w:hAnsi="Times New Roman" w:cs="Times New Roman"/>
          <w:bCs/>
        </w:rPr>
        <w:t>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084D61" w:rsidRPr="00084D61" w:rsidRDefault="00084D61" w:rsidP="006219F4">
      <w:pPr>
        <w:pStyle w:val="a6"/>
        <w:jc w:val="both"/>
        <w:rPr>
          <w:rFonts w:ascii="Times New Roman" w:hAnsi="Times New Roman" w:cs="Times New Roman"/>
          <w:bCs/>
        </w:rPr>
      </w:pPr>
    </w:p>
    <w:p w:rsidR="00084D61" w:rsidRPr="006219F4" w:rsidRDefault="006219F4" w:rsidP="00885727">
      <w:pPr>
        <w:pStyle w:val="a6"/>
        <w:jc w:val="center"/>
        <w:rPr>
          <w:rFonts w:ascii="Times New Roman" w:hAnsi="Times New Roman" w:cs="Times New Roman"/>
          <w:b/>
          <w:bCs/>
        </w:rPr>
      </w:pPr>
      <w:r w:rsidRPr="006219F4">
        <w:rPr>
          <w:rFonts w:ascii="Times New Roman" w:hAnsi="Times New Roman" w:cs="Times New Roman"/>
          <w:b/>
          <w:bCs/>
        </w:rPr>
        <w:t>о</w:t>
      </w:r>
      <w:r w:rsidR="00084D61" w:rsidRPr="006219F4">
        <w:rPr>
          <w:rFonts w:ascii="Times New Roman" w:hAnsi="Times New Roman" w:cs="Times New Roman"/>
          <w:b/>
          <w:bCs/>
        </w:rPr>
        <w:t>т 4 лет до 5 лет.</w:t>
      </w:r>
      <w:r w:rsidR="00084D61" w:rsidRPr="006219F4">
        <w:rPr>
          <w:rFonts w:ascii="Times New Roman" w:hAnsi="Times New Roman" w:cs="Times New Roman"/>
          <w:b/>
        </w:rPr>
        <w:t xml:space="preserve"> </w:t>
      </w:r>
      <w:r w:rsidRPr="006219F4">
        <w:rPr>
          <w:rFonts w:ascii="Times New Roman" w:hAnsi="Times New Roman" w:cs="Times New Roman"/>
          <w:b/>
          <w:bCs/>
        </w:rPr>
        <w:t>(</w:t>
      </w:r>
      <w:r w:rsidR="00084D61" w:rsidRPr="006219F4">
        <w:rPr>
          <w:rFonts w:ascii="Times New Roman" w:hAnsi="Times New Roman" w:cs="Times New Roman"/>
          <w:b/>
          <w:bCs/>
        </w:rPr>
        <w:t>ФОП ДО, п.22.5</w:t>
      </w:r>
      <w:r w:rsidRPr="006219F4">
        <w:rPr>
          <w:rFonts w:ascii="Times New Roman" w:hAnsi="Times New Roman" w:cs="Times New Roman"/>
          <w:b/>
          <w:bCs/>
        </w:rPr>
        <w:t>)</w:t>
      </w:r>
    </w:p>
    <w:p w:rsidR="00084D61" w:rsidRPr="00084D61" w:rsidRDefault="00084D61" w:rsidP="006219F4">
      <w:pPr>
        <w:pStyle w:val="a6"/>
        <w:jc w:val="both"/>
        <w:rPr>
          <w:rFonts w:ascii="Times New Roman" w:hAnsi="Times New Roman" w:cs="Times New Roman"/>
          <w:bCs/>
          <w:i/>
        </w:rPr>
      </w:pPr>
      <w:r w:rsidRPr="00084D61">
        <w:rPr>
          <w:rFonts w:ascii="Times New Roman" w:hAnsi="Times New Roman" w:cs="Times New Roman"/>
          <w:bCs/>
          <w:i/>
        </w:rPr>
        <w:t>Основные задачи образовательной деятельности в области физического развития:</w:t>
      </w:r>
    </w:p>
    <w:p w:rsidR="00084D61" w:rsidRPr="00084D61" w:rsidRDefault="00084D61" w:rsidP="00AE3F37">
      <w:pPr>
        <w:pStyle w:val="a6"/>
        <w:numPr>
          <w:ilvl w:val="0"/>
          <w:numId w:val="70"/>
        </w:numPr>
        <w:jc w:val="both"/>
        <w:rPr>
          <w:rFonts w:ascii="Times New Roman" w:hAnsi="Times New Roman" w:cs="Times New Roman"/>
          <w:bCs/>
        </w:rPr>
      </w:pPr>
      <w:r w:rsidRPr="00084D61">
        <w:rPr>
          <w:rFonts w:ascii="Times New Roman" w:hAnsi="Times New Roman" w:cs="Times New Roman"/>
          <w:bCs/>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084D61" w:rsidRPr="00084D61" w:rsidRDefault="00084D61" w:rsidP="00AE3F37">
      <w:pPr>
        <w:pStyle w:val="a6"/>
        <w:numPr>
          <w:ilvl w:val="0"/>
          <w:numId w:val="70"/>
        </w:numPr>
        <w:jc w:val="both"/>
        <w:rPr>
          <w:rFonts w:ascii="Times New Roman" w:hAnsi="Times New Roman" w:cs="Times New Roman"/>
          <w:bCs/>
        </w:rPr>
      </w:pPr>
      <w:r w:rsidRPr="00084D61">
        <w:rPr>
          <w:rFonts w:ascii="Times New Roman" w:hAnsi="Times New Roman" w:cs="Times New Roman"/>
          <w:bCs/>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084D61" w:rsidRPr="00084D61" w:rsidRDefault="00084D61" w:rsidP="00AE3F37">
      <w:pPr>
        <w:pStyle w:val="a6"/>
        <w:numPr>
          <w:ilvl w:val="0"/>
          <w:numId w:val="70"/>
        </w:numPr>
        <w:jc w:val="both"/>
        <w:rPr>
          <w:rFonts w:ascii="Times New Roman" w:hAnsi="Times New Roman" w:cs="Times New Roman"/>
          <w:bCs/>
        </w:rPr>
      </w:pPr>
      <w:r w:rsidRPr="00084D61">
        <w:rPr>
          <w:rFonts w:ascii="Times New Roman" w:hAnsi="Times New Roman" w:cs="Times New Roman"/>
          <w:bCs/>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084D61" w:rsidRPr="00084D61" w:rsidRDefault="00084D61" w:rsidP="00AE3F37">
      <w:pPr>
        <w:pStyle w:val="a6"/>
        <w:numPr>
          <w:ilvl w:val="0"/>
          <w:numId w:val="70"/>
        </w:numPr>
        <w:jc w:val="both"/>
        <w:rPr>
          <w:rFonts w:ascii="Times New Roman" w:hAnsi="Times New Roman" w:cs="Times New Roman"/>
          <w:bCs/>
        </w:rPr>
      </w:pPr>
      <w:r w:rsidRPr="00084D61">
        <w:rPr>
          <w:rFonts w:ascii="Times New Roman" w:hAnsi="Times New Roman" w:cs="Times New Roman"/>
          <w:bCs/>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084D61" w:rsidRPr="00084D61" w:rsidRDefault="00084D61" w:rsidP="00AE3F37">
      <w:pPr>
        <w:pStyle w:val="a6"/>
        <w:numPr>
          <w:ilvl w:val="0"/>
          <w:numId w:val="70"/>
        </w:numPr>
        <w:jc w:val="both"/>
        <w:rPr>
          <w:rFonts w:ascii="Times New Roman" w:hAnsi="Times New Roman" w:cs="Times New Roman"/>
          <w:bCs/>
        </w:rPr>
      </w:pPr>
      <w:r w:rsidRPr="00084D61">
        <w:rPr>
          <w:rFonts w:ascii="Times New Roman" w:hAnsi="Times New Roman" w:cs="Times New Roman"/>
          <w:bCs/>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084D61" w:rsidRPr="00084D61" w:rsidRDefault="00084D61" w:rsidP="00AE3F37">
      <w:pPr>
        <w:pStyle w:val="a6"/>
        <w:numPr>
          <w:ilvl w:val="0"/>
          <w:numId w:val="70"/>
        </w:numPr>
        <w:jc w:val="both"/>
        <w:rPr>
          <w:rFonts w:ascii="Times New Roman" w:hAnsi="Times New Roman" w:cs="Times New Roman"/>
          <w:bCs/>
        </w:rPr>
      </w:pPr>
      <w:r w:rsidRPr="00084D61">
        <w:rPr>
          <w:rFonts w:ascii="Times New Roman" w:hAnsi="Times New Roman" w:cs="Times New Roman"/>
          <w:bCs/>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084D61" w:rsidRPr="00120C33" w:rsidRDefault="00084D61" w:rsidP="00C969F4">
      <w:pPr>
        <w:pStyle w:val="a6"/>
        <w:jc w:val="center"/>
        <w:rPr>
          <w:rFonts w:ascii="Times New Roman" w:hAnsi="Times New Roman" w:cs="Times New Roman"/>
          <w:b/>
          <w:bCs/>
        </w:rPr>
      </w:pPr>
      <w:r w:rsidRPr="00120C33">
        <w:rPr>
          <w:rFonts w:ascii="Times New Roman" w:hAnsi="Times New Roman" w:cs="Times New Roman"/>
          <w:b/>
          <w:bCs/>
        </w:rPr>
        <w:t>Содержание образовательной деятельности.</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Основная гимнастика (основные движения, общеразвивающие и строевые упражнения).</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 xml:space="preserve">Педагог обучает разнообразным упражнениям, которые дети могут переносить в самостоятельную </w:t>
      </w:r>
      <w:r w:rsidRPr="00084D61">
        <w:rPr>
          <w:rFonts w:ascii="Times New Roman" w:hAnsi="Times New Roman" w:cs="Times New Roman"/>
          <w:bCs/>
        </w:rPr>
        <w:lastRenderedPageBreak/>
        <w:t>двигательную деятельность.</w:t>
      </w:r>
    </w:p>
    <w:p w:rsidR="00084D61" w:rsidRPr="00C969F4" w:rsidRDefault="00084D61" w:rsidP="006219F4">
      <w:pPr>
        <w:pStyle w:val="a6"/>
        <w:jc w:val="both"/>
        <w:rPr>
          <w:rFonts w:ascii="Times New Roman" w:hAnsi="Times New Roman" w:cs="Times New Roman"/>
          <w:bCs/>
          <w:i/>
          <w:color w:val="auto"/>
        </w:rPr>
      </w:pPr>
      <w:r w:rsidRPr="00C969F4">
        <w:rPr>
          <w:rFonts w:ascii="Times New Roman" w:hAnsi="Times New Roman" w:cs="Times New Roman"/>
          <w:bCs/>
          <w:i/>
          <w:color w:val="auto"/>
        </w:rPr>
        <w:t>Основные движения.</w:t>
      </w:r>
    </w:p>
    <w:p w:rsidR="00084D61" w:rsidRPr="00084D61" w:rsidRDefault="00084D61" w:rsidP="006219F4">
      <w:pPr>
        <w:pStyle w:val="a6"/>
        <w:jc w:val="both"/>
        <w:rPr>
          <w:rFonts w:ascii="Times New Roman" w:hAnsi="Times New Roman" w:cs="Times New Roman"/>
          <w:bCs/>
        </w:rPr>
      </w:pPr>
      <w:r w:rsidRPr="00C969F4">
        <w:rPr>
          <w:rFonts w:ascii="Times New Roman" w:hAnsi="Times New Roman" w:cs="Times New Roman"/>
          <w:bCs/>
          <w:i/>
        </w:rPr>
        <w:t>Бросание, катание, ловля, метание</w:t>
      </w:r>
      <w:r w:rsidRPr="00C969F4">
        <w:rPr>
          <w:rFonts w:ascii="Times New Roman" w:hAnsi="Times New Roman" w:cs="Times New Roman"/>
          <w:bCs/>
        </w:rPr>
        <w:t>.</w:t>
      </w:r>
      <w:r w:rsidRPr="00084D61">
        <w:rPr>
          <w:rFonts w:ascii="Times New Roman" w:hAnsi="Times New Roman" w:cs="Times New Roman"/>
          <w:bCs/>
        </w:rPr>
        <w:t xml:space="preserve">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084D61" w:rsidRPr="00084D61" w:rsidRDefault="00084D61" w:rsidP="006219F4">
      <w:pPr>
        <w:pStyle w:val="a6"/>
        <w:jc w:val="both"/>
        <w:rPr>
          <w:rFonts w:ascii="Times New Roman" w:hAnsi="Times New Roman" w:cs="Times New Roman"/>
          <w:bCs/>
        </w:rPr>
      </w:pPr>
      <w:r w:rsidRPr="00C969F4">
        <w:rPr>
          <w:rFonts w:ascii="Times New Roman" w:hAnsi="Times New Roman" w:cs="Times New Roman"/>
          <w:bCs/>
          <w:i/>
        </w:rPr>
        <w:t>Ползание, лазанье.</w:t>
      </w:r>
      <w:r w:rsidRPr="00084D61">
        <w:rPr>
          <w:rFonts w:ascii="Times New Roman" w:hAnsi="Times New Roman" w:cs="Times New Roman"/>
          <w:bCs/>
        </w:rPr>
        <w:t xml:space="preserve">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084D61">
        <w:rPr>
          <w:rFonts w:ascii="Times New Roman" w:hAnsi="Times New Roman" w:cs="Times New Roman"/>
          <w:bCs/>
        </w:rPr>
        <w:t>проползание</w:t>
      </w:r>
      <w:proofErr w:type="spellEnd"/>
      <w:r w:rsidRPr="00084D61">
        <w:rPr>
          <w:rFonts w:ascii="Times New Roman" w:hAnsi="Times New Roman" w:cs="Times New Roman"/>
          <w:bCs/>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rsidRPr="00084D61">
        <w:rPr>
          <w:rFonts w:ascii="Times New Roman" w:hAnsi="Times New Roman" w:cs="Times New Roman"/>
          <w:bCs/>
        </w:rPr>
        <w:t>подлезание</w:t>
      </w:r>
      <w:proofErr w:type="spellEnd"/>
      <w:r w:rsidRPr="00084D61">
        <w:rPr>
          <w:rFonts w:ascii="Times New Roman" w:hAnsi="Times New Roman" w:cs="Times New Roman"/>
          <w:bCs/>
        </w:rPr>
        <w:t xml:space="preserve"> под веревку или дугу, не касаясь руками пола прямо и боком;</w:t>
      </w:r>
    </w:p>
    <w:p w:rsidR="00084D61" w:rsidRPr="00084D61" w:rsidRDefault="00084D61" w:rsidP="006219F4">
      <w:pPr>
        <w:pStyle w:val="a6"/>
        <w:jc w:val="both"/>
        <w:rPr>
          <w:rFonts w:ascii="Times New Roman" w:hAnsi="Times New Roman" w:cs="Times New Roman"/>
          <w:bCs/>
        </w:rPr>
      </w:pPr>
      <w:r w:rsidRPr="00C969F4">
        <w:rPr>
          <w:rFonts w:ascii="Times New Roman" w:hAnsi="Times New Roman" w:cs="Times New Roman"/>
          <w:bCs/>
          <w:i/>
        </w:rPr>
        <w:t>Ходьба.</w:t>
      </w:r>
      <w:r w:rsidRPr="00084D61">
        <w:rPr>
          <w:rFonts w:ascii="Times New Roman" w:hAnsi="Times New Roman" w:cs="Times New Roman"/>
          <w:bCs/>
        </w:rPr>
        <w:t xml:space="preserve">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084D61" w:rsidRPr="00084D61" w:rsidRDefault="00084D61" w:rsidP="006219F4">
      <w:pPr>
        <w:pStyle w:val="a6"/>
        <w:jc w:val="both"/>
        <w:rPr>
          <w:rFonts w:ascii="Times New Roman" w:hAnsi="Times New Roman" w:cs="Times New Roman"/>
          <w:bCs/>
        </w:rPr>
      </w:pPr>
      <w:r w:rsidRPr="00C969F4">
        <w:rPr>
          <w:rFonts w:ascii="Times New Roman" w:hAnsi="Times New Roman" w:cs="Times New Roman"/>
          <w:bCs/>
          <w:i/>
        </w:rPr>
        <w:t>Бег.</w:t>
      </w:r>
      <w:r w:rsidRPr="00084D61">
        <w:rPr>
          <w:rFonts w:ascii="Times New Roman" w:hAnsi="Times New Roman" w:cs="Times New Roman"/>
          <w:bCs/>
        </w:rPr>
        <w:t xml:space="preserve">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Pr="00084D61">
        <w:rPr>
          <w:rFonts w:ascii="Times New Roman" w:hAnsi="Times New Roman" w:cs="Times New Roman"/>
          <w:bCs/>
        </w:rPr>
        <w:t>пробегание</w:t>
      </w:r>
      <w:proofErr w:type="spellEnd"/>
      <w:r w:rsidRPr="00084D61">
        <w:rPr>
          <w:rFonts w:ascii="Times New Roman" w:hAnsi="Times New Roman" w:cs="Times New Roman"/>
          <w:bCs/>
        </w:rPr>
        <w:t xml:space="preserve"> 30-40 м в чередовании с ходьбой 2-3 раза; медленный бег 150-200 м; бег на скорость 20 м; челночный бег 2х5 м; </w:t>
      </w:r>
      <w:proofErr w:type="spellStart"/>
      <w:r w:rsidRPr="00084D61">
        <w:rPr>
          <w:rFonts w:ascii="Times New Roman" w:hAnsi="Times New Roman" w:cs="Times New Roman"/>
          <w:bCs/>
        </w:rPr>
        <w:t>перебегание</w:t>
      </w:r>
      <w:proofErr w:type="spellEnd"/>
      <w:r w:rsidRPr="00084D61">
        <w:rPr>
          <w:rFonts w:ascii="Times New Roman" w:hAnsi="Times New Roman" w:cs="Times New Roman"/>
          <w:bCs/>
        </w:rPr>
        <w:t xml:space="preserve"> подгруппами по 5-6 человек с одной стороны площадки на другую; бег врассыпную с ловлей и </w:t>
      </w:r>
      <w:proofErr w:type="spellStart"/>
      <w:r w:rsidRPr="00084D61">
        <w:rPr>
          <w:rFonts w:ascii="Times New Roman" w:hAnsi="Times New Roman" w:cs="Times New Roman"/>
          <w:bCs/>
        </w:rPr>
        <w:t>увертыванием</w:t>
      </w:r>
      <w:proofErr w:type="spellEnd"/>
      <w:r w:rsidRPr="00084D61">
        <w:rPr>
          <w:rFonts w:ascii="Times New Roman" w:hAnsi="Times New Roman" w:cs="Times New Roman"/>
          <w:bCs/>
        </w:rPr>
        <w:t>.</w:t>
      </w:r>
    </w:p>
    <w:p w:rsidR="00084D61" w:rsidRPr="00084D61" w:rsidRDefault="00084D61" w:rsidP="006219F4">
      <w:pPr>
        <w:pStyle w:val="a6"/>
        <w:jc w:val="both"/>
        <w:rPr>
          <w:rFonts w:ascii="Times New Roman" w:hAnsi="Times New Roman" w:cs="Times New Roman"/>
          <w:bCs/>
        </w:rPr>
      </w:pPr>
      <w:r w:rsidRPr="00C969F4">
        <w:rPr>
          <w:rFonts w:ascii="Times New Roman" w:hAnsi="Times New Roman" w:cs="Times New Roman"/>
          <w:bCs/>
          <w:i/>
        </w:rPr>
        <w:t>Прыжки.</w:t>
      </w:r>
      <w:r w:rsidRPr="00752264">
        <w:rPr>
          <w:rFonts w:ascii="Times New Roman" w:hAnsi="Times New Roman" w:cs="Times New Roman"/>
          <w:bCs/>
          <w:i/>
        </w:rPr>
        <w:t xml:space="preserve"> </w:t>
      </w:r>
      <w:r w:rsidRPr="00084D61">
        <w:rPr>
          <w:rFonts w:ascii="Times New Roman" w:hAnsi="Times New Roman" w:cs="Times New Roman"/>
          <w:bCs/>
        </w:rPr>
        <w:t>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084D61" w:rsidRPr="00084D61" w:rsidRDefault="00084D61" w:rsidP="006219F4">
      <w:pPr>
        <w:pStyle w:val="a6"/>
        <w:jc w:val="both"/>
        <w:rPr>
          <w:rFonts w:ascii="Times New Roman" w:hAnsi="Times New Roman" w:cs="Times New Roman"/>
          <w:bCs/>
        </w:rPr>
      </w:pPr>
      <w:r w:rsidRPr="00C969F4">
        <w:rPr>
          <w:rFonts w:ascii="Times New Roman" w:hAnsi="Times New Roman" w:cs="Times New Roman"/>
          <w:bCs/>
          <w:i/>
        </w:rPr>
        <w:t>Упражнение в равновесии</w:t>
      </w:r>
      <w:r w:rsidRPr="00C969F4">
        <w:rPr>
          <w:rFonts w:ascii="Times New Roman" w:hAnsi="Times New Roman" w:cs="Times New Roman"/>
          <w:bCs/>
        </w:rPr>
        <w:t xml:space="preserve">. </w:t>
      </w:r>
      <w:r w:rsidRPr="00084D61">
        <w:rPr>
          <w:rFonts w:ascii="Times New Roman" w:hAnsi="Times New Roman" w:cs="Times New Roman"/>
          <w:bCs/>
        </w:rPr>
        <w:t xml:space="preserve">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084D61">
        <w:rPr>
          <w:rFonts w:ascii="Times New Roman" w:hAnsi="Times New Roman" w:cs="Times New Roman"/>
          <w:bCs/>
        </w:rPr>
        <w:t>пробегание</w:t>
      </w:r>
      <w:proofErr w:type="spellEnd"/>
      <w:r w:rsidRPr="00084D61">
        <w:rPr>
          <w:rFonts w:ascii="Times New Roman" w:hAnsi="Times New Roman" w:cs="Times New Roman"/>
          <w:bCs/>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084D61" w:rsidRPr="00084D61" w:rsidRDefault="00084D61" w:rsidP="006219F4">
      <w:pPr>
        <w:pStyle w:val="a6"/>
        <w:jc w:val="both"/>
        <w:rPr>
          <w:rFonts w:ascii="Times New Roman" w:hAnsi="Times New Roman" w:cs="Times New Roman"/>
          <w:bCs/>
        </w:rPr>
      </w:pPr>
      <w:r w:rsidRPr="00C969F4">
        <w:rPr>
          <w:rFonts w:ascii="Times New Roman" w:hAnsi="Times New Roman" w:cs="Times New Roman"/>
          <w:bCs/>
          <w:i/>
        </w:rPr>
        <w:t>Общеразвивающие упражнения</w:t>
      </w:r>
      <w:r w:rsidRPr="00C969F4">
        <w:rPr>
          <w:rFonts w:ascii="Times New Roman" w:hAnsi="Times New Roman" w:cs="Times New Roman"/>
          <w:bCs/>
        </w:rPr>
        <w:t>.</w:t>
      </w:r>
      <w:r w:rsidRPr="00084D61">
        <w:rPr>
          <w:rFonts w:ascii="Times New Roman" w:hAnsi="Times New Roman" w:cs="Times New Roman"/>
          <w:bCs/>
        </w:rPr>
        <w:t xml:space="preserve"> 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 Разученные упражнения включаются в комплексы утренней гимнастики, физкультминутки и другие формы физкультурно-оздоровительной работы.</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lastRenderedPageBreak/>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084D61" w:rsidRPr="00084D61" w:rsidRDefault="00084D61" w:rsidP="006219F4">
      <w:pPr>
        <w:pStyle w:val="a6"/>
        <w:jc w:val="both"/>
        <w:rPr>
          <w:rFonts w:ascii="Times New Roman" w:hAnsi="Times New Roman" w:cs="Times New Roman"/>
          <w:bCs/>
        </w:rPr>
      </w:pPr>
      <w:r w:rsidRPr="00C969F4">
        <w:rPr>
          <w:rFonts w:ascii="Times New Roman" w:hAnsi="Times New Roman" w:cs="Times New Roman"/>
          <w:bCs/>
          <w:i/>
        </w:rPr>
        <w:t>Ритмическая гимнастика</w:t>
      </w:r>
      <w:r w:rsidRPr="00C969F4">
        <w:rPr>
          <w:rFonts w:ascii="Times New Roman" w:hAnsi="Times New Roman" w:cs="Times New Roman"/>
          <w:bCs/>
        </w:rPr>
        <w:t>.</w:t>
      </w:r>
      <w:r w:rsidRPr="00084D61">
        <w:rPr>
          <w:rFonts w:ascii="Times New Roman" w:hAnsi="Times New Roman" w:cs="Times New Roman"/>
          <w:bCs/>
        </w:rPr>
        <w:t xml:space="preserve"> 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084D61" w:rsidRPr="00084D61" w:rsidRDefault="00084D61" w:rsidP="006219F4">
      <w:pPr>
        <w:pStyle w:val="a6"/>
        <w:jc w:val="both"/>
        <w:rPr>
          <w:rFonts w:ascii="Times New Roman" w:hAnsi="Times New Roman" w:cs="Times New Roman"/>
          <w:bCs/>
        </w:rPr>
      </w:pPr>
      <w:r w:rsidRPr="00C969F4">
        <w:rPr>
          <w:rFonts w:ascii="Times New Roman" w:hAnsi="Times New Roman" w:cs="Times New Roman"/>
          <w:bCs/>
          <w:i/>
          <w:color w:val="auto"/>
        </w:rPr>
        <w:t>Строевые упражнения.</w:t>
      </w:r>
      <w:r w:rsidRPr="00C969F4">
        <w:rPr>
          <w:rFonts w:ascii="Times New Roman" w:hAnsi="Times New Roman" w:cs="Times New Roman"/>
          <w:bCs/>
          <w:color w:val="auto"/>
        </w:rPr>
        <w:t xml:space="preserve"> </w:t>
      </w:r>
      <w:r w:rsidRPr="00084D61">
        <w:rPr>
          <w:rFonts w:ascii="Times New Roman" w:hAnsi="Times New Roman" w:cs="Times New Roman"/>
          <w:bCs/>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084D61" w:rsidRPr="00084D61" w:rsidRDefault="00084D61" w:rsidP="006219F4">
      <w:pPr>
        <w:pStyle w:val="a6"/>
        <w:jc w:val="both"/>
        <w:rPr>
          <w:rFonts w:ascii="Times New Roman" w:hAnsi="Times New Roman" w:cs="Times New Roman"/>
          <w:bCs/>
        </w:rPr>
      </w:pPr>
      <w:r w:rsidRPr="00C969F4">
        <w:rPr>
          <w:rFonts w:ascii="Times New Roman" w:hAnsi="Times New Roman" w:cs="Times New Roman"/>
          <w:bCs/>
          <w:i/>
          <w:color w:val="auto"/>
        </w:rPr>
        <w:t>Подвижные игры.</w:t>
      </w:r>
      <w:r w:rsidRPr="00C969F4">
        <w:rPr>
          <w:rFonts w:ascii="Times New Roman" w:hAnsi="Times New Roman" w:cs="Times New Roman"/>
          <w:bCs/>
          <w:color w:val="auto"/>
        </w:rPr>
        <w:t xml:space="preserve"> </w:t>
      </w:r>
      <w:r w:rsidRPr="00084D61">
        <w:rPr>
          <w:rFonts w:ascii="Times New Roman" w:hAnsi="Times New Roman" w:cs="Times New Roman"/>
          <w:bCs/>
        </w:rPr>
        <w:t>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084D61" w:rsidRPr="00084D61" w:rsidRDefault="00084D61" w:rsidP="006219F4">
      <w:pPr>
        <w:pStyle w:val="a6"/>
        <w:jc w:val="both"/>
        <w:rPr>
          <w:rFonts w:ascii="Times New Roman" w:hAnsi="Times New Roman" w:cs="Times New Roman"/>
          <w:bCs/>
        </w:rPr>
      </w:pPr>
      <w:r w:rsidRPr="00C969F4">
        <w:rPr>
          <w:rFonts w:ascii="Times New Roman" w:hAnsi="Times New Roman" w:cs="Times New Roman"/>
          <w:bCs/>
          <w:i/>
          <w:color w:val="auto"/>
        </w:rPr>
        <w:t xml:space="preserve">Спортивные упражнения. </w:t>
      </w:r>
      <w:r w:rsidRPr="00084D61">
        <w:rPr>
          <w:rFonts w:ascii="Times New Roman" w:hAnsi="Times New Roman" w:cs="Times New Roman"/>
          <w:bCs/>
        </w:rPr>
        <w:t>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 xml:space="preserve"> </w:t>
      </w:r>
      <w:r w:rsidRPr="00C969F4">
        <w:rPr>
          <w:rFonts w:ascii="Times New Roman" w:hAnsi="Times New Roman" w:cs="Times New Roman"/>
          <w:bCs/>
          <w:i/>
        </w:rPr>
        <w:t>Катание на санках</w:t>
      </w:r>
      <w:r w:rsidRPr="00C969F4">
        <w:rPr>
          <w:rFonts w:ascii="Times New Roman" w:hAnsi="Times New Roman" w:cs="Times New Roman"/>
          <w:bCs/>
        </w:rPr>
        <w:t>:</w:t>
      </w:r>
      <w:r w:rsidRPr="00084D61">
        <w:rPr>
          <w:rFonts w:ascii="Times New Roman" w:hAnsi="Times New Roman" w:cs="Times New Roman"/>
          <w:bCs/>
        </w:rPr>
        <w:t xml:space="preserve"> подъем с санками на гору, скатывание с горки, торможение при спуске, катание на санках друг друга.</w:t>
      </w:r>
    </w:p>
    <w:p w:rsidR="00084D61" w:rsidRPr="00084D61" w:rsidRDefault="00084D61" w:rsidP="006219F4">
      <w:pPr>
        <w:pStyle w:val="a6"/>
        <w:jc w:val="both"/>
        <w:rPr>
          <w:rFonts w:ascii="Times New Roman" w:hAnsi="Times New Roman" w:cs="Times New Roman"/>
          <w:bCs/>
        </w:rPr>
      </w:pPr>
      <w:r w:rsidRPr="00C969F4">
        <w:rPr>
          <w:rFonts w:ascii="Times New Roman" w:hAnsi="Times New Roman" w:cs="Times New Roman"/>
          <w:bCs/>
          <w:i/>
        </w:rPr>
        <w:t>Катание на трехколесном и двухколесном велосипеде</w:t>
      </w:r>
      <w:r w:rsidRPr="00C969F4">
        <w:rPr>
          <w:rFonts w:ascii="Times New Roman" w:hAnsi="Times New Roman" w:cs="Times New Roman"/>
          <w:bCs/>
        </w:rPr>
        <w:t>,</w:t>
      </w:r>
      <w:r w:rsidRPr="00084D61">
        <w:rPr>
          <w:rFonts w:ascii="Times New Roman" w:hAnsi="Times New Roman" w:cs="Times New Roman"/>
          <w:bCs/>
        </w:rPr>
        <w:t xml:space="preserve"> самокате: по прямой, по кругу с поворотами, с разной скоростью.</w:t>
      </w:r>
    </w:p>
    <w:p w:rsidR="00084D61" w:rsidRPr="00084D61" w:rsidRDefault="00084D61" w:rsidP="006219F4">
      <w:pPr>
        <w:pStyle w:val="a6"/>
        <w:jc w:val="both"/>
        <w:rPr>
          <w:rFonts w:ascii="Times New Roman" w:hAnsi="Times New Roman" w:cs="Times New Roman"/>
          <w:bCs/>
        </w:rPr>
      </w:pPr>
      <w:r w:rsidRPr="00C969F4">
        <w:rPr>
          <w:rFonts w:ascii="Times New Roman" w:hAnsi="Times New Roman" w:cs="Times New Roman"/>
          <w:bCs/>
          <w:i/>
        </w:rPr>
        <w:t>Ходьба на лыжах</w:t>
      </w:r>
      <w:r w:rsidRPr="00C969F4">
        <w:rPr>
          <w:rFonts w:ascii="Times New Roman" w:hAnsi="Times New Roman" w:cs="Times New Roman"/>
          <w:bCs/>
        </w:rPr>
        <w:t xml:space="preserve">: </w:t>
      </w:r>
      <w:r w:rsidRPr="00084D61">
        <w:rPr>
          <w:rFonts w:ascii="Times New Roman" w:hAnsi="Times New Roman" w:cs="Times New Roman"/>
          <w:bCs/>
        </w:rPr>
        <w:t>скользящим шагом, повороты на месте, подъем на гору</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«ступающим шагом» и «</w:t>
      </w:r>
      <w:proofErr w:type="spellStart"/>
      <w:r w:rsidRPr="00084D61">
        <w:rPr>
          <w:rFonts w:ascii="Times New Roman" w:hAnsi="Times New Roman" w:cs="Times New Roman"/>
          <w:bCs/>
        </w:rPr>
        <w:t>полуелочкой</w:t>
      </w:r>
      <w:proofErr w:type="spellEnd"/>
      <w:r w:rsidRPr="00084D61">
        <w:rPr>
          <w:rFonts w:ascii="Times New Roman" w:hAnsi="Times New Roman" w:cs="Times New Roman"/>
          <w:bCs/>
        </w:rPr>
        <w:t>».</w:t>
      </w:r>
    </w:p>
    <w:p w:rsidR="00084D61" w:rsidRPr="00084D61" w:rsidRDefault="00084D61" w:rsidP="006219F4">
      <w:pPr>
        <w:pStyle w:val="a6"/>
        <w:jc w:val="both"/>
        <w:rPr>
          <w:rFonts w:ascii="Times New Roman" w:hAnsi="Times New Roman" w:cs="Times New Roman"/>
          <w:bCs/>
        </w:rPr>
      </w:pPr>
      <w:r w:rsidRPr="00C969F4">
        <w:rPr>
          <w:rFonts w:ascii="Times New Roman" w:hAnsi="Times New Roman" w:cs="Times New Roman"/>
          <w:bCs/>
          <w:i/>
        </w:rPr>
        <w:t>Плавание: погружение в воду с головой</w:t>
      </w:r>
      <w:r w:rsidRPr="00C969F4">
        <w:rPr>
          <w:rFonts w:ascii="Times New Roman" w:hAnsi="Times New Roman" w:cs="Times New Roman"/>
          <w:bCs/>
        </w:rPr>
        <w:t>,</w:t>
      </w:r>
      <w:r w:rsidRPr="00084D61">
        <w:rPr>
          <w:rFonts w:ascii="Times New Roman" w:hAnsi="Times New Roman" w:cs="Times New Roman"/>
          <w:bCs/>
        </w:rPr>
        <w:t xml:space="preserve"> попеременные движения ног в воде, держась за бортик, доску, палку, игры с предметами в воде, доставание их со дна, ходьба за предметом в воде.</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084D61" w:rsidRPr="00084D61" w:rsidRDefault="00084D61" w:rsidP="006219F4">
      <w:pPr>
        <w:pStyle w:val="a6"/>
        <w:jc w:val="both"/>
        <w:rPr>
          <w:rFonts w:ascii="Times New Roman" w:hAnsi="Times New Roman" w:cs="Times New Roman"/>
          <w:bCs/>
        </w:rPr>
      </w:pPr>
      <w:r w:rsidRPr="00C969F4">
        <w:rPr>
          <w:rFonts w:ascii="Times New Roman" w:hAnsi="Times New Roman" w:cs="Times New Roman"/>
          <w:bCs/>
          <w:i/>
          <w:color w:val="auto"/>
        </w:rPr>
        <w:t>Активный отдых.</w:t>
      </w:r>
      <w:r w:rsidRPr="00C969F4">
        <w:rPr>
          <w:rFonts w:ascii="Times New Roman" w:hAnsi="Times New Roman" w:cs="Times New Roman"/>
          <w:bCs/>
          <w:color w:val="auto"/>
        </w:rPr>
        <w:t xml:space="preserve"> </w:t>
      </w:r>
      <w:r w:rsidRPr="00084D61">
        <w:rPr>
          <w:rFonts w:ascii="Times New Roman" w:hAnsi="Times New Roman" w:cs="Times New Roman"/>
          <w:bCs/>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lastRenderedPageBreak/>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084D61" w:rsidRPr="00084D61" w:rsidRDefault="00084D61" w:rsidP="006219F4">
      <w:pPr>
        <w:pStyle w:val="a6"/>
        <w:jc w:val="both"/>
        <w:rPr>
          <w:rFonts w:ascii="Times New Roman" w:hAnsi="Times New Roman" w:cs="Times New Roman"/>
          <w:bCs/>
        </w:rPr>
      </w:pPr>
      <w:r w:rsidRPr="00C969F4">
        <w:rPr>
          <w:rFonts w:ascii="Times New Roman" w:hAnsi="Times New Roman" w:cs="Times New Roman"/>
          <w:bCs/>
          <w:i/>
        </w:rPr>
        <w:t>Дни здоровья.</w:t>
      </w:r>
      <w:r w:rsidRPr="00084D61">
        <w:rPr>
          <w:rFonts w:ascii="Times New Roman" w:hAnsi="Times New Roman" w:cs="Times New Roman"/>
          <w:bCs/>
        </w:rPr>
        <w:t xml:space="preserve"> Проводится 1 раз в три месяца, в этот день проводятся физкультурно-оздоровительные мероприятия, прогулки, игры на свежем воздухе.</w:t>
      </w:r>
    </w:p>
    <w:p w:rsidR="00084D61" w:rsidRPr="00084D61" w:rsidRDefault="00084D61" w:rsidP="006219F4">
      <w:pPr>
        <w:pStyle w:val="a6"/>
        <w:jc w:val="both"/>
        <w:rPr>
          <w:rFonts w:ascii="Times New Roman" w:hAnsi="Times New Roman" w:cs="Times New Roman"/>
          <w:bCs/>
        </w:rPr>
      </w:pPr>
    </w:p>
    <w:p w:rsidR="00084D61" w:rsidRPr="00C969F4" w:rsidRDefault="00C969F4" w:rsidP="00C969F4">
      <w:pPr>
        <w:pStyle w:val="a6"/>
        <w:jc w:val="center"/>
        <w:rPr>
          <w:rFonts w:ascii="Times New Roman" w:hAnsi="Times New Roman" w:cs="Times New Roman"/>
          <w:b/>
          <w:bCs/>
        </w:rPr>
      </w:pPr>
      <w:r w:rsidRPr="00C969F4">
        <w:rPr>
          <w:rFonts w:ascii="Times New Roman" w:hAnsi="Times New Roman" w:cs="Times New Roman"/>
          <w:b/>
          <w:bCs/>
        </w:rPr>
        <w:t>о</w:t>
      </w:r>
      <w:r w:rsidR="00084D61" w:rsidRPr="00C969F4">
        <w:rPr>
          <w:rFonts w:ascii="Times New Roman" w:hAnsi="Times New Roman" w:cs="Times New Roman"/>
          <w:b/>
          <w:bCs/>
        </w:rPr>
        <w:t>т 5 лет до 6 лет.</w:t>
      </w:r>
      <w:r w:rsidR="00084D61" w:rsidRPr="00C969F4">
        <w:rPr>
          <w:rFonts w:ascii="Times New Roman" w:hAnsi="Times New Roman" w:cs="Times New Roman"/>
          <w:b/>
        </w:rPr>
        <w:t xml:space="preserve"> </w:t>
      </w:r>
      <w:r w:rsidRPr="00C969F4">
        <w:rPr>
          <w:rFonts w:ascii="Times New Roman" w:hAnsi="Times New Roman" w:cs="Times New Roman"/>
          <w:b/>
          <w:bCs/>
        </w:rPr>
        <w:t>(</w:t>
      </w:r>
      <w:r w:rsidR="00084D61" w:rsidRPr="00C969F4">
        <w:rPr>
          <w:rFonts w:ascii="Times New Roman" w:hAnsi="Times New Roman" w:cs="Times New Roman"/>
          <w:b/>
          <w:bCs/>
        </w:rPr>
        <w:t>ФОП ДО, п.22.6</w:t>
      </w:r>
      <w:r w:rsidRPr="00C969F4">
        <w:rPr>
          <w:rFonts w:ascii="Times New Roman" w:hAnsi="Times New Roman" w:cs="Times New Roman"/>
          <w:b/>
          <w:bCs/>
        </w:rPr>
        <w:t>)</w:t>
      </w:r>
    </w:p>
    <w:p w:rsidR="00084D61" w:rsidRPr="00084D61" w:rsidRDefault="00C969F4" w:rsidP="006219F4">
      <w:pPr>
        <w:pStyle w:val="a6"/>
        <w:jc w:val="both"/>
        <w:rPr>
          <w:rFonts w:ascii="Times New Roman" w:hAnsi="Times New Roman" w:cs="Times New Roman"/>
          <w:bCs/>
          <w:i/>
        </w:rPr>
      </w:pPr>
      <w:r>
        <w:rPr>
          <w:rFonts w:ascii="Times New Roman" w:hAnsi="Times New Roman" w:cs="Times New Roman"/>
          <w:bCs/>
          <w:i/>
        </w:rPr>
        <w:t xml:space="preserve">Основные </w:t>
      </w:r>
      <w:r w:rsidR="00084D61" w:rsidRPr="00084D61">
        <w:rPr>
          <w:rFonts w:ascii="Times New Roman" w:hAnsi="Times New Roman" w:cs="Times New Roman"/>
          <w:bCs/>
          <w:i/>
        </w:rPr>
        <w:t xml:space="preserve">задачи образовательной </w:t>
      </w:r>
      <w:r>
        <w:rPr>
          <w:rFonts w:ascii="Times New Roman" w:hAnsi="Times New Roman" w:cs="Times New Roman"/>
          <w:bCs/>
          <w:i/>
        </w:rPr>
        <w:t>деятельности</w:t>
      </w:r>
      <w:r w:rsidR="00084D61" w:rsidRPr="00084D61">
        <w:rPr>
          <w:rFonts w:ascii="Times New Roman" w:hAnsi="Times New Roman" w:cs="Times New Roman"/>
          <w:bCs/>
          <w:i/>
        </w:rPr>
        <w:t xml:space="preserve"> </w:t>
      </w:r>
      <w:r>
        <w:rPr>
          <w:rFonts w:ascii="Times New Roman" w:hAnsi="Times New Roman" w:cs="Times New Roman"/>
          <w:bCs/>
          <w:i/>
        </w:rPr>
        <w:t>в</w:t>
      </w:r>
      <w:r w:rsidR="00084D61" w:rsidRPr="00084D61">
        <w:rPr>
          <w:rFonts w:ascii="Times New Roman" w:hAnsi="Times New Roman" w:cs="Times New Roman"/>
          <w:bCs/>
          <w:i/>
        </w:rPr>
        <w:t xml:space="preserve"> </w:t>
      </w:r>
      <w:r>
        <w:rPr>
          <w:rFonts w:ascii="Times New Roman" w:hAnsi="Times New Roman" w:cs="Times New Roman"/>
          <w:bCs/>
          <w:i/>
        </w:rPr>
        <w:t xml:space="preserve">области </w:t>
      </w:r>
      <w:r w:rsidR="00084D61" w:rsidRPr="00084D61">
        <w:rPr>
          <w:rFonts w:ascii="Times New Roman" w:hAnsi="Times New Roman" w:cs="Times New Roman"/>
          <w:bCs/>
          <w:i/>
        </w:rPr>
        <w:t>физического развития:</w:t>
      </w:r>
    </w:p>
    <w:p w:rsidR="00084D61" w:rsidRPr="00084D61" w:rsidRDefault="00084D61" w:rsidP="00AE3F37">
      <w:pPr>
        <w:pStyle w:val="a6"/>
        <w:numPr>
          <w:ilvl w:val="0"/>
          <w:numId w:val="71"/>
        </w:numPr>
        <w:jc w:val="both"/>
        <w:rPr>
          <w:rFonts w:ascii="Times New Roman" w:hAnsi="Times New Roman" w:cs="Times New Roman"/>
          <w:bCs/>
        </w:rPr>
      </w:pPr>
      <w:r w:rsidRPr="00084D61">
        <w:rPr>
          <w:rFonts w:ascii="Times New Roman" w:hAnsi="Times New Roman" w:cs="Times New Roman"/>
          <w:bCs/>
        </w:rPr>
        <w:t>обогащать</w:t>
      </w:r>
      <w:r w:rsidRPr="00084D61">
        <w:rPr>
          <w:rFonts w:ascii="Times New Roman" w:hAnsi="Times New Roman" w:cs="Times New Roman"/>
          <w:bCs/>
        </w:rPr>
        <w:tab/>
        <w:t>двигательный</w:t>
      </w:r>
      <w:r w:rsidRPr="00084D61">
        <w:rPr>
          <w:rFonts w:ascii="Times New Roman" w:hAnsi="Times New Roman" w:cs="Times New Roman"/>
          <w:bCs/>
        </w:rPr>
        <w:tab/>
        <w:t>опыт,</w:t>
      </w:r>
      <w:r w:rsidRPr="00084D61">
        <w:rPr>
          <w:rFonts w:ascii="Times New Roman" w:hAnsi="Times New Roman" w:cs="Times New Roman"/>
          <w:bCs/>
        </w:rPr>
        <w:tab/>
        <w:t>создавать</w:t>
      </w:r>
      <w:r w:rsidRPr="00084D61">
        <w:rPr>
          <w:rFonts w:ascii="Times New Roman" w:hAnsi="Times New Roman" w:cs="Times New Roman"/>
          <w:bCs/>
        </w:rPr>
        <w:tab/>
        <w:t>условия</w:t>
      </w:r>
      <w:r w:rsidRPr="00084D61">
        <w:rPr>
          <w:rFonts w:ascii="Times New Roman" w:hAnsi="Times New Roman" w:cs="Times New Roman"/>
          <w:bCs/>
        </w:rPr>
        <w:tab/>
        <w:t>для</w:t>
      </w:r>
      <w:r w:rsidRPr="00084D61">
        <w:rPr>
          <w:rFonts w:ascii="Times New Roman" w:hAnsi="Times New Roman" w:cs="Times New Roman"/>
          <w:bCs/>
        </w:rPr>
        <w:tab/>
        <w:t>оптимальной двигательной деятельности, развивая умения осознанно, технично, точно, активно</w:t>
      </w:r>
    </w:p>
    <w:p w:rsidR="00084D61" w:rsidRPr="00084D61" w:rsidRDefault="00084D61" w:rsidP="00AE3F37">
      <w:pPr>
        <w:pStyle w:val="a6"/>
        <w:numPr>
          <w:ilvl w:val="0"/>
          <w:numId w:val="71"/>
        </w:numPr>
        <w:jc w:val="both"/>
        <w:rPr>
          <w:rFonts w:ascii="Times New Roman" w:hAnsi="Times New Roman" w:cs="Times New Roman"/>
          <w:bCs/>
        </w:rPr>
      </w:pPr>
      <w:r w:rsidRPr="00084D61">
        <w:rPr>
          <w:rFonts w:ascii="Times New Roman" w:hAnsi="Times New Roman" w:cs="Times New Roman"/>
          <w:bCs/>
        </w:rPr>
        <w:t>выполнять упражнения основной гимнастики, осваивать спортивные упражнения, элементы спортивных игр, элементарные туристские навыки;</w:t>
      </w:r>
    </w:p>
    <w:p w:rsidR="00084D61" w:rsidRPr="00084D61" w:rsidRDefault="00084D61" w:rsidP="00AE3F37">
      <w:pPr>
        <w:pStyle w:val="a6"/>
        <w:numPr>
          <w:ilvl w:val="0"/>
          <w:numId w:val="71"/>
        </w:numPr>
        <w:jc w:val="both"/>
        <w:rPr>
          <w:rFonts w:ascii="Times New Roman" w:hAnsi="Times New Roman" w:cs="Times New Roman"/>
          <w:bCs/>
        </w:rPr>
      </w:pPr>
      <w:r w:rsidRPr="00084D61">
        <w:rPr>
          <w:rFonts w:ascii="Times New Roman" w:hAnsi="Times New Roman" w:cs="Times New Roman"/>
          <w:bCs/>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084D61" w:rsidRPr="00084D61" w:rsidRDefault="00084D61" w:rsidP="00AE3F37">
      <w:pPr>
        <w:pStyle w:val="a6"/>
        <w:numPr>
          <w:ilvl w:val="0"/>
          <w:numId w:val="71"/>
        </w:numPr>
        <w:jc w:val="both"/>
        <w:rPr>
          <w:rFonts w:ascii="Times New Roman" w:hAnsi="Times New Roman" w:cs="Times New Roman"/>
          <w:bCs/>
        </w:rPr>
      </w:pPr>
      <w:r w:rsidRPr="00084D61">
        <w:rPr>
          <w:rFonts w:ascii="Times New Roman" w:hAnsi="Times New Roman" w:cs="Times New Roman"/>
          <w:bCs/>
        </w:rPr>
        <w:t>воспитывать патриотические чувства и нравственно-волевые качества в подвижных и спортивных играх, формах активного отдыха;</w:t>
      </w:r>
    </w:p>
    <w:p w:rsidR="00084D61" w:rsidRPr="00084D61" w:rsidRDefault="00084D61" w:rsidP="00AE3F37">
      <w:pPr>
        <w:pStyle w:val="a6"/>
        <w:numPr>
          <w:ilvl w:val="0"/>
          <w:numId w:val="71"/>
        </w:numPr>
        <w:jc w:val="both"/>
        <w:rPr>
          <w:rFonts w:ascii="Times New Roman" w:hAnsi="Times New Roman" w:cs="Times New Roman"/>
          <w:bCs/>
        </w:rPr>
      </w:pPr>
      <w:r w:rsidRPr="00084D61">
        <w:rPr>
          <w:rFonts w:ascii="Times New Roman" w:hAnsi="Times New Roman" w:cs="Times New Roman"/>
          <w:bCs/>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084D61" w:rsidRPr="00084D61" w:rsidRDefault="00084D61" w:rsidP="00AE3F37">
      <w:pPr>
        <w:pStyle w:val="a6"/>
        <w:numPr>
          <w:ilvl w:val="0"/>
          <w:numId w:val="71"/>
        </w:numPr>
        <w:jc w:val="both"/>
        <w:rPr>
          <w:rFonts w:ascii="Times New Roman" w:hAnsi="Times New Roman" w:cs="Times New Roman"/>
          <w:bCs/>
        </w:rPr>
      </w:pPr>
      <w:r w:rsidRPr="00084D61">
        <w:rPr>
          <w:rFonts w:ascii="Times New Roman" w:hAnsi="Times New Roman" w:cs="Times New Roman"/>
          <w:bCs/>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084D61" w:rsidRPr="00084D61" w:rsidRDefault="00084D61" w:rsidP="00AE3F37">
      <w:pPr>
        <w:pStyle w:val="a6"/>
        <w:numPr>
          <w:ilvl w:val="0"/>
          <w:numId w:val="71"/>
        </w:numPr>
        <w:jc w:val="both"/>
        <w:rPr>
          <w:rFonts w:ascii="Times New Roman" w:hAnsi="Times New Roman" w:cs="Times New Roman"/>
          <w:bCs/>
        </w:rPr>
      </w:pPr>
      <w:r w:rsidRPr="00084D61">
        <w:rPr>
          <w:rFonts w:ascii="Times New Roman" w:hAnsi="Times New Roman" w:cs="Times New Roman"/>
          <w:bCs/>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084D61" w:rsidRDefault="00084D61" w:rsidP="00AE3F37">
      <w:pPr>
        <w:pStyle w:val="a6"/>
        <w:numPr>
          <w:ilvl w:val="0"/>
          <w:numId w:val="71"/>
        </w:numPr>
        <w:jc w:val="both"/>
        <w:rPr>
          <w:rFonts w:ascii="Times New Roman" w:hAnsi="Times New Roman" w:cs="Times New Roman"/>
          <w:bCs/>
        </w:rPr>
      </w:pPr>
      <w:r w:rsidRPr="00084D61">
        <w:rPr>
          <w:rFonts w:ascii="Times New Roman" w:hAnsi="Times New Roman" w:cs="Times New Roman"/>
          <w:bCs/>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752264" w:rsidRPr="00084D61" w:rsidRDefault="00752264" w:rsidP="00752264">
      <w:pPr>
        <w:pStyle w:val="a6"/>
        <w:ind w:left="720"/>
        <w:jc w:val="both"/>
        <w:rPr>
          <w:rFonts w:ascii="Times New Roman" w:hAnsi="Times New Roman" w:cs="Times New Roman"/>
          <w:bCs/>
        </w:rPr>
      </w:pPr>
    </w:p>
    <w:p w:rsidR="00084D61" w:rsidRPr="00C969F4" w:rsidRDefault="00084D61" w:rsidP="00C969F4">
      <w:pPr>
        <w:pStyle w:val="a6"/>
        <w:jc w:val="center"/>
        <w:rPr>
          <w:rFonts w:ascii="Times New Roman" w:hAnsi="Times New Roman" w:cs="Times New Roman"/>
          <w:b/>
          <w:bCs/>
        </w:rPr>
      </w:pPr>
      <w:r w:rsidRPr="00C969F4">
        <w:rPr>
          <w:rFonts w:ascii="Times New Roman" w:hAnsi="Times New Roman" w:cs="Times New Roman"/>
          <w:b/>
          <w:bCs/>
        </w:rPr>
        <w:t>Содержание образовательной деятельности.</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туристские прогулки и экскурсии, физкультурные праздники и досуги с соответствующей тематикой.</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Основная гимнастика (основные движения, общеразвивающие упражнения и строевые упражнения).</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084D61" w:rsidRPr="00C969F4" w:rsidRDefault="00084D61" w:rsidP="006219F4">
      <w:pPr>
        <w:pStyle w:val="a6"/>
        <w:jc w:val="both"/>
        <w:rPr>
          <w:rFonts w:ascii="Times New Roman" w:hAnsi="Times New Roman" w:cs="Times New Roman"/>
          <w:bCs/>
          <w:i/>
          <w:color w:val="auto"/>
        </w:rPr>
      </w:pPr>
      <w:r w:rsidRPr="00C969F4">
        <w:rPr>
          <w:rFonts w:ascii="Times New Roman" w:hAnsi="Times New Roman" w:cs="Times New Roman"/>
          <w:bCs/>
          <w:i/>
          <w:color w:val="auto"/>
        </w:rPr>
        <w:t>Основные движения.</w:t>
      </w:r>
    </w:p>
    <w:p w:rsidR="00084D61" w:rsidRPr="00084D61" w:rsidRDefault="00084D61" w:rsidP="006219F4">
      <w:pPr>
        <w:pStyle w:val="a6"/>
        <w:jc w:val="both"/>
        <w:rPr>
          <w:rFonts w:ascii="Times New Roman" w:hAnsi="Times New Roman" w:cs="Times New Roman"/>
          <w:bCs/>
        </w:rPr>
      </w:pPr>
      <w:r w:rsidRPr="00C969F4">
        <w:rPr>
          <w:rFonts w:ascii="Times New Roman" w:hAnsi="Times New Roman" w:cs="Times New Roman"/>
          <w:bCs/>
          <w:i/>
        </w:rPr>
        <w:t>Бросание, катание, ловля, метание</w:t>
      </w:r>
      <w:r w:rsidRPr="00C969F4">
        <w:rPr>
          <w:rFonts w:ascii="Times New Roman" w:hAnsi="Times New Roman" w:cs="Times New Roman"/>
          <w:bCs/>
        </w:rPr>
        <w:t>.</w:t>
      </w:r>
      <w:r w:rsidRPr="00084D61">
        <w:rPr>
          <w:rFonts w:ascii="Times New Roman" w:hAnsi="Times New Roman" w:cs="Times New Roman"/>
          <w:bCs/>
        </w:rPr>
        <w:t xml:space="preserve">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w:t>
      </w:r>
      <w:r w:rsidRPr="00084D61">
        <w:rPr>
          <w:rFonts w:ascii="Times New Roman" w:hAnsi="Times New Roman" w:cs="Times New Roman"/>
          <w:bCs/>
        </w:rPr>
        <w:lastRenderedPageBreak/>
        <w:t>на месте 10 раз; ведение мяча 5-6 м; метание в цель одной и двумя руками снизу и из-за головы; метание вдаль предметов разной массы (мешочки, шишки, мячи и др.);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084D61" w:rsidRPr="00084D61" w:rsidRDefault="00084D61" w:rsidP="006219F4">
      <w:pPr>
        <w:pStyle w:val="a6"/>
        <w:jc w:val="both"/>
        <w:rPr>
          <w:rFonts w:ascii="Times New Roman" w:hAnsi="Times New Roman" w:cs="Times New Roman"/>
          <w:bCs/>
        </w:rPr>
      </w:pPr>
      <w:r w:rsidRPr="00C969F4">
        <w:rPr>
          <w:rFonts w:ascii="Times New Roman" w:hAnsi="Times New Roman" w:cs="Times New Roman"/>
          <w:bCs/>
          <w:i/>
        </w:rPr>
        <w:t>Ползание, лазанье</w:t>
      </w:r>
      <w:r w:rsidRPr="00C969F4">
        <w:rPr>
          <w:rFonts w:ascii="Times New Roman" w:hAnsi="Times New Roman" w:cs="Times New Roman"/>
          <w:bCs/>
        </w:rPr>
        <w:t>.</w:t>
      </w:r>
      <w:r w:rsidRPr="00084D61">
        <w:rPr>
          <w:rFonts w:ascii="Times New Roman" w:hAnsi="Times New Roman" w:cs="Times New Roman"/>
          <w:bCs/>
        </w:rPr>
        <w:t xml:space="preserve">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084D61">
        <w:rPr>
          <w:rFonts w:ascii="Times New Roman" w:hAnsi="Times New Roman" w:cs="Times New Roman"/>
          <w:bCs/>
        </w:rPr>
        <w:t>переползание</w:t>
      </w:r>
      <w:proofErr w:type="spellEnd"/>
      <w:r w:rsidRPr="00084D61">
        <w:rPr>
          <w:rFonts w:ascii="Times New Roman" w:hAnsi="Times New Roman" w:cs="Times New Roman"/>
          <w:bCs/>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084D61">
        <w:rPr>
          <w:rFonts w:ascii="Times New Roman" w:hAnsi="Times New Roman" w:cs="Times New Roman"/>
          <w:bCs/>
        </w:rPr>
        <w:t>проползание</w:t>
      </w:r>
      <w:proofErr w:type="spellEnd"/>
      <w:r w:rsidRPr="00084D61">
        <w:rPr>
          <w:rFonts w:ascii="Times New Roman" w:hAnsi="Times New Roman" w:cs="Times New Roman"/>
          <w:bCs/>
        </w:rPr>
        <w:t xml:space="preserve"> под скамейкой; лазанье по гимнастической стенке чередующимся шагом.</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rPr>
        <w:t>Ходьба.</w:t>
      </w:r>
      <w:r w:rsidRPr="00084D61">
        <w:rPr>
          <w:rFonts w:ascii="Times New Roman" w:hAnsi="Times New Roman" w:cs="Times New Roman"/>
          <w:bCs/>
        </w:rPr>
        <w:t xml:space="preserve"> Ходьба обычным шагом, на носках, на пятках, с высоким подниманием колен, приставным шагом в сторону (направо и налево), в </w:t>
      </w:r>
      <w:proofErr w:type="spellStart"/>
      <w:r w:rsidRPr="00084D61">
        <w:rPr>
          <w:rFonts w:ascii="Times New Roman" w:hAnsi="Times New Roman" w:cs="Times New Roman"/>
          <w:bCs/>
        </w:rPr>
        <w:t>полуприседе</w:t>
      </w:r>
      <w:proofErr w:type="spellEnd"/>
      <w:r w:rsidRPr="00084D61">
        <w:rPr>
          <w:rFonts w:ascii="Times New Roman" w:hAnsi="Times New Roman" w:cs="Times New Roman"/>
          <w:bCs/>
        </w:rP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rPr>
        <w:t>Бег</w:t>
      </w:r>
      <w:r w:rsidRPr="00406A83">
        <w:rPr>
          <w:rFonts w:ascii="Times New Roman" w:hAnsi="Times New Roman" w:cs="Times New Roman"/>
          <w:bCs/>
        </w:rPr>
        <w:t>.</w:t>
      </w:r>
      <w:r w:rsidRPr="00084D61">
        <w:rPr>
          <w:rFonts w:ascii="Times New Roman" w:hAnsi="Times New Roman" w:cs="Times New Roman"/>
          <w:bCs/>
        </w:rPr>
        <w:t xml:space="preserve"> Бег в колонне по одному, «змейкой», с перестроением на ходу в пары, звенья, со сменой ведущих; бег с </w:t>
      </w:r>
      <w:proofErr w:type="spellStart"/>
      <w:r w:rsidRPr="00084D61">
        <w:rPr>
          <w:rFonts w:ascii="Times New Roman" w:hAnsi="Times New Roman" w:cs="Times New Roman"/>
          <w:bCs/>
        </w:rPr>
        <w:t>пролезанием</w:t>
      </w:r>
      <w:proofErr w:type="spellEnd"/>
      <w:r w:rsidRPr="00084D61">
        <w:rPr>
          <w:rFonts w:ascii="Times New Roman" w:hAnsi="Times New Roman" w:cs="Times New Roman"/>
          <w:bCs/>
        </w:rPr>
        <w:t xml:space="preserve"> в обруч; с ловлей и </w:t>
      </w:r>
      <w:proofErr w:type="spellStart"/>
      <w:r w:rsidRPr="00084D61">
        <w:rPr>
          <w:rFonts w:ascii="Times New Roman" w:hAnsi="Times New Roman" w:cs="Times New Roman"/>
          <w:bCs/>
        </w:rPr>
        <w:t>увертыванием</w:t>
      </w:r>
      <w:proofErr w:type="spellEnd"/>
      <w:r w:rsidRPr="00084D61">
        <w:rPr>
          <w:rFonts w:ascii="Times New Roman" w:hAnsi="Times New Roman" w:cs="Times New Roman"/>
          <w:bCs/>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2х10 м, 3х10 м; </w:t>
      </w:r>
      <w:proofErr w:type="spellStart"/>
      <w:r w:rsidRPr="00084D61">
        <w:rPr>
          <w:rFonts w:ascii="Times New Roman" w:hAnsi="Times New Roman" w:cs="Times New Roman"/>
          <w:bCs/>
        </w:rPr>
        <w:t>пробегание</w:t>
      </w:r>
      <w:proofErr w:type="spellEnd"/>
      <w:r w:rsidRPr="00084D61">
        <w:rPr>
          <w:rFonts w:ascii="Times New Roman" w:hAnsi="Times New Roman" w:cs="Times New Roman"/>
          <w:bCs/>
        </w:rPr>
        <w:t xml:space="preserve"> на скорость 20 м; бег под вращающейся скакалкой.</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rPr>
        <w:t>Прыжки.</w:t>
      </w:r>
      <w:r w:rsidRPr="00084D61">
        <w:rPr>
          <w:rFonts w:ascii="Times New Roman" w:hAnsi="Times New Roman" w:cs="Times New Roman"/>
          <w:bCs/>
        </w:rPr>
        <w:t xml:space="preserve"> Подпрыгивание на месте одна нога вперед-другая назад, ноги </w:t>
      </w:r>
      <w:proofErr w:type="spellStart"/>
      <w:r w:rsidRPr="00084D61">
        <w:rPr>
          <w:rFonts w:ascii="Times New Roman" w:hAnsi="Times New Roman" w:cs="Times New Roman"/>
          <w:bCs/>
        </w:rPr>
        <w:t>скрестно</w:t>
      </w:r>
      <w:proofErr w:type="spellEnd"/>
      <w:r w:rsidRPr="00084D61">
        <w:rPr>
          <w:rFonts w:ascii="Times New Roman" w:hAnsi="Times New Roman" w:cs="Times New Roman"/>
          <w:bCs/>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rPr>
        <w:t>Прыжки со скакалкой</w:t>
      </w:r>
      <w:r w:rsidRPr="00406A83">
        <w:rPr>
          <w:rFonts w:ascii="Times New Roman" w:hAnsi="Times New Roman" w:cs="Times New Roman"/>
          <w:bCs/>
        </w:rPr>
        <w:t>:</w:t>
      </w:r>
      <w:r w:rsidRPr="00084D61">
        <w:rPr>
          <w:rFonts w:ascii="Times New Roman" w:hAnsi="Times New Roman" w:cs="Times New Roman"/>
          <w:bCs/>
        </w:rPr>
        <w:t xml:space="preserve">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rPr>
        <w:t>Упражнения в равновесии</w:t>
      </w:r>
      <w:r w:rsidRPr="00406A83">
        <w:rPr>
          <w:rFonts w:ascii="Times New Roman" w:hAnsi="Times New Roman" w:cs="Times New Roman"/>
          <w:bCs/>
        </w:rPr>
        <w:t>.</w:t>
      </w:r>
      <w:r w:rsidRPr="00084D61">
        <w:rPr>
          <w:rFonts w:ascii="Times New Roman" w:hAnsi="Times New Roman" w:cs="Times New Roman"/>
          <w:bCs/>
        </w:rPr>
        <w:t xml:space="preserve">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084D61">
        <w:rPr>
          <w:rFonts w:ascii="Times New Roman" w:hAnsi="Times New Roman" w:cs="Times New Roman"/>
          <w:bCs/>
        </w:rPr>
        <w:t>пробегание</w:t>
      </w:r>
      <w:proofErr w:type="spellEnd"/>
      <w:r w:rsidRPr="00084D61">
        <w:rPr>
          <w:rFonts w:ascii="Times New Roman" w:hAnsi="Times New Roman" w:cs="Times New Roman"/>
          <w:bCs/>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«ласточка».</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rPr>
        <w:t>Общеразвивающие упражнения</w:t>
      </w:r>
      <w:r w:rsidRPr="00406A83">
        <w:rPr>
          <w:rFonts w:ascii="Times New Roman" w:hAnsi="Times New Roman" w:cs="Times New Roman"/>
          <w:bCs/>
        </w:rPr>
        <w:t>.</w:t>
      </w:r>
      <w:r w:rsidRPr="00084D61">
        <w:rPr>
          <w:rFonts w:ascii="Times New Roman" w:hAnsi="Times New Roman" w:cs="Times New Roman"/>
          <w:bCs/>
        </w:rPr>
        <w:t xml:space="preserve"> Педагог поддерживает стремление детей выполнять упражнения с разнообразными предметами (гимнастической палкой, обручем, мячом, скакалкой и др.).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w:t>
      </w:r>
      <w:r w:rsidRPr="00084D61">
        <w:rPr>
          <w:rFonts w:ascii="Times New Roman" w:hAnsi="Times New Roman" w:cs="Times New Roman"/>
          <w:bCs/>
        </w:rPr>
        <w:lastRenderedPageBreak/>
        <w:t>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 xml:space="preserve"> </w:t>
      </w:r>
      <w:r w:rsidRPr="00406A83">
        <w:rPr>
          <w:rFonts w:ascii="Times New Roman" w:hAnsi="Times New Roman" w:cs="Times New Roman"/>
          <w:bCs/>
          <w:i/>
        </w:rPr>
        <w:t>Ритмическая гимнастика</w:t>
      </w:r>
      <w:r w:rsidRPr="00406A83">
        <w:rPr>
          <w:rFonts w:ascii="Times New Roman" w:hAnsi="Times New Roman" w:cs="Times New Roman"/>
          <w:bCs/>
        </w:rPr>
        <w:t>.</w:t>
      </w:r>
      <w:r w:rsidRPr="00084D61">
        <w:rPr>
          <w:rFonts w:ascii="Times New Roman" w:hAnsi="Times New Roman" w:cs="Times New Roman"/>
          <w:bCs/>
        </w:rPr>
        <w:t xml:space="preserve">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084D61">
        <w:rPr>
          <w:rFonts w:ascii="Times New Roman" w:hAnsi="Times New Roman" w:cs="Times New Roman"/>
          <w:bCs/>
        </w:rPr>
        <w:t>полупальцах</w:t>
      </w:r>
      <w:proofErr w:type="spellEnd"/>
      <w:r w:rsidRPr="00084D61">
        <w:rPr>
          <w:rFonts w:ascii="Times New Roman" w:hAnsi="Times New Roman" w:cs="Times New Roman"/>
          <w:bCs/>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color w:val="auto"/>
        </w:rPr>
        <w:t>Строевые упражнения.</w:t>
      </w:r>
      <w:r w:rsidRPr="00406A83">
        <w:rPr>
          <w:rFonts w:ascii="Times New Roman" w:hAnsi="Times New Roman" w:cs="Times New Roman"/>
          <w:bCs/>
          <w:color w:val="auto"/>
        </w:rPr>
        <w:t xml:space="preserve"> </w:t>
      </w:r>
      <w:r w:rsidRPr="00084D61">
        <w:rPr>
          <w:rFonts w:ascii="Times New Roman" w:hAnsi="Times New Roman" w:cs="Times New Roman"/>
          <w:bCs/>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color w:val="auto"/>
        </w:rPr>
        <w:t>Подвижные игры.</w:t>
      </w:r>
      <w:r w:rsidRPr="00406A83">
        <w:rPr>
          <w:rFonts w:ascii="Times New Roman" w:hAnsi="Times New Roman" w:cs="Times New Roman"/>
          <w:bCs/>
          <w:color w:val="auto"/>
        </w:rPr>
        <w:t xml:space="preserve"> </w:t>
      </w:r>
      <w:r w:rsidRPr="00084D61">
        <w:rPr>
          <w:rFonts w:ascii="Times New Roman" w:hAnsi="Times New Roman" w:cs="Times New Roman"/>
          <w:bCs/>
        </w:rPr>
        <w:t>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color w:val="auto"/>
        </w:rPr>
        <w:t xml:space="preserve">Спортивные игры. </w:t>
      </w:r>
      <w:r w:rsidRPr="00084D61">
        <w:rPr>
          <w:rFonts w:ascii="Times New Roman" w:hAnsi="Times New Roman" w:cs="Times New Roman"/>
          <w:bCs/>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 xml:space="preserve">Городки: бросание биты сбоку, выбивание городка с кона (5-6 м) и </w:t>
      </w:r>
      <w:proofErr w:type="spellStart"/>
      <w:r w:rsidRPr="00084D61">
        <w:rPr>
          <w:rFonts w:ascii="Times New Roman" w:hAnsi="Times New Roman" w:cs="Times New Roman"/>
          <w:bCs/>
        </w:rPr>
        <w:t>полукона</w:t>
      </w:r>
      <w:proofErr w:type="spellEnd"/>
      <w:r w:rsidRPr="00084D61">
        <w:rPr>
          <w:rFonts w:ascii="Times New Roman" w:hAnsi="Times New Roman" w:cs="Times New Roman"/>
          <w:bCs/>
        </w:rPr>
        <w:t xml:space="preserve"> (2-3 м); знание 3-4 фигур.</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rPr>
        <w:t xml:space="preserve"> </w:t>
      </w:r>
      <w:r w:rsidRPr="00406A83">
        <w:rPr>
          <w:rFonts w:ascii="Times New Roman" w:hAnsi="Times New Roman" w:cs="Times New Roman"/>
          <w:bCs/>
          <w:i/>
        </w:rPr>
        <w:t>Элементы баскетбола:</w:t>
      </w:r>
      <w:r w:rsidRPr="00084D61">
        <w:rPr>
          <w:rFonts w:ascii="Times New Roman" w:hAnsi="Times New Roman" w:cs="Times New Roman"/>
          <w:bCs/>
          <w:i/>
          <w:u w:val="single"/>
        </w:rPr>
        <w:t xml:space="preserve"> </w:t>
      </w:r>
      <w:r w:rsidRPr="00084D61">
        <w:rPr>
          <w:rFonts w:ascii="Times New Roman" w:hAnsi="Times New Roman" w:cs="Times New Roman"/>
          <w:bCs/>
        </w:rPr>
        <w:t>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rPr>
        <w:t>Бадминтон:</w:t>
      </w:r>
      <w:r w:rsidRPr="00084D61">
        <w:rPr>
          <w:rFonts w:ascii="Times New Roman" w:hAnsi="Times New Roman" w:cs="Times New Roman"/>
          <w:bCs/>
        </w:rPr>
        <w:t xml:space="preserve"> отбивание волана ракеткой в заданном направлении; игра с педагогом.</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rPr>
        <w:t>Элементы футбола</w:t>
      </w:r>
      <w:r w:rsidRPr="00406A83">
        <w:rPr>
          <w:rFonts w:ascii="Times New Roman" w:hAnsi="Times New Roman" w:cs="Times New Roman"/>
          <w:bCs/>
        </w:rPr>
        <w:t>:</w:t>
      </w:r>
      <w:r w:rsidRPr="00084D61">
        <w:rPr>
          <w:rFonts w:ascii="Times New Roman" w:hAnsi="Times New Roman" w:cs="Times New Roman"/>
          <w:bCs/>
        </w:rPr>
        <w:t xml:space="preserve">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color w:val="auto"/>
        </w:rPr>
        <w:t>Спортивные упражнения.</w:t>
      </w:r>
      <w:r w:rsidRPr="00406A83">
        <w:rPr>
          <w:rFonts w:ascii="Times New Roman" w:hAnsi="Times New Roman" w:cs="Times New Roman"/>
          <w:bCs/>
          <w:color w:val="auto"/>
        </w:rPr>
        <w:t xml:space="preserve"> </w:t>
      </w:r>
      <w:r w:rsidRPr="00084D61">
        <w:rPr>
          <w:rFonts w:ascii="Times New Roman" w:hAnsi="Times New Roman" w:cs="Times New Roman"/>
          <w:bCs/>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rPr>
        <w:t>Катание на санках</w:t>
      </w:r>
      <w:r w:rsidRPr="00406A83">
        <w:rPr>
          <w:rFonts w:ascii="Times New Roman" w:hAnsi="Times New Roman" w:cs="Times New Roman"/>
          <w:bCs/>
        </w:rPr>
        <w:t>:</w:t>
      </w:r>
      <w:r w:rsidRPr="00084D61">
        <w:rPr>
          <w:rFonts w:ascii="Times New Roman" w:hAnsi="Times New Roman" w:cs="Times New Roman"/>
          <w:bCs/>
        </w:rPr>
        <w:t xml:space="preserve"> по прямой, со скоростью, с горки, подъем с санками в гору, с торможением при спуске с горки.</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rPr>
        <w:t>Ходьба на лыжах</w:t>
      </w:r>
      <w:r w:rsidRPr="00406A83">
        <w:rPr>
          <w:rFonts w:ascii="Times New Roman" w:hAnsi="Times New Roman" w:cs="Times New Roman"/>
          <w:bCs/>
        </w:rPr>
        <w:t>:</w:t>
      </w:r>
      <w:r w:rsidRPr="00084D61">
        <w:rPr>
          <w:rFonts w:ascii="Times New Roman" w:hAnsi="Times New Roman" w:cs="Times New Roman"/>
          <w:bCs/>
        </w:rPr>
        <w:t xml:space="preserve"> по лыжне (на расстояние до 500 м); скользящим шагом; повороты на месте </w:t>
      </w:r>
      <w:r w:rsidRPr="00084D61">
        <w:rPr>
          <w:rFonts w:ascii="Times New Roman" w:hAnsi="Times New Roman" w:cs="Times New Roman"/>
          <w:bCs/>
        </w:rPr>
        <w:lastRenderedPageBreak/>
        <w:t>(направо и налево) с переступанием; подъем на склон прямо</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«ступающим шагом», «</w:t>
      </w:r>
      <w:proofErr w:type="spellStart"/>
      <w:r w:rsidRPr="00084D61">
        <w:rPr>
          <w:rFonts w:ascii="Times New Roman" w:hAnsi="Times New Roman" w:cs="Times New Roman"/>
          <w:bCs/>
        </w:rPr>
        <w:t>полуелочкой</w:t>
      </w:r>
      <w:proofErr w:type="spellEnd"/>
      <w:r w:rsidRPr="00084D61">
        <w:rPr>
          <w:rFonts w:ascii="Times New Roman" w:hAnsi="Times New Roman" w:cs="Times New Roman"/>
          <w:bCs/>
        </w:rPr>
        <w:t>» (прямо и наискось), соблюдая правила безопасного передвижения.</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rPr>
        <w:t>Катание на двухколесном велосипеде</w:t>
      </w:r>
      <w:r w:rsidRPr="00406A83">
        <w:rPr>
          <w:rFonts w:ascii="Times New Roman" w:hAnsi="Times New Roman" w:cs="Times New Roman"/>
          <w:bCs/>
        </w:rPr>
        <w:t>,</w:t>
      </w:r>
      <w:r w:rsidRPr="00084D61">
        <w:rPr>
          <w:rFonts w:ascii="Times New Roman" w:hAnsi="Times New Roman" w:cs="Times New Roman"/>
          <w:bCs/>
        </w:rPr>
        <w:t xml:space="preserve"> самокате: по прямой, по кругу, с разворотом, с разной скоростью; с поворотами направо и налево, соблюдая правила безопасного передвижения.</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rPr>
        <w:t>Плавание: с движениями прямыми ногами</w:t>
      </w:r>
      <w:r w:rsidRPr="00084D61">
        <w:rPr>
          <w:rFonts w:ascii="Times New Roman" w:hAnsi="Times New Roman" w:cs="Times New Roman"/>
          <w:bCs/>
        </w:rPr>
        <w:t xml:space="preserve">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color w:val="auto"/>
        </w:rPr>
        <w:t>Формирование основ здорового образа жизни.</w:t>
      </w:r>
      <w:r w:rsidRPr="00406A83">
        <w:rPr>
          <w:rFonts w:ascii="Times New Roman" w:hAnsi="Times New Roman" w:cs="Times New Roman"/>
          <w:bCs/>
          <w:color w:val="auto"/>
        </w:rPr>
        <w:t xml:space="preserve"> </w:t>
      </w:r>
      <w:r w:rsidRPr="00084D61">
        <w:rPr>
          <w:rFonts w:ascii="Times New Roman" w:hAnsi="Times New Roman" w:cs="Times New Roman"/>
          <w:bCs/>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color w:val="auto"/>
        </w:rPr>
        <w:t>Активный отдых.</w:t>
      </w:r>
      <w:r w:rsidRPr="00406A83">
        <w:rPr>
          <w:rFonts w:ascii="Times New Roman" w:hAnsi="Times New Roman" w:cs="Times New Roman"/>
          <w:bCs/>
          <w:color w:val="auto"/>
        </w:rPr>
        <w:t xml:space="preserve"> </w:t>
      </w:r>
      <w:r w:rsidRPr="00084D61">
        <w:rPr>
          <w:rFonts w:ascii="Times New Roman" w:hAnsi="Times New Roman" w:cs="Times New Roman"/>
          <w:bCs/>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 ритмические упражнения, творческие задания.</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rPr>
        <w:t>Дни здоровья.</w:t>
      </w:r>
      <w:r w:rsidRPr="00084D61">
        <w:rPr>
          <w:rFonts w:ascii="Times New Roman" w:hAnsi="Times New Roman" w:cs="Times New Roman"/>
          <w:bCs/>
        </w:rPr>
        <w:t xml:space="preserve"> Педагог проводит 1 раз в квартал, в этот день проводятся оздоровительные мероприятия и туристские прогулки.</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rPr>
        <w:t>Туристские прогулки и экскурсии</w:t>
      </w:r>
      <w:r w:rsidRPr="00406A83">
        <w:rPr>
          <w:rFonts w:ascii="Times New Roman" w:hAnsi="Times New Roman" w:cs="Times New Roman"/>
          <w:bCs/>
        </w:rPr>
        <w:t>.</w:t>
      </w:r>
      <w:r w:rsidRPr="00084D61">
        <w:rPr>
          <w:rFonts w:ascii="Times New Roman" w:hAnsi="Times New Roman" w:cs="Times New Roman"/>
          <w:bCs/>
        </w:rPr>
        <w:t xml:space="preserve"> Педагог организует для детей непродолжительные пешие прогулки и экскурсии с постепенно удлиняющимися переходами – на стадион, в парк, на берег моря и др. Время перехода в одну сторону составляет 30–40 минут, общая продолжительность не более 1,5–2 часов. Время непрерывного движения 20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084D61" w:rsidRPr="00084D61" w:rsidRDefault="00084D61" w:rsidP="006219F4">
      <w:pPr>
        <w:pStyle w:val="a6"/>
        <w:jc w:val="both"/>
        <w:rPr>
          <w:rFonts w:ascii="Times New Roman" w:hAnsi="Times New Roman" w:cs="Times New Roman"/>
          <w:bCs/>
        </w:rPr>
      </w:pPr>
    </w:p>
    <w:p w:rsidR="00084D61" w:rsidRPr="00406A83" w:rsidRDefault="00406A83" w:rsidP="00406A83">
      <w:pPr>
        <w:pStyle w:val="a6"/>
        <w:jc w:val="center"/>
        <w:rPr>
          <w:rFonts w:ascii="Times New Roman" w:hAnsi="Times New Roman" w:cs="Times New Roman"/>
          <w:b/>
          <w:bCs/>
        </w:rPr>
      </w:pPr>
      <w:r w:rsidRPr="00406A83">
        <w:rPr>
          <w:rFonts w:ascii="Times New Roman" w:hAnsi="Times New Roman" w:cs="Times New Roman"/>
          <w:b/>
          <w:bCs/>
        </w:rPr>
        <w:t>о</w:t>
      </w:r>
      <w:r w:rsidR="00084D61" w:rsidRPr="00406A83">
        <w:rPr>
          <w:rFonts w:ascii="Times New Roman" w:hAnsi="Times New Roman" w:cs="Times New Roman"/>
          <w:b/>
          <w:bCs/>
        </w:rPr>
        <w:t>т 6 лет до 7 лет.</w:t>
      </w:r>
      <w:r w:rsidR="00084D61" w:rsidRPr="00406A83">
        <w:rPr>
          <w:rFonts w:ascii="Times New Roman" w:hAnsi="Times New Roman" w:cs="Times New Roman"/>
          <w:b/>
        </w:rPr>
        <w:t xml:space="preserve"> </w:t>
      </w:r>
      <w:r w:rsidRPr="00406A83">
        <w:rPr>
          <w:rFonts w:ascii="Times New Roman" w:hAnsi="Times New Roman" w:cs="Times New Roman"/>
          <w:b/>
          <w:bCs/>
        </w:rPr>
        <w:t>(</w:t>
      </w:r>
      <w:r w:rsidR="00084D61" w:rsidRPr="00406A83">
        <w:rPr>
          <w:rFonts w:ascii="Times New Roman" w:hAnsi="Times New Roman" w:cs="Times New Roman"/>
          <w:b/>
          <w:bCs/>
        </w:rPr>
        <w:t>ФОП ДО, п.22.7</w:t>
      </w:r>
      <w:r w:rsidRPr="00406A83">
        <w:rPr>
          <w:rFonts w:ascii="Times New Roman" w:hAnsi="Times New Roman" w:cs="Times New Roman"/>
          <w:b/>
          <w:bCs/>
        </w:rPr>
        <w:t>)</w:t>
      </w:r>
    </w:p>
    <w:p w:rsidR="00084D61" w:rsidRPr="00084D61" w:rsidRDefault="00084D61" w:rsidP="006219F4">
      <w:pPr>
        <w:pStyle w:val="a6"/>
        <w:jc w:val="both"/>
        <w:rPr>
          <w:rFonts w:ascii="Times New Roman" w:hAnsi="Times New Roman" w:cs="Times New Roman"/>
          <w:bCs/>
          <w:i/>
        </w:rPr>
      </w:pPr>
      <w:r w:rsidRPr="00084D61">
        <w:rPr>
          <w:rFonts w:ascii="Times New Roman" w:hAnsi="Times New Roman" w:cs="Times New Roman"/>
          <w:bCs/>
          <w:i/>
        </w:rPr>
        <w:t>Основные задачи образовательной деятельности в области физического развития:</w:t>
      </w:r>
    </w:p>
    <w:p w:rsidR="00084D61" w:rsidRPr="00084D61" w:rsidRDefault="00084D61" w:rsidP="00AE3F37">
      <w:pPr>
        <w:pStyle w:val="a6"/>
        <w:numPr>
          <w:ilvl w:val="0"/>
          <w:numId w:val="72"/>
        </w:numPr>
        <w:jc w:val="both"/>
        <w:rPr>
          <w:rFonts w:ascii="Times New Roman" w:hAnsi="Times New Roman" w:cs="Times New Roman"/>
          <w:bCs/>
        </w:rPr>
      </w:pPr>
      <w:r w:rsidRPr="00084D61">
        <w:rPr>
          <w:rFonts w:ascii="Times New Roman" w:hAnsi="Times New Roman" w:cs="Times New Roman"/>
          <w:bCs/>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084D61" w:rsidRPr="00084D61" w:rsidRDefault="00084D61" w:rsidP="00AE3F37">
      <w:pPr>
        <w:pStyle w:val="a6"/>
        <w:numPr>
          <w:ilvl w:val="0"/>
          <w:numId w:val="72"/>
        </w:numPr>
        <w:jc w:val="both"/>
        <w:rPr>
          <w:rFonts w:ascii="Times New Roman" w:hAnsi="Times New Roman" w:cs="Times New Roman"/>
          <w:bCs/>
        </w:rPr>
      </w:pPr>
      <w:r w:rsidRPr="00084D61">
        <w:rPr>
          <w:rFonts w:ascii="Times New Roman" w:hAnsi="Times New Roman" w:cs="Times New Roman"/>
          <w:bCs/>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084D61" w:rsidRPr="00084D61" w:rsidRDefault="00084D61" w:rsidP="00AE3F37">
      <w:pPr>
        <w:pStyle w:val="a6"/>
        <w:numPr>
          <w:ilvl w:val="0"/>
          <w:numId w:val="72"/>
        </w:numPr>
        <w:jc w:val="both"/>
        <w:rPr>
          <w:rFonts w:ascii="Times New Roman" w:hAnsi="Times New Roman" w:cs="Times New Roman"/>
          <w:bCs/>
        </w:rPr>
      </w:pPr>
      <w:r w:rsidRPr="00084D61">
        <w:rPr>
          <w:rFonts w:ascii="Times New Roman" w:hAnsi="Times New Roman" w:cs="Times New Roman"/>
          <w:bCs/>
        </w:rPr>
        <w:lastRenderedPageBreak/>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084D61" w:rsidRPr="00084D61" w:rsidRDefault="00084D61" w:rsidP="00AE3F37">
      <w:pPr>
        <w:pStyle w:val="a6"/>
        <w:numPr>
          <w:ilvl w:val="0"/>
          <w:numId w:val="72"/>
        </w:numPr>
        <w:jc w:val="both"/>
        <w:rPr>
          <w:rFonts w:ascii="Times New Roman" w:hAnsi="Times New Roman" w:cs="Times New Roman"/>
          <w:bCs/>
        </w:rPr>
      </w:pPr>
      <w:r w:rsidRPr="00084D61">
        <w:rPr>
          <w:rFonts w:ascii="Times New Roman" w:hAnsi="Times New Roman" w:cs="Times New Roman"/>
          <w:bCs/>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084D61" w:rsidRPr="00084D61" w:rsidRDefault="00084D61" w:rsidP="00AE3F37">
      <w:pPr>
        <w:pStyle w:val="a6"/>
        <w:numPr>
          <w:ilvl w:val="0"/>
          <w:numId w:val="72"/>
        </w:numPr>
        <w:jc w:val="both"/>
        <w:rPr>
          <w:rFonts w:ascii="Times New Roman" w:hAnsi="Times New Roman" w:cs="Times New Roman"/>
          <w:bCs/>
        </w:rPr>
      </w:pPr>
      <w:r w:rsidRPr="00084D61">
        <w:rPr>
          <w:rFonts w:ascii="Times New Roman" w:hAnsi="Times New Roman" w:cs="Times New Roman"/>
          <w:bCs/>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084D61" w:rsidRPr="00084D61" w:rsidRDefault="00084D61" w:rsidP="00AE3F37">
      <w:pPr>
        <w:pStyle w:val="a6"/>
        <w:numPr>
          <w:ilvl w:val="0"/>
          <w:numId w:val="72"/>
        </w:numPr>
        <w:jc w:val="both"/>
        <w:rPr>
          <w:rFonts w:ascii="Times New Roman" w:hAnsi="Times New Roman" w:cs="Times New Roman"/>
          <w:bCs/>
        </w:rPr>
      </w:pPr>
      <w:r w:rsidRPr="00084D61">
        <w:rPr>
          <w:rFonts w:ascii="Times New Roman" w:hAnsi="Times New Roman" w:cs="Times New Roman"/>
          <w:bCs/>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084D61" w:rsidRPr="00084D61" w:rsidRDefault="00084D61" w:rsidP="00AE3F37">
      <w:pPr>
        <w:pStyle w:val="a6"/>
        <w:numPr>
          <w:ilvl w:val="0"/>
          <w:numId w:val="72"/>
        </w:numPr>
        <w:jc w:val="both"/>
        <w:rPr>
          <w:rFonts w:ascii="Times New Roman" w:hAnsi="Times New Roman" w:cs="Times New Roman"/>
          <w:bCs/>
        </w:rPr>
      </w:pPr>
      <w:r w:rsidRPr="00084D61">
        <w:rPr>
          <w:rFonts w:ascii="Times New Roman" w:hAnsi="Times New Roman" w:cs="Times New Roman"/>
          <w:bCs/>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084D61" w:rsidRPr="00084D61" w:rsidRDefault="00084D61" w:rsidP="006219F4">
      <w:pPr>
        <w:pStyle w:val="a6"/>
        <w:jc w:val="both"/>
        <w:rPr>
          <w:rFonts w:ascii="Times New Roman" w:hAnsi="Times New Roman" w:cs="Times New Roman"/>
          <w:bCs/>
        </w:rPr>
      </w:pPr>
    </w:p>
    <w:p w:rsidR="00084D61" w:rsidRPr="00406A83" w:rsidRDefault="00084D61" w:rsidP="00406A83">
      <w:pPr>
        <w:pStyle w:val="a6"/>
        <w:jc w:val="center"/>
        <w:rPr>
          <w:rFonts w:ascii="Times New Roman" w:hAnsi="Times New Roman" w:cs="Times New Roman"/>
          <w:b/>
          <w:bCs/>
        </w:rPr>
      </w:pPr>
      <w:r w:rsidRPr="00406A83">
        <w:rPr>
          <w:rFonts w:ascii="Times New Roman" w:hAnsi="Times New Roman" w:cs="Times New Roman"/>
          <w:b/>
          <w:bCs/>
        </w:rPr>
        <w:t>Содержание образовательной деятельности.</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Основная гимнастика (основные движения, общеразвивающие упражнения строевые</w:t>
      </w:r>
      <w:r w:rsidR="00406A83">
        <w:rPr>
          <w:rFonts w:ascii="Times New Roman" w:hAnsi="Times New Roman" w:cs="Times New Roman"/>
          <w:bCs/>
        </w:rPr>
        <w:t xml:space="preserve"> упражнения). </w:t>
      </w:r>
      <w:r w:rsidRPr="00084D61">
        <w:rPr>
          <w:rFonts w:ascii="Times New Roman" w:hAnsi="Times New Roman" w:cs="Times New Roman"/>
          <w:bCs/>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084D61" w:rsidRPr="00406A83" w:rsidRDefault="00084D61" w:rsidP="006219F4">
      <w:pPr>
        <w:pStyle w:val="a6"/>
        <w:jc w:val="both"/>
        <w:rPr>
          <w:rFonts w:ascii="Times New Roman" w:hAnsi="Times New Roman" w:cs="Times New Roman"/>
          <w:bCs/>
          <w:i/>
          <w:color w:val="auto"/>
        </w:rPr>
      </w:pPr>
      <w:r w:rsidRPr="00406A83">
        <w:rPr>
          <w:rFonts w:ascii="Times New Roman" w:hAnsi="Times New Roman" w:cs="Times New Roman"/>
          <w:bCs/>
          <w:i/>
          <w:color w:val="auto"/>
        </w:rPr>
        <w:t>Основные движения.</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rPr>
        <w:t>Бросание, катание, ловля, метание.</w:t>
      </w:r>
      <w:r w:rsidRPr="00084D61">
        <w:rPr>
          <w:rFonts w:ascii="Times New Roman" w:hAnsi="Times New Roman" w:cs="Times New Roman"/>
          <w:bCs/>
        </w:rPr>
        <w:t xml:space="preserve">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i/>
          <w:u w:val="single"/>
        </w:rPr>
        <w:t>Ползание, лазанье</w:t>
      </w:r>
      <w:r w:rsidRPr="00084D61">
        <w:rPr>
          <w:rFonts w:ascii="Times New Roman" w:hAnsi="Times New Roman" w:cs="Times New Roman"/>
          <w:bCs/>
        </w:rPr>
        <w:t xml:space="preserve">.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084D61">
        <w:rPr>
          <w:rFonts w:ascii="Times New Roman" w:hAnsi="Times New Roman" w:cs="Times New Roman"/>
          <w:bCs/>
        </w:rPr>
        <w:t>перелезание</w:t>
      </w:r>
      <w:proofErr w:type="spellEnd"/>
      <w:r w:rsidRPr="00084D61">
        <w:rPr>
          <w:rFonts w:ascii="Times New Roman" w:hAnsi="Times New Roman" w:cs="Times New Roman"/>
          <w:bCs/>
        </w:rPr>
        <w:t xml:space="preserve"> с пролета </w:t>
      </w:r>
      <w:r w:rsidRPr="00084D61">
        <w:rPr>
          <w:rFonts w:ascii="Times New Roman" w:hAnsi="Times New Roman" w:cs="Times New Roman"/>
          <w:bCs/>
        </w:rPr>
        <w:lastRenderedPageBreak/>
        <w:t xml:space="preserve">на пролет по диагонали; </w:t>
      </w:r>
      <w:proofErr w:type="spellStart"/>
      <w:r w:rsidRPr="00084D61">
        <w:rPr>
          <w:rFonts w:ascii="Times New Roman" w:hAnsi="Times New Roman" w:cs="Times New Roman"/>
          <w:bCs/>
        </w:rPr>
        <w:t>пролезание</w:t>
      </w:r>
      <w:proofErr w:type="spellEnd"/>
      <w:r w:rsidRPr="00084D61">
        <w:rPr>
          <w:rFonts w:ascii="Times New Roman" w:hAnsi="Times New Roman" w:cs="Times New Roman"/>
          <w:bCs/>
        </w:rPr>
        <w:t xml:space="preserve">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rPr>
        <w:t>Ходьба.</w:t>
      </w:r>
      <w:r w:rsidRPr="00084D61">
        <w:rPr>
          <w:rFonts w:ascii="Times New Roman" w:hAnsi="Times New Roman" w:cs="Times New Roman"/>
          <w:bCs/>
        </w:rPr>
        <w:t xml:space="preserve"> Ходьба обычная, гимнастическим шагом, </w:t>
      </w:r>
      <w:proofErr w:type="spellStart"/>
      <w:r w:rsidRPr="00084D61">
        <w:rPr>
          <w:rFonts w:ascii="Times New Roman" w:hAnsi="Times New Roman" w:cs="Times New Roman"/>
          <w:bCs/>
        </w:rPr>
        <w:t>скрестным</w:t>
      </w:r>
      <w:proofErr w:type="spellEnd"/>
      <w:r w:rsidRPr="00084D61">
        <w:rPr>
          <w:rFonts w:ascii="Times New Roman" w:hAnsi="Times New Roman" w:cs="Times New Roman"/>
          <w:bCs/>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rPr>
        <w:t>Бег</w:t>
      </w:r>
      <w:r w:rsidRPr="00406A83">
        <w:rPr>
          <w:rFonts w:ascii="Times New Roman" w:hAnsi="Times New Roman" w:cs="Times New Roman"/>
          <w:bCs/>
        </w:rPr>
        <w:t>.</w:t>
      </w:r>
      <w:r w:rsidRPr="00084D61">
        <w:rPr>
          <w:rFonts w:ascii="Times New Roman" w:hAnsi="Times New Roman" w:cs="Times New Roman"/>
          <w:bCs/>
        </w:rPr>
        <w:t xml:space="preserve">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rPr>
        <w:t xml:space="preserve"> </w:t>
      </w:r>
      <w:r w:rsidRPr="00406A83">
        <w:rPr>
          <w:rFonts w:ascii="Times New Roman" w:hAnsi="Times New Roman" w:cs="Times New Roman"/>
          <w:bCs/>
          <w:i/>
        </w:rPr>
        <w:t>Прыжки.</w:t>
      </w:r>
      <w:r w:rsidRPr="00084D61">
        <w:rPr>
          <w:rFonts w:ascii="Times New Roman" w:hAnsi="Times New Roman" w:cs="Times New Roman"/>
          <w:bCs/>
          <w:i/>
          <w:u w:val="single"/>
        </w:rPr>
        <w:t xml:space="preserve"> </w:t>
      </w:r>
      <w:r w:rsidRPr="00084D61">
        <w:rPr>
          <w:rFonts w:ascii="Times New Roman" w:hAnsi="Times New Roman" w:cs="Times New Roman"/>
          <w:bCs/>
        </w:rPr>
        <w:t>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084D61">
        <w:rPr>
          <w:rFonts w:ascii="Times New Roman" w:hAnsi="Times New Roman" w:cs="Times New Roman"/>
          <w:bCs/>
        </w:rPr>
        <w:t>пробегание</w:t>
      </w:r>
      <w:proofErr w:type="spellEnd"/>
      <w:r w:rsidRPr="00084D61">
        <w:rPr>
          <w:rFonts w:ascii="Times New Roman" w:hAnsi="Times New Roman" w:cs="Times New Roman"/>
          <w:bCs/>
        </w:rPr>
        <w:t xml:space="preserve"> под вращающейся скакалкой, прыжки через вращающуюся скакалку с места; </w:t>
      </w:r>
      <w:proofErr w:type="spellStart"/>
      <w:r w:rsidRPr="00084D61">
        <w:rPr>
          <w:rFonts w:ascii="Times New Roman" w:hAnsi="Times New Roman" w:cs="Times New Roman"/>
          <w:bCs/>
        </w:rPr>
        <w:t>вбегание</w:t>
      </w:r>
      <w:proofErr w:type="spellEnd"/>
      <w:r w:rsidRPr="00084D61">
        <w:rPr>
          <w:rFonts w:ascii="Times New Roman" w:hAnsi="Times New Roman" w:cs="Times New Roman"/>
          <w:bCs/>
        </w:rPr>
        <w:t xml:space="preserve"> под вращающуюся скакалку – прыжок – </w:t>
      </w:r>
      <w:proofErr w:type="spellStart"/>
      <w:r w:rsidRPr="00084D61">
        <w:rPr>
          <w:rFonts w:ascii="Times New Roman" w:hAnsi="Times New Roman" w:cs="Times New Roman"/>
          <w:bCs/>
        </w:rPr>
        <w:t>выбегание</w:t>
      </w:r>
      <w:proofErr w:type="spellEnd"/>
      <w:r w:rsidRPr="00084D61">
        <w:rPr>
          <w:rFonts w:ascii="Times New Roman" w:hAnsi="Times New Roman" w:cs="Times New Roman"/>
          <w:bCs/>
        </w:rPr>
        <w:t xml:space="preserve">; </w:t>
      </w:r>
      <w:proofErr w:type="spellStart"/>
      <w:r w:rsidRPr="00084D61">
        <w:rPr>
          <w:rFonts w:ascii="Times New Roman" w:hAnsi="Times New Roman" w:cs="Times New Roman"/>
          <w:bCs/>
        </w:rPr>
        <w:t>пробегание</w:t>
      </w:r>
      <w:proofErr w:type="spellEnd"/>
      <w:r w:rsidRPr="00084D61">
        <w:rPr>
          <w:rFonts w:ascii="Times New Roman" w:hAnsi="Times New Roman" w:cs="Times New Roman"/>
          <w:bCs/>
        </w:rPr>
        <w:t xml:space="preserve"> под вращающейся скакалкой парами.</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rPr>
        <w:t>Упражнение в равновесии</w:t>
      </w:r>
      <w:r w:rsidRPr="00406A83">
        <w:rPr>
          <w:rFonts w:ascii="Times New Roman" w:hAnsi="Times New Roman" w:cs="Times New Roman"/>
          <w:bCs/>
        </w:rPr>
        <w:t>.</w:t>
      </w:r>
      <w:r w:rsidRPr="00084D61">
        <w:rPr>
          <w:rFonts w:ascii="Times New Roman" w:hAnsi="Times New Roman" w:cs="Times New Roman"/>
          <w:bCs/>
        </w:rPr>
        <w:t xml:space="preserve">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Pr="00084D61">
        <w:rPr>
          <w:rFonts w:ascii="Times New Roman" w:hAnsi="Times New Roman" w:cs="Times New Roman"/>
          <w:bCs/>
        </w:rPr>
        <w:t>пролезанием</w:t>
      </w:r>
      <w:proofErr w:type="spellEnd"/>
      <w:r w:rsidRPr="00084D61">
        <w:rPr>
          <w:rFonts w:ascii="Times New Roman" w:hAnsi="Times New Roman" w:cs="Times New Roman"/>
          <w:bCs/>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rPr>
        <w:t>Общеразвивающие упражнения</w:t>
      </w:r>
      <w:r w:rsidRPr="00406A83">
        <w:rPr>
          <w:rFonts w:ascii="Times New Roman" w:hAnsi="Times New Roman" w:cs="Times New Roman"/>
          <w:bCs/>
        </w:rPr>
        <w:t>.</w:t>
      </w:r>
      <w:r w:rsidRPr="00084D61">
        <w:rPr>
          <w:rFonts w:ascii="Times New Roman" w:hAnsi="Times New Roman" w:cs="Times New Roman"/>
          <w:bCs/>
        </w:rPr>
        <w:t xml:space="preserve"> 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 оздоровительной работы.</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пальцев в кулак и разжимание; махи и рывки руками; круговые движения вперед и назад; упражнения пальчиковой гимнастики.</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w:t>
      </w:r>
      <w:r w:rsidRPr="00084D61">
        <w:rPr>
          <w:rFonts w:ascii="Times New Roman" w:hAnsi="Times New Roman" w:cs="Times New Roman"/>
          <w:bCs/>
        </w:rPr>
        <w:lastRenderedPageBreak/>
        <w:t>и сидя; поочередное поднимание и опускание ног лежа на спине.</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rPr>
        <w:t>Ритмическая гимнастика</w:t>
      </w:r>
      <w:r w:rsidRPr="00406A83">
        <w:rPr>
          <w:rFonts w:ascii="Times New Roman" w:hAnsi="Times New Roman" w:cs="Times New Roman"/>
          <w:bCs/>
        </w:rPr>
        <w:t>.</w:t>
      </w:r>
      <w:r w:rsidRPr="00084D61">
        <w:rPr>
          <w:rFonts w:ascii="Times New Roman" w:hAnsi="Times New Roman" w:cs="Times New Roman"/>
          <w:bCs/>
        </w:rPr>
        <w:t xml:space="preserve">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 xml:space="preserve">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084D61">
        <w:rPr>
          <w:rFonts w:ascii="Times New Roman" w:hAnsi="Times New Roman" w:cs="Times New Roman"/>
          <w:bCs/>
        </w:rPr>
        <w:t>назад</w:t>
      </w:r>
      <w:proofErr w:type="gramEnd"/>
      <w:r w:rsidRPr="00084D61">
        <w:rPr>
          <w:rFonts w:ascii="Times New Roman" w:hAnsi="Times New Roman" w:cs="Times New Roman"/>
          <w:bCs/>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color w:val="auto"/>
        </w:rPr>
        <w:t>Строевые упражнения.</w:t>
      </w:r>
      <w:r w:rsidRPr="00406A83">
        <w:rPr>
          <w:rFonts w:ascii="Times New Roman" w:hAnsi="Times New Roman" w:cs="Times New Roman"/>
          <w:bCs/>
          <w:color w:val="auto"/>
        </w:rPr>
        <w:t xml:space="preserve"> </w:t>
      </w:r>
      <w:r w:rsidRPr="00084D61">
        <w:rPr>
          <w:rFonts w:ascii="Times New Roman" w:hAnsi="Times New Roman" w:cs="Times New Roman"/>
          <w:bCs/>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color w:val="auto"/>
        </w:rPr>
        <w:t>Подвижные игры.</w:t>
      </w:r>
      <w:r w:rsidRPr="00406A83">
        <w:rPr>
          <w:rFonts w:ascii="Times New Roman" w:hAnsi="Times New Roman" w:cs="Times New Roman"/>
          <w:bCs/>
          <w:color w:val="auto"/>
        </w:rPr>
        <w:t xml:space="preserve"> </w:t>
      </w:r>
      <w:r w:rsidRPr="00084D61">
        <w:rPr>
          <w:rFonts w:ascii="Times New Roman" w:hAnsi="Times New Roman" w:cs="Times New Roman"/>
          <w:bCs/>
        </w:rPr>
        <w:t>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 эстафет), способствующих развитию психофизических и личностных качеств, координации движений, умению ориентироваться в пространстве.</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color w:val="auto"/>
        </w:rPr>
        <w:t>Спортивные игры.</w:t>
      </w:r>
      <w:r w:rsidR="00406A83" w:rsidRPr="00406A83">
        <w:rPr>
          <w:rFonts w:ascii="Times New Roman" w:hAnsi="Times New Roman" w:cs="Times New Roman"/>
          <w:bCs/>
          <w:i/>
          <w:color w:val="auto"/>
        </w:rPr>
        <w:t xml:space="preserve"> </w:t>
      </w:r>
      <w:r w:rsidRPr="00084D61">
        <w:rPr>
          <w:rFonts w:ascii="Times New Roman" w:hAnsi="Times New Roman" w:cs="Times New Roman"/>
          <w:bCs/>
        </w:rPr>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 xml:space="preserve">Городки: бросание биты сбоку, от плеча, занимая правильное исходное положение; знание 4–5 фигур, выбивание городков с </w:t>
      </w:r>
      <w:proofErr w:type="spellStart"/>
      <w:r w:rsidRPr="00084D61">
        <w:rPr>
          <w:rFonts w:ascii="Times New Roman" w:hAnsi="Times New Roman" w:cs="Times New Roman"/>
          <w:bCs/>
        </w:rPr>
        <w:t>полукона</w:t>
      </w:r>
      <w:proofErr w:type="spellEnd"/>
      <w:r w:rsidRPr="00084D61">
        <w:rPr>
          <w:rFonts w:ascii="Times New Roman" w:hAnsi="Times New Roman" w:cs="Times New Roman"/>
          <w:bCs/>
        </w:rPr>
        <w:t xml:space="preserve"> и кона при наименьшем количестве бросков бит.</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 xml:space="preserve">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w:t>
      </w:r>
      <w:r w:rsidRPr="00084D61">
        <w:rPr>
          <w:rFonts w:ascii="Times New Roman" w:hAnsi="Times New Roman" w:cs="Times New Roman"/>
          <w:bCs/>
        </w:rPr>
        <w:lastRenderedPageBreak/>
        <w:t>двумя руками (справа и слева); попадание шайбой в ворота, ударяя по ней с места и после ведения.</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Бадминтон: перебрасывание волана ракеткой на сторону партнера без сетки, через сетку, правильно удерживая ракетку.</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rPr>
        <w:t xml:space="preserve">Спортивные упражнения. </w:t>
      </w:r>
      <w:r w:rsidRPr="00084D61">
        <w:rPr>
          <w:rFonts w:ascii="Times New Roman" w:hAnsi="Times New Roman" w:cs="Times New Roman"/>
          <w:bCs/>
        </w:rPr>
        <w:t>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Катание на санках: игровые задания и соревнования в катании на санях на скорость.</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084D61">
        <w:rPr>
          <w:rFonts w:ascii="Times New Roman" w:hAnsi="Times New Roman" w:cs="Times New Roman"/>
          <w:bCs/>
        </w:rPr>
        <w:t>двухшажным</w:t>
      </w:r>
      <w:proofErr w:type="spellEnd"/>
      <w:r w:rsidRPr="00084D61">
        <w:rPr>
          <w:rFonts w:ascii="Times New Roman" w:hAnsi="Times New Roman" w:cs="Times New Roman"/>
          <w:bCs/>
        </w:rPr>
        <w:t xml:space="preserve"> ходом (с палками); повороты переступанием в движении; поднимание на горку «лесенкой», «елочкой».</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Катание на двухколесном велосипеде, самокате: по прямой, по кругу, змейкой, объезжая препятствие, на скорость.</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 xml:space="preserve">Плавание: погружение в воду с головой с открытыми глазами, скольжение на груди и спине, двигая ногами (вверх ‒ вниз); </w:t>
      </w:r>
      <w:proofErr w:type="spellStart"/>
      <w:r w:rsidRPr="00084D61">
        <w:rPr>
          <w:rFonts w:ascii="Times New Roman" w:hAnsi="Times New Roman" w:cs="Times New Roman"/>
          <w:bCs/>
        </w:rPr>
        <w:t>проплывание</w:t>
      </w:r>
      <w:proofErr w:type="spellEnd"/>
      <w:r w:rsidRPr="00084D61">
        <w:rPr>
          <w:rFonts w:ascii="Times New Roman" w:hAnsi="Times New Roman" w:cs="Times New Roman"/>
          <w:bCs/>
        </w:rPr>
        <w:t xml:space="preserve"> в воротца, с надувной игрушкой или кругом в руках и без; произвольным стилем (от 10–15 м); упражнения комплексов </w:t>
      </w:r>
      <w:proofErr w:type="spellStart"/>
      <w:r w:rsidRPr="00084D61">
        <w:rPr>
          <w:rFonts w:ascii="Times New Roman" w:hAnsi="Times New Roman" w:cs="Times New Roman"/>
          <w:bCs/>
        </w:rPr>
        <w:t>гидроаэробики</w:t>
      </w:r>
      <w:proofErr w:type="spellEnd"/>
      <w:r w:rsidRPr="00084D61">
        <w:rPr>
          <w:rFonts w:ascii="Times New Roman" w:hAnsi="Times New Roman" w:cs="Times New Roman"/>
          <w:bCs/>
        </w:rPr>
        <w:t xml:space="preserve"> в воде у бортика и без опоры.</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color w:val="auto"/>
        </w:rPr>
        <w:t>Формирование основ здорового образа жизни.</w:t>
      </w:r>
      <w:r w:rsidRPr="00406A83">
        <w:rPr>
          <w:rFonts w:ascii="Times New Roman" w:hAnsi="Times New Roman" w:cs="Times New Roman"/>
          <w:bCs/>
          <w:color w:val="auto"/>
        </w:rPr>
        <w:t xml:space="preserve"> </w:t>
      </w:r>
      <w:r w:rsidRPr="00084D61">
        <w:rPr>
          <w:rFonts w:ascii="Times New Roman" w:hAnsi="Times New Roman" w:cs="Times New Roman"/>
          <w:bCs/>
        </w:rPr>
        <w:t>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406A83" w:rsidRDefault="00084D61" w:rsidP="006219F4">
      <w:pPr>
        <w:pStyle w:val="a6"/>
        <w:jc w:val="both"/>
        <w:rPr>
          <w:rFonts w:ascii="Times New Roman" w:hAnsi="Times New Roman" w:cs="Times New Roman"/>
          <w:bCs/>
          <w:i/>
          <w:u w:val="single"/>
        </w:rPr>
      </w:pPr>
      <w:r w:rsidRPr="00406A83">
        <w:rPr>
          <w:rFonts w:ascii="Times New Roman" w:hAnsi="Times New Roman" w:cs="Times New Roman"/>
          <w:bCs/>
          <w:i/>
          <w:color w:val="auto"/>
        </w:rPr>
        <w:t>Активный отдых.</w:t>
      </w:r>
      <w:r w:rsidRPr="00406A83">
        <w:rPr>
          <w:rFonts w:ascii="Times New Roman" w:hAnsi="Times New Roman" w:cs="Times New Roman"/>
          <w:bCs/>
          <w:color w:val="auto"/>
        </w:rPr>
        <w:t xml:space="preserve"> </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rPr>
        <w:t>Физкультурные   праздники   и   досуги</w:t>
      </w:r>
      <w:r w:rsidRPr="00406A83">
        <w:rPr>
          <w:rFonts w:ascii="Times New Roman" w:hAnsi="Times New Roman" w:cs="Times New Roman"/>
          <w:bCs/>
        </w:rPr>
        <w:t>.</w:t>
      </w:r>
      <w:r w:rsidRPr="00084D61">
        <w:rPr>
          <w:rFonts w:ascii="Times New Roman" w:hAnsi="Times New Roman" w:cs="Times New Roman"/>
          <w:bCs/>
        </w:rPr>
        <w:t xml:space="preserve">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084D61" w:rsidRPr="00084D61" w:rsidRDefault="00084D61" w:rsidP="006219F4">
      <w:pPr>
        <w:pStyle w:val="a6"/>
        <w:jc w:val="both"/>
        <w:rPr>
          <w:rFonts w:ascii="Times New Roman" w:hAnsi="Times New Roman" w:cs="Times New Roman"/>
          <w:bCs/>
        </w:rPr>
      </w:pPr>
      <w:r w:rsidRPr="00406A83">
        <w:rPr>
          <w:rFonts w:ascii="Times New Roman" w:hAnsi="Times New Roman" w:cs="Times New Roman"/>
          <w:bCs/>
          <w:i/>
        </w:rPr>
        <w:t>Дни здоровья</w:t>
      </w:r>
      <w:r w:rsidRPr="00406A83">
        <w:rPr>
          <w:rFonts w:ascii="Times New Roman" w:hAnsi="Times New Roman" w:cs="Times New Roman"/>
          <w:bCs/>
        </w:rPr>
        <w:t>.</w:t>
      </w:r>
      <w:r w:rsidRPr="00084D61">
        <w:rPr>
          <w:rFonts w:ascii="Times New Roman" w:hAnsi="Times New Roman" w:cs="Times New Roman"/>
          <w:bCs/>
        </w:rPr>
        <w:t xml:space="preserve">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Туристские прогулки и экскурсии организуются при наличии возможностей дополнительного сопровождения и организации санитарных стоянок.</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 xml:space="preserve">Педагог организует пешеходные прогулки. Время перехода в одну сторону составляет 35–40 </w:t>
      </w:r>
      <w:r w:rsidRPr="00084D61">
        <w:rPr>
          <w:rFonts w:ascii="Times New Roman" w:hAnsi="Times New Roman" w:cs="Times New Roman"/>
          <w:bCs/>
        </w:rPr>
        <w:lastRenderedPageBreak/>
        <w:t>минут, общая продолжительность не более 2–2,5 часов. Время непрерывного движения 20–30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084D61" w:rsidRPr="00084D61" w:rsidRDefault="00084D61" w:rsidP="006219F4">
      <w:pPr>
        <w:pStyle w:val="a6"/>
        <w:jc w:val="both"/>
        <w:rPr>
          <w:rFonts w:ascii="Times New Roman" w:hAnsi="Times New Roman" w:cs="Times New Roman"/>
          <w:bCs/>
        </w:rPr>
      </w:pP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 xml:space="preserve">формирование у ребенка </w:t>
      </w:r>
      <w:proofErr w:type="spellStart"/>
      <w:r w:rsidRPr="00084D61">
        <w:rPr>
          <w:rFonts w:ascii="Times New Roman" w:hAnsi="Times New Roman" w:cs="Times New Roman"/>
          <w:bCs/>
        </w:rPr>
        <w:t>возрастосообразных</w:t>
      </w:r>
      <w:proofErr w:type="spellEnd"/>
      <w:r w:rsidRPr="00084D61">
        <w:rPr>
          <w:rFonts w:ascii="Times New Roman" w:hAnsi="Times New Roman" w:cs="Times New Roman"/>
          <w:bCs/>
        </w:rPr>
        <w:t xml:space="preserve"> представлений и знаний в области физической культуры, здоровья и безопасного образа жизни;</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воспитание</w:t>
      </w:r>
      <w:r w:rsidRPr="00084D61">
        <w:rPr>
          <w:rFonts w:ascii="Times New Roman" w:hAnsi="Times New Roman" w:cs="Times New Roman"/>
          <w:bCs/>
        </w:rPr>
        <w:tab/>
        <w:t>активности,</w:t>
      </w:r>
      <w:r w:rsidRPr="00084D61">
        <w:rPr>
          <w:rFonts w:ascii="Times New Roman" w:hAnsi="Times New Roman" w:cs="Times New Roman"/>
          <w:bCs/>
        </w:rPr>
        <w:tab/>
        <w:t>самостоятельности,</w:t>
      </w:r>
      <w:r w:rsidRPr="00084D61">
        <w:rPr>
          <w:rFonts w:ascii="Times New Roman" w:hAnsi="Times New Roman" w:cs="Times New Roman"/>
          <w:bCs/>
        </w:rPr>
        <w:tab/>
        <w:t>самоуважения, коммуникабельности, уверенности и других личностных качеств;</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приобщение детей к ценностям, нормам и знаниям физической культуры в целях их физического развития и саморазвития;</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формирование у ребенка основных гигиенических навыков, представлений о здоровом образе жизни.</w:t>
      </w:r>
    </w:p>
    <w:p w:rsidR="00084D61" w:rsidRPr="00406A83" w:rsidRDefault="00084D61" w:rsidP="00406A83">
      <w:pPr>
        <w:pStyle w:val="a6"/>
        <w:jc w:val="center"/>
        <w:rPr>
          <w:rFonts w:ascii="Times New Roman" w:hAnsi="Times New Roman" w:cs="Times New Roman"/>
          <w:b/>
          <w:bCs/>
        </w:rPr>
      </w:pPr>
      <w:r w:rsidRPr="00406A83">
        <w:rPr>
          <w:rFonts w:ascii="Times New Roman" w:hAnsi="Times New Roman" w:cs="Times New Roman"/>
          <w:b/>
          <w:bCs/>
        </w:rPr>
        <w:t>Содержание психолого-педагогической работы по освоению детьми</w:t>
      </w:r>
    </w:p>
    <w:p w:rsidR="00084D61" w:rsidRPr="00406A83" w:rsidRDefault="00084D61" w:rsidP="00406A83">
      <w:pPr>
        <w:pStyle w:val="a6"/>
        <w:jc w:val="center"/>
        <w:rPr>
          <w:rFonts w:ascii="Times New Roman" w:hAnsi="Times New Roman" w:cs="Times New Roman"/>
          <w:b/>
          <w:bCs/>
        </w:rPr>
      </w:pPr>
      <w:r w:rsidRPr="00406A83">
        <w:rPr>
          <w:rFonts w:ascii="Times New Roman" w:hAnsi="Times New Roman" w:cs="Times New Roman"/>
          <w:b/>
          <w:bCs/>
        </w:rPr>
        <w:t>образовательной области " Физическое развитие"</w:t>
      </w:r>
    </w:p>
    <w:p w:rsidR="00084D61" w:rsidRPr="00084D61" w:rsidRDefault="00084D61" w:rsidP="006219F4">
      <w:pPr>
        <w:pStyle w:val="a6"/>
        <w:jc w:val="both"/>
        <w:rPr>
          <w:rFonts w:ascii="Times New Roman" w:hAnsi="Times New Roman" w:cs="Times New Roman"/>
          <w:bCs/>
        </w:rPr>
      </w:pP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Направлено на достижение целей охраны здоровья детей и формирования основы культуры здоровья через решение следующих задач:</w:t>
      </w:r>
    </w:p>
    <w:p w:rsidR="00084D61" w:rsidRPr="00084D61" w:rsidRDefault="00084D61" w:rsidP="00AE3F37">
      <w:pPr>
        <w:pStyle w:val="a6"/>
        <w:numPr>
          <w:ilvl w:val="0"/>
          <w:numId w:val="73"/>
        </w:numPr>
        <w:jc w:val="both"/>
        <w:rPr>
          <w:rFonts w:ascii="Times New Roman" w:hAnsi="Times New Roman" w:cs="Times New Roman"/>
          <w:bCs/>
        </w:rPr>
      </w:pPr>
      <w:r w:rsidRPr="00084D61">
        <w:rPr>
          <w:rFonts w:ascii="Times New Roman" w:hAnsi="Times New Roman" w:cs="Times New Roman"/>
          <w:bCs/>
        </w:rPr>
        <w:t>сохранение и укрепление физического и психического здоровья детей;</w:t>
      </w:r>
    </w:p>
    <w:p w:rsidR="00084D61" w:rsidRPr="00084D61" w:rsidRDefault="00084D61" w:rsidP="00AE3F37">
      <w:pPr>
        <w:pStyle w:val="a6"/>
        <w:numPr>
          <w:ilvl w:val="0"/>
          <w:numId w:val="73"/>
        </w:numPr>
        <w:jc w:val="both"/>
        <w:rPr>
          <w:rFonts w:ascii="Times New Roman" w:hAnsi="Times New Roman" w:cs="Times New Roman"/>
          <w:bCs/>
        </w:rPr>
      </w:pPr>
      <w:r w:rsidRPr="00084D61">
        <w:rPr>
          <w:rFonts w:ascii="Times New Roman" w:hAnsi="Times New Roman" w:cs="Times New Roman"/>
          <w:bCs/>
        </w:rPr>
        <w:t>воспитание культурно-гигиенических навыков;</w:t>
      </w:r>
    </w:p>
    <w:p w:rsidR="00084D61" w:rsidRPr="00084D61" w:rsidRDefault="00084D61" w:rsidP="00AE3F37">
      <w:pPr>
        <w:pStyle w:val="a6"/>
        <w:numPr>
          <w:ilvl w:val="0"/>
          <w:numId w:val="73"/>
        </w:numPr>
        <w:jc w:val="both"/>
        <w:rPr>
          <w:rFonts w:ascii="Times New Roman" w:hAnsi="Times New Roman" w:cs="Times New Roman"/>
          <w:bCs/>
        </w:rPr>
      </w:pPr>
      <w:r w:rsidRPr="00084D61">
        <w:rPr>
          <w:rFonts w:ascii="Times New Roman" w:hAnsi="Times New Roman" w:cs="Times New Roman"/>
          <w:bCs/>
        </w:rPr>
        <w:t>формирование начальных представлений о здоровом образе жизни.</w:t>
      </w:r>
    </w:p>
    <w:p w:rsidR="00084D61" w:rsidRPr="00084D61" w:rsidRDefault="00406A83" w:rsidP="00AE3F37">
      <w:pPr>
        <w:pStyle w:val="a6"/>
        <w:numPr>
          <w:ilvl w:val="0"/>
          <w:numId w:val="73"/>
        </w:numPr>
        <w:jc w:val="both"/>
        <w:rPr>
          <w:rFonts w:ascii="Times New Roman" w:hAnsi="Times New Roman" w:cs="Times New Roman"/>
          <w:bCs/>
        </w:rPr>
      </w:pPr>
      <w:r>
        <w:rPr>
          <w:rFonts w:ascii="Times New Roman" w:hAnsi="Times New Roman" w:cs="Times New Roman"/>
          <w:bCs/>
        </w:rPr>
        <w:t>н</w:t>
      </w:r>
      <w:r w:rsidR="00084D61" w:rsidRPr="00084D61">
        <w:rPr>
          <w:rFonts w:ascii="Times New Roman" w:hAnsi="Times New Roman" w:cs="Times New Roman"/>
          <w:bCs/>
        </w:rPr>
        <w:t>еобходимыми условиями решения одной из главных задач ДОУ по охране жизни и укреплению здоровья детей являются:</w:t>
      </w:r>
    </w:p>
    <w:p w:rsidR="00084D61" w:rsidRPr="00084D61" w:rsidRDefault="00406A83" w:rsidP="00406A83">
      <w:pPr>
        <w:pStyle w:val="a6"/>
        <w:ind w:left="720"/>
        <w:jc w:val="both"/>
        <w:rPr>
          <w:rFonts w:ascii="Times New Roman" w:hAnsi="Times New Roman" w:cs="Times New Roman"/>
          <w:bCs/>
        </w:rPr>
      </w:pPr>
      <w:r>
        <w:rPr>
          <w:rFonts w:ascii="Times New Roman" w:hAnsi="Times New Roman" w:cs="Times New Roman"/>
          <w:bCs/>
        </w:rPr>
        <w:t xml:space="preserve">–      </w:t>
      </w:r>
      <w:r w:rsidR="00084D61" w:rsidRPr="00084D61">
        <w:rPr>
          <w:rFonts w:ascii="Times New Roman" w:hAnsi="Times New Roman" w:cs="Times New Roman"/>
          <w:bCs/>
        </w:rPr>
        <w:t>создание в ДОУ безопасной образовательной среды;</w:t>
      </w:r>
    </w:p>
    <w:p w:rsidR="00084D61" w:rsidRPr="00084D61" w:rsidRDefault="00406A83" w:rsidP="00406A83">
      <w:pPr>
        <w:pStyle w:val="a6"/>
        <w:ind w:left="720"/>
        <w:jc w:val="both"/>
        <w:rPr>
          <w:rFonts w:ascii="Times New Roman" w:hAnsi="Times New Roman" w:cs="Times New Roman"/>
          <w:bCs/>
        </w:rPr>
      </w:pPr>
      <w:r>
        <w:rPr>
          <w:rFonts w:ascii="Times New Roman" w:hAnsi="Times New Roman" w:cs="Times New Roman"/>
          <w:bCs/>
        </w:rPr>
        <w:t xml:space="preserve">– </w:t>
      </w:r>
      <w:r w:rsidR="00084D61" w:rsidRPr="00084D61">
        <w:rPr>
          <w:rFonts w:ascii="Times New Roman" w:hAnsi="Times New Roman" w:cs="Times New Roman"/>
          <w:bCs/>
        </w:rPr>
        <w:t xml:space="preserve">осуществление комплекса психолого-педагогической, профилактической и </w:t>
      </w:r>
      <w:r>
        <w:rPr>
          <w:rFonts w:ascii="Times New Roman" w:hAnsi="Times New Roman" w:cs="Times New Roman"/>
          <w:bCs/>
        </w:rPr>
        <w:t xml:space="preserve">  о</w:t>
      </w:r>
      <w:r w:rsidR="00084D61" w:rsidRPr="00084D61">
        <w:rPr>
          <w:rFonts w:ascii="Times New Roman" w:hAnsi="Times New Roman" w:cs="Times New Roman"/>
          <w:bCs/>
        </w:rPr>
        <w:t>здоровительной работы;</w:t>
      </w:r>
    </w:p>
    <w:p w:rsidR="00406A83" w:rsidRDefault="00406A83" w:rsidP="00406A83">
      <w:pPr>
        <w:pStyle w:val="a6"/>
        <w:ind w:left="720"/>
        <w:jc w:val="both"/>
        <w:rPr>
          <w:rFonts w:ascii="Times New Roman" w:hAnsi="Times New Roman" w:cs="Times New Roman"/>
          <w:bCs/>
        </w:rPr>
      </w:pPr>
      <w:r>
        <w:rPr>
          <w:rFonts w:ascii="Times New Roman" w:hAnsi="Times New Roman" w:cs="Times New Roman"/>
          <w:bCs/>
        </w:rPr>
        <w:t xml:space="preserve">–    </w:t>
      </w:r>
      <w:r w:rsidR="00084D61" w:rsidRPr="00084D61">
        <w:rPr>
          <w:rFonts w:ascii="Times New Roman" w:hAnsi="Times New Roman" w:cs="Times New Roman"/>
          <w:bCs/>
        </w:rPr>
        <w:t xml:space="preserve">использование комплексной системы диагностики </w:t>
      </w:r>
      <w:proofErr w:type="gramStart"/>
      <w:r w:rsidR="00084D61" w:rsidRPr="00084D61">
        <w:rPr>
          <w:rFonts w:ascii="Times New Roman" w:hAnsi="Times New Roman" w:cs="Times New Roman"/>
          <w:bCs/>
        </w:rPr>
        <w:t>и  мониторинга</w:t>
      </w:r>
      <w:proofErr w:type="gramEnd"/>
      <w:r w:rsidR="00084D61" w:rsidRPr="00084D61">
        <w:rPr>
          <w:rFonts w:ascii="Times New Roman" w:hAnsi="Times New Roman" w:cs="Times New Roman"/>
          <w:bCs/>
        </w:rPr>
        <w:t xml:space="preserve"> состояния здоровья детей. </w:t>
      </w:r>
    </w:p>
    <w:p w:rsidR="00084D61" w:rsidRPr="00084D61" w:rsidRDefault="00084D61" w:rsidP="00406A83">
      <w:pPr>
        <w:pStyle w:val="a6"/>
        <w:jc w:val="both"/>
        <w:rPr>
          <w:rFonts w:ascii="Times New Roman" w:hAnsi="Times New Roman" w:cs="Times New Roman"/>
          <w:bCs/>
        </w:rPr>
      </w:pPr>
      <w:r w:rsidRPr="00084D61">
        <w:rPr>
          <w:rFonts w:ascii="Times New Roman" w:hAnsi="Times New Roman" w:cs="Times New Roman"/>
          <w:bCs/>
        </w:rPr>
        <w:t>Психолого-</w:t>
      </w:r>
      <w:proofErr w:type="gramStart"/>
      <w:r w:rsidRPr="00084D61">
        <w:rPr>
          <w:rFonts w:ascii="Times New Roman" w:hAnsi="Times New Roman" w:cs="Times New Roman"/>
          <w:bCs/>
        </w:rPr>
        <w:t>педагогическая  работа</w:t>
      </w:r>
      <w:proofErr w:type="gramEnd"/>
      <w:r w:rsidRPr="00084D61">
        <w:rPr>
          <w:rFonts w:ascii="Times New Roman" w:hAnsi="Times New Roman" w:cs="Times New Roman"/>
          <w:bCs/>
        </w:rPr>
        <w:t xml:space="preserve">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w:t>
      </w:r>
    </w:p>
    <w:p w:rsidR="00084D61" w:rsidRPr="00084D61" w:rsidRDefault="00084D61" w:rsidP="006219F4">
      <w:pPr>
        <w:pStyle w:val="a6"/>
        <w:jc w:val="both"/>
        <w:rPr>
          <w:rFonts w:ascii="Times New Roman" w:hAnsi="Times New Roman" w:cs="Times New Roman"/>
          <w:bCs/>
        </w:rPr>
      </w:pPr>
      <w:r w:rsidRPr="00084D61">
        <w:rPr>
          <w:rFonts w:ascii="Times New Roman" w:hAnsi="Times New Roman" w:cs="Times New Roman"/>
          <w:bCs/>
        </w:rPr>
        <w:t>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w:t>
      </w:r>
    </w:p>
    <w:p w:rsidR="00986F07" w:rsidRDefault="00084D61" w:rsidP="006219F4">
      <w:pPr>
        <w:pStyle w:val="a6"/>
        <w:jc w:val="both"/>
        <w:rPr>
          <w:rFonts w:ascii="Times New Roman" w:hAnsi="Times New Roman" w:cs="Times New Roman"/>
          <w:bCs/>
        </w:rPr>
      </w:pPr>
      <w:r w:rsidRPr="00084D61">
        <w:rPr>
          <w:rFonts w:ascii="Times New Roman" w:hAnsi="Times New Roman" w:cs="Times New Roman"/>
          <w:bCs/>
        </w:rPr>
        <w:t xml:space="preserve">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w:t>
      </w:r>
      <w:r w:rsidRPr="00084D61">
        <w:rPr>
          <w:rFonts w:ascii="Times New Roman" w:hAnsi="Times New Roman" w:cs="Times New Roman"/>
          <w:bCs/>
        </w:rPr>
        <w:lastRenderedPageBreak/>
        <w:t>здоровья детей.</w:t>
      </w:r>
    </w:p>
    <w:p w:rsidR="00094847" w:rsidRPr="00094847" w:rsidRDefault="005C34E6" w:rsidP="00CF6657">
      <w:pPr>
        <w:pStyle w:val="a6"/>
        <w:jc w:val="center"/>
        <w:rPr>
          <w:rFonts w:ascii="Times New Roman" w:hAnsi="Times New Roman" w:cs="Times New Roman"/>
          <w:b/>
        </w:rPr>
      </w:pPr>
      <w:r>
        <w:rPr>
          <w:rFonts w:ascii="Times New Roman" w:hAnsi="Times New Roman" w:cs="Times New Roman"/>
          <w:b/>
        </w:rPr>
        <w:t xml:space="preserve">2.1.7. </w:t>
      </w:r>
      <w:r w:rsidR="00094847" w:rsidRPr="00094847">
        <w:rPr>
          <w:rFonts w:ascii="Times New Roman" w:hAnsi="Times New Roman" w:cs="Times New Roman"/>
          <w:b/>
        </w:rPr>
        <w:t>Содержательный раздел: часть, формируемая участниками</w:t>
      </w:r>
    </w:p>
    <w:p w:rsidR="00094847" w:rsidRPr="00094847" w:rsidRDefault="00094847" w:rsidP="00094847">
      <w:pPr>
        <w:pStyle w:val="a6"/>
        <w:jc w:val="center"/>
        <w:rPr>
          <w:rFonts w:ascii="Times New Roman" w:hAnsi="Times New Roman" w:cs="Times New Roman"/>
          <w:b/>
        </w:rPr>
      </w:pPr>
      <w:r w:rsidRPr="00094847">
        <w:rPr>
          <w:rFonts w:ascii="Times New Roman" w:hAnsi="Times New Roman" w:cs="Times New Roman"/>
          <w:b/>
        </w:rPr>
        <w:t>образовательных отношений</w:t>
      </w:r>
    </w:p>
    <w:p w:rsidR="00094847" w:rsidRDefault="00094847" w:rsidP="00094847">
      <w:pPr>
        <w:pStyle w:val="a6"/>
        <w:jc w:val="center"/>
        <w:rPr>
          <w:rFonts w:ascii="Times New Roman" w:hAnsi="Times New Roman" w:cs="Times New Roman"/>
        </w:rPr>
      </w:pPr>
      <w:r w:rsidRPr="00094847">
        <w:rPr>
          <w:rFonts w:ascii="Times New Roman" w:hAnsi="Times New Roman" w:cs="Times New Roman"/>
          <w:b/>
        </w:rPr>
        <w:t xml:space="preserve">Программа "От </w:t>
      </w:r>
      <w:proofErr w:type="spellStart"/>
      <w:r w:rsidRPr="00094847">
        <w:rPr>
          <w:rFonts w:ascii="Times New Roman" w:hAnsi="Times New Roman" w:cs="Times New Roman"/>
          <w:b/>
        </w:rPr>
        <w:t>Фрёбеля</w:t>
      </w:r>
      <w:proofErr w:type="spellEnd"/>
      <w:r w:rsidRPr="00094847">
        <w:rPr>
          <w:rFonts w:ascii="Times New Roman" w:hAnsi="Times New Roman" w:cs="Times New Roman"/>
          <w:b/>
        </w:rPr>
        <w:t xml:space="preserve"> до робота: растим будущих инженеров".</w:t>
      </w:r>
      <w:r w:rsidRPr="00094847">
        <w:rPr>
          <w:rFonts w:ascii="Times New Roman" w:hAnsi="Times New Roman" w:cs="Times New Roman"/>
        </w:rPr>
        <w:t xml:space="preserve"> </w:t>
      </w:r>
    </w:p>
    <w:p w:rsidR="00094847" w:rsidRDefault="00094847" w:rsidP="00094847">
      <w:pPr>
        <w:pStyle w:val="a6"/>
        <w:jc w:val="center"/>
        <w:rPr>
          <w:rFonts w:ascii="Times New Roman" w:hAnsi="Times New Roman" w:cs="Times New Roman"/>
        </w:rPr>
      </w:pPr>
    </w:p>
    <w:p w:rsidR="00094847" w:rsidRPr="00986F07" w:rsidRDefault="00094847" w:rsidP="00986F07">
      <w:pPr>
        <w:pStyle w:val="a6"/>
        <w:rPr>
          <w:rFonts w:ascii="Times New Roman" w:hAnsi="Times New Roman" w:cs="Times New Roman"/>
          <w:color w:val="auto"/>
        </w:rPr>
      </w:pPr>
      <w:r w:rsidRPr="00986F07">
        <w:rPr>
          <w:rFonts w:ascii="Times New Roman" w:hAnsi="Times New Roman" w:cs="Times New Roman"/>
          <w:color w:val="auto"/>
        </w:rPr>
        <w:t>Содержание образовательной деятельности может реализовываться как в непосредственно образовательной деятельности, так и в режимных моментах.</w:t>
      </w:r>
    </w:p>
    <w:p w:rsidR="00084D61" w:rsidRPr="00986F07" w:rsidRDefault="00084D61" w:rsidP="00986F07">
      <w:pPr>
        <w:pStyle w:val="a6"/>
        <w:rPr>
          <w:rStyle w:val="21"/>
          <w:rFonts w:eastAsiaTheme="majorEastAsia"/>
          <w:b/>
          <w:color w:val="auto"/>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7"/>
        <w:gridCol w:w="3877"/>
        <w:gridCol w:w="2768"/>
        <w:gridCol w:w="3101"/>
      </w:tblGrid>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b/>
                <w:bCs/>
                <w:color w:val="auto"/>
              </w:rPr>
            </w:pPr>
            <w:r w:rsidRPr="00986F07">
              <w:rPr>
                <w:rFonts w:ascii="Times New Roman" w:hAnsi="Times New Roman" w:cs="Times New Roman"/>
                <w:b/>
                <w:bCs/>
                <w:color w:val="auto"/>
              </w:rPr>
              <w:t xml:space="preserve">№ </w:t>
            </w:r>
          </w:p>
        </w:tc>
        <w:tc>
          <w:tcPr>
            <w:tcW w:w="0" w:type="auto"/>
            <w:vAlign w:val="center"/>
            <w:hideMark/>
          </w:tcPr>
          <w:p w:rsidR="00986F07" w:rsidRPr="00986F07" w:rsidRDefault="00986F07" w:rsidP="00986F07">
            <w:pPr>
              <w:pStyle w:val="a6"/>
              <w:jc w:val="center"/>
              <w:rPr>
                <w:rFonts w:ascii="Times New Roman" w:hAnsi="Times New Roman" w:cs="Times New Roman"/>
                <w:b/>
                <w:bCs/>
                <w:color w:val="auto"/>
              </w:rPr>
            </w:pPr>
            <w:r w:rsidRPr="00986F07">
              <w:rPr>
                <w:rFonts w:ascii="Times New Roman" w:hAnsi="Times New Roman" w:cs="Times New Roman"/>
                <w:b/>
                <w:bCs/>
                <w:color w:val="auto"/>
              </w:rPr>
              <w:t>Тематические модули/блоки</w:t>
            </w:r>
          </w:p>
        </w:tc>
        <w:tc>
          <w:tcPr>
            <w:tcW w:w="0" w:type="auto"/>
            <w:vAlign w:val="center"/>
            <w:hideMark/>
          </w:tcPr>
          <w:p w:rsidR="00986F07" w:rsidRPr="00986F07" w:rsidRDefault="00986F07" w:rsidP="00986F07">
            <w:pPr>
              <w:pStyle w:val="a6"/>
              <w:jc w:val="center"/>
              <w:rPr>
                <w:rFonts w:ascii="Times New Roman" w:hAnsi="Times New Roman" w:cs="Times New Roman"/>
                <w:b/>
                <w:bCs/>
                <w:color w:val="auto"/>
              </w:rPr>
            </w:pPr>
            <w:r w:rsidRPr="00986F07">
              <w:rPr>
                <w:rFonts w:ascii="Times New Roman" w:hAnsi="Times New Roman" w:cs="Times New Roman"/>
                <w:b/>
                <w:bCs/>
                <w:color w:val="auto"/>
              </w:rPr>
              <w:t>Старшая группа</w:t>
            </w:r>
          </w:p>
        </w:tc>
        <w:tc>
          <w:tcPr>
            <w:tcW w:w="0" w:type="auto"/>
            <w:vAlign w:val="center"/>
            <w:hideMark/>
          </w:tcPr>
          <w:p w:rsidR="00986F07" w:rsidRPr="00986F07" w:rsidRDefault="00986F07" w:rsidP="00986F07">
            <w:pPr>
              <w:pStyle w:val="a6"/>
              <w:jc w:val="center"/>
              <w:rPr>
                <w:rFonts w:ascii="Times New Roman" w:hAnsi="Times New Roman" w:cs="Times New Roman"/>
                <w:b/>
                <w:bCs/>
                <w:color w:val="auto"/>
              </w:rPr>
            </w:pPr>
            <w:r w:rsidRPr="00986F07">
              <w:rPr>
                <w:rFonts w:ascii="Times New Roman" w:hAnsi="Times New Roman" w:cs="Times New Roman"/>
                <w:b/>
                <w:bCs/>
                <w:color w:val="auto"/>
              </w:rPr>
              <w:t>Подготовительная группа</w:t>
            </w:r>
          </w:p>
        </w:tc>
      </w:tr>
      <w:tr w:rsidR="00986F07" w:rsidRPr="00986F07" w:rsidTr="003E3CCF">
        <w:trPr>
          <w:tblCellSpacing w:w="15" w:type="dxa"/>
        </w:trPr>
        <w:tc>
          <w:tcPr>
            <w:tcW w:w="0" w:type="auto"/>
            <w:gridSpan w:val="4"/>
            <w:vAlign w:val="center"/>
            <w:hideMark/>
          </w:tcPr>
          <w:p w:rsidR="00986F07" w:rsidRPr="00986F07" w:rsidRDefault="00986F07" w:rsidP="00986F07">
            <w:pPr>
              <w:pStyle w:val="a6"/>
              <w:jc w:val="center"/>
              <w:rPr>
                <w:rFonts w:ascii="Times New Roman" w:hAnsi="Times New Roman" w:cs="Times New Roman"/>
                <w:color w:val="auto"/>
              </w:rPr>
            </w:pPr>
            <w:r w:rsidRPr="00986F07">
              <w:rPr>
                <w:rFonts w:ascii="Times New Roman" w:hAnsi="Times New Roman" w:cs="Times New Roman"/>
                <w:color w:val="auto"/>
              </w:rPr>
              <w:t>ТЕМЫ:</w:t>
            </w:r>
          </w:p>
        </w:tc>
      </w:tr>
      <w:tr w:rsidR="00986F07" w:rsidRPr="00986F07" w:rsidTr="003E3CCF">
        <w:trPr>
          <w:tblCellSpacing w:w="15" w:type="dxa"/>
        </w:trPr>
        <w:tc>
          <w:tcPr>
            <w:tcW w:w="0" w:type="auto"/>
            <w:gridSpan w:val="2"/>
            <w:vAlign w:val="center"/>
            <w:hideMark/>
          </w:tcPr>
          <w:p w:rsidR="00986F07" w:rsidRPr="00986F07" w:rsidRDefault="00986F07" w:rsidP="00986F07">
            <w:pPr>
              <w:pStyle w:val="a6"/>
              <w:jc w:val="center"/>
              <w:rPr>
                <w:rFonts w:ascii="Times New Roman" w:hAnsi="Times New Roman" w:cs="Times New Roman"/>
                <w:color w:val="auto"/>
              </w:rPr>
            </w:pPr>
            <w:r w:rsidRPr="00986F07">
              <w:rPr>
                <w:rFonts w:ascii="Times New Roman" w:hAnsi="Times New Roman" w:cs="Times New Roman"/>
                <w:b/>
                <w:bCs/>
                <w:color w:val="auto"/>
              </w:rPr>
              <w:t>Машиностроение и машиноведение</w:t>
            </w:r>
          </w:p>
        </w:tc>
        <w:tc>
          <w:tcPr>
            <w:tcW w:w="0" w:type="auto"/>
            <w:gridSpan w:val="2"/>
            <w:vAlign w:val="center"/>
            <w:hideMark/>
          </w:tcPr>
          <w:p w:rsidR="00986F07" w:rsidRPr="00986F07" w:rsidRDefault="00986F07" w:rsidP="00986F07">
            <w:pPr>
              <w:pStyle w:val="a6"/>
              <w:rPr>
                <w:rFonts w:ascii="Times New Roman" w:hAnsi="Times New Roman" w:cs="Times New Roman"/>
                <w:color w:val="auto"/>
              </w:rPr>
            </w:pPr>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1</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Машиноведение, системы приводов и детали машин</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10" w:history="1">
              <w:r w:rsidR="00986F07" w:rsidRPr="00986F07">
                <w:rPr>
                  <w:rFonts w:ascii="Times New Roman" w:hAnsi="Times New Roman" w:cs="Times New Roman"/>
                  <w:color w:val="auto"/>
                </w:rPr>
                <w:t>«Коробка передач»</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11" w:history="1">
              <w:r w:rsidR="00986F07" w:rsidRPr="00986F07">
                <w:rPr>
                  <w:rFonts w:ascii="Times New Roman" w:hAnsi="Times New Roman" w:cs="Times New Roman"/>
                  <w:color w:val="auto"/>
                </w:rPr>
                <w:t>«Проектирование машин»</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2</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 xml:space="preserve">Роботы, </w:t>
            </w:r>
            <w:proofErr w:type="spellStart"/>
            <w:r w:rsidRPr="00986F07">
              <w:rPr>
                <w:rFonts w:ascii="Times New Roman" w:hAnsi="Times New Roman" w:cs="Times New Roman"/>
                <w:color w:val="auto"/>
              </w:rPr>
              <w:t>мехатроника</w:t>
            </w:r>
            <w:proofErr w:type="spellEnd"/>
            <w:r w:rsidRPr="00986F07">
              <w:rPr>
                <w:rFonts w:ascii="Times New Roman" w:hAnsi="Times New Roman" w:cs="Times New Roman"/>
                <w:color w:val="auto"/>
              </w:rPr>
              <w:t xml:space="preserve"> и робототехнические системы</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12" w:history="1">
              <w:r w:rsidR="00986F07" w:rsidRPr="00986F07">
                <w:rPr>
                  <w:rFonts w:ascii="Times New Roman" w:hAnsi="Times New Roman" w:cs="Times New Roman"/>
                  <w:color w:val="auto"/>
                </w:rPr>
                <w:t>«Роботы – помощники»</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13" w:history="1">
              <w:r w:rsidR="00986F07" w:rsidRPr="00986F07">
                <w:rPr>
                  <w:rFonts w:ascii="Times New Roman" w:hAnsi="Times New Roman" w:cs="Times New Roman"/>
                  <w:color w:val="auto"/>
                </w:rPr>
                <w:t>«Роботы будущего»</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3</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Сварка, родственные процессы и технологии</w:t>
            </w:r>
          </w:p>
        </w:tc>
        <w:tc>
          <w:tcPr>
            <w:tcW w:w="0" w:type="auto"/>
            <w:vAlign w:val="center"/>
            <w:hideMark/>
          </w:tcPr>
          <w:p w:rsidR="00986F07" w:rsidRPr="00986F07" w:rsidRDefault="00986F07" w:rsidP="00986F07">
            <w:pPr>
              <w:pStyle w:val="a6"/>
              <w:rPr>
                <w:rFonts w:ascii="Times New Roman" w:hAnsi="Times New Roman" w:cs="Times New Roman"/>
                <w:color w:val="auto"/>
              </w:rPr>
            </w:pP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14" w:history="1">
              <w:r w:rsidR="004F6D1A">
                <w:rPr>
                  <w:rFonts w:ascii="Times New Roman" w:hAnsi="Times New Roman" w:cs="Times New Roman"/>
                  <w:color w:val="auto"/>
                </w:rPr>
                <w:t>«У</w:t>
              </w:r>
              <w:r w:rsidR="00986F07" w:rsidRPr="00986F07">
                <w:rPr>
                  <w:rFonts w:ascii="Times New Roman" w:hAnsi="Times New Roman" w:cs="Times New Roman"/>
                  <w:color w:val="auto"/>
                </w:rPr>
                <w:t>дивительные соединения»</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4</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Организация производства (по отраслям)</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15" w:history="1">
              <w:r w:rsidR="00986F07" w:rsidRPr="00986F07">
                <w:rPr>
                  <w:rFonts w:ascii="Times New Roman" w:hAnsi="Times New Roman" w:cs="Times New Roman"/>
                  <w:color w:val="auto"/>
                </w:rPr>
                <w:t>Макет «Хлебозавод»</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16" w:history="1">
              <w:r w:rsidR="00986F07" w:rsidRPr="00986F07">
                <w:rPr>
                  <w:rFonts w:ascii="Times New Roman" w:hAnsi="Times New Roman" w:cs="Times New Roman"/>
                  <w:color w:val="auto"/>
                </w:rPr>
                <w:t>Макет «АвтоВАЗа»</w:t>
              </w:r>
            </w:hyperlink>
          </w:p>
        </w:tc>
      </w:tr>
      <w:tr w:rsidR="00986F07" w:rsidRPr="00986F07" w:rsidTr="003E3CCF">
        <w:trPr>
          <w:tblCellSpacing w:w="15" w:type="dxa"/>
        </w:trPr>
        <w:tc>
          <w:tcPr>
            <w:tcW w:w="0" w:type="auto"/>
            <w:gridSpan w:val="4"/>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b/>
                <w:bCs/>
                <w:color w:val="auto"/>
              </w:rPr>
              <w:t>Энергетическое, металлургическое и химическое машиностроение</w:t>
            </w:r>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1</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Машины и аппараты, процессы холодильной и криогенной техники, систем кондиционирования и жизнеобеспечения</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17" w:history="1">
              <w:r w:rsidR="00986F07" w:rsidRPr="00986F07">
                <w:rPr>
                  <w:rFonts w:ascii="Times New Roman" w:hAnsi="Times New Roman" w:cs="Times New Roman"/>
                  <w:color w:val="auto"/>
                </w:rPr>
                <w:t>«Сумка-холодильник»</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18" w:history="1">
              <w:r w:rsidR="00986F07" w:rsidRPr="00986F07">
                <w:rPr>
                  <w:rFonts w:ascii="Times New Roman" w:hAnsi="Times New Roman" w:cs="Times New Roman"/>
                  <w:color w:val="auto"/>
                </w:rPr>
                <w:t>«Кондиционеры, как помощники в быту и на производстве»</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2</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 xml:space="preserve">Вакуумная, компрессорная техника и </w:t>
            </w:r>
            <w:proofErr w:type="spellStart"/>
            <w:r w:rsidRPr="00986F07">
              <w:rPr>
                <w:rFonts w:ascii="Times New Roman" w:hAnsi="Times New Roman" w:cs="Times New Roman"/>
                <w:color w:val="auto"/>
              </w:rPr>
              <w:t>пневмосистемы</w:t>
            </w:r>
            <w:proofErr w:type="spellEnd"/>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19" w:history="1">
              <w:r w:rsidR="00986F07" w:rsidRPr="00986F07">
                <w:rPr>
                  <w:rFonts w:ascii="Times New Roman" w:hAnsi="Times New Roman" w:cs="Times New Roman"/>
                  <w:color w:val="auto"/>
                </w:rPr>
                <w:t>«Насос»</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20" w:history="1">
              <w:r w:rsidR="00986F07" w:rsidRPr="00986F07">
                <w:rPr>
                  <w:rFonts w:ascii="Times New Roman" w:hAnsi="Times New Roman" w:cs="Times New Roman"/>
                  <w:color w:val="auto"/>
                </w:rPr>
                <w:t>«Мелиораторы»</w:t>
              </w:r>
            </w:hyperlink>
          </w:p>
        </w:tc>
      </w:tr>
      <w:tr w:rsidR="00986F07" w:rsidRPr="00986F07" w:rsidTr="003E3CCF">
        <w:trPr>
          <w:tblCellSpacing w:w="15" w:type="dxa"/>
        </w:trPr>
        <w:tc>
          <w:tcPr>
            <w:tcW w:w="0" w:type="auto"/>
            <w:gridSpan w:val="4"/>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b/>
                <w:bCs/>
                <w:color w:val="auto"/>
              </w:rPr>
              <w:t>Транспортное, горное и строительное машиностроение</w:t>
            </w:r>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1</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Колесные и гусеничные машины</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21" w:history="1">
              <w:r w:rsidR="00986F07" w:rsidRPr="00986F07">
                <w:rPr>
                  <w:rFonts w:ascii="Times New Roman" w:hAnsi="Times New Roman" w:cs="Times New Roman"/>
                  <w:color w:val="auto"/>
                </w:rPr>
                <w:t>«Танк»</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22" w:history="1">
              <w:r w:rsidR="00986F07" w:rsidRPr="00986F07">
                <w:rPr>
                  <w:rFonts w:ascii="Times New Roman" w:hAnsi="Times New Roman" w:cs="Times New Roman"/>
                  <w:color w:val="auto"/>
                </w:rPr>
                <w:t>«Трактор»</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2</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Дорожные, строительные и подъемно- транспортные машины</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23" w:history="1">
              <w:r w:rsidR="00986F07" w:rsidRPr="00986F07">
                <w:rPr>
                  <w:rFonts w:ascii="Times New Roman" w:hAnsi="Times New Roman" w:cs="Times New Roman"/>
                  <w:color w:val="auto"/>
                </w:rPr>
                <w:t>«Подъемный кран»</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24" w:history="1">
              <w:r w:rsidR="00986F07" w:rsidRPr="00986F07">
                <w:rPr>
                  <w:rFonts w:ascii="Times New Roman" w:hAnsi="Times New Roman" w:cs="Times New Roman"/>
                  <w:color w:val="auto"/>
                </w:rPr>
                <w:t xml:space="preserve">«Дорожная техника: каток, </w:t>
              </w:r>
              <w:proofErr w:type="spellStart"/>
              <w:r w:rsidR="00986F07" w:rsidRPr="00986F07">
                <w:rPr>
                  <w:rFonts w:ascii="Times New Roman" w:hAnsi="Times New Roman" w:cs="Times New Roman"/>
                  <w:color w:val="auto"/>
                </w:rPr>
                <w:t>асфальтоукладчик</w:t>
              </w:r>
              <w:proofErr w:type="spellEnd"/>
              <w:r w:rsidR="00986F07" w:rsidRPr="00986F07">
                <w:rPr>
                  <w:rFonts w:ascii="Times New Roman" w:hAnsi="Times New Roman" w:cs="Times New Roman"/>
                  <w:color w:val="auto"/>
                </w:rPr>
                <w:t>»</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3</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Горные машины</w:t>
            </w:r>
          </w:p>
        </w:tc>
        <w:tc>
          <w:tcPr>
            <w:tcW w:w="0" w:type="auto"/>
            <w:vAlign w:val="center"/>
            <w:hideMark/>
          </w:tcPr>
          <w:p w:rsidR="00986F07" w:rsidRPr="00986F07" w:rsidRDefault="00986F07" w:rsidP="00986F07">
            <w:pPr>
              <w:pStyle w:val="a6"/>
              <w:rPr>
                <w:rFonts w:ascii="Times New Roman" w:hAnsi="Times New Roman" w:cs="Times New Roman"/>
                <w:color w:val="auto"/>
              </w:rPr>
            </w:pP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25" w:history="1">
              <w:r w:rsidR="00986F07" w:rsidRPr="00986F07">
                <w:rPr>
                  <w:rFonts w:ascii="Times New Roman" w:hAnsi="Times New Roman" w:cs="Times New Roman"/>
                  <w:color w:val="auto"/>
                </w:rPr>
                <w:t>«</w:t>
              </w:r>
              <w:proofErr w:type="spellStart"/>
              <w:r w:rsidR="00986F07" w:rsidRPr="00986F07">
                <w:rPr>
                  <w:rFonts w:ascii="Times New Roman" w:hAnsi="Times New Roman" w:cs="Times New Roman"/>
                  <w:color w:val="auto"/>
                </w:rPr>
                <w:t>БелАЗ</w:t>
              </w:r>
              <w:proofErr w:type="spellEnd"/>
              <w:r w:rsidR="00986F07" w:rsidRPr="00986F07">
                <w:rPr>
                  <w:rFonts w:ascii="Times New Roman" w:hAnsi="Times New Roman" w:cs="Times New Roman"/>
                  <w:color w:val="auto"/>
                </w:rPr>
                <w:t>, горная машина»</w:t>
              </w:r>
            </w:hyperlink>
          </w:p>
        </w:tc>
      </w:tr>
      <w:tr w:rsidR="00986F07" w:rsidRPr="00986F07" w:rsidTr="003E3CCF">
        <w:trPr>
          <w:tblCellSpacing w:w="15" w:type="dxa"/>
        </w:trPr>
        <w:tc>
          <w:tcPr>
            <w:tcW w:w="0" w:type="auto"/>
            <w:gridSpan w:val="4"/>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b/>
                <w:bCs/>
                <w:color w:val="auto"/>
              </w:rPr>
              <w:t>Авиационная и ракетно-космическая техника</w:t>
            </w:r>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1</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Аэродинамика и процессы теплообмена летательных аппаратов</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26" w:history="1">
              <w:r w:rsidR="00986F07" w:rsidRPr="00986F07">
                <w:rPr>
                  <w:rFonts w:ascii="Times New Roman" w:hAnsi="Times New Roman" w:cs="Times New Roman"/>
                  <w:color w:val="auto"/>
                </w:rPr>
                <w:t>«Бумажный самолет»</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27" w:history="1">
              <w:r w:rsidR="00986F07" w:rsidRPr="00986F07">
                <w:rPr>
                  <w:rFonts w:ascii="Times New Roman" w:hAnsi="Times New Roman" w:cs="Times New Roman"/>
                  <w:color w:val="auto"/>
                </w:rPr>
                <w:t>«Воздушный змей»</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2</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Проектирование, конструкция и производство летательных аппаратов</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28" w:history="1">
              <w:r w:rsidR="00986F07" w:rsidRPr="00986F07">
                <w:rPr>
                  <w:rFonts w:ascii="Times New Roman" w:hAnsi="Times New Roman" w:cs="Times New Roman"/>
                  <w:color w:val="auto"/>
                </w:rPr>
                <w:t>«Дельтаплан»</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29" w:history="1">
              <w:r w:rsidR="00986F07" w:rsidRPr="00986F07">
                <w:rPr>
                  <w:rFonts w:ascii="Times New Roman" w:hAnsi="Times New Roman" w:cs="Times New Roman"/>
                  <w:color w:val="auto"/>
                </w:rPr>
                <w:t>«Самолет»</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3</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Наземные комплексы, стартовое оборудование, эксплуатация летательных аппаратов</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30" w:history="1">
              <w:r w:rsidR="00986F07" w:rsidRPr="00986F07">
                <w:rPr>
                  <w:rFonts w:ascii="Times New Roman" w:hAnsi="Times New Roman" w:cs="Times New Roman"/>
                  <w:color w:val="auto"/>
                </w:rPr>
                <w:t>«Катапульта»</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31" w:history="1">
              <w:r w:rsidR="00986F07" w:rsidRPr="00986F07">
                <w:rPr>
                  <w:rFonts w:ascii="Times New Roman" w:hAnsi="Times New Roman" w:cs="Times New Roman"/>
                  <w:color w:val="auto"/>
                </w:rPr>
                <w:t>«Космодром»</w:t>
              </w:r>
            </w:hyperlink>
          </w:p>
        </w:tc>
      </w:tr>
      <w:tr w:rsidR="00986F07" w:rsidRPr="00986F07" w:rsidTr="003E3CCF">
        <w:trPr>
          <w:tblCellSpacing w:w="15" w:type="dxa"/>
        </w:trPr>
        <w:tc>
          <w:tcPr>
            <w:tcW w:w="0" w:type="auto"/>
            <w:gridSpan w:val="4"/>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b/>
                <w:bCs/>
                <w:color w:val="auto"/>
              </w:rPr>
              <w:t>Кораблестроение</w:t>
            </w:r>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1</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Проектирование и конструкция судов</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32" w:history="1">
              <w:r w:rsidR="00986F07" w:rsidRPr="00986F07">
                <w:rPr>
                  <w:rFonts w:ascii="Times New Roman" w:hAnsi="Times New Roman" w:cs="Times New Roman"/>
                  <w:color w:val="auto"/>
                </w:rPr>
                <w:t>«Круизный лайнер»</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33" w:history="1">
              <w:r w:rsidR="00986F07" w:rsidRPr="00986F07">
                <w:rPr>
                  <w:rFonts w:ascii="Times New Roman" w:hAnsi="Times New Roman" w:cs="Times New Roman"/>
                  <w:color w:val="auto"/>
                </w:rPr>
                <w:t>«Авианосец»</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2</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Технология судостроения, судоремонта и организация судостроительного производства</w:t>
            </w:r>
          </w:p>
        </w:tc>
        <w:tc>
          <w:tcPr>
            <w:tcW w:w="0" w:type="auto"/>
            <w:vAlign w:val="center"/>
            <w:hideMark/>
          </w:tcPr>
          <w:p w:rsidR="00986F07" w:rsidRPr="00986F07" w:rsidRDefault="00986F07" w:rsidP="00986F07">
            <w:pPr>
              <w:pStyle w:val="a6"/>
              <w:rPr>
                <w:rFonts w:ascii="Times New Roman" w:hAnsi="Times New Roman" w:cs="Times New Roman"/>
                <w:color w:val="auto"/>
              </w:rPr>
            </w:pP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34" w:history="1">
              <w:r w:rsidR="00986F07" w:rsidRPr="00986F07">
                <w:rPr>
                  <w:rFonts w:ascii="Times New Roman" w:hAnsi="Times New Roman" w:cs="Times New Roman"/>
                  <w:color w:val="auto"/>
                </w:rPr>
                <w:t>Мини-макет «Верфь»</w:t>
              </w:r>
            </w:hyperlink>
          </w:p>
        </w:tc>
      </w:tr>
      <w:tr w:rsidR="00986F07" w:rsidRPr="00986F07" w:rsidTr="003E3CCF">
        <w:trPr>
          <w:tblCellSpacing w:w="15" w:type="dxa"/>
        </w:trPr>
        <w:tc>
          <w:tcPr>
            <w:tcW w:w="0" w:type="auto"/>
            <w:gridSpan w:val="4"/>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b/>
                <w:bCs/>
                <w:color w:val="auto"/>
              </w:rPr>
              <w:t>Электротехника</w:t>
            </w:r>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lastRenderedPageBreak/>
              <w:t>1</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Электротехнические материалы и изделия</w:t>
            </w:r>
          </w:p>
        </w:tc>
        <w:tc>
          <w:tcPr>
            <w:tcW w:w="0" w:type="auto"/>
            <w:vAlign w:val="center"/>
            <w:hideMark/>
          </w:tcPr>
          <w:p w:rsidR="00986F07" w:rsidRPr="00986F07" w:rsidRDefault="00986F07" w:rsidP="00986F07">
            <w:pPr>
              <w:pStyle w:val="a6"/>
              <w:rPr>
                <w:rFonts w:ascii="Times New Roman" w:hAnsi="Times New Roman" w:cs="Times New Roman"/>
                <w:color w:val="auto"/>
              </w:rPr>
            </w:pP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35" w:history="1">
              <w:r w:rsidR="00986F07" w:rsidRPr="00986F07">
                <w:rPr>
                  <w:rFonts w:ascii="Times New Roman" w:hAnsi="Times New Roman" w:cs="Times New Roman"/>
                  <w:color w:val="auto"/>
                </w:rPr>
                <w:t>Электрические цепи</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2</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Светотехника</w:t>
            </w:r>
          </w:p>
        </w:tc>
        <w:tc>
          <w:tcPr>
            <w:tcW w:w="0" w:type="auto"/>
            <w:vAlign w:val="center"/>
            <w:hideMark/>
          </w:tcPr>
          <w:p w:rsidR="00986F07" w:rsidRPr="00986F07" w:rsidRDefault="00986F07" w:rsidP="00986F07">
            <w:pPr>
              <w:pStyle w:val="a6"/>
              <w:rPr>
                <w:rFonts w:ascii="Times New Roman" w:hAnsi="Times New Roman" w:cs="Times New Roman"/>
                <w:color w:val="auto"/>
              </w:rPr>
            </w:pP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36" w:history="1">
              <w:r w:rsidR="00986F07" w:rsidRPr="00986F07">
                <w:rPr>
                  <w:rFonts w:ascii="Times New Roman" w:hAnsi="Times New Roman" w:cs="Times New Roman"/>
                  <w:color w:val="auto"/>
                </w:rPr>
                <w:t>«Настольная лампа своими руками»</w:t>
              </w:r>
            </w:hyperlink>
          </w:p>
        </w:tc>
      </w:tr>
      <w:tr w:rsidR="00986F07" w:rsidRPr="00986F07" w:rsidTr="003E3CCF">
        <w:trPr>
          <w:tblCellSpacing w:w="15" w:type="dxa"/>
        </w:trPr>
        <w:tc>
          <w:tcPr>
            <w:tcW w:w="0" w:type="auto"/>
            <w:gridSpan w:val="4"/>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b/>
                <w:bCs/>
                <w:color w:val="auto"/>
              </w:rPr>
              <w:t>Приборостроение, метрология и информационно-измерительные приборы и системы</w:t>
            </w:r>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1</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Приборы и методы измерения (по видам измерений)</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37" w:history="1">
              <w:r w:rsidR="00986F07" w:rsidRPr="00986F07">
                <w:rPr>
                  <w:rFonts w:ascii="Times New Roman" w:hAnsi="Times New Roman" w:cs="Times New Roman"/>
                  <w:color w:val="auto"/>
                </w:rPr>
                <w:t>«Приборы измерения: сантиметровая лента, термометр, весы»</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38" w:history="1">
              <w:r w:rsidR="00986F07" w:rsidRPr="00986F07">
                <w:rPr>
                  <w:rFonts w:ascii="Times New Roman" w:hAnsi="Times New Roman" w:cs="Times New Roman"/>
                  <w:color w:val="auto"/>
                </w:rPr>
                <w:t>«Приборы измерения: часы»</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2</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Приборы навигации</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39" w:history="1">
              <w:r w:rsidR="00986F07" w:rsidRPr="00986F07">
                <w:rPr>
                  <w:rFonts w:ascii="Times New Roman" w:hAnsi="Times New Roman" w:cs="Times New Roman"/>
                  <w:color w:val="auto"/>
                </w:rPr>
                <w:t>«Маршрутный лист, как предшественник навигатора»</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40" w:history="1">
              <w:r w:rsidR="00986F07" w:rsidRPr="00986F07">
                <w:rPr>
                  <w:rFonts w:ascii="Times New Roman" w:hAnsi="Times New Roman" w:cs="Times New Roman"/>
                  <w:color w:val="auto"/>
                </w:rPr>
                <w:t>«Компас»</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3</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Оптические и оптико-электронные приборы и комплексы</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41" w:history="1">
              <w:r w:rsidR="00986F07" w:rsidRPr="00986F07">
                <w:rPr>
                  <w:rFonts w:ascii="Times New Roman" w:hAnsi="Times New Roman" w:cs="Times New Roman"/>
                  <w:color w:val="auto"/>
                </w:rPr>
                <w:t>«Бинокль»</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42" w:history="1">
              <w:r w:rsidR="00986F07" w:rsidRPr="00986F07">
                <w:rPr>
                  <w:rFonts w:ascii="Times New Roman" w:hAnsi="Times New Roman" w:cs="Times New Roman"/>
                  <w:color w:val="auto"/>
                </w:rPr>
                <w:t>«Телескоп»</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4</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Приборы и методы контроля природной среды, веществ, материалов и изделий</w:t>
            </w:r>
          </w:p>
        </w:tc>
        <w:tc>
          <w:tcPr>
            <w:tcW w:w="0" w:type="auto"/>
            <w:vAlign w:val="center"/>
            <w:hideMark/>
          </w:tcPr>
          <w:p w:rsidR="00986F07" w:rsidRPr="00986F07" w:rsidRDefault="00986F07" w:rsidP="00986F07">
            <w:pPr>
              <w:pStyle w:val="a6"/>
              <w:rPr>
                <w:rFonts w:ascii="Times New Roman" w:hAnsi="Times New Roman" w:cs="Times New Roman"/>
                <w:color w:val="auto"/>
              </w:rPr>
            </w:pP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43" w:history="1">
              <w:r w:rsidR="00986F07" w:rsidRPr="00986F07">
                <w:rPr>
                  <w:rFonts w:ascii="Times New Roman" w:hAnsi="Times New Roman" w:cs="Times New Roman"/>
                  <w:color w:val="auto"/>
                </w:rPr>
                <w:t>«Метеорологическая станция: дождемер, флюгер, уличный термометр»</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5</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Приборы и методы преобразования изображений и звука</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44" w:history="1">
              <w:r w:rsidR="00986F07" w:rsidRPr="00986F07">
                <w:rPr>
                  <w:rFonts w:ascii="Times New Roman" w:hAnsi="Times New Roman" w:cs="Times New Roman"/>
                  <w:color w:val="auto"/>
                </w:rPr>
                <w:t>«Фотоаппарат»</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45" w:history="1">
              <w:r w:rsidR="00986F07" w:rsidRPr="00986F07">
                <w:rPr>
                  <w:rFonts w:ascii="Times New Roman" w:hAnsi="Times New Roman" w:cs="Times New Roman"/>
                  <w:color w:val="auto"/>
                </w:rPr>
                <w:t>«Видеокамера»</w:t>
              </w:r>
            </w:hyperlink>
          </w:p>
        </w:tc>
      </w:tr>
      <w:tr w:rsidR="00986F07" w:rsidRPr="00986F07" w:rsidTr="003E3CCF">
        <w:trPr>
          <w:tblCellSpacing w:w="15" w:type="dxa"/>
        </w:trPr>
        <w:tc>
          <w:tcPr>
            <w:tcW w:w="0" w:type="auto"/>
            <w:gridSpan w:val="4"/>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b/>
                <w:bCs/>
                <w:color w:val="auto"/>
              </w:rPr>
              <w:t>Радиотехника и связь</w:t>
            </w:r>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1</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Радиотехника, в том числе системы и устройства телевидения</w:t>
            </w:r>
          </w:p>
        </w:tc>
        <w:tc>
          <w:tcPr>
            <w:tcW w:w="0" w:type="auto"/>
            <w:vAlign w:val="center"/>
            <w:hideMark/>
          </w:tcPr>
          <w:p w:rsidR="00986F07" w:rsidRPr="00986F07" w:rsidRDefault="00986F07" w:rsidP="00986F07">
            <w:pPr>
              <w:pStyle w:val="a6"/>
              <w:rPr>
                <w:rFonts w:ascii="Times New Roman" w:hAnsi="Times New Roman" w:cs="Times New Roman"/>
                <w:color w:val="auto"/>
              </w:rPr>
            </w:pP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46" w:history="1">
              <w:r w:rsidR="00986F07" w:rsidRPr="00986F07">
                <w:rPr>
                  <w:rFonts w:ascii="Times New Roman" w:hAnsi="Times New Roman" w:cs="Times New Roman"/>
                  <w:color w:val="auto"/>
                </w:rPr>
                <w:t>«Модель приема телепередач»</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2</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Антенны, СВЧ-устройства и их технологии</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47" w:history="1">
              <w:r w:rsidR="00986F07" w:rsidRPr="00986F07">
                <w:rPr>
                  <w:rFonts w:ascii="Times New Roman" w:hAnsi="Times New Roman" w:cs="Times New Roman"/>
                  <w:color w:val="auto"/>
                </w:rPr>
                <w:t>«Микроволновая печь»</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48" w:history="1">
              <w:r w:rsidR="00986F07" w:rsidRPr="00986F07">
                <w:rPr>
                  <w:rFonts w:ascii="Times New Roman" w:hAnsi="Times New Roman" w:cs="Times New Roman"/>
                  <w:color w:val="auto"/>
                </w:rPr>
                <w:t>«Телевышка»</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3</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Системы, сети и устройства телекоммуникаций</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49" w:history="1">
              <w:r w:rsidR="00986F07" w:rsidRPr="00986F07">
                <w:rPr>
                  <w:rFonts w:ascii="Times New Roman" w:hAnsi="Times New Roman" w:cs="Times New Roman"/>
                  <w:color w:val="auto"/>
                </w:rPr>
                <w:t>«Телефон»</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50" w:history="1">
              <w:r w:rsidR="00986F07" w:rsidRPr="00986F07">
                <w:rPr>
                  <w:rFonts w:ascii="Times New Roman" w:hAnsi="Times New Roman" w:cs="Times New Roman"/>
                  <w:color w:val="auto"/>
                </w:rPr>
                <w:t>«Сотовая связь»</w:t>
              </w:r>
            </w:hyperlink>
          </w:p>
        </w:tc>
      </w:tr>
      <w:tr w:rsidR="00986F07" w:rsidRPr="00986F07" w:rsidTr="003E3CCF">
        <w:trPr>
          <w:tblCellSpacing w:w="15" w:type="dxa"/>
        </w:trPr>
        <w:tc>
          <w:tcPr>
            <w:tcW w:w="0" w:type="auto"/>
            <w:gridSpan w:val="4"/>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b/>
                <w:bCs/>
                <w:color w:val="auto"/>
              </w:rPr>
              <w:t>Информатика, вычислительная техника и управление</w:t>
            </w:r>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1</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Вычислительные машины, комплексы и компьютерные сети</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51" w:history="1">
              <w:r w:rsidR="00986F07" w:rsidRPr="00986F07">
                <w:rPr>
                  <w:rFonts w:ascii="Times New Roman" w:hAnsi="Times New Roman" w:cs="Times New Roman"/>
                  <w:color w:val="auto"/>
                </w:rPr>
                <w:t>«Калькулятор»</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52" w:history="1">
              <w:r w:rsidR="00986F07" w:rsidRPr="00986F07">
                <w:rPr>
                  <w:rFonts w:ascii="Times New Roman" w:hAnsi="Times New Roman" w:cs="Times New Roman"/>
                  <w:color w:val="auto"/>
                </w:rPr>
                <w:t>«Наш друг – компьютер»</w:t>
              </w:r>
            </w:hyperlink>
          </w:p>
        </w:tc>
      </w:tr>
      <w:tr w:rsidR="00986F07" w:rsidRPr="00986F07" w:rsidTr="003E3CCF">
        <w:trPr>
          <w:tblCellSpacing w:w="15" w:type="dxa"/>
        </w:trPr>
        <w:tc>
          <w:tcPr>
            <w:tcW w:w="0" w:type="auto"/>
            <w:gridSpan w:val="4"/>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b/>
                <w:bCs/>
                <w:color w:val="auto"/>
              </w:rPr>
              <w:t>Энергетика</w:t>
            </w:r>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1</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Электрические станции и электроэнергетические системы</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53" w:history="1">
              <w:r w:rsidR="00986F07" w:rsidRPr="00986F07">
                <w:rPr>
                  <w:rFonts w:ascii="Times New Roman" w:hAnsi="Times New Roman" w:cs="Times New Roman"/>
                  <w:color w:val="auto"/>
                </w:rPr>
                <w:t>Макет: «Линии электропередачи»</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54" w:history="1">
              <w:r w:rsidR="00986F07" w:rsidRPr="00986F07">
                <w:rPr>
                  <w:rFonts w:ascii="Times New Roman" w:hAnsi="Times New Roman" w:cs="Times New Roman"/>
                  <w:color w:val="auto"/>
                </w:rPr>
                <w:t>Макет "Гидроэлектростанция»</w:t>
              </w:r>
            </w:hyperlink>
          </w:p>
        </w:tc>
      </w:tr>
      <w:tr w:rsidR="00986F07" w:rsidRPr="00986F07" w:rsidTr="003E3CCF">
        <w:trPr>
          <w:tblCellSpacing w:w="15" w:type="dxa"/>
        </w:trPr>
        <w:tc>
          <w:tcPr>
            <w:tcW w:w="0" w:type="auto"/>
            <w:gridSpan w:val="4"/>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b/>
                <w:bCs/>
                <w:color w:val="auto"/>
              </w:rPr>
              <w:t>Технология продовольственных продуктов</w:t>
            </w:r>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1</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Технология обработки, хранения и переработки злаковых, бобовых культур, крупяных продуктов, плодоовощной продукции и виноградарства</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55" w:history="1">
              <w:r w:rsidR="00986F07" w:rsidRPr="00986F07">
                <w:rPr>
                  <w:rFonts w:ascii="Times New Roman" w:hAnsi="Times New Roman" w:cs="Times New Roman"/>
                  <w:color w:val="auto"/>
                </w:rPr>
                <w:t>«Мельница: ветряная, водная»</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56" w:history="1">
              <w:r w:rsidR="00986F07" w:rsidRPr="00986F07">
                <w:rPr>
                  <w:rFonts w:ascii="Times New Roman" w:hAnsi="Times New Roman" w:cs="Times New Roman"/>
                  <w:color w:val="auto"/>
                </w:rPr>
                <w:t>«Производство кабачковой икры»</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2</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Технология мясных, молочных и рыбных продуктов и холодильных производств</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57" w:history="1">
              <w:r w:rsidR="00986F07" w:rsidRPr="00986F07">
                <w:rPr>
                  <w:rFonts w:ascii="Times New Roman" w:hAnsi="Times New Roman" w:cs="Times New Roman"/>
                  <w:color w:val="auto"/>
                </w:rPr>
                <w:t>«Производство мороженого»</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58" w:history="1">
              <w:r w:rsidR="00986F07" w:rsidRPr="00986F07">
                <w:rPr>
                  <w:rFonts w:ascii="Times New Roman" w:hAnsi="Times New Roman" w:cs="Times New Roman"/>
                  <w:color w:val="auto"/>
                </w:rPr>
                <w:t>«Холодильное оборудование»</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3</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Технология сахара и сахаристых продуктов, чая.</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59" w:history="1">
              <w:r w:rsidR="00986F07" w:rsidRPr="00986F07">
                <w:rPr>
                  <w:rFonts w:ascii="Times New Roman" w:hAnsi="Times New Roman" w:cs="Times New Roman"/>
                  <w:color w:val="auto"/>
                </w:rPr>
                <w:t>«Производство чая»</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60" w:history="1">
              <w:r w:rsidR="00986F07" w:rsidRPr="00986F07">
                <w:rPr>
                  <w:rFonts w:ascii="Times New Roman" w:hAnsi="Times New Roman" w:cs="Times New Roman"/>
                  <w:color w:val="auto"/>
                </w:rPr>
                <w:t>«Завод по переработке сахаристых продуктов»</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4</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Технология жиров, эфирных масел и парфюмерно-косметических продуктов</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61" w:history="1">
              <w:r w:rsidR="00986F07" w:rsidRPr="00986F07">
                <w:rPr>
                  <w:rFonts w:ascii="Times New Roman" w:hAnsi="Times New Roman" w:cs="Times New Roman"/>
                  <w:color w:val="auto"/>
                </w:rPr>
                <w:t>«Молекулы духов»</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62" w:history="1">
              <w:r w:rsidR="00986F07" w:rsidRPr="00986F07">
                <w:rPr>
                  <w:rFonts w:ascii="Times New Roman" w:hAnsi="Times New Roman" w:cs="Times New Roman"/>
                  <w:color w:val="auto"/>
                </w:rPr>
                <w:t>«Фабрика по производству мыла»</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5</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Промышленное рыболовство</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63" w:history="1">
              <w:r w:rsidR="00986F07" w:rsidRPr="00986F07">
                <w:rPr>
                  <w:rFonts w:ascii="Times New Roman" w:hAnsi="Times New Roman" w:cs="Times New Roman"/>
                  <w:color w:val="auto"/>
                </w:rPr>
                <w:t>«Орудия лова»</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64" w:history="1">
              <w:r w:rsidR="00986F07" w:rsidRPr="00986F07">
                <w:rPr>
                  <w:rFonts w:ascii="Times New Roman" w:hAnsi="Times New Roman" w:cs="Times New Roman"/>
                  <w:color w:val="auto"/>
                </w:rPr>
                <w:t xml:space="preserve">«Рыболовное судно» </w:t>
              </w:r>
            </w:hyperlink>
          </w:p>
        </w:tc>
      </w:tr>
      <w:tr w:rsidR="00986F07" w:rsidRPr="00986F07" w:rsidTr="003E3CCF">
        <w:trPr>
          <w:tblCellSpacing w:w="15" w:type="dxa"/>
        </w:trPr>
        <w:tc>
          <w:tcPr>
            <w:tcW w:w="0" w:type="auto"/>
            <w:gridSpan w:val="4"/>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b/>
                <w:bCs/>
                <w:color w:val="auto"/>
              </w:rPr>
              <w:t>Технология материалов и изделий текстильной и легкой промышленности</w:t>
            </w:r>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lastRenderedPageBreak/>
              <w:t>1</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Технология швейных изделий</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65" w:history="1">
              <w:r w:rsidR="00986F07" w:rsidRPr="00986F07">
                <w:rPr>
                  <w:rFonts w:ascii="Times New Roman" w:hAnsi="Times New Roman" w:cs="Times New Roman"/>
                  <w:color w:val="auto"/>
                </w:rPr>
                <w:t xml:space="preserve">«Конструирование головных уборов» </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66" w:history="1">
              <w:r w:rsidR="00986F07" w:rsidRPr="00986F07">
                <w:rPr>
                  <w:rFonts w:ascii="Times New Roman" w:hAnsi="Times New Roman" w:cs="Times New Roman"/>
                  <w:color w:val="auto"/>
                </w:rPr>
                <w:t xml:space="preserve">«Конструирование одежды из различных материалов» </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2</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Технология кожи, меха, обувных и кожевенно-галантерейных изделий</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67" w:history="1">
              <w:r w:rsidR="00986F07" w:rsidRPr="00986F07">
                <w:rPr>
                  <w:rFonts w:ascii="Times New Roman" w:hAnsi="Times New Roman" w:cs="Times New Roman"/>
                  <w:color w:val="auto"/>
                </w:rPr>
                <w:t xml:space="preserve">«Конструирование аксессуаров» (украшения, сумки, ремни, платки) </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68" w:history="1">
              <w:r w:rsidR="00986F07" w:rsidRPr="00986F07">
                <w:rPr>
                  <w:rFonts w:ascii="Times New Roman" w:hAnsi="Times New Roman" w:cs="Times New Roman"/>
                  <w:color w:val="auto"/>
                </w:rPr>
                <w:t xml:space="preserve">«Конструирование обуви» </w:t>
              </w:r>
            </w:hyperlink>
          </w:p>
        </w:tc>
      </w:tr>
      <w:tr w:rsidR="00986F07" w:rsidRPr="00986F07" w:rsidTr="003E3CCF">
        <w:trPr>
          <w:tblCellSpacing w:w="15" w:type="dxa"/>
        </w:trPr>
        <w:tc>
          <w:tcPr>
            <w:tcW w:w="0" w:type="auto"/>
            <w:gridSpan w:val="4"/>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b/>
                <w:bCs/>
                <w:color w:val="auto"/>
              </w:rPr>
              <w:t xml:space="preserve">Процессы и машины </w:t>
            </w:r>
            <w:proofErr w:type="spellStart"/>
            <w:r w:rsidRPr="00986F07">
              <w:rPr>
                <w:rFonts w:ascii="Times New Roman" w:hAnsi="Times New Roman" w:cs="Times New Roman"/>
                <w:b/>
                <w:bCs/>
                <w:color w:val="auto"/>
              </w:rPr>
              <w:t>агроинженерных</w:t>
            </w:r>
            <w:proofErr w:type="spellEnd"/>
            <w:r w:rsidRPr="00986F07">
              <w:rPr>
                <w:rFonts w:ascii="Times New Roman" w:hAnsi="Times New Roman" w:cs="Times New Roman"/>
                <w:b/>
                <w:bCs/>
                <w:color w:val="auto"/>
              </w:rPr>
              <w:t xml:space="preserve"> систем</w:t>
            </w:r>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1</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Технологии и средства механизации сельского хозяйства</w:t>
            </w:r>
          </w:p>
        </w:tc>
        <w:tc>
          <w:tcPr>
            <w:tcW w:w="0" w:type="auto"/>
            <w:vAlign w:val="center"/>
            <w:hideMark/>
          </w:tcPr>
          <w:p w:rsidR="00986F07" w:rsidRPr="00986F07" w:rsidRDefault="00986F07" w:rsidP="00986F07">
            <w:pPr>
              <w:pStyle w:val="a6"/>
              <w:rPr>
                <w:rFonts w:ascii="Times New Roman" w:hAnsi="Times New Roman" w:cs="Times New Roman"/>
                <w:color w:val="auto"/>
              </w:rPr>
            </w:pP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69" w:history="1">
              <w:r w:rsidR="00986F07" w:rsidRPr="00986F07">
                <w:rPr>
                  <w:rFonts w:ascii="Times New Roman" w:hAnsi="Times New Roman" w:cs="Times New Roman"/>
                  <w:color w:val="auto"/>
                </w:rPr>
                <w:t xml:space="preserve">«Выращивание растений» </w:t>
              </w:r>
            </w:hyperlink>
          </w:p>
        </w:tc>
      </w:tr>
      <w:tr w:rsidR="00986F07" w:rsidRPr="00986F07" w:rsidTr="003E3CCF">
        <w:trPr>
          <w:tblCellSpacing w:w="15" w:type="dxa"/>
        </w:trPr>
        <w:tc>
          <w:tcPr>
            <w:tcW w:w="0" w:type="auto"/>
            <w:gridSpan w:val="4"/>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b/>
                <w:bCs/>
                <w:color w:val="auto"/>
              </w:rPr>
              <w:t>Технология, машины и оборудование лесозаготовок, лесного хозяйства, деревопереработки и химической переработки биомассы дерева</w:t>
            </w:r>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1</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Технология и машины лесозаготовок и лесного хозяйства</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70" w:history="1">
              <w:r w:rsidR="00986F07" w:rsidRPr="00986F07">
                <w:rPr>
                  <w:rFonts w:ascii="Times New Roman" w:hAnsi="Times New Roman" w:cs="Times New Roman"/>
                  <w:color w:val="auto"/>
                </w:rPr>
                <w:t xml:space="preserve">«Спецтехника лесного хозяйства: лесовоз» </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71" w:history="1">
              <w:r w:rsidR="00986F07" w:rsidRPr="00986F07">
                <w:rPr>
                  <w:rFonts w:ascii="Times New Roman" w:hAnsi="Times New Roman" w:cs="Times New Roman"/>
                  <w:color w:val="auto"/>
                </w:rPr>
                <w:t xml:space="preserve">«Лесозаготовка» </w:t>
              </w:r>
            </w:hyperlink>
          </w:p>
        </w:tc>
      </w:tr>
      <w:tr w:rsidR="00986F07" w:rsidRPr="00986F07" w:rsidTr="003E3CCF">
        <w:trPr>
          <w:tblCellSpacing w:w="15" w:type="dxa"/>
        </w:trPr>
        <w:tc>
          <w:tcPr>
            <w:tcW w:w="0" w:type="auto"/>
            <w:gridSpan w:val="4"/>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b/>
                <w:bCs/>
                <w:color w:val="auto"/>
              </w:rPr>
              <w:t>Транспорт</w:t>
            </w:r>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1</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Железнодорожный путь, изыскание и проектирование железных дорог</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72" w:history="1">
              <w:r w:rsidR="00986F07" w:rsidRPr="00986F07">
                <w:rPr>
                  <w:rFonts w:ascii="Times New Roman" w:hAnsi="Times New Roman" w:cs="Times New Roman"/>
                  <w:color w:val="auto"/>
                </w:rPr>
                <w:t xml:space="preserve">«Проектирование железнодорожных путей» </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73" w:history="1">
              <w:r w:rsidR="00986F07" w:rsidRPr="00986F07">
                <w:rPr>
                  <w:rFonts w:ascii="Times New Roman" w:hAnsi="Times New Roman" w:cs="Times New Roman"/>
                  <w:color w:val="auto"/>
                </w:rPr>
                <w:t xml:space="preserve">«Путевые машины» </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2</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Эксплуатация автомобильного транспорта</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74" w:history="1">
              <w:r w:rsidR="00986F07" w:rsidRPr="00986F07">
                <w:rPr>
                  <w:rFonts w:ascii="Times New Roman" w:hAnsi="Times New Roman" w:cs="Times New Roman"/>
                  <w:color w:val="auto"/>
                </w:rPr>
                <w:t xml:space="preserve">«Специальные автомобили» </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75" w:history="1">
              <w:r w:rsidR="00986F07" w:rsidRPr="00986F07">
                <w:rPr>
                  <w:rFonts w:ascii="Times New Roman" w:hAnsi="Times New Roman" w:cs="Times New Roman"/>
                  <w:color w:val="auto"/>
                </w:rPr>
                <w:t xml:space="preserve">«Автосервис» </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3</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Эксплуатация воздушного транспорта</w:t>
            </w:r>
          </w:p>
        </w:tc>
        <w:tc>
          <w:tcPr>
            <w:tcW w:w="0" w:type="auto"/>
            <w:vAlign w:val="center"/>
            <w:hideMark/>
          </w:tcPr>
          <w:p w:rsidR="00986F07" w:rsidRPr="00986F07" w:rsidRDefault="00986F07" w:rsidP="00986F07">
            <w:pPr>
              <w:pStyle w:val="a6"/>
              <w:rPr>
                <w:rFonts w:ascii="Times New Roman" w:hAnsi="Times New Roman" w:cs="Times New Roman"/>
                <w:color w:val="auto"/>
              </w:rPr>
            </w:pP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76" w:history="1">
              <w:r w:rsidR="00986F07" w:rsidRPr="00986F07">
                <w:rPr>
                  <w:rFonts w:ascii="Times New Roman" w:hAnsi="Times New Roman" w:cs="Times New Roman"/>
                  <w:color w:val="auto"/>
                </w:rPr>
                <w:t xml:space="preserve">«Ангар» </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4</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Водные пути сообщения и гидрография</w:t>
            </w:r>
          </w:p>
        </w:tc>
        <w:tc>
          <w:tcPr>
            <w:tcW w:w="0" w:type="auto"/>
            <w:vAlign w:val="center"/>
            <w:hideMark/>
          </w:tcPr>
          <w:p w:rsidR="00986F07" w:rsidRPr="00986F07" w:rsidRDefault="00986F07" w:rsidP="00986F07">
            <w:pPr>
              <w:pStyle w:val="a6"/>
              <w:rPr>
                <w:rFonts w:ascii="Times New Roman" w:hAnsi="Times New Roman" w:cs="Times New Roman"/>
                <w:color w:val="auto"/>
              </w:rPr>
            </w:pP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77" w:history="1">
              <w:r w:rsidR="00986F07" w:rsidRPr="00986F07">
                <w:rPr>
                  <w:rFonts w:ascii="Times New Roman" w:hAnsi="Times New Roman" w:cs="Times New Roman"/>
                  <w:color w:val="auto"/>
                </w:rPr>
                <w:t xml:space="preserve">Объемный макет рек, морей, океанов </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5</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Эксплуатация водного транспорта, судовождение</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78" w:history="1">
              <w:r w:rsidR="00986F07" w:rsidRPr="00986F07">
                <w:rPr>
                  <w:rFonts w:ascii="Times New Roman" w:hAnsi="Times New Roman" w:cs="Times New Roman"/>
                  <w:color w:val="auto"/>
                </w:rPr>
                <w:t xml:space="preserve">Макет «Речной вокзал» </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79" w:history="1">
              <w:r w:rsidR="00986F07" w:rsidRPr="00986F07">
                <w:rPr>
                  <w:rFonts w:ascii="Times New Roman" w:hAnsi="Times New Roman" w:cs="Times New Roman"/>
                  <w:color w:val="auto"/>
                </w:rPr>
                <w:t xml:space="preserve">Макет «Порт» </w:t>
              </w:r>
            </w:hyperlink>
          </w:p>
        </w:tc>
      </w:tr>
      <w:tr w:rsidR="00986F07" w:rsidRPr="00986F07" w:rsidTr="003E3CCF">
        <w:trPr>
          <w:tblCellSpacing w:w="15" w:type="dxa"/>
        </w:trPr>
        <w:tc>
          <w:tcPr>
            <w:tcW w:w="0" w:type="auto"/>
            <w:gridSpan w:val="4"/>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b/>
                <w:bCs/>
                <w:color w:val="auto"/>
              </w:rPr>
              <w:t>Строительство и архитектура</w:t>
            </w:r>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1</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Строительные конструкции, здания и сооружения</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80" w:history="1">
              <w:r w:rsidR="00986F07" w:rsidRPr="00986F07">
                <w:rPr>
                  <w:rFonts w:ascii="Times New Roman" w:hAnsi="Times New Roman" w:cs="Times New Roman"/>
                  <w:color w:val="auto"/>
                </w:rPr>
                <w:t xml:space="preserve">«Дом, в котором мы живем: изба, кирпичный, панельный дом, многоэтажный дом» </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81" w:history="1">
              <w:r w:rsidR="00986F07" w:rsidRPr="00986F07">
                <w:rPr>
                  <w:rFonts w:ascii="Times New Roman" w:hAnsi="Times New Roman" w:cs="Times New Roman"/>
                  <w:color w:val="auto"/>
                </w:rPr>
                <w:t xml:space="preserve">Макет «Стадион» </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2</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Основания и фундаменты, подземные сооружения</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82" w:history="1">
              <w:r w:rsidR="00986F07" w:rsidRPr="00986F07">
                <w:rPr>
                  <w:rFonts w:ascii="Times New Roman" w:hAnsi="Times New Roman" w:cs="Times New Roman"/>
                  <w:color w:val="auto"/>
                </w:rPr>
                <w:t xml:space="preserve">«На чем стоит дом» </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83" w:history="1">
              <w:r w:rsidR="00986F07" w:rsidRPr="00986F07">
                <w:rPr>
                  <w:rFonts w:ascii="Times New Roman" w:hAnsi="Times New Roman" w:cs="Times New Roman"/>
                  <w:color w:val="auto"/>
                </w:rPr>
                <w:t xml:space="preserve">«Подземный переход» </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3</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Теплоснабжение, вентиляция, кондиционирование воздуха, газоснабжение и освещение.</w:t>
            </w:r>
            <w:r w:rsidRPr="00986F07">
              <w:rPr>
                <w:rFonts w:ascii="Times New Roman" w:hAnsi="Times New Roman" w:cs="Times New Roman"/>
                <w:color w:val="auto"/>
              </w:rPr>
              <w:br/>
              <w:t xml:space="preserve">Водоснабжение, канализация, строительные системы охраны водных ресурсов </w:t>
            </w:r>
          </w:p>
        </w:tc>
        <w:tc>
          <w:tcPr>
            <w:tcW w:w="0" w:type="auto"/>
            <w:vAlign w:val="center"/>
            <w:hideMark/>
          </w:tcPr>
          <w:p w:rsidR="00986F07" w:rsidRPr="00986F07" w:rsidRDefault="00986F07" w:rsidP="00986F07">
            <w:pPr>
              <w:pStyle w:val="a6"/>
              <w:rPr>
                <w:rFonts w:ascii="Times New Roman" w:hAnsi="Times New Roman" w:cs="Times New Roman"/>
                <w:color w:val="auto"/>
              </w:rPr>
            </w:pP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84" w:history="1">
              <w:r w:rsidR="00986F07" w:rsidRPr="00986F07">
                <w:rPr>
                  <w:rFonts w:ascii="Times New Roman" w:hAnsi="Times New Roman" w:cs="Times New Roman"/>
                  <w:color w:val="auto"/>
                </w:rPr>
                <w:t xml:space="preserve">Макет «Трубопровод в моем доме» </w:t>
              </w:r>
            </w:hyperlink>
          </w:p>
        </w:tc>
      </w:tr>
      <w:tr w:rsidR="00986F07" w:rsidRPr="00986F07" w:rsidTr="003E3CCF">
        <w:trPr>
          <w:tblCellSpacing w:w="15" w:type="dxa"/>
        </w:trPr>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4</w:t>
            </w:r>
          </w:p>
        </w:tc>
        <w:tc>
          <w:tcPr>
            <w:tcW w:w="0" w:type="auto"/>
            <w:vAlign w:val="center"/>
            <w:hideMark/>
          </w:tcPr>
          <w:p w:rsidR="00986F07" w:rsidRPr="00986F07" w:rsidRDefault="00986F07" w:rsidP="00986F07">
            <w:pPr>
              <w:pStyle w:val="a6"/>
              <w:rPr>
                <w:rFonts w:ascii="Times New Roman" w:hAnsi="Times New Roman" w:cs="Times New Roman"/>
                <w:color w:val="auto"/>
              </w:rPr>
            </w:pPr>
            <w:r w:rsidRPr="00986F07">
              <w:rPr>
                <w:rFonts w:ascii="Times New Roman" w:hAnsi="Times New Roman" w:cs="Times New Roman"/>
                <w:color w:val="auto"/>
              </w:rPr>
              <w:t>Градостроительство, планировка сельских населенных пунктов</w:t>
            </w:r>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85" w:history="1">
              <w:r w:rsidR="00986F07" w:rsidRPr="00986F07">
                <w:rPr>
                  <w:rFonts w:ascii="Times New Roman" w:hAnsi="Times New Roman" w:cs="Times New Roman"/>
                  <w:color w:val="auto"/>
                </w:rPr>
                <w:t xml:space="preserve">«Строим село» </w:t>
              </w:r>
            </w:hyperlink>
          </w:p>
        </w:tc>
        <w:tc>
          <w:tcPr>
            <w:tcW w:w="0" w:type="auto"/>
            <w:vAlign w:val="center"/>
            <w:hideMark/>
          </w:tcPr>
          <w:p w:rsidR="00986F07" w:rsidRPr="00986F07" w:rsidRDefault="006751CB" w:rsidP="00986F07">
            <w:pPr>
              <w:pStyle w:val="a6"/>
              <w:rPr>
                <w:rFonts w:ascii="Times New Roman" w:hAnsi="Times New Roman" w:cs="Times New Roman"/>
                <w:color w:val="auto"/>
              </w:rPr>
            </w:pPr>
            <w:hyperlink r:id="rId86" w:history="1">
              <w:r w:rsidR="00986F07" w:rsidRPr="00986F07">
                <w:rPr>
                  <w:rFonts w:ascii="Times New Roman" w:hAnsi="Times New Roman" w:cs="Times New Roman"/>
                  <w:color w:val="auto"/>
                </w:rPr>
                <w:t xml:space="preserve">«Город моей мечты» </w:t>
              </w:r>
            </w:hyperlink>
          </w:p>
        </w:tc>
      </w:tr>
      <w:tr w:rsidR="00986F07" w:rsidRPr="00986F07" w:rsidTr="00B54BFA">
        <w:trPr>
          <w:tblCellSpacing w:w="15" w:type="dxa"/>
        </w:trPr>
        <w:tc>
          <w:tcPr>
            <w:tcW w:w="0" w:type="auto"/>
            <w:gridSpan w:val="2"/>
            <w:vAlign w:val="center"/>
            <w:hideMark/>
          </w:tcPr>
          <w:p w:rsidR="00986F07" w:rsidRPr="00986F07" w:rsidRDefault="00986F07" w:rsidP="00EF3712">
            <w:pPr>
              <w:pStyle w:val="a6"/>
              <w:jc w:val="center"/>
              <w:rPr>
                <w:rFonts w:ascii="Times New Roman" w:hAnsi="Times New Roman" w:cs="Times New Roman"/>
                <w:color w:val="auto"/>
              </w:rPr>
            </w:pPr>
            <w:r w:rsidRPr="00986F07">
              <w:rPr>
                <w:rFonts w:ascii="Times New Roman" w:hAnsi="Times New Roman" w:cs="Times New Roman"/>
                <w:b/>
                <w:bCs/>
                <w:color w:val="auto"/>
              </w:rPr>
              <w:t>Итого тем</w:t>
            </w:r>
            <w:r w:rsidR="00EF3712">
              <w:rPr>
                <w:rFonts w:ascii="Times New Roman" w:hAnsi="Times New Roman" w:cs="Times New Roman"/>
                <w:b/>
                <w:bCs/>
                <w:color w:val="auto"/>
              </w:rPr>
              <w:t>:</w:t>
            </w:r>
          </w:p>
        </w:tc>
        <w:tc>
          <w:tcPr>
            <w:tcW w:w="0" w:type="auto"/>
            <w:vAlign w:val="center"/>
            <w:hideMark/>
          </w:tcPr>
          <w:p w:rsidR="00986F07" w:rsidRPr="00986F07" w:rsidRDefault="00986F07" w:rsidP="00EF3712">
            <w:pPr>
              <w:pStyle w:val="a6"/>
              <w:jc w:val="center"/>
              <w:rPr>
                <w:rFonts w:ascii="Times New Roman" w:hAnsi="Times New Roman" w:cs="Times New Roman"/>
                <w:color w:val="auto"/>
              </w:rPr>
            </w:pPr>
            <w:r w:rsidRPr="00986F07">
              <w:rPr>
                <w:rFonts w:ascii="Times New Roman" w:hAnsi="Times New Roman" w:cs="Times New Roman"/>
                <w:b/>
                <w:bCs/>
                <w:color w:val="auto"/>
              </w:rPr>
              <w:t>33</w:t>
            </w:r>
          </w:p>
        </w:tc>
        <w:tc>
          <w:tcPr>
            <w:tcW w:w="0" w:type="auto"/>
            <w:vAlign w:val="center"/>
            <w:hideMark/>
          </w:tcPr>
          <w:p w:rsidR="00986F07" w:rsidRPr="00986F07" w:rsidRDefault="00986F07" w:rsidP="00EF3712">
            <w:pPr>
              <w:pStyle w:val="a6"/>
              <w:jc w:val="center"/>
              <w:rPr>
                <w:rFonts w:ascii="Times New Roman" w:hAnsi="Times New Roman" w:cs="Times New Roman"/>
                <w:color w:val="auto"/>
              </w:rPr>
            </w:pPr>
            <w:r w:rsidRPr="00986F07">
              <w:rPr>
                <w:rFonts w:ascii="Times New Roman" w:hAnsi="Times New Roman" w:cs="Times New Roman"/>
                <w:b/>
                <w:bCs/>
                <w:color w:val="auto"/>
              </w:rPr>
              <w:t>39</w:t>
            </w:r>
          </w:p>
        </w:tc>
      </w:tr>
    </w:tbl>
    <w:p w:rsidR="00860CA0" w:rsidRPr="005C3380" w:rsidRDefault="00860CA0" w:rsidP="00CF6657">
      <w:pPr>
        <w:shd w:val="clear" w:color="auto" w:fill="FFFFFF"/>
        <w:tabs>
          <w:tab w:val="left" w:pos="6173"/>
        </w:tabs>
        <w:ind w:right="-280"/>
      </w:pPr>
    </w:p>
    <w:p w:rsidR="00860CA0" w:rsidRPr="00CF5B05" w:rsidRDefault="00860CA0" w:rsidP="00CF5B05">
      <w:pPr>
        <w:pStyle w:val="a6"/>
        <w:jc w:val="center"/>
        <w:rPr>
          <w:rFonts w:ascii="Times New Roman" w:hAnsi="Times New Roman" w:cs="Times New Roman"/>
          <w:b/>
        </w:rPr>
      </w:pPr>
      <w:r w:rsidRPr="00CF5B05">
        <w:rPr>
          <w:rFonts w:ascii="Times New Roman" w:hAnsi="Times New Roman" w:cs="Times New Roman"/>
          <w:b/>
        </w:rPr>
        <w:t>«Феникс». Шахматы для дошкольников</w:t>
      </w:r>
    </w:p>
    <w:p w:rsidR="00860CA0" w:rsidRPr="000A05E5" w:rsidRDefault="00860CA0" w:rsidP="00CF5B05">
      <w:pPr>
        <w:pStyle w:val="a6"/>
        <w:jc w:val="both"/>
        <w:rPr>
          <w:rFonts w:ascii="Times New Roman" w:hAnsi="Times New Roman" w:cs="Times New Roman"/>
        </w:rPr>
      </w:pPr>
      <w:r w:rsidRPr="000A05E5">
        <w:rPr>
          <w:rFonts w:ascii="Times New Roman" w:hAnsi="Times New Roman" w:cs="Times New Roman"/>
        </w:rPr>
        <w:t>Программа рассчитана на проведение с детьми в любой период года в рамках</w:t>
      </w:r>
    </w:p>
    <w:p w:rsidR="00860CA0" w:rsidRPr="000A05E5" w:rsidRDefault="00860CA0" w:rsidP="00CF5B05">
      <w:pPr>
        <w:pStyle w:val="a6"/>
        <w:jc w:val="both"/>
        <w:rPr>
          <w:rFonts w:ascii="Times New Roman" w:hAnsi="Times New Roman" w:cs="Times New Roman"/>
        </w:rPr>
      </w:pPr>
      <w:r w:rsidRPr="000A05E5">
        <w:rPr>
          <w:rFonts w:ascii="Times New Roman" w:hAnsi="Times New Roman" w:cs="Times New Roman"/>
        </w:rPr>
        <w:t>образовательных и спортивных мероприятий. Ведущими формами организации занятия</w:t>
      </w:r>
    </w:p>
    <w:p w:rsidR="00860CA0" w:rsidRPr="000A05E5" w:rsidRDefault="00860CA0" w:rsidP="00CF5B05">
      <w:pPr>
        <w:pStyle w:val="a6"/>
        <w:jc w:val="both"/>
        <w:rPr>
          <w:rFonts w:ascii="Times New Roman" w:hAnsi="Times New Roman" w:cs="Times New Roman"/>
        </w:rPr>
      </w:pPr>
      <w:r w:rsidRPr="000A05E5">
        <w:rPr>
          <w:rFonts w:ascii="Times New Roman" w:hAnsi="Times New Roman" w:cs="Times New Roman"/>
        </w:rPr>
        <w:t>являются как групповые, так и подгрупповые. Основные методы занятий с детьми:</w:t>
      </w:r>
    </w:p>
    <w:p w:rsidR="00860CA0" w:rsidRPr="000A05E5" w:rsidRDefault="00860CA0" w:rsidP="00CF5B05">
      <w:pPr>
        <w:pStyle w:val="a6"/>
        <w:jc w:val="both"/>
        <w:rPr>
          <w:rFonts w:ascii="Times New Roman" w:hAnsi="Times New Roman" w:cs="Times New Roman"/>
        </w:rPr>
      </w:pPr>
      <w:r w:rsidRPr="000A05E5">
        <w:rPr>
          <w:rFonts w:ascii="Times New Roman" w:hAnsi="Times New Roman" w:cs="Times New Roman"/>
        </w:rPr>
        <w:t>рассказ, показ, групповая и индивидуальная беседы и мероприятия со спортивным</w:t>
      </w:r>
    </w:p>
    <w:p w:rsidR="00860CA0" w:rsidRPr="000A05E5" w:rsidRDefault="00860CA0" w:rsidP="00CF5B05">
      <w:pPr>
        <w:pStyle w:val="a6"/>
        <w:jc w:val="both"/>
        <w:rPr>
          <w:rFonts w:ascii="Times New Roman" w:hAnsi="Times New Roman" w:cs="Times New Roman"/>
        </w:rPr>
      </w:pPr>
      <w:r w:rsidRPr="000A05E5">
        <w:rPr>
          <w:rFonts w:ascii="Times New Roman" w:hAnsi="Times New Roman" w:cs="Times New Roman"/>
        </w:rPr>
        <w:t>уклоном, вызывающим отношение к шахматам, как виду спорта. Шахматы представлены</w:t>
      </w:r>
    </w:p>
    <w:p w:rsidR="00860CA0" w:rsidRPr="000A05E5" w:rsidRDefault="00860CA0" w:rsidP="00CF5B05">
      <w:pPr>
        <w:pStyle w:val="a6"/>
        <w:jc w:val="both"/>
        <w:rPr>
          <w:rFonts w:ascii="Times New Roman" w:hAnsi="Times New Roman" w:cs="Times New Roman"/>
        </w:rPr>
      </w:pPr>
      <w:r w:rsidRPr="000A05E5">
        <w:rPr>
          <w:rFonts w:ascii="Times New Roman" w:hAnsi="Times New Roman" w:cs="Times New Roman"/>
        </w:rPr>
        <w:t>как основной вид деятельности и как способ образования.</w:t>
      </w:r>
    </w:p>
    <w:p w:rsidR="00860CA0" w:rsidRPr="000A05E5" w:rsidRDefault="00860CA0" w:rsidP="00CF5B05">
      <w:pPr>
        <w:pStyle w:val="a6"/>
        <w:jc w:val="both"/>
        <w:rPr>
          <w:rFonts w:ascii="Times New Roman" w:hAnsi="Times New Roman" w:cs="Times New Roman"/>
        </w:rPr>
      </w:pPr>
      <w:r w:rsidRPr="00CF5B05">
        <w:rPr>
          <w:rFonts w:ascii="Times New Roman" w:hAnsi="Times New Roman" w:cs="Times New Roman"/>
          <w:b/>
        </w:rPr>
        <w:t>Содержание программы</w:t>
      </w:r>
      <w:r w:rsidRPr="000A05E5">
        <w:rPr>
          <w:rFonts w:ascii="Times New Roman" w:hAnsi="Times New Roman" w:cs="Times New Roman"/>
        </w:rPr>
        <w:t xml:space="preserve"> (п.2 программы «Феникс». Шахматы для дошкольников).</w:t>
      </w:r>
    </w:p>
    <w:p w:rsidR="00860CA0" w:rsidRPr="000A05E5" w:rsidRDefault="00860CA0" w:rsidP="000A05E5">
      <w:pPr>
        <w:pStyle w:val="a6"/>
        <w:jc w:val="both"/>
        <w:rPr>
          <w:rFonts w:ascii="Times New Roman" w:hAnsi="Times New Roman" w:cs="Times New Roman"/>
        </w:rPr>
      </w:pPr>
      <w:r w:rsidRPr="000A05E5">
        <w:rPr>
          <w:rFonts w:ascii="Times New Roman" w:hAnsi="Times New Roman" w:cs="Times New Roman"/>
        </w:rPr>
        <w:lastRenderedPageBreak/>
        <w:t>Продолжительность занятий варьируется от 25 минут (для старшей группы) до 30 минут</w:t>
      </w:r>
    </w:p>
    <w:p w:rsidR="00860CA0" w:rsidRPr="000A05E5" w:rsidRDefault="00860CA0" w:rsidP="000A05E5">
      <w:pPr>
        <w:pStyle w:val="a6"/>
        <w:jc w:val="both"/>
        <w:rPr>
          <w:rFonts w:ascii="Times New Roman" w:hAnsi="Times New Roman" w:cs="Times New Roman"/>
        </w:rPr>
      </w:pPr>
      <w:r w:rsidRPr="000A05E5">
        <w:rPr>
          <w:rFonts w:ascii="Times New Roman" w:hAnsi="Times New Roman" w:cs="Times New Roman"/>
        </w:rPr>
        <w:t>(для подготовительной группы). Занятия проводятся один раз в неделю в игровой форме.</w:t>
      </w:r>
    </w:p>
    <w:p w:rsidR="00860CA0" w:rsidRPr="000A05E5" w:rsidRDefault="00860CA0" w:rsidP="000A05E5">
      <w:pPr>
        <w:pStyle w:val="a6"/>
        <w:jc w:val="both"/>
        <w:rPr>
          <w:rFonts w:ascii="Times New Roman" w:hAnsi="Times New Roman" w:cs="Times New Roman"/>
        </w:rPr>
      </w:pPr>
      <w:r w:rsidRPr="000A05E5">
        <w:rPr>
          <w:rFonts w:ascii="Times New Roman" w:hAnsi="Times New Roman" w:cs="Times New Roman"/>
        </w:rPr>
        <w:t xml:space="preserve">Основные направления и содержание деятельности с детьми по обучению игре в </w:t>
      </w:r>
      <w:r w:rsidR="00CF5B05">
        <w:rPr>
          <w:rFonts w:ascii="Times New Roman" w:hAnsi="Times New Roman" w:cs="Times New Roman"/>
        </w:rPr>
        <w:t>шахматы:</w:t>
      </w:r>
    </w:p>
    <w:p w:rsidR="00860CA0" w:rsidRPr="000A05E5" w:rsidRDefault="00860CA0" w:rsidP="00AE3F37">
      <w:pPr>
        <w:pStyle w:val="a6"/>
        <w:numPr>
          <w:ilvl w:val="0"/>
          <w:numId w:val="74"/>
        </w:numPr>
        <w:jc w:val="both"/>
        <w:rPr>
          <w:rFonts w:ascii="Times New Roman" w:hAnsi="Times New Roman" w:cs="Times New Roman"/>
        </w:rPr>
      </w:pPr>
      <w:r w:rsidRPr="000A05E5">
        <w:rPr>
          <w:rFonts w:ascii="Times New Roman" w:hAnsi="Times New Roman" w:cs="Times New Roman"/>
        </w:rPr>
        <w:t>Развитие высших психических функций внимания, способности действовать в уме,</w:t>
      </w:r>
    </w:p>
    <w:p w:rsidR="00860CA0" w:rsidRPr="000A05E5" w:rsidRDefault="00860CA0" w:rsidP="00AE3F37">
      <w:pPr>
        <w:pStyle w:val="a6"/>
        <w:numPr>
          <w:ilvl w:val="0"/>
          <w:numId w:val="74"/>
        </w:numPr>
        <w:jc w:val="both"/>
        <w:rPr>
          <w:rFonts w:ascii="Times New Roman" w:hAnsi="Times New Roman" w:cs="Times New Roman"/>
        </w:rPr>
      </w:pPr>
      <w:r w:rsidRPr="000A05E5">
        <w:rPr>
          <w:rFonts w:ascii="Times New Roman" w:hAnsi="Times New Roman" w:cs="Times New Roman"/>
        </w:rPr>
        <w:t>логического мышления, целостности восприятия.</w:t>
      </w:r>
    </w:p>
    <w:p w:rsidR="00860CA0" w:rsidRPr="000A05E5" w:rsidRDefault="00860CA0" w:rsidP="00AE3F37">
      <w:pPr>
        <w:pStyle w:val="a6"/>
        <w:numPr>
          <w:ilvl w:val="0"/>
          <w:numId w:val="74"/>
        </w:numPr>
        <w:jc w:val="both"/>
        <w:rPr>
          <w:rFonts w:ascii="Times New Roman" w:hAnsi="Times New Roman" w:cs="Times New Roman"/>
        </w:rPr>
      </w:pPr>
      <w:r w:rsidRPr="000A05E5">
        <w:rPr>
          <w:rFonts w:ascii="Times New Roman" w:hAnsi="Times New Roman" w:cs="Times New Roman"/>
        </w:rPr>
        <w:t>Развитие умения ориентироваться на плоскости</w:t>
      </w:r>
    </w:p>
    <w:p w:rsidR="00860CA0" w:rsidRPr="000A05E5" w:rsidRDefault="00860CA0" w:rsidP="00AE3F37">
      <w:pPr>
        <w:pStyle w:val="a6"/>
        <w:numPr>
          <w:ilvl w:val="0"/>
          <w:numId w:val="74"/>
        </w:numPr>
        <w:jc w:val="both"/>
        <w:rPr>
          <w:rFonts w:ascii="Times New Roman" w:hAnsi="Times New Roman" w:cs="Times New Roman"/>
        </w:rPr>
      </w:pPr>
      <w:r w:rsidRPr="000A05E5">
        <w:rPr>
          <w:rFonts w:ascii="Times New Roman" w:hAnsi="Times New Roman" w:cs="Times New Roman"/>
        </w:rPr>
        <w:t>Обучение дошкольника доступным ему видам моделирования и формирование на этой основе начальных математических представлений (число, величина, геометрическая</w:t>
      </w:r>
    </w:p>
    <w:p w:rsidR="00860CA0" w:rsidRPr="000A05E5" w:rsidRDefault="00860CA0" w:rsidP="00AE3F37">
      <w:pPr>
        <w:pStyle w:val="a6"/>
        <w:numPr>
          <w:ilvl w:val="0"/>
          <w:numId w:val="74"/>
        </w:numPr>
        <w:jc w:val="both"/>
        <w:rPr>
          <w:rFonts w:ascii="Times New Roman" w:hAnsi="Times New Roman" w:cs="Times New Roman"/>
        </w:rPr>
      </w:pPr>
      <w:r w:rsidRPr="000A05E5">
        <w:rPr>
          <w:rFonts w:ascii="Times New Roman" w:hAnsi="Times New Roman" w:cs="Times New Roman"/>
        </w:rPr>
        <w:t>фигура и т.д.).</w:t>
      </w:r>
    </w:p>
    <w:p w:rsidR="00860CA0" w:rsidRPr="000A05E5" w:rsidRDefault="00860CA0" w:rsidP="00AE3F37">
      <w:pPr>
        <w:pStyle w:val="a6"/>
        <w:numPr>
          <w:ilvl w:val="0"/>
          <w:numId w:val="74"/>
        </w:numPr>
        <w:jc w:val="both"/>
        <w:rPr>
          <w:rFonts w:ascii="Times New Roman" w:hAnsi="Times New Roman" w:cs="Times New Roman"/>
        </w:rPr>
      </w:pPr>
      <w:r w:rsidRPr="000A05E5">
        <w:rPr>
          <w:rFonts w:ascii="Times New Roman" w:hAnsi="Times New Roman" w:cs="Times New Roman"/>
        </w:rPr>
        <w:t xml:space="preserve">Формирование умения классифицировать, сравнивать и </w:t>
      </w:r>
      <w:proofErr w:type="gramStart"/>
      <w:r w:rsidRPr="000A05E5">
        <w:rPr>
          <w:rFonts w:ascii="Times New Roman" w:hAnsi="Times New Roman" w:cs="Times New Roman"/>
        </w:rPr>
        <w:t>обобщать</w:t>
      </w:r>
      <w:proofErr w:type="gramEnd"/>
      <w:r w:rsidRPr="000A05E5">
        <w:rPr>
          <w:rFonts w:ascii="Times New Roman" w:hAnsi="Times New Roman" w:cs="Times New Roman"/>
        </w:rPr>
        <w:t xml:space="preserve"> и развивать</w:t>
      </w:r>
    </w:p>
    <w:p w:rsidR="00860CA0" w:rsidRPr="000A05E5" w:rsidRDefault="00860CA0" w:rsidP="00AE3F37">
      <w:pPr>
        <w:pStyle w:val="a6"/>
        <w:numPr>
          <w:ilvl w:val="0"/>
          <w:numId w:val="74"/>
        </w:numPr>
        <w:jc w:val="both"/>
        <w:rPr>
          <w:rFonts w:ascii="Times New Roman" w:hAnsi="Times New Roman" w:cs="Times New Roman"/>
        </w:rPr>
      </w:pPr>
      <w:r w:rsidRPr="000A05E5">
        <w:rPr>
          <w:rFonts w:ascii="Times New Roman" w:hAnsi="Times New Roman" w:cs="Times New Roman"/>
        </w:rPr>
        <w:t>пространственное мышление.</w:t>
      </w:r>
    </w:p>
    <w:p w:rsidR="00860CA0" w:rsidRPr="000A05E5" w:rsidRDefault="00860CA0" w:rsidP="00AE3F37">
      <w:pPr>
        <w:pStyle w:val="a6"/>
        <w:numPr>
          <w:ilvl w:val="0"/>
          <w:numId w:val="74"/>
        </w:numPr>
        <w:jc w:val="both"/>
        <w:rPr>
          <w:rFonts w:ascii="Times New Roman" w:hAnsi="Times New Roman" w:cs="Times New Roman"/>
        </w:rPr>
      </w:pPr>
      <w:r w:rsidRPr="000A05E5">
        <w:rPr>
          <w:rFonts w:ascii="Times New Roman" w:hAnsi="Times New Roman" w:cs="Times New Roman"/>
        </w:rPr>
        <w:t>Формирование пространственных представлений: между, за, перед, посередине, раньше,</w:t>
      </w:r>
    </w:p>
    <w:p w:rsidR="00860CA0" w:rsidRPr="00CF5B05" w:rsidRDefault="00860CA0" w:rsidP="00AE3F37">
      <w:pPr>
        <w:pStyle w:val="a6"/>
        <w:numPr>
          <w:ilvl w:val="0"/>
          <w:numId w:val="74"/>
        </w:numPr>
        <w:jc w:val="both"/>
        <w:rPr>
          <w:rFonts w:ascii="Times New Roman" w:hAnsi="Times New Roman" w:cs="Times New Roman"/>
        </w:rPr>
      </w:pPr>
      <w:r w:rsidRPr="000A05E5">
        <w:rPr>
          <w:rFonts w:ascii="Times New Roman" w:hAnsi="Times New Roman" w:cs="Times New Roman"/>
        </w:rPr>
        <w:t xml:space="preserve">позже и </w:t>
      </w:r>
      <w:proofErr w:type="gramStart"/>
      <w:r w:rsidRPr="000A05E5">
        <w:rPr>
          <w:rFonts w:ascii="Times New Roman" w:hAnsi="Times New Roman" w:cs="Times New Roman"/>
        </w:rPr>
        <w:t>т.п..</w:t>
      </w:r>
      <w:proofErr w:type="gramEnd"/>
      <w:r w:rsidRPr="000A05E5">
        <w:rPr>
          <w:rFonts w:ascii="Times New Roman" w:hAnsi="Times New Roman" w:cs="Times New Roman"/>
        </w:rPr>
        <w:t xml:space="preserve"> Овладение начальными графическими навыками: обводка, штриховка, рисование и срисовывание по клеткам; рисование и срисовывание на нелинованной бумаге с</w:t>
      </w:r>
      <w:r w:rsidR="00CF5B05">
        <w:rPr>
          <w:rFonts w:ascii="Times New Roman" w:hAnsi="Times New Roman" w:cs="Times New Roman"/>
        </w:rPr>
        <w:t xml:space="preserve"> </w:t>
      </w:r>
      <w:r w:rsidRPr="00CF5B05">
        <w:rPr>
          <w:rFonts w:ascii="Times New Roman" w:hAnsi="Times New Roman" w:cs="Times New Roman"/>
        </w:rPr>
        <w:t>соблюдением пространственного расположения заданных форм (внутри—снаружи,</w:t>
      </w:r>
    </w:p>
    <w:p w:rsidR="00860CA0" w:rsidRPr="000A05E5" w:rsidRDefault="00860CA0" w:rsidP="00AE3F37">
      <w:pPr>
        <w:pStyle w:val="a6"/>
        <w:numPr>
          <w:ilvl w:val="0"/>
          <w:numId w:val="74"/>
        </w:numPr>
        <w:jc w:val="both"/>
        <w:rPr>
          <w:rFonts w:ascii="Times New Roman" w:hAnsi="Times New Roman" w:cs="Times New Roman"/>
        </w:rPr>
      </w:pPr>
      <w:r w:rsidRPr="000A05E5">
        <w:rPr>
          <w:rFonts w:ascii="Times New Roman" w:hAnsi="Times New Roman" w:cs="Times New Roman"/>
        </w:rPr>
        <w:t>соприкосновение и т.п.).</w:t>
      </w:r>
    </w:p>
    <w:p w:rsidR="00860CA0" w:rsidRPr="000A05E5" w:rsidRDefault="00860CA0" w:rsidP="00AE3F37">
      <w:pPr>
        <w:pStyle w:val="a6"/>
        <w:numPr>
          <w:ilvl w:val="0"/>
          <w:numId w:val="74"/>
        </w:numPr>
        <w:jc w:val="both"/>
        <w:rPr>
          <w:rFonts w:ascii="Times New Roman" w:hAnsi="Times New Roman" w:cs="Times New Roman"/>
        </w:rPr>
      </w:pPr>
      <w:r w:rsidRPr="000A05E5">
        <w:rPr>
          <w:rFonts w:ascii="Times New Roman" w:hAnsi="Times New Roman" w:cs="Times New Roman"/>
        </w:rPr>
        <w:t>Выработка у ребенка волевых качеств</w:t>
      </w:r>
    </w:p>
    <w:p w:rsidR="00860CA0" w:rsidRDefault="00860CA0" w:rsidP="00AE3F37">
      <w:pPr>
        <w:pStyle w:val="a6"/>
        <w:numPr>
          <w:ilvl w:val="0"/>
          <w:numId w:val="74"/>
        </w:numPr>
        <w:jc w:val="both"/>
        <w:rPr>
          <w:rFonts w:ascii="Times New Roman" w:hAnsi="Times New Roman" w:cs="Times New Roman"/>
        </w:rPr>
      </w:pPr>
      <w:r w:rsidRPr="000A05E5">
        <w:rPr>
          <w:rFonts w:ascii="Times New Roman" w:hAnsi="Times New Roman" w:cs="Times New Roman"/>
        </w:rPr>
        <w:t>Развитие комбинаторных способностей, смекалки, сообразительности, логического мышления.</w:t>
      </w:r>
    </w:p>
    <w:p w:rsidR="00860CA0" w:rsidRPr="00541221" w:rsidRDefault="00860CA0" w:rsidP="000A05E5">
      <w:pPr>
        <w:pStyle w:val="a6"/>
        <w:numPr>
          <w:ilvl w:val="0"/>
          <w:numId w:val="74"/>
        </w:numPr>
        <w:jc w:val="both"/>
        <w:rPr>
          <w:rFonts w:ascii="Times New Roman" w:hAnsi="Times New Roman" w:cs="Times New Roman"/>
        </w:rPr>
      </w:pPr>
      <w:r w:rsidRPr="00541221">
        <w:rPr>
          <w:rFonts w:ascii="Times New Roman" w:hAnsi="Times New Roman" w:cs="Times New Roman"/>
        </w:rPr>
        <w:t>Развитие физической выносливости, физического здоровья.</w:t>
      </w:r>
    </w:p>
    <w:p w:rsidR="00860CA0" w:rsidRPr="005C3380" w:rsidRDefault="00860CA0" w:rsidP="00860CA0">
      <w:pPr>
        <w:pStyle w:val="ab"/>
        <w:shd w:val="clear" w:color="auto" w:fill="FFFFFF"/>
        <w:tabs>
          <w:tab w:val="left" w:pos="6173"/>
        </w:tabs>
        <w:ind w:left="0" w:right="-280"/>
      </w:pPr>
    </w:p>
    <w:p w:rsidR="00541221" w:rsidRDefault="00541221" w:rsidP="00CF5B05">
      <w:pPr>
        <w:pStyle w:val="a6"/>
        <w:jc w:val="center"/>
        <w:rPr>
          <w:rFonts w:ascii="Times New Roman" w:hAnsi="Times New Roman" w:cs="Times New Roman"/>
          <w:b/>
        </w:rPr>
      </w:pPr>
    </w:p>
    <w:p w:rsidR="00541221" w:rsidRDefault="00541221" w:rsidP="00CF5B05">
      <w:pPr>
        <w:pStyle w:val="a6"/>
        <w:jc w:val="center"/>
        <w:rPr>
          <w:rFonts w:ascii="Times New Roman" w:hAnsi="Times New Roman" w:cs="Times New Roman"/>
          <w:b/>
        </w:rPr>
      </w:pPr>
    </w:p>
    <w:p w:rsidR="00541221" w:rsidRDefault="00541221" w:rsidP="00CF5B05">
      <w:pPr>
        <w:pStyle w:val="a6"/>
        <w:jc w:val="center"/>
        <w:rPr>
          <w:rFonts w:ascii="Times New Roman" w:hAnsi="Times New Roman" w:cs="Times New Roman"/>
          <w:b/>
        </w:rPr>
      </w:pPr>
    </w:p>
    <w:p w:rsidR="00CF5B05" w:rsidRDefault="00CF5B05" w:rsidP="00CF5B05">
      <w:pPr>
        <w:pStyle w:val="a6"/>
        <w:jc w:val="center"/>
        <w:rPr>
          <w:rFonts w:ascii="Times New Roman" w:hAnsi="Times New Roman" w:cs="Times New Roman"/>
          <w:b/>
        </w:rPr>
      </w:pPr>
      <w:r w:rsidRPr="00CF5B05">
        <w:rPr>
          <w:rFonts w:ascii="Times New Roman" w:hAnsi="Times New Roman" w:cs="Times New Roman"/>
          <w:b/>
        </w:rPr>
        <w:t xml:space="preserve">2.2 Описание вариативных форм способов методов и средств </w:t>
      </w:r>
    </w:p>
    <w:p w:rsidR="00CF5B05" w:rsidRPr="00CF5B05" w:rsidRDefault="00CF5B05" w:rsidP="00CF5B05">
      <w:pPr>
        <w:pStyle w:val="a6"/>
        <w:jc w:val="center"/>
        <w:rPr>
          <w:rFonts w:ascii="Times New Roman" w:hAnsi="Times New Roman" w:cs="Times New Roman"/>
          <w:b/>
        </w:rPr>
      </w:pPr>
      <w:r w:rsidRPr="00CF5B05">
        <w:rPr>
          <w:rFonts w:ascii="Times New Roman" w:hAnsi="Times New Roman" w:cs="Times New Roman"/>
          <w:b/>
        </w:rPr>
        <w:t>реализации Программы</w:t>
      </w:r>
      <w:r>
        <w:rPr>
          <w:rFonts w:ascii="Times New Roman" w:hAnsi="Times New Roman" w:cs="Times New Roman"/>
          <w:b/>
        </w:rPr>
        <w:t xml:space="preserve"> </w:t>
      </w:r>
      <w:r w:rsidRPr="00CF5B05">
        <w:rPr>
          <w:rFonts w:ascii="Times New Roman" w:hAnsi="Times New Roman" w:cs="Times New Roman"/>
          <w:b/>
        </w:rPr>
        <w:t>п. 23 ФОП ДО</w:t>
      </w:r>
    </w:p>
    <w:p w:rsidR="00CF5B05" w:rsidRPr="00CF5B05" w:rsidRDefault="00CF5B05" w:rsidP="00CF5B05">
      <w:pPr>
        <w:pStyle w:val="a6"/>
        <w:jc w:val="both"/>
        <w:rPr>
          <w:rFonts w:ascii="Times New Roman" w:hAnsi="Times New Roman" w:cs="Times New Roman"/>
        </w:rPr>
      </w:pP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2.2.</w:t>
      </w:r>
      <w:proofErr w:type="gramStart"/>
      <w:r w:rsidRPr="00CF5B05">
        <w:rPr>
          <w:rFonts w:ascii="Times New Roman" w:hAnsi="Times New Roman" w:cs="Times New Roman"/>
        </w:rPr>
        <w:t>1.ДО</w:t>
      </w:r>
      <w:proofErr w:type="gramEnd"/>
      <w:r w:rsidRPr="00CF5B05">
        <w:rPr>
          <w:rFonts w:ascii="Times New Roman" w:hAnsi="Times New Roman" w:cs="Times New Roman"/>
        </w:rPr>
        <w:t xml:space="preserve">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w:t>
      </w:r>
    </w:p>
    <w:p w:rsidR="00860CA0" w:rsidRPr="00CF5B05" w:rsidRDefault="00CF5B05" w:rsidP="00CF5B05">
      <w:pPr>
        <w:pStyle w:val="a6"/>
        <w:jc w:val="both"/>
        <w:rPr>
          <w:rFonts w:ascii="Times New Roman" w:hAnsi="Times New Roman" w:cs="Times New Roman"/>
        </w:rPr>
      </w:pPr>
      <w:r>
        <w:rPr>
          <w:rFonts w:ascii="Times New Roman" w:hAnsi="Times New Roman" w:cs="Times New Roman"/>
        </w:rPr>
        <w:t xml:space="preserve"> </w:t>
      </w:r>
      <w:r w:rsidR="00860CA0" w:rsidRPr="00CF5B05">
        <w:rPr>
          <w:rFonts w:ascii="Times New Roman" w:hAnsi="Times New Roman" w:cs="Times New Roman"/>
        </w:rPr>
        <w:t>2.2.2.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2.2.3.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2.2.4. Для достижения задач воспитания в ходе реализации Программы педагоги используют следующие методы:</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 xml:space="preserve">- организация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lastRenderedPageBreak/>
        <w:t xml:space="preserve">- осознание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 xml:space="preserve">- мотивация опыта поведения и деятельности (поощрение, методы развития эмоций, игры, соревнования, проектные методы). </w:t>
      </w:r>
      <w:r w:rsidR="00CF5B05">
        <w:rPr>
          <w:rFonts w:ascii="Times New Roman" w:hAnsi="Times New Roman" w:cs="Times New Roman"/>
        </w:rPr>
        <w:t>(</w:t>
      </w:r>
      <w:r w:rsidRPr="00CF5B05">
        <w:rPr>
          <w:rFonts w:ascii="Times New Roman" w:hAnsi="Times New Roman" w:cs="Times New Roman"/>
        </w:rPr>
        <w:t>ФОП ДО, п.23.6</w:t>
      </w:r>
      <w:r w:rsidR="00CF5B05">
        <w:rPr>
          <w:rFonts w:ascii="Times New Roman" w:hAnsi="Times New Roman" w:cs="Times New Roman"/>
        </w:rPr>
        <w:t>.)</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i/>
        </w:rPr>
        <w:t>При организации обучения, педагоги используют традиционные методы</w:t>
      </w:r>
      <w:r w:rsidRPr="00CF5B05">
        <w:rPr>
          <w:rFonts w:ascii="Times New Roman" w:hAnsi="Times New Roman" w:cs="Times New Roman"/>
        </w:rPr>
        <w:t xml:space="preserve"> (словесные, наглядные, практические) и дополняют методами, в основу которых положен характер познавательной деятельности детей: </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 xml:space="preserve">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 xml:space="preserve">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 </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 xml:space="preserve">3) метод проблемного изложения представляет собой постановку проблемы и раскрытие пути ее решения в процессе организации опытов, наблюдений; </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 xml:space="preserve">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 </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w:t>
      </w:r>
      <w:r w:rsidR="00CF5B05">
        <w:rPr>
          <w:rFonts w:ascii="Times New Roman" w:hAnsi="Times New Roman" w:cs="Times New Roman"/>
        </w:rPr>
        <w:t>(</w:t>
      </w:r>
      <w:r w:rsidRPr="00CF5B05">
        <w:rPr>
          <w:rFonts w:ascii="Times New Roman" w:hAnsi="Times New Roman" w:cs="Times New Roman"/>
        </w:rPr>
        <w:t>ФОП ДО, п.23.6.1</w:t>
      </w:r>
      <w:r w:rsidR="00CF5B05">
        <w:rPr>
          <w:rFonts w:ascii="Times New Roman" w:hAnsi="Times New Roman" w:cs="Times New Roman"/>
        </w:rPr>
        <w:t>)</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 xml:space="preserve">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 xml:space="preserve">При реализации Программы педагог может использовать различные средства, представленные совокупностью материальных и идеальных объектов: </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 xml:space="preserve">- демонстрационные и раздаточные; </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 xml:space="preserve">- визуальные, </w:t>
      </w:r>
      <w:proofErr w:type="spellStart"/>
      <w:r w:rsidRPr="00CF5B05">
        <w:rPr>
          <w:rFonts w:ascii="Times New Roman" w:hAnsi="Times New Roman" w:cs="Times New Roman"/>
        </w:rPr>
        <w:t>аудийные</w:t>
      </w:r>
      <w:proofErr w:type="spellEnd"/>
      <w:r w:rsidRPr="00CF5B05">
        <w:rPr>
          <w:rFonts w:ascii="Times New Roman" w:hAnsi="Times New Roman" w:cs="Times New Roman"/>
        </w:rPr>
        <w:t xml:space="preserve">, аудиовизуальные; </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 естественные и искусственные;</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 xml:space="preserve">- реальные и виртуальные. </w:t>
      </w:r>
      <w:r w:rsidR="00CF5B05">
        <w:rPr>
          <w:rFonts w:ascii="Times New Roman" w:hAnsi="Times New Roman" w:cs="Times New Roman"/>
        </w:rPr>
        <w:t>(</w:t>
      </w:r>
      <w:r w:rsidRPr="00CF5B05">
        <w:rPr>
          <w:rFonts w:ascii="Times New Roman" w:hAnsi="Times New Roman" w:cs="Times New Roman"/>
        </w:rPr>
        <w:t>ФОП ДО, п.23.7</w:t>
      </w:r>
      <w:r w:rsidR="00CF5B05">
        <w:rPr>
          <w:rFonts w:ascii="Times New Roman" w:hAnsi="Times New Roman" w:cs="Times New Roman"/>
        </w:rPr>
        <w:t>.)</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 xml:space="preserve">Форма непосредственно образовательной деятельности с воспитанниками представляет собой единицы дидактического цикла. </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 xml:space="preserve">Форма определяет характер и ориентацию деятельности, является совокупностью последовательно применяемых методов, рассчитанных на определённый временной промежуток. В основе формы может лежать ведущий метод и специфический сюжетообразующий компонент. </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Метод в дошкольной педагогике - вариант совместной деятельности педагога с детьми или воздействия на детей с целью решения образовательных задач (воспитание, обучение, развитие, социализация).</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 xml:space="preserve">Способ – вариация применения отдельного метода, зависящая от образовательных задач, а также особенностей становления ведущей деятельности, особых образовательных потребностей и (или) индивидуального состояния ребёнка (группы детей). </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 xml:space="preserve">Приём – это составная часть или отдельная сторона метода. Отдельные приемы могут входить в состав различных методов. </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 xml:space="preserve">Средство - вспомогательный элемент в реализации определенных форм реализации Программы, методов, способов действия. </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lastRenderedPageBreak/>
        <w:t xml:space="preserve">При реализации Программы педагоги ДОУ используют различные образовательные технологии, в том числе дистанционные образовательные технологии, исключая образовательные технологии, которые могут нанести вред здоровью детей. </w:t>
      </w:r>
    </w:p>
    <w:p w:rsidR="00860CA0" w:rsidRPr="00CF5B05" w:rsidRDefault="00860CA0" w:rsidP="00CF5B05">
      <w:pPr>
        <w:pStyle w:val="a6"/>
        <w:jc w:val="both"/>
        <w:rPr>
          <w:rFonts w:ascii="Times New Roman" w:hAnsi="Times New Roman" w:cs="Times New Roman"/>
          <w:i/>
        </w:rPr>
      </w:pPr>
      <w:r w:rsidRPr="00CF5B05">
        <w:rPr>
          <w:rFonts w:ascii="Times New Roman" w:hAnsi="Times New Roman" w:cs="Times New Roman"/>
          <w:i/>
        </w:rPr>
        <w:t xml:space="preserve">Педагогические технологии: </w:t>
      </w:r>
    </w:p>
    <w:p w:rsidR="00860CA0" w:rsidRPr="00CF5B05" w:rsidRDefault="00860CA0" w:rsidP="00CF5B05">
      <w:pPr>
        <w:pStyle w:val="a6"/>
        <w:ind w:left="720"/>
        <w:jc w:val="both"/>
        <w:rPr>
          <w:rFonts w:ascii="Times New Roman" w:hAnsi="Times New Roman" w:cs="Times New Roman"/>
        </w:rPr>
      </w:pPr>
      <w:r w:rsidRPr="00CF5B05">
        <w:rPr>
          <w:rFonts w:ascii="Times New Roman" w:hAnsi="Times New Roman" w:cs="Times New Roman"/>
        </w:rPr>
        <w:t xml:space="preserve">Технологии на основе </w:t>
      </w:r>
      <w:proofErr w:type="spellStart"/>
      <w:r w:rsidRPr="00CF5B05">
        <w:rPr>
          <w:rFonts w:ascii="Times New Roman" w:hAnsi="Times New Roman" w:cs="Times New Roman"/>
        </w:rPr>
        <w:t>деятельностного</w:t>
      </w:r>
      <w:proofErr w:type="spellEnd"/>
      <w:r w:rsidRPr="00CF5B05">
        <w:rPr>
          <w:rFonts w:ascii="Times New Roman" w:hAnsi="Times New Roman" w:cs="Times New Roman"/>
        </w:rPr>
        <w:t xml:space="preserve"> подхода:</w:t>
      </w:r>
    </w:p>
    <w:p w:rsidR="00860CA0" w:rsidRPr="00CF5B05" w:rsidRDefault="00860CA0" w:rsidP="00AE3F37">
      <w:pPr>
        <w:pStyle w:val="a6"/>
        <w:numPr>
          <w:ilvl w:val="0"/>
          <w:numId w:val="75"/>
        </w:numPr>
        <w:jc w:val="both"/>
        <w:rPr>
          <w:rFonts w:ascii="Times New Roman" w:hAnsi="Times New Roman" w:cs="Times New Roman"/>
        </w:rPr>
      </w:pPr>
      <w:r w:rsidRPr="00CF5B05">
        <w:rPr>
          <w:rFonts w:ascii="Times New Roman" w:hAnsi="Times New Roman" w:cs="Times New Roman"/>
        </w:rPr>
        <w:t>технология – метод проектов</w:t>
      </w:r>
      <w:r w:rsidR="00CF5B05">
        <w:rPr>
          <w:rFonts w:ascii="Times New Roman" w:hAnsi="Times New Roman" w:cs="Times New Roman"/>
        </w:rPr>
        <w:t>,</w:t>
      </w:r>
      <w:r w:rsidRPr="00CF5B05">
        <w:rPr>
          <w:rFonts w:ascii="Times New Roman" w:hAnsi="Times New Roman" w:cs="Times New Roman"/>
        </w:rPr>
        <w:t xml:space="preserve"> </w:t>
      </w:r>
    </w:p>
    <w:p w:rsidR="00860CA0" w:rsidRPr="00CF5B05" w:rsidRDefault="00860CA0" w:rsidP="00AE3F37">
      <w:pPr>
        <w:pStyle w:val="a6"/>
        <w:numPr>
          <w:ilvl w:val="0"/>
          <w:numId w:val="75"/>
        </w:numPr>
        <w:jc w:val="both"/>
        <w:rPr>
          <w:rFonts w:ascii="Times New Roman" w:hAnsi="Times New Roman" w:cs="Times New Roman"/>
        </w:rPr>
      </w:pPr>
      <w:r w:rsidRPr="00CF5B05">
        <w:rPr>
          <w:rFonts w:ascii="Times New Roman" w:hAnsi="Times New Roman" w:cs="Times New Roman"/>
        </w:rPr>
        <w:t>технология самостоятельной исследовательской деятельности детей</w:t>
      </w:r>
      <w:r w:rsidR="00CF5B05">
        <w:rPr>
          <w:rFonts w:ascii="Times New Roman" w:hAnsi="Times New Roman" w:cs="Times New Roman"/>
        </w:rPr>
        <w:t>,</w:t>
      </w:r>
      <w:r w:rsidRPr="00CF5B05">
        <w:rPr>
          <w:rFonts w:ascii="Times New Roman" w:hAnsi="Times New Roman" w:cs="Times New Roman"/>
        </w:rPr>
        <w:t xml:space="preserve"> </w:t>
      </w:r>
    </w:p>
    <w:p w:rsidR="00860CA0" w:rsidRPr="00CF5B05" w:rsidRDefault="00860CA0" w:rsidP="00AE3F37">
      <w:pPr>
        <w:pStyle w:val="a6"/>
        <w:numPr>
          <w:ilvl w:val="0"/>
          <w:numId w:val="75"/>
        </w:numPr>
        <w:jc w:val="both"/>
        <w:rPr>
          <w:rFonts w:ascii="Times New Roman" w:hAnsi="Times New Roman" w:cs="Times New Roman"/>
        </w:rPr>
      </w:pPr>
      <w:r w:rsidRPr="00CF5B05">
        <w:rPr>
          <w:rFonts w:ascii="Times New Roman" w:hAnsi="Times New Roman" w:cs="Times New Roman"/>
        </w:rPr>
        <w:t>технология детского экспериментирования</w:t>
      </w:r>
      <w:r w:rsidR="00CF5B05">
        <w:rPr>
          <w:rFonts w:ascii="Times New Roman" w:hAnsi="Times New Roman" w:cs="Times New Roman"/>
        </w:rPr>
        <w:t>,</w:t>
      </w:r>
    </w:p>
    <w:p w:rsidR="00860CA0" w:rsidRPr="00CF5B05" w:rsidRDefault="00860CA0" w:rsidP="00CF5B05">
      <w:pPr>
        <w:pStyle w:val="a6"/>
        <w:ind w:left="720"/>
        <w:jc w:val="both"/>
        <w:rPr>
          <w:rFonts w:ascii="Times New Roman" w:hAnsi="Times New Roman" w:cs="Times New Roman"/>
        </w:rPr>
      </w:pPr>
      <w:r w:rsidRPr="00CF5B05">
        <w:rPr>
          <w:rFonts w:ascii="Times New Roman" w:hAnsi="Times New Roman" w:cs="Times New Roman"/>
        </w:rPr>
        <w:t xml:space="preserve">Игровые педагогические технологии: </w:t>
      </w:r>
    </w:p>
    <w:p w:rsidR="00860CA0" w:rsidRPr="00CF5B05" w:rsidRDefault="00860CA0" w:rsidP="00AE3F37">
      <w:pPr>
        <w:pStyle w:val="a6"/>
        <w:numPr>
          <w:ilvl w:val="0"/>
          <w:numId w:val="75"/>
        </w:numPr>
        <w:jc w:val="both"/>
        <w:rPr>
          <w:rFonts w:ascii="Times New Roman" w:hAnsi="Times New Roman" w:cs="Times New Roman"/>
        </w:rPr>
      </w:pPr>
      <w:r w:rsidRPr="00CF5B05">
        <w:rPr>
          <w:rFonts w:ascii="Times New Roman" w:hAnsi="Times New Roman" w:cs="Times New Roman"/>
        </w:rPr>
        <w:t xml:space="preserve">технология «Блоки </w:t>
      </w:r>
      <w:proofErr w:type="spellStart"/>
      <w:r w:rsidRPr="00CF5B05">
        <w:rPr>
          <w:rFonts w:ascii="Times New Roman" w:hAnsi="Times New Roman" w:cs="Times New Roman"/>
        </w:rPr>
        <w:t>Дьенеша</w:t>
      </w:r>
      <w:proofErr w:type="spellEnd"/>
      <w:r w:rsidRPr="00CF5B05">
        <w:rPr>
          <w:rFonts w:ascii="Times New Roman" w:hAnsi="Times New Roman" w:cs="Times New Roman"/>
        </w:rPr>
        <w:t>»</w:t>
      </w:r>
      <w:r w:rsidR="00CF5B05">
        <w:rPr>
          <w:rFonts w:ascii="Times New Roman" w:hAnsi="Times New Roman" w:cs="Times New Roman"/>
        </w:rPr>
        <w:t>,</w:t>
      </w:r>
      <w:r w:rsidRPr="00CF5B05">
        <w:rPr>
          <w:rFonts w:ascii="Times New Roman" w:hAnsi="Times New Roman" w:cs="Times New Roman"/>
        </w:rPr>
        <w:t xml:space="preserve"> </w:t>
      </w:r>
    </w:p>
    <w:p w:rsidR="00860CA0" w:rsidRPr="00CF5B05" w:rsidRDefault="00860CA0" w:rsidP="00AE3F37">
      <w:pPr>
        <w:pStyle w:val="a6"/>
        <w:numPr>
          <w:ilvl w:val="0"/>
          <w:numId w:val="75"/>
        </w:numPr>
        <w:jc w:val="both"/>
        <w:rPr>
          <w:rFonts w:ascii="Times New Roman" w:hAnsi="Times New Roman" w:cs="Times New Roman"/>
        </w:rPr>
      </w:pPr>
      <w:r w:rsidRPr="00CF5B05">
        <w:rPr>
          <w:rFonts w:ascii="Times New Roman" w:hAnsi="Times New Roman" w:cs="Times New Roman"/>
        </w:rPr>
        <w:t xml:space="preserve">технология «Палочки </w:t>
      </w:r>
      <w:proofErr w:type="spellStart"/>
      <w:r w:rsidRPr="00CF5B05">
        <w:rPr>
          <w:rFonts w:ascii="Times New Roman" w:hAnsi="Times New Roman" w:cs="Times New Roman"/>
        </w:rPr>
        <w:t>Кьюзинера</w:t>
      </w:r>
      <w:proofErr w:type="spellEnd"/>
      <w:r w:rsidRPr="00CF5B05">
        <w:rPr>
          <w:rFonts w:ascii="Times New Roman" w:hAnsi="Times New Roman" w:cs="Times New Roman"/>
        </w:rPr>
        <w:t xml:space="preserve">» </w:t>
      </w:r>
    </w:p>
    <w:p w:rsidR="00860CA0" w:rsidRPr="00CF5B05" w:rsidRDefault="00CF5B05" w:rsidP="00AE3F37">
      <w:pPr>
        <w:pStyle w:val="a6"/>
        <w:numPr>
          <w:ilvl w:val="0"/>
          <w:numId w:val="75"/>
        </w:numPr>
        <w:jc w:val="both"/>
        <w:rPr>
          <w:rFonts w:ascii="Times New Roman" w:hAnsi="Times New Roman" w:cs="Times New Roman"/>
        </w:rPr>
      </w:pPr>
      <w:r>
        <w:rPr>
          <w:rFonts w:ascii="Times New Roman" w:hAnsi="Times New Roman" w:cs="Times New Roman"/>
        </w:rPr>
        <w:t>ЛЕГО – технологии,</w:t>
      </w:r>
    </w:p>
    <w:p w:rsidR="00860CA0" w:rsidRPr="00CF5B05" w:rsidRDefault="00CF5B05" w:rsidP="00CF5B05">
      <w:pPr>
        <w:pStyle w:val="a6"/>
        <w:jc w:val="both"/>
        <w:rPr>
          <w:rFonts w:ascii="Times New Roman" w:hAnsi="Times New Roman" w:cs="Times New Roman"/>
        </w:rPr>
      </w:pPr>
      <w:r>
        <w:rPr>
          <w:rFonts w:ascii="Times New Roman" w:hAnsi="Times New Roman" w:cs="Times New Roman"/>
        </w:rPr>
        <w:t xml:space="preserve">            </w:t>
      </w:r>
      <w:r w:rsidR="00860CA0" w:rsidRPr="00CF5B05">
        <w:rPr>
          <w:rFonts w:ascii="Times New Roman" w:hAnsi="Times New Roman" w:cs="Times New Roman"/>
        </w:rPr>
        <w:t xml:space="preserve">Технологии обучения и развития: </w:t>
      </w:r>
    </w:p>
    <w:p w:rsidR="00860CA0" w:rsidRPr="00CF5B05" w:rsidRDefault="00860CA0" w:rsidP="00AE3F37">
      <w:pPr>
        <w:pStyle w:val="a6"/>
        <w:numPr>
          <w:ilvl w:val="0"/>
          <w:numId w:val="76"/>
        </w:numPr>
        <w:jc w:val="both"/>
        <w:rPr>
          <w:rFonts w:ascii="Times New Roman" w:hAnsi="Times New Roman" w:cs="Times New Roman"/>
        </w:rPr>
      </w:pPr>
      <w:r w:rsidRPr="00CF5B05">
        <w:rPr>
          <w:rFonts w:ascii="Times New Roman" w:hAnsi="Times New Roman" w:cs="Times New Roman"/>
        </w:rPr>
        <w:t>технология, основанная на ТРИЗ</w:t>
      </w:r>
      <w:r w:rsidR="00CF5B05">
        <w:rPr>
          <w:rFonts w:ascii="Times New Roman" w:hAnsi="Times New Roman" w:cs="Times New Roman"/>
        </w:rPr>
        <w:t>,</w:t>
      </w:r>
      <w:r w:rsidRPr="00CF5B05">
        <w:rPr>
          <w:rFonts w:ascii="Times New Roman" w:hAnsi="Times New Roman" w:cs="Times New Roman"/>
        </w:rPr>
        <w:t xml:space="preserve"> </w:t>
      </w:r>
    </w:p>
    <w:p w:rsidR="00860CA0" w:rsidRPr="00CF5B05" w:rsidRDefault="00860CA0" w:rsidP="00AE3F37">
      <w:pPr>
        <w:pStyle w:val="a6"/>
        <w:numPr>
          <w:ilvl w:val="0"/>
          <w:numId w:val="76"/>
        </w:numPr>
        <w:jc w:val="both"/>
        <w:rPr>
          <w:rFonts w:ascii="Times New Roman" w:hAnsi="Times New Roman" w:cs="Times New Roman"/>
        </w:rPr>
      </w:pPr>
      <w:r w:rsidRPr="00CF5B05">
        <w:rPr>
          <w:rFonts w:ascii="Times New Roman" w:hAnsi="Times New Roman" w:cs="Times New Roman"/>
        </w:rPr>
        <w:t>технология формирования основ безопасной жизнедеятельности</w:t>
      </w:r>
      <w:r w:rsidR="00CF5B05">
        <w:rPr>
          <w:rFonts w:ascii="Times New Roman" w:hAnsi="Times New Roman" w:cs="Times New Roman"/>
        </w:rPr>
        <w:t>.</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 xml:space="preserve">Согласно ФГОС </w:t>
      </w:r>
      <w:proofErr w:type="gramStart"/>
      <w:r w:rsidRPr="00CF5B05">
        <w:rPr>
          <w:rFonts w:ascii="Times New Roman" w:hAnsi="Times New Roman" w:cs="Times New Roman"/>
        </w:rPr>
        <w:t>ДО педагог</w:t>
      </w:r>
      <w:proofErr w:type="gramEnd"/>
      <w:r w:rsidRPr="00CF5B05">
        <w:rPr>
          <w:rFonts w:ascii="Times New Roman" w:hAnsi="Times New Roman" w:cs="Times New Roman"/>
        </w:rPr>
        <w:t xml:space="preserve">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860CA0" w:rsidRPr="00CF5B05" w:rsidRDefault="00860CA0" w:rsidP="00CF5B05">
      <w:pPr>
        <w:pStyle w:val="a6"/>
        <w:jc w:val="both"/>
        <w:rPr>
          <w:rFonts w:ascii="Times New Roman" w:hAnsi="Times New Roman" w:cs="Times New Roman"/>
          <w:i/>
        </w:rPr>
      </w:pPr>
      <w:r w:rsidRPr="00CF5B05">
        <w:rPr>
          <w:rFonts w:ascii="Times New Roman" w:hAnsi="Times New Roman" w:cs="Times New Roman"/>
          <w:i/>
        </w:rPr>
        <w:t>В раннем возрасте (1 год ‒ 3 года)</w:t>
      </w:r>
    </w:p>
    <w:p w:rsidR="00860CA0" w:rsidRPr="00CF5B05" w:rsidRDefault="00860CA0" w:rsidP="00AE3F37">
      <w:pPr>
        <w:pStyle w:val="a6"/>
        <w:numPr>
          <w:ilvl w:val="0"/>
          <w:numId w:val="77"/>
        </w:numPr>
        <w:jc w:val="both"/>
        <w:rPr>
          <w:rFonts w:ascii="Times New Roman" w:hAnsi="Times New Roman" w:cs="Times New Roman"/>
        </w:rPr>
      </w:pPr>
      <w:r w:rsidRPr="00CF5B05">
        <w:rPr>
          <w:rFonts w:ascii="Times New Roman" w:hAnsi="Times New Roman" w:cs="Times New Roman"/>
        </w:rPr>
        <w:t>предметная деятельность (орудийно-предметные действия – ест ложкой, пьет из кружки и др.);</w:t>
      </w:r>
    </w:p>
    <w:p w:rsidR="00860CA0" w:rsidRPr="00CF5B05" w:rsidRDefault="00860CA0" w:rsidP="00AE3F37">
      <w:pPr>
        <w:pStyle w:val="a6"/>
        <w:numPr>
          <w:ilvl w:val="0"/>
          <w:numId w:val="77"/>
        </w:numPr>
        <w:jc w:val="both"/>
        <w:rPr>
          <w:rFonts w:ascii="Times New Roman" w:hAnsi="Times New Roman" w:cs="Times New Roman"/>
        </w:rPr>
      </w:pPr>
      <w:r w:rsidRPr="00CF5B05">
        <w:rPr>
          <w:rFonts w:ascii="Times New Roman" w:hAnsi="Times New Roman" w:cs="Times New Roman"/>
        </w:rPr>
        <w:t>экспериментирование с материалами и веществами (песок, вода, тесто и др.);</w:t>
      </w:r>
    </w:p>
    <w:p w:rsidR="00860CA0" w:rsidRPr="00CF5B05" w:rsidRDefault="00860CA0" w:rsidP="00AE3F37">
      <w:pPr>
        <w:pStyle w:val="a6"/>
        <w:numPr>
          <w:ilvl w:val="0"/>
          <w:numId w:val="77"/>
        </w:numPr>
        <w:jc w:val="both"/>
        <w:rPr>
          <w:rFonts w:ascii="Times New Roman" w:hAnsi="Times New Roman" w:cs="Times New Roman"/>
        </w:rPr>
      </w:pPr>
      <w:r w:rsidRPr="00CF5B05">
        <w:rPr>
          <w:rFonts w:ascii="Times New Roman" w:hAnsi="Times New Roman" w:cs="Times New Roman"/>
        </w:rPr>
        <w:t>ситуативно-деловое общение со взрослым и эмоционально-практическое со сверстниками под руководством взрослого;</w:t>
      </w:r>
    </w:p>
    <w:p w:rsidR="00860CA0" w:rsidRPr="00CF5B05" w:rsidRDefault="00860CA0" w:rsidP="00AE3F37">
      <w:pPr>
        <w:pStyle w:val="a6"/>
        <w:numPr>
          <w:ilvl w:val="0"/>
          <w:numId w:val="77"/>
        </w:numPr>
        <w:jc w:val="both"/>
        <w:rPr>
          <w:rFonts w:ascii="Times New Roman" w:hAnsi="Times New Roman" w:cs="Times New Roman"/>
        </w:rPr>
      </w:pPr>
      <w:r w:rsidRPr="00CF5B05">
        <w:rPr>
          <w:rFonts w:ascii="Times New Roman" w:hAnsi="Times New Roman" w:cs="Times New Roman"/>
        </w:rPr>
        <w:t>двигательная деятельность (основные движения, общеразвивающие упражнения, простые подвижные игры);</w:t>
      </w:r>
    </w:p>
    <w:p w:rsidR="00860CA0" w:rsidRPr="00CF5B05" w:rsidRDefault="00860CA0" w:rsidP="00AE3F37">
      <w:pPr>
        <w:pStyle w:val="a6"/>
        <w:numPr>
          <w:ilvl w:val="0"/>
          <w:numId w:val="77"/>
        </w:numPr>
        <w:jc w:val="both"/>
        <w:rPr>
          <w:rFonts w:ascii="Times New Roman" w:hAnsi="Times New Roman" w:cs="Times New Roman"/>
        </w:rPr>
      </w:pPr>
      <w:r w:rsidRPr="00CF5B05">
        <w:rPr>
          <w:rFonts w:ascii="Times New Roman" w:hAnsi="Times New Roman" w:cs="Times New Roman"/>
        </w:rPr>
        <w:t>игровая деятельность (</w:t>
      </w:r>
      <w:proofErr w:type="spellStart"/>
      <w:r w:rsidRPr="00CF5B05">
        <w:rPr>
          <w:rFonts w:ascii="Times New Roman" w:hAnsi="Times New Roman" w:cs="Times New Roman"/>
        </w:rPr>
        <w:t>отобразительная</w:t>
      </w:r>
      <w:proofErr w:type="spellEnd"/>
      <w:r w:rsidRPr="00CF5B05">
        <w:rPr>
          <w:rFonts w:ascii="Times New Roman" w:hAnsi="Times New Roman" w:cs="Times New Roman"/>
        </w:rPr>
        <w:t xml:space="preserve"> и сюжетно-</w:t>
      </w:r>
      <w:proofErr w:type="spellStart"/>
      <w:r w:rsidRPr="00CF5B05">
        <w:rPr>
          <w:rFonts w:ascii="Times New Roman" w:hAnsi="Times New Roman" w:cs="Times New Roman"/>
        </w:rPr>
        <w:t>отобразительная</w:t>
      </w:r>
      <w:proofErr w:type="spellEnd"/>
      <w:r w:rsidRPr="00CF5B05">
        <w:rPr>
          <w:rFonts w:ascii="Times New Roman" w:hAnsi="Times New Roman" w:cs="Times New Roman"/>
        </w:rPr>
        <w:t xml:space="preserve"> игра, игры с дидактическими игрушками);</w:t>
      </w:r>
    </w:p>
    <w:p w:rsidR="00860CA0" w:rsidRPr="00CF5B05" w:rsidRDefault="00860CA0" w:rsidP="00AE3F37">
      <w:pPr>
        <w:pStyle w:val="a6"/>
        <w:numPr>
          <w:ilvl w:val="0"/>
          <w:numId w:val="77"/>
        </w:numPr>
        <w:jc w:val="both"/>
        <w:rPr>
          <w:rFonts w:ascii="Times New Roman" w:hAnsi="Times New Roman" w:cs="Times New Roman"/>
        </w:rPr>
      </w:pPr>
      <w:r w:rsidRPr="00CF5B05">
        <w:rPr>
          <w:rFonts w:ascii="Times New Roman" w:hAnsi="Times New Roman" w:cs="Times New Roman"/>
        </w:rPr>
        <w:t>речевая (понимание речи взрослого, слушание и понимание стихов, активная</w:t>
      </w:r>
    </w:p>
    <w:p w:rsidR="00860CA0" w:rsidRPr="00CF5B05" w:rsidRDefault="00860CA0" w:rsidP="00AE3F37">
      <w:pPr>
        <w:pStyle w:val="a6"/>
        <w:numPr>
          <w:ilvl w:val="0"/>
          <w:numId w:val="77"/>
        </w:numPr>
        <w:jc w:val="both"/>
        <w:rPr>
          <w:rFonts w:ascii="Times New Roman" w:hAnsi="Times New Roman" w:cs="Times New Roman"/>
        </w:rPr>
      </w:pPr>
      <w:r w:rsidRPr="00CF5B05">
        <w:rPr>
          <w:rFonts w:ascii="Times New Roman" w:hAnsi="Times New Roman" w:cs="Times New Roman"/>
        </w:rPr>
        <w:t>речь);</w:t>
      </w:r>
    </w:p>
    <w:p w:rsidR="00860CA0" w:rsidRPr="00CF5B05" w:rsidRDefault="00860CA0" w:rsidP="00AE3F37">
      <w:pPr>
        <w:pStyle w:val="a6"/>
        <w:numPr>
          <w:ilvl w:val="0"/>
          <w:numId w:val="77"/>
        </w:numPr>
        <w:jc w:val="both"/>
        <w:rPr>
          <w:rFonts w:ascii="Times New Roman" w:hAnsi="Times New Roman" w:cs="Times New Roman"/>
        </w:rPr>
      </w:pPr>
      <w:r w:rsidRPr="00CF5B05">
        <w:rPr>
          <w:rFonts w:ascii="Times New Roman" w:hAnsi="Times New Roman" w:cs="Times New Roman"/>
        </w:rPr>
        <w:t>изобразительная деятельность (рисование, лепка) и конструирование</w:t>
      </w:r>
      <w:r w:rsidRPr="00CF5B05">
        <w:rPr>
          <w:rFonts w:ascii="Times New Roman" w:hAnsi="Times New Roman" w:cs="Times New Roman"/>
        </w:rPr>
        <w:tab/>
        <w:t xml:space="preserve"> из мелкого и крупного строительного материала;</w:t>
      </w:r>
    </w:p>
    <w:p w:rsidR="00860CA0" w:rsidRPr="00CF5B05" w:rsidRDefault="00860CA0" w:rsidP="00AE3F37">
      <w:pPr>
        <w:pStyle w:val="a6"/>
        <w:numPr>
          <w:ilvl w:val="0"/>
          <w:numId w:val="77"/>
        </w:numPr>
        <w:jc w:val="both"/>
        <w:rPr>
          <w:rFonts w:ascii="Times New Roman" w:hAnsi="Times New Roman" w:cs="Times New Roman"/>
        </w:rPr>
      </w:pPr>
      <w:r w:rsidRPr="00CF5B05">
        <w:rPr>
          <w:rFonts w:ascii="Times New Roman" w:hAnsi="Times New Roman" w:cs="Times New Roman"/>
        </w:rPr>
        <w:t>самообслуживание и элементарные трудовые действия (убирает игрушки, подметает веником, поливает цветы из лейки и др.);</w:t>
      </w:r>
    </w:p>
    <w:p w:rsidR="00860CA0" w:rsidRPr="009F2EEB" w:rsidRDefault="00860CA0" w:rsidP="00AE3F37">
      <w:pPr>
        <w:pStyle w:val="a6"/>
        <w:numPr>
          <w:ilvl w:val="0"/>
          <w:numId w:val="77"/>
        </w:numPr>
        <w:jc w:val="both"/>
        <w:rPr>
          <w:rFonts w:ascii="Times New Roman" w:hAnsi="Times New Roman" w:cs="Times New Roman"/>
        </w:rPr>
      </w:pPr>
      <w:r w:rsidRPr="00CF5B05">
        <w:rPr>
          <w:rFonts w:ascii="Times New Roman" w:hAnsi="Times New Roman" w:cs="Times New Roman"/>
        </w:rPr>
        <w:t>музыкальная деятельность (слушание музыки и исполнительство, музыкально- ритмические движения).</w:t>
      </w:r>
    </w:p>
    <w:p w:rsidR="00860CA0" w:rsidRPr="009F2EEB" w:rsidRDefault="00860CA0" w:rsidP="00CF5B05">
      <w:pPr>
        <w:pStyle w:val="a6"/>
        <w:jc w:val="both"/>
        <w:rPr>
          <w:rFonts w:ascii="Times New Roman" w:hAnsi="Times New Roman" w:cs="Times New Roman"/>
          <w:i/>
        </w:rPr>
      </w:pPr>
      <w:r w:rsidRPr="009F2EEB">
        <w:rPr>
          <w:rFonts w:ascii="Times New Roman" w:hAnsi="Times New Roman" w:cs="Times New Roman"/>
          <w:i/>
        </w:rPr>
        <w:t>В дошкольном возрасте (3 года ‒ 8 лет)</w:t>
      </w:r>
    </w:p>
    <w:p w:rsidR="00860CA0" w:rsidRPr="00CF5B05" w:rsidRDefault="00860CA0" w:rsidP="00AE3F37">
      <w:pPr>
        <w:pStyle w:val="a6"/>
        <w:numPr>
          <w:ilvl w:val="0"/>
          <w:numId w:val="78"/>
        </w:numPr>
        <w:jc w:val="both"/>
        <w:rPr>
          <w:rFonts w:ascii="Times New Roman" w:hAnsi="Times New Roman" w:cs="Times New Roman"/>
        </w:rPr>
      </w:pPr>
      <w:r w:rsidRPr="00CF5B05">
        <w:rPr>
          <w:rFonts w:ascii="Times New Roman" w:hAnsi="Times New Roman" w:cs="Times New Roman"/>
        </w:rPr>
        <w:t>игровая деятельность (сюжетно-ролевая, театрализованная,</w:t>
      </w:r>
      <w:r w:rsidRPr="00CF5B05">
        <w:rPr>
          <w:rFonts w:ascii="Times New Roman" w:hAnsi="Times New Roman" w:cs="Times New Roman"/>
        </w:rPr>
        <w:tab/>
        <w:t xml:space="preserve"> режиссерская, строительно-конструктивная, дидактическая, подвижная и др.);</w:t>
      </w:r>
    </w:p>
    <w:p w:rsidR="00860CA0" w:rsidRPr="00CF5B05" w:rsidRDefault="00860CA0" w:rsidP="00AE3F37">
      <w:pPr>
        <w:pStyle w:val="a6"/>
        <w:numPr>
          <w:ilvl w:val="0"/>
          <w:numId w:val="78"/>
        </w:numPr>
        <w:jc w:val="both"/>
        <w:rPr>
          <w:rFonts w:ascii="Times New Roman" w:hAnsi="Times New Roman" w:cs="Times New Roman"/>
        </w:rPr>
      </w:pPr>
      <w:r w:rsidRPr="00CF5B05">
        <w:rPr>
          <w:rFonts w:ascii="Times New Roman" w:hAnsi="Times New Roman" w:cs="Times New Roman"/>
        </w:rPr>
        <w:t xml:space="preserve">общение со взрослым (ситуативно-деловое, </w:t>
      </w:r>
      <w:proofErr w:type="spellStart"/>
      <w:r w:rsidRPr="00CF5B05">
        <w:rPr>
          <w:rFonts w:ascii="Times New Roman" w:hAnsi="Times New Roman" w:cs="Times New Roman"/>
        </w:rPr>
        <w:t>внеситуативно</w:t>
      </w:r>
      <w:proofErr w:type="spellEnd"/>
      <w:r w:rsidRPr="00CF5B05">
        <w:rPr>
          <w:rFonts w:ascii="Times New Roman" w:hAnsi="Times New Roman" w:cs="Times New Roman"/>
        </w:rPr>
        <w:t xml:space="preserve">-познавательное, </w:t>
      </w:r>
      <w:proofErr w:type="spellStart"/>
      <w:r w:rsidRPr="00CF5B05">
        <w:rPr>
          <w:rFonts w:ascii="Times New Roman" w:hAnsi="Times New Roman" w:cs="Times New Roman"/>
        </w:rPr>
        <w:t>внеситуативно</w:t>
      </w:r>
      <w:proofErr w:type="spellEnd"/>
      <w:r w:rsidRPr="00CF5B05">
        <w:rPr>
          <w:rFonts w:ascii="Times New Roman" w:hAnsi="Times New Roman" w:cs="Times New Roman"/>
        </w:rPr>
        <w:t xml:space="preserve">-личностное) и сверстниками (ситуативно-деловое, </w:t>
      </w:r>
      <w:proofErr w:type="spellStart"/>
      <w:r w:rsidRPr="00CF5B05">
        <w:rPr>
          <w:rFonts w:ascii="Times New Roman" w:hAnsi="Times New Roman" w:cs="Times New Roman"/>
        </w:rPr>
        <w:t>внеситуативно</w:t>
      </w:r>
      <w:proofErr w:type="spellEnd"/>
      <w:r w:rsidR="009F2EEB">
        <w:rPr>
          <w:rFonts w:ascii="Times New Roman" w:hAnsi="Times New Roman" w:cs="Times New Roman"/>
        </w:rPr>
        <w:t xml:space="preserve"> </w:t>
      </w:r>
      <w:r w:rsidRPr="00CF5B05">
        <w:rPr>
          <w:rFonts w:ascii="Times New Roman" w:hAnsi="Times New Roman" w:cs="Times New Roman"/>
        </w:rPr>
        <w:t>- деловое);</w:t>
      </w:r>
    </w:p>
    <w:p w:rsidR="00860CA0" w:rsidRPr="00CF5B05" w:rsidRDefault="00860CA0" w:rsidP="00AE3F37">
      <w:pPr>
        <w:pStyle w:val="a6"/>
        <w:numPr>
          <w:ilvl w:val="0"/>
          <w:numId w:val="78"/>
        </w:numPr>
        <w:jc w:val="both"/>
        <w:rPr>
          <w:rFonts w:ascii="Times New Roman" w:hAnsi="Times New Roman" w:cs="Times New Roman"/>
        </w:rPr>
      </w:pPr>
      <w:r w:rsidRPr="00CF5B05">
        <w:rPr>
          <w:rFonts w:ascii="Times New Roman" w:hAnsi="Times New Roman" w:cs="Times New Roman"/>
        </w:rPr>
        <w:t>речевая деятельность (слушание речи взрослого и сверстников, активная диалогическая и монологическая речь);</w:t>
      </w:r>
    </w:p>
    <w:p w:rsidR="00860CA0" w:rsidRPr="00CF5B05" w:rsidRDefault="00860CA0" w:rsidP="00AE3F37">
      <w:pPr>
        <w:pStyle w:val="a6"/>
        <w:numPr>
          <w:ilvl w:val="0"/>
          <w:numId w:val="78"/>
        </w:numPr>
        <w:jc w:val="both"/>
        <w:rPr>
          <w:rFonts w:ascii="Times New Roman" w:hAnsi="Times New Roman" w:cs="Times New Roman"/>
        </w:rPr>
      </w:pPr>
      <w:r w:rsidRPr="00CF5B05">
        <w:rPr>
          <w:rFonts w:ascii="Times New Roman" w:hAnsi="Times New Roman" w:cs="Times New Roman"/>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двигательная деятельность (основные виды движений, общеразвивающие и спортивные упражнения, подвижные и элементы спортивных игр и др.);</w:t>
      </w:r>
    </w:p>
    <w:p w:rsidR="00860CA0" w:rsidRPr="00CF5B05" w:rsidRDefault="00860CA0" w:rsidP="00AE3F37">
      <w:pPr>
        <w:pStyle w:val="a6"/>
        <w:numPr>
          <w:ilvl w:val="0"/>
          <w:numId w:val="78"/>
        </w:numPr>
        <w:jc w:val="both"/>
        <w:rPr>
          <w:rFonts w:ascii="Times New Roman" w:hAnsi="Times New Roman" w:cs="Times New Roman"/>
        </w:rPr>
      </w:pPr>
      <w:r w:rsidRPr="00CF5B05">
        <w:rPr>
          <w:rFonts w:ascii="Times New Roman" w:hAnsi="Times New Roman" w:cs="Times New Roman"/>
        </w:rPr>
        <w:t>элементарная трудовая деятельность (самообслуживание, хозяйственно- бытовой труд, труд в природе, ручной труд);</w:t>
      </w:r>
    </w:p>
    <w:p w:rsidR="00860CA0" w:rsidRPr="00CF5B05" w:rsidRDefault="00860CA0" w:rsidP="00AE3F37">
      <w:pPr>
        <w:pStyle w:val="a6"/>
        <w:numPr>
          <w:ilvl w:val="0"/>
          <w:numId w:val="78"/>
        </w:numPr>
        <w:jc w:val="both"/>
        <w:rPr>
          <w:rFonts w:ascii="Times New Roman" w:hAnsi="Times New Roman" w:cs="Times New Roman"/>
        </w:rPr>
      </w:pPr>
      <w:r w:rsidRPr="00CF5B05">
        <w:rPr>
          <w:rFonts w:ascii="Times New Roman" w:hAnsi="Times New Roman" w:cs="Times New Roman"/>
        </w:rPr>
        <w:t xml:space="preserve">музыкальная деятельность (слушание и понимание музыкальных произведений, пение, </w:t>
      </w:r>
      <w:r w:rsidRPr="00CF5B05">
        <w:rPr>
          <w:rFonts w:ascii="Times New Roman" w:hAnsi="Times New Roman" w:cs="Times New Roman"/>
        </w:rPr>
        <w:lastRenderedPageBreak/>
        <w:t>музыкально-ритмические движения, игра на детских музыкальных инструментах).</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Для достижения задач воспитания в ходе реализации Федеральной программы педагог может использовать следующие методы:</w:t>
      </w:r>
    </w:p>
    <w:p w:rsidR="00860CA0" w:rsidRPr="00CF5B05" w:rsidRDefault="00860CA0" w:rsidP="00AE3F37">
      <w:pPr>
        <w:pStyle w:val="a6"/>
        <w:numPr>
          <w:ilvl w:val="0"/>
          <w:numId w:val="79"/>
        </w:numPr>
        <w:jc w:val="both"/>
        <w:rPr>
          <w:rFonts w:ascii="Times New Roman" w:hAnsi="Times New Roman" w:cs="Times New Roman"/>
        </w:rPr>
      </w:pPr>
      <w:r w:rsidRPr="00CF5B05">
        <w:rPr>
          <w:rFonts w:ascii="Times New Roman" w:hAnsi="Times New Roman" w:cs="Times New Roman"/>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860CA0" w:rsidRPr="00CF5B05" w:rsidRDefault="00860CA0" w:rsidP="00AE3F37">
      <w:pPr>
        <w:pStyle w:val="a6"/>
        <w:numPr>
          <w:ilvl w:val="0"/>
          <w:numId w:val="79"/>
        </w:numPr>
        <w:jc w:val="both"/>
        <w:rPr>
          <w:rFonts w:ascii="Times New Roman" w:hAnsi="Times New Roman" w:cs="Times New Roman"/>
        </w:rPr>
      </w:pPr>
      <w:r w:rsidRPr="00CF5B05">
        <w:rPr>
          <w:rFonts w:ascii="Times New Roman" w:hAnsi="Times New Roman" w:cs="Times New Roman"/>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860CA0" w:rsidRPr="00CF5B05" w:rsidRDefault="00860CA0" w:rsidP="00AE3F37">
      <w:pPr>
        <w:pStyle w:val="a6"/>
        <w:numPr>
          <w:ilvl w:val="0"/>
          <w:numId w:val="79"/>
        </w:numPr>
        <w:jc w:val="both"/>
        <w:rPr>
          <w:rFonts w:ascii="Times New Roman" w:hAnsi="Times New Roman" w:cs="Times New Roman"/>
        </w:rPr>
      </w:pPr>
      <w:r w:rsidRPr="00CF5B05">
        <w:rPr>
          <w:rFonts w:ascii="Times New Roman" w:hAnsi="Times New Roman" w:cs="Times New Roman"/>
        </w:rPr>
        <w:t>мотивации опыта поведения и деятельности (поощрение, методы развития эмоций, игры, соревнования, проектные методы).</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 xml:space="preserve"> Важное значение имеет признание приоритетной субъективной позиции ребенка в образовательном процессе. </w:t>
      </w:r>
    </w:p>
    <w:p w:rsidR="00860CA0" w:rsidRPr="00CF5B05" w:rsidRDefault="00860CA0" w:rsidP="00CF5B05">
      <w:pPr>
        <w:pStyle w:val="a6"/>
        <w:jc w:val="both"/>
        <w:rPr>
          <w:rFonts w:ascii="Times New Roman" w:hAnsi="Times New Roman" w:cs="Times New Roman"/>
        </w:rPr>
      </w:pPr>
      <w:r w:rsidRPr="00CF5B05">
        <w:rPr>
          <w:rFonts w:ascii="Times New Roman" w:hAnsi="Times New Roman" w:cs="Times New Roman"/>
        </w:rPr>
        <w:t>При выборе форм, методов, средств реализации Программы педагоги учитывают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860CA0" w:rsidRPr="007C7413" w:rsidRDefault="00860CA0" w:rsidP="007C7413">
      <w:pPr>
        <w:pStyle w:val="a6"/>
        <w:jc w:val="center"/>
        <w:rPr>
          <w:rFonts w:ascii="Times New Roman" w:hAnsi="Times New Roman" w:cs="Times New Roman"/>
          <w:b/>
        </w:rPr>
      </w:pPr>
      <w:r w:rsidRPr="007C7413">
        <w:rPr>
          <w:rFonts w:ascii="Times New Roman" w:hAnsi="Times New Roman" w:cs="Times New Roman"/>
          <w:b/>
        </w:rPr>
        <w:t>Формы работы по образовательным областям</w:t>
      </w:r>
    </w:p>
    <w:tbl>
      <w:tblPr>
        <w:tblStyle w:val="a8"/>
        <w:tblW w:w="10282" w:type="dxa"/>
        <w:tblLook w:val="04A0" w:firstRow="1" w:lastRow="0" w:firstColumn="1" w:lastColumn="0" w:noHBand="0" w:noVBand="1"/>
      </w:tblPr>
      <w:tblGrid>
        <w:gridCol w:w="2547"/>
        <w:gridCol w:w="3685"/>
        <w:gridCol w:w="4035"/>
        <w:gridCol w:w="15"/>
      </w:tblGrid>
      <w:tr w:rsidR="00860CA0" w:rsidRPr="00943912" w:rsidTr="007C7413">
        <w:trPr>
          <w:trHeight w:val="282"/>
        </w:trPr>
        <w:tc>
          <w:tcPr>
            <w:tcW w:w="2547" w:type="dxa"/>
            <w:vMerge w:val="restart"/>
          </w:tcPr>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 xml:space="preserve">направления развития и образования детей  </w:t>
            </w:r>
          </w:p>
        </w:tc>
        <w:tc>
          <w:tcPr>
            <w:tcW w:w="7735" w:type="dxa"/>
            <w:gridSpan w:val="3"/>
          </w:tcPr>
          <w:p w:rsidR="00860CA0" w:rsidRPr="009F2EEB" w:rsidRDefault="007C7413" w:rsidP="007C7413">
            <w:pPr>
              <w:pStyle w:val="a6"/>
              <w:jc w:val="center"/>
              <w:rPr>
                <w:rFonts w:ascii="Times New Roman" w:hAnsi="Times New Roman" w:cs="Times New Roman"/>
                <w:bCs/>
              </w:rPr>
            </w:pPr>
            <w:r>
              <w:rPr>
                <w:rFonts w:ascii="Times New Roman" w:hAnsi="Times New Roman" w:cs="Times New Roman"/>
                <w:bCs/>
              </w:rPr>
              <w:t>ф</w:t>
            </w:r>
            <w:r w:rsidR="00860CA0" w:rsidRPr="009F2EEB">
              <w:rPr>
                <w:rFonts w:ascii="Times New Roman" w:hAnsi="Times New Roman" w:cs="Times New Roman"/>
                <w:bCs/>
              </w:rPr>
              <w:t>ормы работы</w:t>
            </w:r>
          </w:p>
        </w:tc>
      </w:tr>
      <w:tr w:rsidR="00860CA0" w:rsidRPr="00943912" w:rsidTr="007C7413">
        <w:trPr>
          <w:gridAfter w:val="1"/>
          <w:wAfter w:w="15" w:type="dxa"/>
          <w:trHeight w:val="143"/>
        </w:trPr>
        <w:tc>
          <w:tcPr>
            <w:tcW w:w="2547" w:type="dxa"/>
            <w:vMerge/>
          </w:tcPr>
          <w:p w:rsidR="00860CA0" w:rsidRPr="009F2EEB" w:rsidRDefault="00860CA0" w:rsidP="009F2EEB">
            <w:pPr>
              <w:pStyle w:val="a6"/>
              <w:rPr>
                <w:rFonts w:ascii="Times New Roman" w:hAnsi="Times New Roman" w:cs="Times New Roman"/>
                <w:bCs/>
                <w:i/>
              </w:rPr>
            </w:pPr>
          </w:p>
        </w:tc>
        <w:tc>
          <w:tcPr>
            <w:tcW w:w="3685" w:type="dxa"/>
          </w:tcPr>
          <w:p w:rsidR="00860CA0" w:rsidRPr="009F2EEB" w:rsidRDefault="007C7413" w:rsidP="009F2EEB">
            <w:pPr>
              <w:pStyle w:val="a6"/>
              <w:rPr>
                <w:rFonts w:ascii="Times New Roman" w:hAnsi="Times New Roman" w:cs="Times New Roman"/>
                <w:bCs/>
              </w:rPr>
            </w:pPr>
            <w:r>
              <w:rPr>
                <w:rFonts w:ascii="Times New Roman" w:hAnsi="Times New Roman" w:cs="Times New Roman"/>
                <w:bCs/>
              </w:rPr>
              <w:t>м</w:t>
            </w:r>
            <w:r w:rsidR="00860CA0" w:rsidRPr="009F2EEB">
              <w:rPr>
                <w:rFonts w:ascii="Times New Roman" w:hAnsi="Times New Roman" w:cs="Times New Roman"/>
                <w:bCs/>
              </w:rPr>
              <w:t>ладший дошкольный возраст</w:t>
            </w:r>
          </w:p>
        </w:tc>
        <w:tc>
          <w:tcPr>
            <w:tcW w:w="4035" w:type="dxa"/>
          </w:tcPr>
          <w:p w:rsidR="00860CA0" w:rsidRPr="009F2EEB" w:rsidRDefault="007C7413" w:rsidP="009F2EEB">
            <w:pPr>
              <w:pStyle w:val="a6"/>
              <w:rPr>
                <w:rFonts w:ascii="Times New Roman" w:hAnsi="Times New Roman" w:cs="Times New Roman"/>
                <w:bCs/>
              </w:rPr>
            </w:pPr>
            <w:r>
              <w:rPr>
                <w:rFonts w:ascii="Times New Roman" w:hAnsi="Times New Roman" w:cs="Times New Roman"/>
                <w:bCs/>
              </w:rPr>
              <w:t>с</w:t>
            </w:r>
            <w:r w:rsidR="00860CA0" w:rsidRPr="009F2EEB">
              <w:rPr>
                <w:rFonts w:ascii="Times New Roman" w:hAnsi="Times New Roman" w:cs="Times New Roman"/>
                <w:bCs/>
              </w:rPr>
              <w:t>тарший дошкольный возраст</w:t>
            </w:r>
          </w:p>
        </w:tc>
      </w:tr>
      <w:tr w:rsidR="00860CA0" w:rsidRPr="00943912" w:rsidTr="007C7413">
        <w:trPr>
          <w:gridAfter w:val="1"/>
          <w:wAfter w:w="15" w:type="dxa"/>
          <w:trHeight w:val="701"/>
        </w:trPr>
        <w:tc>
          <w:tcPr>
            <w:tcW w:w="2547" w:type="dxa"/>
          </w:tcPr>
          <w:p w:rsidR="00860CA0" w:rsidRPr="009F2EEB" w:rsidRDefault="00860CA0" w:rsidP="009F2EEB">
            <w:pPr>
              <w:pStyle w:val="a6"/>
              <w:rPr>
                <w:rFonts w:ascii="Times New Roman" w:hAnsi="Times New Roman" w:cs="Times New Roman"/>
                <w:b/>
              </w:rPr>
            </w:pPr>
            <w:r w:rsidRPr="009F2EEB">
              <w:rPr>
                <w:rFonts w:ascii="Times New Roman" w:hAnsi="Times New Roman" w:cs="Times New Roman"/>
                <w:b/>
              </w:rPr>
              <w:t>Физическое развитие</w:t>
            </w:r>
          </w:p>
        </w:tc>
        <w:tc>
          <w:tcPr>
            <w:tcW w:w="3685" w:type="dxa"/>
          </w:tcPr>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Игровая беседа с элементами</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движений</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Игра</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Утренняя гимнастика</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Интегративная деятельность</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Упражнения</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Экспериментирование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Ситуативный разговор</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Беседа</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Рассказ</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Чтение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Проблемная ситуация</w:t>
            </w:r>
          </w:p>
          <w:p w:rsidR="00860CA0" w:rsidRPr="009F2EEB" w:rsidRDefault="00860CA0" w:rsidP="009F2EEB">
            <w:pPr>
              <w:pStyle w:val="a6"/>
              <w:rPr>
                <w:rFonts w:ascii="Times New Roman" w:hAnsi="Times New Roman" w:cs="Times New Roman"/>
              </w:rPr>
            </w:pPr>
          </w:p>
        </w:tc>
        <w:tc>
          <w:tcPr>
            <w:tcW w:w="4035" w:type="dxa"/>
          </w:tcPr>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Физкультурное занятие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Утренняя гимнастика</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Игра</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Беседа</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Рассказ</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Чтение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Рассматривание.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Интегративная деятельность</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Спортивные и физкультурные досуги</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Спортивные состязания</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 xml:space="preserve">Совместная деятельность взрослого и детей </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Проектная деятельность</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Проблемная ситуация</w:t>
            </w:r>
          </w:p>
        </w:tc>
      </w:tr>
      <w:tr w:rsidR="00860CA0" w:rsidRPr="00943912" w:rsidTr="007C7413">
        <w:trPr>
          <w:gridAfter w:val="1"/>
          <w:wAfter w:w="15" w:type="dxa"/>
          <w:trHeight w:val="830"/>
        </w:trPr>
        <w:tc>
          <w:tcPr>
            <w:tcW w:w="2547" w:type="dxa"/>
          </w:tcPr>
          <w:p w:rsidR="00860CA0" w:rsidRPr="009F2EEB" w:rsidRDefault="00860CA0" w:rsidP="009F2EEB">
            <w:pPr>
              <w:pStyle w:val="a6"/>
              <w:rPr>
                <w:rFonts w:ascii="Times New Roman" w:hAnsi="Times New Roman" w:cs="Times New Roman"/>
                <w:b/>
              </w:rPr>
            </w:pPr>
            <w:r w:rsidRPr="009F2EEB">
              <w:rPr>
                <w:rFonts w:ascii="Times New Roman" w:hAnsi="Times New Roman" w:cs="Times New Roman"/>
                <w:b/>
              </w:rPr>
              <w:t>Социально-коммуникативное</w:t>
            </w:r>
          </w:p>
          <w:p w:rsidR="00860CA0" w:rsidRPr="009F2EEB" w:rsidRDefault="00860CA0" w:rsidP="009F2EEB">
            <w:pPr>
              <w:pStyle w:val="a6"/>
              <w:rPr>
                <w:rFonts w:ascii="Times New Roman" w:hAnsi="Times New Roman" w:cs="Times New Roman"/>
                <w:b/>
              </w:rPr>
            </w:pPr>
            <w:r w:rsidRPr="009F2EEB">
              <w:rPr>
                <w:rFonts w:ascii="Times New Roman" w:hAnsi="Times New Roman" w:cs="Times New Roman"/>
                <w:b/>
              </w:rPr>
              <w:t>развитие</w:t>
            </w:r>
          </w:p>
        </w:tc>
        <w:tc>
          <w:tcPr>
            <w:tcW w:w="3685" w:type="dxa"/>
          </w:tcPr>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Игровое упражнение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Индивидуальная игра</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Совместная с воспитателем игра</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Совместная со сверстниками игра (парная, в малой группе)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Игра</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Чтение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Беседа</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Наблюдение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Рассматривание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Чтение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lastRenderedPageBreak/>
              <w:t>Педагогическая ситуация</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Праздник</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Экскурсия</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Поручение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Дежурство</w:t>
            </w:r>
          </w:p>
        </w:tc>
        <w:tc>
          <w:tcPr>
            <w:tcW w:w="4035" w:type="dxa"/>
          </w:tcPr>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lastRenderedPageBreak/>
              <w:t>Индивидуальная игра</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Совместная с воспитателем игра</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Совместная со сверстниками игра</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Игра</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Чтение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Беседа</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Наблюдение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Экскурсия</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 xml:space="preserve">Проектная деятельность </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Интегративная деятельность</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Праздник</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lastRenderedPageBreak/>
              <w:t>Совместные действия</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Рассматривание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Проектная деятельность</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Просмотр и анализ мультфильмов,</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видеофильмов</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Экспериментирование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Поручение и задание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Дежурство</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Совместная деятельность взрослого и детей тематического характера</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Проектная деятельность</w:t>
            </w:r>
          </w:p>
        </w:tc>
      </w:tr>
      <w:tr w:rsidR="00860CA0" w:rsidRPr="00943912" w:rsidTr="007C7413">
        <w:trPr>
          <w:gridAfter w:val="1"/>
          <w:wAfter w:w="15" w:type="dxa"/>
          <w:trHeight w:val="830"/>
        </w:trPr>
        <w:tc>
          <w:tcPr>
            <w:tcW w:w="2547" w:type="dxa"/>
          </w:tcPr>
          <w:p w:rsidR="00860CA0" w:rsidRPr="009F2EEB" w:rsidRDefault="00860CA0" w:rsidP="009F2EEB">
            <w:pPr>
              <w:pStyle w:val="a6"/>
              <w:rPr>
                <w:rFonts w:ascii="Times New Roman" w:hAnsi="Times New Roman" w:cs="Times New Roman"/>
                <w:b/>
              </w:rPr>
            </w:pPr>
            <w:r w:rsidRPr="009F2EEB">
              <w:rPr>
                <w:rFonts w:ascii="Times New Roman" w:hAnsi="Times New Roman" w:cs="Times New Roman"/>
                <w:b/>
              </w:rPr>
              <w:lastRenderedPageBreak/>
              <w:t>Речевое развитие</w:t>
            </w:r>
          </w:p>
          <w:p w:rsidR="00860CA0" w:rsidRPr="009F2EEB" w:rsidRDefault="00860CA0" w:rsidP="009F2EEB">
            <w:pPr>
              <w:pStyle w:val="a6"/>
              <w:rPr>
                <w:rFonts w:ascii="Times New Roman" w:hAnsi="Times New Roman" w:cs="Times New Roman"/>
                <w:b/>
              </w:rPr>
            </w:pPr>
          </w:p>
        </w:tc>
        <w:tc>
          <w:tcPr>
            <w:tcW w:w="3685" w:type="dxa"/>
          </w:tcPr>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Рассматривание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Игровая ситуация</w:t>
            </w:r>
          </w:p>
          <w:p w:rsidR="00860CA0" w:rsidRPr="009F2EEB" w:rsidRDefault="00860CA0" w:rsidP="009F2EEB">
            <w:pPr>
              <w:pStyle w:val="a6"/>
              <w:rPr>
                <w:rFonts w:ascii="Times New Roman" w:hAnsi="Times New Roman" w:cs="Times New Roman"/>
              </w:rPr>
            </w:pPr>
            <w:proofErr w:type="gramStart"/>
            <w:r w:rsidRPr="009F2EEB">
              <w:rPr>
                <w:rFonts w:ascii="Times New Roman" w:hAnsi="Times New Roman" w:cs="Times New Roman"/>
              </w:rPr>
              <w:t>Дидактическая  игра</w:t>
            </w:r>
            <w:proofErr w:type="gramEnd"/>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Ситуация общения</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 xml:space="preserve">Беседа (в том числе в </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процессе наблюдения за объектами природы, трудом взрослых)</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Интегративная деятельность</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Хороводная игра с пением</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Игра-драматизация</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Чтение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Обсуждение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Рассказ</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Игра</w:t>
            </w:r>
          </w:p>
          <w:p w:rsidR="00860CA0" w:rsidRPr="009F2EEB" w:rsidRDefault="00860CA0" w:rsidP="009F2EEB">
            <w:pPr>
              <w:pStyle w:val="a6"/>
              <w:rPr>
                <w:rFonts w:ascii="Times New Roman" w:hAnsi="Times New Roman" w:cs="Times New Roman"/>
              </w:rPr>
            </w:pPr>
          </w:p>
          <w:p w:rsidR="00860CA0" w:rsidRPr="009F2EEB" w:rsidRDefault="00860CA0" w:rsidP="009F2EEB">
            <w:pPr>
              <w:pStyle w:val="a6"/>
              <w:rPr>
                <w:rFonts w:ascii="Times New Roman" w:hAnsi="Times New Roman" w:cs="Times New Roman"/>
              </w:rPr>
            </w:pPr>
          </w:p>
        </w:tc>
        <w:tc>
          <w:tcPr>
            <w:tcW w:w="4035" w:type="dxa"/>
          </w:tcPr>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Чтение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Беседа</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Рассматривание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Решение проблемных ситуаций</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Разговор с детьми</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Игра</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Проектная деятельность</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Интегративная деятельность</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Обсуждение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Рассказ</w:t>
            </w:r>
          </w:p>
          <w:p w:rsidR="00860CA0" w:rsidRPr="009F2EEB" w:rsidRDefault="00860CA0" w:rsidP="009F2EEB">
            <w:pPr>
              <w:pStyle w:val="a6"/>
              <w:rPr>
                <w:rFonts w:ascii="Times New Roman" w:hAnsi="Times New Roman" w:cs="Times New Roman"/>
              </w:rPr>
            </w:pPr>
            <w:proofErr w:type="spellStart"/>
            <w:r w:rsidRPr="009F2EEB">
              <w:rPr>
                <w:rFonts w:ascii="Times New Roman" w:hAnsi="Times New Roman" w:cs="Times New Roman"/>
              </w:rPr>
              <w:t>Инсценирование</w:t>
            </w:r>
            <w:proofErr w:type="spellEnd"/>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Ситуативный разговор с детьми</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Сочинение сказок</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Проблемная ситуация</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Использование     различных видов</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 xml:space="preserve"> театра</w:t>
            </w:r>
          </w:p>
        </w:tc>
      </w:tr>
      <w:tr w:rsidR="00860CA0" w:rsidRPr="00943912" w:rsidTr="007C7413">
        <w:trPr>
          <w:gridAfter w:val="1"/>
          <w:wAfter w:w="15" w:type="dxa"/>
          <w:trHeight w:val="282"/>
        </w:trPr>
        <w:tc>
          <w:tcPr>
            <w:tcW w:w="2547" w:type="dxa"/>
          </w:tcPr>
          <w:p w:rsidR="00860CA0" w:rsidRPr="009F2EEB" w:rsidRDefault="00860CA0" w:rsidP="009F2EEB">
            <w:pPr>
              <w:pStyle w:val="a6"/>
              <w:rPr>
                <w:rFonts w:ascii="Times New Roman" w:hAnsi="Times New Roman" w:cs="Times New Roman"/>
                <w:b/>
              </w:rPr>
            </w:pPr>
            <w:r w:rsidRPr="009F2EEB">
              <w:rPr>
                <w:rFonts w:ascii="Times New Roman" w:hAnsi="Times New Roman" w:cs="Times New Roman"/>
                <w:b/>
              </w:rPr>
              <w:t>Познавательное развитие</w:t>
            </w:r>
          </w:p>
        </w:tc>
        <w:tc>
          <w:tcPr>
            <w:tcW w:w="3685" w:type="dxa"/>
          </w:tcPr>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Рассматривание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Наблюдение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Игра-экспериментирование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Исследовательская</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деятельность</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Конструирование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Развивающая игра</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Экскурсия</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Ситуативный разговор</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Рассказ</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Интегративная деятельность</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Беседа</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Проблемная ситуация</w:t>
            </w:r>
          </w:p>
        </w:tc>
        <w:tc>
          <w:tcPr>
            <w:tcW w:w="4035" w:type="dxa"/>
          </w:tcPr>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Создание коллекций</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Проектная деятельность</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Исследовательская деятельность</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Конструирование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Экспериментирование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Развивающая игра</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Наблюдение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Проблемная ситуация</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Рассказ</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Беседа</w:t>
            </w:r>
          </w:p>
          <w:p w:rsidR="00860CA0" w:rsidRPr="009F2EEB" w:rsidRDefault="00860CA0" w:rsidP="009F2EEB">
            <w:pPr>
              <w:pStyle w:val="a6"/>
              <w:rPr>
                <w:rFonts w:ascii="Times New Roman" w:hAnsi="Times New Roman" w:cs="Times New Roman"/>
              </w:rPr>
            </w:pPr>
            <w:proofErr w:type="gramStart"/>
            <w:r w:rsidRPr="009F2EEB">
              <w:rPr>
                <w:rFonts w:ascii="Times New Roman" w:hAnsi="Times New Roman" w:cs="Times New Roman"/>
              </w:rPr>
              <w:t>Интегративная  деятельность</w:t>
            </w:r>
            <w:proofErr w:type="gramEnd"/>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 xml:space="preserve">Экскурсии </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 xml:space="preserve">Реализация проекта </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 xml:space="preserve">Игры с правилами </w:t>
            </w:r>
          </w:p>
        </w:tc>
      </w:tr>
      <w:tr w:rsidR="00860CA0" w:rsidRPr="00943912" w:rsidTr="007C7413">
        <w:trPr>
          <w:gridAfter w:val="1"/>
          <w:wAfter w:w="15" w:type="dxa"/>
          <w:trHeight w:val="594"/>
        </w:trPr>
        <w:tc>
          <w:tcPr>
            <w:tcW w:w="2547" w:type="dxa"/>
          </w:tcPr>
          <w:p w:rsidR="00860CA0" w:rsidRPr="009F2EEB" w:rsidRDefault="00860CA0" w:rsidP="009F2EEB">
            <w:pPr>
              <w:pStyle w:val="a6"/>
              <w:rPr>
                <w:rFonts w:ascii="Times New Roman" w:hAnsi="Times New Roman" w:cs="Times New Roman"/>
                <w:b/>
              </w:rPr>
            </w:pPr>
            <w:r w:rsidRPr="009F2EEB">
              <w:rPr>
                <w:rFonts w:ascii="Times New Roman" w:hAnsi="Times New Roman" w:cs="Times New Roman"/>
                <w:b/>
              </w:rPr>
              <w:t xml:space="preserve">Художественное – </w:t>
            </w:r>
          </w:p>
          <w:p w:rsidR="00860CA0" w:rsidRPr="009F2EEB" w:rsidRDefault="00860CA0" w:rsidP="009F2EEB">
            <w:pPr>
              <w:pStyle w:val="a6"/>
              <w:rPr>
                <w:rFonts w:ascii="Times New Roman" w:hAnsi="Times New Roman" w:cs="Times New Roman"/>
                <w:b/>
              </w:rPr>
            </w:pPr>
            <w:r w:rsidRPr="009F2EEB">
              <w:rPr>
                <w:rFonts w:ascii="Times New Roman" w:hAnsi="Times New Roman" w:cs="Times New Roman"/>
                <w:b/>
              </w:rPr>
              <w:t>эстетическое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b/>
              </w:rPr>
              <w:t>развитие</w:t>
            </w:r>
          </w:p>
        </w:tc>
        <w:tc>
          <w:tcPr>
            <w:tcW w:w="3685" w:type="dxa"/>
          </w:tcPr>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Рассматривание эстетически</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 xml:space="preserve">привлекательных предметов </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Игра</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Организация выставок</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Изготовление украшений</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Слушание соответствующей</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возрасту народной, классической, детской</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 xml:space="preserve"> музыки</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Музыкально-дидактическая игра</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lastRenderedPageBreak/>
              <w:t>Разучивание музыкальных игр и танцев</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Совместное пение</w:t>
            </w:r>
          </w:p>
          <w:p w:rsidR="00860CA0" w:rsidRPr="009F2EEB" w:rsidRDefault="00860CA0" w:rsidP="009F2EEB">
            <w:pPr>
              <w:pStyle w:val="a6"/>
              <w:rPr>
                <w:rFonts w:ascii="Times New Roman" w:hAnsi="Times New Roman" w:cs="Times New Roman"/>
              </w:rPr>
            </w:pPr>
          </w:p>
          <w:p w:rsidR="00860CA0" w:rsidRPr="009F2EEB" w:rsidRDefault="00860CA0" w:rsidP="009F2EEB">
            <w:pPr>
              <w:pStyle w:val="a6"/>
              <w:rPr>
                <w:rFonts w:ascii="Times New Roman" w:hAnsi="Times New Roman" w:cs="Times New Roman"/>
              </w:rPr>
            </w:pPr>
          </w:p>
        </w:tc>
        <w:tc>
          <w:tcPr>
            <w:tcW w:w="4035" w:type="dxa"/>
          </w:tcPr>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lastRenderedPageBreak/>
              <w:t xml:space="preserve">Изготовление украшений для </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группового помещения к праздникам, предметов для игры, сувениров, предметов для познавательно-исследовательской деятельности</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 xml:space="preserve">Рассматривание эстетически     привлекательных предметов </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Игра</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Организация выставок</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lastRenderedPageBreak/>
              <w:t>Слушание соответствующей возрасту народной, классической, детской</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 xml:space="preserve"> музыки</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Музыкально - дидактическая игра</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Интегративная деятельность</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Совместное и индивидуальное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 xml:space="preserve">              </w:t>
            </w:r>
            <w:proofErr w:type="gramStart"/>
            <w:r w:rsidRPr="009F2EEB">
              <w:rPr>
                <w:rFonts w:ascii="Times New Roman" w:hAnsi="Times New Roman" w:cs="Times New Roman"/>
              </w:rPr>
              <w:t>музыкальное  исполнение</w:t>
            </w:r>
            <w:proofErr w:type="gramEnd"/>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Музыкальное упражнение</w:t>
            </w:r>
          </w:p>
          <w:p w:rsidR="00860CA0" w:rsidRPr="009F2EEB" w:rsidRDefault="00860CA0" w:rsidP="009F2EEB">
            <w:pPr>
              <w:pStyle w:val="a6"/>
              <w:rPr>
                <w:rFonts w:ascii="Times New Roman" w:hAnsi="Times New Roman" w:cs="Times New Roman"/>
              </w:rPr>
            </w:pPr>
            <w:proofErr w:type="spellStart"/>
            <w:r w:rsidRPr="009F2EEB">
              <w:rPr>
                <w:rFonts w:ascii="Times New Roman" w:hAnsi="Times New Roman" w:cs="Times New Roman"/>
              </w:rPr>
              <w:t>Попевка</w:t>
            </w:r>
            <w:proofErr w:type="spellEnd"/>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 xml:space="preserve"> </w:t>
            </w:r>
            <w:proofErr w:type="spellStart"/>
            <w:r w:rsidRPr="009F2EEB">
              <w:rPr>
                <w:rFonts w:ascii="Times New Roman" w:hAnsi="Times New Roman" w:cs="Times New Roman"/>
              </w:rPr>
              <w:t>Распевка</w:t>
            </w:r>
            <w:proofErr w:type="spellEnd"/>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Танец</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Творческое задание</w:t>
            </w:r>
          </w:p>
          <w:p w:rsidR="00860CA0" w:rsidRPr="009F2EEB" w:rsidRDefault="00860CA0" w:rsidP="009F2EEB">
            <w:pPr>
              <w:pStyle w:val="a6"/>
              <w:rPr>
                <w:rFonts w:ascii="Times New Roman" w:hAnsi="Times New Roman" w:cs="Times New Roman"/>
              </w:rPr>
            </w:pPr>
            <w:r w:rsidRPr="009F2EEB">
              <w:rPr>
                <w:rFonts w:ascii="Times New Roman" w:hAnsi="Times New Roman" w:cs="Times New Roman"/>
              </w:rPr>
              <w:t>Музыкальная  сюжетная игра</w:t>
            </w:r>
          </w:p>
        </w:tc>
      </w:tr>
    </w:tbl>
    <w:p w:rsidR="00860CA0" w:rsidRDefault="00860CA0" w:rsidP="00860CA0">
      <w:pPr>
        <w:shd w:val="clear" w:color="auto" w:fill="FFFFFF"/>
        <w:tabs>
          <w:tab w:val="left" w:pos="284"/>
          <w:tab w:val="left" w:pos="426"/>
          <w:tab w:val="left" w:pos="6173"/>
        </w:tabs>
        <w:ind w:right="-280"/>
        <w:jc w:val="both"/>
      </w:pPr>
    </w:p>
    <w:p w:rsidR="003A7273" w:rsidRDefault="003A7273" w:rsidP="00236632">
      <w:pPr>
        <w:pStyle w:val="a6"/>
        <w:jc w:val="center"/>
        <w:rPr>
          <w:rFonts w:ascii="Times New Roman" w:hAnsi="Times New Roman" w:cs="Times New Roman"/>
          <w:b/>
        </w:rPr>
      </w:pPr>
    </w:p>
    <w:p w:rsidR="00236632" w:rsidRPr="00236632" w:rsidRDefault="00DC06C4" w:rsidP="00236632">
      <w:pPr>
        <w:pStyle w:val="a6"/>
        <w:jc w:val="center"/>
        <w:rPr>
          <w:rFonts w:ascii="Times New Roman" w:hAnsi="Times New Roman" w:cs="Times New Roman"/>
          <w:b/>
        </w:rPr>
      </w:pPr>
      <w:r>
        <w:rPr>
          <w:rFonts w:ascii="Times New Roman" w:hAnsi="Times New Roman" w:cs="Times New Roman"/>
          <w:b/>
        </w:rPr>
        <w:t xml:space="preserve">2.3. </w:t>
      </w:r>
      <w:r w:rsidR="00236632" w:rsidRPr="00236632">
        <w:rPr>
          <w:rFonts w:ascii="Times New Roman" w:hAnsi="Times New Roman" w:cs="Times New Roman"/>
          <w:b/>
        </w:rPr>
        <w:t>Особенности образовательной деятельности разных видов</w:t>
      </w:r>
    </w:p>
    <w:p w:rsidR="00860CA0" w:rsidRDefault="00236632" w:rsidP="00236632">
      <w:pPr>
        <w:pStyle w:val="a6"/>
        <w:jc w:val="center"/>
        <w:rPr>
          <w:rFonts w:ascii="Times New Roman" w:hAnsi="Times New Roman" w:cs="Times New Roman"/>
          <w:b/>
        </w:rPr>
      </w:pPr>
      <w:r w:rsidRPr="00236632">
        <w:rPr>
          <w:rFonts w:ascii="Times New Roman" w:hAnsi="Times New Roman" w:cs="Times New Roman"/>
          <w:b/>
        </w:rPr>
        <w:t>и культурных практик (ФОП ДО п.24)</w:t>
      </w:r>
    </w:p>
    <w:p w:rsidR="00236632" w:rsidRPr="00236632" w:rsidRDefault="00236632" w:rsidP="00236632">
      <w:pPr>
        <w:pStyle w:val="a6"/>
        <w:jc w:val="center"/>
        <w:rPr>
          <w:rFonts w:ascii="Times New Roman" w:hAnsi="Times New Roman" w:cs="Times New Roman"/>
          <w:b/>
        </w:rPr>
      </w:pP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t>2.3.1. Образовательная деятельность в ДОУ включает:</w:t>
      </w:r>
    </w:p>
    <w:p w:rsidR="00860CA0" w:rsidRPr="00236632" w:rsidRDefault="00860CA0" w:rsidP="00AE3F37">
      <w:pPr>
        <w:pStyle w:val="a6"/>
        <w:numPr>
          <w:ilvl w:val="0"/>
          <w:numId w:val="80"/>
        </w:numPr>
        <w:jc w:val="both"/>
        <w:rPr>
          <w:rFonts w:ascii="Times New Roman" w:hAnsi="Times New Roman" w:cs="Times New Roman"/>
        </w:rPr>
      </w:pPr>
      <w:r w:rsidRPr="00236632">
        <w:rPr>
          <w:rFonts w:ascii="Times New Roman" w:hAnsi="Times New Roman" w:cs="Times New Roman"/>
        </w:rPr>
        <w:t xml:space="preserve">образовательную деятельность, осуществляемую в процессе организации различных видов детской деятельности; </w:t>
      </w:r>
    </w:p>
    <w:p w:rsidR="00860CA0" w:rsidRPr="00236632" w:rsidRDefault="00860CA0" w:rsidP="00AE3F37">
      <w:pPr>
        <w:pStyle w:val="a6"/>
        <w:numPr>
          <w:ilvl w:val="0"/>
          <w:numId w:val="80"/>
        </w:numPr>
        <w:jc w:val="both"/>
        <w:rPr>
          <w:rFonts w:ascii="Times New Roman" w:hAnsi="Times New Roman" w:cs="Times New Roman"/>
        </w:rPr>
      </w:pPr>
      <w:r w:rsidRPr="00236632">
        <w:rPr>
          <w:rFonts w:ascii="Times New Roman" w:hAnsi="Times New Roman" w:cs="Times New Roman"/>
        </w:rPr>
        <w:t xml:space="preserve">образовательную деятельность, осуществляемую в ходе режимных процессов; самостоятельную деятельность детей; </w:t>
      </w:r>
    </w:p>
    <w:p w:rsidR="009A18E5" w:rsidRDefault="00860CA0" w:rsidP="00AE3F37">
      <w:pPr>
        <w:pStyle w:val="a6"/>
        <w:numPr>
          <w:ilvl w:val="0"/>
          <w:numId w:val="80"/>
        </w:numPr>
        <w:jc w:val="both"/>
        <w:rPr>
          <w:rFonts w:ascii="Times New Roman" w:hAnsi="Times New Roman" w:cs="Times New Roman"/>
        </w:rPr>
      </w:pPr>
      <w:r w:rsidRPr="00236632">
        <w:rPr>
          <w:rFonts w:ascii="Times New Roman" w:hAnsi="Times New Roman" w:cs="Times New Roman"/>
        </w:rPr>
        <w:t>взаимодействие с семьями детей по реализ</w:t>
      </w:r>
      <w:r w:rsidR="009A18E5">
        <w:rPr>
          <w:rFonts w:ascii="Times New Roman" w:hAnsi="Times New Roman" w:cs="Times New Roman"/>
        </w:rPr>
        <w:t>ации образовательной программы.</w:t>
      </w:r>
    </w:p>
    <w:p w:rsidR="009A18E5" w:rsidRDefault="009A18E5" w:rsidP="009A18E5">
      <w:pPr>
        <w:pStyle w:val="a6"/>
        <w:ind w:left="720"/>
        <w:jc w:val="both"/>
        <w:rPr>
          <w:rFonts w:ascii="Times New Roman" w:hAnsi="Times New Roman" w:cs="Times New Roman"/>
        </w:rPr>
      </w:pPr>
    </w:p>
    <w:p w:rsidR="00860CA0" w:rsidRPr="00236632" w:rsidRDefault="00860CA0" w:rsidP="009A18E5">
      <w:pPr>
        <w:pStyle w:val="a6"/>
        <w:jc w:val="both"/>
        <w:rPr>
          <w:rFonts w:ascii="Times New Roman" w:hAnsi="Times New Roman" w:cs="Times New Roman"/>
        </w:rPr>
      </w:pPr>
      <w:r w:rsidRPr="00236632">
        <w:rPr>
          <w:rFonts w:ascii="Times New Roman" w:hAnsi="Times New Roman" w:cs="Times New Roman"/>
        </w:rPr>
        <w:t xml:space="preserve">Образовательная деятельность организуется как совместная деятельность педагога и детей, самостоятельная деятельность детей. </w:t>
      </w:r>
      <w:r w:rsidR="009A18E5">
        <w:rPr>
          <w:rFonts w:ascii="Times New Roman" w:hAnsi="Times New Roman" w:cs="Times New Roman"/>
        </w:rPr>
        <w:t>(</w:t>
      </w:r>
      <w:r w:rsidRPr="00236632">
        <w:rPr>
          <w:rFonts w:ascii="Times New Roman" w:hAnsi="Times New Roman" w:cs="Times New Roman"/>
        </w:rPr>
        <w:t>ФОП ДО, п.24.1</w:t>
      </w:r>
      <w:r w:rsidR="009A18E5">
        <w:rPr>
          <w:rFonts w:ascii="Times New Roman" w:hAnsi="Times New Roman" w:cs="Times New Roman"/>
        </w:rPr>
        <w:t>)</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t xml:space="preserve">В зависимости от решаемых образовательных задач, желаний детей, их образовательных потребностей, педагог образовательного учреждения может выбрать один или несколько вариантов совместной деятельности: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t xml:space="preserve"> 2) совместная деятельность ребёнка с педагогом, при которой ребёнок и педагог - равноправные партнеры;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t xml:space="preserve">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t xml:space="preserve">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t xml:space="preserve">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w:t>
      </w:r>
      <w:r w:rsidRPr="00236632">
        <w:rPr>
          <w:rFonts w:ascii="Times New Roman" w:hAnsi="Times New Roman" w:cs="Times New Roman"/>
        </w:rPr>
        <w:lastRenderedPageBreak/>
        <w:t>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t xml:space="preserve">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236632">
        <w:rPr>
          <w:rFonts w:ascii="Times New Roman" w:hAnsi="Times New Roman" w:cs="Times New Roman"/>
        </w:rPr>
        <w:t>т.д..</w:t>
      </w:r>
      <w:proofErr w:type="gramEnd"/>
      <w:r w:rsidRPr="00236632">
        <w:rPr>
          <w:rFonts w:ascii="Times New Roman" w:hAnsi="Times New Roman" w:cs="Times New Roman"/>
        </w:rPr>
        <w:t xml:space="preserve"> Детство без игры и вне игры не представляется возможным.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i/>
        </w:rPr>
        <w:t>Функции игры в педагогическом процессе</w:t>
      </w:r>
      <w:r w:rsidRPr="00236632">
        <w:rPr>
          <w:rFonts w:ascii="Times New Roman" w:hAnsi="Times New Roman" w:cs="Times New Roman"/>
        </w:rPr>
        <w:t xml:space="preserve">: познавательная, обучающая, развивающая, воспитательная, </w:t>
      </w:r>
      <w:proofErr w:type="spellStart"/>
      <w:r w:rsidRPr="00236632">
        <w:rPr>
          <w:rFonts w:ascii="Times New Roman" w:hAnsi="Times New Roman" w:cs="Times New Roman"/>
        </w:rPr>
        <w:t>эмоциогенная</w:t>
      </w:r>
      <w:proofErr w:type="spellEnd"/>
      <w:r w:rsidRPr="00236632">
        <w:rPr>
          <w:rFonts w:ascii="Times New Roman" w:hAnsi="Times New Roman" w:cs="Times New Roman"/>
        </w:rPr>
        <w:t xml:space="preserve">, социокультурная, коммуникативная, развлекательная, диагностическая, психотерапевтическая и др. В образовательном процессе ДОУ игра выступает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236632">
        <w:rPr>
          <w:rFonts w:ascii="Times New Roman" w:hAnsi="Times New Roman" w:cs="Times New Roman"/>
        </w:rPr>
        <w:t>саморегуляции</w:t>
      </w:r>
      <w:proofErr w:type="spellEnd"/>
      <w:r w:rsidRPr="00236632">
        <w:rPr>
          <w:rFonts w:ascii="Times New Roman" w:hAnsi="Times New Roman" w:cs="Times New Roman"/>
        </w:rPr>
        <w:t xml:space="preserve">. Отсутствие или недостаток игры в жизни ребёнка приводит к серьезным проблемам, прежде всего, в социальном развитии детей. Учитывая потенциал игры для разностороннего развития ребёнка и становления его личности, педагогу необходимо максимально использует все варианты её применения.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ДОУ, создать у них бодрое, жизнерадостное настроение. </w:t>
      </w:r>
    </w:p>
    <w:p w:rsidR="00860CA0" w:rsidRPr="009A18E5" w:rsidRDefault="00860CA0" w:rsidP="00236632">
      <w:pPr>
        <w:pStyle w:val="a6"/>
        <w:jc w:val="both"/>
        <w:rPr>
          <w:rFonts w:ascii="Times New Roman" w:hAnsi="Times New Roman" w:cs="Times New Roman"/>
          <w:u w:val="single"/>
        </w:rPr>
      </w:pPr>
      <w:r w:rsidRPr="009A18E5">
        <w:rPr>
          <w:rFonts w:ascii="Times New Roman" w:hAnsi="Times New Roman" w:cs="Times New Roman"/>
          <w:u w:val="single"/>
        </w:rPr>
        <w:t xml:space="preserve">Образовательная деятельность, осуществляемая в утренний отрезок времени, может включать: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sym w:font="Symbol" w:char="F0B7"/>
      </w:r>
      <w:r w:rsidRPr="00236632">
        <w:rPr>
          <w:rFonts w:ascii="Times New Roman" w:hAnsi="Times New Roman" w:cs="Times New Roman"/>
        </w:rPr>
        <w:t xml:space="preserve"> игровые ситуации, индивидуальные игры и игры небольшими подгруппами (</w:t>
      </w:r>
      <w:proofErr w:type="spellStart"/>
      <w:r w:rsidRPr="00236632">
        <w:rPr>
          <w:rFonts w:ascii="Times New Roman" w:hAnsi="Times New Roman" w:cs="Times New Roman"/>
        </w:rPr>
        <w:t>сюжетноролевые</w:t>
      </w:r>
      <w:proofErr w:type="spellEnd"/>
      <w:r w:rsidRPr="00236632">
        <w:rPr>
          <w:rFonts w:ascii="Times New Roman" w:hAnsi="Times New Roman" w:cs="Times New Roman"/>
        </w:rPr>
        <w:t xml:space="preserve">, режиссерские, дидактические, подвижные, музыкальные и другие);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sym w:font="Symbol" w:char="F0B7"/>
      </w:r>
      <w:r w:rsidRPr="00236632">
        <w:rPr>
          <w:rFonts w:ascii="Times New Roman" w:hAnsi="Times New Roman" w:cs="Times New Roman"/>
        </w:rPr>
        <w:t xml:space="preserve">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sym w:font="Symbol" w:char="F0B7"/>
      </w:r>
      <w:r w:rsidRPr="00236632">
        <w:rPr>
          <w:rFonts w:ascii="Times New Roman" w:hAnsi="Times New Roman" w:cs="Times New Roman"/>
        </w:rPr>
        <w:t xml:space="preserve"> практические, проблемные ситуации, упражнения (по освоению культурно</w:t>
      </w:r>
      <w:r w:rsidRPr="00236632">
        <w:rPr>
          <w:rFonts w:ascii="Times New Roman" w:hAnsi="Times New Roman" w:cs="Times New Roman"/>
        </w:rPr>
        <w:softHyphen/>
        <w:t xml:space="preserve"> гигиенических навыков и культуры здоровья, правил и норм поведения и другие);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sym w:font="Symbol" w:char="F0B7"/>
      </w:r>
      <w:r w:rsidRPr="00236632">
        <w:rPr>
          <w:rFonts w:ascii="Times New Roman" w:hAnsi="Times New Roman" w:cs="Times New Roman"/>
        </w:rPr>
        <w:t xml:space="preserve"> наблюдения за объектами и явлениями природы, трудом взрослых;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sym w:font="Symbol" w:char="F0B7"/>
      </w:r>
      <w:r w:rsidRPr="00236632">
        <w:rPr>
          <w:rFonts w:ascii="Times New Roman" w:hAnsi="Times New Roman" w:cs="Times New Roman"/>
        </w:rPr>
        <w:t xml:space="preserve"> трудовые поручения и дежурства (сервировка стола к приему пищи, уход за комнатными растениями и другое);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sym w:font="Symbol" w:char="F0B7"/>
      </w:r>
      <w:r w:rsidRPr="00236632">
        <w:rPr>
          <w:rFonts w:ascii="Times New Roman" w:hAnsi="Times New Roman" w:cs="Times New Roman"/>
        </w:rPr>
        <w:t xml:space="preserve"> индивидуальную работу с детьми в соответствии с задачами разных МАДОУ;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sym w:font="Symbol" w:char="F0B7"/>
      </w:r>
      <w:r w:rsidRPr="00236632">
        <w:rPr>
          <w:rFonts w:ascii="Times New Roman" w:hAnsi="Times New Roman" w:cs="Times New Roman"/>
        </w:rPr>
        <w:t xml:space="preserve"> продуктивную деятельность детей по интересам (рисование, лепка конструирование, и другое);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sym w:font="Symbol" w:char="F0B7"/>
      </w:r>
      <w:r w:rsidRPr="00236632">
        <w:rPr>
          <w:rFonts w:ascii="Times New Roman" w:hAnsi="Times New Roman" w:cs="Times New Roman"/>
        </w:rPr>
        <w:t xml:space="preserve"> оздоровительные и закаливающие процедуры, </w:t>
      </w:r>
      <w:proofErr w:type="spellStart"/>
      <w:r w:rsidRPr="00236632">
        <w:rPr>
          <w:rFonts w:ascii="Times New Roman" w:hAnsi="Times New Roman" w:cs="Times New Roman"/>
        </w:rPr>
        <w:t>здоровьесберегающие</w:t>
      </w:r>
      <w:proofErr w:type="spellEnd"/>
      <w:r w:rsidRPr="00236632">
        <w:rPr>
          <w:rFonts w:ascii="Times New Roman" w:hAnsi="Times New Roman" w:cs="Times New Roman"/>
        </w:rPr>
        <w:t xml:space="preserve"> мероприятия, двигательную деятельность (подвижные игры, гимнастика и другое).</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t xml:space="preserve">Согласно </w:t>
      </w:r>
      <w:proofErr w:type="gramStart"/>
      <w:r w:rsidRPr="00236632">
        <w:rPr>
          <w:rFonts w:ascii="Times New Roman" w:hAnsi="Times New Roman" w:cs="Times New Roman"/>
        </w:rPr>
        <w:t>требованиям</w:t>
      </w:r>
      <w:proofErr w:type="gramEnd"/>
      <w:r w:rsidRPr="00236632">
        <w:rPr>
          <w:rFonts w:ascii="Times New Roman" w:hAnsi="Times New Roman" w:cs="Times New Roman"/>
        </w:rPr>
        <w:t xml:space="preserve"> СанПиН 1.2.3685-21 в режиме дня предусмотрено время для проведения занятий. </w:t>
      </w:r>
    </w:p>
    <w:p w:rsidR="009A18E5" w:rsidRDefault="00860CA0" w:rsidP="00236632">
      <w:pPr>
        <w:pStyle w:val="a6"/>
        <w:jc w:val="both"/>
        <w:rPr>
          <w:rFonts w:ascii="Times New Roman" w:hAnsi="Times New Roman" w:cs="Times New Roman"/>
        </w:rPr>
      </w:pPr>
      <w:r w:rsidRPr="009A18E5">
        <w:rPr>
          <w:rFonts w:ascii="Times New Roman" w:hAnsi="Times New Roman" w:cs="Times New Roman"/>
          <w:u w:val="single"/>
        </w:rPr>
        <w:t xml:space="preserve">Занятие </w:t>
      </w:r>
      <w:r w:rsidRPr="00236632">
        <w:rPr>
          <w:rFonts w:ascii="Times New Roman" w:hAnsi="Times New Roman" w:cs="Times New Roman"/>
        </w:rPr>
        <w:t xml:space="preserve">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w:t>
      </w:r>
      <w:r w:rsidRPr="00236632">
        <w:rPr>
          <w:rFonts w:ascii="Times New Roman" w:hAnsi="Times New Roman" w:cs="Times New Roman"/>
        </w:rPr>
        <w:lastRenderedPageBreak/>
        <w:t xml:space="preserve">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rsidR="00860CA0" w:rsidRPr="009A18E5" w:rsidRDefault="00860CA0" w:rsidP="00236632">
      <w:pPr>
        <w:pStyle w:val="a6"/>
        <w:jc w:val="both"/>
        <w:rPr>
          <w:rFonts w:ascii="Times New Roman" w:hAnsi="Times New Roman" w:cs="Times New Roman"/>
          <w:u w:val="single"/>
        </w:rPr>
      </w:pPr>
      <w:r w:rsidRPr="009A18E5">
        <w:rPr>
          <w:rFonts w:ascii="Times New Roman" w:hAnsi="Times New Roman" w:cs="Times New Roman"/>
          <w:u w:val="single"/>
        </w:rPr>
        <w:t xml:space="preserve">Образовательная деятельность, осуществляемая во время прогулки, включает: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sym w:font="Symbol" w:char="F0B7"/>
      </w:r>
      <w:r w:rsidRPr="00236632">
        <w:rPr>
          <w:rFonts w:ascii="Times New Roman" w:hAnsi="Times New Roman" w:cs="Times New Roman"/>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sym w:font="Symbol" w:char="F0B7"/>
      </w:r>
      <w:r w:rsidRPr="00236632">
        <w:rPr>
          <w:rFonts w:ascii="Times New Roman" w:hAnsi="Times New Roman" w:cs="Times New Roman"/>
        </w:rPr>
        <w:t xml:space="preserve"> подвижные игры и спортивные упражнения, направленные на оптимизацию режима двигательной активности и укрепление здоровья детей;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sym w:font="Symbol" w:char="F0B7"/>
      </w:r>
      <w:r w:rsidRPr="00236632">
        <w:rPr>
          <w:rFonts w:ascii="Times New Roman" w:hAnsi="Times New Roman" w:cs="Times New Roman"/>
        </w:rPr>
        <w:t xml:space="preserve"> экспериментирование с объектами неживой природы;</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t xml:space="preserve"> </w:t>
      </w:r>
      <w:r w:rsidRPr="00236632">
        <w:rPr>
          <w:rFonts w:ascii="Times New Roman" w:hAnsi="Times New Roman" w:cs="Times New Roman"/>
        </w:rPr>
        <w:sym w:font="Symbol" w:char="F0B7"/>
      </w:r>
      <w:r w:rsidRPr="00236632">
        <w:rPr>
          <w:rFonts w:ascii="Times New Roman" w:hAnsi="Times New Roman" w:cs="Times New Roman"/>
        </w:rPr>
        <w:t xml:space="preserve"> сюжетно-ролевые и конструктивные игры (с песком, со снегом, с природным материалом);</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sym w:font="Symbol" w:char="F0B7"/>
      </w:r>
      <w:r w:rsidRPr="00236632">
        <w:rPr>
          <w:rFonts w:ascii="Times New Roman" w:hAnsi="Times New Roman" w:cs="Times New Roman"/>
        </w:rPr>
        <w:t xml:space="preserve"> элементарную трудовую деятельность детей на участке ДОУ;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sym w:font="Symbol" w:char="F0B7"/>
      </w:r>
      <w:r w:rsidRPr="00236632">
        <w:rPr>
          <w:rFonts w:ascii="Times New Roman" w:hAnsi="Times New Roman" w:cs="Times New Roman"/>
        </w:rPr>
        <w:t xml:space="preserve"> свободное общение педагога с детьми, индивидуальную работу;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sym w:font="Symbol" w:char="F0B7"/>
      </w:r>
      <w:r w:rsidRPr="00236632">
        <w:rPr>
          <w:rFonts w:ascii="Times New Roman" w:hAnsi="Times New Roman" w:cs="Times New Roman"/>
        </w:rPr>
        <w:t xml:space="preserve"> проведение спортивных праздников (при необходимости). Образовательная деятельность, осуществляемая во вторую половину дня, может включать: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sym w:font="Symbol" w:char="F0B7"/>
      </w:r>
      <w:r w:rsidRPr="00236632">
        <w:rPr>
          <w:rFonts w:ascii="Times New Roman" w:hAnsi="Times New Roman" w:cs="Times New Roman"/>
        </w:rPr>
        <w:t xml:space="preserve">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sym w:font="Symbol" w:char="F0B7"/>
      </w:r>
      <w:r w:rsidRPr="00236632">
        <w:rPr>
          <w:rFonts w:ascii="Times New Roman" w:hAnsi="Times New Roman" w:cs="Times New Roman"/>
        </w:rPr>
        <w:t xml:space="preserve">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sym w:font="Symbol" w:char="F0B7"/>
      </w:r>
      <w:r w:rsidRPr="00236632">
        <w:rPr>
          <w:rFonts w:ascii="Times New Roman" w:hAnsi="Times New Roman" w:cs="Times New Roman"/>
        </w:rPr>
        <w:t xml:space="preserve"> 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sym w:font="Symbol" w:char="F0B7"/>
      </w:r>
      <w:r w:rsidRPr="00236632">
        <w:rPr>
          <w:rFonts w:ascii="Times New Roman" w:hAnsi="Times New Roman" w:cs="Times New Roman"/>
        </w:rPr>
        <w:t xml:space="preserve"> опыты и эксперименты, коллекционирование, практико-ориентированные проекты и др.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sym w:font="Symbol" w:char="F0B7"/>
      </w:r>
      <w:r w:rsidRPr="00236632">
        <w:rPr>
          <w:rFonts w:ascii="Times New Roman" w:hAnsi="Times New Roman" w:cs="Times New Roman"/>
        </w:rPr>
        <w:t xml:space="preserve"> 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sym w:font="Symbol" w:char="F0B7"/>
      </w:r>
      <w:r w:rsidRPr="00236632">
        <w:rPr>
          <w:rFonts w:ascii="Times New Roman" w:hAnsi="Times New Roman" w:cs="Times New Roman"/>
        </w:rPr>
        <w:t xml:space="preserve"> слушание и исполнение музыкальных произведений, музыкально-ритмические движения, музыкальные игры и импровизации;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sym w:font="Symbol" w:char="F0B7"/>
      </w:r>
      <w:r w:rsidRPr="00236632">
        <w:rPr>
          <w:rFonts w:ascii="Times New Roman" w:hAnsi="Times New Roman" w:cs="Times New Roman"/>
        </w:rPr>
        <w:t xml:space="preserve">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sym w:font="Symbol" w:char="F0B7"/>
      </w:r>
      <w:r w:rsidRPr="00236632">
        <w:rPr>
          <w:rFonts w:ascii="Times New Roman" w:hAnsi="Times New Roman" w:cs="Times New Roman"/>
        </w:rPr>
        <w:t xml:space="preserve"> индивидуальную работу по всем видам деятельности и образовательным областям;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sym w:font="Symbol" w:char="F0B7"/>
      </w:r>
      <w:r w:rsidRPr="00236632">
        <w:rPr>
          <w:rFonts w:ascii="Times New Roman" w:hAnsi="Times New Roman" w:cs="Times New Roman"/>
        </w:rPr>
        <w:t xml:space="preserve"> работу с родителями (законными представителями) воспитанников. </w:t>
      </w:r>
    </w:p>
    <w:p w:rsidR="00860CA0" w:rsidRPr="00236632" w:rsidRDefault="00860CA0" w:rsidP="00236632">
      <w:pPr>
        <w:pStyle w:val="a6"/>
        <w:jc w:val="both"/>
        <w:rPr>
          <w:rFonts w:ascii="Times New Roman" w:hAnsi="Times New Roman" w:cs="Times New Roman"/>
        </w:rPr>
      </w:pPr>
      <w:r w:rsidRPr="009A18E5">
        <w:rPr>
          <w:rFonts w:ascii="Times New Roman" w:hAnsi="Times New Roman" w:cs="Times New Roman"/>
          <w:u w:val="single"/>
        </w:rPr>
        <w:t xml:space="preserve">Во вторую половину дня </w:t>
      </w:r>
      <w:r w:rsidRPr="00236632">
        <w:rPr>
          <w:rFonts w:ascii="Times New Roman" w:hAnsi="Times New Roman" w:cs="Times New Roman"/>
        </w:rPr>
        <w:t xml:space="preserve">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t xml:space="preserve">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w:t>
      </w:r>
      <w:r w:rsidRPr="009A18E5">
        <w:rPr>
          <w:rFonts w:ascii="Times New Roman" w:hAnsi="Times New Roman" w:cs="Times New Roman"/>
          <w:u w:val="single"/>
        </w:rPr>
        <w:t>Самостоятельная деятельность</w:t>
      </w:r>
      <w:r w:rsidRPr="00236632">
        <w:rPr>
          <w:rFonts w:ascii="Times New Roman" w:hAnsi="Times New Roman" w:cs="Times New Roman"/>
        </w:rPr>
        <w:t xml:space="preserve">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изменять предметно-развивающую среду и др.).</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t xml:space="preserve"> К культурным практикам относят игровую, продуктивную, познавательно-исследовательскую, коммуникативную, чтение художественной литературы.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lastRenderedPageBreak/>
        <w:t xml:space="preserve">Культурные практики предоставляют ребёнку возможность проявить свою </w:t>
      </w:r>
      <w:proofErr w:type="spellStart"/>
      <w:r w:rsidRPr="00236632">
        <w:rPr>
          <w:rFonts w:ascii="Times New Roman" w:hAnsi="Times New Roman" w:cs="Times New Roman"/>
        </w:rPr>
        <w:t>субъектность</w:t>
      </w:r>
      <w:proofErr w:type="spellEnd"/>
      <w:r w:rsidRPr="00236632">
        <w:rPr>
          <w:rFonts w:ascii="Times New Roman" w:hAnsi="Times New Roman" w:cs="Times New Roman"/>
        </w:rPr>
        <w:t xml:space="preserve"> с разных сторон, что, в свою очередь, способствует становлению разных видов детских инициатив: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sym w:font="Symbol" w:char="F0B7"/>
      </w:r>
      <w:r w:rsidRPr="00236632">
        <w:rPr>
          <w:rFonts w:ascii="Times New Roman" w:hAnsi="Times New Roman" w:cs="Times New Roman"/>
        </w:rPr>
        <w:t xml:space="preserve"> в игровой практике ребёнок проявляет себя как творческий субъект (творческая инициатива);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sym w:font="Symbol" w:char="F0B7"/>
      </w:r>
      <w:r w:rsidRPr="00236632">
        <w:rPr>
          <w:rFonts w:ascii="Times New Roman" w:hAnsi="Times New Roman" w:cs="Times New Roman"/>
        </w:rPr>
        <w:t xml:space="preserve"> в продуктивной - как созидающий и волевой субъект (инициатива целеполагания); в познавательно-исследовательской практике - как субъект исследования (познавательная инициатива);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sym w:font="Symbol" w:char="F0B7"/>
      </w:r>
      <w:r w:rsidRPr="00236632">
        <w:rPr>
          <w:rFonts w:ascii="Times New Roman" w:hAnsi="Times New Roman" w:cs="Times New Roman"/>
        </w:rPr>
        <w:t xml:space="preserve"> коммуникативной практике - как партнер по взаимодействию и собеседник (коммуникативная инициатива); </w:t>
      </w:r>
    </w:p>
    <w:p w:rsidR="00860CA0" w:rsidRPr="00236632" w:rsidRDefault="00860CA0" w:rsidP="00236632">
      <w:pPr>
        <w:pStyle w:val="a6"/>
        <w:jc w:val="both"/>
        <w:rPr>
          <w:rFonts w:ascii="Times New Roman" w:hAnsi="Times New Roman" w:cs="Times New Roman"/>
        </w:rPr>
      </w:pPr>
      <w:r w:rsidRPr="00236632">
        <w:rPr>
          <w:rFonts w:ascii="Times New Roman" w:hAnsi="Times New Roman" w:cs="Times New Roman"/>
        </w:rPr>
        <w:sym w:font="Symbol" w:char="F0B7"/>
      </w:r>
      <w:r w:rsidRPr="00236632">
        <w:rPr>
          <w:rFonts w:ascii="Times New Roman" w:hAnsi="Times New Roman" w:cs="Times New Roman"/>
        </w:rPr>
        <w:t xml:space="preserve">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 </w:t>
      </w:r>
    </w:p>
    <w:p w:rsidR="009A18E5" w:rsidRPr="000B7ABC" w:rsidRDefault="00860CA0" w:rsidP="000B7ABC">
      <w:pPr>
        <w:pStyle w:val="a6"/>
        <w:jc w:val="both"/>
        <w:rPr>
          <w:rFonts w:ascii="Times New Roman" w:hAnsi="Times New Roman" w:cs="Times New Roman"/>
        </w:rPr>
      </w:pPr>
      <w:r w:rsidRPr="00236632">
        <w:rPr>
          <w:rFonts w:ascii="Times New Roman" w:hAnsi="Times New Roman" w:cs="Times New Roman"/>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864A94" w:rsidRDefault="00864A94" w:rsidP="000B7ABC">
      <w:pPr>
        <w:pStyle w:val="a6"/>
        <w:jc w:val="center"/>
        <w:rPr>
          <w:rFonts w:ascii="Times New Roman" w:hAnsi="Times New Roman" w:cs="Times New Roman"/>
          <w:b/>
          <w:lang w:eastAsia="hi-IN"/>
        </w:rPr>
      </w:pPr>
    </w:p>
    <w:p w:rsidR="00860CA0" w:rsidRPr="000B7ABC" w:rsidRDefault="008D1554" w:rsidP="000B7ABC">
      <w:pPr>
        <w:pStyle w:val="a6"/>
        <w:jc w:val="center"/>
        <w:rPr>
          <w:rFonts w:ascii="Times New Roman" w:hAnsi="Times New Roman" w:cs="Times New Roman"/>
          <w:b/>
          <w:lang w:eastAsia="hi-IN"/>
        </w:rPr>
      </w:pPr>
      <w:r>
        <w:rPr>
          <w:rFonts w:ascii="Times New Roman" w:hAnsi="Times New Roman" w:cs="Times New Roman"/>
          <w:b/>
          <w:lang w:eastAsia="hi-IN"/>
        </w:rPr>
        <w:t xml:space="preserve">2.4. </w:t>
      </w:r>
      <w:r w:rsidR="009A18E5" w:rsidRPr="000B7ABC">
        <w:rPr>
          <w:rFonts w:ascii="Times New Roman" w:hAnsi="Times New Roman" w:cs="Times New Roman"/>
          <w:b/>
          <w:lang w:eastAsia="hi-IN"/>
        </w:rPr>
        <w:t>Способы и направления детской инициативы (ФОП ДО п.25)</w:t>
      </w:r>
    </w:p>
    <w:p w:rsidR="00860CA0" w:rsidRPr="009A18E5" w:rsidRDefault="00860CA0" w:rsidP="009A18E5">
      <w:pPr>
        <w:pStyle w:val="a6"/>
        <w:jc w:val="both"/>
        <w:rPr>
          <w:rFonts w:ascii="Times New Roman" w:hAnsi="Times New Roman" w:cs="Times New Roman"/>
        </w:rPr>
      </w:pPr>
      <w:r w:rsidRPr="009A18E5">
        <w:rPr>
          <w:rFonts w:ascii="Times New Roman" w:hAnsi="Times New Roman" w:cs="Times New Roman"/>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ДОУ как уверенность в себе, чувство защищенности, комфорта, положительного самоощущения. </w:t>
      </w:r>
    </w:p>
    <w:p w:rsidR="00860CA0" w:rsidRPr="009A18E5" w:rsidRDefault="00860CA0" w:rsidP="009A18E5">
      <w:pPr>
        <w:pStyle w:val="a6"/>
        <w:jc w:val="both"/>
        <w:rPr>
          <w:rFonts w:ascii="Times New Roman" w:hAnsi="Times New Roman" w:cs="Times New Roman"/>
        </w:rPr>
      </w:pPr>
      <w:r w:rsidRPr="009A18E5">
        <w:rPr>
          <w:rFonts w:ascii="Times New Roman" w:hAnsi="Times New Roman" w:cs="Times New Roman"/>
        </w:rPr>
        <w:t xml:space="preserve">Наиболее благоприятными отрезками времени для организации свободной самостоятельной деятельности детей является утро, когда ребёнок приходит в детский сад и вторая половина дня.     Любая деятельность ребёнка в ДОУ может протекать в форме самостоятельной инициативной деятельности, </w:t>
      </w:r>
      <w:proofErr w:type="gramStart"/>
      <w:r w:rsidRPr="009A18E5">
        <w:rPr>
          <w:rFonts w:ascii="Times New Roman" w:hAnsi="Times New Roman" w:cs="Times New Roman"/>
        </w:rPr>
        <w:t>например</w:t>
      </w:r>
      <w:proofErr w:type="gramEnd"/>
      <w:r w:rsidRPr="009A18E5">
        <w:rPr>
          <w:rFonts w:ascii="Times New Roman" w:hAnsi="Times New Roman" w:cs="Times New Roman"/>
        </w:rPr>
        <w:t xml:space="preserve">: </w:t>
      </w:r>
    </w:p>
    <w:p w:rsidR="00860CA0" w:rsidRPr="009A18E5" w:rsidRDefault="00860CA0" w:rsidP="009A18E5">
      <w:pPr>
        <w:pStyle w:val="a6"/>
        <w:jc w:val="both"/>
        <w:rPr>
          <w:rFonts w:ascii="Times New Roman" w:hAnsi="Times New Roman" w:cs="Times New Roman"/>
        </w:rPr>
      </w:pPr>
      <w:r w:rsidRPr="009A18E5">
        <w:rPr>
          <w:rFonts w:ascii="Times New Roman" w:hAnsi="Times New Roman" w:cs="Times New Roman"/>
        </w:rPr>
        <w:sym w:font="Symbol" w:char="F0B7"/>
      </w:r>
      <w:r w:rsidRPr="009A18E5">
        <w:rPr>
          <w:rFonts w:ascii="Times New Roman" w:hAnsi="Times New Roman" w:cs="Times New Roman"/>
        </w:rPr>
        <w:t xml:space="preserve"> самостоятельная исследовательская деятельность и экспериментирование; </w:t>
      </w:r>
    </w:p>
    <w:p w:rsidR="00860CA0" w:rsidRPr="009A18E5" w:rsidRDefault="00860CA0" w:rsidP="009A18E5">
      <w:pPr>
        <w:pStyle w:val="a6"/>
        <w:jc w:val="both"/>
        <w:rPr>
          <w:rFonts w:ascii="Times New Roman" w:hAnsi="Times New Roman" w:cs="Times New Roman"/>
        </w:rPr>
      </w:pPr>
      <w:r w:rsidRPr="009A18E5">
        <w:rPr>
          <w:rFonts w:ascii="Times New Roman" w:hAnsi="Times New Roman" w:cs="Times New Roman"/>
        </w:rPr>
        <w:sym w:font="Symbol" w:char="F0B7"/>
      </w:r>
      <w:r w:rsidRPr="009A18E5">
        <w:rPr>
          <w:rFonts w:ascii="Times New Roman" w:hAnsi="Times New Roman" w:cs="Times New Roman"/>
        </w:rPr>
        <w:t xml:space="preserve"> свободные сюжетно-ролевые, театрализованные, режиссерские игры; </w:t>
      </w:r>
    </w:p>
    <w:p w:rsidR="00860CA0" w:rsidRPr="009A18E5" w:rsidRDefault="00860CA0" w:rsidP="009A18E5">
      <w:pPr>
        <w:pStyle w:val="a6"/>
        <w:jc w:val="both"/>
        <w:rPr>
          <w:rFonts w:ascii="Times New Roman" w:hAnsi="Times New Roman" w:cs="Times New Roman"/>
        </w:rPr>
      </w:pPr>
      <w:r w:rsidRPr="009A18E5">
        <w:rPr>
          <w:rFonts w:ascii="Times New Roman" w:hAnsi="Times New Roman" w:cs="Times New Roman"/>
        </w:rPr>
        <w:sym w:font="Symbol" w:char="F0B7"/>
      </w:r>
      <w:r w:rsidRPr="009A18E5">
        <w:rPr>
          <w:rFonts w:ascii="Times New Roman" w:hAnsi="Times New Roman" w:cs="Times New Roman"/>
        </w:rPr>
        <w:t xml:space="preserve"> игры - импровизации и музыкальные игры;</w:t>
      </w:r>
    </w:p>
    <w:p w:rsidR="00860CA0" w:rsidRPr="009A18E5" w:rsidRDefault="00860CA0" w:rsidP="009A18E5">
      <w:pPr>
        <w:pStyle w:val="a6"/>
        <w:jc w:val="both"/>
        <w:rPr>
          <w:rFonts w:ascii="Times New Roman" w:hAnsi="Times New Roman" w:cs="Times New Roman"/>
        </w:rPr>
      </w:pPr>
      <w:r w:rsidRPr="009A18E5">
        <w:rPr>
          <w:rFonts w:ascii="Times New Roman" w:hAnsi="Times New Roman" w:cs="Times New Roman"/>
        </w:rPr>
        <w:t xml:space="preserve"> </w:t>
      </w:r>
      <w:r w:rsidRPr="009A18E5">
        <w:rPr>
          <w:rFonts w:ascii="Times New Roman" w:hAnsi="Times New Roman" w:cs="Times New Roman"/>
        </w:rPr>
        <w:sym w:font="Symbol" w:char="F0B7"/>
      </w:r>
      <w:r w:rsidRPr="009A18E5">
        <w:rPr>
          <w:rFonts w:ascii="Times New Roman" w:hAnsi="Times New Roman" w:cs="Times New Roman"/>
        </w:rPr>
        <w:t xml:space="preserve"> речевые и словесные игры, игры с буквами, слогами, звуками; </w:t>
      </w:r>
    </w:p>
    <w:p w:rsidR="00860CA0" w:rsidRPr="009A18E5" w:rsidRDefault="00860CA0" w:rsidP="009A18E5">
      <w:pPr>
        <w:pStyle w:val="a6"/>
        <w:jc w:val="both"/>
        <w:rPr>
          <w:rFonts w:ascii="Times New Roman" w:hAnsi="Times New Roman" w:cs="Times New Roman"/>
        </w:rPr>
      </w:pPr>
      <w:r w:rsidRPr="009A18E5">
        <w:rPr>
          <w:rFonts w:ascii="Times New Roman" w:hAnsi="Times New Roman" w:cs="Times New Roman"/>
        </w:rPr>
        <w:sym w:font="Symbol" w:char="F0B7"/>
      </w:r>
      <w:r w:rsidRPr="009A18E5">
        <w:rPr>
          <w:rFonts w:ascii="Times New Roman" w:hAnsi="Times New Roman" w:cs="Times New Roman"/>
        </w:rPr>
        <w:t xml:space="preserve"> логические игры, развивающие игры математического содержания; </w:t>
      </w:r>
    </w:p>
    <w:p w:rsidR="00860CA0" w:rsidRPr="009A18E5" w:rsidRDefault="00860CA0" w:rsidP="009A18E5">
      <w:pPr>
        <w:pStyle w:val="a6"/>
        <w:jc w:val="both"/>
        <w:rPr>
          <w:rFonts w:ascii="Times New Roman" w:hAnsi="Times New Roman" w:cs="Times New Roman"/>
        </w:rPr>
      </w:pPr>
      <w:r w:rsidRPr="009A18E5">
        <w:rPr>
          <w:rFonts w:ascii="Times New Roman" w:hAnsi="Times New Roman" w:cs="Times New Roman"/>
        </w:rPr>
        <w:sym w:font="Symbol" w:char="F0B7"/>
      </w:r>
      <w:r w:rsidRPr="009A18E5">
        <w:rPr>
          <w:rFonts w:ascii="Times New Roman" w:hAnsi="Times New Roman" w:cs="Times New Roman"/>
        </w:rPr>
        <w:t xml:space="preserve"> самостоятельная деятельность в книжном уголке; </w:t>
      </w:r>
    </w:p>
    <w:p w:rsidR="00860CA0" w:rsidRPr="009A18E5" w:rsidRDefault="00860CA0" w:rsidP="009A18E5">
      <w:pPr>
        <w:pStyle w:val="a6"/>
        <w:jc w:val="both"/>
        <w:rPr>
          <w:rFonts w:ascii="Times New Roman" w:hAnsi="Times New Roman" w:cs="Times New Roman"/>
        </w:rPr>
      </w:pPr>
      <w:r w:rsidRPr="009A18E5">
        <w:rPr>
          <w:rFonts w:ascii="Times New Roman" w:hAnsi="Times New Roman" w:cs="Times New Roman"/>
        </w:rPr>
        <w:sym w:font="Symbol" w:char="F0B7"/>
      </w:r>
      <w:r w:rsidRPr="009A18E5">
        <w:rPr>
          <w:rFonts w:ascii="Times New Roman" w:hAnsi="Times New Roman" w:cs="Times New Roman"/>
        </w:rPr>
        <w:t xml:space="preserve"> самостоятельная изобразительная деятельность, конструирование; </w:t>
      </w:r>
    </w:p>
    <w:p w:rsidR="00860CA0" w:rsidRPr="009A18E5" w:rsidRDefault="00860CA0" w:rsidP="009A18E5">
      <w:pPr>
        <w:pStyle w:val="a6"/>
        <w:jc w:val="both"/>
        <w:rPr>
          <w:rFonts w:ascii="Times New Roman" w:hAnsi="Times New Roman" w:cs="Times New Roman"/>
        </w:rPr>
      </w:pPr>
      <w:r w:rsidRPr="009A18E5">
        <w:rPr>
          <w:rFonts w:ascii="Times New Roman" w:hAnsi="Times New Roman" w:cs="Times New Roman"/>
        </w:rPr>
        <w:sym w:font="Symbol" w:char="F0B7"/>
      </w:r>
      <w:r w:rsidRPr="009A18E5">
        <w:rPr>
          <w:rFonts w:ascii="Times New Roman" w:hAnsi="Times New Roman" w:cs="Times New Roman"/>
        </w:rPr>
        <w:t xml:space="preserve"> самостоятельная двигательная деятельность, подвижные игры, выполнение ритмических и танцевальных движений.</w:t>
      </w:r>
    </w:p>
    <w:p w:rsidR="00860CA0" w:rsidRPr="009A18E5" w:rsidRDefault="00860CA0" w:rsidP="009A18E5">
      <w:pPr>
        <w:pStyle w:val="a6"/>
        <w:jc w:val="both"/>
        <w:rPr>
          <w:rFonts w:ascii="Times New Roman" w:hAnsi="Times New Roman" w:cs="Times New Roman"/>
        </w:rPr>
      </w:pPr>
      <w:r w:rsidRPr="009A18E5">
        <w:rPr>
          <w:rFonts w:ascii="Times New Roman" w:hAnsi="Times New Roman" w:cs="Times New Roman"/>
        </w:rPr>
        <w:t xml:space="preserve">Для поддержки детской инициативы педагог должен учитывать следующие условия: </w:t>
      </w:r>
    </w:p>
    <w:p w:rsidR="00860CA0" w:rsidRPr="009A18E5" w:rsidRDefault="00860CA0" w:rsidP="009A18E5">
      <w:pPr>
        <w:pStyle w:val="a6"/>
        <w:jc w:val="both"/>
        <w:rPr>
          <w:rFonts w:ascii="Times New Roman" w:hAnsi="Times New Roman" w:cs="Times New Roman"/>
        </w:rPr>
      </w:pPr>
      <w:r w:rsidRPr="009A18E5">
        <w:rPr>
          <w:rFonts w:ascii="Times New Roman" w:hAnsi="Times New Roman" w:cs="Times New Roman"/>
        </w:rPr>
        <w:t xml:space="preserve">1) 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sidRPr="009A18E5">
        <w:rPr>
          <w:rFonts w:ascii="Times New Roman" w:hAnsi="Times New Roman" w:cs="Times New Roman"/>
        </w:rPr>
        <w:t>деятельностные</w:t>
      </w:r>
      <w:proofErr w:type="spellEnd"/>
      <w:r w:rsidRPr="009A18E5">
        <w:rPr>
          <w:rFonts w:ascii="Times New Roman" w:hAnsi="Times New Roman" w:cs="Times New Roman"/>
        </w:rPr>
        <w:t xml:space="preserve"> пробы в соответствии со своими интересами, задавать познавательные вопросы; </w:t>
      </w:r>
    </w:p>
    <w:p w:rsidR="00860CA0" w:rsidRPr="009A18E5" w:rsidRDefault="00860CA0" w:rsidP="009A18E5">
      <w:pPr>
        <w:pStyle w:val="a6"/>
        <w:jc w:val="both"/>
        <w:rPr>
          <w:rFonts w:ascii="Times New Roman" w:hAnsi="Times New Roman" w:cs="Times New Roman"/>
        </w:rPr>
      </w:pPr>
      <w:r w:rsidRPr="009A18E5">
        <w:rPr>
          <w:rFonts w:ascii="Times New Roman" w:hAnsi="Times New Roman" w:cs="Times New Roman"/>
        </w:rPr>
        <w:t xml:space="preserve">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rsidR="00860CA0" w:rsidRPr="009A18E5" w:rsidRDefault="00860CA0" w:rsidP="009A18E5">
      <w:pPr>
        <w:pStyle w:val="a6"/>
        <w:jc w:val="both"/>
        <w:rPr>
          <w:rFonts w:ascii="Times New Roman" w:hAnsi="Times New Roman" w:cs="Times New Roman"/>
        </w:rPr>
      </w:pPr>
      <w:r w:rsidRPr="009A18E5">
        <w:rPr>
          <w:rFonts w:ascii="Times New Roman" w:hAnsi="Times New Roman" w:cs="Times New Roman"/>
        </w:rPr>
        <w:t xml:space="preserve">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 </w:t>
      </w:r>
    </w:p>
    <w:p w:rsidR="00860CA0" w:rsidRPr="009A18E5" w:rsidRDefault="00860CA0" w:rsidP="009A18E5">
      <w:pPr>
        <w:pStyle w:val="a6"/>
        <w:jc w:val="both"/>
        <w:rPr>
          <w:rFonts w:ascii="Times New Roman" w:hAnsi="Times New Roman" w:cs="Times New Roman"/>
        </w:rPr>
      </w:pPr>
      <w:r w:rsidRPr="009A18E5">
        <w:rPr>
          <w:rFonts w:ascii="Times New Roman" w:hAnsi="Times New Roman" w:cs="Times New Roman"/>
        </w:rPr>
        <w:t xml:space="preserve">4) поощрять проявление детской инициативы в течение всего дня пребывания ребёнка в ДОУ, используя приемы поддержки, одобрения, похвалы; </w:t>
      </w:r>
    </w:p>
    <w:p w:rsidR="00860CA0" w:rsidRPr="009A18E5" w:rsidRDefault="00860CA0" w:rsidP="009A18E5">
      <w:pPr>
        <w:pStyle w:val="a6"/>
        <w:jc w:val="both"/>
        <w:rPr>
          <w:rFonts w:ascii="Times New Roman" w:hAnsi="Times New Roman" w:cs="Times New Roman"/>
        </w:rPr>
      </w:pPr>
      <w:r w:rsidRPr="009A18E5">
        <w:rPr>
          <w:rFonts w:ascii="Times New Roman" w:hAnsi="Times New Roman" w:cs="Times New Roman"/>
        </w:rPr>
        <w:t xml:space="preserve">5) создавать условия для развития произвольности в деятельности, использовать игры и </w:t>
      </w:r>
      <w:r w:rsidRPr="009A18E5">
        <w:rPr>
          <w:rFonts w:ascii="Times New Roman" w:hAnsi="Times New Roman" w:cs="Times New Roman"/>
        </w:rPr>
        <w:lastRenderedPageBreak/>
        <w:t xml:space="preserve">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 </w:t>
      </w:r>
    </w:p>
    <w:p w:rsidR="00860CA0" w:rsidRPr="009A18E5" w:rsidRDefault="00860CA0" w:rsidP="009A18E5">
      <w:pPr>
        <w:pStyle w:val="a6"/>
        <w:jc w:val="both"/>
        <w:rPr>
          <w:rFonts w:ascii="Times New Roman" w:hAnsi="Times New Roman" w:cs="Times New Roman"/>
        </w:rPr>
      </w:pPr>
      <w:r w:rsidRPr="009A18E5">
        <w:rPr>
          <w:rFonts w:ascii="Times New Roman" w:hAnsi="Times New Roman" w:cs="Times New Roman"/>
        </w:rPr>
        <w:t xml:space="preserve">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860CA0" w:rsidRPr="009A18E5" w:rsidRDefault="00860CA0" w:rsidP="009A18E5">
      <w:pPr>
        <w:pStyle w:val="a6"/>
        <w:jc w:val="both"/>
        <w:rPr>
          <w:rFonts w:ascii="Times New Roman" w:hAnsi="Times New Roman" w:cs="Times New Roman"/>
        </w:rPr>
      </w:pPr>
      <w:r w:rsidRPr="009A18E5">
        <w:rPr>
          <w:rFonts w:ascii="Times New Roman" w:hAnsi="Times New Roman" w:cs="Times New Roman"/>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860CA0" w:rsidRPr="009A18E5" w:rsidRDefault="00860CA0" w:rsidP="009A18E5">
      <w:pPr>
        <w:pStyle w:val="a6"/>
        <w:jc w:val="both"/>
        <w:rPr>
          <w:rFonts w:ascii="Times New Roman" w:hAnsi="Times New Roman" w:cs="Times New Roman"/>
        </w:rPr>
      </w:pPr>
      <w:r w:rsidRPr="009A18E5">
        <w:rPr>
          <w:rFonts w:ascii="Times New Roman" w:hAnsi="Times New Roman" w:cs="Times New Roman"/>
        </w:rPr>
        <w:t xml:space="preserve"> 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860CA0" w:rsidRPr="009A18E5" w:rsidRDefault="00860CA0" w:rsidP="009A18E5">
      <w:pPr>
        <w:pStyle w:val="a6"/>
        <w:jc w:val="both"/>
        <w:rPr>
          <w:rFonts w:ascii="Times New Roman" w:hAnsi="Times New Roman" w:cs="Times New Roman"/>
          <w:lang w:eastAsia="hi-IN"/>
        </w:rPr>
      </w:pPr>
    </w:p>
    <w:p w:rsidR="00860CA0" w:rsidRPr="000B7ABC" w:rsidRDefault="00860CA0" w:rsidP="000B7ABC">
      <w:pPr>
        <w:pStyle w:val="a6"/>
        <w:jc w:val="center"/>
        <w:rPr>
          <w:rFonts w:ascii="Times New Roman" w:hAnsi="Times New Roman" w:cs="Times New Roman"/>
          <w:b/>
          <w:lang w:eastAsia="hi-IN"/>
        </w:rPr>
      </w:pPr>
      <w:r w:rsidRPr="000B7ABC">
        <w:rPr>
          <w:rFonts w:ascii="Times New Roman" w:hAnsi="Times New Roman" w:cs="Times New Roman"/>
          <w:b/>
          <w:lang w:eastAsia="hi-IN"/>
        </w:rPr>
        <w:t xml:space="preserve">2-3 </w:t>
      </w:r>
      <w:proofErr w:type="gramStart"/>
      <w:r w:rsidRPr="000B7ABC">
        <w:rPr>
          <w:rFonts w:ascii="Times New Roman" w:hAnsi="Times New Roman" w:cs="Times New Roman"/>
          <w:b/>
          <w:lang w:eastAsia="hi-IN"/>
        </w:rPr>
        <w:t>года  (</w:t>
      </w:r>
      <w:proofErr w:type="gramEnd"/>
      <w:r w:rsidRPr="000B7ABC">
        <w:rPr>
          <w:rFonts w:ascii="Times New Roman" w:hAnsi="Times New Roman" w:cs="Times New Roman"/>
          <w:b/>
          <w:lang w:eastAsia="hi-IN"/>
        </w:rPr>
        <w:t>первый год обучения)</w:t>
      </w:r>
    </w:p>
    <w:p w:rsidR="00860CA0" w:rsidRPr="009A18E5" w:rsidRDefault="00860CA0" w:rsidP="009A18E5">
      <w:pPr>
        <w:pStyle w:val="a6"/>
        <w:jc w:val="both"/>
        <w:rPr>
          <w:rFonts w:ascii="Times New Roman" w:hAnsi="Times New Roman" w:cs="Times New Roman"/>
          <w:lang w:eastAsia="hi-IN"/>
        </w:rPr>
      </w:pPr>
      <w:r w:rsidRPr="009A18E5">
        <w:rPr>
          <w:rFonts w:ascii="Times New Roman" w:hAnsi="Times New Roman" w:cs="Times New Roman"/>
          <w:lang w:eastAsia="hi-IN"/>
        </w:rPr>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 предоставлять детям самостоятельность во всем, что не представляет опасности для их жизни и здоровья, помогая им реализовывать собственные замыслы; отмечать и приветствовать даже самые минимальные успехи детей; не критиковать результаты деятельности ребенка и его самого как личность; 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     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     поддерживать интерес ребенка к тому, что он рассматривает и наблюдает в разные режимные моменты;     устанавливать простые и понятные детям нормы жизни группы, четко исполнять правила поведения всеми детьми; проводить все режимные моменты в эмоционально положительном настроении, избегать ситуации спешки и </w:t>
      </w:r>
      <w:proofErr w:type="spellStart"/>
      <w:r w:rsidRPr="009A18E5">
        <w:rPr>
          <w:rFonts w:ascii="Times New Roman" w:hAnsi="Times New Roman" w:cs="Times New Roman"/>
          <w:lang w:eastAsia="hi-IN"/>
        </w:rPr>
        <w:t>потарапливания</w:t>
      </w:r>
      <w:proofErr w:type="spellEnd"/>
      <w:r w:rsidRPr="009A18E5">
        <w:rPr>
          <w:rFonts w:ascii="Times New Roman" w:hAnsi="Times New Roman" w:cs="Times New Roman"/>
          <w:lang w:eastAsia="hi-IN"/>
        </w:rPr>
        <w:t xml:space="preserve"> детей; для поддержания инициативы в продуктивной деятельности по указанию ребенка создавать для него изображения или поделку;    содержать в доступном месте все игрушки и материалы;</w:t>
      </w:r>
    </w:p>
    <w:p w:rsidR="00860CA0" w:rsidRPr="009A18E5" w:rsidRDefault="00860CA0" w:rsidP="009A18E5">
      <w:pPr>
        <w:pStyle w:val="a6"/>
        <w:jc w:val="both"/>
        <w:rPr>
          <w:rFonts w:ascii="Times New Roman" w:hAnsi="Times New Roman" w:cs="Times New Roman"/>
          <w:lang w:eastAsia="hi-IN"/>
        </w:rPr>
      </w:pPr>
      <w:r w:rsidRPr="009A18E5">
        <w:rPr>
          <w:rFonts w:ascii="Times New Roman" w:hAnsi="Times New Roman" w:cs="Times New Roman"/>
          <w:lang w:eastAsia="hi-IN"/>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864A94" w:rsidRDefault="00864A94" w:rsidP="000B7ABC">
      <w:pPr>
        <w:pStyle w:val="a6"/>
        <w:jc w:val="center"/>
        <w:rPr>
          <w:rFonts w:ascii="Times New Roman" w:hAnsi="Times New Roman" w:cs="Times New Roman"/>
          <w:b/>
          <w:lang w:eastAsia="hi-IN"/>
        </w:rPr>
      </w:pPr>
    </w:p>
    <w:p w:rsidR="00864A94" w:rsidRDefault="00864A94" w:rsidP="000B7ABC">
      <w:pPr>
        <w:pStyle w:val="a6"/>
        <w:jc w:val="center"/>
        <w:rPr>
          <w:rFonts w:ascii="Times New Roman" w:hAnsi="Times New Roman" w:cs="Times New Roman"/>
          <w:b/>
          <w:lang w:eastAsia="hi-IN"/>
        </w:rPr>
      </w:pPr>
    </w:p>
    <w:p w:rsidR="00860CA0" w:rsidRPr="000B7ABC" w:rsidRDefault="00860CA0" w:rsidP="000B7ABC">
      <w:pPr>
        <w:pStyle w:val="a6"/>
        <w:jc w:val="center"/>
        <w:rPr>
          <w:rFonts w:ascii="Times New Roman" w:hAnsi="Times New Roman" w:cs="Times New Roman"/>
          <w:b/>
          <w:lang w:eastAsia="hi-IN"/>
        </w:rPr>
      </w:pPr>
      <w:r w:rsidRPr="000B7ABC">
        <w:rPr>
          <w:rFonts w:ascii="Times New Roman" w:hAnsi="Times New Roman" w:cs="Times New Roman"/>
          <w:b/>
          <w:lang w:eastAsia="hi-IN"/>
        </w:rPr>
        <w:t>3-4 года (второй год обучения)</w:t>
      </w:r>
    </w:p>
    <w:p w:rsidR="00860CA0" w:rsidRPr="009A18E5" w:rsidRDefault="00860CA0" w:rsidP="009A18E5">
      <w:pPr>
        <w:pStyle w:val="a6"/>
        <w:jc w:val="both"/>
        <w:rPr>
          <w:rFonts w:ascii="Times New Roman" w:hAnsi="Times New Roman" w:cs="Times New Roman"/>
          <w:lang w:eastAsia="hi-IN"/>
        </w:rPr>
      </w:pPr>
      <w:r w:rsidRPr="009A18E5">
        <w:rPr>
          <w:rFonts w:ascii="Times New Roman" w:hAnsi="Times New Roman" w:cs="Times New Roman"/>
          <w:lang w:eastAsia="hi-IN"/>
        </w:rPr>
        <w:t xml:space="preserve">В возрасте трех-четырех лет у ребенка активно проявляется потребность в общении со взрослым, ребенок стремиться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w:t>
      </w:r>
      <w:proofErr w:type="spellStart"/>
      <w:r w:rsidRPr="009A18E5">
        <w:rPr>
          <w:rFonts w:ascii="Times New Roman" w:hAnsi="Times New Roman" w:cs="Times New Roman"/>
          <w:lang w:eastAsia="hi-IN"/>
        </w:rPr>
        <w:t>деятельностные</w:t>
      </w:r>
      <w:proofErr w:type="spellEnd"/>
      <w:r w:rsidRPr="009A18E5">
        <w:rPr>
          <w:rFonts w:ascii="Times New Roman" w:hAnsi="Times New Roman" w:cs="Times New Roman"/>
          <w:lang w:eastAsia="hi-IN"/>
        </w:rPr>
        <w:t xml:space="preserve">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 п.), в </w:t>
      </w:r>
      <w:r w:rsidRPr="009A18E5">
        <w:rPr>
          <w:rFonts w:ascii="Times New Roman" w:hAnsi="Times New Roman" w:cs="Times New Roman"/>
          <w:lang w:eastAsia="hi-IN"/>
        </w:rPr>
        <w:lastRenderedPageBreak/>
        <w:t>двигательной деятельности.</w:t>
      </w:r>
    </w:p>
    <w:p w:rsidR="00860CA0" w:rsidRPr="009A18E5" w:rsidRDefault="00860CA0" w:rsidP="009A18E5">
      <w:pPr>
        <w:pStyle w:val="a6"/>
        <w:jc w:val="both"/>
        <w:rPr>
          <w:rFonts w:ascii="Times New Roman" w:hAnsi="Times New Roman" w:cs="Times New Roman"/>
          <w:lang w:eastAsia="hi-IN"/>
        </w:rPr>
      </w:pPr>
      <w:r w:rsidRPr="009A18E5">
        <w:rPr>
          <w:rFonts w:ascii="Times New Roman" w:hAnsi="Times New Roman" w:cs="Times New Roman"/>
          <w:lang w:eastAsia="hi-IN"/>
        </w:rPr>
        <w:t>Групповой сбор — это часть ежедневного распорядка, проводимая в определенное время, в специально оборудованном месте, когда дети и взрослые обмениваются информацией, обсуждают проблемы, планируют индивидуальную и совместную деятельность.</w:t>
      </w:r>
    </w:p>
    <w:p w:rsidR="00860CA0" w:rsidRPr="009A18E5" w:rsidRDefault="00860CA0" w:rsidP="009A18E5">
      <w:pPr>
        <w:pStyle w:val="a6"/>
        <w:jc w:val="both"/>
        <w:rPr>
          <w:rFonts w:ascii="Times New Roman" w:hAnsi="Times New Roman" w:cs="Times New Roman"/>
          <w:lang w:eastAsia="hi-IN"/>
        </w:rPr>
      </w:pPr>
      <w:r w:rsidRPr="009A18E5">
        <w:rPr>
          <w:rFonts w:ascii="Times New Roman" w:hAnsi="Times New Roman" w:cs="Times New Roman"/>
          <w:lang w:eastAsia="hi-IN"/>
        </w:rPr>
        <w:t>Задачи группового сбора</w:t>
      </w:r>
      <w:r w:rsidR="000B7ABC">
        <w:rPr>
          <w:rFonts w:ascii="Times New Roman" w:hAnsi="Times New Roman" w:cs="Times New Roman"/>
          <w:lang w:eastAsia="hi-IN"/>
        </w:rPr>
        <w:t>:</w:t>
      </w:r>
    </w:p>
    <w:p w:rsidR="00860CA0" w:rsidRPr="009A18E5" w:rsidRDefault="00860CA0" w:rsidP="00AE3F37">
      <w:pPr>
        <w:pStyle w:val="a6"/>
        <w:numPr>
          <w:ilvl w:val="0"/>
          <w:numId w:val="81"/>
        </w:numPr>
        <w:jc w:val="both"/>
        <w:rPr>
          <w:rFonts w:ascii="Times New Roman" w:hAnsi="Times New Roman" w:cs="Times New Roman"/>
          <w:lang w:eastAsia="hi-IN"/>
        </w:rPr>
      </w:pPr>
      <w:r w:rsidRPr="009A18E5">
        <w:rPr>
          <w:rFonts w:ascii="Times New Roman" w:hAnsi="Times New Roman" w:cs="Times New Roman"/>
          <w:lang w:eastAsia="hi-IN"/>
        </w:rPr>
        <w:t>формирование доброжелательных отношений между детьми, создание атмосферы поддержки и сотрудничества между детьми и взрослыми, создание общего положительного эмоционального фона, ощущения психологического комфорта;</w:t>
      </w:r>
    </w:p>
    <w:p w:rsidR="00860CA0" w:rsidRPr="009A18E5" w:rsidRDefault="00860CA0" w:rsidP="00AE3F37">
      <w:pPr>
        <w:pStyle w:val="a6"/>
        <w:numPr>
          <w:ilvl w:val="0"/>
          <w:numId w:val="81"/>
        </w:numPr>
        <w:jc w:val="both"/>
        <w:rPr>
          <w:rFonts w:ascii="Times New Roman" w:hAnsi="Times New Roman" w:cs="Times New Roman"/>
          <w:lang w:eastAsia="hi-IN"/>
        </w:rPr>
      </w:pPr>
      <w:r w:rsidRPr="009A18E5">
        <w:rPr>
          <w:rFonts w:ascii="Times New Roman" w:hAnsi="Times New Roman" w:cs="Times New Roman"/>
          <w:lang w:eastAsia="hi-IN"/>
        </w:rPr>
        <w:t>обмен информацией о прошедших или предстоящих событиях, выявление детских интересов;</w:t>
      </w:r>
    </w:p>
    <w:p w:rsidR="00860CA0" w:rsidRPr="009A18E5" w:rsidRDefault="00860CA0" w:rsidP="00AE3F37">
      <w:pPr>
        <w:pStyle w:val="a6"/>
        <w:numPr>
          <w:ilvl w:val="0"/>
          <w:numId w:val="81"/>
        </w:numPr>
        <w:jc w:val="both"/>
        <w:rPr>
          <w:rFonts w:ascii="Times New Roman" w:hAnsi="Times New Roman" w:cs="Times New Roman"/>
          <w:lang w:eastAsia="hi-IN"/>
        </w:rPr>
      </w:pPr>
      <w:r w:rsidRPr="009A18E5">
        <w:rPr>
          <w:rFonts w:ascii="Times New Roman" w:hAnsi="Times New Roman" w:cs="Times New Roman"/>
          <w:lang w:eastAsia="hi-IN"/>
        </w:rPr>
        <w:t>формирование мотивации к предстоящей деятельности;</w:t>
      </w:r>
    </w:p>
    <w:p w:rsidR="00860CA0" w:rsidRPr="009A18E5" w:rsidRDefault="00860CA0" w:rsidP="00AE3F37">
      <w:pPr>
        <w:pStyle w:val="a6"/>
        <w:numPr>
          <w:ilvl w:val="0"/>
          <w:numId w:val="81"/>
        </w:numPr>
        <w:jc w:val="both"/>
        <w:rPr>
          <w:rFonts w:ascii="Times New Roman" w:hAnsi="Times New Roman" w:cs="Times New Roman"/>
          <w:lang w:eastAsia="hi-IN"/>
        </w:rPr>
      </w:pPr>
      <w:r w:rsidRPr="009A18E5">
        <w:rPr>
          <w:rFonts w:ascii="Times New Roman" w:hAnsi="Times New Roman" w:cs="Times New Roman"/>
          <w:lang w:eastAsia="hi-IN"/>
        </w:rPr>
        <w:t>представление информации о материалах в центрах активности на текущий день и планирование деятельности в центрах;</w:t>
      </w:r>
    </w:p>
    <w:p w:rsidR="00860CA0" w:rsidRPr="009A18E5" w:rsidRDefault="00860CA0" w:rsidP="009A18E5">
      <w:pPr>
        <w:pStyle w:val="a6"/>
        <w:jc w:val="both"/>
        <w:rPr>
          <w:rFonts w:ascii="Times New Roman" w:hAnsi="Times New Roman" w:cs="Times New Roman"/>
          <w:lang w:eastAsia="hi-IN"/>
        </w:rPr>
      </w:pPr>
      <w:r w:rsidRPr="009A18E5">
        <w:rPr>
          <w:rFonts w:ascii="Times New Roman" w:hAnsi="Times New Roman" w:cs="Times New Roman"/>
          <w:lang w:eastAsia="hi-IN"/>
        </w:rPr>
        <w:t>осуществление выбора деятельности на основе собственных интересов и потребностей.</w:t>
      </w:r>
    </w:p>
    <w:p w:rsidR="00860CA0" w:rsidRPr="009A18E5" w:rsidRDefault="00860CA0" w:rsidP="009A18E5">
      <w:pPr>
        <w:pStyle w:val="a6"/>
        <w:jc w:val="both"/>
        <w:rPr>
          <w:rFonts w:ascii="Times New Roman" w:hAnsi="Times New Roman" w:cs="Times New Roman"/>
          <w:lang w:eastAsia="hi-IN"/>
        </w:rPr>
      </w:pPr>
      <w:r w:rsidRPr="009A18E5">
        <w:rPr>
          <w:rFonts w:ascii="Times New Roman" w:hAnsi="Times New Roman" w:cs="Times New Roman"/>
          <w:lang w:eastAsia="hi-IN"/>
        </w:rPr>
        <w:t>Групповой сбор проводиться в кругу, сидя на ковре или индивидуальных подушечках.</w:t>
      </w:r>
    </w:p>
    <w:p w:rsidR="00864A94" w:rsidRDefault="00864A94" w:rsidP="000B7ABC">
      <w:pPr>
        <w:pStyle w:val="a6"/>
        <w:jc w:val="center"/>
        <w:rPr>
          <w:rFonts w:ascii="Times New Roman" w:hAnsi="Times New Roman" w:cs="Times New Roman"/>
          <w:b/>
          <w:lang w:eastAsia="hi-IN"/>
        </w:rPr>
      </w:pPr>
    </w:p>
    <w:p w:rsidR="00860CA0" w:rsidRPr="000B7ABC" w:rsidRDefault="00860CA0" w:rsidP="000B7ABC">
      <w:pPr>
        <w:pStyle w:val="a6"/>
        <w:jc w:val="center"/>
        <w:rPr>
          <w:rFonts w:ascii="Times New Roman" w:hAnsi="Times New Roman" w:cs="Times New Roman"/>
          <w:b/>
          <w:lang w:eastAsia="hi-IN"/>
        </w:rPr>
      </w:pPr>
      <w:r w:rsidRPr="000B7ABC">
        <w:rPr>
          <w:rFonts w:ascii="Times New Roman" w:hAnsi="Times New Roman" w:cs="Times New Roman"/>
          <w:b/>
          <w:lang w:eastAsia="hi-IN"/>
        </w:rPr>
        <w:t>4-5 лет (третий год обучения)</w:t>
      </w:r>
    </w:p>
    <w:p w:rsidR="00860CA0" w:rsidRPr="009A18E5" w:rsidRDefault="00860CA0" w:rsidP="009A18E5">
      <w:pPr>
        <w:pStyle w:val="a6"/>
        <w:jc w:val="both"/>
        <w:rPr>
          <w:rFonts w:ascii="Times New Roman" w:hAnsi="Times New Roman" w:cs="Times New Roman"/>
          <w:lang w:eastAsia="hi-IN"/>
        </w:rPr>
      </w:pPr>
      <w:r w:rsidRPr="009A18E5">
        <w:rPr>
          <w:rFonts w:ascii="Times New Roman" w:hAnsi="Times New Roman" w:cs="Times New Roman"/>
          <w:lang w:eastAsia="hi-IN"/>
        </w:rPr>
        <w:t>С четырех-пяти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относится к детским вопросам и проблемам, быть готовым стать партнером в обсуждении, поддерживать и направлять детскую познавательную активность, уделять особе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860CA0" w:rsidRPr="009A18E5" w:rsidRDefault="00860CA0" w:rsidP="009A18E5">
      <w:pPr>
        <w:pStyle w:val="a6"/>
        <w:jc w:val="both"/>
        <w:rPr>
          <w:rFonts w:ascii="Times New Roman" w:hAnsi="Times New Roman" w:cs="Times New Roman"/>
          <w:lang w:eastAsia="hi-IN"/>
        </w:rPr>
      </w:pPr>
      <w:r w:rsidRPr="009A18E5">
        <w:rPr>
          <w:rFonts w:ascii="Times New Roman" w:hAnsi="Times New Roman" w:cs="Times New Roman"/>
          <w:lang w:eastAsia="hi-IN"/>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864A94" w:rsidRDefault="00864A94" w:rsidP="000B7ABC">
      <w:pPr>
        <w:pStyle w:val="a6"/>
        <w:jc w:val="center"/>
        <w:rPr>
          <w:rFonts w:ascii="Times New Roman" w:hAnsi="Times New Roman" w:cs="Times New Roman"/>
          <w:b/>
          <w:lang w:eastAsia="hi-IN"/>
        </w:rPr>
      </w:pPr>
    </w:p>
    <w:p w:rsidR="00860CA0" w:rsidRPr="000B7ABC" w:rsidRDefault="00860CA0" w:rsidP="000B7ABC">
      <w:pPr>
        <w:pStyle w:val="a6"/>
        <w:jc w:val="center"/>
        <w:rPr>
          <w:rFonts w:ascii="Times New Roman" w:hAnsi="Times New Roman" w:cs="Times New Roman"/>
          <w:b/>
          <w:lang w:eastAsia="hi-IN"/>
        </w:rPr>
      </w:pPr>
      <w:r w:rsidRPr="000B7ABC">
        <w:rPr>
          <w:rFonts w:ascii="Times New Roman" w:hAnsi="Times New Roman" w:cs="Times New Roman"/>
          <w:b/>
          <w:lang w:eastAsia="hi-IN"/>
        </w:rPr>
        <w:t>5-6 лет (четвертый год обучения)</w:t>
      </w:r>
    </w:p>
    <w:p w:rsidR="00860CA0" w:rsidRPr="009A18E5" w:rsidRDefault="00860CA0" w:rsidP="009A18E5">
      <w:pPr>
        <w:pStyle w:val="a6"/>
        <w:jc w:val="both"/>
        <w:rPr>
          <w:rFonts w:ascii="Times New Roman" w:hAnsi="Times New Roman" w:cs="Times New Roman"/>
          <w:lang w:eastAsia="hi-IN"/>
        </w:rPr>
      </w:pPr>
      <w:r w:rsidRPr="009A18E5">
        <w:rPr>
          <w:rFonts w:ascii="Times New Roman" w:hAnsi="Times New Roman" w:cs="Times New Roman"/>
          <w:lang w:eastAsia="hi-IN"/>
        </w:rPr>
        <w:t xml:space="preserve"> Приоритетной сферой проявления детской инициативы в старшем дошкольном возрасте является </w:t>
      </w:r>
      <w:proofErr w:type="spellStart"/>
      <w:r w:rsidRPr="009A18E5">
        <w:rPr>
          <w:rFonts w:ascii="Times New Roman" w:hAnsi="Times New Roman" w:cs="Times New Roman"/>
          <w:lang w:eastAsia="hi-IN"/>
        </w:rPr>
        <w:t>внеситуативно</w:t>
      </w:r>
      <w:proofErr w:type="spellEnd"/>
      <w:r w:rsidRPr="009A18E5">
        <w:rPr>
          <w:rFonts w:ascii="Times New Roman" w:hAnsi="Times New Roman" w:cs="Times New Roman"/>
          <w:lang w:eastAsia="hi-IN"/>
        </w:rPr>
        <w:t xml:space="preserve"> – личностное общение со взрослыми и сверстниками, а также информационно познавательная инициатива.</w:t>
      </w:r>
    </w:p>
    <w:p w:rsidR="00860CA0" w:rsidRPr="009A18E5" w:rsidRDefault="00860CA0" w:rsidP="009A18E5">
      <w:pPr>
        <w:pStyle w:val="a6"/>
        <w:jc w:val="both"/>
        <w:rPr>
          <w:rFonts w:ascii="Times New Roman" w:hAnsi="Times New Roman" w:cs="Times New Roman"/>
          <w:lang w:eastAsia="hi-IN"/>
        </w:rPr>
      </w:pPr>
      <w:r w:rsidRPr="009A18E5">
        <w:rPr>
          <w:rFonts w:ascii="Times New Roman" w:hAnsi="Times New Roman" w:cs="Times New Roman"/>
          <w:lang w:eastAsia="hi-IN"/>
        </w:rPr>
        <w:t xml:space="preserve">Для поддержки детской инициативы взрослым необходимо: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уважать индивидуальные вкусы и привычки детей;   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     привлекать детей к планированию жизни группы на день и на более отдаленную перспективу. Обсуждать совместные проекты; создавать условия и выделять время для самостоятельной творческой, познавательной деятельности детей </w:t>
      </w:r>
      <w:r w:rsidRPr="009A18E5">
        <w:rPr>
          <w:rFonts w:ascii="Times New Roman" w:hAnsi="Times New Roman" w:cs="Times New Roman"/>
          <w:lang w:eastAsia="hi-IN"/>
        </w:rPr>
        <w:lastRenderedPageBreak/>
        <w:t xml:space="preserve">по интересам; проводить </w:t>
      </w:r>
      <w:proofErr w:type="gramStart"/>
      <w:r w:rsidRPr="009A18E5">
        <w:rPr>
          <w:rFonts w:ascii="Times New Roman" w:hAnsi="Times New Roman" w:cs="Times New Roman"/>
          <w:lang w:eastAsia="hi-IN"/>
        </w:rPr>
        <w:t>вечерние  групповые</w:t>
      </w:r>
      <w:proofErr w:type="gramEnd"/>
      <w:r w:rsidRPr="009A18E5">
        <w:rPr>
          <w:rFonts w:ascii="Times New Roman" w:hAnsi="Times New Roman" w:cs="Times New Roman"/>
          <w:lang w:eastAsia="hi-IN"/>
        </w:rPr>
        <w:t xml:space="preserve"> сборы для совместного планирования тематических п</w:t>
      </w:r>
      <w:r w:rsidR="000B7ABC">
        <w:rPr>
          <w:rFonts w:ascii="Times New Roman" w:hAnsi="Times New Roman" w:cs="Times New Roman"/>
          <w:lang w:eastAsia="hi-IN"/>
        </w:rPr>
        <w:t>роектов, игр и текущих событий.</w:t>
      </w:r>
    </w:p>
    <w:p w:rsidR="00864A94" w:rsidRDefault="00864A94" w:rsidP="000B7ABC">
      <w:pPr>
        <w:pStyle w:val="a6"/>
        <w:jc w:val="center"/>
        <w:rPr>
          <w:rFonts w:ascii="Times New Roman" w:hAnsi="Times New Roman" w:cs="Times New Roman"/>
          <w:b/>
          <w:lang w:eastAsia="hi-IN"/>
        </w:rPr>
      </w:pPr>
    </w:p>
    <w:p w:rsidR="00860CA0" w:rsidRPr="000B7ABC" w:rsidRDefault="00860CA0" w:rsidP="000B7ABC">
      <w:pPr>
        <w:pStyle w:val="a6"/>
        <w:jc w:val="center"/>
        <w:rPr>
          <w:rFonts w:ascii="Times New Roman" w:hAnsi="Times New Roman" w:cs="Times New Roman"/>
          <w:b/>
          <w:lang w:eastAsia="hi-IN"/>
        </w:rPr>
      </w:pPr>
      <w:r w:rsidRPr="000B7ABC">
        <w:rPr>
          <w:rFonts w:ascii="Times New Roman" w:hAnsi="Times New Roman" w:cs="Times New Roman"/>
          <w:b/>
          <w:lang w:eastAsia="hi-IN"/>
        </w:rPr>
        <w:t>6-7 лет (пятый год обучения)</w:t>
      </w:r>
    </w:p>
    <w:p w:rsidR="00860CA0" w:rsidRPr="009A18E5" w:rsidRDefault="00860CA0" w:rsidP="009A18E5">
      <w:pPr>
        <w:pStyle w:val="a6"/>
        <w:jc w:val="both"/>
        <w:rPr>
          <w:rFonts w:ascii="Times New Roman" w:hAnsi="Times New Roman" w:cs="Times New Roman"/>
          <w:lang w:eastAsia="hi-IN"/>
        </w:rPr>
      </w:pPr>
      <w:r w:rsidRPr="009A18E5">
        <w:rPr>
          <w:rFonts w:ascii="Times New Roman" w:hAnsi="Times New Roman" w:cs="Times New Roman"/>
          <w:lang w:eastAsia="hi-IN"/>
        </w:rPr>
        <w:t xml:space="preserve">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w:t>
      </w:r>
      <w:proofErr w:type="gramStart"/>
      <w:r w:rsidRPr="009A18E5">
        <w:rPr>
          <w:rFonts w:ascii="Times New Roman" w:hAnsi="Times New Roman" w:cs="Times New Roman"/>
          <w:lang w:eastAsia="hi-IN"/>
        </w:rPr>
        <w:t>необходимо:  вводить</w:t>
      </w:r>
      <w:proofErr w:type="gramEnd"/>
      <w:r w:rsidRPr="009A18E5">
        <w:rPr>
          <w:rFonts w:ascii="Times New Roman" w:hAnsi="Times New Roman" w:cs="Times New Roman"/>
          <w:lang w:eastAsia="hi-IN"/>
        </w:rPr>
        <w:t xml:space="preserve">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 создавать ситуации, позволяющие ребенку реализовать свою компетентность, обретая уважение и признание взрослых и сверстников; обращаться к детям, с просьбой продемонстрировать свои достижения и научить его добиваться таких же результатов сверстников; поддерживать чувство гордости за свой труд и удовлетворение его результатами;</w:t>
      </w:r>
    </w:p>
    <w:p w:rsidR="00860CA0" w:rsidRPr="009A18E5" w:rsidRDefault="00860CA0" w:rsidP="009A18E5">
      <w:pPr>
        <w:pStyle w:val="a6"/>
        <w:jc w:val="both"/>
        <w:rPr>
          <w:rFonts w:ascii="Times New Roman" w:hAnsi="Times New Roman" w:cs="Times New Roman"/>
          <w:lang w:eastAsia="hi-IN"/>
        </w:rPr>
      </w:pPr>
      <w:r w:rsidRPr="009A18E5">
        <w:rPr>
          <w:rFonts w:ascii="Times New Roman" w:hAnsi="Times New Roman" w:cs="Times New Roman"/>
          <w:lang w:eastAsia="hi-IN"/>
        </w:rPr>
        <w:t xml:space="preserve">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w:t>
      </w:r>
      <w:proofErr w:type="gramStart"/>
      <w:r w:rsidRPr="009A18E5">
        <w:rPr>
          <w:rFonts w:ascii="Times New Roman" w:hAnsi="Times New Roman" w:cs="Times New Roman"/>
          <w:lang w:eastAsia="hi-IN"/>
        </w:rPr>
        <w:t xml:space="preserve">время;   </w:t>
      </w:r>
      <w:proofErr w:type="gramEnd"/>
      <w:r w:rsidRPr="009A18E5">
        <w:rPr>
          <w:rFonts w:ascii="Times New Roman" w:hAnsi="Times New Roman" w:cs="Times New Roman"/>
          <w:lang w:eastAsia="hi-IN"/>
        </w:rPr>
        <w:t xml:space="preserve"> при необходимости помогать детям решать проблемы при организации игры; проводить  вечерние  групповые сборы для совместного планирования тематических проектов, игр и текущих событий; презентовать продукты детского творчества другим детям, родителям, педагогам (концерты, выставки и др.) </w:t>
      </w:r>
    </w:p>
    <w:p w:rsidR="00860CA0" w:rsidRPr="009A18E5" w:rsidRDefault="00860CA0" w:rsidP="009A18E5">
      <w:pPr>
        <w:pStyle w:val="a6"/>
        <w:jc w:val="both"/>
        <w:rPr>
          <w:rFonts w:ascii="Times New Roman" w:hAnsi="Times New Roman" w:cs="Times New Roman"/>
          <w:i/>
          <w:lang w:eastAsia="hi-IN"/>
        </w:rPr>
      </w:pPr>
      <w:r w:rsidRPr="009A18E5">
        <w:rPr>
          <w:rFonts w:ascii="Times New Roman" w:hAnsi="Times New Roman" w:cs="Times New Roman"/>
          <w:i/>
          <w:lang w:eastAsia="hi-IN"/>
        </w:rPr>
        <w:t xml:space="preserve">Любая деятельность ребенка в ДОО может протекать в форме самостоятельной инициативной деятельности, </w:t>
      </w:r>
      <w:proofErr w:type="gramStart"/>
      <w:r w:rsidRPr="009A18E5">
        <w:rPr>
          <w:rFonts w:ascii="Times New Roman" w:hAnsi="Times New Roman" w:cs="Times New Roman"/>
          <w:i/>
          <w:lang w:eastAsia="hi-IN"/>
        </w:rPr>
        <w:t>например</w:t>
      </w:r>
      <w:proofErr w:type="gramEnd"/>
      <w:r w:rsidRPr="009A18E5">
        <w:rPr>
          <w:rFonts w:ascii="Times New Roman" w:hAnsi="Times New Roman" w:cs="Times New Roman"/>
          <w:i/>
          <w:lang w:eastAsia="hi-IN"/>
        </w:rPr>
        <w:t>:</w:t>
      </w:r>
    </w:p>
    <w:p w:rsidR="00860CA0" w:rsidRPr="009A18E5" w:rsidRDefault="00860CA0" w:rsidP="00AE3F37">
      <w:pPr>
        <w:pStyle w:val="a6"/>
        <w:numPr>
          <w:ilvl w:val="0"/>
          <w:numId w:val="82"/>
        </w:numPr>
        <w:jc w:val="both"/>
        <w:rPr>
          <w:rFonts w:ascii="Times New Roman" w:hAnsi="Times New Roman" w:cs="Times New Roman"/>
          <w:lang w:eastAsia="hi-IN"/>
        </w:rPr>
      </w:pPr>
      <w:r w:rsidRPr="009A18E5">
        <w:rPr>
          <w:rFonts w:ascii="Times New Roman" w:hAnsi="Times New Roman" w:cs="Times New Roman"/>
          <w:lang w:eastAsia="hi-IN"/>
        </w:rPr>
        <w:t>самостоятельная исследовательская деятельность и экспериментирование; свободные сюжетно-ролевые, театрализованные, режиссерские игры; игры – импровизации и музыкальные игры;</w:t>
      </w:r>
    </w:p>
    <w:p w:rsidR="00860CA0" w:rsidRPr="009A18E5" w:rsidRDefault="00860CA0" w:rsidP="00AE3F37">
      <w:pPr>
        <w:pStyle w:val="a6"/>
        <w:numPr>
          <w:ilvl w:val="0"/>
          <w:numId w:val="82"/>
        </w:numPr>
        <w:jc w:val="both"/>
        <w:rPr>
          <w:rFonts w:ascii="Times New Roman" w:hAnsi="Times New Roman" w:cs="Times New Roman"/>
          <w:lang w:eastAsia="hi-IN"/>
        </w:rPr>
      </w:pPr>
      <w:r w:rsidRPr="009A18E5">
        <w:rPr>
          <w:rFonts w:ascii="Times New Roman" w:hAnsi="Times New Roman" w:cs="Times New Roman"/>
          <w:lang w:eastAsia="hi-IN"/>
        </w:rPr>
        <w:t>речевые и словесные игры, игры с буквами, слогами, звуками; логические игры, развивающие игры математического содержания; самостоятельная деятельность в книжном уголке;</w:t>
      </w:r>
    </w:p>
    <w:p w:rsidR="00860CA0" w:rsidRPr="009A18E5" w:rsidRDefault="00860CA0" w:rsidP="00AE3F37">
      <w:pPr>
        <w:pStyle w:val="a6"/>
        <w:numPr>
          <w:ilvl w:val="0"/>
          <w:numId w:val="82"/>
        </w:numPr>
        <w:jc w:val="both"/>
        <w:rPr>
          <w:rFonts w:ascii="Times New Roman" w:hAnsi="Times New Roman" w:cs="Times New Roman"/>
          <w:lang w:eastAsia="hi-IN"/>
        </w:rPr>
      </w:pPr>
      <w:r w:rsidRPr="009A18E5">
        <w:rPr>
          <w:rFonts w:ascii="Times New Roman" w:hAnsi="Times New Roman" w:cs="Times New Roman"/>
          <w:lang w:eastAsia="hi-IN"/>
        </w:rPr>
        <w:t>самостоятельная изобразительная деятельность, конструирование;</w:t>
      </w:r>
    </w:p>
    <w:p w:rsidR="00860CA0" w:rsidRPr="009A18E5" w:rsidRDefault="00860CA0" w:rsidP="00AE3F37">
      <w:pPr>
        <w:pStyle w:val="a6"/>
        <w:numPr>
          <w:ilvl w:val="0"/>
          <w:numId w:val="82"/>
        </w:numPr>
        <w:jc w:val="both"/>
        <w:rPr>
          <w:rFonts w:ascii="Times New Roman" w:hAnsi="Times New Roman" w:cs="Times New Roman"/>
          <w:lang w:eastAsia="hi-IN"/>
        </w:rPr>
      </w:pPr>
      <w:r w:rsidRPr="009A18E5">
        <w:rPr>
          <w:rFonts w:ascii="Times New Roman" w:hAnsi="Times New Roman" w:cs="Times New Roman"/>
          <w:lang w:eastAsia="hi-IN"/>
        </w:rPr>
        <w:t>самостоятельная двигательная деятельность, подвижные игры, выполнение ритмических и танцевальных движений.</w:t>
      </w:r>
    </w:p>
    <w:p w:rsidR="00860CA0" w:rsidRPr="009A18E5" w:rsidRDefault="00860CA0" w:rsidP="009A18E5">
      <w:pPr>
        <w:pStyle w:val="a6"/>
        <w:jc w:val="both"/>
        <w:rPr>
          <w:rFonts w:ascii="Times New Roman" w:hAnsi="Times New Roman" w:cs="Times New Roman"/>
          <w:lang w:eastAsia="hi-IN"/>
        </w:rPr>
      </w:pPr>
      <w:r w:rsidRPr="009A18E5">
        <w:rPr>
          <w:rFonts w:ascii="Times New Roman" w:hAnsi="Times New Roman" w:cs="Times New Roman"/>
          <w:lang w:eastAsia="hi-IN"/>
        </w:rPr>
        <w:t>Для поддержки детской инициативы используются приемы:</w:t>
      </w:r>
    </w:p>
    <w:p w:rsidR="00860CA0" w:rsidRPr="009A18E5" w:rsidRDefault="00860CA0" w:rsidP="00AE3F37">
      <w:pPr>
        <w:pStyle w:val="a6"/>
        <w:numPr>
          <w:ilvl w:val="0"/>
          <w:numId w:val="83"/>
        </w:numPr>
        <w:jc w:val="both"/>
        <w:rPr>
          <w:rFonts w:ascii="Times New Roman" w:hAnsi="Times New Roman" w:cs="Times New Roman"/>
          <w:lang w:eastAsia="hi-IN"/>
        </w:rPr>
      </w:pPr>
      <w:r w:rsidRPr="009A18E5">
        <w:rPr>
          <w:rFonts w:ascii="Times New Roman" w:hAnsi="Times New Roman" w:cs="Times New Roman"/>
          <w:lang w:eastAsia="hi-IN"/>
        </w:rPr>
        <w:t xml:space="preserve">Побуждать детей к самостоятельному решению, подбадривать и поощрять попытки найти решение. </w:t>
      </w:r>
    </w:p>
    <w:p w:rsidR="00860CA0" w:rsidRPr="009A18E5" w:rsidRDefault="00860CA0" w:rsidP="00AE3F37">
      <w:pPr>
        <w:pStyle w:val="a6"/>
        <w:numPr>
          <w:ilvl w:val="0"/>
          <w:numId w:val="83"/>
        </w:numPr>
        <w:jc w:val="both"/>
        <w:rPr>
          <w:rFonts w:ascii="Times New Roman" w:hAnsi="Times New Roman" w:cs="Times New Roman"/>
          <w:lang w:eastAsia="hi-IN"/>
        </w:rPr>
      </w:pPr>
      <w:r w:rsidRPr="009A18E5">
        <w:rPr>
          <w:rFonts w:ascii="Times New Roman" w:hAnsi="Times New Roman" w:cs="Times New Roman"/>
          <w:lang w:eastAsia="hi-IN"/>
        </w:rPr>
        <w:t>В случае необходимости оказания помощи ребенку, лучше дать совет, задать наводящие вопросы, активизировать имеющийся у ребенка прошлый опыт.</w:t>
      </w:r>
    </w:p>
    <w:p w:rsidR="00860CA0" w:rsidRPr="009A18E5" w:rsidRDefault="00860CA0" w:rsidP="00AE3F37">
      <w:pPr>
        <w:pStyle w:val="a6"/>
        <w:numPr>
          <w:ilvl w:val="0"/>
          <w:numId w:val="83"/>
        </w:numPr>
        <w:jc w:val="both"/>
        <w:rPr>
          <w:rFonts w:ascii="Times New Roman" w:hAnsi="Times New Roman" w:cs="Times New Roman"/>
          <w:lang w:eastAsia="hi-IN"/>
        </w:rPr>
      </w:pPr>
      <w:r w:rsidRPr="009A18E5">
        <w:rPr>
          <w:rFonts w:ascii="Times New Roman" w:hAnsi="Times New Roman" w:cs="Times New Roman"/>
          <w:lang w:eastAsia="hi-IN"/>
        </w:rPr>
        <w:t xml:space="preserve">У ребенка всегда должна быть возможность самостоятельного решения поставленных задач. </w:t>
      </w:r>
    </w:p>
    <w:p w:rsidR="00860CA0" w:rsidRPr="009A18E5" w:rsidRDefault="00860CA0" w:rsidP="00AE3F37">
      <w:pPr>
        <w:pStyle w:val="a6"/>
        <w:numPr>
          <w:ilvl w:val="0"/>
          <w:numId w:val="83"/>
        </w:numPr>
        <w:jc w:val="both"/>
        <w:rPr>
          <w:rFonts w:ascii="Times New Roman" w:hAnsi="Times New Roman" w:cs="Times New Roman"/>
          <w:lang w:eastAsia="hi-IN"/>
        </w:rPr>
      </w:pPr>
      <w:r w:rsidRPr="009A18E5">
        <w:rPr>
          <w:rFonts w:ascii="Times New Roman" w:hAnsi="Times New Roman" w:cs="Times New Roman"/>
          <w:lang w:eastAsia="hi-IN"/>
        </w:rPr>
        <w:t>Особое внимание уделяется общению с ребенком в период проявления кризиса семи лет.</w:t>
      </w:r>
    </w:p>
    <w:p w:rsidR="00860CA0" w:rsidRPr="009A18E5" w:rsidRDefault="00860CA0" w:rsidP="00AE3F37">
      <w:pPr>
        <w:pStyle w:val="a6"/>
        <w:numPr>
          <w:ilvl w:val="0"/>
          <w:numId w:val="83"/>
        </w:numPr>
        <w:jc w:val="both"/>
        <w:rPr>
          <w:rFonts w:ascii="Times New Roman" w:hAnsi="Times New Roman" w:cs="Times New Roman"/>
          <w:lang w:eastAsia="hi-IN"/>
        </w:rPr>
      </w:pPr>
      <w:r w:rsidRPr="009A18E5">
        <w:rPr>
          <w:rFonts w:ascii="Times New Roman" w:hAnsi="Times New Roman" w:cs="Times New Roman"/>
          <w:lang w:eastAsia="hi-IN"/>
        </w:rPr>
        <w:t>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w:t>
      </w:r>
    </w:p>
    <w:p w:rsidR="00860CA0" w:rsidRPr="009A18E5" w:rsidRDefault="00860CA0" w:rsidP="00AE3F37">
      <w:pPr>
        <w:pStyle w:val="a6"/>
        <w:numPr>
          <w:ilvl w:val="0"/>
          <w:numId w:val="83"/>
        </w:numPr>
        <w:jc w:val="both"/>
        <w:rPr>
          <w:rFonts w:ascii="Times New Roman" w:hAnsi="Times New Roman" w:cs="Times New Roman"/>
          <w:lang w:eastAsia="hi-IN"/>
        </w:rPr>
      </w:pPr>
      <w:r w:rsidRPr="009A18E5">
        <w:rPr>
          <w:rFonts w:ascii="Times New Roman" w:hAnsi="Times New Roman" w:cs="Times New Roman"/>
          <w:lang w:eastAsia="hi-IN"/>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860CA0" w:rsidRPr="000B7ABC" w:rsidRDefault="00860CA0" w:rsidP="00AE3F37">
      <w:pPr>
        <w:pStyle w:val="a6"/>
        <w:numPr>
          <w:ilvl w:val="0"/>
          <w:numId w:val="83"/>
        </w:numPr>
        <w:jc w:val="both"/>
        <w:rPr>
          <w:rFonts w:ascii="Times New Roman" w:hAnsi="Times New Roman" w:cs="Times New Roman"/>
          <w:lang w:eastAsia="hi-IN"/>
        </w:rPr>
      </w:pPr>
      <w:r w:rsidRPr="009A18E5">
        <w:rPr>
          <w:rFonts w:ascii="Times New Roman" w:hAnsi="Times New Roman" w:cs="Times New Roman"/>
          <w:lang w:eastAsia="hi-IN"/>
        </w:rPr>
        <w:t xml:space="preserve">Создать предметно-пространственной среды для проявления самостоятельности при </w:t>
      </w:r>
      <w:r w:rsidRPr="009A18E5">
        <w:rPr>
          <w:rFonts w:ascii="Times New Roman" w:hAnsi="Times New Roman" w:cs="Times New Roman"/>
          <w:lang w:eastAsia="hi-IN"/>
        </w:rPr>
        <w:lastRenderedPageBreak/>
        <w:t>выборе ребенком деятельности по интересам.</w:t>
      </w:r>
    </w:p>
    <w:p w:rsidR="00860CA0" w:rsidRPr="009A18E5" w:rsidRDefault="00860CA0" w:rsidP="009A18E5">
      <w:pPr>
        <w:pStyle w:val="a6"/>
        <w:jc w:val="both"/>
        <w:rPr>
          <w:rFonts w:ascii="Times New Roman" w:hAnsi="Times New Roman" w:cs="Times New Roman"/>
          <w:lang w:eastAsia="hi-IN"/>
        </w:rPr>
      </w:pPr>
      <w:r w:rsidRPr="009A18E5">
        <w:rPr>
          <w:rFonts w:ascii="Times New Roman" w:hAnsi="Times New Roman" w:cs="Times New Roman"/>
          <w:lang w:eastAsia="hi-IN"/>
        </w:rPr>
        <w:t>Способы и направления поддержки детской инициативы:</w:t>
      </w:r>
    </w:p>
    <w:p w:rsidR="00860CA0" w:rsidRPr="009A18E5" w:rsidRDefault="00860CA0" w:rsidP="00AE3F37">
      <w:pPr>
        <w:pStyle w:val="a6"/>
        <w:numPr>
          <w:ilvl w:val="0"/>
          <w:numId w:val="84"/>
        </w:numPr>
        <w:jc w:val="both"/>
        <w:rPr>
          <w:rFonts w:ascii="Times New Roman" w:hAnsi="Times New Roman" w:cs="Times New Roman"/>
          <w:lang w:eastAsia="hi-IN"/>
        </w:rPr>
      </w:pPr>
      <w:r w:rsidRPr="009A18E5">
        <w:rPr>
          <w:rFonts w:ascii="Times New Roman" w:hAnsi="Times New Roman" w:cs="Times New Roman"/>
          <w:lang w:eastAsia="hi-IN"/>
        </w:rPr>
        <w:t xml:space="preserve">Появление предметов, побуждающие дошкольников проявлению интеллектуальной активности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w:t>
      </w:r>
    </w:p>
    <w:p w:rsidR="00860CA0" w:rsidRPr="009A18E5" w:rsidRDefault="00860CA0" w:rsidP="00AE3F37">
      <w:pPr>
        <w:pStyle w:val="a6"/>
        <w:numPr>
          <w:ilvl w:val="0"/>
          <w:numId w:val="84"/>
        </w:numPr>
        <w:jc w:val="both"/>
        <w:rPr>
          <w:rFonts w:ascii="Times New Roman" w:hAnsi="Times New Roman" w:cs="Times New Roman"/>
          <w:lang w:eastAsia="hi-IN"/>
        </w:rPr>
      </w:pPr>
      <w:r w:rsidRPr="009A18E5">
        <w:rPr>
          <w:rFonts w:ascii="Times New Roman" w:hAnsi="Times New Roman" w:cs="Times New Roman"/>
          <w:lang w:eastAsia="hi-IN"/>
        </w:rPr>
        <w:t>Выбор ребенком сотоварищей.</w:t>
      </w:r>
    </w:p>
    <w:p w:rsidR="00860CA0" w:rsidRPr="009A18E5" w:rsidRDefault="00860CA0" w:rsidP="00AE3F37">
      <w:pPr>
        <w:pStyle w:val="a6"/>
        <w:numPr>
          <w:ilvl w:val="0"/>
          <w:numId w:val="84"/>
        </w:numPr>
        <w:jc w:val="both"/>
        <w:rPr>
          <w:rFonts w:ascii="Times New Roman" w:hAnsi="Times New Roman" w:cs="Times New Roman"/>
          <w:lang w:eastAsia="hi-IN"/>
        </w:rPr>
      </w:pPr>
      <w:r w:rsidRPr="009A18E5">
        <w:rPr>
          <w:rFonts w:ascii="Times New Roman" w:hAnsi="Times New Roman" w:cs="Times New Roman"/>
          <w:lang w:eastAsia="hi-IN"/>
        </w:rPr>
        <w:t xml:space="preserve">Уделять внимание развитию детского интереса к окружающему миру, поощрять желание ребенка получать новые знания и умения, осуществлять </w:t>
      </w:r>
      <w:proofErr w:type="spellStart"/>
      <w:r w:rsidRPr="009A18E5">
        <w:rPr>
          <w:rFonts w:ascii="Times New Roman" w:hAnsi="Times New Roman" w:cs="Times New Roman"/>
          <w:lang w:eastAsia="hi-IN"/>
        </w:rPr>
        <w:t>деятельностные</w:t>
      </w:r>
      <w:proofErr w:type="spellEnd"/>
      <w:r w:rsidRPr="009A18E5">
        <w:rPr>
          <w:rFonts w:ascii="Times New Roman" w:hAnsi="Times New Roman" w:cs="Times New Roman"/>
          <w:lang w:eastAsia="hi-IN"/>
        </w:rPr>
        <w:t xml:space="preserve"> пробы в соответствии со своими интересами, задавать познавательные вопросы.</w:t>
      </w:r>
    </w:p>
    <w:p w:rsidR="00860CA0" w:rsidRPr="009A18E5" w:rsidRDefault="00860CA0" w:rsidP="00AE3F37">
      <w:pPr>
        <w:pStyle w:val="a6"/>
        <w:numPr>
          <w:ilvl w:val="0"/>
          <w:numId w:val="84"/>
        </w:numPr>
        <w:jc w:val="both"/>
        <w:rPr>
          <w:rFonts w:ascii="Times New Roman" w:hAnsi="Times New Roman" w:cs="Times New Roman"/>
          <w:lang w:eastAsia="hi-IN"/>
        </w:rPr>
      </w:pPr>
      <w:r w:rsidRPr="009A18E5">
        <w:rPr>
          <w:rFonts w:ascii="Times New Roman" w:hAnsi="Times New Roman" w:cs="Times New Roman"/>
          <w:lang w:eastAsia="hi-IN"/>
        </w:rPr>
        <w:t>Стимулировать любознательности детей, побуждение их задавать вопросы взрослым, и поощрение стремления детей находить ответы самостоятельно.</w:t>
      </w:r>
      <w:r w:rsidRPr="009A18E5">
        <w:rPr>
          <w:rFonts w:ascii="Times New Roman" w:hAnsi="Times New Roman" w:cs="Times New Roman"/>
        </w:rPr>
        <w:t xml:space="preserve"> </w:t>
      </w:r>
    </w:p>
    <w:p w:rsidR="00860CA0" w:rsidRPr="009A18E5" w:rsidRDefault="00860CA0" w:rsidP="00AE3F37">
      <w:pPr>
        <w:pStyle w:val="a6"/>
        <w:numPr>
          <w:ilvl w:val="0"/>
          <w:numId w:val="84"/>
        </w:numPr>
        <w:jc w:val="both"/>
        <w:rPr>
          <w:rFonts w:ascii="Times New Roman" w:hAnsi="Times New Roman" w:cs="Times New Roman"/>
          <w:lang w:eastAsia="hi-IN"/>
        </w:rPr>
      </w:pPr>
      <w:r w:rsidRPr="009A18E5">
        <w:rPr>
          <w:rFonts w:ascii="Times New Roman" w:hAnsi="Times New Roman" w:cs="Times New Roman"/>
          <w:lang w:eastAsia="hi-IN"/>
        </w:rPr>
        <w:t>Осваивать с     детьми универсальные умения: поставить цель (или принять ее от воспитателя), обдумать путь к ее достижению, осуществить свой замысел, оценить полученный результат с позиции цели.</w:t>
      </w:r>
    </w:p>
    <w:p w:rsidR="00860CA0" w:rsidRPr="009A18E5" w:rsidRDefault="00860CA0" w:rsidP="00AE3F37">
      <w:pPr>
        <w:pStyle w:val="a6"/>
        <w:numPr>
          <w:ilvl w:val="0"/>
          <w:numId w:val="84"/>
        </w:numPr>
        <w:jc w:val="both"/>
        <w:rPr>
          <w:rFonts w:ascii="Times New Roman" w:hAnsi="Times New Roman" w:cs="Times New Roman"/>
          <w:lang w:eastAsia="hi-IN"/>
        </w:rPr>
      </w:pPr>
      <w:r w:rsidRPr="009A18E5">
        <w:rPr>
          <w:rFonts w:ascii="Times New Roman" w:hAnsi="Times New Roman" w:cs="Times New Roman"/>
          <w:lang w:eastAsia="hi-IN"/>
        </w:rPr>
        <w:t>Создать условия, чтобы ребенок мог сам подумать и догадаться и получил от этого удовольствие.</w:t>
      </w:r>
    </w:p>
    <w:p w:rsidR="00860CA0" w:rsidRPr="009A18E5" w:rsidRDefault="00860CA0" w:rsidP="00AE3F37">
      <w:pPr>
        <w:pStyle w:val="a6"/>
        <w:numPr>
          <w:ilvl w:val="0"/>
          <w:numId w:val="84"/>
        </w:numPr>
        <w:jc w:val="both"/>
        <w:rPr>
          <w:rFonts w:ascii="Times New Roman" w:hAnsi="Times New Roman" w:cs="Times New Roman"/>
          <w:lang w:eastAsia="hi-IN"/>
        </w:rPr>
      </w:pPr>
      <w:r w:rsidRPr="009A18E5">
        <w:rPr>
          <w:rFonts w:ascii="Times New Roman" w:hAnsi="Times New Roman" w:cs="Times New Roman"/>
          <w:lang w:eastAsia="hi-IN"/>
        </w:rPr>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860CA0" w:rsidRPr="009A18E5" w:rsidRDefault="00860CA0" w:rsidP="00AE3F37">
      <w:pPr>
        <w:pStyle w:val="a6"/>
        <w:numPr>
          <w:ilvl w:val="0"/>
          <w:numId w:val="84"/>
        </w:numPr>
        <w:jc w:val="both"/>
        <w:rPr>
          <w:rFonts w:ascii="Times New Roman" w:hAnsi="Times New Roman" w:cs="Times New Roman"/>
          <w:lang w:eastAsia="hi-IN"/>
        </w:rPr>
      </w:pPr>
      <w:r w:rsidRPr="009A18E5">
        <w:rPr>
          <w:rFonts w:ascii="Times New Roman" w:hAnsi="Times New Roman" w:cs="Times New Roman"/>
          <w:lang w:eastAsia="hi-IN"/>
        </w:rPr>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860CA0" w:rsidRPr="009A18E5" w:rsidRDefault="00860CA0" w:rsidP="00AE3F37">
      <w:pPr>
        <w:pStyle w:val="a6"/>
        <w:numPr>
          <w:ilvl w:val="0"/>
          <w:numId w:val="84"/>
        </w:numPr>
        <w:jc w:val="both"/>
        <w:rPr>
          <w:rFonts w:ascii="Times New Roman" w:hAnsi="Times New Roman" w:cs="Times New Roman"/>
          <w:lang w:eastAsia="hi-IN"/>
        </w:rPr>
      </w:pPr>
      <w:r w:rsidRPr="009A18E5">
        <w:rPr>
          <w:rFonts w:ascii="Times New Roman" w:hAnsi="Times New Roman" w:cs="Times New Roman"/>
          <w:lang w:eastAsia="hi-IN"/>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860CA0" w:rsidRPr="009A18E5" w:rsidRDefault="00860CA0" w:rsidP="00AE3F37">
      <w:pPr>
        <w:pStyle w:val="a6"/>
        <w:numPr>
          <w:ilvl w:val="0"/>
          <w:numId w:val="84"/>
        </w:numPr>
        <w:jc w:val="both"/>
        <w:rPr>
          <w:rFonts w:ascii="Times New Roman" w:hAnsi="Times New Roman" w:cs="Times New Roman"/>
          <w:lang w:eastAsia="hi-IN"/>
        </w:rPr>
      </w:pPr>
      <w:r w:rsidRPr="009A18E5">
        <w:rPr>
          <w:rFonts w:ascii="Times New Roman" w:hAnsi="Times New Roman" w:cs="Times New Roman"/>
          <w:lang w:eastAsia="hi-IN"/>
        </w:rPr>
        <w:t>Поощрять и поддерживать желание детей получить результат деятельности, обращать внимание на важность стремление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860CA0" w:rsidRPr="009A18E5" w:rsidRDefault="00860CA0" w:rsidP="00AE3F37">
      <w:pPr>
        <w:pStyle w:val="a6"/>
        <w:numPr>
          <w:ilvl w:val="0"/>
          <w:numId w:val="84"/>
        </w:numPr>
        <w:jc w:val="both"/>
        <w:rPr>
          <w:rFonts w:ascii="Times New Roman" w:hAnsi="Times New Roman" w:cs="Times New Roman"/>
          <w:lang w:eastAsia="hi-IN"/>
        </w:rPr>
      </w:pPr>
      <w:r w:rsidRPr="009A18E5">
        <w:rPr>
          <w:rFonts w:ascii="Times New Roman" w:hAnsi="Times New Roman" w:cs="Times New Roman"/>
          <w:lang w:eastAsia="hi-IN"/>
        </w:rPr>
        <w:t>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860CA0" w:rsidRPr="009A18E5" w:rsidRDefault="00860CA0" w:rsidP="00AE3F37">
      <w:pPr>
        <w:pStyle w:val="a6"/>
        <w:numPr>
          <w:ilvl w:val="0"/>
          <w:numId w:val="84"/>
        </w:numPr>
        <w:jc w:val="both"/>
        <w:rPr>
          <w:rFonts w:ascii="Times New Roman" w:hAnsi="Times New Roman" w:cs="Times New Roman"/>
          <w:lang w:eastAsia="hi-IN"/>
        </w:rPr>
      </w:pPr>
      <w:r w:rsidRPr="009A18E5">
        <w:rPr>
          <w:rFonts w:ascii="Times New Roman" w:hAnsi="Times New Roman" w:cs="Times New Roman"/>
          <w:lang w:eastAsia="hi-IN"/>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860CA0" w:rsidRPr="009A18E5" w:rsidRDefault="00860CA0" w:rsidP="00AE3F37">
      <w:pPr>
        <w:pStyle w:val="a6"/>
        <w:numPr>
          <w:ilvl w:val="0"/>
          <w:numId w:val="84"/>
        </w:numPr>
        <w:jc w:val="both"/>
        <w:rPr>
          <w:rFonts w:ascii="Times New Roman" w:hAnsi="Times New Roman" w:cs="Times New Roman"/>
          <w:lang w:eastAsia="hi-IN"/>
        </w:rPr>
      </w:pPr>
      <w:r w:rsidRPr="009A18E5">
        <w:rPr>
          <w:rFonts w:ascii="Times New Roman" w:hAnsi="Times New Roman" w:cs="Times New Roman"/>
          <w:lang w:eastAsia="hi-IN"/>
        </w:rPr>
        <w:t>Развивать интерес к творчеству, необходимо создавать творческие ситуации в игровой, театральной, художественно-изобразительной деятельности, в ручном труде, словесное творчество.</w:t>
      </w:r>
    </w:p>
    <w:p w:rsidR="008C00D0" w:rsidRPr="008D1554" w:rsidRDefault="00860CA0" w:rsidP="008D1554">
      <w:pPr>
        <w:pStyle w:val="a6"/>
        <w:jc w:val="both"/>
        <w:rPr>
          <w:rFonts w:ascii="Times New Roman" w:hAnsi="Times New Roman" w:cs="Times New Roman"/>
          <w:lang w:eastAsia="hi-IN"/>
        </w:rPr>
      </w:pPr>
      <w:r w:rsidRPr="009A18E5">
        <w:rPr>
          <w:rFonts w:ascii="Times New Roman" w:hAnsi="Times New Roman" w:cs="Times New Roman"/>
          <w:lang w:eastAsia="hi-IN"/>
        </w:rPr>
        <w:t>Для развития детской инициативы и творчества проводятся отдельные дни необычно – как «День космических путешествий», «День юных исследователей»,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В общей игровой, интересной, совместной деятельности решаются многие</w:t>
      </w:r>
      <w:r w:rsidR="008D1554">
        <w:rPr>
          <w:rFonts w:ascii="Times New Roman" w:hAnsi="Times New Roman" w:cs="Times New Roman"/>
          <w:lang w:eastAsia="hi-IN"/>
        </w:rPr>
        <w:t xml:space="preserve"> важные образовательные задачи.</w:t>
      </w:r>
    </w:p>
    <w:p w:rsidR="008C00D0" w:rsidRDefault="008C00D0" w:rsidP="00FC6004">
      <w:pPr>
        <w:pStyle w:val="a6"/>
        <w:jc w:val="center"/>
        <w:rPr>
          <w:rFonts w:ascii="Times New Roman" w:eastAsia="SimSun" w:hAnsi="Times New Roman" w:cs="Times New Roman"/>
          <w:b/>
          <w:iCs/>
          <w:kern w:val="28"/>
          <w:szCs w:val="28"/>
          <w:lang w:eastAsia="hi-IN" w:bidi="hi-IN"/>
        </w:rPr>
      </w:pPr>
    </w:p>
    <w:p w:rsidR="00FC6004" w:rsidRDefault="008D1554" w:rsidP="00FC6004">
      <w:pPr>
        <w:pStyle w:val="a6"/>
        <w:jc w:val="center"/>
        <w:rPr>
          <w:rFonts w:ascii="Times New Roman" w:eastAsia="SimSun" w:hAnsi="Times New Roman" w:cs="Times New Roman"/>
          <w:b/>
          <w:iCs/>
          <w:kern w:val="28"/>
          <w:szCs w:val="28"/>
          <w:lang w:eastAsia="hi-IN" w:bidi="hi-IN"/>
        </w:rPr>
      </w:pPr>
      <w:r>
        <w:rPr>
          <w:rFonts w:ascii="Times New Roman" w:eastAsia="SimSun" w:hAnsi="Times New Roman" w:cs="Times New Roman"/>
          <w:b/>
          <w:iCs/>
          <w:kern w:val="28"/>
          <w:szCs w:val="28"/>
          <w:lang w:eastAsia="hi-IN" w:bidi="hi-IN"/>
        </w:rPr>
        <w:t xml:space="preserve">2.5. </w:t>
      </w:r>
      <w:r w:rsidR="00490F67" w:rsidRPr="00FC6004">
        <w:rPr>
          <w:rFonts w:ascii="Times New Roman" w:eastAsia="SimSun" w:hAnsi="Times New Roman" w:cs="Times New Roman"/>
          <w:b/>
          <w:iCs/>
          <w:kern w:val="28"/>
          <w:szCs w:val="28"/>
          <w:lang w:eastAsia="hi-IN" w:bidi="hi-IN"/>
        </w:rPr>
        <w:t xml:space="preserve">Особенности взаимодействия педагогического коллектива </w:t>
      </w:r>
    </w:p>
    <w:p w:rsidR="00860CA0" w:rsidRPr="00FC6004" w:rsidRDefault="00490F67" w:rsidP="00FC6004">
      <w:pPr>
        <w:pStyle w:val="a6"/>
        <w:jc w:val="center"/>
        <w:rPr>
          <w:rFonts w:ascii="Times New Roman" w:eastAsia="SimSun" w:hAnsi="Times New Roman" w:cs="Times New Roman"/>
          <w:b/>
          <w:iCs/>
          <w:kern w:val="28"/>
          <w:sz w:val="22"/>
          <w:szCs w:val="28"/>
          <w:lang w:eastAsia="hi-IN" w:bidi="hi-IN"/>
        </w:rPr>
      </w:pPr>
      <w:r w:rsidRPr="00FC6004">
        <w:rPr>
          <w:rFonts w:ascii="Times New Roman" w:eastAsia="SimSun" w:hAnsi="Times New Roman" w:cs="Times New Roman"/>
          <w:b/>
          <w:iCs/>
          <w:kern w:val="28"/>
          <w:szCs w:val="28"/>
          <w:lang w:eastAsia="hi-IN" w:bidi="hi-IN"/>
        </w:rPr>
        <w:t>с семьями воспитанников (ФОП ДО п.26)</w:t>
      </w:r>
    </w:p>
    <w:p w:rsidR="00860CA0" w:rsidRPr="007E01A4" w:rsidRDefault="00860CA0" w:rsidP="00FC6004">
      <w:pPr>
        <w:pStyle w:val="a6"/>
        <w:jc w:val="both"/>
        <w:rPr>
          <w:rFonts w:ascii="Times New Roman" w:eastAsia="SimSun" w:hAnsi="Times New Roman" w:cs="Times New Roman"/>
          <w:iCs/>
          <w:kern w:val="28"/>
          <w:szCs w:val="28"/>
          <w:lang w:eastAsia="hi-IN" w:bidi="hi-IN"/>
        </w:rPr>
      </w:pPr>
      <w:r w:rsidRPr="007E01A4">
        <w:rPr>
          <w:rFonts w:ascii="Times New Roman" w:eastAsia="SimSun" w:hAnsi="Times New Roman" w:cs="Times New Roman"/>
          <w:iCs/>
          <w:kern w:val="28"/>
          <w:szCs w:val="28"/>
          <w:lang w:eastAsia="hi-IN" w:bidi="hi-IN"/>
        </w:rPr>
        <w:t>Главными целями взаимодействия педагогического коллектива ДОО с семьями обучающихся дошкольного возраста являются:</w:t>
      </w:r>
    </w:p>
    <w:p w:rsidR="00860CA0" w:rsidRPr="00FC6004" w:rsidRDefault="00860CA0" w:rsidP="00AE3F37">
      <w:pPr>
        <w:pStyle w:val="a6"/>
        <w:numPr>
          <w:ilvl w:val="0"/>
          <w:numId w:val="85"/>
        </w:numPr>
        <w:jc w:val="both"/>
        <w:rPr>
          <w:rFonts w:ascii="Times New Roman" w:eastAsia="SimSun" w:hAnsi="Times New Roman" w:cs="Times New Roman"/>
          <w:iCs/>
          <w:kern w:val="28"/>
          <w:szCs w:val="28"/>
          <w:lang w:eastAsia="hi-IN" w:bidi="hi-IN"/>
        </w:rPr>
      </w:pPr>
      <w:r w:rsidRPr="00FC6004">
        <w:rPr>
          <w:rFonts w:ascii="Times New Roman" w:eastAsia="SimSun" w:hAnsi="Times New Roman" w:cs="Times New Roman"/>
          <w:iCs/>
          <w:kern w:val="28"/>
          <w:szCs w:val="28"/>
          <w:lang w:eastAsia="hi-IN" w:bidi="hi-IN"/>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возраста;</w:t>
      </w:r>
    </w:p>
    <w:p w:rsidR="00860CA0" w:rsidRPr="00FC6004" w:rsidRDefault="00860CA0" w:rsidP="00AE3F37">
      <w:pPr>
        <w:pStyle w:val="a6"/>
        <w:numPr>
          <w:ilvl w:val="0"/>
          <w:numId w:val="85"/>
        </w:numPr>
        <w:jc w:val="both"/>
        <w:rPr>
          <w:rFonts w:ascii="Times New Roman" w:eastAsia="SimSun" w:hAnsi="Times New Roman" w:cs="Times New Roman"/>
          <w:iCs/>
          <w:kern w:val="28"/>
          <w:szCs w:val="28"/>
          <w:lang w:eastAsia="hi-IN" w:bidi="hi-IN"/>
        </w:rPr>
      </w:pPr>
      <w:r w:rsidRPr="00FC6004">
        <w:rPr>
          <w:rFonts w:ascii="Times New Roman" w:eastAsia="SimSun" w:hAnsi="Times New Roman" w:cs="Times New Roman"/>
          <w:iCs/>
          <w:kern w:val="28"/>
          <w:szCs w:val="28"/>
          <w:lang w:eastAsia="hi-IN" w:bidi="hi-IN"/>
        </w:rPr>
        <w:t>Обеспечение единства подходов к воспитанию и обучению детей в условиях ДОО и семьи; повышение воспитательного потенциала семьи.</w:t>
      </w:r>
    </w:p>
    <w:p w:rsidR="00860CA0" w:rsidRPr="00FC6004" w:rsidRDefault="00860CA0" w:rsidP="00AE3F37">
      <w:pPr>
        <w:pStyle w:val="a6"/>
        <w:numPr>
          <w:ilvl w:val="0"/>
          <w:numId w:val="85"/>
        </w:numPr>
        <w:jc w:val="both"/>
        <w:rPr>
          <w:rFonts w:ascii="Times New Roman" w:eastAsia="SimSun" w:hAnsi="Times New Roman" w:cs="Times New Roman"/>
          <w:iCs/>
          <w:kern w:val="28"/>
          <w:szCs w:val="28"/>
          <w:lang w:eastAsia="hi-IN" w:bidi="hi-IN"/>
        </w:rPr>
      </w:pPr>
      <w:r w:rsidRPr="00FC6004">
        <w:rPr>
          <w:rFonts w:ascii="Times New Roman" w:eastAsia="SimSun" w:hAnsi="Times New Roman" w:cs="Times New Roman"/>
          <w:iCs/>
          <w:kern w:val="28"/>
          <w:szCs w:val="28"/>
          <w:lang w:eastAsia="hi-IN" w:bidi="hi-IN"/>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860CA0" w:rsidRPr="00FC6004" w:rsidRDefault="00860CA0" w:rsidP="007E01A4">
      <w:pPr>
        <w:pStyle w:val="a6"/>
        <w:jc w:val="both"/>
        <w:rPr>
          <w:rFonts w:ascii="Times New Roman" w:eastAsia="SimSun" w:hAnsi="Times New Roman" w:cs="Times New Roman"/>
          <w:b/>
          <w:iCs/>
          <w:kern w:val="28"/>
          <w:szCs w:val="28"/>
          <w:lang w:eastAsia="hi-IN" w:bidi="hi-IN"/>
        </w:rPr>
      </w:pPr>
      <w:r w:rsidRPr="007E01A4">
        <w:rPr>
          <w:rFonts w:ascii="Times New Roman" w:eastAsia="SimSun" w:hAnsi="Times New Roman" w:cs="Times New Roman"/>
          <w:iCs/>
          <w:kern w:val="28"/>
          <w:szCs w:val="28"/>
          <w:lang w:eastAsia="hi-IN" w:bidi="hi-IN"/>
        </w:rPr>
        <w:t xml:space="preserve">Достижение этих целей должно осуществляться через решение </w:t>
      </w:r>
      <w:r w:rsidRPr="00FC6004">
        <w:rPr>
          <w:rFonts w:ascii="Times New Roman" w:eastAsia="SimSun" w:hAnsi="Times New Roman" w:cs="Times New Roman"/>
          <w:b/>
          <w:iCs/>
          <w:kern w:val="28"/>
          <w:szCs w:val="28"/>
          <w:lang w:eastAsia="hi-IN" w:bidi="hi-IN"/>
        </w:rPr>
        <w:t>основных задач:</w:t>
      </w:r>
    </w:p>
    <w:p w:rsidR="00860CA0" w:rsidRPr="00FC6004" w:rsidRDefault="00860CA0" w:rsidP="00AE3F37">
      <w:pPr>
        <w:pStyle w:val="a6"/>
        <w:numPr>
          <w:ilvl w:val="0"/>
          <w:numId w:val="85"/>
        </w:numPr>
        <w:jc w:val="both"/>
        <w:rPr>
          <w:rFonts w:ascii="Times New Roman" w:eastAsia="SimSun" w:hAnsi="Times New Roman" w:cs="Times New Roman"/>
          <w:iCs/>
          <w:kern w:val="28"/>
          <w:szCs w:val="28"/>
          <w:lang w:eastAsia="hi-IN" w:bidi="hi-IN"/>
        </w:rPr>
      </w:pPr>
      <w:r w:rsidRPr="00FC6004">
        <w:rPr>
          <w:rFonts w:ascii="Times New Roman" w:eastAsia="SimSun" w:hAnsi="Times New Roman" w:cs="Times New Roman"/>
          <w:iCs/>
          <w:kern w:val="28"/>
          <w:szCs w:val="28"/>
          <w:lang w:eastAsia="hi-IN" w:bidi="hi-IN"/>
        </w:rPr>
        <w:t>Информирование родителей (законных представителей) и общественность относительно   целей   ДО, общих   для всего образовательного пространства РФ, о мерах господдержки семьям, имеющим детей дошкольного возраста, а также об образовательной программе, реализуемой в ДОО;</w:t>
      </w:r>
    </w:p>
    <w:p w:rsidR="00860CA0" w:rsidRPr="00FC6004" w:rsidRDefault="00860CA0" w:rsidP="00AE3F37">
      <w:pPr>
        <w:pStyle w:val="a6"/>
        <w:numPr>
          <w:ilvl w:val="0"/>
          <w:numId w:val="85"/>
        </w:numPr>
        <w:jc w:val="both"/>
        <w:rPr>
          <w:rFonts w:ascii="Times New Roman" w:eastAsia="SimSun" w:hAnsi="Times New Roman" w:cs="Times New Roman"/>
          <w:iCs/>
          <w:kern w:val="28"/>
          <w:szCs w:val="28"/>
          <w:lang w:eastAsia="hi-IN" w:bidi="hi-IN"/>
        </w:rPr>
      </w:pPr>
      <w:r w:rsidRPr="00FC6004">
        <w:rPr>
          <w:rFonts w:ascii="Times New Roman" w:eastAsia="SimSun" w:hAnsi="Times New Roman" w:cs="Times New Roman"/>
          <w:iCs/>
          <w:kern w:val="28"/>
          <w:szCs w:val="28"/>
          <w:lang w:eastAsia="hi-IN" w:bidi="hi-IN"/>
        </w:rPr>
        <w:t>Просвещение родителей, повышение их правовой, психолого-педагогической компетентности в вопросах охраны и укрепления здоровья, развития и образования детей;</w:t>
      </w:r>
    </w:p>
    <w:p w:rsidR="00860CA0" w:rsidRPr="00FC6004" w:rsidRDefault="00860CA0" w:rsidP="00AE3F37">
      <w:pPr>
        <w:pStyle w:val="a6"/>
        <w:numPr>
          <w:ilvl w:val="0"/>
          <w:numId w:val="85"/>
        </w:numPr>
        <w:jc w:val="both"/>
        <w:rPr>
          <w:rFonts w:ascii="Times New Roman" w:eastAsia="SimSun" w:hAnsi="Times New Roman" w:cs="Times New Roman"/>
          <w:iCs/>
          <w:kern w:val="28"/>
          <w:szCs w:val="28"/>
          <w:lang w:eastAsia="hi-IN" w:bidi="hi-IN"/>
        </w:rPr>
      </w:pPr>
      <w:r w:rsidRPr="00FC6004">
        <w:rPr>
          <w:rFonts w:ascii="Times New Roman" w:eastAsia="SimSun" w:hAnsi="Times New Roman" w:cs="Times New Roman"/>
          <w:iCs/>
          <w:kern w:val="28"/>
          <w:szCs w:val="28"/>
          <w:lang w:eastAsia="hi-IN" w:bidi="hi-IN"/>
        </w:rPr>
        <w:t xml:space="preserve">Способствование развитию ответственного и осознанного </w:t>
      </w:r>
      <w:proofErr w:type="spellStart"/>
      <w:r w:rsidRPr="00FC6004">
        <w:rPr>
          <w:rFonts w:ascii="Times New Roman" w:eastAsia="SimSun" w:hAnsi="Times New Roman" w:cs="Times New Roman"/>
          <w:iCs/>
          <w:kern w:val="28"/>
          <w:szCs w:val="28"/>
          <w:lang w:eastAsia="hi-IN" w:bidi="hi-IN"/>
        </w:rPr>
        <w:t>родительства</w:t>
      </w:r>
      <w:proofErr w:type="spellEnd"/>
      <w:r w:rsidRPr="00FC6004">
        <w:rPr>
          <w:rFonts w:ascii="Times New Roman" w:eastAsia="SimSun" w:hAnsi="Times New Roman" w:cs="Times New Roman"/>
          <w:iCs/>
          <w:kern w:val="28"/>
          <w:szCs w:val="28"/>
          <w:lang w:eastAsia="hi-IN" w:bidi="hi-IN"/>
        </w:rPr>
        <w:t xml:space="preserve"> как базовой основы благополучия семьи;</w:t>
      </w:r>
    </w:p>
    <w:p w:rsidR="00860CA0" w:rsidRPr="00FC6004" w:rsidRDefault="00860CA0" w:rsidP="00AE3F37">
      <w:pPr>
        <w:pStyle w:val="a6"/>
        <w:numPr>
          <w:ilvl w:val="0"/>
          <w:numId w:val="85"/>
        </w:numPr>
        <w:jc w:val="both"/>
        <w:rPr>
          <w:rFonts w:ascii="Times New Roman" w:eastAsia="SimSun" w:hAnsi="Times New Roman" w:cs="Times New Roman"/>
          <w:iCs/>
          <w:kern w:val="28"/>
          <w:szCs w:val="28"/>
          <w:lang w:eastAsia="hi-IN" w:bidi="hi-IN"/>
        </w:rPr>
      </w:pPr>
      <w:r w:rsidRPr="00FC6004">
        <w:rPr>
          <w:rFonts w:ascii="Times New Roman" w:eastAsia="SimSun" w:hAnsi="Times New Roman" w:cs="Times New Roman"/>
          <w:iCs/>
          <w:kern w:val="28"/>
          <w:szCs w:val="28"/>
          <w:lang w:eastAsia="hi-IN" w:bidi="hi-IN"/>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860CA0" w:rsidRPr="00FC6004" w:rsidRDefault="00860CA0" w:rsidP="00AE3F37">
      <w:pPr>
        <w:pStyle w:val="a6"/>
        <w:numPr>
          <w:ilvl w:val="0"/>
          <w:numId w:val="85"/>
        </w:numPr>
        <w:jc w:val="both"/>
        <w:rPr>
          <w:rFonts w:ascii="Times New Roman" w:eastAsia="SimSun" w:hAnsi="Times New Roman" w:cs="Times New Roman"/>
          <w:iCs/>
          <w:kern w:val="28"/>
          <w:szCs w:val="28"/>
          <w:lang w:eastAsia="hi-IN" w:bidi="hi-IN"/>
        </w:rPr>
      </w:pPr>
      <w:r w:rsidRPr="00FC6004">
        <w:rPr>
          <w:rFonts w:ascii="Times New Roman" w:eastAsia="SimSun" w:hAnsi="Times New Roman" w:cs="Times New Roman"/>
          <w:iCs/>
          <w:kern w:val="28"/>
          <w:szCs w:val="28"/>
          <w:lang w:eastAsia="hi-IN" w:bidi="hi-IN"/>
        </w:rPr>
        <w:t>Вовлечение родителей (законных представителей) в образовательный процесс. Построение взаимодействия с родителями (законными представителями)</w:t>
      </w:r>
    </w:p>
    <w:p w:rsidR="00860CA0" w:rsidRPr="00FC6004" w:rsidRDefault="00860CA0" w:rsidP="00AE3F37">
      <w:pPr>
        <w:pStyle w:val="a6"/>
        <w:numPr>
          <w:ilvl w:val="0"/>
          <w:numId w:val="85"/>
        </w:numPr>
        <w:jc w:val="both"/>
        <w:rPr>
          <w:rFonts w:ascii="Times New Roman" w:eastAsia="SimSun" w:hAnsi="Times New Roman" w:cs="Times New Roman"/>
          <w:iCs/>
          <w:kern w:val="28"/>
          <w:szCs w:val="28"/>
          <w:lang w:eastAsia="hi-IN" w:bidi="hi-IN"/>
        </w:rPr>
      </w:pPr>
      <w:r w:rsidRPr="00FC6004">
        <w:rPr>
          <w:rFonts w:ascii="Times New Roman" w:eastAsia="SimSun" w:hAnsi="Times New Roman" w:cs="Times New Roman"/>
          <w:iCs/>
          <w:kern w:val="28"/>
          <w:szCs w:val="28"/>
          <w:lang w:eastAsia="hi-IN" w:bidi="hi-IN"/>
        </w:rPr>
        <w:t>Должно придерживаться следующих принципов:</w:t>
      </w:r>
    </w:p>
    <w:p w:rsidR="00860CA0" w:rsidRPr="00FC6004" w:rsidRDefault="00860CA0" w:rsidP="00AE3F37">
      <w:pPr>
        <w:pStyle w:val="a6"/>
        <w:numPr>
          <w:ilvl w:val="0"/>
          <w:numId w:val="85"/>
        </w:numPr>
        <w:jc w:val="both"/>
        <w:rPr>
          <w:rFonts w:ascii="Times New Roman" w:eastAsia="SimSun" w:hAnsi="Times New Roman" w:cs="Times New Roman"/>
          <w:iCs/>
          <w:kern w:val="28"/>
          <w:szCs w:val="28"/>
          <w:lang w:eastAsia="hi-IN" w:bidi="hi-IN"/>
        </w:rPr>
      </w:pPr>
      <w:r w:rsidRPr="00FC6004">
        <w:rPr>
          <w:rFonts w:ascii="Times New Roman" w:eastAsia="SimSun" w:hAnsi="Times New Roman" w:cs="Times New Roman"/>
          <w:iCs/>
          <w:kern w:val="28"/>
          <w:szCs w:val="28"/>
          <w:lang w:eastAsia="hi-IN" w:bidi="hi-IN"/>
        </w:rPr>
        <w:t>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860CA0" w:rsidRPr="00FC6004" w:rsidRDefault="00860CA0" w:rsidP="00AE3F37">
      <w:pPr>
        <w:pStyle w:val="a6"/>
        <w:numPr>
          <w:ilvl w:val="0"/>
          <w:numId w:val="85"/>
        </w:numPr>
        <w:jc w:val="both"/>
        <w:rPr>
          <w:rFonts w:ascii="Times New Roman" w:eastAsia="SimSun" w:hAnsi="Times New Roman" w:cs="Times New Roman"/>
          <w:iCs/>
          <w:kern w:val="28"/>
          <w:szCs w:val="28"/>
          <w:lang w:eastAsia="hi-IN" w:bidi="hi-IN"/>
        </w:rPr>
      </w:pPr>
      <w:r w:rsidRPr="00FC6004">
        <w:rPr>
          <w:rFonts w:ascii="Times New Roman" w:eastAsia="SimSun" w:hAnsi="Times New Roman" w:cs="Times New Roman"/>
          <w:iCs/>
          <w:kern w:val="28"/>
          <w:szCs w:val="28"/>
          <w:lang w:eastAsia="hi-IN" w:bidi="hi-IN"/>
        </w:rPr>
        <w:t>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педагогическими работниками и родителями необходим обмен информацией об особенностях развития ребенка в ДОО и семье;</w:t>
      </w:r>
    </w:p>
    <w:p w:rsidR="00860CA0" w:rsidRPr="00FC6004" w:rsidRDefault="00860CA0" w:rsidP="00AE3F37">
      <w:pPr>
        <w:pStyle w:val="a6"/>
        <w:numPr>
          <w:ilvl w:val="0"/>
          <w:numId w:val="85"/>
        </w:numPr>
        <w:jc w:val="both"/>
        <w:rPr>
          <w:rFonts w:ascii="Times New Roman" w:eastAsia="SimSun" w:hAnsi="Times New Roman" w:cs="Times New Roman"/>
          <w:iCs/>
          <w:kern w:val="28"/>
          <w:szCs w:val="28"/>
          <w:lang w:eastAsia="hi-IN" w:bidi="hi-IN"/>
        </w:rPr>
      </w:pPr>
      <w:r w:rsidRPr="00FC6004">
        <w:rPr>
          <w:rFonts w:ascii="Times New Roman" w:eastAsia="SimSun" w:hAnsi="Times New Roman" w:cs="Times New Roman"/>
          <w:iCs/>
          <w:kern w:val="28"/>
          <w:szCs w:val="28"/>
          <w:lang w:eastAsia="hi-IN" w:bidi="hi-IN"/>
        </w:rPr>
        <w:t>Взаимное доверие, уважение и доброжелательность во взаимоотношениях педагогов и родителей: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в интересах детей;</w:t>
      </w:r>
    </w:p>
    <w:p w:rsidR="00860CA0" w:rsidRPr="00FC6004" w:rsidRDefault="00860CA0" w:rsidP="00AE3F37">
      <w:pPr>
        <w:pStyle w:val="a6"/>
        <w:numPr>
          <w:ilvl w:val="0"/>
          <w:numId w:val="85"/>
        </w:numPr>
        <w:jc w:val="both"/>
        <w:rPr>
          <w:rFonts w:ascii="Times New Roman" w:eastAsia="SimSun" w:hAnsi="Times New Roman" w:cs="Times New Roman"/>
          <w:iCs/>
          <w:kern w:val="28"/>
          <w:szCs w:val="28"/>
          <w:lang w:eastAsia="hi-IN" w:bidi="hi-IN"/>
        </w:rPr>
      </w:pPr>
      <w:r w:rsidRPr="00FC6004">
        <w:rPr>
          <w:rFonts w:ascii="Times New Roman" w:eastAsia="SimSun" w:hAnsi="Times New Roman" w:cs="Times New Roman"/>
          <w:iCs/>
          <w:kern w:val="28"/>
          <w:szCs w:val="28"/>
          <w:lang w:eastAsia="hi-IN" w:bidi="hi-IN"/>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в отношении образования ребенка, отношение к педагогу и ДОО, проводимым мероприятиям; возможности включения родителей в совместное решение образовательных задач;</w:t>
      </w:r>
    </w:p>
    <w:p w:rsidR="007B5C55" w:rsidRDefault="00860CA0" w:rsidP="008D1554">
      <w:pPr>
        <w:pStyle w:val="a6"/>
        <w:numPr>
          <w:ilvl w:val="0"/>
          <w:numId w:val="85"/>
        </w:numPr>
        <w:jc w:val="both"/>
        <w:rPr>
          <w:rFonts w:ascii="Times New Roman" w:eastAsia="SimSun" w:hAnsi="Times New Roman" w:cs="Times New Roman"/>
          <w:iCs/>
          <w:kern w:val="28"/>
          <w:szCs w:val="28"/>
          <w:lang w:eastAsia="hi-IN" w:bidi="hi-IN"/>
        </w:rPr>
      </w:pPr>
      <w:proofErr w:type="spellStart"/>
      <w:r w:rsidRPr="00FC6004">
        <w:rPr>
          <w:rFonts w:ascii="Times New Roman" w:eastAsia="SimSun" w:hAnsi="Times New Roman" w:cs="Times New Roman"/>
          <w:iCs/>
          <w:kern w:val="28"/>
          <w:szCs w:val="28"/>
          <w:lang w:eastAsia="hi-IN" w:bidi="hi-IN"/>
        </w:rPr>
        <w:t>Возрастосообразность</w:t>
      </w:r>
      <w:proofErr w:type="spellEnd"/>
      <w:r w:rsidRPr="00FC6004">
        <w:rPr>
          <w:rFonts w:ascii="Times New Roman" w:eastAsia="SimSun" w:hAnsi="Times New Roman" w:cs="Times New Roman"/>
          <w:iCs/>
          <w:kern w:val="28"/>
          <w:szCs w:val="28"/>
          <w:lang w:eastAsia="hi-IN" w:bidi="hi-IN"/>
        </w:rPr>
        <w:t xml:space="preserve">: при планировании и осуществлении взаимодействия необходимо учитывать особенности и характер отношений ребенка с родителями, прежде всего, с матерью (преимущественно для детей младенческого и раннего возраста), обусловленные </w:t>
      </w:r>
      <w:r w:rsidRPr="00FC6004">
        <w:rPr>
          <w:rFonts w:ascii="Times New Roman" w:eastAsia="SimSun" w:hAnsi="Times New Roman" w:cs="Times New Roman"/>
          <w:iCs/>
          <w:kern w:val="28"/>
          <w:szCs w:val="28"/>
          <w:lang w:eastAsia="hi-IN" w:bidi="hi-IN"/>
        </w:rPr>
        <w:lastRenderedPageBreak/>
        <w:t>возрастными особенностями развития детей.</w:t>
      </w:r>
    </w:p>
    <w:p w:rsidR="008D1554" w:rsidRPr="008D1554" w:rsidRDefault="008D1554" w:rsidP="00996E44">
      <w:pPr>
        <w:pStyle w:val="a6"/>
        <w:ind w:left="720"/>
        <w:jc w:val="both"/>
        <w:rPr>
          <w:rFonts w:ascii="Times New Roman" w:eastAsia="SimSun" w:hAnsi="Times New Roman" w:cs="Times New Roman"/>
          <w:iCs/>
          <w:kern w:val="28"/>
          <w:szCs w:val="28"/>
          <w:lang w:eastAsia="hi-IN" w:bidi="hi-IN"/>
        </w:rPr>
      </w:pPr>
    </w:p>
    <w:p w:rsidR="007B5C55" w:rsidRPr="007B5C55" w:rsidRDefault="007B5C55" w:rsidP="007B5C55">
      <w:pPr>
        <w:pStyle w:val="a6"/>
        <w:jc w:val="center"/>
        <w:rPr>
          <w:rFonts w:ascii="Times New Roman" w:hAnsi="Times New Roman" w:cs="Times New Roman"/>
          <w:b/>
          <w:lang w:eastAsia="hi-IN"/>
        </w:rPr>
      </w:pPr>
      <w:r w:rsidRPr="007B5C55">
        <w:rPr>
          <w:rFonts w:ascii="Times New Roman" w:hAnsi="Times New Roman" w:cs="Times New Roman"/>
          <w:b/>
          <w:lang w:eastAsia="hi-IN"/>
        </w:rPr>
        <w:t>Деятельност</w:t>
      </w:r>
      <w:r>
        <w:rPr>
          <w:rFonts w:ascii="Times New Roman" w:hAnsi="Times New Roman" w:cs="Times New Roman"/>
          <w:b/>
          <w:lang w:eastAsia="hi-IN"/>
        </w:rPr>
        <w:t>ь педагогического коллектива МАДОУ</w:t>
      </w:r>
      <w:r w:rsidRPr="007B5C55">
        <w:rPr>
          <w:rFonts w:ascii="Times New Roman" w:hAnsi="Times New Roman" w:cs="Times New Roman"/>
          <w:b/>
          <w:lang w:eastAsia="hi-IN"/>
        </w:rPr>
        <w:t xml:space="preserve"> по построению взаимодействия с родителями (законными представителями) обучающихся осуществляется по нескольким направлениям:</w:t>
      </w:r>
    </w:p>
    <w:p w:rsidR="007B5C55" w:rsidRPr="007B5C55" w:rsidRDefault="007B5C55" w:rsidP="007B5C55">
      <w:pPr>
        <w:pStyle w:val="a6"/>
        <w:jc w:val="center"/>
        <w:rPr>
          <w:rFonts w:ascii="Times New Roman" w:hAnsi="Times New Roman" w:cs="Times New Roman"/>
          <w:b/>
          <w:lang w:eastAsia="hi-IN"/>
        </w:rPr>
      </w:pPr>
    </w:p>
    <w:tbl>
      <w:tblPr>
        <w:tblW w:w="10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1"/>
        <w:gridCol w:w="3261"/>
        <w:gridCol w:w="2410"/>
      </w:tblGrid>
      <w:tr w:rsidR="007B5C55" w:rsidRPr="007B5C55" w:rsidTr="007B5C55">
        <w:trPr>
          <w:trHeight w:val="220"/>
        </w:trPr>
        <w:tc>
          <w:tcPr>
            <w:tcW w:w="2088" w:type="dxa"/>
          </w:tcPr>
          <w:p w:rsidR="007B5C55" w:rsidRPr="007B5C55" w:rsidRDefault="007B5C55" w:rsidP="007B5C55">
            <w:pPr>
              <w:pStyle w:val="a6"/>
              <w:jc w:val="center"/>
              <w:rPr>
                <w:rFonts w:ascii="Times New Roman" w:hAnsi="Times New Roman" w:cs="Times New Roman"/>
                <w:lang w:eastAsia="en-US"/>
              </w:rPr>
            </w:pPr>
            <w:r w:rsidRPr="007B5C55">
              <w:rPr>
                <w:rFonts w:ascii="Times New Roman" w:hAnsi="Times New Roman" w:cs="Times New Roman"/>
                <w:lang w:eastAsia="en-US"/>
              </w:rPr>
              <w:t>Направление взаимодействия</w:t>
            </w:r>
          </w:p>
        </w:tc>
        <w:tc>
          <w:tcPr>
            <w:tcW w:w="2551" w:type="dxa"/>
          </w:tcPr>
          <w:p w:rsidR="007B5C55" w:rsidRPr="007B5C55" w:rsidRDefault="007B5C55" w:rsidP="007B5C55">
            <w:pPr>
              <w:pStyle w:val="a6"/>
              <w:jc w:val="center"/>
              <w:rPr>
                <w:rFonts w:ascii="Times New Roman" w:hAnsi="Times New Roman" w:cs="Times New Roman"/>
                <w:lang w:eastAsia="en-US"/>
              </w:rPr>
            </w:pPr>
            <w:r w:rsidRPr="007B5C55">
              <w:rPr>
                <w:rFonts w:ascii="Times New Roman" w:hAnsi="Times New Roman" w:cs="Times New Roman"/>
                <w:lang w:eastAsia="en-US"/>
              </w:rPr>
              <w:t>Содержание взаимодействия</w:t>
            </w:r>
          </w:p>
        </w:tc>
        <w:tc>
          <w:tcPr>
            <w:tcW w:w="3261" w:type="dxa"/>
          </w:tcPr>
          <w:p w:rsidR="007B5C55" w:rsidRPr="007B5C55" w:rsidRDefault="007B5C55" w:rsidP="007B5C55">
            <w:pPr>
              <w:pStyle w:val="a6"/>
              <w:jc w:val="center"/>
              <w:rPr>
                <w:rFonts w:ascii="Times New Roman" w:hAnsi="Times New Roman" w:cs="Times New Roman"/>
                <w:lang w:eastAsia="en-US"/>
              </w:rPr>
            </w:pPr>
            <w:r w:rsidRPr="007B5C55">
              <w:rPr>
                <w:rFonts w:ascii="Times New Roman" w:hAnsi="Times New Roman" w:cs="Times New Roman"/>
                <w:lang w:eastAsia="en-US"/>
              </w:rPr>
              <w:t>Способы, приемы и методы взаимодействия</w:t>
            </w:r>
          </w:p>
        </w:tc>
        <w:tc>
          <w:tcPr>
            <w:tcW w:w="2410" w:type="dxa"/>
          </w:tcPr>
          <w:p w:rsidR="007B5C55" w:rsidRPr="007B5C55" w:rsidRDefault="007B5C55" w:rsidP="007B5C55">
            <w:pPr>
              <w:pStyle w:val="a6"/>
              <w:jc w:val="center"/>
              <w:rPr>
                <w:rFonts w:ascii="Times New Roman" w:hAnsi="Times New Roman" w:cs="Times New Roman"/>
                <w:lang w:eastAsia="en-US"/>
              </w:rPr>
            </w:pPr>
            <w:r w:rsidRPr="007B5C55">
              <w:rPr>
                <w:rFonts w:ascii="Times New Roman" w:hAnsi="Times New Roman" w:cs="Times New Roman"/>
                <w:lang w:eastAsia="en-US"/>
              </w:rPr>
              <w:t>Какие задачи позволяет решать</w:t>
            </w:r>
          </w:p>
        </w:tc>
      </w:tr>
      <w:tr w:rsidR="007B5C55" w:rsidRPr="007B5C55" w:rsidTr="007B5C55">
        <w:trPr>
          <w:trHeight w:val="952"/>
        </w:trPr>
        <w:tc>
          <w:tcPr>
            <w:tcW w:w="2088" w:type="dxa"/>
          </w:tcPr>
          <w:p w:rsidR="007B5C55" w:rsidRPr="007B5C55" w:rsidRDefault="007B5C55" w:rsidP="007B5C55">
            <w:pPr>
              <w:pStyle w:val="a6"/>
              <w:rPr>
                <w:rFonts w:ascii="Times New Roman" w:hAnsi="Times New Roman" w:cs="Times New Roman"/>
                <w:lang w:eastAsia="en-US"/>
              </w:rPr>
            </w:pPr>
            <w:proofErr w:type="spellStart"/>
            <w:r w:rsidRPr="007B5C55">
              <w:rPr>
                <w:rFonts w:ascii="Times New Roman" w:hAnsi="Times New Roman" w:cs="Times New Roman"/>
                <w:lang w:eastAsia="en-US"/>
              </w:rPr>
              <w:t>Диагностико</w:t>
            </w:r>
            <w:proofErr w:type="spellEnd"/>
            <w:r w:rsidRPr="007B5C55">
              <w:rPr>
                <w:rFonts w:ascii="Times New Roman" w:hAnsi="Times New Roman" w:cs="Times New Roman"/>
                <w:lang w:eastAsia="en-US"/>
              </w:rPr>
              <w:t xml:space="preserve">-аналитическое </w:t>
            </w:r>
          </w:p>
        </w:tc>
        <w:tc>
          <w:tcPr>
            <w:tcW w:w="2551" w:type="dxa"/>
          </w:tcPr>
          <w:p w:rsidR="007B5C55" w:rsidRPr="007B5C55" w:rsidRDefault="007B5C55" w:rsidP="007B5C55">
            <w:pPr>
              <w:pStyle w:val="a6"/>
              <w:ind w:left="720"/>
              <w:rPr>
                <w:rFonts w:ascii="Times New Roman" w:hAnsi="Times New Roman" w:cs="Times New Roman"/>
                <w:lang w:eastAsia="en-US"/>
              </w:rPr>
            </w:pPr>
            <w:r>
              <w:rPr>
                <w:rFonts w:ascii="Times New Roman" w:hAnsi="Times New Roman" w:cs="Times New Roman"/>
                <w:lang w:eastAsia="en-US"/>
              </w:rPr>
              <w:t xml:space="preserve"> </w:t>
            </w:r>
            <w:r w:rsidRPr="007B5C55">
              <w:rPr>
                <w:rFonts w:ascii="Times New Roman" w:hAnsi="Times New Roman" w:cs="Times New Roman"/>
                <w:lang w:eastAsia="en-US"/>
              </w:rPr>
              <w:t xml:space="preserve">получение и анализ данных: </w:t>
            </w:r>
          </w:p>
          <w:p w:rsidR="007B5C55" w:rsidRPr="007B5C55" w:rsidRDefault="007B5C55" w:rsidP="00AE3F37">
            <w:pPr>
              <w:pStyle w:val="a6"/>
              <w:numPr>
                <w:ilvl w:val="0"/>
                <w:numId w:val="89"/>
              </w:numPr>
              <w:rPr>
                <w:rFonts w:ascii="Times New Roman" w:hAnsi="Times New Roman" w:cs="Times New Roman"/>
                <w:lang w:eastAsia="en-US"/>
              </w:rPr>
            </w:pPr>
            <w:r w:rsidRPr="007B5C55">
              <w:rPr>
                <w:rFonts w:ascii="Times New Roman" w:hAnsi="Times New Roman" w:cs="Times New Roman"/>
                <w:lang w:eastAsia="en-US"/>
              </w:rPr>
              <w:t xml:space="preserve">о семье каждого обучающегося, ее запросах в отношении охраны здоровья и развития ребенка; </w:t>
            </w:r>
          </w:p>
          <w:p w:rsidR="007B5C55" w:rsidRPr="007B5C55" w:rsidRDefault="007B5C55" w:rsidP="00AE3F37">
            <w:pPr>
              <w:pStyle w:val="a6"/>
              <w:numPr>
                <w:ilvl w:val="0"/>
                <w:numId w:val="89"/>
              </w:numPr>
              <w:rPr>
                <w:rFonts w:ascii="Times New Roman" w:hAnsi="Times New Roman" w:cs="Times New Roman"/>
                <w:lang w:eastAsia="en-US"/>
              </w:rPr>
            </w:pPr>
            <w:r w:rsidRPr="007B5C55">
              <w:rPr>
                <w:rFonts w:ascii="Times New Roman" w:hAnsi="Times New Roman" w:cs="Times New Roman"/>
                <w:lang w:eastAsia="en-US"/>
              </w:rPr>
              <w:t xml:space="preserve">об уровне психолого-педагогической компетентности родителей </w:t>
            </w:r>
          </w:p>
        </w:tc>
        <w:tc>
          <w:tcPr>
            <w:tcW w:w="3261" w:type="dxa"/>
          </w:tcPr>
          <w:p w:rsidR="007B5C55" w:rsidRPr="007B5C55" w:rsidRDefault="007B5C55" w:rsidP="007B5C55">
            <w:pPr>
              <w:pStyle w:val="a6"/>
              <w:rPr>
                <w:rFonts w:ascii="Times New Roman" w:hAnsi="Times New Roman" w:cs="Times New Roman"/>
                <w:lang w:eastAsia="en-US"/>
              </w:rPr>
            </w:pPr>
          </w:p>
          <w:p w:rsidR="007B5C55" w:rsidRPr="007B5C55" w:rsidRDefault="007B5C55" w:rsidP="00AE3F37">
            <w:pPr>
              <w:pStyle w:val="a6"/>
              <w:numPr>
                <w:ilvl w:val="0"/>
                <w:numId w:val="86"/>
              </w:numPr>
              <w:rPr>
                <w:rFonts w:ascii="Times New Roman" w:hAnsi="Times New Roman" w:cs="Times New Roman"/>
                <w:lang w:eastAsia="en-US"/>
              </w:rPr>
            </w:pPr>
            <w:r w:rsidRPr="007B5C55">
              <w:rPr>
                <w:rFonts w:ascii="Times New Roman" w:hAnsi="Times New Roman" w:cs="Times New Roman"/>
                <w:lang w:eastAsia="en-US"/>
              </w:rPr>
              <w:t xml:space="preserve">опросы; </w:t>
            </w:r>
          </w:p>
          <w:p w:rsidR="007B5C55" w:rsidRPr="007B5C55" w:rsidRDefault="007B5C55" w:rsidP="00AE3F37">
            <w:pPr>
              <w:pStyle w:val="a6"/>
              <w:numPr>
                <w:ilvl w:val="0"/>
                <w:numId w:val="86"/>
              </w:numPr>
              <w:rPr>
                <w:rFonts w:ascii="Times New Roman" w:hAnsi="Times New Roman" w:cs="Times New Roman"/>
                <w:lang w:eastAsia="en-US"/>
              </w:rPr>
            </w:pPr>
            <w:r w:rsidRPr="007B5C55">
              <w:rPr>
                <w:rFonts w:ascii="Times New Roman" w:hAnsi="Times New Roman" w:cs="Times New Roman"/>
                <w:lang w:eastAsia="en-US"/>
              </w:rPr>
              <w:t xml:space="preserve">социологические срезы; </w:t>
            </w:r>
          </w:p>
          <w:p w:rsidR="007B5C55" w:rsidRPr="007B5C55" w:rsidRDefault="007B5C55" w:rsidP="00AE3F37">
            <w:pPr>
              <w:pStyle w:val="a6"/>
              <w:numPr>
                <w:ilvl w:val="0"/>
                <w:numId w:val="86"/>
              </w:numPr>
              <w:rPr>
                <w:rFonts w:ascii="Times New Roman" w:hAnsi="Times New Roman" w:cs="Times New Roman"/>
                <w:lang w:eastAsia="en-US"/>
              </w:rPr>
            </w:pPr>
            <w:r w:rsidRPr="007B5C55">
              <w:rPr>
                <w:rFonts w:ascii="Times New Roman" w:hAnsi="Times New Roman" w:cs="Times New Roman"/>
                <w:lang w:eastAsia="en-US"/>
              </w:rPr>
              <w:t xml:space="preserve">наблюдения за процессом общения членов семьи с ребенком; </w:t>
            </w:r>
          </w:p>
          <w:p w:rsidR="007B5C55" w:rsidRPr="007B5C55" w:rsidRDefault="007B5C55" w:rsidP="00AE3F37">
            <w:pPr>
              <w:pStyle w:val="a6"/>
              <w:numPr>
                <w:ilvl w:val="0"/>
                <w:numId w:val="86"/>
              </w:numPr>
              <w:rPr>
                <w:rFonts w:ascii="Times New Roman" w:hAnsi="Times New Roman" w:cs="Times New Roman"/>
                <w:lang w:eastAsia="en-US"/>
              </w:rPr>
            </w:pPr>
            <w:r w:rsidRPr="007B5C55">
              <w:rPr>
                <w:rFonts w:ascii="Times New Roman" w:hAnsi="Times New Roman" w:cs="Times New Roman"/>
                <w:lang w:eastAsia="en-US"/>
              </w:rPr>
              <w:t xml:space="preserve"> индивидуальные блокноты; </w:t>
            </w:r>
          </w:p>
          <w:p w:rsidR="007B5C55" w:rsidRPr="007B5C55" w:rsidRDefault="007B5C55" w:rsidP="00AE3F37">
            <w:pPr>
              <w:pStyle w:val="a6"/>
              <w:numPr>
                <w:ilvl w:val="0"/>
                <w:numId w:val="86"/>
              </w:numPr>
              <w:rPr>
                <w:rFonts w:ascii="Times New Roman" w:hAnsi="Times New Roman" w:cs="Times New Roman"/>
                <w:lang w:eastAsia="en-US"/>
              </w:rPr>
            </w:pPr>
            <w:r w:rsidRPr="007B5C55">
              <w:rPr>
                <w:rFonts w:ascii="Times New Roman" w:hAnsi="Times New Roman" w:cs="Times New Roman"/>
                <w:lang w:eastAsia="en-US"/>
              </w:rPr>
              <w:t xml:space="preserve">«почтовый ящик»; </w:t>
            </w:r>
          </w:p>
          <w:p w:rsidR="007B5C55" w:rsidRPr="007B5C55" w:rsidRDefault="007B5C55" w:rsidP="00AE3F37">
            <w:pPr>
              <w:pStyle w:val="a6"/>
              <w:numPr>
                <w:ilvl w:val="0"/>
                <w:numId w:val="86"/>
              </w:numPr>
              <w:rPr>
                <w:rFonts w:ascii="Times New Roman" w:hAnsi="Times New Roman" w:cs="Times New Roman"/>
                <w:lang w:eastAsia="en-US"/>
              </w:rPr>
            </w:pPr>
            <w:r w:rsidRPr="007B5C55">
              <w:rPr>
                <w:rFonts w:ascii="Times New Roman" w:hAnsi="Times New Roman" w:cs="Times New Roman"/>
                <w:lang w:eastAsia="en-US"/>
              </w:rPr>
              <w:t xml:space="preserve">педагогические беседы с родителями; </w:t>
            </w:r>
          </w:p>
          <w:p w:rsidR="007B5C55" w:rsidRPr="007B5C55" w:rsidRDefault="007B5C55" w:rsidP="00AE3F37">
            <w:pPr>
              <w:pStyle w:val="a6"/>
              <w:numPr>
                <w:ilvl w:val="0"/>
                <w:numId w:val="86"/>
              </w:numPr>
              <w:rPr>
                <w:rFonts w:ascii="Times New Roman" w:hAnsi="Times New Roman" w:cs="Times New Roman"/>
                <w:lang w:eastAsia="en-US"/>
              </w:rPr>
            </w:pPr>
            <w:r w:rsidRPr="007B5C55">
              <w:rPr>
                <w:rFonts w:ascii="Times New Roman" w:hAnsi="Times New Roman" w:cs="Times New Roman"/>
                <w:lang w:eastAsia="en-US"/>
              </w:rPr>
              <w:t xml:space="preserve"> знакомство с семейными традициями </w:t>
            </w:r>
          </w:p>
        </w:tc>
        <w:tc>
          <w:tcPr>
            <w:tcW w:w="2410" w:type="dxa"/>
          </w:tcPr>
          <w:p w:rsidR="007B5C55" w:rsidRPr="007B5C55" w:rsidRDefault="007B5C55" w:rsidP="007B5C55">
            <w:pPr>
              <w:pStyle w:val="a6"/>
              <w:rPr>
                <w:rFonts w:ascii="Times New Roman" w:hAnsi="Times New Roman" w:cs="Times New Roman"/>
                <w:lang w:eastAsia="en-US"/>
              </w:rPr>
            </w:pPr>
          </w:p>
          <w:p w:rsidR="007B5C55" w:rsidRPr="007B5C55" w:rsidRDefault="007B5C55" w:rsidP="007B5C55">
            <w:pPr>
              <w:pStyle w:val="a6"/>
              <w:rPr>
                <w:rFonts w:ascii="Times New Roman" w:hAnsi="Times New Roman" w:cs="Times New Roman"/>
                <w:lang w:eastAsia="en-US"/>
              </w:rPr>
            </w:pPr>
            <w:r w:rsidRPr="007B5C55">
              <w:rPr>
                <w:rFonts w:ascii="Segoe UI Symbol" w:hAnsi="Segoe UI Symbol" w:cs="Segoe UI Symbol"/>
                <w:lang w:eastAsia="en-US"/>
              </w:rPr>
              <w:t>✓</w:t>
            </w:r>
            <w:r w:rsidRPr="007B5C55">
              <w:rPr>
                <w:rFonts w:ascii="Times New Roman" w:hAnsi="Times New Roman" w:cs="Times New Roman"/>
                <w:lang w:eastAsia="en-US"/>
              </w:rPr>
              <w:t xml:space="preserve"> планирование работы с семьей с учетом полученных данных и их анализа; </w:t>
            </w:r>
          </w:p>
          <w:p w:rsidR="007B5C55" w:rsidRPr="007B5C55" w:rsidRDefault="007B5C55" w:rsidP="007B5C55">
            <w:pPr>
              <w:pStyle w:val="a6"/>
              <w:rPr>
                <w:rFonts w:ascii="Times New Roman" w:hAnsi="Times New Roman" w:cs="Times New Roman"/>
                <w:lang w:eastAsia="en-US"/>
              </w:rPr>
            </w:pPr>
            <w:r w:rsidRPr="007B5C55">
              <w:rPr>
                <w:rFonts w:ascii="Segoe UI Symbol" w:hAnsi="Segoe UI Symbol" w:cs="Segoe UI Symbol"/>
                <w:lang w:eastAsia="en-US"/>
              </w:rPr>
              <w:t>✓</w:t>
            </w:r>
            <w:r w:rsidRPr="007B5C55">
              <w:rPr>
                <w:rFonts w:ascii="Times New Roman" w:hAnsi="Times New Roman" w:cs="Times New Roman"/>
                <w:lang w:eastAsia="en-US"/>
              </w:rPr>
              <w:t xml:space="preserve"> выбор адекватных способов и методов взаимодействия с родителями; </w:t>
            </w:r>
          </w:p>
          <w:p w:rsidR="007B5C55" w:rsidRPr="007B5C55" w:rsidRDefault="007B5C55" w:rsidP="007B5C55">
            <w:pPr>
              <w:pStyle w:val="a6"/>
              <w:rPr>
                <w:rFonts w:ascii="Times New Roman" w:hAnsi="Times New Roman" w:cs="Times New Roman"/>
                <w:lang w:eastAsia="en-US"/>
              </w:rPr>
            </w:pPr>
            <w:r w:rsidRPr="007B5C55">
              <w:rPr>
                <w:rFonts w:ascii="Segoe UI Symbol" w:hAnsi="Segoe UI Symbol" w:cs="Segoe UI Symbol"/>
                <w:lang w:eastAsia="en-US"/>
              </w:rPr>
              <w:t>✓</w:t>
            </w:r>
            <w:r w:rsidRPr="007B5C55">
              <w:rPr>
                <w:rFonts w:ascii="Times New Roman" w:hAnsi="Times New Roman" w:cs="Times New Roman"/>
                <w:lang w:eastAsia="en-US"/>
              </w:rPr>
              <w:t xml:space="preserve"> согласование воспитательных задач </w:t>
            </w:r>
          </w:p>
          <w:p w:rsidR="007B5C55" w:rsidRPr="007B5C55" w:rsidRDefault="007B5C55" w:rsidP="007B5C55">
            <w:pPr>
              <w:pStyle w:val="a6"/>
              <w:rPr>
                <w:rFonts w:ascii="Times New Roman" w:hAnsi="Times New Roman" w:cs="Times New Roman"/>
                <w:lang w:eastAsia="en-US"/>
              </w:rPr>
            </w:pPr>
          </w:p>
        </w:tc>
      </w:tr>
      <w:tr w:rsidR="007B5C55" w:rsidRPr="007B5C55" w:rsidTr="007B5C55">
        <w:trPr>
          <w:trHeight w:val="70"/>
        </w:trPr>
        <w:tc>
          <w:tcPr>
            <w:tcW w:w="2088" w:type="dxa"/>
          </w:tcPr>
          <w:p w:rsidR="007B5C55" w:rsidRPr="007B5C55" w:rsidRDefault="007B5C55" w:rsidP="007B5C55">
            <w:pPr>
              <w:pStyle w:val="a6"/>
              <w:rPr>
                <w:rFonts w:ascii="Times New Roman" w:hAnsi="Times New Roman" w:cs="Times New Roman"/>
                <w:lang w:eastAsia="en-US"/>
              </w:rPr>
            </w:pPr>
            <w:r w:rsidRPr="007B5C55">
              <w:rPr>
                <w:rFonts w:ascii="Times New Roman" w:hAnsi="Times New Roman" w:cs="Times New Roman"/>
                <w:lang w:eastAsia="en-US"/>
              </w:rPr>
              <w:t xml:space="preserve">Просветительское </w:t>
            </w:r>
          </w:p>
        </w:tc>
        <w:tc>
          <w:tcPr>
            <w:tcW w:w="2551" w:type="dxa"/>
          </w:tcPr>
          <w:p w:rsidR="007B5C55" w:rsidRPr="007B5C55" w:rsidRDefault="007B5C55" w:rsidP="00AE3F37">
            <w:pPr>
              <w:pStyle w:val="a6"/>
              <w:numPr>
                <w:ilvl w:val="0"/>
                <w:numId w:val="88"/>
              </w:numPr>
              <w:rPr>
                <w:rFonts w:ascii="Times New Roman" w:hAnsi="Times New Roman" w:cs="Times New Roman"/>
                <w:lang w:eastAsia="en-US"/>
              </w:rPr>
            </w:pPr>
            <w:r w:rsidRPr="007B5C55">
              <w:rPr>
                <w:rFonts w:ascii="Times New Roman" w:hAnsi="Times New Roman" w:cs="Times New Roman"/>
                <w:lang w:eastAsia="en-US"/>
              </w:rPr>
              <w:t xml:space="preserve">вопросы особенностей развития детей младенческого, раннего и дошкольного возрастов; </w:t>
            </w:r>
          </w:p>
          <w:p w:rsidR="007B5C55" w:rsidRPr="007B5C55" w:rsidRDefault="007B5C55" w:rsidP="00AE3F37">
            <w:pPr>
              <w:pStyle w:val="a6"/>
              <w:numPr>
                <w:ilvl w:val="0"/>
                <w:numId w:val="88"/>
              </w:numPr>
              <w:rPr>
                <w:rFonts w:ascii="Times New Roman" w:hAnsi="Times New Roman" w:cs="Times New Roman"/>
                <w:lang w:eastAsia="en-US"/>
              </w:rPr>
            </w:pPr>
            <w:r w:rsidRPr="007B5C55">
              <w:rPr>
                <w:rFonts w:ascii="Times New Roman" w:hAnsi="Times New Roman" w:cs="Times New Roman"/>
                <w:lang w:eastAsia="en-US"/>
              </w:rPr>
              <w:t xml:space="preserve">рекомендация родителям эффективных методов обучения и воспитания детей определенного возраста; </w:t>
            </w:r>
          </w:p>
          <w:p w:rsidR="007B5C55" w:rsidRPr="007B5C55" w:rsidRDefault="007B5C55" w:rsidP="00AE3F37">
            <w:pPr>
              <w:pStyle w:val="a6"/>
              <w:numPr>
                <w:ilvl w:val="0"/>
                <w:numId w:val="88"/>
              </w:numPr>
              <w:rPr>
                <w:rFonts w:ascii="Times New Roman" w:hAnsi="Times New Roman" w:cs="Times New Roman"/>
                <w:lang w:eastAsia="en-US"/>
              </w:rPr>
            </w:pPr>
            <w:r w:rsidRPr="007B5C55">
              <w:rPr>
                <w:rFonts w:ascii="Times New Roman" w:hAnsi="Times New Roman" w:cs="Times New Roman"/>
                <w:lang w:eastAsia="en-US"/>
              </w:rPr>
              <w:t xml:space="preserve">государственная политика в области ДО, включая меры господдержки семей с детьми дошкольного возраста; </w:t>
            </w:r>
          </w:p>
          <w:p w:rsidR="007B5C55" w:rsidRPr="007B5C55" w:rsidRDefault="007B5C55" w:rsidP="00AE3F37">
            <w:pPr>
              <w:pStyle w:val="a6"/>
              <w:numPr>
                <w:ilvl w:val="0"/>
                <w:numId w:val="88"/>
              </w:numPr>
              <w:rPr>
                <w:rFonts w:ascii="Times New Roman" w:hAnsi="Times New Roman" w:cs="Times New Roman"/>
                <w:lang w:eastAsia="en-US"/>
              </w:rPr>
            </w:pPr>
            <w:r>
              <w:rPr>
                <w:rFonts w:ascii="Times New Roman" w:hAnsi="Times New Roman" w:cs="Times New Roman"/>
                <w:lang w:eastAsia="en-US"/>
              </w:rPr>
              <w:t xml:space="preserve">особенности реализуемой в </w:t>
            </w:r>
            <w:proofErr w:type="gramStart"/>
            <w:r>
              <w:rPr>
                <w:rFonts w:ascii="Times New Roman" w:hAnsi="Times New Roman" w:cs="Times New Roman"/>
                <w:lang w:eastAsia="en-US"/>
              </w:rPr>
              <w:t xml:space="preserve">МАДОУ </w:t>
            </w:r>
            <w:r w:rsidRPr="007B5C55">
              <w:rPr>
                <w:rFonts w:ascii="Times New Roman" w:hAnsi="Times New Roman" w:cs="Times New Roman"/>
                <w:lang w:eastAsia="en-US"/>
              </w:rPr>
              <w:t xml:space="preserve"> Программы</w:t>
            </w:r>
            <w:proofErr w:type="gramEnd"/>
            <w:r w:rsidRPr="007B5C55">
              <w:rPr>
                <w:rFonts w:ascii="Times New Roman" w:hAnsi="Times New Roman" w:cs="Times New Roman"/>
                <w:lang w:eastAsia="en-US"/>
              </w:rPr>
              <w:t xml:space="preserve">; </w:t>
            </w:r>
            <w:r w:rsidRPr="007B5C55">
              <w:rPr>
                <w:rFonts w:ascii="Times New Roman" w:hAnsi="Times New Roman" w:cs="Times New Roman"/>
                <w:lang w:eastAsia="en-US"/>
              </w:rPr>
              <w:lastRenderedPageBreak/>
              <w:t>условия</w:t>
            </w:r>
            <w:r>
              <w:rPr>
                <w:rFonts w:ascii="Times New Roman" w:hAnsi="Times New Roman" w:cs="Times New Roman"/>
                <w:lang w:eastAsia="en-US"/>
              </w:rPr>
              <w:t xml:space="preserve"> пребывания ребенка в группе МАДОУ</w:t>
            </w:r>
            <w:r w:rsidRPr="007B5C55">
              <w:rPr>
                <w:rFonts w:ascii="Times New Roman" w:hAnsi="Times New Roman" w:cs="Times New Roman"/>
                <w:lang w:eastAsia="en-US"/>
              </w:rPr>
              <w:t xml:space="preserve">; </w:t>
            </w:r>
          </w:p>
          <w:p w:rsidR="007B5C55" w:rsidRPr="007B5C55" w:rsidRDefault="007B5C55" w:rsidP="00AE3F37">
            <w:pPr>
              <w:pStyle w:val="a6"/>
              <w:numPr>
                <w:ilvl w:val="0"/>
                <w:numId w:val="88"/>
              </w:numPr>
              <w:rPr>
                <w:rFonts w:ascii="Times New Roman" w:hAnsi="Times New Roman" w:cs="Times New Roman"/>
                <w:lang w:eastAsia="en-US"/>
              </w:rPr>
            </w:pPr>
            <w:r w:rsidRPr="007B5C55">
              <w:rPr>
                <w:rFonts w:ascii="Times New Roman" w:hAnsi="Times New Roman" w:cs="Times New Roman"/>
                <w:lang w:eastAsia="en-US"/>
              </w:rPr>
              <w:t xml:space="preserve">содержание и методы образовательной работы с детьми </w:t>
            </w:r>
          </w:p>
          <w:p w:rsidR="007B5C55" w:rsidRPr="007B5C55" w:rsidRDefault="007B5C55" w:rsidP="007B5C55">
            <w:pPr>
              <w:pStyle w:val="a6"/>
              <w:rPr>
                <w:rFonts w:ascii="Times New Roman" w:hAnsi="Times New Roman" w:cs="Times New Roman"/>
                <w:lang w:eastAsia="en-US"/>
              </w:rPr>
            </w:pPr>
          </w:p>
        </w:tc>
        <w:tc>
          <w:tcPr>
            <w:tcW w:w="3261" w:type="dxa"/>
          </w:tcPr>
          <w:p w:rsidR="007B5C55" w:rsidRPr="007B5C55" w:rsidRDefault="007B5C55" w:rsidP="00AE3F37">
            <w:pPr>
              <w:pStyle w:val="a6"/>
              <w:numPr>
                <w:ilvl w:val="0"/>
                <w:numId w:val="88"/>
              </w:numPr>
              <w:rPr>
                <w:rFonts w:ascii="Times New Roman" w:hAnsi="Times New Roman" w:cs="Times New Roman"/>
                <w:lang w:eastAsia="en-US"/>
              </w:rPr>
            </w:pPr>
            <w:r w:rsidRPr="007B5C55">
              <w:rPr>
                <w:rFonts w:ascii="Times New Roman" w:hAnsi="Times New Roman" w:cs="Times New Roman"/>
                <w:lang w:eastAsia="en-US"/>
              </w:rPr>
              <w:lastRenderedPageBreak/>
              <w:t xml:space="preserve">групповые родительские собрания; </w:t>
            </w:r>
          </w:p>
          <w:p w:rsidR="007B5C55" w:rsidRPr="007B5C55" w:rsidRDefault="007B5C55" w:rsidP="00AE3F37">
            <w:pPr>
              <w:pStyle w:val="a6"/>
              <w:numPr>
                <w:ilvl w:val="0"/>
                <w:numId w:val="87"/>
              </w:numPr>
              <w:rPr>
                <w:rFonts w:ascii="Times New Roman" w:hAnsi="Times New Roman" w:cs="Times New Roman"/>
                <w:lang w:eastAsia="en-US"/>
              </w:rPr>
            </w:pPr>
            <w:r w:rsidRPr="007B5C55">
              <w:rPr>
                <w:rFonts w:ascii="Times New Roman" w:hAnsi="Times New Roman" w:cs="Times New Roman"/>
                <w:lang w:eastAsia="en-US"/>
              </w:rPr>
              <w:t xml:space="preserve">конференции; </w:t>
            </w:r>
          </w:p>
          <w:p w:rsidR="007B5C55" w:rsidRPr="007B5C55" w:rsidRDefault="007B5C55" w:rsidP="00AE3F37">
            <w:pPr>
              <w:pStyle w:val="a6"/>
              <w:numPr>
                <w:ilvl w:val="0"/>
                <w:numId w:val="87"/>
              </w:numPr>
              <w:rPr>
                <w:rFonts w:ascii="Times New Roman" w:hAnsi="Times New Roman" w:cs="Times New Roman"/>
                <w:lang w:eastAsia="en-US"/>
              </w:rPr>
            </w:pPr>
            <w:r w:rsidRPr="007B5C55">
              <w:rPr>
                <w:rFonts w:ascii="Times New Roman" w:hAnsi="Times New Roman" w:cs="Times New Roman"/>
                <w:lang w:eastAsia="en-US"/>
              </w:rPr>
              <w:t xml:space="preserve">круглые столы; </w:t>
            </w:r>
          </w:p>
          <w:p w:rsidR="007B5C55" w:rsidRPr="007B5C55" w:rsidRDefault="007B5C55" w:rsidP="00AE3F37">
            <w:pPr>
              <w:pStyle w:val="a6"/>
              <w:numPr>
                <w:ilvl w:val="0"/>
                <w:numId w:val="87"/>
              </w:numPr>
              <w:rPr>
                <w:rFonts w:ascii="Times New Roman" w:hAnsi="Times New Roman" w:cs="Times New Roman"/>
                <w:lang w:eastAsia="en-US"/>
              </w:rPr>
            </w:pPr>
            <w:r w:rsidRPr="007B5C55">
              <w:rPr>
                <w:rFonts w:ascii="Times New Roman" w:hAnsi="Times New Roman" w:cs="Times New Roman"/>
                <w:lang w:eastAsia="en-US"/>
              </w:rPr>
              <w:t xml:space="preserve">семинары-практикумы; </w:t>
            </w:r>
          </w:p>
          <w:p w:rsidR="007B5C55" w:rsidRPr="007B5C55" w:rsidRDefault="007B5C55" w:rsidP="00AE3F37">
            <w:pPr>
              <w:pStyle w:val="a6"/>
              <w:numPr>
                <w:ilvl w:val="0"/>
                <w:numId w:val="87"/>
              </w:numPr>
              <w:rPr>
                <w:rFonts w:ascii="Times New Roman" w:hAnsi="Times New Roman" w:cs="Times New Roman"/>
                <w:lang w:eastAsia="en-US"/>
              </w:rPr>
            </w:pPr>
            <w:r w:rsidRPr="007B5C55">
              <w:rPr>
                <w:rFonts w:ascii="Times New Roman" w:hAnsi="Times New Roman" w:cs="Times New Roman"/>
                <w:lang w:eastAsia="en-US"/>
              </w:rPr>
              <w:t xml:space="preserve">тренинги и ролевые игры; </w:t>
            </w:r>
          </w:p>
          <w:p w:rsidR="007B5C55" w:rsidRPr="007B5C55" w:rsidRDefault="007B5C55" w:rsidP="00AE3F37">
            <w:pPr>
              <w:pStyle w:val="a6"/>
              <w:numPr>
                <w:ilvl w:val="0"/>
                <w:numId w:val="87"/>
              </w:numPr>
              <w:rPr>
                <w:rFonts w:ascii="Times New Roman" w:hAnsi="Times New Roman" w:cs="Times New Roman"/>
                <w:lang w:eastAsia="en-US"/>
              </w:rPr>
            </w:pPr>
            <w:r w:rsidRPr="007B5C55">
              <w:rPr>
                <w:rFonts w:ascii="Times New Roman" w:hAnsi="Times New Roman" w:cs="Times New Roman"/>
                <w:lang w:eastAsia="en-US"/>
              </w:rPr>
              <w:t xml:space="preserve">консультации; </w:t>
            </w:r>
          </w:p>
          <w:p w:rsidR="007B5C55" w:rsidRPr="007B5C55" w:rsidRDefault="007B5C55" w:rsidP="00AE3F37">
            <w:pPr>
              <w:pStyle w:val="a6"/>
              <w:numPr>
                <w:ilvl w:val="0"/>
                <w:numId w:val="87"/>
              </w:numPr>
              <w:rPr>
                <w:rFonts w:ascii="Times New Roman" w:hAnsi="Times New Roman" w:cs="Times New Roman"/>
                <w:lang w:eastAsia="en-US"/>
              </w:rPr>
            </w:pPr>
            <w:r w:rsidRPr="007B5C55">
              <w:rPr>
                <w:rFonts w:ascii="Times New Roman" w:hAnsi="Times New Roman" w:cs="Times New Roman"/>
                <w:lang w:eastAsia="en-US"/>
              </w:rPr>
              <w:t xml:space="preserve">педагогические гостиные; </w:t>
            </w:r>
          </w:p>
          <w:p w:rsidR="007B5C55" w:rsidRPr="007B5C55" w:rsidRDefault="007B5C55" w:rsidP="00AE3F37">
            <w:pPr>
              <w:pStyle w:val="a6"/>
              <w:numPr>
                <w:ilvl w:val="0"/>
                <w:numId w:val="87"/>
              </w:numPr>
              <w:rPr>
                <w:rFonts w:ascii="Times New Roman" w:hAnsi="Times New Roman" w:cs="Times New Roman"/>
                <w:lang w:eastAsia="en-US"/>
              </w:rPr>
            </w:pPr>
            <w:r w:rsidRPr="007B5C55">
              <w:rPr>
                <w:rFonts w:ascii="Times New Roman" w:hAnsi="Times New Roman" w:cs="Times New Roman"/>
                <w:lang w:eastAsia="en-US"/>
              </w:rPr>
              <w:t xml:space="preserve">родительские клубы и др.; </w:t>
            </w:r>
          </w:p>
          <w:p w:rsidR="007B5C55" w:rsidRPr="007B5C55" w:rsidRDefault="007B5C55" w:rsidP="00AE3F37">
            <w:pPr>
              <w:pStyle w:val="a6"/>
              <w:numPr>
                <w:ilvl w:val="0"/>
                <w:numId w:val="87"/>
              </w:numPr>
              <w:rPr>
                <w:rFonts w:ascii="Times New Roman" w:hAnsi="Times New Roman" w:cs="Times New Roman"/>
                <w:lang w:eastAsia="en-US"/>
              </w:rPr>
            </w:pPr>
            <w:r w:rsidRPr="007B5C55">
              <w:rPr>
                <w:rFonts w:ascii="Times New Roman" w:hAnsi="Times New Roman" w:cs="Times New Roman"/>
                <w:lang w:eastAsia="en-US"/>
              </w:rPr>
              <w:t xml:space="preserve">интерактивные мероприятия «Знаете ли Вы своего ребенка: что сказал Ваш ребенок о …?»; </w:t>
            </w:r>
          </w:p>
          <w:p w:rsidR="007B5C55" w:rsidRPr="007B5C55" w:rsidRDefault="007B5C55" w:rsidP="00AE3F37">
            <w:pPr>
              <w:pStyle w:val="a6"/>
              <w:numPr>
                <w:ilvl w:val="0"/>
                <w:numId w:val="87"/>
              </w:numPr>
              <w:rPr>
                <w:rFonts w:ascii="Times New Roman" w:hAnsi="Times New Roman" w:cs="Times New Roman"/>
                <w:lang w:eastAsia="en-US"/>
              </w:rPr>
            </w:pPr>
            <w:r w:rsidRPr="007B5C55">
              <w:rPr>
                <w:rFonts w:ascii="Times New Roman" w:hAnsi="Times New Roman" w:cs="Times New Roman"/>
                <w:lang w:eastAsia="en-US"/>
              </w:rPr>
              <w:t xml:space="preserve">информационные проспекты, стенды, ширмы, папки-передвижки для родителей; </w:t>
            </w:r>
          </w:p>
          <w:p w:rsidR="007B5C55" w:rsidRPr="007B5C55" w:rsidRDefault="007B5C55" w:rsidP="00AE3F37">
            <w:pPr>
              <w:pStyle w:val="a6"/>
              <w:numPr>
                <w:ilvl w:val="0"/>
                <w:numId w:val="87"/>
              </w:numPr>
              <w:rPr>
                <w:rFonts w:ascii="Times New Roman" w:hAnsi="Times New Roman" w:cs="Times New Roman"/>
                <w:lang w:eastAsia="en-US"/>
              </w:rPr>
            </w:pPr>
            <w:r w:rsidRPr="007B5C55">
              <w:rPr>
                <w:rFonts w:ascii="Times New Roman" w:hAnsi="Times New Roman" w:cs="Times New Roman"/>
                <w:lang w:eastAsia="en-US"/>
              </w:rPr>
              <w:t xml:space="preserve">журналы и газеты, издаваемые </w:t>
            </w:r>
            <w:r>
              <w:rPr>
                <w:rFonts w:ascii="Times New Roman" w:hAnsi="Times New Roman" w:cs="Times New Roman"/>
                <w:lang w:eastAsia="en-US"/>
              </w:rPr>
              <w:t>МАДОУ</w:t>
            </w:r>
            <w:r w:rsidR="0058350E">
              <w:rPr>
                <w:rFonts w:ascii="Times New Roman" w:hAnsi="Times New Roman" w:cs="Times New Roman"/>
                <w:lang w:eastAsia="en-US"/>
              </w:rPr>
              <w:t xml:space="preserve"> </w:t>
            </w:r>
            <w:r w:rsidRPr="007B5C55">
              <w:rPr>
                <w:rFonts w:ascii="Times New Roman" w:hAnsi="Times New Roman" w:cs="Times New Roman"/>
                <w:lang w:eastAsia="en-US"/>
              </w:rPr>
              <w:t xml:space="preserve">для родителей; </w:t>
            </w:r>
          </w:p>
          <w:p w:rsidR="007B5C55" w:rsidRPr="007B5C55" w:rsidRDefault="007B5C55" w:rsidP="00AE3F37">
            <w:pPr>
              <w:pStyle w:val="a6"/>
              <w:numPr>
                <w:ilvl w:val="0"/>
                <w:numId w:val="87"/>
              </w:numPr>
              <w:rPr>
                <w:rFonts w:ascii="Times New Roman" w:hAnsi="Times New Roman" w:cs="Times New Roman"/>
                <w:lang w:eastAsia="en-US"/>
              </w:rPr>
            </w:pPr>
            <w:r w:rsidRPr="007B5C55">
              <w:rPr>
                <w:rFonts w:ascii="Times New Roman" w:hAnsi="Times New Roman" w:cs="Times New Roman"/>
                <w:lang w:eastAsia="en-US"/>
              </w:rPr>
              <w:t xml:space="preserve">педагогические </w:t>
            </w:r>
            <w:r w:rsidRPr="007B5C55">
              <w:rPr>
                <w:rFonts w:ascii="Times New Roman" w:hAnsi="Times New Roman" w:cs="Times New Roman"/>
                <w:lang w:eastAsia="en-US"/>
              </w:rPr>
              <w:lastRenderedPageBreak/>
              <w:t xml:space="preserve">библиотеки для родителей; </w:t>
            </w:r>
          </w:p>
          <w:p w:rsidR="007B5C55" w:rsidRPr="007B5C55" w:rsidRDefault="0058350E" w:rsidP="00AE3F37">
            <w:pPr>
              <w:pStyle w:val="a6"/>
              <w:numPr>
                <w:ilvl w:val="0"/>
                <w:numId w:val="87"/>
              </w:numPr>
              <w:rPr>
                <w:rFonts w:ascii="Times New Roman" w:hAnsi="Times New Roman" w:cs="Times New Roman"/>
                <w:lang w:eastAsia="en-US"/>
              </w:rPr>
            </w:pPr>
            <w:r>
              <w:rPr>
                <w:rFonts w:ascii="Times New Roman" w:hAnsi="Times New Roman" w:cs="Times New Roman"/>
                <w:lang w:eastAsia="en-US"/>
              </w:rPr>
              <w:t>сайт</w:t>
            </w:r>
            <w:r w:rsidR="007B5C55">
              <w:rPr>
                <w:rFonts w:ascii="Times New Roman" w:hAnsi="Times New Roman" w:cs="Times New Roman"/>
                <w:lang w:eastAsia="en-US"/>
              </w:rPr>
              <w:t xml:space="preserve"> МАДОУ</w:t>
            </w:r>
            <w:r w:rsidR="007B5C55" w:rsidRPr="007B5C55">
              <w:rPr>
                <w:rFonts w:ascii="Times New Roman" w:hAnsi="Times New Roman" w:cs="Times New Roman"/>
                <w:lang w:eastAsia="en-US"/>
              </w:rPr>
              <w:t xml:space="preserve"> и социальные группы в сети Интернет; </w:t>
            </w:r>
          </w:p>
          <w:p w:rsidR="007B5C55" w:rsidRDefault="007B5C55" w:rsidP="00AE3F37">
            <w:pPr>
              <w:pStyle w:val="a6"/>
              <w:numPr>
                <w:ilvl w:val="0"/>
                <w:numId w:val="87"/>
              </w:numPr>
              <w:rPr>
                <w:rFonts w:ascii="Times New Roman" w:hAnsi="Times New Roman" w:cs="Times New Roman"/>
                <w:lang w:eastAsia="en-US"/>
              </w:rPr>
            </w:pPr>
            <w:proofErr w:type="spellStart"/>
            <w:r w:rsidRPr="007B5C55">
              <w:rPr>
                <w:rFonts w:ascii="Times New Roman" w:hAnsi="Times New Roman" w:cs="Times New Roman"/>
                <w:lang w:eastAsia="en-US"/>
              </w:rPr>
              <w:t>медиарепортажи</w:t>
            </w:r>
            <w:proofErr w:type="spellEnd"/>
            <w:r w:rsidRPr="007B5C55">
              <w:rPr>
                <w:rFonts w:ascii="Times New Roman" w:hAnsi="Times New Roman" w:cs="Times New Roman"/>
                <w:lang w:eastAsia="en-US"/>
              </w:rPr>
              <w:t xml:space="preserve"> и интервью; </w:t>
            </w:r>
          </w:p>
          <w:p w:rsidR="007B5C55" w:rsidRPr="0058350E" w:rsidRDefault="007B5C55" w:rsidP="00AE3F37">
            <w:pPr>
              <w:pStyle w:val="a6"/>
              <w:numPr>
                <w:ilvl w:val="0"/>
                <w:numId w:val="87"/>
              </w:numPr>
              <w:rPr>
                <w:rFonts w:ascii="Times New Roman" w:hAnsi="Times New Roman" w:cs="Times New Roman"/>
                <w:lang w:eastAsia="en-US"/>
              </w:rPr>
            </w:pPr>
            <w:r w:rsidRPr="0058350E">
              <w:rPr>
                <w:rFonts w:ascii="Times New Roman" w:hAnsi="Times New Roman" w:cs="Times New Roman"/>
                <w:lang w:eastAsia="en-US"/>
              </w:rPr>
              <w:t xml:space="preserve">фотографии, выставки детских работ, совместных работ родителей и детей и др. </w:t>
            </w:r>
          </w:p>
        </w:tc>
        <w:tc>
          <w:tcPr>
            <w:tcW w:w="2410" w:type="dxa"/>
          </w:tcPr>
          <w:p w:rsidR="007B5C55" w:rsidRPr="007B5C55" w:rsidRDefault="007B5C55" w:rsidP="007B5C55">
            <w:pPr>
              <w:pStyle w:val="a6"/>
              <w:rPr>
                <w:rFonts w:ascii="Times New Roman" w:hAnsi="Times New Roman" w:cs="Times New Roman"/>
                <w:lang w:eastAsia="en-US"/>
              </w:rPr>
            </w:pPr>
            <w:r w:rsidRPr="007B5C55">
              <w:rPr>
                <w:rFonts w:ascii="Segoe UI Symbol" w:hAnsi="Segoe UI Symbol" w:cs="Segoe UI Symbol"/>
                <w:lang w:eastAsia="en-US"/>
              </w:rPr>
              <w:lastRenderedPageBreak/>
              <w:t>✓</w:t>
            </w:r>
            <w:r w:rsidRPr="007B5C55">
              <w:rPr>
                <w:rFonts w:ascii="Times New Roman" w:hAnsi="Times New Roman" w:cs="Times New Roman"/>
                <w:lang w:eastAsia="en-US"/>
              </w:rPr>
              <w:t xml:space="preserve"> просвещение родителей; </w:t>
            </w:r>
          </w:p>
          <w:p w:rsidR="007B5C55" w:rsidRPr="007B5C55" w:rsidRDefault="007B5C55" w:rsidP="007B5C55">
            <w:pPr>
              <w:pStyle w:val="a6"/>
              <w:rPr>
                <w:rFonts w:ascii="Times New Roman" w:hAnsi="Times New Roman" w:cs="Times New Roman"/>
                <w:lang w:eastAsia="en-US"/>
              </w:rPr>
            </w:pPr>
            <w:r w:rsidRPr="007B5C55">
              <w:rPr>
                <w:rFonts w:ascii="Segoe UI Symbol" w:hAnsi="Segoe UI Symbol" w:cs="Segoe UI Symbol"/>
                <w:lang w:eastAsia="en-US"/>
              </w:rPr>
              <w:t>✓</w:t>
            </w:r>
            <w:r w:rsidRPr="007B5C55">
              <w:rPr>
                <w:rFonts w:ascii="Times New Roman" w:hAnsi="Times New Roman" w:cs="Times New Roman"/>
                <w:lang w:eastAsia="en-US"/>
              </w:rPr>
              <w:t xml:space="preserve"> психолого-педагогическая помощь и сопровождение семей детей дошкольного, младенческого и раннего возрастов </w:t>
            </w:r>
          </w:p>
          <w:p w:rsidR="007B5C55" w:rsidRPr="007B5C55" w:rsidRDefault="007B5C55" w:rsidP="007B5C55">
            <w:pPr>
              <w:pStyle w:val="a6"/>
              <w:rPr>
                <w:rFonts w:ascii="Times New Roman" w:hAnsi="Times New Roman" w:cs="Times New Roman"/>
                <w:lang w:eastAsia="en-US"/>
              </w:rPr>
            </w:pPr>
          </w:p>
        </w:tc>
      </w:tr>
      <w:tr w:rsidR="007B5C55" w:rsidRPr="007B5C55" w:rsidTr="007B5C55">
        <w:trPr>
          <w:trHeight w:val="2391"/>
        </w:trPr>
        <w:tc>
          <w:tcPr>
            <w:tcW w:w="2088" w:type="dxa"/>
          </w:tcPr>
          <w:p w:rsidR="007B5C55" w:rsidRPr="007B5C55" w:rsidRDefault="007B5C55" w:rsidP="007B5C55">
            <w:pPr>
              <w:pStyle w:val="a6"/>
              <w:rPr>
                <w:rFonts w:ascii="Times New Roman" w:hAnsi="Times New Roman" w:cs="Times New Roman"/>
                <w:lang w:eastAsia="en-US"/>
              </w:rPr>
            </w:pPr>
            <w:r w:rsidRPr="007B5C55">
              <w:rPr>
                <w:rFonts w:ascii="Times New Roman" w:hAnsi="Times New Roman" w:cs="Times New Roman"/>
                <w:lang w:eastAsia="en-US"/>
              </w:rPr>
              <w:lastRenderedPageBreak/>
              <w:t>Консультационное</w:t>
            </w:r>
          </w:p>
        </w:tc>
        <w:tc>
          <w:tcPr>
            <w:tcW w:w="2551" w:type="dxa"/>
          </w:tcPr>
          <w:p w:rsidR="007B5C55" w:rsidRPr="007B5C55" w:rsidRDefault="007B5C55" w:rsidP="007B5C55">
            <w:pPr>
              <w:pStyle w:val="a6"/>
              <w:rPr>
                <w:rFonts w:ascii="Times New Roman" w:hAnsi="Times New Roman" w:cs="Times New Roman"/>
                <w:lang w:eastAsia="en-US"/>
              </w:rPr>
            </w:pPr>
            <w:r w:rsidRPr="007B5C55">
              <w:rPr>
                <w:rFonts w:ascii="Times New Roman" w:hAnsi="Times New Roman" w:cs="Times New Roman"/>
                <w:lang w:eastAsia="en-US"/>
              </w:rPr>
              <w:t xml:space="preserve"> − вопросы взаимодействия родителей с ребенком, преодоления возникающих проблем воспитания и обучения детей; </w:t>
            </w:r>
          </w:p>
          <w:p w:rsidR="007B5C55" w:rsidRPr="007B5C55" w:rsidRDefault="007B5C55" w:rsidP="007B5C55">
            <w:pPr>
              <w:pStyle w:val="a6"/>
              <w:rPr>
                <w:rFonts w:ascii="Times New Roman" w:hAnsi="Times New Roman" w:cs="Times New Roman"/>
                <w:lang w:eastAsia="en-US"/>
              </w:rPr>
            </w:pPr>
            <w:r w:rsidRPr="007B5C55">
              <w:rPr>
                <w:rFonts w:ascii="Times New Roman" w:hAnsi="Times New Roman" w:cs="Times New Roman"/>
                <w:lang w:eastAsia="en-US"/>
              </w:rPr>
              <w:t xml:space="preserve">− особенности поведения и взаимодействия ребенка со сверстниками и педагогом; </w:t>
            </w:r>
          </w:p>
          <w:p w:rsidR="007B5C55" w:rsidRPr="007B5C55" w:rsidRDefault="007B5C55" w:rsidP="007B5C55">
            <w:pPr>
              <w:pStyle w:val="a6"/>
              <w:rPr>
                <w:rFonts w:ascii="Times New Roman" w:hAnsi="Times New Roman" w:cs="Times New Roman"/>
                <w:lang w:eastAsia="en-US"/>
              </w:rPr>
            </w:pPr>
            <w:r w:rsidRPr="007B5C55">
              <w:rPr>
                <w:rFonts w:ascii="Times New Roman" w:hAnsi="Times New Roman" w:cs="Times New Roman"/>
                <w:lang w:eastAsia="en-US"/>
              </w:rPr>
              <w:t xml:space="preserve">− возникающие проблемные ситуации; </w:t>
            </w:r>
          </w:p>
          <w:p w:rsidR="007B5C55" w:rsidRPr="007B5C55" w:rsidRDefault="007B5C55" w:rsidP="007B5C55">
            <w:pPr>
              <w:pStyle w:val="a6"/>
              <w:rPr>
                <w:rFonts w:ascii="Times New Roman" w:hAnsi="Times New Roman" w:cs="Times New Roman"/>
                <w:lang w:eastAsia="en-US"/>
              </w:rPr>
            </w:pPr>
            <w:r w:rsidRPr="007B5C55">
              <w:rPr>
                <w:rFonts w:ascii="Times New Roman" w:hAnsi="Times New Roman" w:cs="Times New Roman"/>
                <w:lang w:eastAsia="en-US"/>
              </w:rPr>
              <w:t>− способы воспитания и построения продуктивного взаимодействия с детьми младенческого, раннего и дошкольного возрастов;</w:t>
            </w:r>
          </w:p>
          <w:p w:rsidR="007B5C55" w:rsidRPr="007B5C55" w:rsidRDefault="007B5C55" w:rsidP="007B5C55">
            <w:pPr>
              <w:pStyle w:val="a6"/>
              <w:rPr>
                <w:rFonts w:ascii="Times New Roman" w:hAnsi="Times New Roman" w:cs="Times New Roman"/>
                <w:lang w:eastAsia="en-US"/>
              </w:rPr>
            </w:pPr>
            <w:r w:rsidRPr="007B5C55">
              <w:rPr>
                <w:rFonts w:ascii="Times New Roman" w:hAnsi="Times New Roman" w:cs="Times New Roman"/>
                <w:lang w:eastAsia="en-US"/>
              </w:rPr>
              <w:t>− способы организации и участия в детских деятельностях, образовательном процессе и</w:t>
            </w:r>
          </w:p>
          <w:p w:rsidR="007B5C55" w:rsidRPr="007B5C55" w:rsidRDefault="007B5C55" w:rsidP="007B5C55">
            <w:pPr>
              <w:pStyle w:val="a6"/>
              <w:rPr>
                <w:rFonts w:ascii="Times New Roman" w:hAnsi="Times New Roman" w:cs="Times New Roman"/>
                <w:lang w:eastAsia="en-US"/>
              </w:rPr>
            </w:pPr>
          </w:p>
          <w:p w:rsidR="007B5C55" w:rsidRPr="007B5C55" w:rsidRDefault="007B5C55" w:rsidP="007B5C55">
            <w:pPr>
              <w:pStyle w:val="a6"/>
              <w:rPr>
                <w:rFonts w:ascii="Times New Roman" w:hAnsi="Times New Roman" w:cs="Times New Roman"/>
                <w:lang w:eastAsia="en-US"/>
              </w:rPr>
            </w:pPr>
          </w:p>
        </w:tc>
        <w:tc>
          <w:tcPr>
            <w:tcW w:w="3261" w:type="dxa"/>
          </w:tcPr>
          <w:p w:rsidR="007B5C55" w:rsidRPr="007B5C55" w:rsidRDefault="007B5C55" w:rsidP="007B5C55">
            <w:pPr>
              <w:pStyle w:val="a6"/>
              <w:rPr>
                <w:rFonts w:ascii="Times New Roman" w:hAnsi="Times New Roman" w:cs="Times New Roman"/>
                <w:lang w:eastAsia="en-US"/>
              </w:rPr>
            </w:pPr>
            <w:r w:rsidRPr="007B5C55">
              <w:rPr>
                <w:rFonts w:ascii="Times New Roman" w:hAnsi="Times New Roman" w:cs="Times New Roman"/>
                <w:lang w:eastAsia="en-US"/>
              </w:rPr>
              <w:t xml:space="preserve">− семинары-практикумы; </w:t>
            </w:r>
          </w:p>
          <w:p w:rsidR="007B5C55" w:rsidRPr="007B5C55" w:rsidRDefault="007B5C55" w:rsidP="007B5C55">
            <w:pPr>
              <w:pStyle w:val="a6"/>
              <w:rPr>
                <w:rFonts w:ascii="Times New Roman" w:hAnsi="Times New Roman" w:cs="Times New Roman"/>
                <w:lang w:eastAsia="en-US"/>
              </w:rPr>
            </w:pPr>
            <w:r w:rsidRPr="007B5C55">
              <w:rPr>
                <w:rFonts w:ascii="Times New Roman" w:hAnsi="Times New Roman" w:cs="Times New Roman"/>
                <w:lang w:eastAsia="en-US"/>
              </w:rPr>
              <w:t xml:space="preserve">− тренинги и ролевые игры; </w:t>
            </w:r>
          </w:p>
          <w:p w:rsidR="007B5C55" w:rsidRPr="007B5C55" w:rsidRDefault="007B5C55" w:rsidP="007B5C55">
            <w:pPr>
              <w:pStyle w:val="a6"/>
              <w:rPr>
                <w:rFonts w:ascii="Times New Roman" w:hAnsi="Times New Roman" w:cs="Times New Roman"/>
                <w:lang w:eastAsia="en-US"/>
              </w:rPr>
            </w:pPr>
            <w:r w:rsidRPr="007B5C55">
              <w:rPr>
                <w:rFonts w:ascii="Times New Roman" w:hAnsi="Times New Roman" w:cs="Times New Roman"/>
                <w:lang w:eastAsia="en-US"/>
              </w:rPr>
              <w:t xml:space="preserve">− консультации; </w:t>
            </w:r>
          </w:p>
          <w:p w:rsidR="007B5C55" w:rsidRPr="007B5C55" w:rsidRDefault="007B5C55" w:rsidP="007B5C55">
            <w:pPr>
              <w:pStyle w:val="a6"/>
              <w:rPr>
                <w:rFonts w:ascii="Times New Roman" w:hAnsi="Times New Roman" w:cs="Times New Roman"/>
                <w:lang w:eastAsia="en-US"/>
              </w:rPr>
            </w:pPr>
            <w:r w:rsidRPr="007B5C55">
              <w:rPr>
                <w:rFonts w:ascii="Times New Roman" w:hAnsi="Times New Roman" w:cs="Times New Roman"/>
                <w:lang w:eastAsia="en-US"/>
              </w:rPr>
              <w:t xml:space="preserve">− педагогические беседы с </w:t>
            </w:r>
          </w:p>
          <w:p w:rsidR="007B5C55" w:rsidRPr="007B5C55" w:rsidRDefault="007B5C55" w:rsidP="007B5C55">
            <w:pPr>
              <w:pStyle w:val="a6"/>
              <w:rPr>
                <w:rFonts w:ascii="Times New Roman" w:hAnsi="Times New Roman" w:cs="Times New Roman"/>
                <w:lang w:eastAsia="en-US"/>
              </w:rPr>
            </w:pPr>
            <w:r w:rsidRPr="007B5C55">
              <w:rPr>
                <w:rFonts w:ascii="Times New Roman" w:hAnsi="Times New Roman" w:cs="Times New Roman"/>
                <w:lang w:eastAsia="en-US"/>
              </w:rPr>
              <w:t xml:space="preserve">   родителями</w:t>
            </w:r>
          </w:p>
          <w:p w:rsidR="007B5C55" w:rsidRPr="007B5C55" w:rsidRDefault="007B5C55" w:rsidP="007B5C55">
            <w:pPr>
              <w:pStyle w:val="a6"/>
              <w:rPr>
                <w:rFonts w:ascii="Times New Roman" w:hAnsi="Times New Roman" w:cs="Times New Roman"/>
                <w:lang w:eastAsia="en-US"/>
              </w:rPr>
            </w:pPr>
          </w:p>
          <w:p w:rsidR="007B5C55" w:rsidRPr="007B5C55" w:rsidRDefault="007B5C55" w:rsidP="007B5C55">
            <w:pPr>
              <w:pStyle w:val="a6"/>
              <w:rPr>
                <w:rFonts w:ascii="Times New Roman" w:hAnsi="Times New Roman" w:cs="Times New Roman"/>
                <w:lang w:eastAsia="en-US"/>
              </w:rPr>
            </w:pPr>
          </w:p>
        </w:tc>
        <w:tc>
          <w:tcPr>
            <w:tcW w:w="2410" w:type="dxa"/>
          </w:tcPr>
          <w:p w:rsidR="007B5C55" w:rsidRPr="007B5C55" w:rsidRDefault="007B5C55" w:rsidP="007B5C55">
            <w:pPr>
              <w:pStyle w:val="a6"/>
              <w:rPr>
                <w:rFonts w:ascii="Times New Roman" w:hAnsi="Times New Roman" w:cs="Times New Roman"/>
                <w:lang w:eastAsia="en-US"/>
              </w:rPr>
            </w:pPr>
          </w:p>
        </w:tc>
      </w:tr>
      <w:tr w:rsidR="007B5C55" w:rsidRPr="007B5C55" w:rsidTr="007B5C55">
        <w:trPr>
          <w:trHeight w:val="560"/>
        </w:trPr>
        <w:tc>
          <w:tcPr>
            <w:tcW w:w="2088" w:type="dxa"/>
          </w:tcPr>
          <w:p w:rsidR="007B5C55" w:rsidRPr="007B5C55" w:rsidRDefault="007B5C55" w:rsidP="007B5C55">
            <w:pPr>
              <w:pStyle w:val="a6"/>
              <w:rPr>
                <w:rFonts w:ascii="Times New Roman" w:hAnsi="Times New Roman" w:cs="Times New Roman"/>
              </w:rPr>
            </w:pPr>
            <w:r w:rsidRPr="007B5C55">
              <w:rPr>
                <w:rFonts w:ascii="Times New Roman" w:hAnsi="Times New Roman" w:cs="Times New Roman"/>
              </w:rPr>
              <w:t xml:space="preserve">Совместная образовательная деятельность педагогов и родителей обучающихся </w:t>
            </w:r>
          </w:p>
        </w:tc>
        <w:tc>
          <w:tcPr>
            <w:tcW w:w="2551" w:type="dxa"/>
          </w:tcPr>
          <w:p w:rsidR="007B5C55" w:rsidRPr="007B5C55" w:rsidRDefault="007B5C55" w:rsidP="00AE3F37">
            <w:pPr>
              <w:pStyle w:val="a6"/>
              <w:numPr>
                <w:ilvl w:val="0"/>
                <w:numId w:val="90"/>
              </w:numPr>
              <w:rPr>
                <w:rFonts w:ascii="Times New Roman" w:hAnsi="Times New Roman" w:cs="Times New Roman"/>
              </w:rPr>
            </w:pPr>
            <w:r w:rsidRPr="007B5C55">
              <w:rPr>
                <w:rFonts w:ascii="Times New Roman" w:hAnsi="Times New Roman" w:cs="Times New Roman"/>
              </w:rPr>
              <w:t xml:space="preserve">вопросы реализации некоторых образовательных задач, организации РППС и </w:t>
            </w:r>
            <w:r w:rsidRPr="007B5C55">
              <w:rPr>
                <w:rFonts w:ascii="Times New Roman" w:hAnsi="Times New Roman" w:cs="Times New Roman"/>
              </w:rPr>
              <w:lastRenderedPageBreak/>
              <w:t xml:space="preserve">образовательных мероприятий; </w:t>
            </w:r>
          </w:p>
          <w:p w:rsidR="007B5C55" w:rsidRPr="007B5C55" w:rsidRDefault="007B5C55" w:rsidP="00AE3F37">
            <w:pPr>
              <w:pStyle w:val="a6"/>
              <w:numPr>
                <w:ilvl w:val="0"/>
                <w:numId w:val="90"/>
              </w:numPr>
              <w:rPr>
                <w:rFonts w:ascii="Times New Roman" w:hAnsi="Times New Roman" w:cs="Times New Roman"/>
              </w:rPr>
            </w:pPr>
            <w:r w:rsidRPr="007B5C55">
              <w:rPr>
                <w:rFonts w:ascii="Times New Roman" w:hAnsi="Times New Roman" w:cs="Times New Roman"/>
              </w:rPr>
              <w:t xml:space="preserve">инициативы родителей детей младенческого, раннего и дошкольного возрастов; </w:t>
            </w:r>
          </w:p>
          <w:p w:rsidR="007B5C55" w:rsidRPr="007B5C55" w:rsidRDefault="007B5C55" w:rsidP="00AE3F37">
            <w:pPr>
              <w:pStyle w:val="a6"/>
              <w:numPr>
                <w:ilvl w:val="0"/>
                <w:numId w:val="90"/>
              </w:numPr>
              <w:rPr>
                <w:rFonts w:ascii="Times New Roman" w:hAnsi="Times New Roman" w:cs="Times New Roman"/>
              </w:rPr>
            </w:pPr>
            <w:r w:rsidRPr="007B5C55">
              <w:rPr>
                <w:rFonts w:ascii="Times New Roman" w:hAnsi="Times New Roman" w:cs="Times New Roman"/>
              </w:rPr>
              <w:t>разработка и реализация образовательн</w:t>
            </w:r>
            <w:r w:rsidR="00294210">
              <w:rPr>
                <w:rFonts w:ascii="Times New Roman" w:hAnsi="Times New Roman" w:cs="Times New Roman"/>
              </w:rPr>
              <w:t>ых проектов МАДОУ</w:t>
            </w:r>
            <w:r w:rsidRPr="007B5C55">
              <w:rPr>
                <w:rFonts w:ascii="Times New Roman" w:hAnsi="Times New Roman" w:cs="Times New Roman"/>
              </w:rPr>
              <w:t xml:space="preserve"> совместно с семьей </w:t>
            </w:r>
          </w:p>
          <w:p w:rsidR="007B5C55" w:rsidRPr="007B5C55" w:rsidRDefault="007B5C55" w:rsidP="007B5C55">
            <w:pPr>
              <w:pStyle w:val="a6"/>
              <w:rPr>
                <w:rFonts w:ascii="Times New Roman" w:hAnsi="Times New Roman" w:cs="Times New Roman"/>
              </w:rPr>
            </w:pPr>
          </w:p>
        </w:tc>
        <w:tc>
          <w:tcPr>
            <w:tcW w:w="3261" w:type="dxa"/>
          </w:tcPr>
          <w:p w:rsidR="007B5C55" w:rsidRPr="007B5C55" w:rsidRDefault="007B5C55" w:rsidP="00AE3F37">
            <w:pPr>
              <w:pStyle w:val="a6"/>
              <w:numPr>
                <w:ilvl w:val="0"/>
                <w:numId w:val="91"/>
              </w:numPr>
              <w:rPr>
                <w:rFonts w:ascii="Times New Roman" w:hAnsi="Times New Roman" w:cs="Times New Roman"/>
              </w:rPr>
            </w:pPr>
            <w:r w:rsidRPr="007B5C55">
              <w:rPr>
                <w:rFonts w:ascii="Times New Roman" w:hAnsi="Times New Roman" w:cs="Times New Roman"/>
              </w:rPr>
              <w:lastRenderedPageBreak/>
              <w:t xml:space="preserve">семинары-практикумы, тренинги и ролевые игры, консультации, педагогические гостиные, родительские клубы и </w:t>
            </w:r>
            <w:r w:rsidRPr="007B5C55">
              <w:rPr>
                <w:rFonts w:ascii="Times New Roman" w:hAnsi="Times New Roman" w:cs="Times New Roman"/>
              </w:rPr>
              <w:lastRenderedPageBreak/>
              <w:t xml:space="preserve">др.; </w:t>
            </w:r>
          </w:p>
          <w:p w:rsidR="007B5C55" w:rsidRPr="007B5C55" w:rsidRDefault="007B5C55" w:rsidP="00AE3F37">
            <w:pPr>
              <w:pStyle w:val="a6"/>
              <w:numPr>
                <w:ilvl w:val="0"/>
                <w:numId w:val="91"/>
              </w:numPr>
              <w:rPr>
                <w:rFonts w:ascii="Times New Roman" w:hAnsi="Times New Roman" w:cs="Times New Roman"/>
              </w:rPr>
            </w:pPr>
            <w:r w:rsidRPr="007B5C55">
              <w:rPr>
                <w:rFonts w:ascii="Times New Roman" w:hAnsi="Times New Roman" w:cs="Times New Roman"/>
              </w:rPr>
              <w:t>специально разработанные/подобранные дидактические материалы для организации совместной деятельности родителей с детьми в семейных условиях в соответствии с образовательн</w:t>
            </w:r>
            <w:r w:rsidR="00294210">
              <w:rPr>
                <w:rFonts w:ascii="Times New Roman" w:hAnsi="Times New Roman" w:cs="Times New Roman"/>
              </w:rPr>
              <w:t>ыми задачами, реализуемыми в МАДОУ</w:t>
            </w:r>
            <w:r w:rsidRPr="007B5C55">
              <w:rPr>
                <w:rFonts w:ascii="Times New Roman" w:hAnsi="Times New Roman" w:cs="Times New Roman"/>
              </w:rPr>
              <w:t xml:space="preserve">; </w:t>
            </w:r>
          </w:p>
          <w:p w:rsidR="007B5C55" w:rsidRPr="007B5C55" w:rsidRDefault="007B5C55" w:rsidP="00AE3F37">
            <w:pPr>
              <w:pStyle w:val="a6"/>
              <w:numPr>
                <w:ilvl w:val="0"/>
                <w:numId w:val="91"/>
              </w:numPr>
              <w:rPr>
                <w:rFonts w:ascii="Times New Roman" w:hAnsi="Times New Roman" w:cs="Times New Roman"/>
              </w:rPr>
            </w:pPr>
            <w:r w:rsidRPr="007B5C55">
              <w:rPr>
                <w:rFonts w:ascii="Times New Roman" w:hAnsi="Times New Roman" w:cs="Times New Roman"/>
              </w:rPr>
              <w:t xml:space="preserve">привлечение/вовлечение (в том числе и через ребенка) родителей к участию в образовательных мероприятиях, направленных на решение познавательных и воспитательных задач; </w:t>
            </w:r>
          </w:p>
          <w:p w:rsidR="007B5C55" w:rsidRPr="007B5C55" w:rsidRDefault="007B5C55" w:rsidP="00AE3F37">
            <w:pPr>
              <w:pStyle w:val="a6"/>
              <w:numPr>
                <w:ilvl w:val="0"/>
                <w:numId w:val="91"/>
              </w:numPr>
              <w:rPr>
                <w:rFonts w:ascii="Times New Roman" w:hAnsi="Times New Roman" w:cs="Times New Roman"/>
              </w:rPr>
            </w:pPr>
            <w:r w:rsidRPr="007B5C55">
              <w:rPr>
                <w:rFonts w:ascii="Times New Roman" w:hAnsi="Times New Roman" w:cs="Times New Roman"/>
              </w:rPr>
              <w:t xml:space="preserve">совместные праздники и вечера, семейные спортивные и тематические мероприятия, тематические досуги и др. </w:t>
            </w:r>
          </w:p>
          <w:p w:rsidR="007B5C55" w:rsidRPr="007B5C55" w:rsidRDefault="007B5C55" w:rsidP="007B5C55">
            <w:pPr>
              <w:pStyle w:val="a6"/>
              <w:rPr>
                <w:rFonts w:ascii="Times New Roman" w:hAnsi="Times New Roman" w:cs="Times New Roman"/>
              </w:rPr>
            </w:pPr>
          </w:p>
        </w:tc>
        <w:tc>
          <w:tcPr>
            <w:tcW w:w="2410" w:type="dxa"/>
          </w:tcPr>
          <w:p w:rsidR="007B5C55" w:rsidRPr="007B5C55" w:rsidRDefault="007B5C55" w:rsidP="007B5C55">
            <w:pPr>
              <w:pStyle w:val="a6"/>
              <w:rPr>
                <w:rFonts w:ascii="Times New Roman" w:hAnsi="Times New Roman" w:cs="Times New Roman"/>
              </w:rPr>
            </w:pPr>
            <w:r w:rsidRPr="007B5C55">
              <w:rPr>
                <w:rFonts w:ascii="Segoe UI Symbol" w:hAnsi="Segoe UI Symbol" w:cs="Segoe UI Symbol"/>
              </w:rPr>
              <w:lastRenderedPageBreak/>
              <w:t>✓</w:t>
            </w:r>
            <w:r w:rsidRPr="007B5C55">
              <w:rPr>
                <w:rFonts w:ascii="Times New Roman" w:hAnsi="Times New Roman" w:cs="Times New Roman"/>
              </w:rPr>
              <w:t xml:space="preserve"> Помощь и психолого-педагогическое сопровождение семей детей дошкольного, младенческого и </w:t>
            </w:r>
            <w:r w:rsidRPr="007B5C55">
              <w:rPr>
                <w:rFonts w:ascii="Times New Roman" w:hAnsi="Times New Roman" w:cs="Times New Roman"/>
              </w:rPr>
              <w:lastRenderedPageBreak/>
              <w:t xml:space="preserve">раннего возрастов </w:t>
            </w:r>
          </w:p>
          <w:p w:rsidR="007B5C55" w:rsidRPr="007B5C55" w:rsidRDefault="007B5C55" w:rsidP="007B5C55">
            <w:pPr>
              <w:pStyle w:val="a6"/>
              <w:rPr>
                <w:rFonts w:ascii="Times New Roman" w:hAnsi="Times New Roman" w:cs="Times New Roman"/>
              </w:rPr>
            </w:pPr>
          </w:p>
        </w:tc>
      </w:tr>
    </w:tbl>
    <w:p w:rsidR="007B5C55" w:rsidRPr="007B5C55" w:rsidRDefault="007B5C55" w:rsidP="007B5C55">
      <w:pPr>
        <w:pStyle w:val="a6"/>
        <w:rPr>
          <w:rFonts w:ascii="Times New Roman" w:hAnsi="Times New Roman" w:cs="Times New Roman"/>
        </w:rPr>
      </w:pPr>
    </w:p>
    <w:p w:rsidR="00CA226C" w:rsidRPr="00CA226C" w:rsidRDefault="008D1554" w:rsidP="00CA226C">
      <w:pPr>
        <w:pStyle w:val="a6"/>
        <w:jc w:val="center"/>
        <w:rPr>
          <w:rFonts w:ascii="Times New Roman" w:hAnsi="Times New Roman" w:cs="Times New Roman"/>
          <w:b/>
          <w:lang w:eastAsia="hi-IN"/>
        </w:rPr>
      </w:pPr>
      <w:r>
        <w:rPr>
          <w:rFonts w:ascii="Times New Roman" w:hAnsi="Times New Roman" w:cs="Times New Roman"/>
          <w:b/>
          <w:lang w:eastAsia="hi-IN"/>
        </w:rPr>
        <w:t xml:space="preserve">2.6. </w:t>
      </w:r>
      <w:r w:rsidR="00CA226C" w:rsidRPr="00CA226C">
        <w:rPr>
          <w:rFonts w:ascii="Times New Roman" w:hAnsi="Times New Roman" w:cs="Times New Roman"/>
          <w:b/>
          <w:lang w:eastAsia="hi-IN"/>
        </w:rPr>
        <w:t xml:space="preserve">Направления и задачи </w:t>
      </w:r>
      <w:proofErr w:type="spellStart"/>
      <w:r w:rsidR="00CA226C" w:rsidRPr="00CA226C">
        <w:rPr>
          <w:rFonts w:ascii="Times New Roman" w:hAnsi="Times New Roman" w:cs="Times New Roman"/>
          <w:b/>
          <w:lang w:eastAsia="hi-IN"/>
        </w:rPr>
        <w:t>коррекционно</w:t>
      </w:r>
      <w:proofErr w:type="spellEnd"/>
      <w:r w:rsidR="00CA226C" w:rsidRPr="00CA226C">
        <w:rPr>
          <w:rFonts w:ascii="Times New Roman" w:hAnsi="Times New Roman" w:cs="Times New Roman"/>
          <w:b/>
          <w:lang w:eastAsia="hi-IN"/>
        </w:rPr>
        <w:t xml:space="preserve"> – развивающей работы</w:t>
      </w:r>
    </w:p>
    <w:p w:rsidR="007B5C55" w:rsidRPr="00CA226C" w:rsidRDefault="00CA226C" w:rsidP="00CA226C">
      <w:pPr>
        <w:pStyle w:val="a6"/>
        <w:jc w:val="center"/>
        <w:rPr>
          <w:rFonts w:ascii="Times New Roman" w:hAnsi="Times New Roman" w:cs="Times New Roman"/>
          <w:b/>
          <w:lang w:eastAsia="hi-IN"/>
        </w:rPr>
      </w:pPr>
      <w:r w:rsidRPr="00CA226C">
        <w:rPr>
          <w:rFonts w:ascii="Times New Roman" w:hAnsi="Times New Roman" w:cs="Times New Roman"/>
          <w:b/>
          <w:lang w:eastAsia="hi-IN"/>
        </w:rPr>
        <w:t>с детьми ОВЗ (КРР) (ФОП ДО п.27,28)</w:t>
      </w:r>
    </w:p>
    <w:p w:rsidR="00F15748" w:rsidRPr="00F15748" w:rsidRDefault="00F15748" w:rsidP="00F15748">
      <w:pPr>
        <w:pStyle w:val="a6"/>
        <w:jc w:val="both"/>
        <w:rPr>
          <w:rFonts w:ascii="Times New Roman" w:hAnsi="Times New Roman" w:cs="Times New Roman"/>
        </w:rPr>
      </w:pPr>
      <w:r w:rsidRPr="00F15748">
        <w:rPr>
          <w:rFonts w:ascii="Times New Roman" w:hAnsi="Times New Roman" w:cs="Times New Roman"/>
        </w:rPr>
        <w:t xml:space="preserve">КРР и (или) инклюзивное образование в </w:t>
      </w:r>
      <w:r w:rsidR="00206E9A">
        <w:rPr>
          <w:rFonts w:ascii="Times New Roman" w:hAnsi="Times New Roman" w:cs="Times New Roman"/>
        </w:rPr>
        <w:t>МАДОУ</w:t>
      </w:r>
      <w:r w:rsidRPr="00F15748">
        <w:rPr>
          <w:rFonts w:ascii="Times New Roman" w:hAnsi="Times New Roman" w:cs="Times New Roman"/>
        </w:rPr>
        <w:t xml:space="preserve"> направлено на обеспечение коррекции нарушений развития у различных категорий детей (целевые группы), </w:t>
      </w:r>
      <w:r w:rsidR="00206E9A">
        <w:rPr>
          <w:rFonts w:ascii="Times New Roman" w:hAnsi="Times New Roman" w:cs="Times New Roman"/>
        </w:rPr>
        <w:t xml:space="preserve">включая </w:t>
      </w:r>
      <w:r w:rsidRPr="00F15748">
        <w:rPr>
          <w:rFonts w:ascii="Times New Roman" w:hAnsi="Times New Roman" w:cs="Times New Roman"/>
        </w:rPr>
        <w:t>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F15748" w:rsidRPr="00F15748" w:rsidRDefault="00F15748" w:rsidP="00F15748">
      <w:pPr>
        <w:pStyle w:val="a6"/>
        <w:jc w:val="both"/>
        <w:rPr>
          <w:rFonts w:ascii="Times New Roman" w:hAnsi="Times New Roman" w:cs="Times New Roman"/>
        </w:rPr>
      </w:pPr>
      <w:r w:rsidRPr="00F15748">
        <w:rPr>
          <w:rFonts w:ascii="Times New Roman" w:hAnsi="Times New Roman" w:cs="Times New Roman"/>
        </w:rPr>
        <w:t xml:space="preserve">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w:t>
      </w:r>
      <w:r w:rsidR="002731F6">
        <w:rPr>
          <w:rFonts w:ascii="Times New Roman" w:hAnsi="Times New Roman" w:cs="Times New Roman"/>
        </w:rPr>
        <w:t>МАДОУ</w:t>
      </w:r>
      <w:r w:rsidRPr="00F15748">
        <w:rPr>
          <w:rFonts w:ascii="Times New Roman" w:hAnsi="Times New Roman" w:cs="Times New Roman"/>
        </w:rPr>
        <w:t xml:space="preserve"> осуществляют педагоги, педагоги-психологи, учителя-дефектологи, учителя-логопеды и другие квалифицированные специалисты.</w:t>
      </w:r>
    </w:p>
    <w:p w:rsidR="00F15748" w:rsidRPr="00F15748" w:rsidRDefault="002731F6" w:rsidP="00F15748">
      <w:pPr>
        <w:pStyle w:val="a6"/>
        <w:jc w:val="both"/>
        <w:rPr>
          <w:rFonts w:ascii="Times New Roman" w:hAnsi="Times New Roman" w:cs="Times New Roman"/>
        </w:rPr>
      </w:pPr>
      <w:r>
        <w:rPr>
          <w:rFonts w:ascii="Times New Roman" w:hAnsi="Times New Roman" w:cs="Times New Roman"/>
        </w:rPr>
        <w:t>МАДОУ</w:t>
      </w:r>
      <w:r w:rsidR="00F15748" w:rsidRPr="00F15748">
        <w:rPr>
          <w:rFonts w:ascii="Times New Roman" w:hAnsi="Times New Roman" w:cs="Times New Roman"/>
        </w:rPr>
        <w:t xml:space="preserve"> имеет право и возможность разработать програ</w:t>
      </w:r>
      <w:r>
        <w:rPr>
          <w:rFonts w:ascii="Times New Roman" w:hAnsi="Times New Roman" w:cs="Times New Roman"/>
        </w:rPr>
        <w:t>мму КРР в соответствии с ФГОС МАДОУ</w:t>
      </w:r>
      <w:r w:rsidR="00F15748" w:rsidRPr="00F15748">
        <w:rPr>
          <w:rFonts w:ascii="Times New Roman" w:hAnsi="Times New Roman" w:cs="Times New Roman"/>
        </w:rPr>
        <w:t>, которая может включать:</w:t>
      </w:r>
    </w:p>
    <w:p w:rsidR="00F15748" w:rsidRPr="00F15748" w:rsidRDefault="00F15748" w:rsidP="00AE3F37">
      <w:pPr>
        <w:pStyle w:val="a6"/>
        <w:numPr>
          <w:ilvl w:val="0"/>
          <w:numId w:val="93"/>
        </w:numPr>
        <w:jc w:val="both"/>
        <w:rPr>
          <w:rFonts w:ascii="Times New Roman" w:hAnsi="Times New Roman" w:cs="Times New Roman"/>
        </w:rPr>
      </w:pPr>
      <w:r w:rsidRPr="00F15748">
        <w:rPr>
          <w:rFonts w:ascii="Times New Roman" w:hAnsi="Times New Roman" w:cs="Times New Roman"/>
        </w:rPr>
        <w:t>план диагностических и коррекционно-развивающих мероприятий;</w:t>
      </w:r>
    </w:p>
    <w:p w:rsidR="00F15748" w:rsidRPr="00F15748" w:rsidRDefault="00F15748" w:rsidP="00AE3F37">
      <w:pPr>
        <w:pStyle w:val="a6"/>
        <w:numPr>
          <w:ilvl w:val="0"/>
          <w:numId w:val="93"/>
        </w:numPr>
        <w:jc w:val="both"/>
        <w:rPr>
          <w:rFonts w:ascii="Times New Roman" w:hAnsi="Times New Roman" w:cs="Times New Roman"/>
        </w:rPr>
      </w:pPr>
      <w:r w:rsidRPr="00F15748">
        <w:rPr>
          <w:rFonts w:ascii="Times New Roman" w:hAnsi="Times New Roman" w:cs="Times New Roman"/>
        </w:rPr>
        <w:t>рабочие программы КРР с обучающимися различных целевых групп, имеющих различные ООП и стартовые условия освоения Программы.</w:t>
      </w:r>
    </w:p>
    <w:p w:rsidR="00F15748" w:rsidRPr="00F15748" w:rsidRDefault="00F15748" w:rsidP="00AE3F37">
      <w:pPr>
        <w:pStyle w:val="a6"/>
        <w:numPr>
          <w:ilvl w:val="0"/>
          <w:numId w:val="93"/>
        </w:numPr>
        <w:jc w:val="both"/>
        <w:rPr>
          <w:rFonts w:ascii="Times New Roman" w:hAnsi="Times New Roman" w:cs="Times New Roman"/>
        </w:rPr>
      </w:pPr>
      <w:r w:rsidRPr="00F15748">
        <w:rPr>
          <w:rFonts w:ascii="Times New Roman" w:hAnsi="Times New Roman" w:cs="Times New Roman"/>
        </w:rPr>
        <w:lastRenderedPageBreak/>
        <w:t>методический инструментарий для реализации диагностических, коррекционно-развивающих и просветительских задач программы КРР.</w:t>
      </w:r>
    </w:p>
    <w:p w:rsidR="00F15748" w:rsidRPr="002731F6" w:rsidRDefault="00F15748" w:rsidP="00F15748">
      <w:pPr>
        <w:pStyle w:val="a6"/>
        <w:jc w:val="both"/>
        <w:rPr>
          <w:rFonts w:ascii="Times New Roman" w:hAnsi="Times New Roman" w:cs="Times New Roman"/>
          <w:i/>
        </w:rPr>
      </w:pPr>
      <w:r w:rsidRPr="002731F6">
        <w:rPr>
          <w:rFonts w:ascii="Times New Roman" w:hAnsi="Times New Roman" w:cs="Times New Roman"/>
          <w:i/>
        </w:rPr>
        <w:t>Задачи КРР на уровне ДО:</w:t>
      </w:r>
    </w:p>
    <w:p w:rsidR="00F15748" w:rsidRPr="00F15748" w:rsidRDefault="00F15748" w:rsidP="00AE3F37">
      <w:pPr>
        <w:pStyle w:val="a6"/>
        <w:numPr>
          <w:ilvl w:val="0"/>
          <w:numId w:val="92"/>
        </w:numPr>
        <w:jc w:val="both"/>
        <w:rPr>
          <w:rFonts w:ascii="Times New Roman" w:hAnsi="Times New Roman" w:cs="Times New Roman"/>
        </w:rPr>
      </w:pPr>
      <w:r w:rsidRPr="00F15748">
        <w:rPr>
          <w:rFonts w:ascii="Times New Roman" w:hAnsi="Times New Roman" w:cs="Times New Roman"/>
        </w:rPr>
        <w:t xml:space="preserve">определение </w:t>
      </w:r>
      <w:r w:rsidR="002731F6">
        <w:rPr>
          <w:rFonts w:ascii="Times New Roman" w:hAnsi="Times New Roman" w:cs="Times New Roman"/>
        </w:rPr>
        <w:t xml:space="preserve">МАДОУ </w:t>
      </w:r>
      <w:r w:rsidRPr="00F15748">
        <w:rPr>
          <w:rFonts w:ascii="Times New Roman" w:hAnsi="Times New Roman" w:cs="Times New Roman"/>
        </w:rPr>
        <w:t>обучающихся, в том числе с трудностями освоения Федеральной                             программы и социализации в</w:t>
      </w:r>
      <w:r w:rsidR="002731F6">
        <w:rPr>
          <w:rFonts w:ascii="Times New Roman" w:hAnsi="Times New Roman" w:cs="Times New Roman"/>
        </w:rPr>
        <w:t xml:space="preserve"> МАДОУ</w:t>
      </w:r>
      <w:r w:rsidRPr="00F15748">
        <w:rPr>
          <w:rFonts w:ascii="Times New Roman" w:hAnsi="Times New Roman" w:cs="Times New Roman"/>
        </w:rPr>
        <w:t>;</w:t>
      </w:r>
    </w:p>
    <w:p w:rsidR="00F15748" w:rsidRPr="00F15748" w:rsidRDefault="00F15748" w:rsidP="00AE3F37">
      <w:pPr>
        <w:pStyle w:val="a6"/>
        <w:numPr>
          <w:ilvl w:val="0"/>
          <w:numId w:val="92"/>
        </w:numPr>
        <w:jc w:val="both"/>
        <w:rPr>
          <w:rFonts w:ascii="Times New Roman" w:hAnsi="Times New Roman" w:cs="Times New Roman"/>
        </w:rPr>
      </w:pPr>
      <w:r w:rsidRPr="00F15748">
        <w:rPr>
          <w:rFonts w:ascii="Times New Roman" w:hAnsi="Times New Roman" w:cs="Times New Roman"/>
        </w:rPr>
        <w:t>своевременное выявление обучающихся с трудностями социальной адаптации, обусловленными различными причинами;</w:t>
      </w:r>
    </w:p>
    <w:p w:rsidR="00F15748" w:rsidRPr="00F15748" w:rsidRDefault="00F15748" w:rsidP="00AE3F37">
      <w:pPr>
        <w:pStyle w:val="a6"/>
        <w:numPr>
          <w:ilvl w:val="0"/>
          <w:numId w:val="92"/>
        </w:numPr>
        <w:jc w:val="both"/>
        <w:rPr>
          <w:rFonts w:ascii="Times New Roman" w:hAnsi="Times New Roman" w:cs="Times New Roman"/>
        </w:rPr>
      </w:pPr>
      <w:r w:rsidRPr="00F15748">
        <w:rPr>
          <w:rFonts w:ascii="Times New Roman" w:hAnsi="Times New Roman" w:cs="Times New Roman"/>
        </w:rP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F15748" w:rsidRPr="00F15748" w:rsidRDefault="00F15748" w:rsidP="00AE3F37">
      <w:pPr>
        <w:pStyle w:val="a6"/>
        <w:numPr>
          <w:ilvl w:val="0"/>
          <w:numId w:val="92"/>
        </w:numPr>
        <w:jc w:val="both"/>
        <w:rPr>
          <w:rFonts w:ascii="Times New Roman" w:hAnsi="Times New Roman" w:cs="Times New Roman"/>
        </w:rPr>
      </w:pPr>
      <w:r w:rsidRPr="00F15748">
        <w:rPr>
          <w:rFonts w:ascii="Times New Roman" w:hAnsi="Times New Roman" w:cs="Times New Roman"/>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F15748" w:rsidRPr="00F15748" w:rsidRDefault="00F15748" w:rsidP="00AE3F37">
      <w:pPr>
        <w:pStyle w:val="a6"/>
        <w:numPr>
          <w:ilvl w:val="0"/>
          <w:numId w:val="92"/>
        </w:numPr>
        <w:jc w:val="both"/>
        <w:rPr>
          <w:rFonts w:ascii="Times New Roman" w:hAnsi="Times New Roman" w:cs="Times New Roman"/>
        </w:rPr>
      </w:pPr>
      <w:r w:rsidRPr="00F15748">
        <w:rPr>
          <w:rFonts w:ascii="Times New Roman" w:hAnsi="Times New Roman" w:cs="Times New Roman"/>
        </w:rPr>
        <w:t>содействие поиску и отбору одаренных обучающихся, их творческому развитию;</w:t>
      </w:r>
    </w:p>
    <w:p w:rsidR="00F15748" w:rsidRPr="00F15748" w:rsidRDefault="00F15748" w:rsidP="00AE3F37">
      <w:pPr>
        <w:pStyle w:val="a6"/>
        <w:numPr>
          <w:ilvl w:val="0"/>
          <w:numId w:val="92"/>
        </w:numPr>
        <w:jc w:val="both"/>
        <w:rPr>
          <w:rFonts w:ascii="Times New Roman" w:hAnsi="Times New Roman" w:cs="Times New Roman"/>
        </w:rPr>
      </w:pPr>
      <w:r w:rsidRPr="00F15748">
        <w:rPr>
          <w:rFonts w:ascii="Times New Roman" w:hAnsi="Times New Roman" w:cs="Times New Roman"/>
        </w:rPr>
        <w:t>выявление детей с проблемами развития эмоциональной и интеллектуальной сферы;</w:t>
      </w:r>
    </w:p>
    <w:p w:rsidR="00F15748" w:rsidRPr="00F15748" w:rsidRDefault="00F15748" w:rsidP="00AE3F37">
      <w:pPr>
        <w:pStyle w:val="a6"/>
        <w:numPr>
          <w:ilvl w:val="0"/>
          <w:numId w:val="92"/>
        </w:numPr>
        <w:jc w:val="both"/>
        <w:rPr>
          <w:rFonts w:ascii="Times New Roman" w:hAnsi="Times New Roman" w:cs="Times New Roman"/>
        </w:rPr>
      </w:pPr>
      <w:r w:rsidRPr="00F15748">
        <w:rPr>
          <w:rFonts w:ascii="Times New Roman" w:hAnsi="Times New Roman" w:cs="Times New Roman"/>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F15748" w:rsidRPr="00F15748" w:rsidRDefault="00F15748" w:rsidP="00F15748">
      <w:pPr>
        <w:pStyle w:val="a6"/>
        <w:jc w:val="both"/>
        <w:rPr>
          <w:rFonts w:ascii="Times New Roman" w:hAnsi="Times New Roman" w:cs="Times New Roman"/>
        </w:rPr>
      </w:pPr>
      <w:r w:rsidRPr="00F15748">
        <w:rPr>
          <w:rFonts w:ascii="Times New Roman" w:hAnsi="Times New Roman" w:cs="Times New Roman"/>
        </w:rPr>
        <w:t xml:space="preserve">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F15748" w:rsidRPr="002731F6" w:rsidRDefault="00F15748" w:rsidP="00F15748">
      <w:pPr>
        <w:pStyle w:val="a6"/>
        <w:jc w:val="both"/>
        <w:rPr>
          <w:rFonts w:ascii="Times New Roman" w:hAnsi="Times New Roman" w:cs="Times New Roman"/>
          <w:i/>
        </w:rPr>
      </w:pPr>
      <w:r w:rsidRPr="002731F6">
        <w:rPr>
          <w:rFonts w:ascii="Times New Roman" w:hAnsi="Times New Roman" w:cs="Times New Roman"/>
          <w:i/>
        </w:rPr>
        <w:t xml:space="preserve">Диагностическая работа на уровне </w:t>
      </w:r>
      <w:r w:rsidR="002731F6" w:rsidRPr="002731F6">
        <w:rPr>
          <w:rFonts w:ascii="Times New Roman" w:hAnsi="Times New Roman" w:cs="Times New Roman"/>
          <w:i/>
        </w:rPr>
        <w:t xml:space="preserve">МАДОУ </w:t>
      </w:r>
      <w:r w:rsidRPr="002731F6">
        <w:rPr>
          <w:rFonts w:ascii="Times New Roman" w:hAnsi="Times New Roman" w:cs="Times New Roman"/>
          <w:i/>
        </w:rPr>
        <w:t xml:space="preserve">включает </w:t>
      </w:r>
      <w:r w:rsidR="002731F6" w:rsidRPr="002731F6">
        <w:rPr>
          <w:rFonts w:ascii="Times New Roman" w:hAnsi="Times New Roman" w:cs="Times New Roman"/>
          <w:i/>
        </w:rPr>
        <w:t>(</w:t>
      </w:r>
      <w:r w:rsidRPr="002731F6">
        <w:rPr>
          <w:rFonts w:ascii="Times New Roman" w:hAnsi="Times New Roman" w:cs="Times New Roman"/>
          <w:i/>
        </w:rPr>
        <w:t>ФОП ДО, п.28</w:t>
      </w:r>
      <w:r w:rsidR="002731F6" w:rsidRPr="002731F6">
        <w:rPr>
          <w:rFonts w:ascii="Times New Roman" w:hAnsi="Times New Roman" w:cs="Times New Roman"/>
          <w:i/>
        </w:rPr>
        <w:t>)</w:t>
      </w:r>
      <w:r w:rsidRPr="002731F6">
        <w:rPr>
          <w:rFonts w:ascii="Times New Roman" w:hAnsi="Times New Roman" w:cs="Times New Roman"/>
          <w:i/>
        </w:rPr>
        <w:t>:</w:t>
      </w:r>
    </w:p>
    <w:p w:rsidR="00F15748" w:rsidRPr="00F15748" w:rsidRDefault="00F15748" w:rsidP="00AE3F37">
      <w:pPr>
        <w:pStyle w:val="a6"/>
        <w:numPr>
          <w:ilvl w:val="0"/>
          <w:numId w:val="94"/>
        </w:numPr>
        <w:jc w:val="both"/>
        <w:rPr>
          <w:rFonts w:ascii="Times New Roman" w:hAnsi="Times New Roman" w:cs="Times New Roman"/>
        </w:rPr>
      </w:pPr>
      <w:r w:rsidRPr="00F15748">
        <w:rPr>
          <w:rFonts w:ascii="Times New Roman" w:hAnsi="Times New Roman" w:cs="Times New Roman"/>
        </w:rPr>
        <w:t>своевременное выявление детей, нуждающихся в психолого-педагогическом сопровождении;</w:t>
      </w:r>
    </w:p>
    <w:p w:rsidR="00F15748" w:rsidRPr="00F15748" w:rsidRDefault="00F15748" w:rsidP="00AE3F37">
      <w:pPr>
        <w:pStyle w:val="a6"/>
        <w:numPr>
          <w:ilvl w:val="0"/>
          <w:numId w:val="94"/>
        </w:numPr>
        <w:jc w:val="both"/>
        <w:rPr>
          <w:rFonts w:ascii="Times New Roman" w:hAnsi="Times New Roman" w:cs="Times New Roman"/>
        </w:rPr>
      </w:pPr>
      <w:r w:rsidRPr="00F15748">
        <w:rPr>
          <w:rFonts w:ascii="Times New Roman" w:hAnsi="Times New Roman" w:cs="Times New Roman"/>
        </w:rPr>
        <w:t xml:space="preserve">раннюю (с первых дней </w:t>
      </w:r>
      <w:proofErr w:type="gramStart"/>
      <w:r w:rsidRPr="00F15748">
        <w:rPr>
          <w:rFonts w:ascii="Times New Roman" w:hAnsi="Times New Roman" w:cs="Times New Roman"/>
        </w:rPr>
        <w:t>пребывания</w:t>
      </w:r>
      <w:proofErr w:type="gramEnd"/>
      <w:r w:rsidRPr="00F15748">
        <w:rPr>
          <w:rFonts w:ascii="Times New Roman" w:hAnsi="Times New Roman" w:cs="Times New Roman"/>
        </w:rPr>
        <w:t xml:space="preserve"> обучающегося в</w:t>
      </w:r>
      <w:r w:rsidR="00791525">
        <w:rPr>
          <w:rFonts w:ascii="Times New Roman" w:hAnsi="Times New Roman" w:cs="Times New Roman"/>
        </w:rPr>
        <w:t xml:space="preserve"> МАДОУ</w:t>
      </w:r>
      <w:r w:rsidRPr="00F15748">
        <w:rPr>
          <w:rFonts w:ascii="Times New Roman" w:hAnsi="Times New Roman" w:cs="Times New Roman"/>
        </w:rPr>
        <w:t>) диагностику отклонений в развитии и анализ причин трудностей социальной адаптации;</w:t>
      </w:r>
    </w:p>
    <w:p w:rsidR="00F15748" w:rsidRPr="00F15748" w:rsidRDefault="00F15748" w:rsidP="00AE3F37">
      <w:pPr>
        <w:pStyle w:val="a6"/>
        <w:numPr>
          <w:ilvl w:val="0"/>
          <w:numId w:val="94"/>
        </w:numPr>
        <w:jc w:val="both"/>
        <w:rPr>
          <w:rFonts w:ascii="Times New Roman" w:hAnsi="Times New Roman" w:cs="Times New Roman"/>
        </w:rPr>
      </w:pPr>
      <w:r w:rsidRPr="00F15748">
        <w:rPr>
          <w:rFonts w:ascii="Times New Roman" w:hAnsi="Times New Roman" w:cs="Times New Roman"/>
        </w:rPr>
        <w:t>комплексный сбор сведений об обучающемся на основании диагностической информации от специалистов разного профиля;</w:t>
      </w:r>
    </w:p>
    <w:p w:rsidR="00F15748" w:rsidRPr="00F15748" w:rsidRDefault="00F15748" w:rsidP="00AE3F37">
      <w:pPr>
        <w:pStyle w:val="a6"/>
        <w:numPr>
          <w:ilvl w:val="0"/>
          <w:numId w:val="94"/>
        </w:numPr>
        <w:jc w:val="both"/>
        <w:rPr>
          <w:rFonts w:ascii="Times New Roman" w:hAnsi="Times New Roman" w:cs="Times New Roman"/>
        </w:rPr>
      </w:pPr>
      <w:r w:rsidRPr="00F15748">
        <w:rPr>
          <w:rFonts w:ascii="Times New Roman" w:hAnsi="Times New Roman" w:cs="Times New Roman"/>
        </w:rPr>
        <w:t xml:space="preserve">определение уровня актуального и зоны </w:t>
      </w:r>
      <w:proofErr w:type="gramStart"/>
      <w:r w:rsidRPr="00F15748">
        <w:rPr>
          <w:rFonts w:ascii="Times New Roman" w:hAnsi="Times New Roman" w:cs="Times New Roman"/>
        </w:rPr>
        <w:t>ближайшего развития</w:t>
      </w:r>
      <w:proofErr w:type="gramEnd"/>
      <w:r w:rsidRPr="00F15748">
        <w:rPr>
          <w:rFonts w:ascii="Times New Roman" w:hAnsi="Times New Roman" w:cs="Times New Roman"/>
        </w:rPr>
        <w:t xml:space="preserve"> обучающегося с ОВЗ, с трудностями в обучении и социализации, выявление его резервных возможностей;</w:t>
      </w:r>
    </w:p>
    <w:p w:rsidR="00F15748" w:rsidRPr="00F15748" w:rsidRDefault="00F15748" w:rsidP="00AE3F37">
      <w:pPr>
        <w:pStyle w:val="a6"/>
        <w:numPr>
          <w:ilvl w:val="0"/>
          <w:numId w:val="94"/>
        </w:numPr>
        <w:jc w:val="both"/>
        <w:rPr>
          <w:rFonts w:ascii="Times New Roman" w:hAnsi="Times New Roman" w:cs="Times New Roman"/>
        </w:rPr>
      </w:pPr>
      <w:r w:rsidRPr="00F15748">
        <w:rPr>
          <w:rFonts w:ascii="Times New Roman" w:hAnsi="Times New Roman" w:cs="Times New Roman"/>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F15748" w:rsidRPr="00F15748" w:rsidRDefault="00F15748" w:rsidP="00AE3F37">
      <w:pPr>
        <w:pStyle w:val="a6"/>
        <w:numPr>
          <w:ilvl w:val="0"/>
          <w:numId w:val="94"/>
        </w:numPr>
        <w:jc w:val="both"/>
        <w:rPr>
          <w:rFonts w:ascii="Times New Roman" w:hAnsi="Times New Roman" w:cs="Times New Roman"/>
        </w:rPr>
      </w:pPr>
      <w:r w:rsidRPr="00F15748">
        <w:rPr>
          <w:rFonts w:ascii="Times New Roman" w:hAnsi="Times New Roman" w:cs="Times New Roman"/>
        </w:rPr>
        <w:t xml:space="preserve">изучение развития эмоционально-волевой сферы и </w:t>
      </w:r>
      <w:proofErr w:type="gramStart"/>
      <w:r w:rsidRPr="00F15748">
        <w:rPr>
          <w:rFonts w:ascii="Times New Roman" w:hAnsi="Times New Roman" w:cs="Times New Roman"/>
        </w:rPr>
        <w:t>личностных особенностей</w:t>
      </w:r>
      <w:proofErr w:type="gramEnd"/>
      <w:r w:rsidRPr="00F15748">
        <w:rPr>
          <w:rFonts w:ascii="Times New Roman" w:hAnsi="Times New Roman" w:cs="Times New Roman"/>
        </w:rPr>
        <w:t xml:space="preserve"> обучающихся;</w:t>
      </w:r>
    </w:p>
    <w:p w:rsidR="00F15748" w:rsidRPr="00F15748" w:rsidRDefault="00F15748" w:rsidP="00AE3F37">
      <w:pPr>
        <w:pStyle w:val="a6"/>
        <w:numPr>
          <w:ilvl w:val="0"/>
          <w:numId w:val="94"/>
        </w:numPr>
        <w:jc w:val="both"/>
        <w:rPr>
          <w:rFonts w:ascii="Times New Roman" w:hAnsi="Times New Roman" w:cs="Times New Roman"/>
        </w:rPr>
      </w:pPr>
      <w:r w:rsidRPr="00F15748">
        <w:rPr>
          <w:rFonts w:ascii="Times New Roman" w:hAnsi="Times New Roman" w:cs="Times New Roman"/>
        </w:rPr>
        <w:t>изучение индивидуальных образовательных и социально-коммуникативных потребностей обучающихся;</w:t>
      </w:r>
    </w:p>
    <w:p w:rsidR="00F15748" w:rsidRPr="00F15748" w:rsidRDefault="00F15748" w:rsidP="00AE3F37">
      <w:pPr>
        <w:pStyle w:val="a6"/>
        <w:numPr>
          <w:ilvl w:val="0"/>
          <w:numId w:val="94"/>
        </w:numPr>
        <w:jc w:val="both"/>
        <w:rPr>
          <w:rFonts w:ascii="Times New Roman" w:hAnsi="Times New Roman" w:cs="Times New Roman"/>
        </w:rPr>
      </w:pPr>
      <w:r w:rsidRPr="00F15748">
        <w:rPr>
          <w:rFonts w:ascii="Times New Roman" w:hAnsi="Times New Roman" w:cs="Times New Roman"/>
        </w:rPr>
        <w:t>изучение социальной ситуации развития и условий семейного воспитания ребенка;</w:t>
      </w:r>
    </w:p>
    <w:p w:rsidR="00F15748" w:rsidRPr="00F15748" w:rsidRDefault="00F15748" w:rsidP="00AE3F37">
      <w:pPr>
        <w:pStyle w:val="a6"/>
        <w:numPr>
          <w:ilvl w:val="0"/>
          <w:numId w:val="94"/>
        </w:numPr>
        <w:jc w:val="both"/>
        <w:rPr>
          <w:rFonts w:ascii="Times New Roman" w:hAnsi="Times New Roman" w:cs="Times New Roman"/>
        </w:rPr>
      </w:pPr>
      <w:r w:rsidRPr="00F15748">
        <w:rPr>
          <w:rFonts w:ascii="Times New Roman" w:hAnsi="Times New Roman" w:cs="Times New Roman"/>
        </w:rPr>
        <w:t>изучение уровня адаптации и адаптивных возможностей обучающегося;</w:t>
      </w:r>
    </w:p>
    <w:p w:rsidR="00F15748" w:rsidRPr="00F15748" w:rsidRDefault="00F15748" w:rsidP="00AE3F37">
      <w:pPr>
        <w:pStyle w:val="a6"/>
        <w:numPr>
          <w:ilvl w:val="0"/>
          <w:numId w:val="94"/>
        </w:numPr>
        <w:jc w:val="both"/>
        <w:rPr>
          <w:rFonts w:ascii="Times New Roman" w:hAnsi="Times New Roman" w:cs="Times New Roman"/>
        </w:rPr>
      </w:pPr>
      <w:r w:rsidRPr="00F15748">
        <w:rPr>
          <w:rFonts w:ascii="Times New Roman" w:hAnsi="Times New Roman" w:cs="Times New Roman"/>
        </w:rPr>
        <w:t>изучение направленности детской одаренности;</w:t>
      </w:r>
    </w:p>
    <w:p w:rsidR="00F15748" w:rsidRPr="00F15748" w:rsidRDefault="00F15748" w:rsidP="00AE3F37">
      <w:pPr>
        <w:pStyle w:val="a6"/>
        <w:numPr>
          <w:ilvl w:val="0"/>
          <w:numId w:val="94"/>
        </w:numPr>
        <w:jc w:val="both"/>
        <w:rPr>
          <w:rFonts w:ascii="Times New Roman" w:hAnsi="Times New Roman" w:cs="Times New Roman"/>
        </w:rPr>
      </w:pPr>
      <w:r w:rsidRPr="00F15748">
        <w:rPr>
          <w:rFonts w:ascii="Times New Roman" w:hAnsi="Times New Roman" w:cs="Times New Roman"/>
        </w:rPr>
        <w:t>изучение, констатацию в развитии ребенка его интересов и склонностей, одаренности;</w:t>
      </w:r>
    </w:p>
    <w:p w:rsidR="00F15748" w:rsidRPr="00F15748" w:rsidRDefault="00F15748" w:rsidP="00AE3F37">
      <w:pPr>
        <w:pStyle w:val="a6"/>
        <w:numPr>
          <w:ilvl w:val="0"/>
          <w:numId w:val="94"/>
        </w:numPr>
        <w:jc w:val="both"/>
        <w:rPr>
          <w:rFonts w:ascii="Times New Roman" w:hAnsi="Times New Roman" w:cs="Times New Roman"/>
        </w:rPr>
      </w:pPr>
      <w:r w:rsidRPr="00F15748">
        <w:rPr>
          <w:rFonts w:ascii="Times New Roman" w:hAnsi="Times New Roman" w:cs="Times New Roman"/>
        </w:rPr>
        <w:t>мониторинг развития детей и предупреждение возникновения психолого-педагогических проблем в их развитии;</w:t>
      </w:r>
    </w:p>
    <w:p w:rsidR="00F15748" w:rsidRPr="00F15748" w:rsidRDefault="00F15748" w:rsidP="00AE3F37">
      <w:pPr>
        <w:pStyle w:val="a6"/>
        <w:numPr>
          <w:ilvl w:val="0"/>
          <w:numId w:val="94"/>
        </w:numPr>
        <w:jc w:val="both"/>
        <w:rPr>
          <w:rFonts w:ascii="Times New Roman" w:hAnsi="Times New Roman" w:cs="Times New Roman"/>
        </w:rPr>
      </w:pPr>
      <w:r w:rsidRPr="00F15748">
        <w:rPr>
          <w:rFonts w:ascii="Times New Roman" w:hAnsi="Times New Roman" w:cs="Times New Roman"/>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F15748" w:rsidRPr="00F15748" w:rsidRDefault="00F15748" w:rsidP="00AE3F37">
      <w:pPr>
        <w:pStyle w:val="a6"/>
        <w:numPr>
          <w:ilvl w:val="0"/>
          <w:numId w:val="94"/>
        </w:numPr>
        <w:jc w:val="both"/>
        <w:rPr>
          <w:rFonts w:ascii="Times New Roman" w:hAnsi="Times New Roman" w:cs="Times New Roman"/>
        </w:rPr>
      </w:pPr>
      <w:r w:rsidRPr="00F15748">
        <w:rPr>
          <w:rFonts w:ascii="Times New Roman" w:hAnsi="Times New Roman" w:cs="Times New Roman"/>
        </w:rPr>
        <w:t>всестороннее психолого-педагогическое изучение личности ребенка;</w:t>
      </w:r>
    </w:p>
    <w:p w:rsidR="00F15748" w:rsidRPr="00F15748" w:rsidRDefault="00F15748" w:rsidP="00AE3F37">
      <w:pPr>
        <w:pStyle w:val="a6"/>
        <w:numPr>
          <w:ilvl w:val="0"/>
          <w:numId w:val="94"/>
        </w:numPr>
        <w:jc w:val="both"/>
        <w:rPr>
          <w:rFonts w:ascii="Times New Roman" w:hAnsi="Times New Roman" w:cs="Times New Roman"/>
        </w:rPr>
      </w:pPr>
      <w:r w:rsidRPr="00F15748">
        <w:rPr>
          <w:rFonts w:ascii="Times New Roman" w:hAnsi="Times New Roman" w:cs="Times New Roman"/>
        </w:rPr>
        <w:t>выявление и изучение неблагоприятных факторов социальной среды и рисков образовательной среды;</w:t>
      </w:r>
    </w:p>
    <w:p w:rsidR="00F15748" w:rsidRPr="00F15748" w:rsidRDefault="00F15748" w:rsidP="00AE3F37">
      <w:pPr>
        <w:pStyle w:val="a6"/>
        <w:numPr>
          <w:ilvl w:val="0"/>
          <w:numId w:val="94"/>
        </w:numPr>
        <w:jc w:val="both"/>
        <w:rPr>
          <w:rFonts w:ascii="Times New Roman" w:hAnsi="Times New Roman" w:cs="Times New Roman"/>
        </w:rPr>
      </w:pPr>
      <w:r w:rsidRPr="00F15748">
        <w:rPr>
          <w:rFonts w:ascii="Times New Roman" w:hAnsi="Times New Roman" w:cs="Times New Roman"/>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F15748" w:rsidRPr="002731F6" w:rsidRDefault="002731F6" w:rsidP="00F15748">
      <w:pPr>
        <w:pStyle w:val="a6"/>
        <w:jc w:val="both"/>
        <w:rPr>
          <w:rFonts w:ascii="Times New Roman" w:hAnsi="Times New Roman" w:cs="Times New Roman"/>
          <w:i/>
        </w:rPr>
      </w:pPr>
      <w:r w:rsidRPr="002731F6">
        <w:rPr>
          <w:rFonts w:ascii="Times New Roman" w:hAnsi="Times New Roman" w:cs="Times New Roman"/>
          <w:i/>
        </w:rPr>
        <w:lastRenderedPageBreak/>
        <w:t>КРР включает (</w:t>
      </w:r>
      <w:r w:rsidR="00F15748" w:rsidRPr="002731F6">
        <w:rPr>
          <w:rFonts w:ascii="Times New Roman" w:hAnsi="Times New Roman" w:cs="Times New Roman"/>
          <w:i/>
        </w:rPr>
        <w:t>ФОП ДО, п.28.2</w:t>
      </w:r>
      <w:r w:rsidRPr="002731F6">
        <w:rPr>
          <w:rFonts w:ascii="Times New Roman" w:hAnsi="Times New Roman" w:cs="Times New Roman"/>
          <w:i/>
        </w:rPr>
        <w:t>)</w:t>
      </w:r>
      <w:r w:rsidR="00F15748" w:rsidRPr="002731F6">
        <w:rPr>
          <w:rFonts w:ascii="Times New Roman" w:hAnsi="Times New Roman" w:cs="Times New Roman"/>
          <w:i/>
        </w:rPr>
        <w:t>:</w:t>
      </w:r>
    </w:p>
    <w:p w:rsidR="00F15748" w:rsidRPr="00F15748" w:rsidRDefault="00F15748" w:rsidP="00AE3F37">
      <w:pPr>
        <w:pStyle w:val="a6"/>
        <w:numPr>
          <w:ilvl w:val="0"/>
          <w:numId w:val="95"/>
        </w:numPr>
        <w:jc w:val="both"/>
        <w:rPr>
          <w:rFonts w:ascii="Times New Roman" w:hAnsi="Times New Roman" w:cs="Times New Roman"/>
        </w:rPr>
      </w:pPr>
      <w:r w:rsidRPr="00F15748">
        <w:rPr>
          <w:rFonts w:ascii="Times New Roman" w:hAnsi="Times New Roman" w:cs="Times New Roman"/>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F15748" w:rsidRPr="00F15748" w:rsidRDefault="00F15748" w:rsidP="00AE3F37">
      <w:pPr>
        <w:pStyle w:val="a6"/>
        <w:numPr>
          <w:ilvl w:val="0"/>
          <w:numId w:val="95"/>
        </w:numPr>
        <w:jc w:val="both"/>
        <w:rPr>
          <w:rFonts w:ascii="Times New Roman" w:hAnsi="Times New Roman" w:cs="Times New Roman"/>
        </w:rPr>
      </w:pPr>
      <w:r w:rsidRPr="00F15748">
        <w:rPr>
          <w:rFonts w:ascii="Times New Roman" w:hAnsi="Times New Roman" w:cs="Times New Roman"/>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F15748" w:rsidRPr="00F15748" w:rsidRDefault="00F15748" w:rsidP="00AE3F37">
      <w:pPr>
        <w:pStyle w:val="a6"/>
        <w:numPr>
          <w:ilvl w:val="0"/>
          <w:numId w:val="95"/>
        </w:numPr>
        <w:jc w:val="both"/>
        <w:rPr>
          <w:rFonts w:ascii="Times New Roman" w:hAnsi="Times New Roman" w:cs="Times New Roman"/>
        </w:rPr>
      </w:pPr>
      <w:r w:rsidRPr="00F15748">
        <w:rPr>
          <w:rFonts w:ascii="Times New Roman" w:hAnsi="Times New Roman" w:cs="Times New Roman"/>
        </w:rPr>
        <w:t>коррекцию и развитие высших психических функций;</w:t>
      </w:r>
    </w:p>
    <w:p w:rsidR="00F15748" w:rsidRPr="00F15748" w:rsidRDefault="00F15748" w:rsidP="00AE3F37">
      <w:pPr>
        <w:pStyle w:val="a6"/>
        <w:numPr>
          <w:ilvl w:val="0"/>
          <w:numId w:val="95"/>
        </w:numPr>
        <w:jc w:val="both"/>
        <w:rPr>
          <w:rFonts w:ascii="Times New Roman" w:hAnsi="Times New Roman" w:cs="Times New Roman"/>
        </w:rPr>
      </w:pPr>
      <w:r w:rsidRPr="00F15748">
        <w:rPr>
          <w:rFonts w:ascii="Times New Roman" w:hAnsi="Times New Roman" w:cs="Times New Roman"/>
        </w:rPr>
        <w:t>развитие эмоционально-волевой и личностной сферы обучающегося и психологическую коррекцию его поведения;</w:t>
      </w:r>
    </w:p>
    <w:p w:rsidR="00F15748" w:rsidRPr="00F15748" w:rsidRDefault="00F15748" w:rsidP="00AE3F37">
      <w:pPr>
        <w:pStyle w:val="a6"/>
        <w:numPr>
          <w:ilvl w:val="0"/>
          <w:numId w:val="95"/>
        </w:numPr>
        <w:jc w:val="both"/>
        <w:rPr>
          <w:rFonts w:ascii="Times New Roman" w:hAnsi="Times New Roman" w:cs="Times New Roman"/>
        </w:rPr>
      </w:pPr>
      <w:r w:rsidRPr="00F15748">
        <w:rPr>
          <w:rFonts w:ascii="Times New Roman" w:hAnsi="Times New Roman" w:cs="Times New Roman"/>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F15748" w:rsidRPr="00F15748" w:rsidRDefault="00F15748" w:rsidP="00AE3F37">
      <w:pPr>
        <w:pStyle w:val="a6"/>
        <w:numPr>
          <w:ilvl w:val="0"/>
          <w:numId w:val="95"/>
        </w:numPr>
        <w:jc w:val="both"/>
        <w:rPr>
          <w:rFonts w:ascii="Times New Roman" w:hAnsi="Times New Roman" w:cs="Times New Roman"/>
        </w:rPr>
      </w:pPr>
      <w:r w:rsidRPr="00F15748">
        <w:rPr>
          <w:rFonts w:ascii="Times New Roman" w:hAnsi="Times New Roman" w:cs="Times New Roman"/>
        </w:rPr>
        <w:t>коррекцию и развитие психомоторной сферы, координации и регуляции движений;</w:t>
      </w:r>
    </w:p>
    <w:p w:rsidR="00F15748" w:rsidRPr="00F15748" w:rsidRDefault="00F15748" w:rsidP="00AE3F37">
      <w:pPr>
        <w:pStyle w:val="a6"/>
        <w:numPr>
          <w:ilvl w:val="0"/>
          <w:numId w:val="95"/>
        </w:numPr>
        <w:jc w:val="both"/>
        <w:rPr>
          <w:rFonts w:ascii="Times New Roman" w:hAnsi="Times New Roman" w:cs="Times New Roman"/>
        </w:rPr>
      </w:pPr>
      <w:r w:rsidRPr="00F15748">
        <w:rPr>
          <w:rFonts w:ascii="Times New Roman" w:hAnsi="Times New Roman" w:cs="Times New Roman"/>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F15748" w:rsidRPr="00F15748" w:rsidRDefault="00F15748" w:rsidP="00AE3F37">
      <w:pPr>
        <w:pStyle w:val="a6"/>
        <w:numPr>
          <w:ilvl w:val="0"/>
          <w:numId w:val="95"/>
        </w:numPr>
        <w:jc w:val="both"/>
        <w:rPr>
          <w:rFonts w:ascii="Times New Roman" w:hAnsi="Times New Roman" w:cs="Times New Roman"/>
        </w:rPr>
      </w:pPr>
      <w:r w:rsidRPr="00F15748">
        <w:rPr>
          <w:rFonts w:ascii="Times New Roman" w:hAnsi="Times New Roman" w:cs="Times New Roman"/>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F15748" w:rsidRPr="00F15748" w:rsidRDefault="00F15748" w:rsidP="00AE3F37">
      <w:pPr>
        <w:pStyle w:val="a6"/>
        <w:numPr>
          <w:ilvl w:val="0"/>
          <w:numId w:val="95"/>
        </w:numPr>
        <w:jc w:val="both"/>
        <w:rPr>
          <w:rFonts w:ascii="Times New Roman" w:hAnsi="Times New Roman" w:cs="Times New Roman"/>
        </w:rPr>
      </w:pPr>
      <w:r w:rsidRPr="00F15748">
        <w:rPr>
          <w:rFonts w:ascii="Times New Roman" w:hAnsi="Times New Roman" w:cs="Times New Roman"/>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F15748" w:rsidRPr="00F15748" w:rsidRDefault="00F15748" w:rsidP="00AE3F37">
      <w:pPr>
        <w:pStyle w:val="a6"/>
        <w:numPr>
          <w:ilvl w:val="0"/>
          <w:numId w:val="95"/>
        </w:numPr>
        <w:jc w:val="both"/>
        <w:rPr>
          <w:rFonts w:ascii="Times New Roman" w:hAnsi="Times New Roman" w:cs="Times New Roman"/>
        </w:rPr>
      </w:pPr>
      <w:r w:rsidRPr="00F15748">
        <w:rPr>
          <w:rFonts w:ascii="Times New Roman" w:hAnsi="Times New Roman" w:cs="Times New Roman"/>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F15748" w:rsidRPr="00F15748" w:rsidRDefault="00F15748" w:rsidP="00AE3F37">
      <w:pPr>
        <w:pStyle w:val="a6"/>
        <w:numPr>
          <w:ilvl w:val="0"/>
          <w:numId w:val="95"/>
        </w:numPr>
        <w:jc w:val="both"/>
        <w:rPr>
          <w:rFonts w:ascii="Times New Roman" w:hAnsi="Times New Roman" w:cs="Times New Roman"/>
        </w:rPr>
      </w:pPr>
      <w:r w:rsidRPr="00F15748">
        <w:rPr>
          <w:rFonts w:ascii="Times New Roman" w:hAnsi="Times New Roman" w:cs="Times New Roman"/>
        </w:rPr>
        <w:t>помощь в устранении психотравмирующих ситуаций в жизни ребенка.</w:t>
      </w:r>
    </w:p>
    <w:p w:rsidR="00F15748" w:rsidRPr="002731F6" w:rsidRDefault="00F15748" w:rsidP="00F15748">
      <w:pPr>
        <w:pStyle w:val="a6"/>
        <w:jc w:val="both"/>
        <w:rPr>
          <w:rFonts w:ascii="Times New Roman" w:hAnsi="Times New Roman" w:cs="Times New Roman"/>
          <w:i/>
        </w:rPr>
      </w:pPr>
      <w:r w:rsidRPr="00F15748">
        <w:rPr>
          <w:rFonts w:ascii="Times New Roman" w:hAnsi="Times New Roman" w:cs="Times New Roman"/>
        </w:rPr>
        <w:t xml:space="preserve"> </w:t>
      </w:r>
      <w:r w:rsidRPr="002731F6">
        <w:rPr>
          <w:rFonts w:ascii="Times New Roman" w:hAnsi="Times New Roman" w:cs="Times New Roman"/>
          <w:i/>
        </w:rPr>
        <w:t>К</w:t>
      </w:r>
      <w:r w:rsidR="002731F6" w:rsidRPr="002731F6">
        <w:rPr>
          <w:rFonts w:ascii="Times New Roman" w:hAnsi="Times New Roman" w:cs="Times New Roman"/>
          <w:i/>
        </w:rPr>
        <w:t>онсультативная работа включает (</w:t>
      </w:r>
      <w:r w:rsidRPr="002731F6">
        <w:rPr>
          <w:rFonts w:ascii="Times New Roman" w:hAnsi="Times New Roman" w:cs="Times New Roman"/>
          <w:i/>
        </w:rPr>
        <w:t>ФОП ДО, п.28.3</w:t>
      </w:r>
      <w:r w:rsidR="002731F6" w:rsidRPr="002731F6">
        <w:rPr>
          <w:rFonts w:ascii="Times New Roman" w:hAnsi="Times New Roman" w:cs="Times New Roman"/>
          <w:i/>
        </w:rPr>
        <w:t>)</w:t>
      </w:r>
      <w:r w:rsidRPr="002731F6">
        <w:rPr>
          <w:rFonts w:ascii="Times New Roman" w:hAnsi="Times New Roman" w:cs="Times New Roman"/>
          <w:i/>
        </w:rPr>
        <w:t>:</w:t>
      </w:r>
    </w:p>
    <w:p w:rsidR="00F15748" w:rsidRPr="00F15748" w:rsidRDefault="00F15748" w:rsidP="00AE3F37">
      <w:pPr>
        <w:pStyle w:val="a6"/>
        <w:numPr>
          <w:ilvl w:val="0"/>
          <w:numId w:val="96"/>
        </w:numPr>
        <w:jc w:val="both"/>
        <w:rPr>
          <w:rFonts w:ascii="Times New Roman" w:hAnsi="Times New Roman" w:cs="Times New Roman"/>
        </w:rPr>
      </w:pPr>
      <w:r w:rsidRPr="00F15748">
        <w:rPr>
          <w:rFonts w:ascii="Times New Roman" w:hAnsi="Times New Roman" w:cs="Times New Roman"/>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F15748" w:rsidRPr="00F15748" w:rsidRDefault="00F15748" w:rsidP="00AE3F37">
      <w:pPr>
        <w:pStyle w:val="a6"/>
        <w:numPr>
          <w:ilvl w:val="0"/>
          <w:numId w:val="96"/>
        </w:numPr>
        <w:jc w:val="both"/>
        <w:rPr>
          <w:rFonts w:ascii="Times New Roman" w:hAnsi="Times New Roman" w:cs="Times New Roman"/>
        </w:rPr>
      </w:pPr>
      <w:r w:rsidRPr="00F15748">
        <w:rPr>
          <w:rFonts w:ascii="Times New Roman" w:hAnsi="Times New Roman" w:cs="Times New Roman"/>
        </w:rPr>
        <w:t>консультирование специалистами педагогов по выбору индивидуально ориентированных методов и приемов работы с обучающимся;</w:t>
      </w:r>
    </w:p>
    <w:p w:rsidR="00F15748" w:rsidRPr="00F15748" w:rsidRDefault="00F15748" w:rsidP="00AE3F37">
      <w:pPr>
        <w:pStyle w:val="a6"/>
        <w:numPr>
          <w:ilvl w:val="0"/>
          <w:numId w:val="96"/>
        </w:numPr>
        <w:jc w:val="both"/>
        <w:rPr>
          <w:rFonts w:ascii="Times New Roman" w:hAnsi="Times New Roman" w:cs="Times New Roman"/>
        </w:rPr>
      </w:pPr>
      <w:r w:rsidRPr="00F15748">
        <w:rPr>
          <w:rFonts w:ascii="Times New Roman" w:hAnsi="Times New Roman" w:cs="Times New Roman"/>
        </w:rPr>
        <w:t>консультативную помощь семье в вопросах выбора оптимальной стратегии воспитания и приемов КРР с ребенком.</w:t>
      </w:r>
    </w:p>
    <w:p w:rsidR="00F15748" w:rsidRPr="002731F6" w:rsidRDefault="00F15748" w:rsidP="00F15748">
      <w:pPr>
        <w:pStyle w:val="a6"/>
        <w:jc w:val="both"/>
        <w:rPr>
          <w:rFonts w:ascii="Times New Roman" w:hAnsi="Times New Roman" w:cs="Times New Roman"/>
          <w:i/>
        </w:rPr>
      </w:pPr>
      <w:r w:rsidRPr="002731F6">
        <w:rPr>
          <w:rFonts w:ascii="Times New Roman" w:hAnsi="Times New Roman" w:cs="Times New Roman"/>
          <w:i/>
        </w:rPr>
        <w:t>Информационно-просветит</w:t>
      </w:r>
      <w:r w:rsidR="002731F6" w:rsidRPr="002731F6">
        <w:rPr>
          <w:rFonts w:ascii="Times New Roman" w:hAnsi="Times New Roman" w:cs="Times New Roman"/>
          <w:i/>
        </w:rPr>
        <w:t>ельская работа предусматривает (</w:t>
      </w:r>
      <w:r w:rsidRPr="002731F6">
        <w:rPr>
          <w:rFonts w:ascii="Times New Roman" w:hAnsi="Times New Roman" w:cs="Times New Roman"/>
          <w:i/>
        </w:rPr>
        <w:t>ФОП ДО, п.28.4</w:t>
      </w:r>
      <w:r w:rsidR="002731F6" w:rsidRPr="002731F6">
        <w:rPr>
          <w:rFonts w:ascii="Times New Roman" w:hAnsi="Times New Roman" w:cs="Times New Roman"/>
          <w:i/>
        </w:rPr>
        <w:t>)</w:t>
      </w:r>
      <w:r w:rsidRPr="002731F6">
        <w:rPr>
          <w:rFonts w:ascii="Times New Roman" w:hAnsi="Times New Roman" w:cs="Times New Roman"/>
          <w:i/>
        </w:rPr>
        <w:t>:</w:t>
      </w:r>
    </w:p>
    <w:p w:rsidR="00F15748" w:rsidRPr="00F15748" w:rsidRDefault="00F15748" w:rsidP="00AE3F37">
      <w:pPr>
        <w:pStyle w:val="a6"/>
        <w:numPr>
          <w:ilvl w:val="0"/>
          <w:numId w:val="97"/>
        </w:numPr>
        <w:jc w:val="both"/>
        <w:rPr>
          <w:rFonts w:ascii="Times New Roman" w:hAnsi="Times New Roman" w:cs="Times New Roman"/>
        </w:rPr>
      </w:pPr>
      <w:r w:rsidRPr="00F15748">
        <w:rPr>
          <w:rFonts w:ascii="Times New Roman" w:hAnsi="Times New Roman" w:cs="Times New Roman"/>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F15748" w:rsidRPr="00F15748" w:rsidRDefault="00F15748" w:rsidP="00AE3F37">
      <w:pPr>
        <w:pStyle w:val="a6"/>
        <w:numPr>
          <w:ilvl w:val="0"/>
          <w:numId w:val="97"/>
        </w:numPr>
        <w:jc w:val="both"/>
        <w:rPr>
          <w:rFonts w:ascii="Times New Roman" w:hAnsi="Times New Roman" w:cs="Times New Roman"/>
        </w:rPr>
      </w:pPr>
      <w:r w:rsidRPr="00F15748">
        <w:rPr>
          <w:rFonts w:ascii="Times New Roman" w:hAnsi="Times New Roman" w:cs="Times New Roman"/>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CD062E" w:rsidRDefault="00CD062E" w:rsidP="00F15748">
      <w:pPr>
        <w:pStyle w:val="a6"/>
        <w:jc w:val="both"/>
        <w:rPr>
          <w:rStyle w:val="21"/>
          <w:rFonts w:eastAsiaTheme="majorEastAsia"/>
          <w:sz w:val="24"/>
          <w:szCs w:val="24"/>
        </w:rPr>
      </w:pPr>
    </w:p>
    <w:p w:rsidR="00871138" w:rsidRDefault="00CD062E" w:rsidP="00CD062E">
      <w:pPr>
        <w:pStyle w:val="a6"/>
        <w:jc w:val="center"/>
        <w:rPr>
          <w:rFonts w:ascii="Times New Roman" w:hAnsi="Times New Roman" w:cs="Times New Roman"/>
          <w:b/>
        </w:rPr>
      </w:pPr>
      <w:r w:rsidRPr="00CD062E">
        <w:rPr>
          <w:rFonts w:ascii="Times New Roman" w:hAnsi="Times New Roman" w:cs="Times New Roman"/>
          <w:b/>
        </w:rPr>
        <w:t xml:space="preserve">2.7. Федеральная рабочая программа воспитания </w:t>
      </w:r>
    </w:p>
    <w:p w:rsidR="00CD062E" w:rsidRPr="00CD062E" w:rsidRDefault="00CD062E" w:rsidP="00CD062E">
      <w:pPr>
        <w:pStyle w:val="a6"/>
        <w:jc w:val="center"/>
        <w:rPr>
          <w:rFonts w:ascii="Times New Roman" w:hAnsi="Times New Roman" w:cs="Times New Roman"/>
          <w:b/>
        </w:rPr>
      </w:pPr>
      <w:proofErr w:type="gramStart"/>
      <w:r w:rsidRPr="00CD062E">
        <w:rPr>
          <w:rFonts w:ascii="Times New Roman" w:hAnsi="Times New Roman" w:cs="Times New Roman"/>
          <w:b/>
        </w:rPr>
        <w:t>( далее</w:t>
      </w:r>
      <w:proofErr w:type="gramEnd"/>
      <w:r w:rsidRPr="00CD062E">
        <w:rPr>
          <w:rFonts w:ascii="Times New Roman" w:hAnsi="Times New Roman" w:cs="Times New Roman"/>
          <w:b/>
        </w:rPr>
        <w:t xml:space="preserve"> Программа воспитания) (ФОП ДО, п.27)</w:t>
      </w:r>
    </w:p>
    <w:p w:rsidR="00CD062E" w:rsidRPr="00CD062E" w:rsidRDefault="00CD062E" w:rsidP="00CD062E">
      <w:pPr>
        <w:pStyle w:val="a6"/>
        <w:jc w:val="center"/>
        <w:rPr>
          <w:rFonts w:ascii="Times New Roman" w:hAnsi="Times New Roman" w:cs="Times New Roman"/>
          <w:b/>
        </w:rPr>
      </w:pPr>
    </w:p>
    <w:p w:rsidR="00CD062E" w:rsidRPr="00CD062E" w:rsidRDefault="00CD062E" w:rsidP="00CD062E">
      <w:pPr>
        <w:pStyle w:val="a6"/>
        <w:jc w:val="center"/>
        <w:rPr>
          <w:rFonts w:ascii="Times New Roman" w:hAnsi="Times New Roman" w:cs="Times New Roman"/>
          <w:b/>
        </w:rPr>
      </w:pPr>
      <w:r w:rsidRPr="00CD062E">
        <w:rPr>
          <w:rFonts w:ascii="Times New Roman" w:hAnsi="Times New Roman" w:cs="Times New Roman"/>
          <w:b/>
        </w:rPr>
        <w:t>2.7.1. Целевой раздел Программы воспитания.</w:t>
      </w:r>
    </w:p>
    <w:p w:rsidR="00E52F84" w:rsidRPr="00E52F84" w:rsidRDefault="00E52F84" w:rsidP="00E52F84">
      <w:pPr>
        <w:pStyle w:val="a6"/>
        <w:jc w:val="both"/>
        <w:rPr>
          <w:rFonts w:ascii="Times New Roman" w:hAnsi="Times New Roman" w:cs="Times New Roman"/>
        </w:rPr>
      </w:pPr>
      <w:r w:rsidRPr="00E52F84">
        <w:rPr>
          <w:rFonts w:ascii="Times New Roman" w:hAnsi="Times New Roman" w:cs="Times New Roman"/>
        </w:rPr>
        <w:t xml:space="preserve">Программа воспитания основана на воплощении национального воспитательного идеала, который </w:t>
      </w:r>
      <w:r w:rsidRPr="00E52F84">
        <w:rPr>
          <w:rFonts w:ascii="Times New Roman" w:hAnsi="Times New Roman" w:cs="Times New Roman"/>
        </w:rPr>
        <w:lastRenderedPageBreak/>
        <w:t>понимается как высшая цель образования, нравственное (идеальное) представление о человеке.</w:t>
      </w:r>
    </w:p>
    <w:p w:rsidR="00E52F84" w:rsidRPr="00E52F84" w:rsidRDefault="00E52F84" w:rsidP="00E52F84">
      <w:pPr>
        <w:pStyle w:val="a6"/>
        <w:jc w:val="both"/>
        <w:rPr>
          <w:rFonts w:ascii="Times New Roman" w:hAnsi="Times New Roman" w:cs="Times New Roman"/>
        </w:rPr>
      </w:pPr>
      <w:r w:rsidRPr="00E52F84">
        <w:rPr>
          <w:rFonts w:ascii="Times New Roman" w:hAnsi="Times New Roman" w:cs="Times New Roman"/>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РФ, природе и окружающей среде».</w:t>
      </w:r>
    </w:p>
    <w:p w:rsidR="00E52F84" w:rsidRPr="00E52F84" w:rsidRDefault="00E52F84" w:rsidP="00E52F84">
      <w:pPr>
        <w:pStyle w:val="a6"/>
        <w:jc w:val="both"/>
        <w:rPr>
          <w:rFonts w:ascii="Times New Roman" w:hAnsi="Times New Roman" w:cs="Times New Roman"/>
        </w:rPr>
      </w:pPr>
      <w:r w:rsidRPr="00E52F84">
        <w:rPr>
          <w:rFonts w:ascii="Times New Roman" w:hAnsi="Times New Roman" w:cs="Times New Roman"/>
        </w:rPr>
        <w:t>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E52F84" w:rsidRPr="00E52F84" w:rsidRDefault="00E52F84" w:rsidP="00E52F84">
      <w:pPr>
        <w:pStyle w:val="a6"/>
        <w:jc w:val="both"/>
        <w:rPr>
          <w:rFonts w:ascii="Times New Roman" w:hAnsi="Times New Roman" w:cs="Times New Roman"/>
        </w:rPr>
      </w:pPr>
      <w:r w:rsidRPr="00E52F84">
        <w:rPr>
          <w:rFonts w:ascii="Times New Roman" w:hAnsi="Times New Roman" w:cs="Times New Roman"/>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395122" w:rsidRDefault="00395122" w:rsidP="00E52F84">
      <w:pPr>
        <w:pStyle w:val="a6"/>
        <w:jc w:val="center"/>
        <w:rPr>
          <w:rFonts w:ascii="Times New Roman" w:hAnsi="Times New Roman" w:cs="Times New Roman"/>
          <w:b/>
          <w:bCs/>
        </w:rPr>
      </w:pPr>
    </w:p>
    <w:p w:rsidR="00E52F84" w:rsidRPr="00E52F84" w:rsidRDefault="00E52F84" w:rsidP="00E52F84">
      <w:pPr>
        <w:pStyle w:val="a6"/>
        <w:jc w:val="center"/>
        <w:rPr>
          <w:rFonts w:ascii="Times New Roman" w:hAnsi="Times New Roman" w:cs="Times New Roman"/>
        </w:rPr>
      </w:pPr>
      <w:r w:rsidRPr="00E52F84">
        <w:rPr>
          <w:rFonts w:ascii="Times New Roman" w:hAnsi="Times New Roman" w:cs="Times New Roman"/>
          <w:b/>
          <w:bCs/>
        </w:rPr>
        <w:t>Цели и задачи воспитания</w:t>
      </w:r>
    </w:p>
    <w:p w:rsidR="00E52F84" w:rsidRPr="00E52F84" w:rsidRDefault="00E52F84" w:rsidP="00E52F84">
      <w:pPr>
        <w:pStyle w:val="a6"/>
        <w:jc w:val="both"/>
        <w:rPr>
          <w:rFonts w:ascii="Times New Roman" w:hAnsi="Times New Roman" w:cs="Times New Roman"/>
        </w:rPr>
      </w:pPr>
      <w:r w:rsidRPr="00E52F84">
        <w:rPr>
          <w:rFonts w:ascii="Times New Roman" w:hAnsi="Times New Roman" w:cs="Times New Roman"/>
          <w:b/>
          <w:bCs/>
        </w:rPr>
        <w:t xml:space="preserve">Общая цель воспитания: </w:t>
      </w:r>
      <w:r w:rsidRPr="00E52F84">
        <w:rPr>
          <w:rStyle w:val="a5"/>
          <w:rFonts w:eastAsiaTheme="majorEastAsia"/>
        </w:rPr>
        <w:t>создание условий для самоопределения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r w:rsidRPr="00E52F84">
        <w:rPr>
          <w:rStyle w:val="a9"/>
          <w:rFonts w:eastAsia="Microsoft Sans Serif"/>
        </w:rPr>
        <w:t>, что предполагает:</w:t>
      </w:r>
    </w:p>
    <w:p w:rsidR="00E52F84" w:rsidRPr="00E52F84" w:rsidRDefault="00E52F84" w:rsidP="00AE3F37">
      <w:pPr>
        <w:pStyle w:val="a6"/>
        <w:numPr>
          <w:ilvl w:val="0"/>
          <w:numId w:val="98"/>
        </w:numPr>
        <w:jc w:val="both"/>
        <w:rPr>
          <w:rFonts w:ascii="Times New Roman" w:hAnsi="Times New Roman" w:cs="Times New Roman"/>
        </w:rPr>
      </w:pPr>
      <w:r w:rsidRPr="00E52F84">
        <w:rPr>
          <w:rStyle w:val="a9"/>
          <w:rFonts w:eastAsia="Microsoft Sans Serif"/>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E52F84" w:rsidRPr="00E52F84" w:rsidRDefault="00E52F84" w:rsidP="00AE3F37">
      <w:pPr>
        <w:pStyle w:val="a6"/>
        <w:numPr>
          <w:ilvl w:val="0"/>
          <w:numId w:val="98"/>
        </w:numPr>
        <w:jc w:val="both"/>
        <w:rPr>
          <w:rFonts w:ascii="Times New Roman" w:hAnsi="Times New Roman" w:cs="Times New Roman"/>
        </w:rPr>
      </w:pPr>
      <w:r w:rsidRPr="00E52F84">
        <w:rPr>
          <w:rStyle w:val="a9"/>
          <w:rFonts w:eastAsia="Microsoft Sans Serif"/>
        </w:rPr>
        <w:t>формирование ценностного отношения к окружающему миру (природному и социокультурному), другим людям, самому себе;</w:t>
      </w:r>
    </w:p>
    <w:p w:rsidR="00E52F84" w:rsidRPr="00E52F84" w:rsidRDefault="00E52F84" w:rsidP="00AE3F37">
      <w:pPr>
        <w:pStyle w:val="a6"/>
        <w:numPr>
          <w:ilvl w:val="0"/>
          <w:numId w:val="98"/>
        </w:numPr>
        <w:jc w:val="both"/>
        <w:rPr>
          <w:rFonts w:ascii="Times New Roman" w:hAnsi="Times New Roman" w:cs="Times New Roman"/>
        </w:rPr>
      </w:pPr>
      <w:r w:rsidRPr="00E52F84">
        <w:rPr>
          <w:rStyle w:val="a9"/>
          <w:rFonts w:eastAsia="Microsoft Sans Serif"/>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E52F84" w:rsidRPr="00E52F84" w:rsidRDefault="00E52F84" w:rsidP="00E52F84">
      <w:pPr>
        <w:pStyle w:val="a6"/>
        <w:jc w:val="both"/>
        <w:rPr>
          <w:rFonts w:ascii="Times New Roman" w:hAnsi="Times New Roman" w:cs="Times New Roman"/>
        </w:rPr>
      </w:pPr>
      <w:r w:rsidRPr="00E52F84">
        <w:rPr>
          <w:rStyle w:val="a9"/>
          <w:rFonts w:eastAsia="Microsoft Sans Serif"/>
          <w:b/>
          <w:bCs/>
        </w:rPr>
        <w:t xml:space="preserve">Общие задачи воспитания в МАДОУ </w:t>
      </w:r>
      <w:proofErr w:type="gramStart"/>
      <w:r w:rsidRPr="00E52F84">
        <w:rPr>
          <w:rStyle w:val="a9"/>
          <w:rFonts w:eastAsia="Microsoft Sans Serif"/>
          <w:b/>
          <w:bCs/>
        </w:rPr>
        <w:t xml:space="preserve">ЦРР </w:t>
      </w:r>
      <w:r w:rsidRPr="00E52F84">
        <w:rPr>
          <w:rStyle w:val="a9"/>
          <w:rFonts w:eastAsia="Microsoft Sans Serif"/>
        </w:rPr>
        <w:t xml:space="preserve"> -</w:t>
      </w:r>
      <w:proofErr w:type="gramEnd"/>
      <w:r w:rsidRPr="00E52F84">
        <w:rPr>
          <w:rStyle w:val="a9"/>
          <w:rFonts w:eastAsia="Microsoft Sans Serif"/>
        </w:rPr>
        <w:t xml:space="preserve"> детском саду №4</w:t>
      </w:r>
      <w:r w:rsidRPr="00E52F84">
        <w:rPr>
          <w:rStyle w:val="a9"/>
          <w:rFonts w:eastAsia="Microsoft Sans Serif"/>
          <w:b/>
          <w:bCs/>
        </w:rPr>
        <w:t>:</w:t>
      </w:r>
    </w:p>
    <w:p w:rsidR="00E52F84" w:rsidRPr="00E52F84" w:rsidRDefault="00E52F84" w:rsidP="00AE3F37">
      <w:pPr>
        <w:pStyle w:val="a6"/>
        <w:numPr>
          <w:ilvl w:val="0"/>
          <w:numId w:val="99"/>
        </w:numPr>
        <w:jc w:val="both"/>
        <w:rPr>
          <w:rFonts w:ascii="Times New Roman" w:hAnsi="Times New Roman" w:cs="Times New Roman"/>
        </w:rPr>
      </w:pPr>
      <w:r w:rsidRPr="00E52F84">
        <w:rPr>
          <w:rStyle w:val="a5"/>
          <w:rFonts w:eastAsia="Microsoft Sans Serif"/>
        </w:rPr>
        <w:t>Поддерживать традиции детского сада в проведении социально</w:t>
      </w:r>
      <w:r w:rsidRPr="00E52F84">
        <w:rPr>
          <w:rFonts w:ascii="Times New Roman" w:hAnsi="Times New Roman" w:cs="Times New Roman"/>
        </w:rPr>
        <w:t xml:space="preserve"> </w:t>
      </w:r>
      <w:r w:rsidRPr="00E52F84">
        <w:rPr>
          <w:rStyle w:val="a5"/>
          <w:rFonts w:eastAsia="Microsoft Sans Serif"/>
        </w:rPr>
        <w:t>значимых образовательных и досуговых мероприятий.</w:t>
      </w:r>
    </w:p>
    <w:p w:rsidR="00E52F84" w:rsidRPr="00E52F84" w:rsidRDefault="00E52F84" w:rsidP="00AE3F37">
      <w:pPr>
        <w:pStyle w:val="a6"/>
        <w:numPr>
          <w:ilvl w:val="0"/>
          <w:numId w:val="99"/>
        </w:numPr>
        <w:jc w:val="both"/>
        <w:rPr>
          <w:rFonts w:ascii="Times New Roman" w:hAnsi="Times New Roman" w:cs="Times New Roman"/>
        </w:rPr>
      </w:pPr>
      <w:r w:rsidRPr="00E52F84">
        <w:rPr>
          <w:rStyle w:val="a5"/>
          <w:rFonts w:eastAsia="Microsoft Sans Serif"/>
        </w:rPr>
        <w:t>Реализовать воспитательные возможности детско-взрослых сообществ, основанных на коллективной практической деятельности.</w:t>
      </w:r>
    </w:p>
    <w:p w:rsidR="00E52F84" w:rsidRPr="00E52F84" w:rsidRDefault="00E52F84" w:rsidP="00AE3F37">
      <w:pPr>
        <w:pStyle w:val="a6"/>
        <w:numPr>
          <w:ilvl w:val="0"/>
          <w:numId w:val="99"/>
        </w:numPr>
        <w:jc w:val="both"/>
        <w:rPr>
          <w:rFonts w:ascii="Times New Roman" w:hAnsi="Times New Roman" w:cs="Times New Roman"/>
        </w:rPr>
      </w:pPr>
      <w:r w:rsidRPr="00E52F84">
        <w:rPr>
          <w:rStyle w:val="a5"/>
          <w:rFonts w:eastAsia="Microsoft Sans Serif"/>
        </w:rPr>
        <w:t>Использовать в воспитании детей возможности образовательной деятельности.</w:t>
      </w:r>
    </w:p>
    <w:p w:rsidR="00E52F84" w:rsidRPr="00E52F84" w:rsidRDefault="00E52F84" w:rsidP="00AE3F37">
      <w:pPr>
        <w:pStyle w:val="a6"/>
        <w:numPr>
          <w:ilvl w:val="0"/>
          <w:numId w:val="99"/>
        </w:numPr>
        <w:jc w:val="both"/>
        <w:rPr>
          <w:rFonts w:ascii="Times New Roman" w:hAnsi="Times New Roman" w:cs="Times New Roman"/>
        </w:rPr>
      </w:pPr>
      <w:r w:rsidRPr="00E52F84">
        <w:rPr>
          <w:rStyle w:val="a5"/>
          <w:rFonts w:eastAsia="Microsoft Sans Serif"/>
        </w:rPr>
        <w:t>Приобщать к традициям, истории и культуре своей Родины, своего</w:t>
      </w:r>
      <w:r w:rsidRPr="00E52F84">
        <w:rPr>
          <w:rFonts w:ascii="Times New Roman" w:hAnsi="Times New Roman" w:cs="Times New Roman"/>
        </w:rPr>
        <w:t xml:space="preserve"> </w:t>
      </w:r>
      <w:r w:rsidRPr="00E52F84">
        <w:rPr>
          <w:rStyle w:val="a5"/>
          <w:rFonts w:eastAsia="Microsoft Sans Serif"/>
        </w:rPr>
        <w:t>народа и родного края на основе музейной педагогики.</w:t>
      </w:r>
    </w:p>
    <w:p w:rsidR="00E52F84" w:rsidRPr="00E52F84" w:rsidRDefault="00E52F84" w:rsidP="00AE3F37">
      <w:pPr>
        <w:pStyle w:val="a6"/>
        <w:numPr>
          <w:ilvl w:val="0"/>
          <w:numId w:val="99"/>
        </w:numPr>
        <w:jc w:val="both"/>
        <w:rPr>
          <w:rFonts w:ascii="Times New Roman" w:hAnsi="Times New Roman" w:cs="Times New Roman"/>
        </w:rPr>
      </w:pPr>
      <w:r w:rsidRPr="00E52F84">
        <w:rPr>
          <w:rStyle w:val="a5"/>
          <w:rFonts w:eastAsia="Microsoft Sans Serif"/>
        </w:rPr>
        <w:t>Расширить воспитательный потенциал посредством разнообразия форм дополнительного образования: кружков, творческих студий, лабораторий, спортивных секций и др.</w:t>
      </w:r>
    </w:p>
    <w:p w:rsidR="00E52F84" w:rsidRPr="00E52F84" w:rsidRDefault="00E52F84" w:rsidP="00AE3F37">
      <w:pPr>
        <w:pStyle w:val="a6"/>
        <w:numPr>
          <w:ilvl w:val="0"/>
          <w:numId w:val="99"/>
        </w:numPr>
        <w:jc w:val="both"/>
        <w:rPr>
          <w:rFonts w:ascii="Times New Roman" w:hAnsi="Times New Roman" w:cs="Times New Roman"/>
        </w:rPr>
      </w:pPr>
      <w:r w:rsidRPr="00E52F84">
        <w:rPr>
          <w:rStyle w:val="a5"/>
          <w:rFonts w:eastAsia="Microsoft Sans Serif"/>
        </w:rPr>
        <w:t>Организовать работу по ранней профориентации с детьми дошкольного возраста.</w:t>
      </w:r>
    </w:p>
    <w:p w:rsidR="00E52F84" w:rsidRPr="00E52F84" w:rsidRDefault="00E52F84" w:rsidP="00AE3F37">
      <w:pPr>
        <w:pStyle w:val="a6"/>
        <w:numPr>
          <w:ilvl w:val="0"/>
          <w:numId w:val="99"/>
        </w:numPr>
        <w:jc w:val="both"/>
        <w:rPr>
          <w:rFonts w:ascii="Times New Roman" w:hAnsi="Times New Roman" w:cs="Times New Roman"/>
        </w:rPr>
      </w:pPr>
      <w:r w:rsidRPr="00E52F84">
        <w:rPr>
          <w:rStyle w:val="a5"/>
          <w:rFonts w:eastAsia="Microsoft Sans Serif"/>
        </w:rPr>
        <w:t xml:space="preserve">Использовать воспитательный ресурс развивающей предметно - </w:t>
      </w:r>
      <w:r w:rsidRPr="00E52F84">
        <w:rPr>
          <w:rStyle w:val="a5"/>
          <w:rFonts w:eastAsia="Microsoft Sans Serif"/>
        </w:rPr>
        <w:softHyphen/>
        <w:t>пространственной среды.</w:t>
      </w:r>
    </w:p>
    <w:p w:rsidR="00E52F84" w:rsidRPr="00E52F84" w:rsidRDefault="00E52F84" w:rsidP="00AE3F37">
      <w:pPr>
        <w:pStyle w:val="a6"/>
        <w:numPr>
          <w:ilvl w:val="0"/>
          <w:numId w:val="99"/>
        </w:numPr>
        <w:jc w:val="both"/>
        <w:rPr>
          <w:rStyle w:val="a5"/>
          <w:rFonts w:eastAsiaTheme="majorEastAsia"/>
        </w:rPr>
      </w:pPr>
      <w:r w:rsidRPr="00E52F84">
        <w:rPr>
          <w:rStyle w:val="a5"/>
          <w:rFonts w:eastAsiaTheme="majorEastAsia"/>
        </w:rPr>
        <w:t>Организовать конструктивное взаимодействие педагогов детского сада и семьи по вопросам воспитания детей дошкольного возраста</w:t>
      </w:r>
    </w:p>
    <w:p w:rsidR="00E52F84" w:rsidRPr="00E52F84" w:rsidRDefault="00E52F84" w:rsidP="00E52F84">
      <w:pPr>
        <w:pStyle w:val="a6"/>
        <w:jc w:val="both"/>
        <w:rPr>
          <w:rStyle w:val="a5"/>
          <w:rFonts w:eastAsiaTheme="majorEastAsia"/>
        </w:rPr>
      </w:pPr>
    </w:p>
    <w:p w:rsidR="00BB4A3C" w:rsidRPr="00997E75" w:rsidRDefault="00BB4A3C" w:rsidP="00100C6E">
      <w:pPr>
        <w:pStyle w:val="a6"/>
        <w:jc w:val="center"/>
        <w:rPr>
          <w:rFonts w:ascii="Times New Roman" w:hAnsi="Times New Roman" w:cs="Times New Roman"/>
        </w:rPr>
      </w:pPr>
      <w:r w:rsidRPr="00997E75">
        <w:rPr>
          <w:rFonts w:ascii="Times New Roman" w:hAnsi="Times New Roman" w:cs="Times New Roman"/>
          <w:b/>
        </w:rPr>
        <w:t>Направления воспитания</w:t>
      </w:r>
      <w:r w:rsidRPr="00997E75">
        <w:rPr>
          <w:rFonts w:ascii="Times New Roman" w:hAnsi="Times New Roman" w:cs="Times New Roman"/>
          <w:b/>
          <w:i/>
        </w:rPr>
        <w:t>.</w:t>
      </w:r>
    </w:p>
    <w:p w:rsidR="00BB4A3C" w:rsidRPr="00100C6E" w:rsidRDefault="00BB4A3C" w:rsidP="00100C6E">
      <w:pPr>
        <w:pStyle w:val="a6"/>
        <w:jc w:val="both"/>
        <w:rPr>
          <w:rFonts w:ascii="Times New Roman" w:hAnsi="Times New Roman" w:cs="Times New Roman"/>
          <w:i/>
        </w:rPr>
      </w:pPr>
      <w:r w:rsidRPr="00100C6E">
        <w:rPr>
          <w:rFonts w:ascii="Times New Roman" w:hAnsi="Times New Roman" w:cs="Times New Roman"/>
          <w:i/>
          <w:u w:color="000000"/>
        </w:rPr>
        <w:t>Патриотическое направление воспитания.</w:t>
      </w:r>
      <w:r w:rsidRPr="00100C6E">
        <w:rPr>
          <w:rFonts w:ascii="Times New Roman" w:hAnsi="Times New Roman" w:cs="Times New Roman"/>
          <w:i/>
        </w:rPr>
        <w:t xml:space="preserve"> </w:t>
      </w:r>
    </w:p>
    <w:p w:rsidR="00BB4A3C" w:rsidRPr="00100C6E" w:rsidRDefault="00BB4A3C" w:rsidP="00100C6E">
      <w:pPr>
        <w:pStyle w:val="a6"/>
        <w:jc w:val="both"/>
        <w:rPr>
          <w:rFonts w:ascii="Times New Roman" w:hAnsi="Times New Roman" w:cs="Times New Roman"/>
        </w:rPr>
      </w:pPr>
      <w:r w:rsidRPr="00100C6E">
        <w:rPr>
          <w:rFonts w:ascii="Times New Roman" w:hAnsi="Times New Roman" w:cs="Times New Roman"/>
        </w:rPr>
        <w:t xml:space="preserve">Цель     патриотического    направления     воспитания </w:t>
      </w:r>
      <w:r w:rsidR="00E52F84">
        <w:rPr>
          <w:rFonts w:ascii="Times New Roman" w:hAnsi="Times New Roman" w:cs="Times New Roman"/>
        </w:rPr>
        <w:t xml:space="preserve">- </w:t>
      </w:r>
      <w:r w:rsidRPr="00100C6E">
        <w:rPr>
          <w:rFonts w:ascii="Times New Roman" w:hAnsi="Times New Roman" w:cs="Times New Roman"/>
        </w:rPr>
        <w:t xml:space="preserve">содействовать формированию у ребёнка личностной позиции наследника традиций и культуры, защитника Отечества и творца </w:t>
      </w:r>
      <w:r w:rsidRPr="00100C6E">
        <w:rPr>
          <w:rFonts w:ascii="Times New Roman" w:hAnsi="Times New Roman" w:cs="Times New Roman"/>
        </w:rPr>
        <w:lastRenderedPageBreak/>
        <w:t xml:space="preserve">(созидателя), ответственного за будущее своей страны. </w:t>
      </w:r>
    </w:p>
    <w:p w:rsidR="00BB4A3C" w:rsidRPr="00100C6E" w:rsidRDefault="00BB4A3C" w:rsidP="00100C6E">
      <w:pPr>
        <w:pStyle w:val="a6"/>
        <w:jc w:val="both"/>
        <w:rPr>
          <w:rFonts w:ascii="Times New Roman" w:hAnsi="Times New Roman" w:cs="Times New Roman"/>
        </w:rPr>
      </w:pPr>
      <w:r w:rsidRPr="00100C6E">
        <w:rPr>
          <w:rFonts w:ascii="Times New Roman" w:hAnsi="Times New Roman" w:cs="Times New Roman"/>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w:t>
      </w:r>
      <w:r w:rsidR="00DB1E77">
        <w:rPr>
          <w:rFonts w:ascii="Times New Roman" w:hAnsi="Times New Roman" w:cs="Times New Roman"/>
        </w:rPr>
        <w:t xml:space="preserve">у России в целом </w:t>
      </w:r>
      <w:r w:rsidR="00DB1E77">
        <w:rPr>
          <w:rFonts w:ascii="Times New Roman" w:hAnsi="Times New Roman" w:cs="Times New Roman"/>
        </w:rPr>
        <w:tab/>
        <w:t xml:space="preserve">(гражданский </w:t>
      </w:r>
      <w:r w:rsidRPr="00100C6E">
        <w:rPr>
          <w:rFonts w:ascii="Times New Roman" w:hAnsi="Times New Roman" w:cs="Times New Roman"/>
        </w:rPr>
        <w:t xml:space="preserve">патриотизм), ответственности, ощущения принадлежности к своему народу. </w:t>
      </w:r>
    </w:p>
    <w:p w:rsidR="00BB4A3C" w:rsidRPr="00100C6E" w:rsidRDefault="00BB4A3C" w:rsidP="00100C6E">
      <w:pPr>
        <w:pStyle w:val="a6"/>
        <w:jc w:val="both"/>
        <w:rPr>
          <w:rFonts w:ascii="Times New Roman" w:hAnsi="Times New Roman" w:cs="Times New Roman"/>
        </w:rPr>
      </w:pPr>
      <w:r w:rsidRPr="00100C6E">
        <w:rPr>
          <w:rFonts w:ascii="Times New Roman" w:hAnsi="Times New Roman" w:cs="Times New Roman"/>
        </w:rP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BB4A3C" w:rsidRPr="00100C6E" w:rsidRDefault="00BB4A3C" w:rsidP="00100C6E">
      <w:pPr>
        <w:pStyle w:val="a6"/>
        <w:jc w:val="both"/>
        <w:rPr>
          <w:rFonts w:ascii="Times New Roman" w:hAnsi="Times New Roman" w:cs="Times New Roman"/>
        </w:rPr>
      </w:pPr>
      <w:r w:rsidRPr="00100C6E">
        <w:rPr>
          <w:rFonts w:ascii="Times New Roman" w:hAnsi="Times New Roman" w:cs="Times New Roman"/>
        </w:rPr>
        <w:t>Работа по патриотическому воспита</w:t>
      </w:r>
      <w:r w:rsidR="00100C6E">
        <w:rPr>
          <w:rFonts w:ascii="Times New Roman" w:hAnsi="Times New Roman" w:cs="Times New Roman"/>
        </w:rPr>
        <w:t xml:space="preserve">нию предполагает: формирование </w:t>
      </w:r>
      <w:r w:rsidRPr="00100C6E">
        <w:rPr>
          <w:rFonts w:ascii="Times New Roman" w:hAnsi="Times New Roman" w:cs="Times New Roman"/>
        </w:rPr>
        <w:t xml:space="preserve">«патриотизма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BB4A3C" w:rsidRPr="00100C6E" w:rsidRDefault="00BB4A3C" w:rsidP="00100C6E">
      <w:pPr>
        <w:pStyle w:val="a6"/>
        <w:jc w:val="both"/>
        <w:rPr>
          <w:rFonts w:ascii="Times New Roman" w:hAnsi="Times New Roman" w:cs="Times New Roman"/>
          <w:i/>
        </w:rPr>
      </w:pPr>
      <w:r w:rsidRPr="00100C6E">
        <w:rPr>
          <w:rFonts w:ascii="Times New Roman" w:hAnsi="Times New Roman" w:cs="Times New Roman"/>
          <w:i/>
          <w:u w:color="000000"/>
        </w:rPr>
        <w:t>Духовно-нравственное направление воспитания.</w:t>
      </w:r>
      <w:r w:rsidRPr="00100C6E">
        <w:rPr>
          <w:rFonts w:ascii="Times New Roman" w:hAnsi="Times New Roman" w:cs="Times New Roman"/>
          <w:i/>
        </w:rPr>
        <w:t xml:space="preserve"> </w:t>
      </w:r>
    </w:p>
    <w:p w:rsidR="00BB4A3C" w:rsidRPr="00100C6E" w:rsidRDefault="00BB4A3C" w:rsidP="00100C6E">
      <w:pPr>
        <w:pStyle w:val="a6"/>
        <w:jc w:val="both"/>
        <w:rPr>
          <w:rFonts w:ascii="Times New Roman" w:hAnsi="Times New Roman" w:cs="Times New Roman"/>
        </w:rPr>
      </w:pPr>
      <w:r w:rsidRPr="00100C6E">
        <w:rPr>
          <w:rFonts w:ascii="Times New Roman" w:hAnsi="Times New Roman" w:cs="Times New Roman"/>
        </w:rPr>
        <w:t xml:space="preserve">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BB4A3C" w:rsidRPr="00100C6E" w:rsidRDefault="00BB4A3C" w:rsidP="00100C6E">
      <w:pPr>
        <w:pStyle w:val="a6"/>
        <w:jc w:val="both"/>
        <w:rPr>
          <w:rFonts w:ascii="Times New Roman" w:hAnsi="Times New Roman" w:cs="Times New Roman"/>
        </w:rPr>
      </w:pPr>
      <w:r w:rsidRPr="00100C6E">
        <w:rPr>
          <w:rFonts w:ascii="Times New Roman" w:hAnsi="Times New Roman" w:cs="Times New Roman"/>
        </w:rPr>
        <w:t xml:space="preserve">Ценности - жизнь, милосердие, добро лежат в основе духовно­ нравственного направления воспитания. </w:t>
      </w:r>
    </w:p>
    <w:p w:rsidR="00BB4A3C" w:rsidRPr="00100C6E" w:rsidRDefault="00BB4A3C" w:rsidP="00100C6E">
      <w:pPr>
        <w:pStyle w:val="a6"/>
        <w:jc w:val="both"/>
        <w:rPr>
          <w:rFonts w:ascii="Times New Roman" w:hAnsi="Times New Roman" w:cs="Times New Roman"/>
        </w:rPr>
      </w:pPr>
      <w:r w:rsidRPr="00100C6E">
        <w:rPr>
          <w:rFonts w:ascii="Times New Roman" w:hAnsi="Times New Roman" w:cs="Times New Roman"/>
        </w:rPr>
        <w:t xml:space="preserve">Духовно-нравственное воспитание направлено на развитие ценностно­ смысловой сферы дошкольников на основе творческого взаимодействия в </w:t>
      </w:r>
      <w:proofErr w:type="spellStart"/>
      <w:r w:rsidRPr="00100C6E">
        <w:rPr>
          <w:rFonts w:ascii="Times New Roman" w:hAnsi="Times New Roman" w:cs="Times New Roman"/>
        </w:rPr>
        <w:t>детско</w:t>
      </w:r>
      <w:proofErr w:type="spellEnd"/>
      <w:r w:rsidRPr="00100C6E">
        <w:rPr>
          <w:rFonts w:ascii="Times New Roman" w:hAnsi="Times New Roman" w:cs="Times New Roman"/>
        </w:rPr>
        <w:t xml:space="preserve"> ­ взрослой общности, содержанием которого является освоение социокультурного опыта в его культурно-историческом и личностном аспектах. </w:t>
      </w:r>
    </w:p>
    <w:p w:rsidR="00BB4A3C" w:rsidRPr="00100C6E" w:rsidRDefault="00BB4A3C" w:rsidP="00100C6E">
      <w:pPr>
        <w:pStyle w:val="a6"/>
        <w:jc w:val="both"/>
        <w:rPr>
          <w:rFonts w:ascii="Times New Roman" w:hAnsi="Times New Roman" w:cs="Times New Roman"/>
          <w:i/>
        </w:rPr>
      </w:pPr>
      <w:r w:rsidRPr="00100C6E">
        <w:rPr>
          <w:rFonts w:ascii="Times New Roman" w:hAnsi="Times New Roman" w:cs="Times New Roman"/>
          <w:i/>
          <w:u w:color="000000"/>
        </w:rPr>
        <w:t>Социальное направление воспитания.</w:t>
      </w:r>
      <w:r w:rsidRPr="00100C6E">
        <w:rPr>
          <w:rFonts w:ascii="Times New Roman" w:hAnsi="Times New Roman" w:cs="Times New Roman"/>
          <w:i/>
        </w:rPr>
        <w:t xml:space="preserve"> </w:t>
      </w:r>
    </w:p>
    <w:p w:rsidR="00BB4A3C" w:rsidRPr="00100C6E" w:rsidRDefault="00BB4A3C" w:rsidP="00100C6E">
      <w:pPr>
        <w:pStyle w:val="a6"/>
        <w:jc w:val="both"/>
        <w:rPr>
          <w:rFonts w:ascii="Times New Roman" w:hAnsi="Times New Roman" w:cs="Times New Roman"/>
        </w:rPr>
      </w:pPr>
      <w:r w:rsidRPr="00100C6E">
        <w:rPr>
          <w:rFonts w:ascii="Times New Roman" w:hAnsi="Times New Roman" w:cs="Times New Roman"/>
        </w:rPr>
        <w:t xml:space="preserve">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BB4A3C" w:rsidRPr="00100C6E" w:rsidRDefault="00BB4A3C" w:rsidP="00100C6E">
      <w:pPr>
        <w:pStyle w:val="a6"/>
        <w:jc w:val="both"/>
        <w:rPr>
          <w:rFonts w:ascii="Times New Roman" w:hAnsi="Times New Roman" w:cs="Times New Roman"/>
        </w:rPr>
      </w:pPr>
      <w:r w:rsidRPr="00100C6E">
        <w:rPr>
          <w:rFonts w:ascii="Times New Roman" w:hAnsi="Times New Roman" w:cs="Times New Roman"/>
        </w:rPr>
        <w:t xml:space="preserve">Ценности - семья, дружба, человек и сотрудничество лежат в основе социального направления воспитания. </w:t>
      </w:r>
    </w:p>
    <w:p w:rsidR="00BB4A3C" w:rsidRPr="00100C6E" w:rsidRDefault="00BB4A3C" w:rsidP="00100C6E">
      <w:pPr>
        <w:pStyle w:val="a6"/>
        <w:jc w:val="both"/>
        <w:rPr>
          <w:rFonts w:ascii="Times New Roman" w:hAnsi="Times New Roman" w:cs="Times New Roman"/>
        </w:rPr>
      </w:pPr>
      <w:r w:rsidRPr="00100C6E">
        <w:rPr>
          <w:rFonts w:ascii="Times New Roman" w:hAnsi="Times New Roman" w:cs="Times New Roman"/>
        </w:rP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w:t>
      </w:r>
      <w:proofErr w:type="spellStart"/>
      <w:r w:rsidRPr="00100C6E">
        <w:rPr>
          <w:rFonts w:ascii="Times New Roman" w:hAnsi="Times New Roman" w:cs="Times New Roman"/>
        </w:rPr>
        <w:t>детско</w:t>
      </w:r>
      <w:proofErr w:type="spellEnd"/>
      <w:r w:rsidRPr="00100C6E">
        <w:rPr>
          <w:rFonts w:ascii="Times New Roman" w:hAnsi="Times New Roman" w:cs="Times New Roman"/>
        </w:rPr>
        <w:t xml:space="preserve"> ­ взрослых и детских общностях. 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rsidR="00BB4A3C" w:rsidRPr="00100C6E" w:rsidRDefault="00BB4A3C" w:rsidP="00100C6E">
      <w:pPr>
        <w:pStyle w:val="a6"/>
        <w:jc w:val="both"/>
        <w:rPr>
          <w:rFonts w:ascii="Times New Roman" w:hAnsi="Times New Roman" w:cs="Times New Roman"/>
          <w:i/>
        </w:rPr>
      </w:pPr>
      <w:r w:rsidRPr="00100C6E">
        <w:rPr>
          <w:rFonts w:ascii="Times New Roman" w:hAnsi="Times New Roman" w:cs="Times New Roman"/>
          <w:i/>
          <w:u w:color="000000"/>
        </w:rPr>
        <w:t>Познавательное направление воспитания.</w:t>
      </w:r>
      <w:r w:rsidRPr="00100C6E">
        <w:rPr>
          <w:rFonts w:ascii="Times New Roman" w:hAnsi="Times New Roman" w:cs="Times New Roman"/>
          <w:i/>
        </w:rPr>
        <w:t xml:space="preserve"> </w:t>
      </w:r>
    </w:p>
    <w:p w:rsidR="00BB4A3C" w:rsidRPr="00100C6E" w:rsidRDefault="00BB4A3C" w:rsidP="00100C6E">
      <w:pPr>
        <w:pStyle w:val="a6"/>
        <w:jc w:val="both"/>
        <w:rPr>
          <w:rFonts w:ascii="Times New Roman" w:hAnsi="Times New Roman" w:cs="Times New Roman"/>
        </w:rPr>
      </w:pPr>
      <w:r w:rsidRPr="00100C6E">
        <w:rPr>
          <w:rFonts w:ascii="Times New Roman" w:hAnsi="Times New Roman" w:cs="Times New Roman"/>
        </w:rPr>
        <w:t xml:space="preserve">Цель познавательного направления воспитания - формирование ценности познания. </w:t>
      </w:r>
    </w:p>
    <w:p w:rsidR="00BB4A3C" w:rsidRPr="00100C6E" w:rsidRDefault="00BB4A3C" w:rsidP="00100C6E">
      <w:pPr>
        <w:pStyle w:val="a6"/>
        <w:jc w:val="both"/>
        <w:rPr>
          <w:rFonts w:ascii="Times New Roman" w:hAnsi="Times New Roman" w:cs="Times New Roman"/>
        </w:rPr>
      </w:pPr>
      <w:r w:rsidRPr="00100C6E">
        <w:rPr>
          <w:rFonts w:ascii="Times New Roman" w:hAnsi="Times New Roman" w:cs="Times New Roman"/>
        </w:rPr>
        <w:t xml:space="preserve">Ценность - познание лежит в основе познавательного направления воспитания. </w:t>
      </w:r>
    </w:p>
    <w:p w:rsidR="00BB4A3C" w:rsidRPr="00100C6E" w:rsidRDefault="00BB4A3C" w:rsidP="00100C6E">
      <w:pPr>
        <w:pStyle w:val="a6"/>
        <w:jc w:val="both"/>
        <w:rPr>
          <w:rFonts w:ascii="Times New Roman" w:hAnsi="Times New Roman" w:cs="Times New Roman"/>
        </w:rPr>
      </w:pPr>
      <w:r w:rsidRPr="00100C6E">
        <w:rPr>
          <w:rFonts w:ascii="Times New Roman" w:hAnsi="Times New Roman" w:cs="Times New Roman"/>
        </w:rPr>
        <w:t xml:space="preserve">В </w:t>
      </w:r>
      <w:r w:rsidR="00100C6E">
        <w:rPr>
          <w:rFonts w:ascii="Times New Roman" w:hAnsi="Times New Roman" w:cs="Times New Roman"/>
        </w:rPr>
        <w:t xml:space="preserve">МАДОУ </w:t>
      </w:r>
      <w:r w:rsidRPr="00100C6E">
        <w:rPr>
          <w:rFonts w:ascii="Times New Roman" w:hAnsi="Times New Roman" w:cs="Times New Roman"/>
        </w:rPr>
        <w:t xml:space="preserve">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4) Значимым является </w:t>
      </w:r>
      <w:r w:rsidRPr="00100C6E">
        <w:rPr>
          <w:rFonts w:ascii="Times New Roman" w:hAnsi="Times New Roman" w:cs="Times New Roman"/>
        </w:rPr>
        <w:lastRenderedPageBreak/>
        <w:t xml:space="preserve">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BB4A3C" w:rsidRPr="00100C6E" w:rsidRDefault="00BB4A3C" w:rsidP="00100C6E">
      <w:pPr>
        <w:pStyle w:val="a6"/>
        <w:jc w:val="both"/>
        <w:rPr>
          <w:rFonts w:ascii="Times New Roman" w:hAnsi="Times New Roman" w:cs="Times New Roman"/>
          <w:i/>
        </w:rPr>
      </w:pPr>
      <w:r w:rsidRPr="00100C6E">
        <w:rPr>
          <w:rFonts w:ascii="Times New Roman" w:hAnsi="Times New Roman" w:cs="Times New Roman"/>
          <w:i/>
          <w:u w:color="000000"/>
        </w:rPr>
        <w:t>Физическое и оздоровительное направление воспитания.</w:t>
      </w:r>
      <w:r w:rsidRPr="00100C6E">
        <w:rPr>
          <w:rFonts w:ascii="Times New Roman" w:hAnsi="Times New Roman" w:cs="Times New Roman"/>
          <w:i/>
        </w:rPr>
        <w:t xml:space="preserve"> </w:t>
      </w:r>
    </w:p>
    <w:p w:rsidR="00BB4A3C" w:rsidRPr="00100C6E" w:rsidRDefault="00BB4A3C" w:rsidP="00100C6E">
      <w:pPr>
        <w:pStyle w:val="a6"/>
        <w:jc w:val="both"/>
        <w:rPr>
          <w:rFonts w:ascii="Times New Roman" w:hAnsi="Times New Roman" w:cs="Times New Roman"/>
        </w:rPr>
      </w:pPr>
      <w:r w:rsidRPr="00100C6E">
        <w:rPr>
          <w:rFonts w:ascii="Times New Roman" w:hAnsi="Times New Roman" w:cs="Times New Roman"/>
        </w:rPr>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BB4A3C" w:rsidRPr="00100C6E" w:rsidRDefault="00BB4A3C" w:rsidP="00100C6E">
      <w:pPr>
        <w:pStyle w:val="a6"/>
        <w:jc w:val="both"/>
        <w:rPr>
          <w:rFonts w:ascii="Times New Roman" w:hAnsi="Times New Roman" w:cs="Times New Roman"/>
        </w:rPr>
      </w:pPr>
      <w:r w:rsidRPr="00100C6E">
        <w:rPr>
          <w:rFonts w:ascii="Times New Roman" w:hAnsi="Times New Roman" w:cs="Times New Roman"/>
        </w:rPr>
        <w:t xml:space="preserve">Ценности жизнь и здоровье лежит в основе физического и оздоровительного направления воспитания. </w:t>
      </w:r>
    </w:p>
    <w:p w:rsidR="00BB4A3C" w:rsidRPr="00100C6E" w:rsidRDefault="00BB4A3C" w:rsidP="00100C6E">
      <w:pPr>
        <w:pStyle w:val="a6"/>
        <w:jc w:val="both"/>
        <w:rPr>
          <w:rFonts w:ascii="Times New Roman" w:hAnsi="Times New Roman" w:cs="Times New Roman"/>
        </w:rPr>
      </w:pPr>
      <w:r w:rsidRPr="00100C6E">
        <w:rPr>
          <w:rFonts w:ascii="Times New Roman" w:hAnsi="Times New Roman" w:cs="Times New Roman"/>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BB4A3C" w:rsidRPr="00100C6E" w:rsidRDefault="00BB4A3C" w:rsidP="00100C6E">
      <w:pPr>
        <w:pStyle w:val="a6"/>
        <w:jc w:val="both"/>
        <w:rPr>
          <w:rFonts w:ascii="Times New Roman" w:hAnsi="Times New Roman" w:cs="Times New Roman"/>
          <w:i/>
        </w:rPr>
      </w:pPr>
      <w:r w:rsidRPr="00100C6E">
        <w:rPr>
          <w:rFonts w:ascii="Times New Roman" w:hAnsi="Times New Roman" w:cs="Times New Roman"/>
          <w:i/>
          <w:u w:color="000000"/>
        </w:rPr>
        <w:t>Трудовое направление воспитания</w:t>
      </w:r>
      <w:r w:rsidRPr="00100C6E">
        <w:rPr>
          <w:rFonts w:ascii="Times New Roman" w:hAnsi="Times New Roman" w:cs="Times New Roman"/>
          <w:i/>
        </w:rPr>
        <w:t xml:space="preserve">. </w:t>
      </w:r>
    </w:p>
    <w:p w:rsidR="00BB4A3C" w:rsidRPr="00100C6E" w:rsidRDefault="00BB4A3C" w:rsidP="00100C6E">
      <w:pPr>
        <w:pStyle w:val="a6"/>
        <w:jc w:val="both"/>
        <w:rPr>
          <w:rFonts w:ascii="Times New Roman" w:hAnsi="Times New Roman" w:cs="Times New Roman"/>
        </w:rPr>
      </w:pPr>
      <w:r w:rsidRPr="00100C6E">
        <w:rPr>
          <w:rFonts w:ascii="Times New Roman" w:hAnsi="Times New Roman" w:cs="Times New Roman"/>
        </w:rPr>
        <w:t xml:space="preserve">Цель трудового воспитания - формирование ценностного отношения детей к труду, трудолюбию и приобщение ребёнка к труду. </w:t>
      </w:r>
    </w:p>
    <w:p w:rsidR="00100C6E" w:rsidRDefault="00BB4A3C" w:rsidP="00100C6E">
      <w:pPr>
        <w:pStyle w:val="a6"/>
        <w:jc w:val="both"/>
        <w:rPr>
          <w:rFonts w:ascii="Times New Roman" w:hAnsi="Times New Roman" w:cs="Times New Roman"/>
        </w:rPr>
      </w:pPr>
      <w:r w:rsidRPr="00100C6E">
        <w:rPr>
          <w:rFonts w:ascii="Times New Roman" w:hAnsi="Times New Roman" w:cs="Times New Roman"/>
        </w:rPr>
        <w:t xml:space="preserve">Ценность-труд лежит в основе трудового направления воспитания. 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BB4A3C" w:rsidRPr="00100C6E" w:rsidRDefault="00BB4A3C" w:rsidP="00100C6E">
      <w:pPr>
        <w:pStyle w:val="a6"/>
        <w:jc w:val="both"/>
        <w:rPr>
          <w:rFonts w:ascii="Times New Roman" w:hAnsi="Times New Roman" w:cs="Times New Roman"/>
          <w:i/>
        </w:rPr>
      </w:pPr>
      <w:r w:rsidRPr="00100C6E">
        <w:rPr>
          <w:rFonts w:ascii="Times New Roman" w:hAnsi="Times New Roman" w:cs="Times New Roman"/>
          <w:i/>
          <w:u w:color="000000"/>
        </w:rPr>
        <w:t>Эстетическое направление воспитания.</w:t>
      </w:r>
      <w:r w:rsidRPr="00100C6E">
        <w:rPr>
          <w:rFonts w:ascii="Times New Roman" w:hAnsi="Times New Roman" w:cs="Times New Roman"/>
          <w:i/>
        </w:rPr>
        <w:t xml:space="preserve"> </w:t>
      </w:r>
    </w:p>
    <w:p w:rsidR="00BB4A3C" w:rsidRPr="00100C6E" w:rsidRDefault="00BB4A3C" w:rsidP="00100C6E">
      <w:pPr>
        <w:pStyle w:val="a6"/>
        <w:jc w:val="both"/>
        <w:rPr>
          <w:rFonts w:ascii="Times New Roman" w:hAnsi="Times New Roman" w:cs="Times New Roman"/>
        </w:rPr>
      </w:pPr>
      <w:r w:rsidRPr="00100C6E">
        <w:rPr>
          <w:rFonts w:ascii="Times New Roman" w:hAnsi="Times New Roman" w:cs="Times New Roman"/>
        </w:rPr>
        <w:t xml:space="preserve">Цель эстетического направления воспитания - способствовать становлению у ребёнка ценностного отношения к красоте. </w:t>
      </w:r>
    </w:p>
    <w:p w:rsidR="00BB4A3C" w:rsidRPr="00100C6E" w:rsidRDefault="00BB4A3C" w:rsidP="00100C6E">
      <w:pPr>
        <w:pStyle w:val="a6"/>
        <w:jc w:val="both"/>
        <w:rPr>
          <w:rFonts w:ascii="Times New Roman" w:hAnsi="Times New Roman" w:cs="Times New Roman"/>
        </w:rPr>
      </w:pPr>
      <w:r w:rsidRPr="00100C6E">
        <w:rPr>
          <w:rFonts w:ascii="Times New Roman" w:hAnsi="Times New Roman" w:cs="Times New Roman"/>
        </w:rPr>
        <w:t xml:space="preserve">Ценности - культура, красота, лежат в основе эстетического направления воспитания. </w:t>
      </w:r>
    </w:p>
    <w:p w:rsidR="00BB4A3C" w:rsidRPr="00100C6E" w:rsidRDefault="00BB4A3C" w:rsidP="00100C6E">
      <w:pPr>
        <w:pStyle w:val="a6"/>
        <w:jc w:val="both"/>
        <w:rPr>
          <w:rFonts w:ascii="Times New Roman" w:hAnsi="Times New Roman" w:cs="Times New Roman"/>
        </w:rPr>
      </w:pPr>
      <w:r w:rsidRPr="00100C6E">
        <w:rPr>
          <w:rFonts w:ascii="Times New Roman" w:hAnsi="Times New Roman" w:cs="Times New Roman"/>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0C579C" w:rsidRDefault="000C579C" w:rsidP="00100C6E">
      <w:pPr>
        <w:pStyle w:val="a6"/>
        <w:jc w:val="center"/>
        <w:rPr>
          <w:rFonts w:ascii="Times New Roman" w:hAnsi="Times New Roman" w:cs="Times New Roman"/>
          <w:b/>
        </w:rPr>
      </w:pPr>
    </w:p>
    <w:p w:rsidR="00BB4A3C" w:rsidRPr="00100C6E" w:rsidRDefault="00BB4A3C" w:rsidP="00100C6E">
      <w:pPr>
        <w:pStyle w:val="a6"/>
        <w:jc w:val="center"/>
        <w:rPr>
          <w:rFonts w:ascii="Times New Roman" w:hAnsi="Times New Roman" w:cs="Times New Roman"/>
        </w:rPr>
      </w:pPr>
      <w:r w:rsidRPr="00100C6E">
        <w:rPr>
          <w:rFonts w:ascii="Times New Roman" w:hAnsi="Times New Roman" w:cs="Times New Roman"/>
          <w:b/>
        </w:rPr>
        <w:t>Целевые ориентиры воспитания.</w:t>
      </w:r>
    </w:p>
    <w:p w:rsidR="00BB4A3C" w:rsidRPr="00100C6E" w:rsidRDefault="00BB4A3C" w:rsidP="00100C6E">
      <w:pPr>
        <w:pStyle w:val="a6"/>
        <w:jc w:val="both"/>
        <w:rPr>
          <w:rFonts w:ascii="Times New Roman" w:hAnsi="Times New Roman" w:cs="Times New Roman"/>
        </w:rPr>
      </w:pPr>
      <w:r w:rsidRPr="00100C6E">
        <w:rPr>
          <w:rFonts w:ascii="Times New Roman" w:hAnsi="Times New Roman" w:cs="Times New Roman"/>
        </w:rPr>
        <w:t xml:space="preserve">Планируемые результаты воспитания носят отсроченный характер.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rsidR="00BB4A3C" w:rsidRDefault="00100C6E" w:rsidP="000C579C">
      <w:pPr>
        <w:pStyle w:val="a6"/>
        <w:jc w:val="both"/>
        <w:rPr>
          <w:rFonts w:ascii="Times New Roman" w:hAnsi="Times New Roman" w:cs="Times New Roman"/>
        </w:rPr>
      </w:pPr>
      <w:r>
        <w:rPr>
          <w:rFonts w:ascii="Times New Roman" w:hAnsi="Times New Roman" w:cs="Times New Roman"/>
        </w:rPr>
        <w:t>На уровне МАДОУ</w:t>
      </w:r>
      <w:r w:rsidR="00BB4A3C" w:rsidRPr="00100C6E">
        <w:rPr>
          <w:rFonts w:ascii="Times New Roman" w:hAnsi="Times New Roman" w:cs="Times New Roman"/>
        </w:rPr>
        <w:t xml:space="preserve">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w:t>
      </w:r>
      <w:r w:rsidR="000C579C">
        <w:rPr>
          <w:rFonts w:ascii="Times New Roman" w:hAnsi="Times New Roman" w:cs="Times New Roman"/>
        </w:rPr>
        <w:t>ями детей».  (П.2.3.0.3 ФОП ДО)</w:t>
      </w:r>
    </w:p>
    <w:p w:rsidR="000C579C" w:rsidRPr="000C579C" w:rsidRDefault="000C579C" w:rsidP="000C579C">
      <w:pPr>
        <w:pStyle w:val="a6"/>
        <w:jc w:val="both"/>
        <w:rPr>
          <w:rFonts w:ascii="Times New Roman" w:hAnsi="Times New Roman" w:cs="Times New Roman"/>
        </w:rPr>
      </w:pPr>
    </w:p>
    <w:p w:rsidR="00BB4A3C" w:rsidRPr="000C579C" w:rsidRDefault="00BB4A3C" w:rsidP="000C579C">
      <w:pPr>
        <w:pStyle w:val="a6"/>
        <w:jc w:val="center"/>
        <w:rPr>
          <w:rFonts w:ascii="Times New Roman" w:hAnsi="Times New Roman" w:cs="Times New Roman"/>
          <w:b/>
        </w:rPr>
      </w:pPr>
      <w:r w:rsidRPr="000C579C">
        <w:rPr>
          <w:rFonts w:ascii="Times New Roman" w:hAnsi="Times New Roman" w:cs="Times New Roman"/>
          <w:b/>
        </w:rPr>
        <w:t>Целевые ориентиры воспитания детей раннего возраста</w:t>
      </w:r>
    </w:p>
    <w:p w:rsidR="00BB4A3C" w:rsidRPr="000C579C" w:rsidRDefault="00BB4A3C" w:rsidP="000C579C">
      <w:pPr>
        <w:pStyle w:val="a6"/>
        <w:jc w:val="center"/>
        <w:rPr>
          <w:rFonts w:ascii="Times New Roman" w:hAnsi="Times New Roman" w:cs="Times New Roman"/>
          <w:b/>
        </w:rPr>
      </w:pPr>
      <w:r w:rsidRPr="000C579C">
        <w:rPr>
          <w:rFonts w:ascii="Times New Roman" w:hAnsi="Times New Roman" w:cs="Times New Roman"/>
          <w:b/>
        </w:rPr>
        <w:t>(к трем годам) (П.2.9.3.1 ФОП ДО)</w:t>
      </w:r>
    </w:p>
    <w:tbl>
      <w:tblPr>
        <w:tblStyle w:val="TableGrid"/>
        <w:tblW w:w="10168" w:type="dxa"/>
        <w:tblInd w:w="-108" w:type="dxa"/>
        <w:tblCellMar>
          <w:top w:w="49" w:type="dxa"/>
          <w:left w:w="106" w:type="dxa"/>
          <w:right w:w="55" w:type="dxa"/>
        </w:tblCellMar>
        <w:tblLook w:val="04A0" w:firstRow="1" w:lastRow="0" w:firstColumn="1" w:lastColumn="0" w:noHBand="0" w:noVBand="1"/>
      </w:tblPr>
      <w:tblGrid>
        <w:gridCol w:w="2518"/>
        <w:gridCol w:w="2554"/>
        <w:gridCol w:w="5096"/>
      </w:tblGrid>
      <w:tr w:rsidR="00BB4A3C" w:rsidRPr="00100C6E" w:rsidTr="00E52F84">
        <w:trPr>
          <w:trHeight w:val="562"/>
        </w:trPr>
        <w:tc>
          <w:tcPr>
            <w:tcW w:w="2518" w:type="dxa"/>
            <w:tcBorders>
              <w:top w:val="single" w:sz="4" w:space="0" w:color="000000"/>
              <w:left w:val="single" w:sz="4" w:space="0" w:color="000000"/>
              <w:bottom w:val="single" w:sz="4" w:space="0" w:color="000000"/>
              <w:right w:val="single" w:sz="4" w:space="0" w:color="000000"/>
            </w:tcBorders>
          </w:tcPr>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Направление воспитания </w:t>
            </w:r>
          </w:p>
        </w:tc>
        <w:tc>
          <w:tcPr>
            <w:tcW w:w="2554" w:type="dxa"/>
            <w:tcBorders>
              <w:top w:val="single" w:sz="4" w:space="0" w:color="000000"/>
              <w:left w:val="single" w:sz="4" w:space="0" w:color="000000"/>
              <w:bottom w:val="single" w:sz="4" w:space="0" w:color="000000"/>
              <w:right w:val="single" w:sz="4" w:space="0" w:color="000000"/>
            </w:tcBorders>
          </w:tcPr>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Ценности </w:t>
            </w:r>
          </w:p>
        </w:tc>
        <w:tc>
          <w:tcPr>
            <w:tcW w:w="5096" w:type="dxa"/>
            <w:tcBorders>
              <w:top w:val="single" w:sz="4" w:space="0" w:color="000000"/>
              <w:left w:val="single" w:sz="4" w:space="0" w:color="000000"/>
              <w:bottom w:val="single" w:sz="4" w:space="0" w:color="000000"/>
              <w:right w:val="single" w:sz="4" w:space="0" w:color="000000"/>
            </w:tcBorders>
          </w:tcPr>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Целевые ориентиры </w:t>
            </w:r>
          </w:p>
        </w:tc>
      </w:tr>
      <w:tr w:rsidR="00BB4A3C" w:rsidRPr="00100C6E" w:rsidTr="00E52F84">
        <w:trPr>
          <w:trHeight w:val="562"/>
        </w:trPr>
        <w:tc>
          <w:tcPr>
            <w:tcW w:w="2518" w:type="dxa"/>
            <w:tcBorders>
              <w:top w:val="single" w:sz="4" w:space="0" w:color="000000"/>
              <w:left w:val="single" w:sz="4" w:space="0" w:color="000000"/>
              <w:bottom w:val="single" w:sz="4" w:space="0" w:color="000000"/>
              <w:right w:val="single" w:sz="4" w:space="0" w:color="000000"/>
            </w:tcBorders>
          </w:tcPr>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Патриотическое </w:t>
            </w:r>
          </w:p>
        </w:tc>
        <w:tc>
          <w:tcPr>
            <w:tcW w:w="2554" w:type="dxa"/>
            <w:tcBorders>
              <w:top w:val="single" w:sz="4" w:space="0" w:color="000000"/>
              <w:left w:val="single" w:sz="4" w:space="0" w:color="000000"/>
              <w:bottom w:val="single" w:sz="4" w:space="0" w:color="000000"/>
              <w:right w:val="single" w:sz="4" w:space="0" w:color="000000"/>
            </w:tcBorders>
          </w:tcPr>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Родина, природа  </w:t>
            </w:r>
          </w:p>
        </w:tc>
        <w:tc>
          <w:tcPr>
            <w:tcW w:w="5096" w:type="dxa"/>
            <w:tcBorders>
              <w:top w:val="single" w:sz="4" w:space="0" w:color="000000"/>
              <w:left w:val="single" w:sz="4" w:space="0" w:color="000000"/>
              <w:bottom w:val="single" w:sz="4" w:space="0" w:color="000000"/>
              <w:right w:val="single" w:sz="4" w:space="0" w:color="000000"/>
            </w:tcBorders>
          </w:tcPr>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Проявляющий привязанность к близким людям, бережное отношение к живому. </w:t>
            </w:r>
          </w:p>
        </w:tc>
      </w:tr>
      <w:tr w:rsidR="00BB4A3C" w:rsidRPr="00100C6E" w:rsidTr="00E52F84">
        <w:trPr>
          <w:trHeight w:val="286"/>
        </w:trPr>
        <w:tc>
          <w:tcPr>
            <w:tcW w:w="2518" w:type="dxa"/>
            <w:tcBorders>
              <w:top w:val="single" w:sz="4" w:space="0" w:color="000000"/>
              <w:left w:val="single" w:sz="4" w:space="0" w:color="000000"/>
              <w:bottom w:val="single" w:sz="4" w:space="0" w:color="000000"/>
              <w:right w:val="single" w:sz="4" w:space="0" w:color="000000"/>
            </w:tcBorders>
          </w:tcPr>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Духовно­ </w:t>
            </w:r>
          </w:p>
        </w:tc>
        <w:tc>
          <w:tcPr>
            <w:tcW w:w="2554" w:type="dxa"/>
            <w:tcBorders>
              <w:top w:val="single" w:sz="4" w:space="0" w:color="000000"/>
              <w:left w:val="single" w:sz="4" w:space="0" w:color="000000"/>
              <w:bottom w:val="single" w:sz="4" w:space="0" w:color="000000"/>
              <w:right w:val="single" w:sz="4" w:space="0" w:color="000000"/>
            </w:tcBorders>
          </w:tcPr>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Жизнь, милосердие, </w:t>
            </w:r>
          </w:p>
        </w:tc>
        <w:tc>
          <w:tcPr>
            <w:tcW w:w="5096" w:type="dxa"/>
            <w:tcBorders>
              <w:top w:val="single" w:sz="4" w:space="0" w:color="000000"/>
              <w:left w:val="single" w:sz="4" w:space="0" w:color="000000"/>
              <w:bottom w:val="single" w:sz="4" w:space="0" w:color="000000"/>
              <w:right w:val="single" w:sz="4" w:space="0" w:color="000000"/>
            </w:tcBorders>
          </w:tcPr>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Способный понять и принять, что такое </w:t>
            </w:r>
          </w:p>
        </w:tc>
      </w:tr>
      <w:tr w:rsidR="00BB4A3C" w:rsidRPr="00100C6E" w:rsidTr="00E52F84">
        <w:trPr>
          <w:trHeight w:val="564"/>
        </w:trPr>
        <w:tc>
          <w:tcPr>
            <w:tcW w:w="2518" w:type="dxa"/>
            <w:tcBorders>
              <w:top w:val="single" w:sz="4" w:space="0" w:color="000000"/>
              <w:left w:val="single" w:sz="4" w:space="0" w:color="000000"/>
              <w:bottom w:val="single" w:sz="4" w:space="0" w:color="000000"/>
              <w:right w:val="single" w:sz="4" w:space="0" w:color="000000"/>
            </w:tcBorders>
          </w:tcPr>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lastRenderedPageBreak/>
              <w:t xml:space="preserve">нравственное </w:t>
            </w:r>
          </w:p>
        </w:tc>
        <w:tc>
          <w:tcPr>
            <w:tcW w:w="2554" w:type="dxa"/>
            <w:tcBorders>
              <w:top w:val="single" w:sz="4" w:space="0" w:color="000000"/>
              <w:left w:val="single" w:sz="4" w:space="0" w:color="000000"/>
              <w:bottom w:val="single" w:sz="4" w:space="0" w:color="000000"/>
              <w:right w:val="single" w:sz="4" w:space="0" w:color="000000"/>
            </w:tcBorders>
          </w:tcPr>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добро </w:t>
            </w:r>
          </w:p>
        </w:tc>
        <w:tc>
          <w:tcPr>
            <w:tcW w:w="5096" w:type="dxa"/>
            <w:tcBorders>
              <w:top w:val="single" w:sz="4" w:space="0" w:color="000000"/>
              <w:left w:val="single" w:sz="4" w:space="0" w:color="000000"/>
              <w:bottom w:val="single" w:sz="4" w:space="0" w:color="000000"/>
              <w:right w:val="single" w:sz="4" w:space="0" w:color="000000"/>
            </w:tcBorders>
          </w:tcPr>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«хорошо» и «плохо». </w:t>
            </w:r>
          </w:p>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Проявляющий сочувствие, доброту. </w:t>
            </w:r>
          </w:p>
        </w:tc>
      </w:tr>
      <w:tr w:rsidR="00BB4A3C" w:rsidRPr="00100C6E" w:rsidTr="00E52F84">
        <w:trPr>
          <w:trHeight w:val="2672"/>
        </w:trPr>
        <w:tc>
          <w:tcPr>
            <w:tcW w:w="2518" w:type="dxa"/>
            <w:tcBorders>
              <w:top w:val="single" w:sz="4" w:space="0" w:color="000000"/>
              <w:left w:val="single" w:sz="4" w:space="0" w:color="000000"/>
              <w:bottom w:val="single" w:sz="4" w:space="0" w:color="000000"/>
              <w:right w:val="single" w:sz="4" w:space="0" w:color="000000"/>
            </w:tcBorders>
          </w:tcPr>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Социальное  </w:t>
            </w:r>
          </w:p>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Человек, семья, дружба, сотрудничество </w:t>
            </w:r>
          </w:p>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 </w:t>
            </w:r>
          </w:p>
        </w:tc>
        <w:tc>
          <w:tcPr>
            <w:tcW w:w="5096" w:type="dxa"/>
            <w:tcBorders>
              <w:top w:val="single" w:sz="4" w:space="0" w:color="000000"/>
              <w:left w:val="single" w:sz="4" w:space="0" w:color="000000"/>
              <w:bottom w:val="single" w:sz="4" w:space="0" w:color="000000"/>
              <w:right w:val="single" w:sz="4" w:space="0" w:color="000000"/>
            </w:tcBorders>
          </w:tcPr>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Испытывающий чувство удовольствия в случае одобрения и чувство огорчения в случае неодобрения со стороны взрослых. </w:t>
            </w:r>
          </w:p>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Проявляющий интерес к другим детям и способный бесконфликтно играть рядом с ними. </w:t>
            </w:r>
          </w:p>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Проявляющий позицию «Я сам!».  </w:t>
            </w:r>
          </w:p>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Способный </w:t>
            </w:r>
            <w:r w:rsidRPr="00100C6E">
              <w:rPr>
                <w:rFonts w:ascii="Times New Roman" w:hAnsi="Times New Roman" w:cs="Times New Roman"/>
              </w:rPr>
              <w:tab/>
              <w:t xml:space="preserve">к </w:t>
            </w:r>
            <w:r w:rsidRPr="00100C6E">
              <w:rPr>
                <w:rFonts w:ascii="Times New Roman" w:hAnsi="Times New Roman" w:cs="Times New Roman"/>
              </w:rPr>
              <w:tab/>
              <w:t xml:space="preserve">самостоятельным </w:t>
            </w:r>
          </w:p>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(свободным) активным действиям в общении. </w:t>
            </w:r>
          </w:p>
        </w:tc>
      </w:tr>
      <w:tr w:rsidR="00BB4A3C" w:rsidRPr="00100C6E" w:rsidTr="00E52F84">
        <w:trPr>
          <w:trHeight w:val="1114"/>
        </w:trPr>
        <w:tc>
          <w:tcPr>
            <w:tcW w:w="2518" w:type="dxa"/>
            <w:tcBorders>
              <w:top w:val="single" w:sz="4" w:space="0" w:color="000000"/>
              <w:left w:val="single" w:sz="4" w:space="0" w:color="000000"/>
              <w:bottom w:val="single" w:sz="4" w:space="0" w:color="000000"/>
              <w:right w:val="single" w:sz="4" w:space="0" w:color="000000"/>
            </w:tcBorders>
          </w:tcPr>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Познавательное  </w:t>
            </w:r>
          </w:p>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Познание </w:t>
            </w:r>
          </w:p>
        </w:tc>
        <w:tc>
          <w:tcPr>
            <w:tcW w:w="5096" w:type="dxa"/>
            <w:tcBorders>
              <w:top w:val="single" w:sz="4" w:space="0" w:color="000000"/>
              <w:left w:val="single" w:sz="4" w:space="0" w:color="000000"/>
              <w:bottom w:val="single" w:sz="4" w:space="0" w:color="000000"/>
              <w:right w:val="single" w:sz="4" w:space="0" w:color="000000"/>
            </w:tcBorders>
          </w:tcPr>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Проявляющий интерес к окружающему миру </w:t>
            </w:r>
            <w:r w:rsidR="003131E5">
              <w:rPr>
                <w:rFonts w:ascii="Times New Roman" w:hAnsi="Times New Roman" w:cs="Times New Roman"/>
              </w:rPr>
              <w:t xml:space="preserve">и активность в поведении </w:t>
            </w:r>
            <w:r w:rsidRPr="00100C6E">
              <w:rPr>
                <w:rFonts w:ascii="Times New Roman" w:hAnsi="Times New Roman" w:cs="Times New Roman"/>
              </w:rPr>
              <w:t xml:space="preserve">и деятельности. </w:t>
            </w:r>
          </w:p>
        </w:tc>
      </w:tr>
      <w:tr w:rsidR="00BB4A3C" w:rsidRPr="00100C6E" w:rsidTr="00E52F84">
        <w:trPr>
          <w:trHeight w:val="3874"/>
        </w:trPr>
        <w:tc>
          <w:tcPr>
            <w:tcW w:w="2518" w:type="dxa"/>
            <w:tcBorders>
              <w:top w:val="single" w:sz="4" w:space="0" w:color="000000"/>
              <w:left w:val="single" w:sz="4" w:space="0" w:color="000000"/>
              <w:bottom w:val="single" w:sz="4" w:space="0" w:color="000000"/>
              <w:right w:val="single" w:sz="4" w:space="0" w:color="000000"/>
            </w:tcBorders>
          </w:tcPr>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Физическое </w:t>
            </w:r>
          </w:p>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и оздоровительное </w:t>
            </w:r>
          </w:p>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Здоровье, жизнь </w:t>
            </w:r>
          </w:p>
        </w:tc>
        <w:tc>
          <w:tcPr>
            <w:tcW w:w="5096" w:type="dxa"/>
            <w:tcBorders>
              <w:top w:val="single" w:sz="4" w:space="0" w:color="000000"/>
              <w:left w:val="single" w:sz="4" w:space="0" w:color="000000"/>
              <w:bottom w:val="single" w:sz="4" w:space="0" w:color="000000"/>
              <w:right w:val="single" w:sz="4" w:space="0" w:color="000000"/>
            </w:tcBorders>
          </w:tcPr>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w:t>
            </w:r>
          </w:p>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tc>
      </w:tr>
      <w:tr w:rsidR="00BB4A3C" w:rsidRPr="00100C6E" w:rsidTr="00E52F84">
        <w:trPr>
          <w:trHeight w:val="3046"/>
        </w:trPr>
        <w:tc>
          <w:tcPr>
            <w:tcW w:w="2518" w:type="dxa"/>
            <w:tcBorders>
              <w:top w:val="single" w:sz="4" w:space="0" w:color="000000"/>
              <w:left w:val="single" w:sz="4" w:space="0" w:color="000000"/>
              <w:bottom w:val="single" w:sz="4" w:space="0" w:color="000000"/>
              <w:right w:val="single" w:sz="4" w:space="0" w:color="000000"/>
            </w:tcBorders>
          </w:tcPr>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Трудовое  </w:t>
            </w:r>
          </w:p>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Труд </w:t>
            </w:r>
          </w:p>
        </w:tc>
        <w:tc>
          <w:tcPr>
            <w:tcW w:w="5096" w:type="dxa"/>
            <w:tcBorders>
              <w:top w:val="single" w:sz="4" w:space="0" w:color="000000"/>
              <w:left w:val="single" w:sz="4" w:space="0" w:color="000000"/>
              <w:bottom w:val="single" w:sz="4" w:space="0" w:color="000000"/>
              <w:right w:val="single" w:sz="4" w:space="0" w:color="000000"/>
            </w:tcBorders>
          </w:tcPr>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Поддерживающий элементарный порядок в окружающей обстановке. </w:t>
            </w:r>
          </w:p>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 </w:t>
            </w:r>
          </w:p>
        </w:tc>
      </w:tr>
      <w:tr w:rsidR="00BB4A3C" w:rsidRPr="00100C6E" w:rsidTr="00E52F84">
        <w:trPr>
          <w:trHeight w:val="2218"/>
        </w:trPr>
        <w:tc>
          <w:tcPr>
            <w:tcW w:w="2518" w:type="dxa"/>
            <w:tcBorders>
              <w:top w:val="single" w:sz="4" w:space="0" w:color="000000"/>
              <w:left w:val="single" w:sz="4" w:space="0" w:color="000000"/>
              <w:bottom w:val="single" w:sz="4" w:space="0" w:color="000000"/>
              <w:right w:val="single" w:sz="4" w:space="0" w:color="000000"/>
            </w:tcBorders>
          </w:tcPr>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Эстетическое   </w:t>
            </w:r>
          </w:p>
        </w:tc>
        <w:tc>
          <w:tcPr>
            <w:tcW w:w="2554" w:type="dxa"/>
            <w:tcBorders>
              <w:top w:val="single" w:sz="4" w:space="0" w:color="000000"/>
              <w:left w:val="single" w:sz="4" w:space="0" w:color="000000"/>
              <w:bottom w:val="single" w:sz="4" w:space="0" w:color="000000"/>
              <w:right w:val="single" w:sz="4" w:space="0" w:color="000000"/>
            </w:tcBorders>
          </w:tcPr>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Культура и </w:t>
            </w:r>
          </w:p>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красота </w:t>
            </w:r>
          </w:p>
          <w:p w:rsidR="00BB4A3C" w:rsidRPr="00100C6E" w:rsidRDefault="00BB4A3C" w:rsidP="00100C6E">
            <w:pPr>
              <w:pStyle w:val="a6"/>
              <w:rPr>
                <w:rFonts w:ascii="Times New Roman" w:hAnsi="Times New Roman" w:cs="Times New Roman"/>
              </w:rPr>
            </w:pPr>
            <w:r w:rsidRPr="00100C6E">
              <w:rPr>
                <w:rFonts w:ascii="Times New Roman" w:hAnsi="Times New Roman" w:cs="Times New Roman"/>
              </w:rPr>
              <w:t xml:space="preserve"> </w:t>
            </w:r>
          </w:p>
        </w:tc>
        <w:tc>
          <w:tcPr>
            <w:tcW w:w="5096" w:type="dxa"/>
            <w:tcBorders>
              <w:top w:val="single" w:sz="4" w:space="0" w:color="000000"/>
              <w:left w:val="single" w:sz="4" w:space="0" w:color="000000"/>
              <w:bottom w:val="single" w:sz="4" w:space="0" w:color="000000"/>
              <w:right w:val="single" w:sz="4" w:space="0" w:color="000000"/>
            </w:tcBorders>
          </w:tcPr>
          <w:p w:rsidR="00BB4A3C" w:rsidRPr="00100C6E" w:rsidRDefault="003131E5" w:rsidP="00100C6E">
            <w:pPr>
              <w:pStyle w:val="a6"/>
              <w:rPr>
                <w:rFonts w:ascii="Times New Roman" w:hAnsi="Times New Roman" w:cs="Times New Roman"/>
              </w:rPr>
            </w:pPr>
            <w:r>
              <w:rPr>
                <w:rFonts w:ascii="Times New Roman" w:hAnsi="Times New Roman" w:cs="Times New Roman"/>
              </w:rPr>
              <w:t xml:space="preserve">Проявляющий эмоциональную отзывчивость на красоту в окружающем мире и </w:t>
            </w:r>
            <w:r w:rsidR="00BB4A3C" w:rsidRPr="00100C6E">
              <w:rPr>
                <w:rFonts w:ascii="Times New Roman" w:hAnsi="Times New Roman" w:cs="Times New Roman"/>
              </w:rPr>
              <w:t xml:space="preserve">искусстве. Способный к творческой деятельности (изобразительной, </w:t>
            </w:r>
            <w:r w:rsidR="00BB4A3C" w:rsidRPr="00100C6E">
              <w:rPr>
                <w:rFonts w:ascii="Times New Roman" w:hAnsi="Times New Roman" w:cs="Times New Roman"/>
              </w:rPr>
              <w:tab/>
              <w:t xml:space="preserve">декоративно- оформительской, </w:t>
            </w:r>
            <w:r w:rsidR="00BB4A3C" w:rsidRPr="00100C6E">
              <w:rPr>
                <w:rFonts w:ascii="Times New Roman" w:hAnsi="Times New Roman" w:cs="Times New Roman"/>
              </w:rPr>
              <w:tab/>
              <w:t xml:space="preserve">музыкальной, словесно- речевой, театрализованной и другое). </w:t>
            </w:r>
          </w:p>
        </w:tc>
      </w:tr>
    </w:tbl>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 </w:t>
      </w:r>
    </w:p>
    <w:p w:rsidR="00BB4A3C" w:rsidRPr="00F617C2" w:rsidRDefault="00BB4A3C" w:rsidP="00F617C2">
      <w:pPr>
        <w:pStyle w:val="a6"/>
        <w:jc w:val="center"/>
        <w:rPr>
          <w:rFonts w:ascii="Times New Roman" w:hAnsi="Times New Roman" w:cs="Times New Roman"/>
        </w:rPr>
      </w:pPr>
      <w:r w:rsidRPr="00F617C2">
        <w:rPr>
          <w:rFonts w:ascii="Times New Roman" w:hAnsi="Times New Roman" w:cs="Times New Roman"/>
          <w:b/>
        </w:rPr>
        <w:t xml:space="preserve">Целевые ориентиры воспитания детей на этапе завершения освоения Программы </w:t>
      </w:r>
      <w:r w:rsidRPr="00F617C2">
        <w:rPr>
          <w:rFonts w:ascii="Times New Roman" w:hAnsi="Times New Roman" w:cs="Times New Roman"/>
          <w:b/>
        </w:rPr>
        <w:lastRenderedPageBreak/>
        <w:t>воспитания (П.2.9.3.2 ФОП ДО)</w:t>
      </w:r>
    </w:p>
    <w:p w:rsidR="00BB4A3C" w:rsidRPr="00F617C2" w:rsidRDefault="00BB4A3C" w:rsidP="00F617C2">
      <w:pPr>
        <w:pStyle w:val="a6"/>
        <w:rPr>
          <w:rFonts w:ascii="Times New Roman" w:hAnsi="Times New Roman" w:cs="Times New Roman"/>
        </w:rPr>
      </w:pPr>
    </w:p>
    <w:tbl>
      <w:tblPr>
        <w:tblStyle w:val="TableGrid"/>
        <w:tblW w:w="9573" w:type="dxa"/>
        <w:tblInd w:w="-108" w:type="dxa"/>
        <w:tblCellMar>
          <w:right w:w="50" w:type="dxa"/>
        </w:tblCellMar>
        <w:tblLook w:val="04A0" w:firstRow="1" w:lastRow="0" w:firstColumn="1" w:lastColumn="0" w:noHBand="0" w:noVBand="1"/>
      </w:tblPr>
      <w:tblGrid>
        <w:gridCol w:w="2518"/>
        <w:gridCol w:w="2554"/>
        <w:gridCol w:w="4501"/>
      </w:tblGrid>
      <w:tr w:rsidR="00BB4A3C" w:rsidRPr="00F617C2" w:rsidTr="00B54BFA">
        <w:trPr>
          <w:trHeight w:val="564"/>
        </w:trPr>
        <w:tc>
          <w:tcPr>
            <w:tcW w:w="2518" w:type="dxa"/>
            <w:tcBorders>
              <w:top w:val="single" w:sz="4" w:space="0" w:color="000000"/>
              <w:left w:val="single" w:sz="4" w:space="0" w:color="000000"/>
              <w:bottom w:val="single" w:sz="4" w:space="0" w:color="000000"/>
              <w:right w:val="single" w:sz="4" w:space="0" w:color="000000"/>
            </w:tcBorders>
          </w:tcPr>
          <w:p w:rsidR="00BB4A3C" w:rsidRPr="00F617C2" w:rsidRDefault="00BB4A3C" w:rsidP="000C579C">
            <w:pPr>
              <w:pStyle w:val="a6"/>
              <w:jc w:val="center"/>
              <w:rPr>
                <w:rFonts w:ascii="Times New Roman" w:hAnsi="Times New Roman" w:cs="Times New Roman"/>
              </w:rPr>
            </w:pPr>
            <w:r w:rsidRPr="00F617C2">
              <w:rPr>
                <w:rFonts w:ascii="Times New Roman" w:hAnsi="Times New Roman" w:cs="Times New Roman"/>
                <w:b/>
              </w:rPr>
              <w:t>Направление воспитания</w:t>
            </w:r>
          </w:p>
        </w:tc>
        <w:tc>
          <w:tcPr>
            <w:tcW w:w="2554" w:type="dxa"/>
            <w:tcBorders>
              <w:top w:val="single" w:sz="4" w:space="0" w:color="000000"/>
              <w:left w:val="single" w:sz="4" w:space="0" w:color="000000"/>
              <w:bottom w:val="single" w:sz="4" w:space="0" w:color="000000"/>
              <w:right w:val="single" w:sz="4" w:space="0" w:color="000000"/>
            </w:tcBorders>
          </w:tcPr>
          <w:p w:rsidR="00BB4A3C" w:rsidRPr="00F617C2" w:rsidRDefault="00BB4A3C" w:rsidP="000C579C">
            <w:pPr>
              <w:pStyle w:val="a6"/>
              <w:jc w:val="center"/>
              <w:rPr>
                <w:rFonts w:ascii="Times New Roman" w:hAnsi="Times New Roman" w:cs="Times New Roman"/>
              </w:rPr>
            </w:pPr>
            <w:r w:rsidRPr="00F617C2">
              <w:rPr>
                <w:rFonts w:ascii="Times New Roman" w:hAnsi="Times New Roman" w:cs="Times New Roman"/>
                <w:b/>
              </w:rPr>
              <w:t>Ценности</w:t>
            </w:r>
          </w:p>
        </w:tc>
        <w:tc>
          <w:tcPr>
            <w:tcW w:w="4501" w:type="dxa"/>
            <w:tcBorders>
              <w:top w:val="single" w:sz="4" w:space="0" w:color="000000"/>
              <w:left w:val="single" w:sz="4" w:space="0" w:color="000000"/>
              <w:bottom w:val="single" w:sz="4" w:space="0" w:color="000000"/>
              <w:right w:val="single" w:sz="4" w:space="0" w:color="000000"/>
            </w:tcBorders>
          </w:tcPr>
          <w:p w:rsidR="00BB4A3C" w:rsidRPr="00F617C2" w:rsidRDefault="00BB4A3C" w:rsidP="000C579C">
            <w:pPr>
              <w:pStyle w:val="a6"/>
              <w:jc w:val="center"/>
              <w:rPr>
                <w:rFonts w:ascii="Times New Roman" w:hAnsi="Times New Roman" w:cs="Times New Roman"/>
              </w:rPr>
            </w:pPr>
            <w:r w:rsidRPr="00F617C2">
              <w:rPr>
                <w:rFonts w:ascii="Times New Roman" w:hAnsi="Times New Roman" w:cs="Times New Roman"/>
                <w:b/>
              </w:rPr>
              <w:t>Показатели</w:t>
            </w:r>
          </w:p>
        </w:tc>
      </w:tr>
      <w:tr w:rsidR="00BB4A3C" w:rsidRPr="00F617C2" w:rsidTr="00B54BFA">
        <w:trPr>
          <w:trHeight w:val="1390"/>
        </w:trPr>
        <w:tc>
          <w:tcPr>
            <w:tcW w:w="2518" w:type="dxa"/>
            <w:tcBorders>
              <w:top w:val="single" w:sz="4" w:space="0" w:color="000000"/>
              <w:left w:val="single" w:sz="4" w:space="0" w:color="000000"/>
              <w:bottom w:val="single" w:sz="4" w:space="0" w:color="000000"/>
              <w:right w:val="single" w:sz="4" w:space="0" w:color="000000"/>
            </w:tcBorders>
          </w:tcPr>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Патриотическое </w:t>
            </w:r>
          </w:p>
        </w:tc>
        <w:tc>
          <w:tcPr>
            <w:tcW w:w="2554" w:type="dxa"/>
            <w:tcBorders>
              <w:top w:val="single" w:sz="4" w:space="0" w:color="000000"/>
              <w:left w:val="single" w:sz="4" w:space="0" w:color="000000"/>
              <w:bottom w:val="single" w:sz="4" w:space="0" w:color="000000"/>
              <w:right w:val="single" w:sz="4" w:space="0" w:color="000000"/>
            </w:tcBorders>
          </w:tcPr>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Родина, природа  </w:t>
            </w:r>
          </w:p>
        </w:tc>
        <w:tc>
          <w:tcPr>
            <w:tcW w:w="4501" w:type="dxa"/>
            <w:tcBorders>
              <w:top w:val="single" w:sz="4" w:space="0" w:color="000000"/>
              <w:left w:val="single" w:sz="4" w:space="0" w:color="000000"/>
              <w:bottom w:val="single" w:sz="4" w:space="0" w:color="000000"/>
              <w:right w:val="single" w:sz="4" w:space="0" w:color="000000"/>
            </w:tcBorders>
          </w:tcPr>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Любящий свою малую родину и имеющий представление о своей стране - </w:t>
            </w:r>
          </w:p>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России, испытывающий чувство привязанности к родному дому, семье, близким людям. </w:t>
            </w:r>
          </w:p>
        </w:tc>
      </w:tr>
      <w:tr w:rsidR="00BB4A3C" w:rsidRPr="00F617C2" w:rsidTr="00B54BFA">
        <w:trPr>
          <w:trHeight w:val="3598"/>
        </w:trPr>
        <w:tc>
          <w:tcPr>
            <w:tcW w:w="2518" w:type="dxa"/>
            <w:tcBorders>
              <w:top w:val="single" w:sz="4" w:space="0" w:color="000000"/>
              <w:left w:val="single" w:sz="4" w:space="0" w:color="000000"/>
              <w:bottom w:val="single" w:sz="4" w:space="0" w:color="000000"/>
              <w:right w:val="single" w:sz="4" w:space="0" w:color="000000"/>
            </w:tcBorders>
          </w:tcPr>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Духовно­ нравственное </w:t>
            </w:r>
          </w:p>
        </w:tc>
        <w:tc>
          <w:tcPr>
            <w:tcW w:w="2554" w:type="dxa"/>
            <w:tcBorders>
              <w:top w:val="single" w:sz="4" w:space="0" w:color="000000"/>
              <w:left w:val="single" w:sz="4" w:space="0" w:color="000000"/>
              <w:bottom w:val="single" w:sz="4" w:space="0" w:color="000000"/>
              <w:right w:val="single" w:sz="4" w:space="0" w:color="000000"/>
            </w:tcBorders>
          </w:tcPr>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Жизнь, милосердие, добро </w:t>
            </w:r>
          </w:p>
        </w:tc>
        <w:tc>
          <w:tcPr>
            <w:tcW w:w="4501" w:type="dxa"/>
            <w:tcBorders>
              <w:top w:val="single" w:sz="4" w:space="0" w:color="000000"/>
              <w:left w:val="single" w:sz="4" w:space="0" w:color="000000"/>
              <w:bottom w:val="single" w:sz="4" w:space="0" w:color="000000"/>
              <w:right w:val="single" w:sz="4" w:space="0" w:color="000000"/>
            </w:tcBorders>
          </w:tcPr>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BB4A3C" w:rsidRPr="00F617C2" w:rsidTr="00977DFD">
        <w:trPr>
          <w:trHeight w:val="2605"/>
        </w:trPr>
        <w:tc>
          <w:tcPr>
            <w:tcW w:w="2518" w:type="dxa"/>
            <w:tcBorders>
              <w:top w:val="single" w:sz="4" w:space="0" w:color="000000"/>
              <w:left w:val="single" w:sz="4" w:space="0" w:color="000000"/>
              <w:bottom w:val="single" w:sz="4" w:space="0" w:color="000000"/>
              <w:right w:val="single" w:sz="4" w:space="0" w:color="000000"/>
            </w:tcBorders>
          </w:tcPr>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Социальное  </w:t>
            </w:r>
          </w:p>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Человек, семья, дружба, сотрудничество </w:t>
            </w:r>
          </w:p>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6A4B99" w:rsidRPr="00F617C2" w:rsidTr="00977DFD">
        <w:trPr>
          <w:trHeight w:val="2943"/>
        </w:trPr>
        <w:tc>
          <w:tcPr>
            <w:tcW w:w="2518" w:type="dxa"/>
            <w:tcBorders>
              <w:top w:val="single" w:sz="4" w:space="0" w:color="000000"/>
              <w:left w:val="single" w:sz="4" w:space="0" w:color="000000"/>
              <w:right w:val="single" w:sz="4" w:space="0" w:color="000000"/>
            </w:tcBorders>
          </w:tcPr>
          <w:p w:rsidR="006A4B99" w:rsidRPr="00F617C2" w:rsidRDefault="006A4B99" w:rsidP="00F617C2">
            <w:pPr>
              <w:pStyle w:val="a6"/>
              <w:rPr>
                <w:rFonts w:ascii="Times New Roman" w:hAnsi="Times New Roman" w:cs="Times New Roman"/>
              </w:rPr>
            </w:pPr>
            <w:r w:rsidRPr="00F617C2">
              <w:rPr>
                <w:rFonts w:ascii="Times New Roman" w:hAnsi="Times New Roman" w:cs="Times New Roman"/>
              </w:rPr>
              <w:t xml:space="preserve">Познавательное  </w:t>
            </w:r>
          </w:p>
          <w:p w:rsidR="006A4B99" w:rsidRPr="00F617C2" w:rsidRDefault="006A4B99" w:rsidP="00F617C2">
            <w:pPr>
              <w:pStyle w:val="a6"/>
              <w:rPr>
                <w:rFonts w:ascii="Times New Roman" w:hAnsi="Times New Roman" w:cs="Times New Roman"/>
              </w:rPr>
            </w:pPr>
            <w:r w:rsidRPr="00F617C2">
              <w:rPr>
                <w:rFonts w:ascii="Times New Roman" w:hAnsi="Times New Roman" w:cs="Times New Roman"/>
              </w:rPr>
              <w:t xml:space="preserve"> </w:t>
            </w:r>
          </w:p>
        </w:tc>
        <w:tc>
          <w:tcPr>
            <w:tcW w:w="2554" w:type="dxa"/>
            <w:tcBorders>
              <w:top w:val="single" w:sz="4" w:space="0" w:color="000000"/>
              <w:left w:val="single" w:sz="4" w:space="0" w:color="000000"/>
              <w:right w:val="single" w:sz="4" w:space="0" w:color="000000"/>
            </w:tcBorders>
          </w:tcPr>
          <w:p w:rsidR="006A4B99" w:rsidRPr="00F617C2" w:rsidRDefault="006A4B99" w:rsidP="00F617C2">
            <w:pPr>
              <w:pStyle w:val="a6"/>
              <w:rPr>
                <w:rFonts w:ascii="Times New Roman" w:hAnsi="Times New Roman" w:cs="Times New Roman"/>
              </w:rPr>
            </w:pPr>
            <w:r w:rsidRPr="00F617C2">
              <w:rPr>
                <w:rFonts w:ascii="Times New Roman" w:hAnsi="Times New Roman" w:cs="Times New Roman"/>
              </w:rPr>
              <w:t xml:space="preserve">Познание </w:t>
            </w:r>
          </w:p>
        </w:tc>
        <w:tc>
          <w:tcPr>
            <w:tcW w:w="4501" w:type="dxa"/>
            <w:tcBorders>
              <w:top w:val="single" w:sz="4" w:space="0" w:color="000000"/>
              <w:left w:val="single" w:sz="4" w:space="0" w:color="000000"/>
              <w:right w:val="single" w:sz="4" w:space="0" w:color="000000"/>
            </w:tcBorders>
          </w:tcPr>
          <w:p w:rsidR="006A4B99" w:rsidRPr="00F617C2" w:rsidRDefault="006A4B99" w:rsidP="00F617C2">
            <w:pPr>
              <w:pStyle w:val="a6"/>
              <w:rPr>
                <w:rFonts w:ascii="Times New Roman" w:hAnsi="Times New Roman" w:cs="Times New Roman"/>
              </w:rPr>
            </w:pPr>
            <w:r w:rsidRPr="00F617C2">
              <w:rPr>
                <w:rFonts w:ascii="Times New Roman" w:hAnsi="Times New Roman" w:cs="Times New Roman"/>
              </w:rPr>
              <w:t xml:space="preserve">Любознательный, наблюдательный, </w:t>
            </w:r>
          </w:p>
          <w:p w:rsidR="006A4B99" w:rsidRPr="00F617C2" w:rsidRDefault="006A4B99" w:rsidP="00F617C2">
            <w:pPr>
              <w:pStyle w:val="a6"/>
              <w:rPr>
                <w:rFonts w:ascii="Times New Roman" w:hAnsi="Times New Roman" w:cs="Times New Roman"/>
              </w:rPr>
            </w:pPr>
            <w:r w:rsidRPr="00F617C2">
              <w:rPr>
                <w:rFonts w:ascii="Times New Roman" w:hAnsi="Times New Roman" w:cs="Times New Roman"/>
              </w:rPr>
              <w:t xml:space="preserve">испытывающий </w:t>
            </w:r>
            <w:r>
              <w:rPr>
                <w:rFonts w:ascii="Times New Roman" w:hAnsi="Times New Roman" w:cs="Times New Roman"/>
              </w:rPr>
              <w:t xml:space="preserve">потребность </w:t>
            </w:r>
            <w:r w:rsidRPr="00F617C2">
              <w:rPr>
                <w:rFonts w:ascii="Times New Roman" w:hAnsi="Times New Roman" w:cs="Times New Roman"/>
              </w:rPr>
              <w:t xml:space="preserve">в </w:t>
            </w:r>
          </w:p>
          <w:p w:rsidR="006A4B99" w:rsidRPr="00F617C2" w:rsidRDefault="006A4B99" w:rsidP="00F617C2">
            <w:pPr>
              <w:pStyle w:val="a6"/>
              <w:rPr>
                <w:rFonts w:ascii="Times New Roman" w:hAnsi="Times New Roman" w:cs="Times New Roman"/>
              </w:rPr>
            </w:pPr>
            <w:r w:rsidRPr="00F617C2">
              <w:rPr>
                <w:rFonts w:ascii="Times New Roman" w:hAnsi="Times New Roman" w:cs="Times New Roman"/>
              </w:rPr>
              <w:t xml:space="preserve">самовыражении, </w:t>
            </w:r>
            <w:r>
              <w:rPr>
                <w:rFonts w:ascii="Times New Roman" w:hAnsi="Times New Roman" w:cs="Times New Roman"/>
              </w:rPr>
              <w:t xml:space="preserve">в том </w:t>
            </w:r>
            <w:r w:rsidRPr="00F617C2">
              <w:rPr>
                <w:rFonts w:ascii="Times New Roman" w:hAnsi="Times New Roman" w:cs="Times New Roman"/>
              </w:rPr>
              <w:t xml:space="preserve">числе творческом.  </w:t>
            </w:r>
          </w:p>
          <w:p w:rsidR="006A4B99" w:rsidRPr="00F617C2" w:rsidRDefault="006A4B99" w:rsidP="00F617C2">
            <w:pPr>
              <w:pStyle w:val="a6"/>
              <w:rPr>
                <w:rFonts w:ascii="Times New Roman" w:hAnsi="Times New Roman" w:cs="Times New Roman"/>
              </w:rPr>
            </w:pPr>
            <w:r w:rsidRPr="00F617C2">
              <w:rPr>
                <w:rFonts w:ascii="Times New Roman" w:hAnsi="Times New Roman" w:cs="Times New Roman"/>
              </w:rPr>
              <w:t xml:space="preserve">Проявляющий активность, </w:t>
            </w:r>
          </w:p>
          <w:p w:rsidR="006A4B99" w:rsidRPr="00F617C2" w:rsidRDefault="006A4B99" w:rsidP="00F617C2">
            <w:pPr>
              <w:pStyle w:val="a6"/>
              <w:rPr>
                <w:rFonts w:ascii="Times New Roman" w:hAnsi="Times New Roman" w:cs="Times New Roman"/>
              </w:rPr>
            </w:pPr>
            <w:r w:rsidRPr="00F617C2">
              <w:rPr>
                <w:rFonts w:ascii="Times New Roman" w:hAnsi="Times New Roman" w:cs="Times New Roman"/>
              </w:rPr>
              <w:t xml:space="preserve">самостоятельность, инициативу в познавательной, игровой, коммуникативной и продуктивных видах деятельности и в самообслуживании. </w:t>
            </w:r>
          </w:p>
          <w:p w:rsidR="006A4B99" w:rsidRPr="00F617C2" w:rsidRDefault="006A4B99" w:rsidP="00F617C2">
            <w:pPr>
              <w:pStyle w:val="a6"/>
              <w:rPr>
                <w:rFonts w:ascii="Times New Roman" w:hAnsi="Times New Roman" w:cs="Times New Roman"/>
              </w:rPr>
            </w:pPr>
            <w:r w:rsidRPr="00F617C2">
              <w:rPr>
                <w:rFonts w:ascii="Times New Roman" w:hAnsi="Times New Roman" w:cs="Times New Roman"/>
              </w:rPr>
              <w:t xml:space="preserve">Обладающий первичной картиной мира на основе традиционных  ценностей </w:t>
            </w:r>
          </w:p>
        </w:tc>
      </w:tr>
      <w:tr w:rsidR="00BB4A3C" w:rsidRPr="00F617C2" w:rsidTr="00B54BFA">
        <w:trPr>
          <w:trHeight w:val="3046"/>
        </w:trPr>
        <w:tc>
          <w:tcPr>
            <w:tcW w:w="2518" w:type="dxa"/>
            <w:tcBorders>
              <w:top w:val="single" w:sz="4" w:space="0" w:color="000000"/>
              <w:left w:val="single" w:sz="4" w:space="0" w:color="000000"/>
              <w:bottom w:val="single" w:sz="4" w:space="0" w:color="000000"/>
              <w:right w:val="single" w:sz="4" w:space="0" w:color="000000"/>
            </w:tcBorders>
          </w:tcPr>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lastRenderedPageBreak/>
              <w:t xml:space="preserve">Физическое </w:t>
            </w:r>
          </w:p>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и оздоровительное </w:t>
            </w:r>
          </w:p>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Здоровье, жизнь </w:t>
            </w:r>
          </w:p>
        </w:tc>
        <w:tc>
          <w:tcPr>
            <w:tcW w:w="4501" w:type="dxa"/>
            <w:tcBorders>
              <w:top w:val="single" w:sz="4" w:space="0" w:color="000000"/>
              <w:left w:val="single" w:sz="4" w:space="0" w:color="000000"/>
              <w:bottom w:val="single" w:sz="4" w:space="0" w:color="000000"/>
              <w:right w:val="single" w:sz="4" w:space="0" w:color="000000"/>
            </w:tcBorders>
          </w:tcPr>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Проявляющий интерес к физическим упражнениям и подвижным играм, </w:t>
            </w:r>
          </w:p>
        </w:tc>
      </w:tr>
      <w:tr w:rsidR="00BB4A3C" w:rsidRPr="00F617C2" w:rsidTr="00B54BFA">
        <w:trPr>
          <w:trHeight w:val="1944"/>
        </w:trPr>
        <w:tc>
          <w:tcPr>
            <w:tcW w:w="2518" w:type="dxa"/>
            <w:tcBorders>
              <w:top w:val="single" w:sz="4" w:space="0" w:color="000000"/>
              <w:left w:val="single" w:sz="4" w:space="0" w:color="000000"/>
              <w:bottom w:val="single" w:sz="4" w:space="0" w:color="000000"/>
              <w:right w:val="single" w:sz="4" w:space="0" w:color="000000"/>
            </w:tcBorders>
          </w:tcPr>
          <w:p w:rsidR="00BB4A3C" w:rsidRPr="00F617C2" w:rsidRDefault="00BB4A3C" w:rsidP="00F617C2">
            <w:pPr>
              <w:pStyle w:val="a6"/>
              <w:rPr>
                <w:rFonts w:ascii="Times New Roman" w:hAnsi="Times New Roman" w:cs="Times New Roman"/>
              </w:rPr>
            </w:pPr>
          </w:p>
        </w:tc>
        <w:tc>
          <w:tcPr>
            <w:tcW w:w="2554" w:type="dxa"/>
            <w:tcBorders>
              <w:top w:val="single" w:sz="4" w:space="0" w:color="000000"/>
              <w:left w:val="single" w:sz="4" w:space="0" w:color="000000"/>
              <w:bottom w:val="single" w:sz="4" w:space="0" w:color="000000"/>
              <w:right w:val="single" w:sz="4" w:space="0" w:color="000000"/>
            </w:tcBorders>
          </w:tcPr>
          <w:p w:rsidR="00BB4A3C" w:rsidRPr="00F617C2" w:rsidRDefault="00BB4A3C" w:rsidP="00F617C2">
            <w:pPr>
              <w:pStyle w:val="a6"/>
              <w:rPr>
                <w:rFonts w:ascii="Times New Roman" w:hAnsi="Times New Roman" w:cs="Times New Roman"/>
              </w:rPr>
            </w:pPr>
          </w:p>
        </w:tc>
        <w:tc>
          <w:tcPr>
            <w:tcW w:w="4501" w:type="dxa"/>
            <w:tcBorders>
              <w:top w:val="single" w:sz="4" w:space="0" w:color="000000"/>
              <w:left w:val="single" w:sz="4" w:space="0" w:color="000000"/>
              <w:bottom w:val="single" w:sz="4" w:space="0" w:color="000000"/>
              <w:right w:val="single" w:sz="4" w:space="0" w:color="000000"/>
            </w:tcBorders>
          </w:tcPr>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стремление к личной и командной победе, нравственные и волевые качества. </w:t>
            </w:r>
          </w:p>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Демонстрирующий </w:t>
            </w:r>
            <w:r w:rsidRPr="00F617C2">
              <w:rPr>
                <w:rFonts w:ascii="Times New Roman" w:hAnsi="Times New Roman" w:cs="Times New Roman"/>
              </w:rPr>
              <w:tab/>
              <w:t xml:space="preserve">потребность </w:t>
            </w:r>
            <w:r w:rsidRPr="00F617C2">
              <w:rPr>
                <w:rFonts w:ascii="Times New Roman" w:hAnsi="Times New Roman" w:cs="Times New Roman"/>
              </w:rPr>
              <w:tab/>
              <w:t xml:space="preserve">в двигательной деятельности. </w:t>
            </w:r>
          </w:p>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Имеющий представление о некоторых видах спорта и активного отдыха. </w:t>
            </w:r>
          </w:p>
        </w:tc>
      </w:tr>
      <w:tr w:rsidR="00BB4A3C" w:rsidRPr="00F617C2" w:rsidTr="00977DFD">
        <w:trPr>
          <w:trHeight w:val="1690"/>
        </w:trPr>
        <w:tc>
          <w:tcPr>
            <w:tcW w:w="2518" w:type="dxa"/>
            <w:tcBorders>
              <w:top w:val="single" w:sz="4" w:space="0" w:color="000000"/>
              <w:left w:val="single" w:sz="4" w:space="0" w:color="000000"/>
              <w:bottom w:val="single" w:sz="4" w:space="0" w:color="000000"/>
              <w:right w:val="single" w:sz="4" w:space="0" w:color="000000"/>
            </w:tcBorders>
          </w:tcPr>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Трудовое  </w:t>
            </w:r>
          </w:p>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Труд </w:t>
            </w:r>
          </w:p>
        </w:tc>
        <w:tc>
          <w:tcPr>
            <w:tcW w:w="4501" w:type="dxa"/>
            <w:tcBorders>
              <w:top w:val="single" w:sz="4" w:space="0" w:color="000000"/>
              <w:left w:val="single" w:sz="4" w:space="0" w:color="000000"/>
              <w:bottom w:val="single" w:sz="4" w:space="0" w:color="000000"/>
              <w:right w:val="single" w:sz="4" w:space="0" w:color="000000"/>
            </w:tcBorders>
          </w:tcPr>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Понимающий ценность труда в семье и в обществе на основе уважения к людям труда, результатам их деятельности. </w:t>
            </w:r>
          </w:p>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Проявляющий </w:t>
            </w:r>
            <w:r w:rsidRPr="00F617C2">
              <w:rPr>
                <w:rFonts w:ascii="Times New Roman" w:hAnsi="Times New Roman" w:cs="Times New Roman"/>
              </w:rPr>
              <w:tab/>
              <w:t xml:space="preserve">трудолюбие </w:t>
            </w:r>
            <w:r w:rsidRPr="00F617C2">
              <w:rPr>
                <w:rFonts w:ascii="Times New Roman" w:hAnsi="Times New Roman" w:cs="Times New Roman"/>
              </w:rPr>
              <w:tab/>
              <w:t xml:space="preserve">при выполнении </w:t>
            </w:r>
            <w:r w:rsidRPr="00F617C2">
              <w:rPr>
                <w:rFonts w:ascii="Times New Roman" w:hAnsi="Times New Roman" w:cs="Times New Roman"/>
              </w:rPr>
              <w:tab/>
              <w:t xml:space="preserve">поручений </w:t>
            </w:r>
            <w:r w:rsidRPr="00F617C2">
              <w:rPr>
                <w:rFonts w:ascii="Times New Roman" w:hAnsi="Times New Roman" w:cs="Times New Roman"/>
              </w:rPr>
              <w:tab/>
              <w:t xml:space="preserve">и </w:t>
            </w:r>
            <w:r w:rsidRPr="00F617C2">
              <w:rPr>
                <w:rFonts w:ascii="Times New Roman" w:hAnsi="Times New Roman" w:cs="Times New Roman"/>
              </w:rPr>
              <w:tab/>
              <w:t xml:space="preserve">в самостоятельной деятельности. </w:t>
            </w:r>
          </w:p>
        </w:tc>
      </w:tr>
      <w:tr w:rsidR="00BB4A3C" w:rsidRPr="00F617C2" w:rsidTr="00977DFD">
        <w:trPr>
          <w:trHeight w:val="1402"/>
        </w:trPr>
        <w:tc>
          <w:tcPr>
            <w:tcW w:w="2518" w:type="dxa"/>
            <w:tcBorders>
              <w:top w:val="single" w:sz="4" w:space="0" w:color="000000"/>
              <w:left w:val="single" w:sz="4" w:space="0" w:color="000000"/>
              <w:bottom w:val="single" w:sz="4" w:space="0" w:color="000000"/>
              <w:right w:val="single" w:sz="4" w:space="0" w:color="000000"/>
            </w:tcBorders>
          </w:tcPr>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Эстетическое   </w:t>
            </w:r>
          </w:p>
        </w:tc>
        <w:tc>
          <w:tcPr>
            <w:tcW w:w="2554" w:type="dxa"/>
            <w:tcBorders>
              <w:top w:val="single" w:sz="4" w:space="0" w:color="000000"/>
              <w:left w:val="single" w:sz="4" w:space="0" w:color="000000"/>
              <w:bottom w:val="single" w:sz="4" w:space="0" w:color="000000"/>
              <w:right w:val="single" w:sz="4" w:space="0" w:color="000000"/>
            </w:tcBorders>
          </w:tcPr>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Культура и </w:t>
            </w:r>
          </w:p>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красота </w:t>
            </w:r>
          </w:p>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Способный </w:t>
            </w:r>
            <w:r w:rsidRPr="00F617C2">
              <w:rPr>
                <w:rFonts w:ascii="Times New Roman" w:hAnsi="Times New Roman" w:cs="Times New Roman"/>
              </w:rPr>
              <w:tab/>
              <w:t xml:space="preserve">воспринимать </w:t>
            </w:r>
            <w:r w:rsidRPr="00F617C2">
              <w:rPr>
                <w:rFonts w:ascii="Times New Roman" w:hAnsi="Times New Roman" w:cs="Times New Roman"/>
              </w:rPr>
              <w:tab/>
              <w:t xml:space="preserve">и чувствовать </w:t>
            </w:r>
            <w:r w:rsidRPr="00F617C2">
              <w:rPr>
                <w:rFonts w:ascii="Times New Roman" w:hAnsi="Times New Roman" w:cs="Times New Roman"/>
              </w:rPr>
              <w:tab/>
              <w:t xml:space="preserve">прекрасное </w:t>
            </w:r>
            <w:r w:rsidRPr="00F617C2">
              <w:rPr>
                <w:rFonts w:ascii="Times New Roman" w:hAnsi="Times New Roman" w:cs="Times New Roman"/>
              </w:rPr>
              <w:tab/>
              <w:t xml:space="preserve">в </w:t>
            </w:r>
            <w:r w:rsidRPr="00F617C2">
              <w:rPr>
                <w:rFonts w:ascii="Times New Roman" w:hAnsi="Times New Roman" w:cs="Times New Roman"/>
              </w:rPr>
              <w:tab/>
              <w:t xml:space="preserve">быту, природе, поступках, искусстве. </w:t>
            </w:r>
          </w:p>
          <w:p w:rsidR="00BB4A3C" w:rsidRPr="00F617C2" w:rsidRDefault="00BB4A3C" w:rsidP="00F617C2">
            <w:pPr>
              <w:pStyle w:val="a6"/>
              <w:rPr>
                <w:rFonts w:ascii="Times New Roman" w:hAnsi="Times New Roman" w:cs="Times New Roman"/>
              </w:rPr>
            </w:pPr>
            <w:r w:rsidRPr="00F617C2">
              <w:rPr>
                <w:rFonts w:ascii="Times New Roman" w:hAnsi="Times New Roman" w:cs="Times New Roman"/>
              </w:rPr>
              <w:t xml:space="preserve">Стремящийся к отображению прекрасного в продуктивных видах деятельности. </w:t>
            </w:r>
          </w:p>
        </w:tc>
      </w:tr>
    </w:tbl>
    <w:p w:rsidR="00BB4A3C" w:rsidRPr="00896CC9" w:rsidRDefault="00BB4A3C" w:rsidP="00BB4A3C">
      <w:pPr>
        <w:spacing w:after="33" w:line="259" w:lineRule="auto"/>
        <w:rPr>
          <w:color w:val="000000"/>
          <w:sz w:val="28"/>
        </w:rPr>
      </w:pPr>
      <w:r w:rsidRPr="00896CC9">
        <w:rPr>
          <w:color w:val="000000"/>
          <w:sz w:val="28"/>
        </w:rPr>
        <w:t xml:space="preserve"> </w:t>
      </w:r>
    </w:p>
    <w:p w:rsidR="00BB4A3C" w:rsidRPr="00304F23" w:rsidRDefault="00BB4A3C" w:rsidP="00304F23">
      <w:pPr>
        <w:pStyle w:val="a6"/>
        <w:jc w:val="center"/>
        <w:rPr>
          <w:rFonts w:ascii="Times New Roman" w:hAnsi="Times New Roman" w:cs="Times New Roman"/>
          <w:b/>
        </w:rPr>
      </w:pPr>
      <w:r w:rsidRPr="00304F23">
        <w:rPr>
          <w:rFonts w:ascii="Times New Roman" w:hAnsi="Times New Roman" w:cs="Times New Roman"/>
          <w:b/>
        </w:rPr>
        <w:t>2.7.2. Содержательный раздел Программы воспитания.</w:t>
      </w:r>
    </w:p>
    <w:p w:rsidR="00BB4A3C" w:rsidRPr="00304F23" w:rsidRDefault="00BB4A3C" w:rsidP="00304F23">
      <w:pPr>
        <w:pStyle w:val="a6"/>
        <w:jc w:val="center"/>
        <w:rPr>
          <w:rFonts w:ascii="Times New Roman" w:hAnsi="Times New Roman" w:cs="Times New Roman"/>
          <w:b/>
        </w:rPr>
      </w:pPr>
      <w:r w:rsidRPr="00304F23">
        <w:rPr>
          <w:rFonts w:ascii="Times New Roman" w:hAnsi="Times New Roman" w:cs="Times New Roman"/>
          <w:b/>
        </w:rPr>
        <w:t>Уклад образовательной организации.</w:t>
      </w:r>
    </w:p>
    <w:p w:rsidR="00BB4A3C" w:rsidRPr="00304F23" w:rsidRDefault="00BB4A3C" w:rsidP="00304F23">
      <w:pPr>
        <w:pStyle w:val="a6"/>
        <w:jc w:val="both"/>
        <w:rPr>
          <w:rFonts w:ascii="Times New Roman" w:hAnsi="Times New Roman" w:cs="Times New Roman"/>
        </w:rPr>
      </w:pPr>
    </w:p>
    <w:p w:rsidR="00BB4A3C" w:rsidRPr="00304F23" w:rsidRDefault="00304F23" w:rsidP="00304F23">
      <w:pPr>
        <w:pStyle w:val="a6"/>
        <w:jc w:val="both"/>
        <w:rPr>
          <w:rFonts w:ascii="Times New Roman" w:hAnsi="Times New Roman" w:cs="Times New Roman"/>
        </w:rPr>
      </w:pPr>
      <w:r w:rsidRPr="00304F23">
        <w:rPr>
          <w:rFonts w:ascii="Times New Roman" w:hAnsi="Times New Roman" w:cs="Times New Roman"/>
        </w:rPr>
        <w:t xml:space="preserve">Уклад </w:t>
      </w:r>
      <w:proofErr w:type="gramStart"/>
      <w:r w:rsidRPr="00304F23">
        <w:rPr>
          <w:rFonts w:ascii="Times New Roman" w:hAnsi="Times New Roman" w:cs="Times New Roman"/>
        </w:rPr>
        <w:t xml:space="preserve">МАДОУ </w:t>
      </w:r>
      <w:r w:rsidR="00BB4A3C" w:rsidRPr="00304F23">
        <w:rPr>
          <w:rFonts w:ascii="Times New Roman" w:hAnsi="Times New Roman" w:cs="Times New Roman"/>
        </w:rPr>
        <w:t xml:space="preserve"> -</w:t>
      </w:r>
      <w:proofErr w:type="gramEnd"/>
      <w:r w:rsidR="00BB4A3C" w:rsidRPr="00304F23">
        <w:rPr>
          <w:rFonts w:ascii="Times New Roman" w:hAnsi="Times New Roman" w:cs="Times New Roman"/>
        </w:rPr>
        <w:t xml:space="preserve"> это её необходимый фундамент, основа и инструмент воспитания. </w:t>
      </w:r>
    </w:p>
    <w:p w:rsidR="00BB4A3C" w:rsidRPr="00304F23" w:rsidRDefault="00BB4A3C" w:rsidP="00304F23">
      <w:pPr>
        <w:pStyle w:val="a6"/>
        <w:jc w:val="both"/>
        <w:rPr>
          <w:rFonts w:ascii="Times New Roman" w:hAnsi="Times New Roman" w:cs="Times New Roman"/>
        </w:rPr>
      </w:pPr>
      <w:r w:rsidRPr="00304F23">
        <w:rPr>
          <w:rFonts w:ascii="Times New Roman" w:hAnsi="Times New Roman" w:cs="Times New Roman"/>
        </w:rPr>
        <w:t xml:space="preserve">Уклад задает и удерживает ценности воспитания для всех участников образовательных отношений: руководителей </w:t>
      </w:r>
      <w:r w:rsidR="00450182">
        <w:rPr>
          <w:rFonts w:ascii="Times New Roman" w:hAnsi="Times New Roman" w:cs="Times New Roman"/>
        </w:rPr>
        <w:t>МАДОУ</w:t>
      </w:r>
      <w:r w:rsidRPr="00304F23">
        <w:rPr>
          <w:rFonts w:ascii="Times New Roman" w:hAnsi="Times New Roman" w:cs="Times New Roman"/>
        </w:rPr>
        <w:t xml:space="preserve">, воспитателей и специалистов, вспомогательного персонала, обучающихся, родителей (законных представителей), субъектов социокультурного окружения </w:t>
      </w:r>
      <w:r w:rsidR="00450182">
        <w:rPr>
          <w:rFonts w:ascii="Times New Roman" w:hAnsi="Times New Roman" w:cs="Times New Roman"/>
        </w:rPr>
        <w:t>МАДОУ</w:t>
      </w:r>
      <w:r w:rsidRPr="00304F23">
        <w:rPr>
          <w:rFonts w:ascii="Times New Roman" w:hAnsi="Times New Roman" w:cs="Times New Roman"/>
        </w:rPr>
        <w:t xml:space="preserve">. </w:t>
      </w:r>
    </w:p>
    <w:p w:rsidR="00BB4A3C" w:rsidRPr="00304F23" w:rsidRDefault="00BB4A3C" w:rsidP="00304F23">
      <w:pPr>
        <w:pStyle w:val="a6"/>
        <w:jc w:val="both"/>
        <w:rPr>
          <w:rFonts w:ascii="Times New Roman" w:hAnsi="Times New Roman" w:cs="Times New Roman"/>
        </w:rPr>
      </w:pPr>
      <w:r w:rsidRPr="00304F23">
        <w:rPr>
          <w:rFonts w:ascii="Times New Roman" w:hAnsi="Times New Roman" w:cs="Times New Roman"/>
        </w:rPr>
        <w:t xml:space="preserve">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BB4A3C" w:rsidRPr="00304F23" w:rsidRDefault="00BB4A3C" w:rsidP="00304F23">
      <w:pPr>
        <w:pStyle w:val="a6"/>
        <w:jc w:val="both"/>
        <w:rPr>
          <w:rFonts w:ascii="Times New Roman" w:hAnsi="Times New Roman" w:cs="Times New Roman"/>
        </w:rPr>
      </w:pPr>
      <w:r w:rsidRPr="00304F23">
        <w:rPr>
          <w:rStyle w:val="c21"/>
          <w:rFonts w:ascii="Times New Roman" w:eastAsiaTheme="majorEastAsia" w:hAnsi="Times New Roman" w:cs="Times New Roman"/>
        </w:rPr>
        <w:t>Рабочая программа воспитания определяет Уклад образовательной организации как общественный договор участников образовательных отношений, который опирается на базовые национальные ценности, содержащий традиции региона и</w:t>
      </w:r>
      <w:r w:rsidR="00450182">
        <w:rPr>
          <w:rStyle w:val="c21"/>
          <w:rFonts w:ascii="Times New Roman" w:eastAsiaTheme="majorEastAsia" w:hAnsi="Times New Roman" w:cs="Times New Roman"/>
        </w:rPr>
        <w:t xml:space="preserve"> образования</w:t>
      </w:r>
      <w:r w:rsidRPr="00304F23">
        <w:rPr>
          <w:rStyle w:val="c21"/>
          <w:rFonts w:ascii="Times New Roman" w:eastAsiaTheme="majorEastAsia" w:hAnsi="Times New Roman" w:cs="Times New Roman"/>
        </w:rPr>
        <w:t>, задающий культуру поведения сообществ, описывающий предметно-пространственную среду, деятельн</w:t>
      </w:r>
      <w:r w:rsidR="00450182">
        <w:rPr>
          <w:rStyle w:val="c21"/>
          <w:rFonts w:ascii="Times New Roman" w:eastAsiaTheme="majorEastAsia" w:hAnsi="Times New Roman" w:cs="Times New Roman"/>
        </w:rPr>
        <w:t>ости и социокультурный контекст, т</w:t>
      </w:r>
      <w:r w:rsidRPr="00304F23">
        <w:rPr>
          <w:rStyle w:val="c21"/>
          <w:rFonts w:ascii="Times New Roman" w:eastAsiaTheme="majorEastAsia" w:hAnsi="Times New Roman" w:cs="Times New Roman"/>
        </w:rPr>
        <w:t>.е. это</w:t>
      </w:r>
      <w:r w:rsidRPr="00304F23">
        <w:rPr>
          <w:rFonts w:ascii="Times New Roman" w:eastAsiaTheme="majorEastAsia" w:hAnsi="Times New Roman" w:cs="Times New Roman"/>
        </w:rPr>
        <w:t> </w:t>
      </w:r>
      <w:r w:rsidR="00450182">
        <w:rPr>
          <w:rStyle w:val="c3"/>
          <w:rFonts w:ascii="Times New Roman" w:hAnsi="Times New Roman" w:cs="Times New Roman"/>
        </w:rPr>
        <w:t>н</w:t>
      </w:r>
      <w:r w:rsidRPr="00304F23">
        <w:rPr>
          <w:rStyle w:val="c3"/>
          <w:rFonts w:ascii="Times New Roman" w:hAnsi="Times New Roman" w:cs="Times New Roman"/>
        </w:rPr>
        <w:t>равственные, идеологические устои жизни</w:t>
      </w:r>
      <w:r w:rsidR="00450182">
        <w:rPr>
          <w:rStyle w:val="c3"/>
          <w:rFonts w:ascii="Times New Roman" w:hAnsi="Times New Roman" w:cs="Times New Roman"/>
        </w:rPr>
        <w:t xml:space="preserve"> МАДОУ</w:t>
      </w:r>
      <w:r w:rsidRPr="00304F23">
        <w:rPr>
          <w:rStyle w:val="c3"/>
          <w:rFonts w:ascii="Times New Roman" w:hAnsi="Times New Roman" w:cs="Times New Roman"/>
        </w:rPr>
        <w:t>.</w:t>
      </w:r>
    </w:p>
    <w:p w:rsidR="00BB4A3C" w:rsidRPr="00304F23" w:rsidRDefault="00BB4A3C" w:rsidP="00304F23">
      <w:pPr>
        <w:pStyle w:val="a6"/>
        <w:jc w:val="both"/>
        <w:rPr>
          <w:rFonts w:ascii="Times New Roman" w:hAnsi="Times New Roman" w:cs="Times New Roman"/>
        </w:rPr>
      </w:pPr>
      <w:r w:rsidRPr="00304F23">
        <w:rPr>
          <w:rStyle w:val="c3"/>
          <w:rFonts w:ascii="Times New Roman" w:hAnsi="Times New Roman" w:cs="Times New Roman"/>
        </w:rPr>
        <w:t xml:space="preserve">В основе уклада лежат базовые инвариантные ценности, заявленные </w:t>
      </w:r>
      <w:r w:rsidR="00304F23" w:rsidRPr="00304F23">
        <w:rPr>
          <w:rStyle w:val="c3"/>
          <w:rFonts w:ascii="Times New Roman" w:hAnsi="Times New Roman" w:cs="Times New Roman"/>
        </w:rPr>
        <w:t>РПВ. При разработке уклада МАДОУ</w:t>
      </w:r>
      <w:r w:rsidRPr="00304F23">
        <w:rPr>
          <w:rStyle w:val="c3"/>
          <w:rFonts w:ascii="Times New Roman" w:hAnsi="Times New Roman" w:cs="Times New Roman"/>
        </w:rPr>
        <w:t xml:space="preserve"> определяются собственные (инструментальные) ценности, которые нужны для реализации базовых (профессионализм, сотрудничество, сохранение традиций детского сада, поселка, развитие творческих способностей и др. Они, как и базовые, находят свое отражение во всей жизнедеятельности</w:t>
      </w:r>
      <w:r w:rsidR="00450182" w:rsidRPr="00450182">
        <w:rPr>
          <w:rFonts w:ascii="Times New Roman" w:hAnsi="Times New Roman" w:cs="Times New Roman"/>
        </w:rPr>
        <w:t xml:space="preserve"> </w:t>
      </w:r>
      <w:r w:rsidR="00450182">
        <w:rPr>
          <w:rFonts w:ascii="Times New Roman" w:hAnsi="Times New Roman" w:cs="Times New Roman"/>
        </w:rPr>
        <w:t>МАДОУ</w:t>
      </w:r>
      <w:r w:rsidRPr="00304F23">
        <w:rPr>
          <w:rStyle w:val="c3"/>
          <w:rFonts w:ascii="Times New Roman" w:hAnsi="Times New Roman" w:cs="Times New Roman"/>
        </w:rPr>
        <w:t>:</w:t>
      </w:r>
    </w:p>
    <w:p w:rsidR="00BB4A3C" w:rsidRPr="00304F23" w:rsidRDefault="00BB4A3C" w:rsidP="00304F23">
      <w:pPr>
        <w:pStyle w:val="a6"/>
        <w:jc w:val="both"/>
        <w:rPr>
          <w:rFonts w:ascii="Times New Roman" w:hAnsi="Times New Roman" w:cs="Times New Roman"/>
        </w:rPr>
      </w:pPr>
      <w:r w:rsidRPr="00304F23">
        <w:rPr>
          <w:rStyle w:val="c3"/>
          <w:rFonts w:ascii="Times New Roman" w:hAnsi="Times New Roman" w:cs="Times New Roman"/>
        </w:rPr>
        <w:lastRenderedPageBreak/>
        <w:t>● в правилах и нормах;</w:t>
      </w:r>
    </w:p>
    <w:p w:rsidR="00BB4A3C" w:rsidRPr="00304F23" w:rsidRDefault="00BB4A3C" w:rsidP="00304F23">
      <w:pPr>
        <w:pStyle w:val="a6"/>
        <w:jc w:val="both"/>
        <w:rPr>
          <w:rFonts w:ascii="Times New Roman" w:hAnsi="Times New Roman" w:cs="Times New Roman"/>
        </w:rPr>
      </w:pPr>
      <w:r w:rsidRPr="00304F23">
        <w:rPr>
          <w:rStyle w:val="c3"/>
          <w:rFonts w:ascii="Times New Roman" w:hAnsi="Times New Roman" w:cs="Times New Roman"/>
        </w:rPr>
        <w:t xml:space="preserve">● в традициях и ритуалах </w:t>
      </w:r>
      <w:r w:rsidR="00450182">
        <w:rPr>
          <w:rFonts w:ascii="Times New Roman" w:hAnsi="Times New Roman" w:cs="Times New Roman"/>
        </w:rPr>
        <w:t>МАДОУ</w:t>
      </w:r>
      <w:r w:rsidRPr="00304F23">
        <w:rPr>
          <w:rStyle w:val="c3"/>
          <w:rFonts w:ascii="Times New Roman" w:hAnsi="Times New Roman" w:cs="Times New Roman"/>
        </w:rPr>
        <w:t>;</w:t>
      </w:r>
    </w:p>
    <w:p w:rsidR="00BB4A3C" w:rsidRPr="00304F23" w:rsidRDefault="00BB4A3C" w:rsidP="00304F23">
      <w:pPr>
        <w:pStyle w:val="a6"/>
        <w:jc w:val="both"/>
        <w:rPr>
          <w:rFonts w:ascii="Times New Roman" w:hAnsi="Times New Roman" w:cs="Times New Roman"/>
        </w:rPr>
      </w:pPr>
      <w:r w:rsidRPr="00304F23">
        <w:rPr>
          <w:rStyle w:val="c3"/>
          <w:rFonts w:ascii="Times New Roman" w:hAnsi="Times New Roman" w:cs="Times New Roman"/>
        </w:rPr>
        <w:t>● в системе отношений в разных типах общностей;</w:t>
      </w:r>
    </w:p>
    <w:p w:rsidR="00BB4A3C" w:rsidRPr="00304F23" w:rsidRDefault="00BB4A3C" w:rsidP="00304F23">
      <w:pPr>
        <w:pStyle w:val="a6"/>
        <w:jc w:val="both"/>
        <w:rPr>
          <w:rFonts w:ascii="Times New Roman" w:hAnsi="Times New Roman" w:cs="Times New Roman"/>
        </w:rPr>
      </w:pPr>
      <w:r w:rsidRPr="00304F23">
        <w:rPr>
          <w:rStyle w:val="c3"/>
          <w:rFonts w:ascii="Times New Roman" w:hAnsi="Times New Roman" w:cs="Times New Roman"/>
        </w:rPr>
        <w:t>● в характере воспитательных процессов;</w:t>
      </w:r>
    </w:p>
    <w:p w:rsidR="00BB4A3C" w:rsidRPr="00304F23" w:rsidRDefault="00742C3A" w:rsidP="00304F23">
      <w:pPr>
        <w:pStyle w:val="a6"/>
        <w:jc w:val="both"/>
        <w:rPr>
          <w:rFonts w:ascii="Times New Roman" w:hAnsi="Times New Roman" w:cs="Times New Roman"/>
        </w:rPr>
      </w:pPr>
      <w:r>
        <w:rPr>
          <w:rStyle w:val="c3"/>
          <w:rFonts w:ascii="Times New Roman" w:hAnsi="Times New Roman" w:cs="Times New Roman"/>
        </w:rPr>
        <w:t>● в РППС,</w:t>
      </w:r>
    </w:p>
    <w:p w:rsidR="00BB4A3C" w:rsidRPr="00304F23" w:rsidRDefault="00742C3A" w:rsidP="00304F23">
      <w:pPr>
        <w:pStyle w:val="a6"/>
        <w:jc w:val="both"/>
        <w:rPr>
          <w:rFonts w:ascii="Times New Roman" w:hAnsi="Times New Roman" w:cs="Times New Roman"/>
        </w:rPr>
      </w:pPr>
      <w:r>
        <w:rPr>
          <w:rStyle w:val="c3"/>
          <w:rFonts w:ascii="Times New Roman" w:hAnsi="Times New Roman" w:cs="Times New Roman"/>
        </w:rPr>
        <w:t>т</w:t>
      </w:r>
      <w:r w:rsidR="00BB4A3C" w:rsidRPr="00304F23">
        <w:rPr>
          <w:rStyle w:val="c3"/>
          <w:rFonts w:ascii="Times New Roman" w:hAnsi="Times New Roman" w:cs="Times New Roman"/>
        </w:rPr>
        <w:t>.е. все взаимосвязано</w:t>
      </w:r>
    </w:p>
    <w:p w:rsidR="00BB4A3C" w:rsidRPr="00304F23" w:rsidRDefault="00BB4A3C" w:rsidP="00304F23">
      <w:pPr>
        <w:pStyle w:val="a6"/>
        <w:jc w:val="both"/>
        <w:rPr>
          <w:rFonts w:ascii="Times New Roman" w:hAnsi="Times New Roman" w:cs="Times New Roman"/>
        </w:rPr>
      </w:pPr>
      <w:r w:rsidRPr="00304F23">
        <w:rPr>
          <w:rStyle w:val="c3"/>
          <w:rFonts w:ascii="Times New Roman" w:hAnsi="Times New Roman" w:cs="Times New Roman"/>
        </w:rPr>
        <w:t>Базовые и инструментальные ценности проявляются в формальных и неформальных правилах и нормах</w:t>
      </w:r>
      <w:r w:rsidR="0006495F">
        <w:rPr>
          <w:rStyle w:val="c3"/>
          <w:rFonts w:ascii="Times New Roman" w:hAnsi="Times New Roman" w:cs="Times New Roman"/>
        </w:rPr>
        <w:t xml:space="preserve"> </w:t>
      </w:r>
      <w:r w:rsidR="0006495F">
        <w:rPr>
          <w:rFonts w:ascii="Times New Roman" w:hAnsi="Times New Roman" w:cs="Times New Roman"/>
        </w:rPr>
        <w:t>МАДОУ</w:t>
      </w:r>
      <w:r w:rsidRPr="00304F23">
        <w:rPr>
          <w:rStyle w:val="c3"/>
          <w:rFonts w:ascii="Times New Roman" w:hAnsi="Times New Roman" w:cs="Times New Roman"/>
        </w:rPr>
        <w:t>.</w:t>
      </w:r>
    </w:p>
    <w:p w:rsidR="00BB4A3C" w:rsidRPr="00304F23" w:rsidRDefault="00BB4A3C" w:rsidP="00304F23">
      <w:pPr>
        <w:pStyle w:val="a6"/>
        <w:jc w:val="both"/>
        <w:rPr>
          <w:rFonts w:ascii="Times New Roman" w:hAnsi="Times New Roman" w:cs="Times New Roman"/>
        </w:rPr>
      </w:pPr>
      <w:r w:rsidRPr="00304F23">
        <w:rPr>
          <w:rStyle w:val="c3"/>
          <w:rFonts w:ascii="Times New Roman" w:hAnsi="Times New Roman" w:cs="Times New Roman"/>
        </w:rPr>
        <w:t>Со временем они переходят в традиции и ритуалы</w:t>
      </w:r>
      <w:r w:rsidR="00450182" w:rsidRPr="00450182">
        <w:rPr>
          <w:rFonts w:ascii="Times New Roman" w:hAnsi="Times New Roman" w:cs="Times New Roman"/>
        </w:rPr>
        <w:t xml:space="preserve"> </w:t>
      </w:r>
      <w:r w:rsidR="00450182">
        <w:rPr>
          <w:rFonts w:ascii="Times New Roman" w:hAnsi="Times New Roman" w:cs="Times New Roman"/>
        </w:rPr>
        <w:t>МАДОУ</w:t>
      </w:r>
      <w:r w:rsidRPr="00304F23">
        <w:rPr>
          <w:rStyle w:val="c3"/>
          <w:rFonts w:ascii="Times New Roman" w:hAnsi="Times New Roman" w:cs="Times New Roman"/>
        </w:rPr>
        <w:t xml:space="preserve">. Правила, нормы и традиции </w:t>
      </w:r>
      <w:r w:rsidR="00450182">
        <w:rPr>
          <w:rFonts w:ascii="Times New Roman" w:hAnsi="Times New Roman" w:cs="Times New Roman"/>
        </w:rPr>
        <w:t>МАДОУ</w:t>
      </w:r>
      <w:r w:rsidR="00450182" w:rsidRPr="00304F23">
        <w:rPr>
          <w:rStyle w:val="c3"/>
          <w:rFonts w:ascii="Times New Roman" w:hAnsi="Times New Roman" w:cs="Times New Roman"/>
        </w:rPr>
        <w:t xml:space="preserve"> </w:t>
      </w:r>
      <w:r w:rsidRPr="00304F23">
        <w:rPr>
          <w:rStyle w:val="c3"/>
          <w:rFonts w:ascii="Times New Roman" w:hAnsi="Times New Roman" w:cs="Times New Roman"/>
        </w:rPr>
        <w:t>задают характер и систему отношений в общностях — профессиональных, профессионально-родительских, детских и детско-взрослых. Система существующих отношений, в свою очередь, определяет характер воспитательных процессов, РППС, которые напрямую влияют на эффективность воспитания.</w:t>
      </w:r>
    </w:p>
    <w:p w:rsidR="00BB4A3C" w:rsidRPr="00342C0B" w:rsidRDefault="00BB4A3C" w:rsidP="00BB4A3C">
      <w:pPr>
        <w:pStyle w:val="c10"/>
        <w:shd w:val="clear" w:color="auto" w:fill="FFFFFF"/>
        <w:spacing w:before="0" w:beforeAutospacing="0" w:after="0" w:afterAutospacing="0" w:line="276" w:lineRule="auto"/>
        <w:jc w:val="both"/>
        <w:rPr>
          <w:color w:val="000000"/>
        </w:rPr>
      </w:pPr>
      <w:r>
        <w:rPr>
          <w:rStyle w:val="c21"/>
          <w:rFonts w:eastAsiaTheme="majorEastAsia"/>
          <w:color w:val="000000"/>
          <w:sz w:val="28"/>
          <w:szCs w:val="28"/>
        </w:rPr>
        <w:t xml:space="preserve"> </w:t>
      </w:r>
      <w:r w:rsidRPr="00342C0B">
        <w:rPr>
          <w:rStyle w:val="c7"/>
          <w:b/>
          <w:bCs/>
          <w:color w:val="000000"/>
          <w:u w:val="single"/>
        </w:rPr>
        <w:t xml:space="preserve">Правила и нормы </w:t>
      </w:r>
      <w:proofErr w:type="gramStart"/>
      <w:r w:rsidRPr="00342C0B">
        <w:rPr>
          <w:rStyle w:val="c7"/>
          <w:b/>
          <w:bCs/>
          <w:color w:val="000000"/>
          <w:u w:val="single"/>
        </w:rPr>
        <w:t>определяют </w:t>
      </w:r>
      <w:r w:rsidR="00742C3A">
        <w:rPr>
          <w:rStyle w:val="c7"/>
          <w:b/>
          <w:bCs/>
          <w:color w:val="000000"/>
          <w:u w:val="single"/>
        </w:rPr>
        <w:t xml:space="preserve"> </w:t>
      </w:r>
      <w:r w:rsidRPr="00342C0B">
        <w:rPr>
          <w:color w:val="000000"/>
          <w:shd w:val="clear" w:color="auto" w:fill="FFFFFF"/>
        </w:rPr>
        <w:t>Культуру</w:t>
      </w:r>
      <w:proofErr w:type="gramEnd"/>
      <w:r w:rsidRPr="00342C0B">
        <w:rPr>
          <w:color w:val="000000"/>
          <w:shd w:val="clear" w:color="auto" w:fill="FFFFFF"/>
        </w:rPr>
        <w:t xml:space="preserve"> поведения в сообществах, являются одной из значимых составляющих уклада детского сада.</w:t>
      </w:r>
    </w:p>
    <w:p w:rsidR="00BB4A3C" w:rsidRPr="00742C3A" w:rsidRDefault="00BB4A3C" w:rsidP="00BB4A3C">
      <w:pPr>
        <w:pStyle w:val="c10"/>
        <w:shd w:val="clear" w:color="auto" w:fill="FFFFFF"/>
        <w:spacing w:before="0" w:beforeAutospacing="0" w:after="0" w:afterAutospacing="0" w:line="276" w:lineRule="auto"/>
        <w:jc w:val="both"/>
        <w:rPr>
          <w:color w:val="000000"/>
        </w:rPr>
      </w:pPr>
      <w:r w:rsidRPr="00342C0B">
        <w:rPr>
          <w:rStyle w:val="c19"/>
          <w:color w:val="000000"/>
          <w:shd w:val="clear" w:color="auto" w:fill="FFFFFF"/>
        </w:rPr>
        <w:t>Для </w:t>
      </w:r>
      <w:r w:rsidRPr="00342C0B">
        <w:rPr>
          <w:rStyle w:val="c3"/>
          <w:color w:val="000000"/>
        </w:rPr>
        <w:t>регламентации межличностных отношений</w:t>
      </w:r>
      <w:r w:rsidR="00742C3A">
        <w:rPr>
          <w:color w:val="000000"/>
        </w:rPr>
        <w:t xml:space="preserve"> </w:t>
      </w:r>
      <w:r w:rsidRPr="00342C0B">
        <w:rPr>
          <w:color w:val="000000"/>
          <w:shd w:val="clear" w:color="auto" w:fill="FFFFFF"/>
        </w:rPr>
        <w:t>разработаны нормативные локальные акты:  </w:t>
      </w:r>
    </w:p>
    <w:p w:rsidR="00BB4A3C" w:rsidRPr="008C380E" w:rsidRDefault="008C380E" w:rsidP="008C380E">
      <w:pPr>
        <w:pStyle w:val="a6"/>
        <w:rPr>
          <w:rFonts w:ascii="Times New Roman" w:hAnsi="Times New Roman" w:cs="Times New Roman"/>
          <w:color w:val="auto"/>
        </w:rPr>
      </w:pPr>
      <w:bookmarkStart w:id="14" w:name="bookmark1"/>
      <w:r w:rsidRPr="008C380E">
        <w:rPr>
          <w:rFonts w:ascii="Times New Roman" w:hAnsi="Times New Roman" w:cs="Times New Roman"/>
        </w:rPr>
        <w:t>«Положение о профессиональной этике педагогического работника МАДОУ ЦРР - детского сада № 4</w:t>
      </w:r>
      <w:bookmarkEnd w:id="14"/>
      <w:r w:rsidRPr="008C380E">
        <w:rPr>
          <w:rFonts w:ascii="Times New Roman" w:hAnsi="Times New Roman" w:cs="Times New Roman"/>
        </w:rPr>
        <w:t>», Устав МАДОУ, Правила внутреннего трудового распорядка</w:t>
      </w:r>
      <w:r>
        <w:rPr>
          <w:rFonts w:ascii="Times New Roman" w:hAnsi="Times New Roman" w:cs="Times New Roman"/>
        </w:rPr>
        <w:t>.</w:t>
      </w:r>
    </w:p>
    <w:p w:rsidR="00BB4A3C" w:rsidRPr="008C380E" w:rsidRDefault="00BB4A3C" w:rsidP="008C380E">
      <w:pPr>
        <w:pStyle w:val="a6"/>
        <w:jc w:val="both"/>
        <w:rPr>
          <w:rFonts w:ascii="Times New Roman" w:hAnsi="Times New Roman" w:cs="Times New Roman"/>
        </w:rPr>
      </w:pPr>
      <w:r w:rsidRPr="008C380E">
        <w:rPr>
          <w:rStyle w:val="c3"/>
          <w:rFonts w:ascii="Times New Roman" w:hAnsi="Times New Roman" w:cs="Times New Roman"/>
        </w:rPr>
        <w:t>В профессиональной общности в качестве уклада отношений мы рассматриваем коллектив как команду, которая принимает совместные решения, обеспечивает профессиональную взаимопомощь, идет к единой цели.</w:t>
      </w:r>
    </w:p>
    <w:p w:rsidR="00BB4A3C" w:rsidRPr="008C380E" w:rsidRDefault="00BB4A3C" w:rsidP="008C380E">
      <w:pPr>
        <w:pStyle w:val="a6"/>
        <w:jc w:val="both"/>
        <w:rPr>
          <w:rFonts w:ascii="Times New Roman" w:hAnsi="Times New Roman" w:cs="Times New Roman"/>
        </w:rPr>
      </w:pPr>
      <w:r w:rsidRPr="008C380E">
        <w:rPr>
          <w:rStyle w:val="c3"/>
          <w:rFonts w:ascii="Times New Roman" w:hAnsi="Times New Roman" w:cs="Times New Roman"/>
        </w:rPr>
        <w:t>Кроме того, педагогами приняты правила общения с родителями. Они направлены на создание доброжелательной обстановки и атмосферы сотрудничества. Это есть направленность уклада в профессионально-родительской общности.</w:t>
      </w:r>
    </w:p>
    <w:p w:rsidR="00BB4A3C" w:rsidRPr="008C380E" w:rsidRDefault="00BB4A3C" w:rsidP="008C380E">
      <w:pPr>
        <w:pStyle w:val="a6"/>
        <w:jc w:val="both"/>
        <w:rPr>
          <w:rFonts w:ascii="Times New Roman" w:hAnsi="Times New Roman" w:cs="Times New Roman"/>
        </w:rPr>
      </w:pPr>
      <w:r w:rsidRPr="008C380E">
        <w:rPr>
          <w:rStyle w:val="c3"/>
          <w:rFonts w:ascii="Times New Roman" w:hAnsi="Times New Roman" w:cs="Times New Roman"/>
        </w:rPr>
        <w:t>Для детской общности разработаны правила и нормы поведения в группах в соответствии с возрастными и индивидуальными особенностями.</w:t>
      </w:r>
    </w:p>
    <w:p w:rsidR="00BB4A3C" w:rsidRPr="008C380E" w:rsidRDefault="00BB4A3C" w:rsidP="008C380E">
      <w:pPr>
        <w:pStyle w:val="a6"/>
        <w:jc w:val="both"/>
        <w:rPr>
          <w:rFonts w:ascii="Times New Roman" w:hAnsi="Times New Roman" w:cs="Times New Roman"/>
        </w:rPr>
      </w:pPr>
      <w:r w:rsidRPr="008C380E">
        <w:rPr>
          <w:rFonts w:ascii="Times New Roman" w:hAnsi="Times New Roman" w:cs="Times New Roman"/>
          <w:shd w:val="clear" w:color="auto" w:fill="FFFFFF"/>
        </w:rPr>
        <w:t>Формирование навыков правильного поведения осуществляется через игры, игровые упражнения, просмотр видео</w:t>
      </w:r>
      <w:r w:rsidR="00DB1E77">
        <w:rPr>
          <w:rFonts w:ascii="Times New Roman" w:hAnsi="Times New Roman" w:cs="Times New Roman"/>
          <w:shd w:val="clear" w:color="auto" w:fill="FFFFFF"/>
        </w:rPr>
        <w:t>-</w:t>
      </w:r>
      <w:r w:rsidRPr="008C380E">
        <w:rPr>
          <w:rFonts w:ascii="Times New Roman" w:hAnsi="Times New Roman" w:cs="Times New Roman"/>
          <w:shd w:val="clear" w:color="auto" w:fill="FFFFFF"/>
        </w:rPr>
        <w:t>презентаций о дружбе, взаимопомощи, о правилах поведения.</w:t>
      </w:r>
    </w:p>
    <w:p w:rsidR="00BB4A3C" w:rsidRDefault="00BB4A3C" w:rsidP="008C380E">
      <w:pPr>
        <w:pStyle w:val="a6"/>
        <w:jc w:val="both"/>
        <w:rPr>
          <w:rStyle w:val="c19"/>
          <w:rFonts w:ascii="Times New Roman" w:hAnsi="Times New Roman" w:cs="Times New Roman"/>
          <w:shd w:val="clear" w:color="auto" w:fill="FFFFFF"/>
        </w:rPr>
      </w:pPr>
      <w:r w:rsidRPr="008C380E">
        <w:rPr>
          <w:rStyle w:val="c19"/>
          <w:rFonts w:ascii="Times New Roman" w:hAnsi="Times New Roman" w:cs="Times New Roman"/>
          <w:shd w:val="clear" w:color="auto" w:fill="FFFFFF"/>
        </w:rPr>
        <w:t>Педагоги создают условия, при которых воспитанники должны чувствовать себя комфортно, спокойно и защищено. Содержащиеся запреты разумные и понятные детям при этом их не должно быть много.</w:t>
      </w:r>
    </w:p>
    <w:p w:rsidR="00E3097E" w:rsidRPr="00E3097E" w:rsidRDefault="00E3097E" w:rsidP="00E3097E">
      <w:pPr>
        <w:pStyle w:val="a6"/>
        <w:rPr>
          <w:rFonts w:ascii="Times New Roman" w:hAnsi="Times New Roman" w:cs="Times New Roman"/>
        </w:rPr>
      </w:pPr>
      <w:r w:rsidRPr="00E3097E">
        <w:rPr>
          <w:rFonts w:ascii="Times New Roman" w:hAnsi="Times New Roman" w:cs="Times New Roman"/>
        </w:rPr>
        <w:t xml:space="preserve">Педагогические работники </w:t>
      </w:r>
      <w:r>
        <w:rPr>
          <w:rFonts w:ascii="Times New Roman" w:hAnsi="Times New Roman" w:cs="Times New Roman"/>
        </w:rPr>
        <w:t>МА</w:t>
      </w:r>
      <w:r w:rsidRPr="00E3097E">
        <w:rPr>
          <w:rFonts w:ascii="Times New Roman" w:hAnsi="Times New Roman" w:cs="Times New Roman"/>
        </w:rPr>
        <w:t>ДОУ соблюдают кодекс нормы профессиональной этики и поведения:</w:t>
      </w:r>
    </w:p>
    <w:p w:rsidR="00E3097E" w:rsidRPr="00E3097E" w:rsidRDefault="00E3097E" w:rsidP="00E3097E">
      <w:pPr>
        <w:pStyle w:val="a6"/>
        <w:numPr>
          <w:ilvl w:val="0"/>
          <w:numId w:val="136"/>
        </w:numPr>
        <w:rPr>
          <w:rFonts w:ascii="Times New Roman" w:hAnsi="Times New Roman" w:cs="Times New Roman"/>
        </w:rPr>
      </w:pPr>
      <w:r w:rsidRPr="00E3097E">
        <w:rPr>
          <w:rFonts w:ascii="Times New Roman" w:hAnsi="Times New Roman" w:cs="Times New Roman"/>
        </w:rPr>
        <w:t>педагог всегда выходит навстречу родителям и приветствует родителей (законных представителей) и детей первым;</w:t>
      </w:r>
    </w:p>
    <w:p w:rsidR="00E3097E" w:rsidRPr="00E3097E" w:rsidRDefault="00E3097E" w:rsidP="00E3097E">
      <w:pPr>
        <w:pStyle w:val="a6"/>
        <w:numPr>
          <w:ilvl w:val="0"/>
          <w:numId w:val="136"/>
        </w:numPr>
        <w:rPr>
          <w:rFonts w:ascii="Times New Roman" w:hAnsi="Times New Roman" w:cs="Times New Roman"/>
        </w:rPr>
      </w:pPr>
      <w:r w:rsidRPr="00E3097E">
        <w:rPr>
          <w:rFonts w:ascii="Times New Roman" w:hAnsi="Times New Roman" w:cs="Times New Roman"/>
        </w:rPr>
        <w:t>улыбка - всегда обязательная часть приветствия;</w:t>
      </w:r>
    </w:p>
    <w:p w:rsidR="00E3097E" w:rsidRPr="00E3097E" w:rsidRDefault="00E3097E" w:rsidP="00E3097E">
      <w:pPr>
        <w:pStyle w:val="a6"/>
        <w:numPr>
          <w:ilvl w:val="0"/>
          <w:numId w:val="136"/>
        </w:numPr>
        <w:rPr>
          <w:rFonts w:ascii="Times New Roman" w:hAnsi="Times New Roman" w:cs="Times New Roman"/>
        </w:rPr>
      </w:pPr>
      <w:r w:rsidRPr="00E3097E">
        <w:rPr>
          <w:rFonts w:ascii="Times New Roman" w:hAnsi="Times New Roman" w:cs="Times New Roman"/>
        </w:rPr>
        <w:t>педагог описывает события и ситуации, но не даёт им оценки;</w:t>
      </w:r>
    </w:p>
    <w:p w:rsidR="00E3097E" w:rsidRPr="00E3097E" w:rsidRDefault="00E3097E" w:rsidP="00E3097E">
      <w:pPr>
        <w:pStyle w:val="a6"/>
        <w:numPr>
          <w:ilvl w:val="0"/>
          <w:numId w:val="136"/>
        </w:numPr>
        <w:rPr>
          <w:rFonts w:ascii="Times New Roman" w:hAnsi="Times New Roman" w:cs="Times New Roman"/>
        </w:rPr>
      </w:pPr>
      <w:r w:rsidRPr="00E3097E">
        <w:rPr>
          <w:rFonts w:ascii="Times New Roman" w:hAnsi="Times New Roman" w:cs="Times New Roman"/>
        </w:rPr>
        <w:t xml:space="preserve">не обвиняет родителей (законных представителей) воспитанников и не возлагает на них ответственность за поведение детей в </w:t>
      </w:r>
      <w:r>
        <w:rPr>
          <w:rFonts w:ascii="Times New Roman" w:hAnsi="Times New Roman" w:cs="Times New Roman"/>
        </w:rPr>
        <w:t>МА</w:t>
      </w:r>
      <w:r w:rsidRPr="00E3097E">
        <w:rPr>
          <w:rFonts w:ascii="Times New Roman" w:hAnsi="Times New Roman" w:cs="Times New Roman"/>
        </w:rPr>
        <w:t>ДОУ;</w:t>
      </w:r>
    </w:p>
    <w:p w:rsidR="00E3097E" w:rsidRPr="00E3097E" w:rsidRDefault="00E3097E" w:rsidP="00E3097E">
      <w:pPr>
        <w:pStyle w:val="a6"/>
        <w:numPr>
          <w:ilvl w:val="0"/>
          <w:numId w:val="136"/>
        </w:numPr>
        <w:rPr>
          <w:rFonts w:ascii="Times New Roman" w:hAnsi="Times New Roman" w:cs="Times New Roman"/>
        </w:rPr>
      </w:pPr>
      <w:r w:rsidRPr="00E3097E">
        <w:rPr>
          <w:rFonts w:ascii="Times New Roman" w:hAnsi="Times New Roman" w:cs="Times New Roman"/>
        </w:rPr>
        <w:t>тон общения педагога с детьми и другими взрослыми ровный и дружелюбный, исключается повышение голоса;</w:t>
      </w:r>
    </w:p>
    <w:p w:rsidR="00E3097E" w:rsidRPr="00E3097E" w:rsidRDefault="00E3097E" w:rsidP="00E3097E">
      <w:pPr>
        <w:pStyle w:val="a6"/>
        <w:numPr>
          <w:ilvl w:val="0"/>
          <w:numId w:val="136"/>
        </w:numPr>
        <w:rPr>
          <w:rFonts w:ascii="Times New Roman" w:hAnsi="Times New Roman" w:cs="Times New Roman"/>
        </w:rPr>
      </w:pPr>
      <w:r w:rsidRPr="00E3097E">
        <w:rPr>
          <w:rFonts w:ascii="Times New Roman" w:hAnsi="Times New Roman" w:cs="Times New Roman"/>
        </w:rPr>
        <w:t>уважительно относится к личности воспитанника;</w:t>
      </w:r>
    </w:p>
    <w:p w:rsidR="00E3097E" w:rsidRPr="00E3097E" w:rsidRDefault="00E3097E" w:rsidP="00E3097E">
      <w:pPr>
        <w:pStyle w:val="a6"/>
        <w:numPr>
          <w:ilvl w:val="0"/>
          <w:numId w:val="136"/>
        </w:numPr>
        <w:rPr>
          <w:rFonts w:ascii="Times New Roman" w:hAnsi="Times New Roman" w:cs="Times New Roman"/>
        </w:rPr>
      </w:pPr>
      <w:r w:rsidRPr="00E3097E">
        <w:rPr>
          <w:rFonts w:ascii="Times New Roman" w:hAnsi="Times New Roman" w:cs="Times New Roman"/>
        </w:rPr>
        <w:t>заинтересованно слушает собеседника и сопереживает ему;</w:t>
      </w:r>
    </w:p>
    <w:p w:rsidR="00E3097E" w:rsidRPr="00E3097E" w:rsidRDefault="00E3097E" w:rsidP="00E3097E">
      <w:pPr>
        <w:pStyle w:val="a6"/>
        <w:numPr>
          <w:ilvl w:val="0"/>
          <w:numId w:val="136"/>
        </w:numPr>
        <w:rPr>
          <w:rFonts w:ascii="Times New Roman" w:hAnsi="Times New Roman" w:cs="Times New Roman"/>
        </w:rPr>
      </w:pPr>
      <w:r w:rsidRPr="00E3097E">
        <w:rPr>
          <w:rFonts w:ascii="Times New Roman" w:hAnsi="Times New Roman" w:cs="Times New Roman"/>
        </w:rPr>
        <w:t>умеет видеть и слышать воспитанника, сопереживать ему;</w:t>
      </w:r>
    </w:p>
    <w:p w:rsidR="00E3097E" w:rsidRPr="00E3097E" w:rsidRDefault="00E3097E" w:rsidP="00E3097E">
      <w:pPr>
        <w:pStyle w:val="a6"/>
        <w:numPr>
          <w:ilvl w:val="0"/>
          <w:numId w:val="136"/>
        </w:numPr>
        <w:rPr>
          <w:rFonts w:ascii="Times New Roman" w:hAnsi="Times New Roman" w:cs="Times New Roman"/>
        </w:rPr>
      </w:pPr>
      <w:r w:rsidRPr="00E3097E">
        <w:rPr>
          <w:rFonts w:ascii="Times New Roman" w:hAnsi="Times New Roman" w:cs="Times New Roman"/>
        </w:rPr>
        <w:t>уравновешен и выдержан в отношениях с детьми;</w:t>
      </w:r>
    </w:p>
    <w:p w:rsidR="00E3097E" w:rsidRPr="00E3097E" w:rsidRDefault="00E3097E" w:rsidP="00E3097E">
      <w:pPr>
        <w:pStyle w:val="a6"/>
        <w:numPr>
          <w:ilvl w:val="0"/>
          <w:numId w:val="136"/>
        </w:numPr>
        <w:rPr>
          <w:rFonts w:ascii="Times New Roman" w:hAnsi="Times New Roman" w:cs="Times New Roman"/>
        </w:rPr>
      </w:pPr>
      <w:r w:rsidRPr="00E3097E">
        <w:rPr>
          <w:rFonts w:ascii="Times New Roman" w:hAnsi="Times New Roman" w:cs="Times New Roman"/>
        </w:rPr>
        <w:t>быстро и правильно оценивает сложившуюся обстановку, но не торопится с выводами о поведении и способностях воспитанников;</w:t>
      </w:r>
    </w:p>
    <w:p w:rsidR="00E3097E" w:rsidRPr="00E3097E" w:rsidRDefault="00E3097E" w:rsidP="00E3097E">
      <w:pPr>
        <w:pStyle w:val="a6"/>
        <w:numPr>
          <w:ilvl w:val="0"/>
          <w:numId w:val="136"/>
        </w:numPr>
        <w:rPr>
          <w:rFonts w:ascii="Times New Roman" w:hAnsi="Times New Roman" w:cs="Times New Roman"/>
        </w:rPr>
      </w:pPr>
      <w:r w:rsidRPr="00E3097E">
        <w:rPr>
          <w:rFonts w:ascii="Times New Roman" w:hAnsi="Times New Roman" w:cs="Times New Roman"/>
        </w:rPr>
        <w:t>сочетает мягкий эмоциональный и деловой тон в отношениях с детьми;</w:t>
      </w:r>
    </w:p>
    <w:p w:rsidR="00E3097E" w:rsidRPr="00E3097E" w:rsidRDefault="00E3097E" w:rsidP="00E3097E">
      <w:pPr>
        <w:pStyle w:val="a6"/>
        <w:numPr>
          <w:ilvl w:val="0"/>
          <w:numId w:val="136"/>
        </w:numPr>
        <w:rPr>
          <w:rFonts w:ascii="Times New Roman" w:hAnsi="Times New Roman" w:cs="Times New Roman"/>
        </w:rPr>
      </w:pPr>
      <w:r w:rsidRPr="00E3097E">
        <w:rPr>
          <w:rFonts w:ascii="Times New Roman" w:hAnsi="Times New Roman" w:cs="Times New Roman"/>
        </w:rPr>
        <w:t>сочетает требовательность с чутким отношением к воспитанникам;</w:t>
      </w:r>
    </w:p>
    <w:p w:rsidR="00E3097E" w:rsidRPr="00E3097E" w:rsidRDefault="00E3097E" w:rsidP="00E3097E">
      <w:pPr>
        <w:pStyle w:val="a6"/>
        <w:numPr>
          <w:ilvl w:val="0"/>
          <w:numId w:val="136"/>
        </w:numPr>
        <w:rPr>
          <w:rFonts w:ascii="Times New Roman" w:hAnsi="Times New Roman" w:cs="Times New Roman"/>
        </w:rPr>
      </w:pPr>
      <w:r w:rsidRPr="00E3097E">
        <w:rPr>
          <w:rFonts w:ascii="Times New Roman" w:hAnsi="Times New Roman" w:cs="Times New Roman"/>
        </w:rPr>
        <w:t>знает возрастные и индивидуальные особенности воспитанников;</w:t>
      </w:r>
    </w:p>
    <w:p w:rsidR="00E3097E" w:rsidRPr="00E3097E" w:rsidRDefault="00E3097E" w:rsidP="00E3097E">
      <w:pPr>
        <w:pStyle w:val="a6"/>
        <w:numPr>
          <w:ilvl w:val="0"/>
          <w:numId w:val="136"/>
        </w:numPr>
        <w:rPr>
          <w:rFonts w:ascii="Times New Roman" w:hAnsi="Times New Roman" w:cs="Times New Roman"/>
        </w:rPr>
      </w:pPr>
      <w:r w:rsidRPr="00E3097E">
        <w:rPr>
          <w:rFonts w:ascii="Times New Roman" w:hAnsi="Times New Roman" w:cs="Times New Roman"/>
        </w:rPr>
        <w:t>соответствует внешнему виду статуса педагогического работника.</w:t>
      </w:r>
    </w:p>
    <w:p w:rsidR="00E3097E" w:rsidRPr="00E3097E" w:rsidRDefault="00E3097E" w:rsidP="00E3097E">
      <w:pPr>
        <w:pStyle w:val="a6"/>
        <w:rPr>
          <w:rFonts w:ascii="Times New Roman" w:hAnsi="Times New Roman" w:cs="Times New Roman"/>
        </w:rPr>
      </w:pPr>
      <w:r w:rsidRPr="00E3097E">
        <w:rPr>
          <w:rFonts w:ascii="Times New Roman" w:hAnsi="Times New Roman" w:cs="Times New Roman"/>
        </w:rPr>
        <w:lastRenderedPageBreak/>
        <w:t>Воспитательный процесс осуществляется в течение всего времени</w:t>
      </w:r>
    </w:p>
    <w:p w:rsidR="00E3097E" w:rsidRPr="008C380E" w:rsidRDefault="00E3097E" w:rsidP="008C380E">
      <w:pPr>
        <w:pStyle w:val="a6"/>
        <w:jc w:val="both"/>
        <w:rPr>
          <w:rFonts w:ascii="Times New Roman" w:hAnsi="Times New Roman" w:cs="Times New Roman"/>
        </w:rPr>
      </w:pPr>
    </w:p>
    <w:p w:rsidR="004635C1" w:rsidRPr="00E60B1B" w:rsidRDefault="004635C1" w:rsidP="008C380E">
      <w:pPr>
        <w:pStyle w:val="a6"/>
        <w:jc w:val="both"/>
        <w:rPr>
          <w:rStyle w:val="c12"/>
          <w:rFonts w:ascii="Times New Roman" w:hAnsi="Times New Roman" w:cs="Times New Roman"/>
          <w:b/>
          <w:u w:val="single"/>
        </w:rPr>
      </w:pPr>
      <w:r w:rsidRPr="00E60B1B">
        <w:rPr>
          <w:rStyle w:val="c12"/>
          <w:rFonts w:ascii="Times New Roman" w:hAnsi="Times New Roman" w:cs="Times New Roman"/>
          <w:b/>
          <w:u w:val="single"/>
        </w:rPr>
        <w:t>Традиции МАДОУ ЦРР – детского сад №4:</w:t>
      </w:r>
    </w:p>
    <w:p w:rsidR="004635C1" w:rsidRDefault="004635C1" w:rsidP="004635C1">
      <w:pPr>
        <w:pStyle w:val="a6"/>
        <w:jc w:val="both"/>
        <w:rPr>
          <w:rStyle w:val="c21"/>
          <w:rFonts w:ascii="Times New Roman" w:eastAsiaTheme="majorEastAsia" w:hAnsi="Times New Roman" w:cs="Times New Roman"/>
        </w:rPr>
      </w:pPr>
      <w:r>
        <w:rPr>
          <w:rStyle w:val="a5"/>
          <w:rFonts w:eastAsiaTheme="majorEastAsia"/>
          <w:b/>
          <w:bCs/>
          <w:i/>
          <w:iCs/>
        </w:rPr>
        <w:t>Организация и проведение совместных праздничных мероприятий воспитанников с родителями:</w:t>
      </w:r>
      <w:r>
        <w:rPr>
          <w:rStyle w:val="a5"/>
          <w:rFonts w:eastAsiaTheme="majorEastAsia"/>
        </w:rPr>
        <w:t xml:space="preserve"> День знаний, День матери, Международный женский день 8 Марта, День защитника Отечества, Масленица, День Семьи, Любви и Верности, Международный день защиты детей, День Победы, Выпускной бал</w:t>
      </w:r>
    </w:p>
    <w:p w:rsidR="004635C1" w:rsidRPr="00E60B1B" w:rsidRDefault="004635C1" w:rsidP="004635C1">
      <w:pPr>
        <w:pStyle w:val="1"/>
        <w:ind w:firstLine="0"/>
        <w:jc w:val="both"/>
      </w:pPr>
      <w:r w:rsidRPr="00E60B1B">
        <w:rPr>
          <w:rStyle w:val="a5"/>
          <w:rFonts w:eastAsiaTheme="majorEastAsia"/>
          <w:b/>
          <w:bCs/>
          <w:i/>
          <w:iCs/>
        </w:rPr>
        <w:t>История детского сада и его традиции</w:t>
      </w:r>
      <w:r>
        <w:rPr>
          <w:rStyle w:val="a5"/>
          <w:rFonts w:eastAsiaTheme="majorEastAsia"/>
          <w:b/>
          <w:bCs/>
          <w:i/>
          <w:iCs/>
        </w:rPr>
        <w:t>.</w:t>
      </w:r>
      <w:r>
        <w:rPr>
          <w:rStyle w:val="a5"/>
          <w:rFonts w:eastAsiaTheme="majorEastAsia"/>
        </w:rPr>
        <w:t xml:space="preserve"> </w:t>
      </w:r>
      <w:r w:rsidRPr="00E60B1B">
        <w:rPr>
          <w:rStyle w:val="a5"/>
          <w:rFonts w:eastAsiaTheme="majorEastAsia"/>
        </w:rPr>
        <w:t xml:space="preserve">Уважение к своей истории - важная составляющая позитивного образа учреждения. Чтобы сохранить значимые события, в учреждении ведется летопись, сохраняются фото </w:t>
      </w:r>
      <w:proofErr w:type="gramStart"/>
      <w:r w:rsidRPr="00E60B1B">
        <w:rPr>
          <w:rStyle w:val="a5"/>
          <w:rFonts w:eastAsiaTheme="majorEastAsia"/>
        </w:rPr>
        <w:t>и  истории</w:t>
      </w:r>
      <w:proofErr w:type="gramEnd"/>
      <w:r w:rsidRPr="00E60B1B">
        <w:rPr>
          <w:rStyle w:val="a5"/>
          <w:rFonts w:eastAsiaTheme="majorEastAsia"/>
        </w:rPr>
        <w:t xml:space="preserve"> выпускников.</w:t>
      </w:r>
    </w:p>
    <w:p w:rsidR="00BB4A3C" w:rsidRPr="00E60B1B" w:rsidRDefault="004635C1" w:rsidP="008C380E">
      <w:pPr>
        <w:pStyle w:val="a6"/>
        <w:jc w:val="both"/>
        <w:rPr>
          <w:rFonts w:ascii="Times New Roman" w:hAnsi="Times New Roman" w:cs="Times New Roman"/>
        </w:rPr>
      </w:pPr>
      <w:r w:rsidRPr="00E60B1B">
        <w:rPr>
          <w:rStyle w:val="c3"/>
          <w:rFonts w:ascii="Times New Roman" w:hAnsi="Times New Roman" w:cs="Times New Roman"/>
          <w:b/>
          <w:i/>
        </w:rPr>
        <w:t>Социальные акции</w:t>
      </w:r>
      <w:r w:rsidRPr="00E60B1B">
        <w:rPr>
          <w:rStyle w:val="c3"/>
          <w:rFonts w:ascii="Times New Roman" w:hAnsi="Times New Roman" w:cs="Times New Roman"/>
        </w:rPr>
        <w:t>:</w:t>
      </w:r>
      <w:r w:rsidR="00BB4A3C" w:rsidRPr="00E60B1B">
        <w:rPr>
          <w:rStyle w:val="c3"/>
          <w:rFonts w:ascii="Times New Roman" w:hAnsi="Times New Roman" w:cs="Times New Roman"/>
        </w:rPr>
        <w:t xml:space="preserve"> Бессмертны</w:t>
      </w:r>
      <w:r w:rsidRPr="00E60B1B">
        <w:rPr>
          <w:rStyle w:val="c3"/>
          <w:rFonts w:ascii="Times New Roman" w:hAnsi="Times New Roman" w:cs="Times New Roman"/>
        </w:rPr>
        <w:t xml:space="preserve">й </w:t>
      </w:r>
      <w:proofErr w:type="gramStart"/>
      <w:r w:rsidRPr="00E60B1B">
        <w:rPr>
          <w:rStyle w:val="c3"/>
          <w:rFonts w:ascii="Times New Roman" w:hAnsi="Times New Roman" w:cs="Times New Roman"/>
        </w:rPr>
        <w:t xml:space="preserve">полк, </w:t>
      </w:r>
      <w:r w:rsidR="008C380E" w:rsidRPr="00E60B1B">
        <w:rPr>
          <w:rStyle w:val="c3"/>
          <w:rFonts w:ascii="Times New Roman" w:hAnsi="Times New Roman" w:cs="Times New Roman"/>
        </w:rPr>
        <w:t xml:space="preserve"> Стена</w:t>
      </w:r>
      <w:proofErr w:type="gramEnd"/>
      <w:r w:rsidR="008C380E" w:rsidRPr="00E60B1B">
        <w:rPr>
          <w:rStyle w:val="c3"/>
          <w:rFonts w:ascii="Times New Roman" w:hAnsi="Times New Roman" w:cs="Times New Roman"/>
        </w:rPr>
        <w:t xml:space="preserve"> памяти,</w:t>
      </w:r>
      <w:r w:rsidRPr="00E60B1B">
        <w:rPr>
          <w:rStyle w:val="c3"/>
          <w:rFonts w:ascii="Times New Roman" w:hAnsi="Times New Roman" w:cs="Times New Roman"/>
        </w:rPr>
        <w:t xml:space="preserve"> Фото на футболке</w:t>
      </w:r>
      <w:r w:rsidRPr="00E60B1B">
        <w:rPr>
          <w:rFonts w:ascii="Times New Roman" w:hAnsi="Times New Roman" w:cs="Times New Roman"/>
        </w:rPr>
        <w:t>,</w:t>
      </w:r>
      <w:r w:rsidR="00BB4A3C" w:rsidRPr="00E60B1B">
        <w:rPr>
          <w:rFonts w:ascii="Times New Roman" w:hAnsi="Times New Roman" w:cs="Times New Roman"/>
        </w:rPr>
        <w:t xml:space="preserve"> Окна Победы</w:t>
      </w:r>
      <w:r w:rsidRPr="00E60B1B">
        <w:rPr>
          <w:rFonts w:ascii="Times New Roman" w:hAnsi="Times New Roman" w:cs="Times New Roman"/>
        </w:rPr>
        <w:t>.</w:t>
      </w:r>
    </w:p>
    <w:p w:rsidR="004635C1" w:rsidRPr="00E60B1B" w:rsidRDefault="004635C1" w:rsidP="008C380E">
      <w:pPr>
        <w:pStyle w:val="a6"/>
        <w:jc w:val="both"/>
        <w:rPr>
          <w:rStyle w:val="c3"/>
          <w:rFonts w:ascii="Times New Roman" w:hAnsi="Times New Roman" w:cs="Times New Roman"/>
        </w:rPr>
      </w:pPr>
      <w:r w:rsidRPr="00E60B1B">
        <w:rPr>
          <w:rFonts w:ascii="Times New Roman" w:hAnsi="Times New Roman" w:cs="Times New Roman"/>
        </w:rPr>
        <w:t>Экологические акции: «Посади свой тюльпан», «День Земли», «День птиц»</w:t>
      </w:r>
      <w:r w:rsidR="003B308B">
        <w:rPr>
          <w:rFonts w:ascii="Times New Roman" w:hAnsi="Times New Roman" w:cs="Times New Roman"/>
        </w:rPr>
        <w:t>, «День космонавтики»</w:t>
      </w:r>
    </w:p>
    <w:p w:rsidR="00BB4A3C" w:rsidRPr="00E60B1B" w:rsidRDefault="004635C1" w:rsidP="008C380E">
      <w:pPr>
        <w:pStyle w:val="a6"/>
        <w:jc w:val="both"/>
        <w:rPr>
          <w:rFonts w:ascii="Times New Roman" w:hAnsi="Times New Roman" w:cs="Times New Roman"/>
        </w:rPr>
      </w:pPr>
      <w:r w:rsidRPr="00E60B1B">
        <w:rPr>
          <w:rFonts w:ascii="Times New Roman" w:hAnsi="Times New Roman" w:cs="Times New Roman"/>
          <w:shd w:val="clear" w:color="auto" w:fill="FFFFFF"/>
        </w:rPr>
        <w:t>Все т</w:t>
      </w:r>
      <w:r w:rsidR="00BB4A3C" w:rsidRPr="00E60B1B">
        <w:rPr>
          <w:rFonts w:ascii="Times New Roman" w:hAnsi="Times New Roman" w:cs="Times New Roman"/>
          <w:shd w:val="clear" w:color="auto" w:fill="FFFFFF"/>
        </w:rPr>
        <w:t>радиции</w:t>
      </w:r>
      <w:r w:rsidRPr="00E60B1B">
        <w:rPr>
          <w:rFonts w:ascii="Times New Roman" w:hAnsi="Times New Roman" w:cs="Times New Roman"/>
          <w:shd w:val="clear" w:color="auto" w:fill="FFFFFF"/>
        </w:rPr>
        <w:t xml:space="preserve"> </w:t>
      </w:r>
      <w:proofErr w:type="gramStart"/>
      <w:r w:rsidRPr="00E60B1B">
        <w:rPr>
          <w:rFonts w:ascii="Times New Roman" w:hAnsi="Times New Roman" w:cs="Times New Roman"/>
          <w:shd w:val="clear" w:color="auto" w:fill="FFFFFF"/>
        </w:rPr>
        <w:t>имеют  воспитательный</w:t>
      </w:r>
      <w:proofErr w:type="gramEnd"/>
      <w:r w:rsidR="002F500F">
        <w:rPr>
          <w:rFonts w:ascii="Times New Roman" w:hAnsi="Times New Roman" w:cs="Times New Roman"/>
          <w:shd w:val="clear" w:color="auto" w:fill="FFFFFF"/>
        </w:rPr>
        <w:t xml:space="preserve"> характер</w:t>
      </w:r>
      <w:r w:rsidR="00BB4A3C" w:rsidRPr="00E60B1B">
        <w:rPr>
          <w:rFonts w:ascii="Times New Roman" w:hAnsi="Times New Roman" w:cs="Times New Roman"/>
          <w:shd w:val="clear" w:color="auto" w:fill="FFFFFF"/>
        </w:rPr>
        <w:t>.</w:t>
      </w:r>
    </w:p>
    <w:p w:rsidR="00DB25BB" w:rsidRPr="00DB25BB" w:rsidRDefault="00DB25BB" w:rsidP="00DB25BB">
      <w:pPr>
        <w:widowControl w:val="0"/>
        <w:spacing w:line="254" w:lineRule="auto"/>
        <w:jc w:val="both"/>
        <w:rPr>
          <w:color w:val="000000"/>
          <w:lang w:bidi="ru-RU"/>
        </w:rPr>
      </w:pPr>
      <w:r w:rsidRPr="00E60B1B">
        <w:rPr>
          <w:b/>
          <w:bCs/>
          <w:color w:val="000000"/>
          <w:lang w:bidi="ru-RU"/>
        </w:rPr>
        <w:t xml:space="preserve">Социокультурный контекст, внешняя социальная и культурная среда МАДОУ </w:t>
      </w:r>
      <w:proofErr w:type="gramStart"/>
      <w:r w:rsidRPr="00E60B1B">
        <w:rPr>
          <w:b/>
          <w:bCs/>
          <w:color w:val="000000"/>
          <w:lang w:bidi="ru-RU"/>
        </w:rPr>
        <w:t>ЦРР  -</w:t>
      </w:r>
      <w:proofErr w:type="gramEnd"/>
      <w:r w:rsidRPr="00E60B1B">
        <w:rPr>
          <w:b/>
          <w:bCs/>
          <w:color w:val="000000"/>
          <w:lang w:bidi="ru-RU"/>
        </w:rPr>
        <w:t xml:space="preserve"> детского сада №4</w:t>
      </w:r>
      <w:r w:rsidRPr="00DB25BB">
        <w:rPr>
          <w:b/>
          <w:bCs/>
          <w:color w:val="000000"/>
          <w:lang w:bidi="ru-RU"/>
        </w:rPr>
        <w:t xml:space="preserve"> </w:t>
      </w:r>
      <w:r w:rsidRPr="00DB25BB">
        <w:rPr>
          <w:color w:val="000000"/>
          <w:lang w:bidi="ru-RU"/>
        </w:rPr>
        <w:t xml:space="preserve">обеспечивает целостность содержания и имеет </w:t>
      </w:r>
      <w:r w:rsidR="003B308B">
        <w:rPr>
          <w:color w:val="000000"/>
          <w:lang w:bidi="ru-RU"/>
        </w:rPr>
        <w:t xml:space="preserve">особое </w:t>
      </w:r>
      <w:r w:rsidRPr="00DB25BB">
        <w:rPr>
          <w:color w:val="000000"/>
          <w:lang w:bidi="ru-RU"/>
        </w:rPr>
        <w:t xml:space="preserve">для решения задач воспитания и становления личности ребенка. Социокультурный контекст воспитания является вариативной составляющей воспитательной программы. Он </w:t>
      </w:r>
      <w:r w:rsidR="003B308B">
        <w:rPr>
          <w:color w:val="000000"/>
          <w:lang w:bidi="ru-RU"/>
        </w:rPr>
        <w:t xml:space="preserve">учитывает </w:t>
      </w:r>
      <w:r w:rsidRPr="00DB25BB">
        <w:rPr>
          <w:color w:val="000000"/>
          <w:lang w:bidi="ru-RU"/>
        </w:rPr>
        <w:t xml:space="preserve">региональные особенности и направлен на формирование воспитательной программы. </w:t>
      </w:r>
      <w:r w:rsidR="003B308B">
        <w:rPr>
          <w:color w:val="000000"/>
          <w:lang w:bidi="ru-RU"/>
        </w:rPr>
        <w:t>П</w:t>
      </w:r>
      <w:r w:rsidRPr="00DB25BB">
        <w:rPr>
          <w:color w:val="000000"/>
          <w:lang w:bidi="ru-RU"/>
        </w:rPr>
        <w:t xml:space="preserve">овышается роль родительской общественности как субъекта образовательных отношений в Программе воспитания. </w:t>
      </w:r>
      <w:r w:rsidR="00235A11">
        <w:rPr>
          <w:color w:val="000000"/>
          <w:lang w:bidi="ru-RU"/>
        </w:rPr>
        <w:t xml:space="preserve">Следует выделить </w:t>
      </w:r>
      <w:r w:rsidRPr="00DB25BB">
        <w:rPr>
          <w:color w:val="000000"/>
          <w:lang w:bidi="ru-RU"/>
        </w:rPr>
        <w:t xml:space="preserve">следующие аспекты воспитательного потенциала </w:t>
      </w:r>
      <w:r w:rsidR="00235A11">
        <w:rPr>
          <w:color w:val="000000"/>
          <w:lang w:bidi="ru-RU"/>
        </w:rPr>
        <w:t xml:space="preserve">нашего региона: </w:t>
      </w:r>
      <w:r w:rsidR="003B308B">
        <w:rPr>
          <w:color w:val="000000"/>
          <w:lang w:bidi="ru-RU"/>
        </w:rPr>
        <w:t xml:space="preserve">города Зеленоградска, города </w:t>
      </w:r>
      <w:r w:rsidRPr="00DB25BB">
        <w:rPr>
          <w:color w:val="000000"/>
          <w:lang w:bidi="ru-RU"/>
        </w:rPr>
        <w:t>Калининграда</w:t>
      </w:r>
      <w:r w:rsidR="003B308B">
        <w:rPr>
          <w:color w:val="000000"/>
          <w:lang w:bidi="ru-RU"/>
        </w:rPr>
        <w:t xml:space="preserve"> и</w:t>
      </w:r>
      <w:r w:rsidRPr="00DB25BB">
        <w:rPr>
          <w:color w:val="000000"/>
          <w:lang w:bidi="ru-RU"/>
        </w:rPr>
        <w:t xml:space="preserve"> Калининградской области </w:t>
      </w:r>
      <w:r w:rsidR="00235A11">
        <w:rPr>
          <w:color w:val="000000"/>
          <w:lang w:bidi="ru-RU"/>
        </w:rPr>
        <w:t>–</w:t>
      </w:r>
      <w:r w:rsidRPr="00DB25BB">
        <w:rPr>
          <w:color w:val="000000"/>
          <w:lang w:bidi="ru-RU"/>
        </w:rPr>
        <w:t xml:space="preserve"> </w:t>
      </w:r>
      <w:r w:rsidR="00235A11">
        <w:rPr>
          <w:color w:val="000000"/>
          <w:lang w:bidi="ru-RU"/>
        </w:rPr>
        <w:t>как самого западного, уникального историко-культурного</w:t>
      </w:r>
      <w:r w:rsidRPr="00DB25BB">
        <w:rPr>
          <w:color w:val="000000"/>
          <w:lang w:bidi="ru-RU"/>
        </w:rPr>
        <w:t xml:space="preserve"> регион </w:t>
      </w:r>
      <w:r w:rsidR="003B308B">
        <w:rPr>
          <w:color w:val="000000"/>
          <w:lang w:bidi="ru-RU"/>
        </w:rPr>
        <w:t>России, не имеющего с ней общей границы.</w:t>
      </w:r>
      <w:r w:rsidR="002A2C92">
        <w:rPr>
          <w:color w:val="000000"/>
          <w:lang w:bidi="ru-RU"/>
        </w:rPr>
        <w:t xml:space="preserve"> Калининградская область сегодня – важный стратегический и туристический регион страны.</w:t>
      </w:r>
    </w:p>
    <w:p w:rsidR="00DB25BB" w:rsidRPr="00DB25BB" w:rsidRDefault="00DB25BB" w:rsidP="00DB25BB">
      <w:pPr>
        <w:widowControl w:val="0"/>
        <w:spacing w:line="254" w:lineRule="auto"/>
        <w:jc w:val="both"/>
        <w:rPr>
          <w:color w:val="000000"/>
          <w:lang w:bidi="ru-RU"/>
        </w:rPr>
      </w:pPr>
      <w:r w:rsidRPr="00DB25BB">
        <w:rPr>
          <w:b/>
          <w:bCs/>
          <w:color w:val="000000"/>
          <w:lang w:bidi="ru-RU"/>
        </w:rPr>
        <w:t>Воспитывающая среда</w:t>
      </w:r>
      <w:r w:rsidR="002A2C92">
        <w:rPr>
          <w:b/>
          <w:bCs/>
          <w:color w:val="000000"/>
          <w:lang w:bidi="ru-RU"/>
        </w:rPr>
        <w:t xml:space="preserve"> МАДОУ ЦРР – детс</w:t>
      </w:r>
      <w:r w:rsidR="00644F65">
        <w:rPr>
          <w:b/>
          <w:bCs/>
          <w:color w:val="000000"/>
          <w:lang w:bidi="ru-RU"/>
        </w:rPr>
        <w:t>к</w:t>
      </w:r>
      <w:r w:rsidR="002A2C92">
        <w:rPr>
          <w:b/>
          <w:bCs/>
          <w:color w:val="000000"/>
          <w:lang w:bidi="ru-RU"/>
        </w:rPr>
        <w:t>ого сада №4</w:t>
      </w:r>
      <w:r w:rsidRPr="00DB25BB">
        <w:rPr>
          <w:b/>
          <w:bCs/>
          <w:color w:val="000000"/>
          <w:lang w:bidi="ru-RU"/>
        </w:rPr>
        <w:t>.</w:t>
      </w:r>
    </w:p>
    <w:p w:rsidR="00644F65" w:rsidRDefault="00DB25BB" w:rsidP="00644F65">
      <w:pPr>
        <w:pStyle w:val="a6"/>
        <w:jc w:val="both"/>
        <w:rPr>
          <w:rFonts w:ascii="Times New Roman" w:eastAsia="Times New Roman" w:hAnsi="Times New Roman" w:cs="Times New Roman"/>
        </w:rPr>
      </w:pPr>
      <w:r w:rsidRPr="00DB25BB">
        <w:rPr>
          <w:rFonts w:ascii="Times New Roman" w:eastAsia="Times New Roman" w:hAnsi="Times New Roman" w:cs="Times New Roman"/>
        </w:rPr>
        <w:t xml:space="preserve">Воспитывающая среда раскрывает ценности и смыслы, заложенные в укладе. Воспитывающая среда включает </w:t>
      </w:r>
      <w:r w:rsidR="002A2C92">
        <w:rPr>
          <w:rFonts w:ascii="Times New Roman" w:eastAsia="Times New Roman" w:hAnsi="Times New Roman" w:cs="Times New Roman"/>
        </w:rPr>
        <w:t>в себя</w:t>
      </w:r>
      <w:r w:rsidR="00644F65">
        <w:rPr>
          <w:rFonts w:ascii="Times New Roman" w:eastAsia="Times New Roman" w:hAnsi="Times New Roman" w:cs="Times New Roman"/>
        </w:rPr>
        <w:t xml:space="preserve"> следующие компоненты:</w:t>
      </w:r>
    </w:p>
    <w:p w:rsidR="00644F65" w:rsidRDefault="002A2C92" w:rsidP="00AE3F37">
      <w:pPr>
        <w:pStyle w:val="a6"/>
        <w:numPr>
          <w:ilvl w:val="0"/>
          <w:numId w:val="105"/>
        </w:numPr>
        <w:jc w:val="both"/>
        <w:rPr>
          <w:rFonts w:ascii="Times New Roman" w:hAnsi="Times New Roman" w:cs="Times New Roman"/>
        </w:rPr>
      </w:pPr>
      <w:r>
        <w:rPr>
          <w:rFonts w:ascii="Times New Roman" w:eastAsia="Times New Roman" w:hAnsi="Times New Roman" w:cs="Times New Roman"/>
        </w:rPr>
        <w:t xml:space="preserve">павильон «Загадочный космос», </w:t>
      </w:r>
      <w:r w:rsidR="00644F65" w:rsidRPr="00644F65">
        <w:rPr>
          <w:rFonts w:ascii="Times New Roman" w:hAnsi="Times New Roman" w:cs="Times New Roman"/>
        </w:rPr>
        <w:t>формирует мировоззр</w:t>
      </w:r>
      <w:r w:rsidR="00644F65">
        <w:rPr>
          <w:rFonts w:ascii="Times New Roman" w:hAnsi="Times New Roman" w:cs="Times New Roman"/>
        </w:rPr>
        <w:t xml:space="preserve">ение детей. Они осознают </w:t>
      </w:r>
      <w:proofErr w:type="gramStart"/>
      <w:r w:rsidR="00644F65">
        <w:rPr>
          <w:rFonts w:ascii="Times New Roman" w:hAnsi="Times New Roman" w:cs="Times New Roman"/>
        </w:rPr>
        <w:t xml:space="preserve">себя </w:t>
      </w:r>
      <w:r w:rsidR="00644F65" w:rsidRPr="00644F65">
        <w:rPr>
          <w:rFonts w:ascii="Times New Roman" w:hAnsi="Times New Roman" w:cs="Times New Roman"/>
        </w:rPr>
        <w:t xml:space="preserve"> </w:t>
      </w:r>
      <w:r w:rsidR="00644F65">
        <w:rPr>
          <w:rFonts w:ascii="Times New Roman" w:hAnsi="Times New Roman" w:cs="Times New Roman"/>
        </w:rPr>
        <w:t>великой</w:t>
      </w:r>
      <w:proofErr w:type="gramEnd"/>
      <w:r w:rsidR="00644F65">
        <w:rPr>
          <w:rFonts w:ascii="Times New Roman" w:hAnsi="Times New Roman" w:cs="Times New Roman"/>
        </w:rPr>
        <w:t xml:space="preserve"> страны России, первой отправившей в космическое пространство человека;</w:t>
      </w:r>
    </w:p>
    <w:p w:rsidR="00644F65" w:rsidRDefault="00644F65" w:rsidP="00AE3F37">
      <w:pPr>
        <w:pStyle w:val="a6"/>
        <w:numPr>
          <w:ilvl w:val="0"/>
          <w:numId w:val="105"/>
        </w:numPr>
        <w:jc w:val="both"/>
        <w:rPr>
          <w:rFonts w:ascii="Times New Roman" w:hAnsi="Times New Roman" w:cs="Times New Roman"/>
        </w:rPr>
      </w:pPr>
      <w:r>
        <w:rPr>
          <w:rFonts w:ascii="Times New Roman" w:hAnsi="Times New Roman" w:cs="Times New Roman"/>
        </w:rPr>
        <w:t>комната «Орлята России»,</w:t>
      </w:r>
      <w:r w:rsidR="00E228D5">
        <w:rPr>
          <w:rFonts w:ascii="Times New Roman" w:hAnsi="Times New Roman" w:cs="Times New Roman"/>
        </w:rPr>
        <w:t xml:space="preserve"> </w:t>
      </w:r>
      <w:r w:rsidR="00E228D5" w:rsidRPr="00E228D5">
        <w:rPr>
          <w:rFonts w:ascii="Times New Roman" w:hAnsi="Times New Roman" w:cs="Times New Roman"/>
        </w:rPr>
        <w:t>Дети учатся работать над своими проектами</w:t>
      </w:r>
      <w:r w:rsidR="00297728">
        <w:rPr>
          <w:rFonts w:ascii="Times New Roman" w:hAnsi="Times New Roman" w:cs="Times New Roman"/>
        </w:rPr>
        <w:t>,</w:t>
      </w:r>
      <w:r w:rsidR="00E228D5">
        <w:rPr>
          <w:rFonts w:ascii="Times New Roman" w:hAnsi="Times New Roman" w:cs="Times New Roman"/>
        </w:rPr>
        <w:t xml:space="preserve"> работать в команде</w:t>
      </w:r>
      <w:r w:rsidR="00E228D5" w:rsidRPr="00E228D5">
        <w:rPr>
          <w:rFonts w:ascii="Times New Roman" w:hAnsi="Times New Roman" w:cs="Times New Roman"/>
        </w:rPr>
        <w:t>, быть самостоятельными, ответственными и инициативными</w:t>
      </w:r>
      <w:r w:rsidR="00E228D5">
        <w:rPr>
          <w:rFonts w:ascii="Times New Roman" w:hAnsi="Times New Roman" w:cs="Times New Roman"/>
        </w:rPr>
        <w:t>.</w:t>
      </w:r>
    </w:p>
    <w:p w:rsidR="00644F65" w:rsidRDefault="00644F65" w:rsidP="00AE3F37">
      <w:pPr>
        <w:pStyle w:val="a6"/>
        <w:numPr>
          <w:ilvl w:val="0"/>
          <w:numId w:val="105"/>
        </w:numPr>
        <w:jc w:val="both"/>
        <w:rPr>
          <w:rFonts w:ascii="Times New Roman" w:hAnsi="Times New Roman" w:cs="Times New Roman"/>
        </w:rPr>
      </w:pPr>
      <w:r w:rsidRPr="00644F65">
        <w:rPr>
          <w:rFonts w:ascii="Times New Roman" w:hAnsi="Times New Roman" w:cs="Times New Roman"/>
        </w:rPr>
        <w:t>«Инженерная школа</w:t>
      </w:r>
      <w:r>
        <w:rPr>
          <w:rFonts w:ascii="Times New Roman" w:hAnsi="Times New Roman" w:cs="Times New Roman"/>
        </w:rPr>
        <w:t>. Судостроение</w:t>
      </w:r>
      <w:r w:rsidRPr="00644F65">
        <w:rPr>
          <w:rFonts w:ascii="Times New Roman" w:hAnsi="Times New Roman" w:cs="Times New Roman"/>
        </w:rPr>
        <w:t>» для детей с 2 до 7 лет</w:t>
      </w:r>
      <w:r>
        <w:rPr>
          <w:rFonts w:ascii="Times New Roman" w:hAnsi="Times New Roman" w:cs="Times New Roman"/>
        </w:rPr>
        <w:t>. Дети знакомятся с особенностями региона, находящегося на берегу моря и строящего корабли;</w:t>
      </w:r>
    </w:p>
    <w:p w:rsidR="00644F65" w:rsidRDefault="00644F65" w:rsidP="00AE3F37">
      <w:pPr>
        <w:pStyle w:val="a6"/>
        <w:numPr>
          <w:ilvl w:val="0"/>
          <w:numId w:val="105"/>
        </w:numPr>
        <w:jc w:val="both"/>
        <w:rPr>
          <w:rFonts w:ascii="Times New Roman" w:hAnsi="Times New Roman" w:cs="Times New Roman"/>
        </w:rPr>
      </w:pPr>
      <w:r w:rsidRPr="00644F65">
        <w:rPr>
          <w:rFonts w:ascii="Times New Roman" w:hAnsi="Times New Roman" w:cs="Times New Roman"/>
        </w:rPr>
        <w:t>«</w:t>
      </w:r>
      <w:r w:rsidRPr="00644F65">
        <w:rPr>
          <w:rFonts w:ascii="Times New Roman" w:hAnsi="Times New Roman" w:cs="Times New Roman"/>
          <w:lang w:val="en-US"/>
        </w:rPr>
        <w:t>LEGO</w:t>
      </w:r>
      <w:r w:rsidRPr="00644F65">
        <w:rPr>
          <w:rFonts w:ascii="Times New Roman" w:hAnsi="Times New Roman" w:cs="Times New Roman"/>
        </w:rPr>
        <w:t xml:space="preserve"> – город». Конструирование: от малыша до выпускника детского сада» </w:t>
      </w:r>
      <w:r>
        <w:rPr>
          <w:rFonts w:ascii="Times New Roman" w:hAnsi="Times New Roman" w:cs="Times New Roman"/>
        </w:rPr>
        <w:t>- прогулочная площадка, где дети строят мебель, дома, корабли»</w:t>
      </w:r>
    </w:p>
    <w:p w:rsidR="00644F65" w:rsidRDefault="00644F65" w:rsidP="00AE3F37">
      <w:pPr>
        <w:pStyle w:val="a6"/>
        <w:numPr>
          <w:ilvl w:val="0"/>
          <w:numId w:val="105"/>
        </w:numPr>
        <w:jc w:val="both"/>
        <w:rPr>
          <w:rFonts w:ascii="Times New Roman" w:hAnsi="Times New Roman" w:cs="Times New Roman"/>
        </w:rPr>
      </w:pPr>
      <w:r>
        <w:rPr>
          <w:rFonts w:ascii="Times New Roman" w:hAnsi="Times New Roman" w:cs="Times New Roman"/>
        </w:rPr>
        <w:t>«Космодром детства» - прогулочная площадка, позволяющая каждому ребенку осознать себя жителем Земли и отправиться в далекое путешествие</w:t>
      </w:r>
      <w:r w:rsidRPr="00644F65">
        <w:rPr>
          <w:rFonts w:ascii="Times New Roman" w:hAnsi="Times New Roman" w:cs="Times New Roman"/>
        </w:rPr>
        <w:t xml:space="preserve"> </w:t>
      </w:r>
      <w:r>
        <w:rPr>
          <w:rFonts w:ascii="Times New Roman" w:hAnsi="Times New Roman" w:cs="Times New Roman"/>
        </w:rPr>
        <w:t>на просторы Вселенной»</w:t>
      </w:r>
    </w:p>
    <w:p w:rsidR="00644F65" w:rsidRDefault="00644F65" w:rsidP="00AE3F37">
      <w:pPr>
        <w:pStyle w:val="a6"/>
        <w:numPr>
          <w:ilvl w:val="0"/>
          <w:numId w:val="105"/>
        </w:numPr>
        <w:jc w:val="both"/>
        <w:rPr>
          <w:rFonts w:ascii="Times New Roman" w:hAnsi="Times New Roman" w:cs="Times New Roman"/>
        </w:rPr>
      </w:pPr>
      <w:r>
        <w:rPr>
          <w:rFonts w:ascii="Times New Roman" w:hAnsi="Times New Roman" w:cs="Times New Roman"/>
        </w:rPr>
        <w:t>«Все профессии важны» - прогулочная площадка по ранней профориентации воспитанников;</w:t>
      </w:r>
    </w:p>
    <w:p w:rsidR="00680074" w:rsidRDefault="00680074" w:rsidP="00AE3F37">
      <w:pPr>
        <w:pStyle w:val="a6"/>
        <w:numPr>
          <w:ilvl w:val="0"/>
          <w:numId w:val="105"/>
        </w:numPr>
        <w:jc w:val="both"/>
        <w:rPr>
          <w:rFonts w:ascii="Times New Roman" w:hAnsi="Times New Roman" w:cs="Times New Roman"/>
        </w:rPr>
      </w:pPr>
      <w:r w:rsidRPr="00680074">
        <w:rPr>
          <w:rFonts w:ascii="Times New Roman" w:hAnsi="Times New Roman" w:cs="Times New Roman"/>
        </w:rPr>
        <w:t>Стенд «Знакомство с театрами России».</w:t>
      </w:r>
      <w:r w:rsidR="00297728">
        <w:rPr>
          <w:rFonts w:ascii="Times New Roman" w:hAnsi="Times New Roman" w:cs="Times New Roman"/>
        </w:rPr>
        <w:t xml:space="preserve"> На стенде </w:t>
      </w:r>
      <w:r w:rsidRPr="00680074">
        <w:rPr>
          <w:rFonts w:ascii="Times New Roman" w:hAnsi="Times New Roman" w:cs="Times New Roman"/>
        </w:rPr>
        <w:t xml:space="preserve">– виды театра в </w:t>
      </w:r>
      <w:proofErr w:type="gramStart"/>
      <w:r w:rsidRPr="00680074">
        <w:rPr>
          <w:rFonts w:ascii="Times New Roman" w:hAnsi="Times New Roman" w:cs="Times New Roman"/>
        </w:rPr>
        <w:t>нашем  детском</w:t>
      </w:r>
      <w:proofErr w:type="gramEnd"/>
      <w:r w:rsidRPr="00680074">
        <w:rPr>
          <w:rFonts w:ascii="Times New Roman" w:hAnsi="Times New Roman" w:cs="Times New Roman"/>
        </w:rPr>
        <w:t xml:space="preserve"> саду: настольный театр, пальчиковый, театр кукол. </w:t>
      </w:r>
      <w:r w:rsidR="00297728">
        <w:rPr>
          <w:rFonts w:ascii="Times New Roman" w:hAnsi="Times New Roman" w:cs="Times New Roman"/>
        </w:rPr>
        <w:t>С</w:t>
      </w:r>
      <w:r w:rsidRPr="00680074">
        <w:rPr>
          <w:rFonts w:ascii="Times New Roman" w:hAnsi="Times New Roman" w:cs="Times New Roman"/>
        </w:rPr>
        <w:t xml:space="preserve">амые известные </w:t>
      </w:r>
      <w:proofErr w:type="gramStart"/>
      <w:r w:rsidRPr="00680074">
        <w:rPr>
          <w:rFonts w:ascii="Times New Roman" w:hAnsi="Times New Roman" w:cs="Times New Roman"/>
        </w:rPr>
        <w:t>театры  нашей</w:t>
      </w:r>
      <w:proofErr w:type="gramEnd"/>
      <w:r w:rsidRPr="00680074">
        <w:rPr>
          <w:rFonts w:ascii="Times New Roman" w:hAnsi="Times New Roman" w:cs="Times New Roman"/>
        </w:rPr>
        <w:t xml:space="preserve"> страны: Большой театр  - самый старый музыкальный театр России находится в центре Москвы недалеко от Кремля. Еще </w:t>
      </w:r>
      <w:proofErr w:type="gramStart"/>
      <w:r w:rsidRPr="00680074">
        <w:rPr>
          <w:rFonts w:ascii="Times New Roman" w:hAnsi="Times New Roman" w:cs="Times New Roman"/>
        </w:rPr>
        <w:t>один  старейших</w:t>
      </w:r>
      <w:proofErr w:type="gramEnd"/>
      <w:r w:rsidRPr="00680074">
        <w:rPr>
          <w:rFonts w:ascii="Times New Roman" w:hAnsi="Times New Roman" w:cs="Times New Roman"/>
        </w:rPr>
        <w:t xml:space="preserve"> театр Москвы – театр  Ленком. Калининградский театр кукол находится в одном из самых красивых зданий города в кирхе королевы Луизы. Народный театр </w:t>
      </w:r>
      <w:proofErr w:type="gramStart"/>
      <w:r w:rsidRPr="00680074">
        <w:rPr>
          <w:rFonts w:ascii="Times New Roman" w:hAnsi="Times New Roman" w:cs="Times New Roman"/>
        </w:rPr>
        <w:t>Вдохновение  в</w:t>
      </w:r>
      <w:proofErr w:type="gramEnd"/>
      <w:r w:rsidRPr="00680074">
        <w:rPr>
          <w:rFonts w:ascii="Times New Roman" w:hAnsi="Times New Roman" w:cs="Times New Roman"/>
        </w:rPr>
        <w:t xml:space="preserve"> г. Зеленоградске</w:t>
      </w:r>
      <w:r w:rsidR="00297728">
        <w:rPr>
          <w:rFonts w:ascii="Times New Roman" w:hAnsi="Times New Roman" w:cs="Times New Roman"/>
        </w:rPr>
        <w:t xml:space="preserve"> -</w:t>
      </w:r>
      <w:r w:rsidRPr="00680074">
        <w:rPr>
          <w:rFonts w:ascii="Times New Roman" w:hAnsi="Times New Roman" w:cs="Times New Roman"/>
        </w:rPr>
        <w:t xml:space="preserve"> визитная карточка культурной жизни </w:t>
      </w:r>
      <w:r>
        <w:rPr>
          <w:rFonts w:ascii="Times New Roman" w:hAnsi="Times New Roman" w:cs="Times New Roman"/>
        </w:rPr>
        <w:t>нашего города;</w:t>
      </w:r>
    </w:p>
    <w:p w:rsidR="008950D8" w:rsidRPr="008950D8" w:rsidRDefault="00680074" w:rsidP="00AE3F37">
      <w:pPr>
        <w:pStyle w:val="a6"/>
        <w:numPr>
          <w:ilvl w:val="0"/>
          <w:numId w:val="105"/>
        </w:numPr>
        <w:jc w:val="both"/>
        <w:rPr>
          <w:rStyle w:val="extendedtext-short"/>
          <w:rFonts w:ascii="Times New Roman" w:hAnsi="Times New Roman" w:cs="Times New Roman"/>
          <w:b/>
        </w:rPr>
      </w:pPr>
      <w:r w:rsidRPr="00680074">
        <w:rPr>
          <w:rFonts w:ascii="Times New Roman" w:hAnsi="Times New Roman" w:cs="Times New Roman"/>
        </w:rPr>
        <w:t>Стенд «Прогулки по музеям России».</w:t>
      </w:r>
      <w:r>
        <w:rPr>
          <w:rFonts w:ascii="Times New Roman" w:hAnsi="Times New Roman" w:cs="Times New Roman"/>
        </w:rPr>
        <w:t xml:space="preserve"> </w:t>
      </w:r>
      <w:r w:rsidRPr="00680074">
        <w:rPr>
          <w:rFonts w:ascii="Times New Roman" w:eastAsia="Times New Roman" w:hAnsi="Times New Roman" w:cs="Times New Roman"/>
        </w:rPr>
        <w:t xml:space="preserve">Эрмитаж - один из самых удивительных музеев мира находится в Санкт-Петербурге. </w:t>
      </w:r>
      <w:r w:rsidRPr="00680074">
        <w:rPr>
          <w:rFonts w:ascii="Times New Roman" w:eastAsia="Times New Roman" w:hAnsi="Times New Roman" w:cs="Times New Roman"/>
          <w:bCs/>
        </w:rPr>
        <w:t>Музей космонавтики в Москве — один из крупнейших научно-технических музеев не только в России, но и во всём мире</w:t>
      </w:r>
      <w:r>
        <w:rPr>
          <w:rFonts w:ascii="Times New Roman" w:eastAsia="Times New Roman" w:hAnsi="Times New Roman" w:cs="Times New Roman"/>
          <w:bCs/>
        </w:rPr>
        <w:t>.</w:t>
      </w:r>
      <w:r w:rsidRPr="00680074">
        <w:rPr>
          <w:rFonts w:ascii="Times New Roman" w:eastAsia="Times New Roman" w:hAnsi="Times New Roman" w:cs="Times New Roman"/>
          <w:bCs/>
        </w:rPr>
        <w:t xml:space="preserve"> </w:t>
      </w:r>
      <w:r w:rsidRPr="00680074">
        <w:rPr>
          <w:rFonts w:ascii="Times New Roman" w:hAnsi="Times New Roman" w:cs="Times New Roman"/>
        </w:rPr>
        <w:t xml:space="preserve">Музей Мирового океана </w:t>
      </w:r>
      <w:r w:rsidRPr="00680074">
        <w:rPr>
          <w:rFonts w:ascii="Times New Roman" w:eastAsia="Times New Roman" w:hAnsi="Times New Roman" w:cs="Times New Roman"/>
        </w:rPr>
        <w:t xml:space="preserve">известен на весь мир как уникальный комплекс. </w:t>
      </w:r>
      <w:r w:rsidRPr="00680074">
        <w:rPr>
          <w:rFonts w:ascii="Times New Roman" w:hAnsi="Times New Roman" w:cs="Times New Roman"/>
        </w:rPr>
        <w:t>Музей янтаря</w:t>
      </w:r>
      <w:r w:rsidRPr="00680074">
        <w:rPr>
          <w:rFonts w:ascii="Times New Roman" w:hAnsi="Times New Roman" w:cs="Times New Roman"/>
          <w:b/>
        </w:rPr>
        <w:t xml:space="preserve"> </w:t>
      </w:r>
      <w:r w:rsidRPr="00680074">
        <w:rPr>
          <w:rFonts w:ascii="Times New Roman" w:hAnsi="Times New Roman" w:cs="Times New Roman"/>
        </w:rPr>
        <w:t xml:space="preserve">- единственный в России.  В Зеленоградске </w:t>
      </w:r>
      <w:r>
        <w:rPr>
          <w:rFonts w:ascii="Times New Roman" w:hAnsi="Times New Roman" w:cs="Times New Roman"/>
        </w:rPr>
        <w:t xml:space="preserve">- </w:t>
      </w:r>
      <w:r w:rsidRPr="00680074">
        <w:rPr>
          <w:rFonts w:ascii="Times New Roman" w:hAnsi="Times New Roman" w:cs="Times New Roman"/>
        </w:rPr>
        <w:t xml:space="preserve">Музей кукол </w:t>
      </w:r>
      <w:r w:rsidRPr="00680074">
        <w:rPr>
          <w:rFonts w:ascii="Times New Roman" w:hAnsi="Times New Roman" w:cs="Times New Roman"/>
        </w:rPr>
        <w:softHyphen/>
        <w:t>-  э</w:t>
      </w:r>
      <w:r w:rsidRPr="00680074">
        <w:rPr>
          <w:rStyle w:val="extendedtext-short"/>
          <w:rFonts w:ascii="Times New Roman" w:hAnsi="Times New Roman" w:cs="Times New Roman"/>
        </w:rPr>
        <w:t xml:space="preserve">то маленький сказочный мир. </w:t>
      </w:r>
      <w:r w:rsidRPr="00680074">
        <w:rPr>
          <w:rFonts w:ascii="Times New Roman" w:hAnsi="Times New Roman" w:cs="Times New Roman"/>
        </w:rPr>
        <w:t>Музей кошек</w:t>
      </w:r>
      <w:r>
        <w:rPr>
          <w:rFonts w:ascii="Times New Roman" w:hAnsi="Times New Roman" w:cs="Times New Roman"/>
          <w:b/>
        </w:rPr>
        <w:t xml:space="preserve">- </w:t>
      </w:r>
      <w:r w:rsidRPr="00680074">
        <w:rPr>
          <w:rStyle w:val="extendedtext-short"/>
          <w:rFonts w:ascii="Times New Roman" w:hAnsi="Times New Roman" w:cs="Times New Roman"/>
        </w:rPr>
        <w:t xml:space="preserve">крупнейшая в России арт-коллекция изображений кошек и </w:t>
      </w:r>
      <w:r w:rsidRPr="00680074">
        <w:rPr>
          <w:rStyle w:val="extendedtext-short"/>
          <w:rFonts w:ascii="Times New Roman" w:hAnsi="Times New Roman" w:cs="Times New Roman"/>
          <w:bCs/>
        </w:rPr>
        <w:t>котов</w:t>
      </w:r>
      <w:r w:rsidRPr="00680074">
        <w:rPr>
          <w:rStyle w:val="extendedtext-short"/>
          <w:rFonts w:ascii="Times New Roman" w:hAnsi="Times New Roman" w:cs="Times New Roman"/>
        </w:rPr>
        <w:t xml:space="preserve"> для всех любителей забавных </w:t>
      </w:r>
      <w:r w:rsidRPr="00680074">
        <w:rPr>
          <w:rStyle w:val="extendedtext-short"/>
          <w:rFonts w:ascii="Times New Roman" w:hAnsi="Times New Roman" w:cs="Times New Roman"/>
        </w:rPr>
        <w:lastRenderedPageBreak/>
        <w:t>питомцев!</w:t>
      </w:r>
    </w:p>
    <w:p w:rsidR="00680074" w:rsidRPr="00974C34" w:rsidRDefault="00680074" w:rsidP="00AE3F37">
      <w:pPr>
        <w:pStyle w:val="a6"/>
        <w:numPr>
          <w:ilvl w:val="0"/>
          <w:numId w:val="105"/>
        </w:numPr>
        <w:jc w:val="both"/>
        <w:rPr>
          <w:rFonts w:ascii="Times New Roman" w:hAnsi="Times New Roman" w:cs="Times New Roman"/>
          <w:b/>
        </w:rPr>
      </w:pPr>
      <w:r w:rsidRPr="008950D8">
        <w:rPr>
          <w:rStyle w:val="extendedtext-short"/>
          <w:rFonts w:ascii="Times New Roman" w:hAnsi="Times New Roman" w:cs="Times New Roman"/>
        </w:rPr>
        <w:t xml:space="preserve"> </w:t>
      </w:r>
      <w:r w:rsidRPr="008950D8">
        <w:rPr>
          <w:rFonts w:ascii="Times New Roman" w:hAnsi="Times New Roman" w:cs="Times New Roman"/>
        </w:rPr>
        <w:t>Стенд «Знакомство со спортивным клубам»</w:t>
      </w:r>
      <w:r w:rsidR="008950D8" w:rsidRPr="008950D8">
        <w:rPr>
          <w:rFonts w:ascii="Times New Roman" w:hAnsi="Times New Roman" w:cs="Times New Roman"/>
          <w:b/>
        </w:rPr>
        <w:t xml:space="preserve"> </w:t>
      </w:r>
      <w:r w:rsidRPr="008950D8">
        <w:rPr>
          <w:rFonts w:ascii="Times New Roman" w:hAnsi="Times New Roman" w:cs="Times New Roman"/>
        </w:rPr>
        <w:t xml:space="preserve">В центре представлен спортивный клуб нашего детского сада – Дружба, </w:t>
      </w:r>
      <w:r w:rsidR="00297728">
        <w:rPr>
          <w:rFonts w:ascii="Times New Roman" w:hAnsi="Times New Roman" w:cs="Times New Roman"/>
        </w:rPr>
        <w:t xml:space="preserve">дети занимаются на тренажерах, играют в футбол, </w:t>
      </w:r>
      <w:proofErr w:type="gramStart"/>
      <w:r w:rsidR="00297728">
        <w:rPr>
          <w:rFonts w:ascii="Times New Roman" w:hAnsi="Times New Roman" w:cs="Times New Roman"/>
        </w:rPr>
        <w:t>занимаются  легкой</w:t>
      </w:r>
      <w:proofErr w:type="gramEnd"/>
      <w:r w:rsidR="00297728">
        <w:rPr>
          <w:rFonts w:ascii="Times New Roman" w:hAnsi="Times New Roman" w:cs="Times New Roman"/>
        </w:rPr>
        <w:t xml:space="preserve"> атлетикой, играют</w:t>
      </w:r>
      <w:r w:rsidRPr="008950D8">
        <w:rPr>
          <w:rFonts w:ascii="Times New Roman" w:hAnsi="Times New Roman" w:cs="Times New Roman"/>
        </w:rPr>
        <w:t xml:space="preserve"> в шахматы</w:t>
      </w:r>
      <w:r w:rsidR="008950D8" w:rsidRPr="008950D8">
        <w:rPr>
          <w:rFonts w:ascii="Times New Roman" w:hAnsi="Times New Roman" w:cs="Times New Roman"/>
          <w:b/>
        </w:rPr>
        <w:t xml:space="preserve">. </w:t>
      </w:r>
      <w:r w:rsidR="00297728" w:rsidRPr="00297728">
        <w:rPr>
          <w:rFonts w:ascii="Times New Roman" w:hAnsi="Times New Roman" w:cs="Times New Roman"/>
        </w:rPr>
        <w:t>На стенде</w:t>
      </w:r>
      <w:r w:rsidR="00297728">
        <w:rPr>
          <w:rFonts w:ascii="Times New Roman" w:hAnsi="Times New Roman" w:cs="Times New Roman"/>
          <w:b/>
        </w:rPr>
        <w:t xml:space="preserve"> </w:t>
      </w:r>
      <w:r w:rsidRPr="008950D8">
        <w:rPr>
          <w:rFonts w:ascii="Times New Roman" w:hAnsi="Times New Roman" w:cs="Times New Roman"/>
        </w:rPr>
        <w:t>самые известные клубы страны</w:t>
      </w:r>
      <w:r w:rsidR="008950D8" w:rsidRPr="008950D8">
        <w:rPr>
          <w:rFonts w:ascii="Times New Roman" w:hAnsi="Times New Roman" w:cs="Times New Roman"/>
        </w:rPr>
        <w:t>:</w:t>
      </w:r>
      <w:r w:rsidRPr="008950D8">
        <w:rPr>
          <w:rFonts w:ascii="Times New Roman" w:hAnsi="Times New Roman" w:cs="Times New Roman"/>
        </w:rPr>
        <w:t xml:space="preserve"> </w:t>
      </w:r>
      <w:r w:rsidR="008950D8" w:rsidRPr="008950D8">
        <w:rPr>
          <w:rFonts w:ascii="Times New Roman" w:hAnsi="Times New Roman" w:cs="Times New Roman"/>
        </w:rPr>
        <w:t xml:space="preserve">ЦСКА, Спартак, </w:t>
      </w:r>
      <w:r w:rsidRPr="008950D8">
        <w:rPr>
          <w:rFonts w:ascii="Times New Roman" w:hAnsi="Times New Roman" w:cs="Times New Roman"/>
        </w:rPr>
        <w:t>Футбольный клуб Балтика в Калининграде</w:t>
      </w:r>
      <w:r w:rsidR="008950D8" w:rsidRPr="008950D8">
        <w:rPr>
          <w:rStyle w:val="organictextcontentspan"/>
          <w:rFonts w:ascii="Times New Roman" w:hAnsi="Times New Roman" w:cs="Times New Roman"/>
          <w:b/>
        </w:rPr>
        <w:t>, ж</w:t>
      </w:r>
      <w:r w:rsidRPr="008950D8">
        <w:rPr>
          <w:rFonts w:ascii="Times New Roman" w:hAnsi="Times New Roman" w:cs="Times New Roman"/>
        </w:rPr>
        <w:t>енский волейбольный клуб «Локом</w:t>
      </w:r>
      <w:r w:rsidR="008950D8">
        <w:rPr>
          <w:rFonts w:ascii="Times New Roman" w:hAnsi="Times New Roman" w:cs="Times New Roman"/>
        </w:rPr>
        <w:t xml:space="preserve">отив – Калининградская область». </w:t>
      </w:r>
      <w:r w:rsidRPr="008950D8">
        <w:rPr>
          <w:rFonts w:ascii="Times New Roman" w:hAnsi="Times New Roman" w:cs="Times New Roman"/>
        </w:rPr>
        <w:t>В 2022 году волейбольный клуб «Локомотив – Калининградская область» стал двукратным чемпионом России</w:t>
      </w:r>
      <w:r w:rsidR="008950D8">
        <w:rPr>
          <w:rFonts w:ascii="Times New Roman" w:hAnsi="Times New Roman" w:cs="Times New Roman"/>
          <w:b/>
        </w:rPr>
        <w:t xml:space="preserve">. </w:t>
      </w:r>
      <w:r w:rsidRPr="008950D8">
        <w:rPr>
          <w:rFonts w:ascii="Times New Roman" w:hAnsi="Times New Roman" w:cs="Times New Roman"/>
        </w:rPr>
        <w:t>Калининград —один из немногих регионов России, где волейбол — вид спорта номер один.</w:t>
      </w:r>
    </w:p>
    <w:p w:rsidR="00974C34" w:rsidRPr="00974C34" w:rsidRDefault="00974C34" w:rsidP="00974C34">
      <w:pPr>
        <w:pStyle w:val="a6"/>
        <w:numPr>
          <w:ilvl w:val="0"/>
          <w:numId w:val="105"/>
        </w:numPr>
        <w:jc w:val="both"/>
        <w:rPr>
          <w:rFonts w:ascii="Times New Roman" w:hAnsi="Times New Roman" w:cs="Times New Roman"/>
          <w:b/>
        </w:rPr>
      </w:pPr>
      <w:r w:rsidRPr="00974C34">
        <w:rPr>
          <w:rFonts w:ascii="Times New Roman" w:hAnsi="Times New Roman" w:cs="Times New Roman"/>
        </w:rPr>
        <w:t>В рамках реализации Национального проекта «Образование» МАДОУ ЦРР – детский сад №</w:t>
      </w:r>
      <w:proofErr w:type="gramStart"/>
      <w:r w:rsidRPr="00974C34">
        <w:rPr>
          <w:rFonts w:ascii="Times New Roman" w:hAnsi="Times New Roman" w:cs="Times New Roman"/>
        </w:rPr>
        <w:t>4  является</w:t>
      </w:r>
      <w:proofErr w:type="gramEnd"/>
      <w:r w:rsidRPr="00974C34">
        <w:rPr>
          <w:rFonts w:ascii="Times New Roman" w:hAnsi="Times New Roman" w:cs="Times New Roman"/>
        </w:rPr>
        <w:t xml:space="preserve"> федеральной экспериментальной </w:t>
      </w:r>
      <w:proofErr w:type="spellStart"/>
      <w:r w:rsidRPr="00974C34">
        <w:rPr>
          <w:rFonts w:ascii="Times New Roman" w:hAnsi="Times New Roman" w:cs="Times New Roman"/>
        </w:rPr>
        <w:t>стажировочной</w:t>
      </w:r>
      <w:proofErr w:type="spellEnd"/>
      <w:r w:rsidRPr="00974C34">
        <w:rPr>
          <w:rFonts w:ascii="Times New Roman" w:hAnsi="Times New Roman" w:cs="Times New Roman"/>
        </w:rPr>
        <w:t xml:space="preserve"> площадкой по STEM – образованию.  </w:t>
      </w:r>
    </w:p>
    <w:p w:rsidR="00974C34" w:rsidRPr="00974C34" w:rsidRDefault="00974C34" w:rsidP="00974C34">
      <w:pPr>
        <w:pStyle w:val="a6"/>
        <w:numPr>
          <w:ilvl w:val="0"/>
          <w:numId w:val="105"/>
        </w:numPr>
        <w:jc w:val="both"/>
        <w:rPr>
          <w:rFonts w:ascii="Times New Roman" w:hAnsi="Times New Roman" w:cs="Times New Roman"/>
          <w:b/>
        </w:rPr>
      </w:pPr>
      <w:r>
        <w:rPr>
          <w:rFonts w:ascii="Times New Roman" w:hAnsi="Times New Roman" w:cs="Times New Roman"/>
        </w:rPr>
        <w:t>МАДОУ</w:t>
      </w:r>
      <w:r w:rsidRPr="00974C34">
        <w:rPr>
          <w:rFonts w:ascii="Times New Roman" w:hAnsi="Times New Roman" w:cs="Times New Roman"/>
        </w:rPr>
        <w:t xml:space="preserve"> участвует в реализации регионального проекта «Успех каждого ребёнка» </w:t>
      </w:r>
      <w:proofErr w:type="gramStart"/>
      <w:r w:rsidRPr="00974C34">
        <w:rPr>
          <w:rFonts w:ascii="Times New Roman" w:hAnsi="Times New Roman" w:cs="Times New Roman"/>
        </w:rPr>
        <w:t>по  мероприятию</w:t>
      </w:r>
      <w:proofErr w:type="gramEnd"/>
      <w:r w:rsidRPr="00974C34">
        <w:rPr>
          <w:rFonts w:ascii="Times New Roman" w:hAnsi="Times New Roman" w:cs="Times New Roman"/>
        </w:rPr>
        <w:t xml:space="preserve"> «Создания новых мест в образовательных организациях различных типов для реализации дополнительных общеразвивающих программ всех направлений». </w:t>
      </w:r>
    </w:p>
    <w:p w:rsidR="00974C34" w:rsidRPr="00974C34" w:rsidRDefault="00974C34" w:rsidP="00974C34">
      <w:pPr>
        <w:pStyle w:val="a6"/>
        <w:numPr>
          <w:ilvl w:val="0"/>
          <w:numId w:val="105"/>
        </w:numPr>
        <w:jc w:val="both"/>
        <w:rPr>
          <w:rFonts w:ascii="Times New Roman" w:hAnsi="Times New Roman" w:cs="Times New Roman"/>
          <w:b/>
        </w:rPr>
      </w:pPr>
      <w:r w:rsidRPr="00974C34">
        <w:rPr>
          <w:rFonts w:ascii="Times New Roman" w:hAnsi="Times New Roman" w:cs="Times New Roman"/>
        </w:rPr>
        <w:t xml:space="preserve">В рамках реализации Федерального проекта «Цифровая образовательная среда» Национального проекта «Образование» и Указа Президента № 490 от 10 октября 2019 г.  МАДОУ ЦРР - детский сад №4, принимает участие в реализации программы «Апробация и внедрение основ алгоритмизации и программирования для дошкольников и младших школьников в цифровой образовательной среде </w:t>
      </w:r>
      <w:proofErr w:type="spellStart"/>
      <w:r w:rsidRPr="00974C34">
        <w:rPr>
          <w:rFonts w:ascii="Times New Roman" w:hAnsi="Times New Roman" w:cs="Times New Roman"/>
        </w:rPr>
        <w:t>ПиктоМир</w:t>
      </w:r>
      <w:proofErr w:type="spellEnd"/>
      <w:r w:rsidRPr="00974C34">
        <w:rPr>
          <w:rFonts w:ascii="Times New Roman" w:hAnsi="Times New Roman" w:cs="Times New Roman"/>
        </w:rPr>
        <w:t>».</w:t>
      </w:r>
    </w:p>
    <w:p w:rsidR="00974C34" w:rsidRPr="00974C34" w:rsidRDefault="00974C34" w:rsidP="00974C34">
      <w:pPr>
        <w:pStyle w:val="a6"/>
        <w:numPr>
          <w:ilvl w:val="0"/>
          <w:numId w:val="105"/>
        </w:numPr>
        <w:jc w:val="both"/>
        <w:rPr>
          <w:rFonts w:ascii="Times New Roman" w:hAnsi="Times New Roman" w:cs="Times New Roman"/>
          <w:b/>
        </w:rPr>
      </w:pPr>
      <w:r w:rsidRPr="00974C34">
        <w:rPr>
          <w:rFonts w:ascii="Times New Roman" w:hAnsi="Times New Roman" w:cs="Times New Roman"/>
        </w:rPr>
        <w:t>В соответствии с приказом министерства просвещения РФ №467 от 03 сентября 2019 года «Об утверждении целевой модели развития региональных систем дополнительного образования детей» наш детский сад работал по дополнительной общеобразовательной общеразвивающей программе естественно – научной направленности «Экологическое воспитание дошкольников».</w:t>
      </w:r>
    </w:p>
    <w:p w:rsidR="00DB25BB" w:rsidRPr="00DB25BB" w:rsidRDefault="00DB25BB" w:rsidP="00DB25BB">
      <w:pPr>
        <w:widowControl w:val="0"/>
        <w:spacing w:line="254" w:lineRule="auto"/>
        <w:jc w:val="both"/>
        <w:rPr>
          <w:color w:val="000000"/>
          <w:lang w:bidi="ru-RU"/>
        </w:rPr>
      </w:pPr>
      <w:r w:rsidRPr="00DB25BB">
        <w:rPr>
          <w:color w:val="000000"/>
          <w:lang w:bidi="ru-RU"/>
        </w:rPr>
        <w:t>Основными характеристиками воспитывающей среды являются ее содержательная насыщенность и структурированность.</w:t>
      </w:r>
    </w:p>
    <w:p w:rsidR="00BB4A3C" w:rsidRPr="00DB25BB" w:rsidRDefault="00BB4A3C" w:rsidP="008C380E">
      <w:pPr>
        <w:pStyle w:val="a6"/>
        <w:jc w:val="both"/>
        <w:rPr>
          <w:rFonts w:ascii="Times New Roman" w:hAnsi="Times New Roman" w:cs="Times New Roman"/>
        </w:rPr>
      </w:pPr>
      <w:r w:rsidRPr="00DB25BB">
        <w:rPr>
          <w:rStyle w:val="c3"/>
          <w:rFonts w:ascii="Times New Roman" w:hAnsi="Times New Roman" w:cs="Times New Roman"/>
        </w:rPr>
        <w:t>Уклад образовательной организации – является основой Рабочей программы воспитания.</w:t>
      </w:r>
      <w:r w:rsidRPr="00DB25BB">
        <w:rPr>
          <w:rStyle w:val="c12"/>
          <w:rFonts w:ascii="Times New Roman" w:hAnsi="Times New Roman" w:cs="Times New Roman"/>
        </w:rPr>
        <w:t> </w:t>
      </w:r>
      <w:r w:rsidRPr="00DB25BB">
        <w:rPr>
          <w:rStyle w:val="c3"/>
          <w:rFonts w:ascii="Times New Roman" w:hAnsi="Times New Roman" w:cs="Times New Roman"/>
        </w:rPr>
        <w:t>Уклад основан на культуре, традициях, благодаря этому рождается команда, коллектив, задается характер воспитательной среды.</w:t>
      </w:r>
    </w:p>
    <w:p w:rsidR="00BB4A3C" w:rsidRPr="008C380E" w:rsidRDefault="00BB4A3C" w:rsidP="008C380E">
      <w:pPr>
        <w:pStyle w:val="a6"/>
        <w:jc w:val="both"/>
        <w:rPr>
          <w:rFonts w:ascii="Times New Roman" w:hAnsi="Times New Roman" w:cs="Times New Roman"/>
        </w:rPr>
      </w:pPr>
    </w:p>
    <w:p w:rsidR="00BB4A3C" w:rsidRDefault="008C380E" w:rsidP="0066592E">
      <w:pPr>
        <w:pStyle w:val="a6"/>
        <w:jc w:val="center"/>
        <w:rPr>
          <w:rFonts w:ascii="Times New Roman" w:hAnsi="Times New Roman" w:cs="Times New Roman"/>
          <w:b/>
        </w:rPr>
      </w:pPr>
      <w:r>
        <w:rPr>
          <w:rFonts w:ascii="Times New Roman" w:hAnsi="Times New Roman" w:cs="Times New Roman"/>
          <w:b/>
        </w:rPr>
        <w:t>Цель и смысл деятельности МАДОУ</w:t>
      </w:r>
      <w:r w:rsidR="00BB4A3C" w:rsidRPr="008C380E">
        <w:rPr>
          <w:rFonts w:ascii="Times New Roman" w:hAnsi="Times New Roman" w:cs="Times New Roman"/>
          <w:b/>
        </w:rPr>
        <w:t xml:space="preserve">, </w:t>
      </w:r>
      <w:r w:rsidR="002F500F">
        <w:rPr>
          <w:rFonts w:ascii="Times New Roman" w:hAnsi="Times New Roman" w:cs="Times New Roman"/>
          <w:b/>
        </w:rPr>
        <w:t xml:space="preserve">его </w:t>
      </w:r>
      <w:r w:rsidR="00BB4A3C" w:rsidRPr="008C380E">
        <w:rPr>
          <w:rFonts w:ascii="Times New Roman" w:hAnsi="Times New Roman" w:cs="Times New Roman"/>
          <w:b/>
        </w:rPr>
        <w:t>миссия.</w:t>
      </w:r>
    </w:p>
    <w:p w:rsidR="00A0765D" w:rsidRPr="008C380E" w:rsidRDefault="00A0765D" w:rsidP="0066592E">
      <w:pPr>
        <w:pStyle w:val="a6"/>
        <w:jc w:val="center"/>
        <w:rPr>
          <w:rFonts w:ascii="Times New Roman" w:hAnsi="Times New Roman" w:cs="Times New Roman"/>
        </w:rPr>
      </w:pPr>
    </w:p>
    <w:p w:rsidR="00BB4A3C" w:rsidRPr="000F5BC4" w:rsidRDefault="00BB4A3C" w:rsidP="000F5BC4">
      <w:pPr>
        <w:pStyle w:val="a6"/>
        <w:jc w:val="both"/>
        <w:rPr>
          <w:rFonts w:ascii="Times New Roman" w:hAnsi="Times New Roman" w:cs="Times New Roman"/>
        </w:rPr>
      </w:pPr>
      <w:r w:rsidRPr="008C380E">
        <w:rPr>
          <w:b/>
        </w:rPr>
        <w:t xml:space="preserve"> </w:t>
      </w:r>
      <w:r w:rsidRPr="000F5BC4">
        <w:rPr>
          <w:rFonts w:ascii="Times New Roman" w:hAnsi="Times New Roman" w:cs="Times New Roman"/>
          <w:b/>
        </w:rPr>
        <w:t>Целью</w:t>
      </w:r>
      <w:r w:rsidRPr="000F5BC4">
        <w:rPr>
          <w:rFonts w:ascii="Times New Roman" w:hAnsi="Times New Roman" w:cs="Times New Roman"/>
        </w:rPr>
        <w:t xml:space="preserve"> деятельности </w:t>
      </w:r>
      <w:r w:rsidR="0066592E" w:rsidRPr="000F5BC4">
        <w:rPr>
          <w:rFonts w:ascii="Times New Roman" w:hAnsi="Times New Roman" w:cs="Times New Roman"/>
        </w:rPr>
        <w:t>МАДОУ</w:t>
      </w:r>
      <w:r w:rsidRPr="000F5BC4">
        <w:rPr>
          <w:rFonts w:ascii="Times New Roman" w:hAnsi="Times New Roman" w:cs="Times New Roman"/>
        </w:rPr>
        <w:t xml:space="preserve"> является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 осуществление дополнительных мер социальной поддер</w:t>
      </w:r>
      <w:r w:rsidR="00395122">
        <w:rPr>
          <w:rFonts w:ascii="Times New Roman" w:hAnsi="Times New Roman" w:cs="Times New Roman"/>
        </w:rPr>
        <w:t>жки обучающихся и работников МАДОУ</w:t>
      </w:r>
      <w:r w:rsidRPr="000F5BC4">
        <w:rPr>
          <w:rFonts w:ascii="Times New Roman" w:hAnsi="Times New Roman" w:cs="Times New Roman"/>
        </w:rPr>
        <w:t xml:space="preserve">. </w:t>
      </w:r>
    </w:p>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b/>
        </w:rPr>
        <w:t>Миссия</w:t>
      </w:r>
      <w:r w:rsidRPr="000F5BC4">
        <w:rPr>
          <w:rFonts w:ascii="Times New Roman" w:hAnsi="Times New Roman" w:cs="Times New Roman"/>
        </w:rPr>
        <w:t xml:space="preserve"> </w:t>
      </w:r>
      <w:r w:rsidR="00FD4688">
        <w:rPr>
          <w:rFonts w:ascii="Times New Roman" w:hAnsi="Times New Roman" w:cs="Times New Roman"/>
        </w:rPr>
        <w:t>нашего детского сада</w:t>
      </w:r>
      <w:r w:rsidR="00FD4688" w:rsidRPr="0022503A">
        <w:rPr>
          <w:rFonts w:ascii="Times New Roman" w:hAnsi="Times New Roman" w:cs="Times New Roman"/>
        </w:rPr>
        <w:t xml:space="preserve"> заключается в ока</w:t>
      </w:r>
      <w:r w:rsidR="00FD4688" w:rsidRPr="0022503A">
        <w:rPr>
          <w:rFonts w:ascii="Times New Roman" w:hAnsi="Times New Roman" w:cs="Times New Roman"/>
        </w:rPr>
        <w:softHyphen/>
        <w:t>зании качественных образовательных услуг детям</w:t>
      </w:r>
      <w:r w:rsidR="00FD4688" w:rsidRPr="0022503A">
        <w:rPr>
          <w:rStyle w:val="3FranklinGothicBook"/>
          <w:rFonts w:ascii="Times New Roman" w:hAnsi="Times New Roman" w:cs="Times New Roman"/>
        </w:rPr>
        <w:t xml:space="preserve"> </w:t>
      </w:r>
      <w:r w:rsidR="00FD4688" w:rsidRPr="00FD4688">
        <w:rPr>
          <w:rStyle w:val="3FranklinGothicBook"/>
          <w:rFonts w:ascii="Times New Roman" w:hAnsi="Times New Roman" w:cs="Times New Roman"/>
          <w:i w:val="0"/>
          <w:sz w:val="24"/>
          <w:szCs w:val="24"/>
        </w:rPr>
        <w:t>с 2 до 7 лет</w:t>
      </w:r>
      <w:r w:rsidR="00FD4688" w:rsidRPr="00FD4688">
        <w:rPr>
          <w:rFonts w:ascii="Times New Roman" w:hAnsi="Times New Roman" w:cs="Times New Roman"/>
          <w:i/>
        </w:rPr>
        <w:t>.</w:t>
      </w:r>
      <w:r w:rsidR="00FD4688" w:rsidRPr="0022503A">
        <w:rPr>
          <w:rFonts w:ascii="Times New Roman" w:hAnsi="Times New Roman" w:cs="Times New Roman"/>
        </w:rPr>
        <w:t xml:space="preserve"> Поэтому ключевым на</w:t>
      </w:r>
      <w:r w:rsidR="00FD4688" w:rsidRPr="0022503A">
        <w:rPr>
          <w:rFonts w:ascii="Times New Roman" w:hAnsi="Times New Roman" w:cs="Times New Roman"/>
        </w:rPr>
        <w:softHyphen/>
        <w:t>правлением деятельности детского сада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 Реализация обозначенного содержания ра</w:t>
      </w:r>
      <w:r w:rsidR="00FD4688" w:rsidRPr="0022503A">
        <w:rPr>
          <w:rFonts w:ascii="Times New Roman" w:hAnsi="Times New Roman" w:cs="Times New Roman"/>
        </w:rPr>
        <w:softHyphen/>
        <w:t>боты дошкольного образовательного учреждения обеспечивается высокой ком</w:t>
      </w:r>
      <w:r w:rsidR="00FD4688" w:rsidRPr="0022503A">
        <w:rPr>
          <w:rFonts w:ascii="Times New Roman" w:hAnsi="Times New Roman" w:cs="Times New Roman"/>
        </w:rPr>
        <w:softHyphen/>
        <w:t>петентностью персонала и оснащеннос</w:t>
      </w:r>
      <w:r w:rsidR="00FD4688" w:rsidRPr="0022503A">
        <w:rPr>
          <w:rFonts w:ascii="Times New Roman" w:hAnsi="Times New Roman" w:cs="Times New Roman"/>
        </w:rPr>
        <w:softHyphen/>
        <w:t xml:space="preserve">тью материально-технической </w:t>
      </w:r>
      <w:proofErr w:type="gramStart"/>
      <w:r w:rsidR="00FD4688" w:rsidRPr="0022503A">
        <w:rPr>
          <w:rFonts w:ascii="Times New Roman" w:hAnsi="Times New Roman" w:cs="Times New Roman"/>
        </w:rPr>
        <w:t>базы</w:t>
      </w:r>
      <w:r w:rsidR="00FD4688">
        <w:rPr>
          <w:rFonts w:ascii="Times New Roman" w:hAnsi="Times New Roman" w:cs="Times New Roman"/>
        </w:rPr>
        <w:t xml:space="preserve">, </w:t>
      </w:r>
      <w:r w:rsidRPr="000F5BC4">
        <w:rPr>
          <w:rFonts w:ascii="Times New Roman" w:hAnsi="Times New Roman" w:cs="Times New Roman"/>
        </w:rPr>
        <w:t xml:space="preserve"> в</w:t>
      </w:r>
      <w:proofErr w:type="gramEnd"/>
      <w:r w:rsidRPr="000F5BC4">
        <w:rPr>
          <w:rFonts w:ascii="Times New Roman" w:hAnsi="Times New Roman" w:cs="Times New Roman"/>
        </w:rPr>
        <w:t xml:space="preserve"> объединении усилий </w:t>
      </w:r>
      <w:r w:rsidR="0066592E" w:rsidRPr="000F5BC4">
        <w:rPr>
          <w:rFonts w:ascii="Times New Roman" w:hAnsi="Times New Roman" w:cs="Times New Roman"/>
        </w:rPr>
        <w:t>МАДОУ</w:t>
      </w:r>
      <w:r w:rsidRPr="000F5BC4">
        <w:rPr>
          <w:rFonts w:ascii="Times New Roman" w:hAnsi="Times New Roman" w:cs="Times New Roman"/>
        </w:rPr>
        <w:t xml:space="preserve"> и семьи для создания условий, раскрывающих индивидуальность ребенка и способствующих формированию компетенций, которые обеспечивают ему успешность сегодня и в будущем. </w:t>
      </w:r>
    </w:p>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b/>
        </w:rPr>
        <w:t>Стратегия</w:t>
      </w:r>
      <w:r w:rsidR="007452D4">
        <w:rPr>
          <w:rFonts w:ascii="Times New Roman" w:hAnsi="Times New Roman" w:cs="Times New Roman"/>
          <w:b/>
        </w:rPr>
        <w:t xml:space="preserve"> МАДОУ</w:t>
      </w:r>
      <w:r w:rsidRPr="000F5BC4">
        <w:rPr>
          <w:rFonts w:ascii="Times New Roman" w:hAnsi="Times New Roman" w:cs="Times New Roman"/>
        </w:rPr>
        <w:t xml:space="preserve">: </w:t>
      </w:r>
    </w:p>
    <w:p w:rsidR="00BB4A3C" w:rsidRPr="000F5BC4" w:rsidRDefault="00BB4A3C" w:rsidP="00AE3F37">
      <w:pPr>
        <w:pStyle w:val="a6"/>
        <w:numPr>
          <w:ilvl w:val="0"/>
          <w:numId w:val="100"/>
        </w:numPr>
        <w:jc w:val="both"/>
        <w:rPr>
          <w:rFonts w:ascii="Times New Roman" w:hAnsi="Times New Roman" w:cs="Times New Roman"/>
        </w:rPr>
      </w:pPr>
      <w:r w:rsidRPr="000F5BC4">
        <w:rPr>
          <w:rFonts w:ascii="Times New Roman" w:hAnsi="Times New Roman" w:cs="Times New Roman"/>
        </w:rPr>
        <w:t xml:space="preserve">формирование социальных компетенций личности обучающихся в условиях сетевого взаимодействия </w:t>
      </w:r>
      <w:r w:rsidR="00A0765D">
        <w:rPr>
          <w:rFonts w:ascii="Times New Roman" w:hAnsi="Times New Roman" w:cs="Times New Roman"/>
        </w:rPr>
        <w:t>МАДОУ</w:t>
      </w:r>
      <w:r w:rsidRPr="000F5BC4">
        <w:rPr>
          <w:rFonts w:ascii="Times New Roman" w:hAnsi="Times New Roman" w:cs="Times New Roman"/>
        </w:rPr>
        <w:t xml:space="preserve"> с учреждениями социальной сферы; </w:t>
      </w:r>
    </w:p>
    <w:p w:rsidR="00BB4A3C" w:rsidRPr="000F5BC4" w:rsidRDefault="00BB4A3C" w:rsidP="00AE3F37">
      <w:pPr>
        <w:pStyle w:val="a6"/>
        <w:numPr>
          <w:ilvl w:val="0"/>
          <w:numId w:val="100"/>
        </w:numPr>
        <w:jc w:val="both"/>
        <w:rPr>
          <w:rFonts w:ascii="Times New Roman" w:hAnsi="Times New Roman" w:cs="Times New Roman"/>
        </w:rPr>
      </w:pPr>
      <w:r w:rsidRPr="000F5BC4">
        <w:rPr>
          <w:rFonts w:ascii="Times New Roman" w:hAnsi="Times New Roman" w:cs="Times New Roman"/>
        </w:rPr>
        <w:t xml:space="preserve">развитие ресурсного, материально-технического, кадрового, научно методического обеспечения образовательного процесса; </w:t>
      </w:r>
    </w:p>
    <w:p w:rsidR="00BB4A3C" w:rsidRPr="000F5BC4" w:rsidRDefault="00BB4A3C" w:rsidP="00AE3F37">
      <w:pPr>
        <w:pStyle w:val="a6"/>
        <w:numPr>
          <w:ilvl w:val="0"/>
          <w:numId w:val="100"/>
        </w:numPr>
        <w:jc w:val="both"/>
        <w:rPr>
          <w:rFonts w:ascii="Times New Roman" w:hAnsi="Times New Roman" w:cs="Times New Roman"/>
        </w:rPr>
      </w:pPr>
      <w:r w:rsidRPr="000F5BC4">
        <w:rPr>
          <w:rFonts w:ascii="Times New Roman" w:hAnsi="Times New Roman" w:cs="Times New Roman"/>
        </w:rPr>
        <w:t xml:space="preserve">создание эмоционально комфортного климата в учреждении для всех участников </w:t>
      </w:r>
      <w:r w:rsidRPr="000F5BC4">
        <w:rPr>
          <w:rFonts w:ascii="Times New Roman" w:hAnsi="Times New Roman" w:cs="Times New Roman"/>
        </w:rPr>
        <w:lastRenderedPageBreak/>
        <w:t xml:space="preserve">образовательных отношений; </w:t>
      </w:r>
    </w:p>
    <w:p w:rsidR="00BB4A3C" w:rsidRPr="000F5BC4" w:rsidRDefault="00BB4A3C" w:rsidP="00AE3F37">
      <w:pPr>
        <w:pStyle w:val="a6"/>
        <w:numPr>
          <w:ilvl w:val="0"/>
          <w:numId w:val="100"/>
        </w:numPr>
        <w:jc w:val="both"/>
        <w:rPr>
          <w:rFonts w:ascii="Times New Roman" w:hAnsi="Times New Roman" w:cs="Times New Roman"/>
        </w:rPr>
      </w:pPr>
      <w:r w:rsidRPr="000F5BC4">
        <w:rPr>
          <w:rFonts w:ascii="Times New Roman" w:hAnsi="Times New Roman" w:cs="Times New Roman"/>
        </w:rPr>
        <w:t xml:space="preserve">повышение внутренней и внешней конкурентоспособности педагогов учреждения на учрежденческом, муниципальном и региональном уровне; </w:t>
      </w:r>
    </w:p>
    <w:p w:rsidR="00BB4A3C" w:rsidRPr="000F5BC4" w:rsidRDefault="00BB4A3C" w:rsidP="00AE3F37">
      <w:pPr>
        <w:pStyle w:val="a6"/>
        <w:numPr>
          <w:ilvl w:val="0"/>
          <w:numId w:val="100"/>
        </w:numPr>
        <w:jc w:val="both"/>
        <w:rPr>
          <w:rFonts w:ascii="Times New Roman" w:hAnsi="Times New Roman" w:cs="Times New Roman"/>
        </w:rPr>
      </w:pPr>
      <w:r w:rsidRPr="000F5BC4">
        <w:rPr>
          <w:rFonts w:ascii="Times New Roman" w:hAnsi="Times New Roman" w:cs="Times New Roman"/>
        </w:rPr>
        <w:t xml:space="preserve">развитие системы дополнительного образования в разных формах и видах деятельности детей; </w:t>
      </w:r>
    </w:p>
    <w:p w:rsidR="00BB4A3C" w:rsidRPr="000F5BC4" w:rsidRDefault="00BB4A3C" w:rsidP="00AE3F37">
      <w:pPr>
        <w:pStyle w:val="a6"/>
        <w:numPr>
          <w:ilvl w:val="0"/>
          <w:numId w:val="100"/>
        </w:numPr>
        <w:jc w:val="both"/>
        <w:rPr>
          <w:rFonts w:ascii="Times New Roman" w:hAnsi="Times New Roman" w:cs="Times New Roman"/>
        </w:rPr>
      </w:pPr>
      <w:r w:rsidRPr="000F5BC4">
        <w:rPr>
          <w:rFonts w:ascii="Times New Roman" w:hAnsi="Times New Roman" w:cs="Times New Roman"/>
        </w:rPr>
        <w:t xml:space="preserve">формирование информационно-ресурсного фонда </w:t>
      </w:r>
      <w:r w:rsidR="00A0765D">
        <w:rPr>
          <w:rFonts w:ascii="Times New Roman" w:hAnsi="Times New Roman" w:cs="Times New Roman"/>
        </w:rPr>
        <w:t>МА</w:t>
      </w:r>
      <w:r w:rsidRPr="000F5BC4">
        <w:rPr>
          <w:rFonts w:ascii="Times New Roman" w:hAnsi="Times New Roman" w:cs="Times New Roman"/>
        </w:rPr>
        <w:t>ДО</w:t>
      </w:r>
      <w:r w:rsidR="007452D4">
        <w:rPr>
          <w:rFonts w:ascii="Times New Roman" w:hAnsi="Times New Roman" w:cs="Times New Roman"/>
        </w:rPr>
        <w:t>У</w:t>
      </w:r>
      <w:r w:rsidRPr="000F5BC4">
        <w:rPr>
          <w:rFonts w:ascii="Times New Roman" w:hAnsi="Times New Roman" w:cs="Times New Roman"/>
        </w:rPr>
        <w:t>;</w:t>
      </w:r>
    </w:p>
    <w:p w:rsidR="00BB4A3C" w:rsidRPr="000F5BC4" w:rsidRDefault="00BB4A3C" w:rsidP="00A0765D">
      <w:pPr>
        <w:pStyle w:val="a6"/>
        <w:ind w:left="360"/>
        <w:jc w:val="both"/>
        <w:rPr>
          <w:rFonts w:ascii="Times New Roman" w:hAnsi="Times New Roman" w:cs="Times New Roman"/>
        </w:rPr>
      </w:pPr>
      <w:r w:rsidRPr="000F5BC4">
        <w:rPr>
          <w:rFonts w:ascii="Times New Roman" w:hAnsi="Times New Roman" w:cs="Times New Roman"/>
        </w:rPr>
        <w:t xml:space="preserve">Выполнение данной </w:t>
      </w:r>
      <w:r w:rsidRPr="002F500F">
        <w:rPr>
          <w:rFonts w:ascii="Times New Roman" w:hAnsi="Times New Roman" w:cs="Times New Roman"/>
        </w:rPr>
        <w:t>стратегии</w:t>
      </w:r>
      <w:r w:rsidRPr="000F5BC4">
        <w:rPr>
          <w:rFonts w:ascii="Times New Roman" w:hAnsi="Times New Roman" w:cs="Times New Roman"/>
          <w:b/>
        </w:rPr>
        <w:t xml:space="preserve"> </w:t>
      </w:r>
      <w:r w:rsidRPr="000F5BC4">
        <w:rPr>
          <w:rFonts w:ascii="Times New Roman" w:hAnsi="Times New Roman" w:cs="Times New Roman"/>
        </w:rPr>
        <w:t xml:space="preserve">обеспечивается за счёт: </w:t>
      </w:r>
    </w:p>
    <w:p w:rsidR="00BB4A3C" w:rsidRPr="000F5BC4" w:rsidRDefault="00BB4A3C" w:rsidP="00AE3F37">
      <w:pPr>
        <w:pStyle w:val="a6"/>
        <w:numPr>
          <w:ilvl w:val="0"/>
          <w:numId w:val="100"/>
        </w:numPr>
        <w:jc w:val="both"/>
        <w:rPr>
          <w:rFonts w:ascii="Times New Roman" w:hAnsi="Times New Roman" w:cs="Times New Roman"/>
        </w:rPr>
      </w:pPr>
      <w:r w:rsidRPr="000F5BC4">
        <w:rPr>
          <w:rFonts w:ascii="Times New Roman" w:hAnsi="Times New Roman" w:cs="Times New Roman"/>
        </w:rPr>
        <w:t xml:space="preserve">создания условий для повышения квалификации педагогических кадров; </w:t>
      </w:r>
    </w:p>
    <w:p w:rsidR="00BB4A3C" w:rsidRPr="000F5BC4" w:rsidRDefault="00BB4A3C" w:rsidP="00AE3F37">
      <w:pPr>
        <w:pStyle w:val="a6"/>
        <w:numPr>
          <w:ilvl w:val="0"/>
          <w:numId w:val="100"/>
        </w:numPr>
        <w:jc w:val="both"/>
        <w:rPr>
          <w:rFonts w:ascii="Times New Roman" w:hAnsi="Times New Roman" w:cs="Times New Roman"/>
        </w:rPr>
      </w:pPr>
      <w:r w:rsidRPr="000F5BC4">
        <w:rPr>
          <w:rFonts w:ascii="Times New Roman" w:hAnsi="Times New Roman" w:cs="Times New Roman"/>
        </w:rPr>
        <w:t xml:space="preserve">создания системы морального и материального стимулирования качественного профессионального труда; </w:t>
      </w:r>
    </w:p>
    <w:p w:rsidR="00BB4A3C" w:rsidRPr="000F5BC4" w:rsidRDefault="00BB4A3C" w:rsidP="00AE3F37">
      <w:pPr>
        <w:pStyle w:val="a6"/>
        <w:numPr>
          <w:ilvl w:val="0"/>
          <w:numId w:val="100"/>
        </w:numPr>
        <w:jc w:val="both"/>
        <w:rPr>
          <w:rFonts w:ascii="Times New Roman" w:hAnsi="Times New Roman" w:cs="Times New Roman"/>
        </w:rPr>
      </w:pPr>
      <w:r w:rsidRPr="000F5BC4">
        <w:rPr>
          <w:rFonts w:ascii="Times New Roman" w:hAnsi="Times New Roman" w:cs="Times New Roman"/>
        </w:rPr>
        <w:t xml:space="preserve">создания системы дополнительных образовательных услуг, в </w:t>
      </w:r>
      <w:proofErr w:type="spellStart"/>
      <w:r w:rsidRPr="000F5BC4">
        <w:rPr>
          <w:rFonts w:ascii="Times New Roman" w:hAnsi="Times New Roman" w:cs="Times New Roman"/>
        </w:rPr>
        <w:t>т.ч</w:t>
      </w:r>
      <w:proofErr w:type="spellEnd"/>
      <w:r w:rsidRPr="000F5BC4">
        <w:rPr>
          <w:rFonts w:ascii="Times New Roman" w:hAnsi="Times New Roman" w:cs="Times New Roman"/>
        </w:rPr>
        <w:t xml:space="preserve">. платных; </w:t>
      </w:r>
    </w:p>
    <w:p w:rsidR="00BB4A3C" w:rsidRPr="000F5BC4" w:rsidRDefault="00BB4A3C" w:rsidP="00AE3F37">
      <w:pPr>
        <w:pStyle w:val="a6"/>
        <w:numPr>
          <w:ilvl w:val="0"/>
          <w:numId w:val="100"/>
        </w:numPr>
        <w:jc w:val="both"/>
        <w:rPr>
          <w:rFonts w:ascii="Times New Roman" w:hAnsi="Times New Roman" w:cs="Times New Roman"/>
        </w:rPr>
      </w:pPr>
      <w:r w:rsidRPr="000F5BC4">
        <w:rPr>
          <w:rFonts w:ascii="Times New Roman" w:hAnsi="Times New Roman" w:cs="Times New Roman"/>
        </w:rPr>
        <w:t xml:space="preserve">развития материально-технической базы учреждения; </w:t>
      </w:r>
    </w:p>
    <w:p w:rsidR="00BB4A3C" w:rsidRPr="000F5BC4" w:rsidRDefault="00BB4A3C" w:rsidP="00AE3F37">
      <w:pPr>
        <w:pStyle w:val="a6"/>
        <w:numPr>
          <w:ilvl w:val="0"/>
          <w:numId w:val="100"/>
        </w:numPr>
        <w:jc w:val="both"/>
        <w:rPr>
          <w:rFonts w:ascii="Times New Roman" w:hAnsi="Times New Roman" w:cs="Times New Roman"/>
        </w:rPr>
      </w:pPr>
      <w:r w:rsidRPr="000F5BC4">
        <w:rPr>
          <w:rFonts w:ascii="Times New Roman" w:hAnsi="Times New Roman" w:cs="Times New Roman"/>
        </w:rPr>
        <w:t xml:space="preserve">формирования единого образовательного пространства </w:t>
      </w:r>
      <w:r w:rsidR="00A0765D">
        <w:rPr>
          <w:rFonts w:ascii="Times New Roman" w:hAnsi="Times New Roman" w:cs="Times New Roman"/>
        </w:rPr>
        <w:t>МА</w:t>
      </w:r>
      <w:r w:rsidRPr="000F5BC4">
        <w:rPr>
          <w:rFonts w:ascii="Times New Roman" w:hAnsi="Times New Roman" w:cs="Times New Roman"/>
        </w:rPr>
        <w:t>ДО</w:t>
      </w:r>
      <w:r w:rsidR="00A0765D">
        <w:rPr>
          <w:rFonts w:ascii="Times New Roman" w:hAnsi="Times New Roman" w:cs="Times New Roman"/>
        </w:rPr>
        <w:t>У</w:t>
      </w:r>
      <w:r w:rsidRPr="000F5BC4">
        <w:rPr>
          <w:rFonts w:ascii="Times New Roman" w:hAnsi="Times New Roman" w:cs="Times New Roman"/>
        </w:rPr>
        <w:t xml:space="preserve">, реализацию механизма социального партнерства детского сада с учреждениями социальной сферы. </w:t>
      </w:r>
    </w:p>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b/>
        </w:rPr>
        <w:t xml:space="preserve">К ценностям </w:t>
      </w:r>
      <w:r w:rsidR="00F55D9B">
        <w:rPr>
          <w:rFonts w:ascii="Times New Roman" w:hAnsi="Times New Roman" w:cs="Times New Roman"/>
          <w:b/>
        </w:rPr>
        <w:t>МА</w:t>
      </w:r>
      <w:r w:rsidR="002F500F">
        <w:rPr>
          <w:rFonts w:ascii="Times New Roman" w:hAnsi="Times New Roman" w:cs="Times New Roman"/>
          <w:b/>
        </w:rPr>
        <w:t>ДОУ</w:t>
      </w:r>
      <w:r w:rsidR="00A0765D">
        <w:rPr>
          <w:rFonts w:ascii="Times New Roman" w:hAnsi="Times New Roman" w:cs="Times New Roman"/>
          <w:b/>
        </w:rPr>
        <w:t xml:space="preserve"> </w:t>
      </w:r>
      <w:r w:rsidRPr="000F5BC4">
        <w:rPr>
          <w:rFonts w:ascii="Times New Roman" w:hAnsi="Times New Roman" w:cs="Times New Roman"/>
        </w:rPr>
        <w:t>относятся:</w:t>
      </w:r>
      <w:r w:rsidRPr="000F5BC4">
        <w:rPr>
          <w:rFonts w:ascii="Times New Roman" w:hAnsi="Times New Roman" w:cs="Times New Roman"/>
          <w:b/>
        </w:rPr>
        <w:t xml:space="preserve"> </w:t>
      </w:r>
    </w:p>
    <w:p w:rsidR="00BB4A3C" w:rsidRPr="000F5BC4" w:rsidRDefault="00BB4A3C" w:rsidP="00AE3F37">
      <w:pPr>
        <w:pStyle w:val="a6"/>
        <w:numPr>
          <w:ilvl w:val="0"/>
          <w:numId w:val="101"/>
        </w:numPr>
        <w:jc w:val="both"/>
        <w:rPr>
          <w:rFonts w:ascii="Times New Roman" w:hAnsi="Times New Roman" w:cs="Times New Roman"/>
        </w:rPr>
      </w:pPr>
      <w:r w:rsidRPr="000F5BC4">
        <w:rPr>
          <w:rFonts w:ascii="Times New Roman" w:hAnsi="Times New Roman" w:cs="Times New Roman"/>
        </w:rPr>
        <w:t xml:space="preserve">информационная открытость, поддержка и сотрудничество всех участников образовательных отношений; </w:t>
      </w:r>
    </w:p>
    <w:p w:rsidR="00BB4A3C" w:rsidRPr="000F5BC4" w:rsidRDefault="00BB4A3C" w:rsidP="00AE3F37">
      <w:pPr>
        <w:pStyle w:val="a6"/>
        <w:numPr>
          <w:ilvl w:val="0"/>
          <w:numId w:val="101"/>
        </w:numPr>
        <w:jc w:val="both"/>
        <w:rPr>
          <w:rFonts w:ascii="Times New Roman" w:hAnsi="Times New Roman" w:cs="Times New Roman"/>
        </w:rPr>
      </w:pPr>
      <w:r w:rsidRPr="000F5BC4">
        <w:rPr>
          <w:rFonts w:ascii="Times New Roman" w:hAnsi="Times New Roman" w:cs="Times New Roman"/>
        </w:rPr>
        <w:t xml:space="preserve">профессионализм и высокое качество образовательных услуг; </w:t>
      </w:r>
    </w:p>
    <w:p w:rsidR="00BB4A3C" w:rsidRPr="000F5BC4" w:rsidRDefault="00BB4A3C" w:rsidP="00AE3F37">
      <w:pPr>
        <w:pStyle w:val="a6"/>
        <w:numPr>
          <w:ilvl w:val="0"/>
          <w:numId w:val="101"/>
        </w:numPr>
        <w:jc w:val="both"/>
        <w:rPr>
          <w:rFonts w:ascii="Times New Roman" w:hAnsi="Times New Roman" w:cs="Times New Roman"/>
        </w:rPr>
      </w:pPr>
      <w:r w:rsidRPr="000F5BC4">
        <w:rPr>
          <w:rFonts w:ascii="Times New Roman" w:hAnsi="Times New Roman" w:cs="Times New Roman"/>
        </w:rPr>
        <w:t xml:space="preserve">единое образовательное пространство </w:t>
      </w:r>
      <w:r w:rsidR="00E5267F">
        <w:rPr>
          <w:rFonts w:ascii="Times New Roman" w:hAnsi="Times New Roman" w:cs="Times New Roman"/>
        </w:rPr>
        <w:t>МАДОУ</w:t>
      </w:r>
      <w:r w:rsidRPr="000F5BC4">
        <w:rPr>
          <w:rFonts w:ascii="Times New Roman" w:hAnsi="Times New Roman" w:cs="Times New Roman"/>
        </w:rPr>
        <w:t xml:space="preserve">, сформированное за счет устойчивого социального партнерства; </w:t>
      </w:r>
    </w:p>
    <w:p w:rsidR="00BB4A3C" w:rsidRPr="000F5BC4" w:rsidRDefault="00BB4A3C" w:rsidP="00AE3F37">
      <w:pPr>
        <w:pStyle w:val="a6"/>
        <w:numPr>
          <w:ilvl w:val="0"/>
          <w:numId w:val="101"/>
        </w:numPr>
        <w:jc w:val="both"/>
        <w:rPr>
          <w:rFonts w:ascii="Times New Roman" w:hAnsi="Times New Roman" w:cs="Times New Roman"/>
        </w:rPr>
      </w:pPr>
      <w:r w:rsidRPr="000F5BC4">
        <w:rPr>
          <w:rFonts w:ascii="Times New Roman" w:hAnsi="Times New Roman" w:cs="Times New Roman"/>
        </w:rPr>
        <w:t>возможность реализации творческого потенциала всех участников образовательных отношений (результатами образовательной деятельности являются ус</w:t>
      </w:r>
      <w:r w:rsidR="00E5267F">
        <w:rPr>
          <w:rFonts w:ascii="Times New Roman" w:hAnsi="Times New Roman" w:cs="Times New Roman"/>
        </w:rPr>
        <w:t>пехи обучающихся и педагогов МАДОУ</w:t>
      </w:r>
      <w:r w:rsidR="00297728">
        <w:rPr>
          <w:rFonts w:ascii="Times New Roman" w:hAnsi="Times New Roman" w:cs="Times New Roman"/>
        </w:rPr>
        <w:t>, многие из которых являются Лауреатами и П</w:t>
      </w:r>
      <w:r w:rsidRPr="000F5BC4">
        <w:rPr>
          <w:rFonts w:ascii="Times New Roman" w:hAnsi="Times New Roman" w:cs="Times New Roman"/>
        </w:rPr>
        <w:t xml:space="preserve">обедителями конкурсов и соревнований различного уровня; </w:t>
      </w:r>
    </w:p>
    <w:p w:rsidR="00BB4A3C" w:rsidRPr="000F5BC4" w:rsidRDefault="00BB4A3C" w:rsidP="00AE3F37">
      <w:pPr>
        <w:pStyle w:val="a6"/>
        <w:numPr>
          <w:ilvl w:val="0"/>
          <w:numId w:val="101"/>
        </w:numPr>
        <w:jc w:val="both"/>
        <w:rPr>
          <w:rFonts w:ascii="Times New Roman" w:hAnsi="Times New Roman" w:cs="Times New Roman"/>
        </w:rPr>
      </w:pPr>
      <w:r w:rsidRPr="000F5BC4">
        <w:rPr>
          <w:rFonts w:ascii="Times New Roman" w:hAnsi="Times New Roman" w:cs="Times New Roman"/>
        </w:rPr>
        <w:t xml:space="preserve">квалифицированные педагоги, работающие в инновационном режиме; </w:t>
      </w:r>
    </w:p>
    <w:p w:rsidR="00BB4A3C" w:rsidRPr="00A840A5" w:rsidRDefault="00BB4A3C" w:rsidP="00AE3F37">
      <w:pPr>
        <w:pStyle w:val="a6"/>
        <w:numPr>
          <w:ilvl w:val="0"/>
          <w:numId w:val="101"/>
        </w:numPr>
        <w:jc w:val="both"/>
        <w:rPr>
          <w:rFonts w:ascii="Times New Roman" w:hAnsi="Times New Roman" w:cs="Times New Roman"/>
        </w:rPr>
      </w:pPr>
      <w:r w:rsidRPr="000F5BC4">
        <w:rPr>
          <w:rFonts w:ascii="Times New Roman" w:hAnsi="Times New Roman" w:cs="Times New Roman"/>
        </w:rPr>
        <w:t xml:space="preserve">теплая и дружеская атмосфера. </w:t>
      </w:r>
    </w:p>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b/>
        </w:rPr>
        <w:t xml:space="preserve">Принципы жизни и воспитания в </w:t>
      </w:r>
      <w:r w:rsidR="00F55D9B">
        <w:rPr>
          <w:rFonts w:ascii="Times New Roman" w:hAnsi="Times New Roman" w:cs="Times New Roman"/>
          <w:b/>
        </w:rPr>
        <w:t>МАДОУ</w:t>
      </w:r>
      <w:r w:rsidRPr="000F5BC4">
        <w:rPr>
          <w:rFonts w:ascii="Times New Roman" w:hAnsi="Times New Roman" w:cs="Times New Roman"/>
          <w:b/>
        </w:rPr>
        <w:t xml:space="preserve">. </w:t>
      </w:r>
    </w:p>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rPr>
        <w:t xml:space="preserve">Программа воспитания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 </w:t>
      </w:r>
    </w:p>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u w:val="single" w:color="000000"/>
        </w:rPr>
        <w:t>принцип гуманизма.</w:t>
      </w:r>
      <w:r w:rsidRPr="000F5BC4">
        <w:rPr>
          <w:rFonts w:ascii="Times New Roman" w:hAnsi="Times New Roman" w:cs="Times New Roman"/>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u w:val="single" w:color="000000"/>
        </w:rPr>
        <w:t>принцип ценностного единства и совместности</w:t>
      </w:r>
      <w:r w:rsidRPr="000F5BC4">
        <w:rPr>
          <w:rFonts w:ascii="Times New Roman" w:hAnsi="Times New Roman" w:cs="Times New Roman"/>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u w:val="single" w:color="000000"/>
        </w:rPr>
        <w:t>принцип общего культурного образования</w:t>
      </w:r>
      <w:r w:rsidRPr="000F5BC4">
        <w:rPr>
          <w:rFonts w:ascii="Times New Roman" w:hAnsi="Times New Roman" w:cs="Times New Roman"/>
        </w:rPr>
        <w:t xml:space="preserve">. Воспитание основывается на культуре и традициях России, включая культурные особенности региона; </w:t>
      </w:r>
    </w:p>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u w:val="single" w:color="000000"/>
        </w:rPr>
        <w:t>принцип следования нравственному примеру</w:t>
      </w:r>
      <w:r w:rsidRPr="000F5BC4">
        <w:rPr>
          <w:rFonts w:ascii="Times New Roman" w:hAnsi="Times New Roman" w:cs="Times New Roman"/>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u w:val="single" w:color="000000"/>
        </w:rPr>
        <w:t>принципы безопасной жизнедеятельности</w:t>
      </w:r>
      <w:r w:rsidRPr="000F5BC4">
        <w:rPr>
          <w:rFonts w:ascii="Times New Roman" w:hAnsi="Times New Roman" w:cs="Times New Roman"/>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u w:val="single" w:color="000000"/>
        </w:rPr>
        <w:t>принцип совместной деятельности ребенка и взрослого</w:t>
      </w:r>
      <w:r w:rsidRPr="000F5BC4">
        <w:rPr>
          <w:rFonts w:ascii="Times New Roman" w:hAnsi="Times New Roman" w:cs="Times New Roman"/>
        </w:rPr>
        <w:t xml:space="preserve">. Значимость совместной деятельности взрослого и ребенка на основе приобщения к культурным ценностям и их освоения; </w:t>
      </w:r>
    </w:p>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u w:val="single" w:color="000000"/>
        </w:rPr>
        <w:t xml:space="preserve">принцип </w:t>
      </w:r>
      <w:proofErr w:type="spellStart"/>
      <w:r w:rsidRPr="000F5BC4">
        <w:rPr>
          <w:rFonts w:ascii="Times New Roman" w:hAnsi="Times New Roman" w:cs="Times New Roman"/>
          <w:u w:val="single" w:color="000000"/>
        </w:rPr>
        <w:t>инклюзивности</w:t>
      </w:r>
      <w:proofErr w:type="spellEnd"/>
      <w:r w:rsidRPr="000F5BC4">
        <w:rPr>
          <w:rFonts w:ascii="Times New Roman" w:hAnsi="Times New Roman" w:cs="Times New Roman"/>
        </w:rPr>
        <w:t xml:space="preserve">.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u w:val="single" w:color="000000"/>
        </w:rPr>
        <w:t xml:space="preserve">принцип </w:t>
      </w:r>
      <w:proofErr w:type="spellStart"/>
      <w:r w:rsidRPr="000F5BC4">
        <w:rPr>
          <w:rFonts w:ascii="Times New Roman" w:hAnsi="Times New Roman" w:cs="Times New Roman"/>
          <w:u w:val="single" w:color="000000"/>
        </w:rPr>
        <w:t>субъектности</w:t>
      </w:r>
      <w:proofErr w:type="spellEnd"/>
      <w:r w:rsidRPr="000F5BC4">
        <w:rPr>
          <w:rFonts w:ascii="Times New Roman" w:hAnsi="Times New Roman" w:cs="Times New Roman"/>
        </w:rPr>
        <w:t xml:space="preserve">. Развитие и воспитание личности ребенка как субъекта собственной жизнедеятельности; воспитание самоуважения, привычки к заботе о себе, формирование </w:t>
      </w:r>
      <w:r w:rsidRPr="000F5BC4">
        <w:rPr>
          <w:rFonts w:ascii="Times New Roman" w:hAnsi="Times New Roman" w:cs="Times New Roman"/>
        </w:rPr>
        <w:lastRenderedPageBreak/>
        <w:t xml:space="preserve">адекватной самооценки и самосознания; </w:t>
      </w:r>
    </w:p>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u w:val="single" w:color="000000"/>
        </w:rPr>
        <w:t>принцип интеграции</w:t>
      </w:r>
      <w:r w:rsidRPr="000F5BC4">
        <w:rPr>
          <w:rFonts w:ascii="Times New Roman" w:hAnsi="Times New Roman" w:cs="Times New Roman"/>
        </w:rPr>
        <w:t xml:space="preserve">.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w:t>
      </w:r>
    </w:p>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rPr>
        <w:t xml:space="preserve">духовное развитие детей во всех сферах и видах деятельности; </w:t>
      </w:r>
    </w:p>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u w:val="single" w:color="000000"/>
        </w:rPr>
        <w:t>принцип учета возрастных особенностей.</w:t>
      </w:r>
      <w:r w:rsidRPr="000F5BC4">
        <w:rPr>
          <w:rFonts w:ascii="Times New Roman" w:hAnsi="Times New Roman" w:cs="Times New Roman"/>
        </w:rPr>
        <w:t xml:space="preserve"> Содержание и методы воспитательной работы должны соответствовать возрастным особенностям ребенка; </w:t>
      </w:r>
    </w:p>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u w:val="single" w:color="000000"/>
        </w:rPr>
        <w:t>принципы индивидуального и дифференцированного подходов</w:t>
      </w:r>
      <w:r w:rsidRPr="000F5BC4">
        <w:rPr>
          <w:rFonts w:ascii="Times New Roman" w:hAnsi="Times New Roman" w:cs="Times New Roman"/>
        </w:rPr>
        <w:t xml:space="preserve">.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 </w:t>
      </w:r>
    </w:p>
    <w:p w:rsidR="00BB4A3C" w:rsidRPr="000F5BC4" w:rsidRDefault="00BB4A3C" w:rsidP="000F5BC4">
      <w:pPr>
        <w:pStyle w:val="a6"/>
        <w:jc w:val="both"/>
        <w:rPr>
          <w:rFonts w:ascii="Times New Roman" w:hAnsi="Times New Roman" w:cs="Times New Roman"/>
        </w:rPr>
      </w:pPr>
    </w:p>
    <w:p w:rsidR="00A85DF7" w:rsidRDefault="00BB4A3C" w:rsidP="00A0765D">
      <w:pPr>
        <w:pStyle w:val="a6"/>
        <w:jc w:val="center"/>
        <w:rPr>
          <w:rFonts w:ascii="Times New Roman" w:hAnsi="Times New Roman" w:cs="Times New Roman"/>
          <w:b/>
        </w:rPr>
      </w:pPr>
      <w:r w:rsidRPr="000F5BC4">
        <w:rPr>
          <w:rFonts w:ascii="Times New Roman" w:hAnsi="Times New Roman" w:cs="Times New Roman"/>
          <w:b/>
        </w:rPr>
        <w:t xml:space="preserve">Образ </w:t>
      </w:r>
      <w:r w:rsidR="00A85DF7">
        <w:rPr>
          <w:rFonts w:ascii="Times New Roman" w:hAnsi="Times New Roman" w:cs="Times New Roman"/>
          <w:b/>
        </w:rPr>
        <w:t>МАДОУ</w:t>
      </w:r>
      <w:r w:rsidRPr="000F5BC4">
        <w:rPr>
          <w:rFonts w:ascii="Times New Roman" w:hAnsi="Times New Roman" w:cs="Times New Roman"/>
          <w:b/>
        </w:rPr>
        <w:t xml:space="preserve">. </w:t>
      </w:r>
    </w:p>
    <w:p w:rsidR="00BB4A3C" w:rsidRDefault="00BB4A3C" w:rsidP="00A0765D">
      <w:pPr>
        <w:pStyle w:val="a6"/>
        <w:jc w:val="center"/>
        <w:rPr>
          <w:rFonts w:ascii="Times New Roman" w:hAnsi="Times New Roman" w:cs="Times New Roman"/>
          <w:b/>
        </w:rPr>
      </w:pPr>
      <w:r w:rsidRPr="000F5BC4">
        <w:rPr>
          <w:rFonts w:ascii="Times New Roman" w:hAnsi="Times New Roman" w:cs="Times New Roman"/>
          <w:b/>
        </w:rPr>
        <w:t>Особенности, символика</w:t>
      </w:r>
      <w:r w:rsidR="00672C49">
        <w:rPr>
          <w:rFonts w:ascii="Times New Roman" w:hAnsi="Times New Roman" w:cs="Times New Roman"/>
          <w:b/>
        </w:rPr>
        <w:t>,</w:t>
      </w:r>
      <w:r w:rsidRPr="000F5BC4">
        <w:rPr>
          <w:rFonts w:ascii="Times New Roman" w:hAnsi="Times New Roman" w:cs="Times New Roman"/>
          <w:b/>
        </w:rPr>
        <w:t xml:space="preserve"> внешний имидж.</w:t>
      </w:r>
    </w:p>
    <w:p w:rsidR="000C288A" w:rsidRPr="00A0765D" w:rsidRDefault="000C288A" w:rsidP="000C288A">
      <w:pPr>
        <w:pStyle w:val="a6"/>
        <w:jc w:val="both"/>
        <w:rPr>
          <w:rFonts w:ascii="Times New Roman" w:hAnsi="Times New Roman" w:cs="Times New Roman"/>
        </w:rPr>
      </w:pPr>
    </w:p>
    <w:p w:rsidR="00672C49" w:rsidRDefault="00672C49" w:rsidP="00672C49">
      <w:pPr>
        <w:pStyle w:val="a6"/>
        <w:jc w:val="both"/>
        <w:rPr>
          <w:rFonts w:ascii="Times New Roman" w:hAnsi="Times New Roman" w:cs="Times New Roman"/>
        </w:rPr>
      </w:pPr>
      <w:r w:rsidRPr="00672C49">
        <w:rPr>
          <w:rFonts w:ascii="Times New Roman" w:hAnsi="Times New Roman" w:cs="Times New Roman"/>
          <w:b/>
        </w:rPr>
        <w:t>Особенности</w:t>
      </w:r>
      <w:r>
        <w:rPr>
          <w:rFonts w:ascii="Times New Roman" w:hAnsi="Times New Roman" w:cs="Times New Roman"/>
        </w:rPr>
        <w:t xml:space="preserve"> нашего детского сада состоят в едином оформлении </w:t>
      </w:r>
      <w:proofErr w:type="gramStart"/>
      <w:r>
        <w:rPr>
          <w:rFonts w:ascii="Times New Roman" w:hAnsi="Times New Roman" w:cs="Times New Roman"/>
        </w:rPr>
        <w:t>помещений</w:t>
      </w:r>
      <w:r w:rsidR="001B20FE">
        <w:rPr>
          <w:rFonts w:ascii="Times New Roman" w:hAnsi="Times New Roman" w:cs="Times New Roman"/>
        </w:rPr>
        <w:t xml:space="preserve">, </w:t>
      </w:r>
      <w:r>
        <w:rPr>
          <w:rFonts w:ascii="Times New Roman" w:hAnsi="Times New Roman" w:cs="Times New Roman"/>
        </w:rPr>
        <w:t xml:space="preserve"> в</w:t>
      </w:r>
      <w:proofErr w:type="gramEnd"/>
      <w:r>
        <w:rPr>
          <w:rFonts w:ascii="Times New Roman" w:hAnsi="Times New Roman" w:cs="Times New Roman"/>
        </w:rPr>
        <w:t xml:space="preserve"> реализуемых проектах </w:t>
      </w:r>
      <w:r w:rsidR="001B20FE">
        <w:rPr>
          <w:rFonts w:ascii="Times New Roman" w:hAnsi="Times New Roman" w:cs="Times New Roman"/>
        </w:rPr>
        <w:t>и в  дополнительном образовании</w:t>
      </w:r>
      <w:r>
        <w:rPr>
          <w:rFonts w:ascii="Times New Roman" w:hAnsi="Times New Roman" w:cs="Times New Roman"/>
        </w:rPr>
        <w:t>.</w:t>
      </w:r>
    </w:p>
    <w:p w:rsidR="00672C49" w:rsidRPr="000F5BC4" w:rsidRDefault="00672C49" w:rsidP="00672C49">
      <w:pPr>
        <w:pStyle w:val="a6"/>
        <w:jc w:val="both"/>
        <w:rPr>
          <w:rFonts w:ascii="Times New Roman" w:hAnsi="Times New Roman" w:cs="Times New Roman"/>
        </w:rPr>
      </w:pPr>
      <w:r w:rsidRPr="000F5BC4">
        <w:rPr>
          <w:rFonts w:ascii="Times New Roman" w:hAnsi="Times New Roman" w:cs="Times New Roman"/>
        </w:rPr>
        <w:t>С целью реализации дополнит</w:t>
      </w:r>
      <w:r>
        <w:rPr>
          <w:rFonts w:ascii="Times New Roman" w:hAnsi="Times New Roman" w:cs="Times New Roman"/>
        </w:rPr>
        <w:t>ельного образования детей в МАДОУ</w:t>
      </w:r>
      <w:r w:rsidRPr="000F5BC4">
        <w:rPr>
          <w:rFonts w:ascii="Times New Roman" w:hAnsi="Times New Roman" w:cs="Times New Roman"/>
        </w:rPr>
        <w:t xml:space="preserve"> ведется работа по программ</w:t>
      </w:r>
      <w:r>
        <w:rPr>
          <w:rFonts w:ascii="Times New Roman" w:hAnsi="Times New Roman" w:cs="Times New Roman"/>
        </w:rPr>
        <w:t xml:space="preserve">ам </w:t>
      </w:r>
      <w:proofErr w:type="gramStart"/>
      <w:r>
        <w:rPr>
          <w:rFonts w:ascii="Times New Roman" w:hAnsi="Times New Roman" w:cs="Times New Roman"/>
        </w:rPr>
        <w:t>дополнительного  образования</w:t>
      </w:r>
      <w:proofErr w:type="gramEnd"/>
      <w:r>
        <w:rPr>
          <w:rFonts w:ascii="Times New Roman" w:hAnsi="Times New Roman" w:cs="Times New Roman"/>
        </w:rPr>
        <w:t xml:space="preserve">. Организована работа по ПФДО: работают кружки: «Шахматы» </w:t>
      </w:r>
      <w:proofErr w:type="spellStart"/>
      <w:r w:rsidRPr="000F5BC4">
        <w:rPr>
          <w:rFonts w:ascii="Times New Roman" w:hAnsi="Times New Roman" w:cs="Times New Roman"/>
        </w:rPr>
        <w:t>ф</w:t>
      </w:r>
      <w:r>
        <w:rPr>
          <w:rFonts w:ascii="Times New Roman" w:hAnsi="Times New Roman" w:cs="Times New Roman"/>
        </w:rPr>
        <w:t>изкультурно</w:t>
      </w:r>
      <w:proofErr w:type="spellEnd"/>
      <w:r>
        <w:rPr>
          <w:rFonts w:ascii="Times New Roman" w:hAnsi="Times New Roman" w:cs="Times New Roman"/>
        </w:rPr>
        <w:t xml:space="preserve"> – спортивной направленности, «Юный краевед»</w:t>
      </w:r>
      <w:r w:rsidRPr="00B54BFA">
        <w:rPr>
          <w:rFonts w:ascii="Times New Roman" w:hAnsi="Times New Roman" w:cs="Times New Roman"/>
        </w:rPr>
        <w:t xml:space="preserve"> </w:t>
      </w:r>
      <w:proofErr w:type="spellStart"/>
      <w:r>
        <w:rPr>
          <w:rFonts w:ascii="Times New Roman" w:hAnsi="Times New Roman" w:cs="Times New Roman"/>
        </w:rPr>
        <w:t>туристско</w:t>
      </w:r>
      <w:proofErr w:type="spellEnd"/>
      <w:r>
        <w:rPr>
          <w:rFonts w:ascii="Times New Roman" w:hAnsi="Times New Roman" w:cs="Times New Roman"/>
        </w:rPr>
        <w:t xml:space="preserve"> – краеведческой направленности, «Робототехника» технической направленности, «Подготовка к школе» </w:t>
      </w:r>
      <w:r w:rsidRPr="000F5BC4">
        <w:rPr>
          <w:rFonts w:ascii="Times New Roman" w:hAnsi="Times New Roman" w:cs="Times New Roman"/>
        </w:rPr>
        <w:t>социально-</w:t>
      </w:r>
      <w:r>
        <w:rPr>
          <w:rFonts w:ascii="Times New Roman" w:hAnsi="Times New Roman" w:cs="Times New Roman"/>
        </w:rPr>
        <w:t>гуманитарной направленности, «Первые шаги в науку» естественно – научной, «Веселый карандаш» художественной направленности</w:t>
      </w:r>
    </w:p>
    <w:p w:rsidR="00672C49" w:rsidRDefault="00672C49" w:rsidP="00672C49">
      <w:pPr>
        <w:pStyle w:val="a6"/>
        <w:jc w:val="both"/>
        <w:rPr>
          <w:rFonts w:ascii="Times New Roman" w:hAnsi="Times New Roman" w:cs="Times New Roman"/>
        </w:rPr>
      </w:pPr>
      <w:r>
        <w:rPr>
          <w:rFonts w:ascii="Times New Roman" w:hAnsi="Times New Roman" w:cs="Times New Roman"/>
        </w:rPr>
        <w:t xml:space="preserve"> </w:t>
      </w:r>
      <w:r w:rsidRPr="000F5BC4">
        <w:rPr>
          <w:rFonts w:ascii="Times New Roman" w:hAnsi="Times New Roman" w:cs="Times New Roman"/>
        </w:rPr>
        <w:t>Ведётс</w:t>
      </w:r>
      <w:r>
        <w:rPr>
          <w:rFonts w:ascii="Times New Roman" w:hAnsi="Times New Roman" w:cs="Times New Roman"/>
        </w:rPr>
        <w:t>я активная работа с близлежащей школой</w:t>
      </w:r>
      <w:r w:rsidRPr="000F5BC4">
        <w:rPr>
          <w:rFonts w:ascii="Times New Roman" w:hAnsi="Times New Roman" w:cs="Times New Roman"/>
        </w:rPr>
        <w:t xml:space="preserve">, </w:t>
      </w:r>
      <w:r>
        <w:rPr>
          <w:rFonts w:ascii="Times New Roman" w:hAnsi="Times New Roman" w:cs="Times New Roman"/>
        </w:rPr>
        <w:t>детской библиотекой, краеведческим музеем</w:t>
      </w:r>
      <w:r w:rsidRPr="000F5BC4">
        <w:rPr>
          <w:rFonts w:ascii="Times New Roman" w:hAnsi="Times New Roman" w:cs="Times New Roman"/>
        </w:rPr>
        <w:t xml:space="preserve">, </w:t>
      </w:r>
      <w:proofErr w:type="spellStart"/>
      <w:r>
        <w:rPr>
          <w:rFonts w:ascii="Times New Roman" w:hAnsi="Times New Roman" w:cs="Times New Roman"/>
        </w:rPr>
        <w:t>поликлинникой</w:t>
      </w:r>
      <w:proofErr w:type="spellEnd"/>
      <w:r w:rsidRPr="000F5BC4">
        <w:rPr>
          <w:rFonts w:ascii="Times New Roman" w:hAnsi="Times New Roman" w:cs="Times New Roman"/>
        </w:rPr>
        <w:t>,</w:t>
      </w:r>
      <w:r>
        <w:rPr>
          <w:rFonts w:ascii="Times New Roman" w:hAnsi="Times New Roman" w:cs="Times New Roman"/>
        </w:rPr>
        <w:t xml:space="preserve"> детской школой искусств. </w:t>
      </w:r>
    </w:p>
    <w:p w:rsidR="00672C49" w:rsidRPr="000F5BC4" w:rsidRDefault="00672C49" w:rsidP="00672C49">
      <w:pPr>
        <w:pStyle w:val="a6"/>
        <w:jc w:val="both"/>
        <w:rPr>
          <w:rFonts w:ascii="Times New Roman" w:hAnsi="Times New Roman" w:cs="Times New Roman"/>
        </w:rPr>
      </w:pPr>
      <w:r>
        <w:rPr>
          <w:rFonts w:ascii="Times New Roman" w:hAnsi="Times New Roman" w:cs="Times New Roman"/>
        </w:rPr>
        <w:t>МАДОУ</w:t>
      </w:r>
      <w:r w:rsidRPr="000F5BC4">
        <w:rPr>
          <w:rFonts w:ascii="Times New Roman" w:hAnsi="Times New Roman" w:cs="Times New Roman"/>
        </w:rPr>
        <w:t xml:space="preserve"> использует </w:t>
      </w:r>
      <w:r w:rsidRPr="00672C49">
        <w:rPr>
          <w:rFonts w:ascii="Times New Roman" w:hAnsi="Times New Roman" w:cs="Times New Roman"/>
          <w:b/>
        </w:rPr>
        <w:t>символику и атрибуты</w:t>
      </w:r>
      <w:r w:rsidRPr="000F5BC4">
        <w:rPr>
          <w:rFonts w:ascii="Times New Roman" w:hAnsi="Times New Roman" w:cs="Times New Roman"/>
        </w:rPr>
        <w:t xml:space="preserve">, отражающие особенности дошкольного учреждения и его традиции, в оформлении помещений в повседневной жизни и в дни торжеств. </w:t>
      </w:r>
    </w:p>
    <w:p w:rsidR="00672C49" w:rsidRDefault="00672C49" w:rsidP="00672C49">
      <w:pPr>
        <w:pStyle w:val="a6"/>
        <w:jc w:val="both"/>
        <w:rPr>
          <w:rFonts w:ascii="Times New Roman" w:hAnsi="Times New Roman" w:cs="Times New Roman"/>
        </w:rPr>
      </w:pPr>
      <w:r w:rsidRPr="000F5BC4">
        <w:rPr>
          <w:rFonts w:ascii="Times New Roman" w:hAnsi="Times New Roman" w:cs="Times New Roman"/>
          <w:b/>
          <w:i/>
        </w:rPr>
        <w:t xml:space="preserve">Эмблема </w:t>
      </w:r>
      <w:r>
        <w:rPr>
          <w:rFonts w:ascii="Times New Roman" w:hAnsi="Times New Roman" w:cs="Times New Roman"/>
          <w:b/>
          <w:i/>
        </w:rPr>
        <w:t xml:space="preserve">МАДОУ – космонавт, </w:t>
      </w:r>
      <w:r>
        <w:rPr>
          <w:rFonts w:ascii="Times New Roman" w:hAnsi="Times New Roman" w:cs="Times New Roman"/>
        </w:rPr>
        <w:t>так как детский сад работает над долгосрочным проектом «Первые в космосе».</w:t>
      </w:r>
    </w:p>
    <w:p w:rsidR="00672C49" w:rsidRDefault="00672C49" w:rsidP="00672C49">
      <w:pPr>
        <w:pStyle w:val="a6"/>
        <w:rPr>
          <w:rFonts w:ascii="Times New Roman" w:hAnsi="Times New Roman" w:cs="Times New Roman"/>
        </w:rPr>
      </w:pPr>
      <w:r w:rsidRPr="00415624">
        <w:rPr>
          <w:rFonts w:ascii="Times New Roman" w:hAnsi="Times New Roman" w:cs="Times New Roman"/>
          <w:b/>
          <w:i/>
        </w:rPr>
        <w:t>Девиз детского сада</w:t>
      </w:r>
      <w:r w:rsidRPr="00415624">
        <w:rPr>
          <w:rFonts w:ascii="Times New Roman" w:hAnsi="Times New Roman" w:cs="Times New Roman"/>
        </w:rPr>
        <w:t xml:space="preserve">: «Если человек загадывает на год — он сеет хлеб, </w:t>
      </w:r>
      <w:proofErr w:type="gramStart"/>
      <w:r w:rsidRPr="00415624">
        <w:rPr>
          <w:rFonts w:ascii="Times New Roman" w:hAnsi="Times New Roman" w:cs="Times New Roman"/>
        </w:rPr>
        <w:t>Если</w:t>
      </w:r>
      <w:proofErr w:type="gramEnd"/>
      <w:r w:rsidRPr="00415624">
        <w:rPr>
          <w:rFonts w:ascii="Times New Roman" w:hAnsi="Times New Roman" w:cs="Times New Roman"/>
        </w:rPr>
        <w:t xml:space="preserve"> человек загадывает на десятилетия — он сажает деревья, Если человек загадывает на века — он воспитывает детей» (старинная японская мудрость).</w:t>
      </w:r>
    </w:p>
    <w:p w:rsidR="00672C49" w:rsidRPr="00672C49" w:rsidRDefault="00672C49" w:rsidP="00672C49">
      <w:pPr>
        <w:pStyle w:val="a6"/>
        <w:jc w:val="both"/>
        <w:rPr>
          <w:rFonts w:ascii="Times New Roman" w:hAnsi="Times New Roman" w:cs="Times New Roman"/>
        </w:rPr>
      </w:pPr>
      <w:r w:rsidRPr="00672C49">
        <w:rPr>
          <w:rFonts w:ascii="Times New Roman" w:hAnsi="Times New Roman" w:cs="Times New Roman"/>
          <w:b/>
        </w:rPr>
        <w:t>Внешний имидж</w:t>
      </w:r>
      <w:r>
        <w:rPr>
          <w:rFonts w:ascii="Times New Roman" w:hAnsi="Times New Roman" w:cs="Times New Roman"/>
        </w:rPr>
        <w:t xml:space="preserve"> </w:t>
      </w:r>
      <w:r w:rsidRPr="00672C49">
        <w:rPr>
          <w:rFonts w:ascii="Times New Roman" w:hAnsi="Times New Roman" w:cs="Times New Roman"/>
        </w:rPr>
        <w:t xml:space="preserve">связан с пятью человеческими чувствами. Это все, что можно увидеть, потрогать, понюхать, услышать, попробовать, символы, которые в сознании окружающих будут ассоциироваться с детским садом и вызывать определенное настроение. </w:t>
      </w:r>
    </w:p>
    <w:p w:rsidR="00672C49" w:rsidRPr="00672C49" w:rsidRDefault="00672C49" w:rsidP="00AE3F37">
      <w:pPr>
        <w:pStyle w:val="a6"/>
        <w:numPr>
          <w:ilvl w:val="0"/>
          <w:numId w:val="107"/>
        </w:numPr>
        <w:rPr>
          <w:rFonts w:ascii="Times New Roman" w:hAnsi="Times New Roman" w:cs="Times New Roman"/>
        </w:rPr>
      </w:pPr>
      <w:r w:rsidRPr="00672C49">
        <w:rPr>
          <w:rFonts w:ascii="Times New Roman" w:hAnsi="Times New Roman" w:cs="Times New Roman"/>
        </w:rPr>
        <w:t>Логотип или фирменный знак. В нем отражено название детского сада.</w:t>
      </w:r>
    </w:p>
    <w:p w:rsidR="00672C49" w:rsidRPr="00672C49" w:rsidRDefault="00672C49" w:rsidP="00AE3F37">
      <w:pPr>
        <w:pStyle w:val="a6"/>
        <w:numPr>
          <w:ilvl w:val="0"/>
          <w:numId w:val="107"/>
        </w:numPr>
        <w:rPr>
          <w:rFonts w:ascii="Times New Roman" w:hAnsi="Times New Roman" w:cs="Times New Roman"/>
        </w:rPr>
      </w:pPr>
      <w:r w:rsidRPr="00672C49">
        <w:rPr>
          <w:rFonts w:ascii="Times New Roman" w:hAnsi="Times New Roman" w:cs="Times New Roman"/>
        </w:rPr>
        <w:t xml:space="preserve">Летопись детского сада – книга отзывов для родителей и гостей ДОУ, фотоальбомы. </w:t>
      </w:r>
    </w:p>
    <w:p w:rsidR="00672C49" w:rsidRPr="00672C49" w:rsidRDefault="00672C49" w:rsidP="00AE3F37">
      <w:pPr>
        <w:pStyle w:val="a6"/>
        <w:numPr>
          <w:ilvl w:val="0"/>
          <w:numId w:val="107"/>
        </w:numPr>
        <w:rPr>
          <w:rFonts w:ascii="Times New Roman" w:hAnsi="Times New Roman" w:cs="Times New Roman"/>
        </w:rPr>
      </w:pPr>
      <w:proofErr w:type="spellStart"/>
      <w:r w:rsidRPr="00672C49">
        <w:rPr>
          <w:rFonts w:ascii="Times New Roman" w:hAnsi="Times New Roman" w:cs="Times New Roman"/>
        </w:rPr>
        <w:t>Бейдж</w:t>
      </w:r>
      <w:proofErr w:type="spellEnd"/>
      <w:r w:rsidRPr="00672C49">
        <w:rPr>
          <w:rFonts w:ascii="Times New Roman" w:hAnsi="Times New Roman" w:cs="Times New Roman"/>
        </w:rPr>
        <w:t xml:space="preserve"> сотрудника.</w:t>
      </w:r>
    </w:p>
    <w:p w:rsidR="00672C49" w:rsidRPr="00672C49" w:rsidRDefault="00672C49" w:rsidP="00AE3F37">
      <w:pPr>
        <w:pStyle w:val="a6"/>
        <w:numPr>
          <w:ilvl w:val="0"/>
          <w:numId w:val="107"/>
        </w:numPr>
        <w:rPr>
          <w:rFonts w:ascii="Times New Roman" w:hAnsi="Times New Roman" w:cs="Times New Roman"/>
        </w:rPr>
      </w:pPr>
      <w:r w:rsidRPr="00672C49">
        <w:rPr>
          <w:rFonts w:ascii="Times New Roman" w:hAnsi="Times New Roman" w:cs="Times New Roman"/>
        </w:rPr>
        <w:t>РR-мероприятия: организация дней открытых дверей, презентаций, участие в специализированных выставках, ярмарках образования.</w:t>
      </w:r>
    </w:p>
    <w:p w:rsidR="00672C49" w:rsidRPr="00672C49" w:rsidRDefault="00672C49" w:rsidP="00AE3F37">
      <w:pPr>
        <w:pStyle w:val="a6"/>
        <w:numPr>
          <w:ilvl w:val="0"/>
          <w:numId w:val="107"/>
        </w:numPr>
        <w:rPr>
          <w:rFonts w:ascii="Times New Roman" w:hAnsi="Times New Roman" w:cs="Times New Roman"/>
        </w:rPr>
      </w:pPr>
      <w:r w:rsidRPr="00672C49">
        <w:rPr>
          <w:rFonts w:ascii="Times New Roman" w:hAnsi="Times New Roman" w:cs="Times New Roman"/>
        </w:rPr>
        <w:t>Визуально подвижные коммуникации:</w:t>
      </w:r>
      <w:r w:rsidRPr="00672C49">
        <w:rPr>
          <w:rFonts w:ascii="Times New Roman" w:hAnsi="Times New Roman" w:cs="Times New Roman"/>
        </w:rPr>
        <w:br/>
        <w:t>– манера персонала общаться с родителями, детьми, коллегами;</w:t>
      </w:r>
      <w:r w:rsidRPr="00672C49">
        <w:rPr>
          <w:rFonts w:ascii="Times New Roman" w:hAnsi="Times New Roman" w:cs="Times New Roman"/>
        </w:rPr>
        <w:br/>
        <w:t>– речь сотрудника, отвечающего на телефонный звонок;</w:t>
      </w:r>
      <w:r w:rsidRPr="00672C49">
        <w:rPr>
          <w:rFonts w:ascii="Times New Roman" w:hAnsi="Times New Roman" w:cs="Times New Roman"/>
        </w:rPr>
        <w:br/>
        <w:t xml:space="preserve">– манера поведения сотрудников </w:t>
      </w:r>
      <w:r>
        <w:rPr>
          <w:rFonts w:ascii="Times New Roman" w:hAnsi="Times New Roman" w:cs="Times New Roman"/>
        </w:rPr>
        <w:t>МА</w:t>
      </w:r>
      <w:r w:rsidRPr="00672C49">
        <w:rPr>
          <w:rFonts w:ascii="Times New Roman" w:hAnsi="Times New Roman" w:cs="Times New Roman"/>
        </w:rPr>
        <w:t>ДОУ в рабочей обстановке и на публике;</w:t>
      </w:r>
      <w:r w:rsidRPr="00672C49">
        <w:rPr>
          <w:rFonts w:ascii="Times New Roman" w:hAnsi="Times New Roman" w:cs="Times New Roman"/>
        </w:rPr>
        <w:br/>
        <w:t>– деловой этикет, профессиональная этика;</w:t>
      </w:r>
      <w:r w:rsidRPr="00672C49">
        <w:rPr>
          <w:rFonts w:ascii="Times New Roman" w:hAnsi="Times New Roman" w:cs="Times New Roman"/>
        </w:rPr>
        <w:br/>
        <w:t>– бренд педагога.</w:t>
      </w:r>
    </w:p>
    <w:p w:rsidR="00672C49" w:rsidRPr="00672C49" w:rsidRDefault="00672C49" w:rsidP="00AE3F37">
      <w:pPr>
        <w:pStyle w:val="a6"/>
        <w:numPr>
          <w:ilvl w:val="0"/>
          <w:numId w:val="107"/>
        </w:numPr>
        <w:rPr>
          <w:rFonts w:ascii="Times New Roman" w:hAnsi="Times New Roman" w:cs="Times New Roman"/>
        </w:rPr>
      </w:pPr>
      <w:r w:rsidRPr="00672C49">
        <w:rPr>
          <w:rFonts w:ascii="Times New Roman" w:hAnsi="Times New Roman" w:cs="Times New Roman"/>
        </w:rPr>
        <w:t>Визуально неподвижные коммуникации:</w:t>
      </w:r>
      <w:r w:rsidRPr="00672C49">
        <w:rPr>
          <w:rFonts w:ascii="Times New Roman" w:hAnsi="Times New Roman" w:cs="Times New Roman"/>
        </w:rPr>
        <w:br/>
        <w:t>– внешний вид персонала (одежда, прически, макияж, маникюр, аксессуары и пр.);</w:t>
      </w:r>
      <w:r w:rsidRPr="00672C49">
        <w:rPr>
          <w:rFonts w:ascii="Times New Roman" w:hAnsi="Times New Roman" w:cs="Times New Roman"/>
        </w:rPr>
        <w:br/>
        <w:t>– рекламные ролики, презентационные фильмы;</w:t>
      </w:r>
      <w:r w:rsidRPr="00672C49">
        <w:rPr>
          <w:rFonts w:ascii="Times New Roman" w:hAnsi="Times New Roman" w:cs="Times New Roman"/>
        </w:rPr>
        <w:br/>
        <w:t>– внешний вид здания, благоустроенность территории ДОУ;</w:t>
      </w:r>
      <w:r w:rsidRPr="00672C49">
        <w:rPr>
          <w:rFonts w:ascii="Times New Roman" w:hAnsi="Times New Roman" w:cs="Times New Roman"/>
        </w:rPr>
        <w:br/>
        <w:t>– место расположения ДОУ.</w:t>
      </w:r>
    </w:p>
    <w:p w:rsidR="00672C49" w:rsidRPr="00672C49" w:rsidRDefault="00672C49" w:rsidP="00672C49">
      <w:pPr>
        <w:pStyle w:val="a6"/>
        <w:jc w:val="both"/>
        <w:rPr>
          <w:rFonts w:ascii="Times New Roman" w:hAnsi="Times New Roman" w:cs="Times New Roman"/>
        </w:rPr>
      </w:pPr>
      <w:r w:rsidRPr="00672C49">
        <w:rPr>
          <w:rFonts w:ascii="Times New Roman" w:hAnsi="Times New Roman" w:cs="Times New Roman"/>
        </w:rPr>
        <w:t xml:space="preserve">Перечисленные атрибуты формируют внешний имидж детского сада и дают возможность занять свое место на рынке образовательных услуг. Однако, основа всего – люди, т.е. заведующий ДОУ, </w:t>
      </w:r>
      <w:r w:rsidRPr="00672C49">
        <w:rPr>
          <w:rFonts w:ascii="Times New Roman" w:hAnsi="Times New Roman" w:cs="Times New Roman"/>
        </w:rPr>
        <w:lastRenderedPageBreak/>
        <w:t xml:space="preserve">педагоги, обслуживающий персонал. От имиджа человека во многом зависит желание сотрудничать с ним или организацией. </w:t>
      </w:r>
    </w:p>
    <w:p w:rsidR="00672C49" w:rsidRPr="000F5BC4" w:rsidRDefault="00672C49" w:rsidP="00672C49">
      <w:pPr>
        <w:pStyle w:val="a6"/>
        <w:jc w:val="both"/>
        <w:rPr>
          <w:rFonts w:ascii="Times New Roman" w:hAnsi="Times New Roman" w:cs="Times New Roman"/>
        </w:rPr>
      </w:pPr>
      <w:r w:rsidRPr="000F5BC4">
        <w:rPr>
          <w:rFonts w:ascii="Times New Roman" w:hAnsi="Times New Roman" w:cs="Times New Roman"/>
        </w:rPr>
        <w:t xml:space="preserve">Каждый работник рассматривается как «лицо» учреждения, по которому судят о </w:t>
      </w:r>
      <w:r>
        <w:rPr>
          <w:rFonts w:ascii="Times New Roman" w:hAnsi="Times New Roman" w:cs="Times New Roman"/>
        </w:rPr>
        <w:t>МАДОУ</w:t>
      </w:r>
      <w:r w:rsidRPr="000F5BC4">
        <w:rPr>
          <w:rFonts w:ascii="Times New Roman" w:hAnsi="Times New Roman" w:cs="Times New Roman"/>
        </w:rPr>
        <w:t xml:space="preserve"> в целом. Каждый член коллектива имеет свой профессиональный имидж, и в то же время всех – и руководителей, и педагогов, и младший обслуживающий персонал – объединяет общий имидж: внешний вид, культура общения, интеллект, приветливая улыбка, привлекательность манер поведения, гордость за своё учреждение и воспитанников.  </w:t>
      </w:r>
      <w:r>
        <w:rPr>
          <w:rFonts w:ascii="Times New Roman" w:hAnsi="Times New Roman" w:cs="Times New Roman"/>
        </w:rPr>
        <w:t>Сотрудники детского сада имеют единую форму.</w:t>
      </w:r>
    </w:p>
    <w:p w:rsidR="000C288A" w:rsidRPr="00A0765D" w:rsidRDefault="000C288A" w:rsidP="000C288A">
      <w:pPr>
        <w:pStyle w:val="a6"/>
        <w:jc w:val="both"/>
        <w:rPr>
          <w:rFonts w:ascii="Times New Roman" w:hAnsi="Times New Roman" w:cs="Times New Roman"/>
        </w:rPr>
      </w:pPr>
      <w:r w:rsidRPr="00A0765D">
        <w:rPr>
          <w:rFonts w:ascii="Times New Roman" w:hAnsi="Times New Roman" w:cs="Times New Roman"/>
        </w:rPr>
        <w:t>Цель формирования устойчивого положительного имиджа состоит в</w:t>
      </w:r>
      <w:r>
        <w:rPr>
          <w:rFonts w:ascii="Times New Roman" w:hAnsi="Times New Roman" w:cs="Times New Roman"/>
        </w:rPr>
        <w:t xml:space="preserve"> </w:t>
      </w:r>
      <w:r w:rsidRPr="00A0765D">
        <w:rPr>
          <w:rFonts w:ascii="Times New Roman" w:hAnsi="Times New Roman" w:cs="Times New Roman"/>
        </w:rPr>
        <w:t>стремлении повысить уровень доверия к дошкольному учреждению со стороны родителей</w:t>
      </w:r>
      <w:r>
        <w:rPr>
          <w:rFonts w:ascii="Times New Roman" w:hAnsi="Times New Roman" w:cs="Times New Roman"/>
        </w:rPr>
        <w:t>,</w:t>
      </w:r>
      <w:r w:rsidRPr="00A0765D">
        <w:rPr>
          <w:rFonts w:ascii="Times New Roman" w:hAnsi="Times New Roman" w:cs="Times New Roman"/>
        </w:rPr>
        <w:t xml:space="preserve"> воспитанников и социума. </w:t>
      </w:r>
    </w:p>
    <w:p w:rsidR="000C288A" w:rsidRPr="00A0765D" w:rsidRDefault="000C288A" w:rsidP="000C288A">
      <w:pPr>
        <w:pStyle w:val="a6"/>
        <w:jc w:val="both"/>
        <w:rPr>
          <w:rFonts w:ascii="Times New Roman" w:hAnsi="Times New Roman" w:cs="Times New Roman"/>
        </w:rPr>
      </w:pPr>
      <w:r>
        <w:rPr>
          <w:rFonts w:ascii="Times New Roman" w:hAnsi="Times New Roman" w:cs="Times New Roman"/>
        </w:rPr>
        <w:t>С</w:t>
      </w:r>
      <w:r w:rsidRPr="00A0765D">
        <w:rPr>
          <w:rFonts w:ascii="Times New Roman" w:hAnsi="Times New Roman" w:cs="Times New Roman"/>
        </w:rPr>
        <w:t xml:space="preserve">оставляющие имиджа </w:t>
      </w:r>
      <w:r>
        <w:rPr>
          <w:rFonts w:ascii="Times New Roman" w:hAnsi="Times New Roman" w:cs="Times New Roman"/>
        </w:rPr>
        <w:t>нашего детского сада</w:t>
      </w:r>
      <w:r w:rsidRPr="00A0765D">
        <w:rPr>
          <w:rFonts w:ascii="Times New Roman" w:hAnsi="Times New Roman" w:cs="Times New Roman"/>
        </w:rPr>
        <w:t xml:space="preserve"> </w:t>
      </w:r>
      <w:r>
        <w:rPr>
          <w:rFonts w:ascii="Times New Roman" w:hAnsi="Times New Roman" w:cs="Times New Roman"/>
        </w:rPr>
        <w:t xml:space="preserve">можно </w:t>
      </w:r>
      <w:r w:rsidRPr="00A0765D">
        <w:rPr>
          <w:rFonts w:ascii="Times New Roman" w:hAnsi="Times New Roman" w:cs="Times New Roman"/>
        </w:rPr>
        <w:t>сгруппировать в следующие блоки:</w:t>
      </w:r>
    </w:p>
    <w:p w:rsidR="000C288A" w:rsidRPr="00A0765D" w:rsidRDefault="000C288A" w:rsidP="00AE3F37">
      <w:pPr>
        <w:pStyle w:val="a6"/>
        <w:numPr>
          <w:ilvl w:val="0"/>
          <w:numId w:val="106"/>
        </w:numPr>
        <w:jc w:val="both"/>
        <w:rPr>
          <w:rFonts w:ascii="Times New Roman" w:hAnsi="Times New Roman" w:cs="Times New Roman"/>
        </w:rPr>
      </w:pPr>
      <w:r w:rsidRPr="00A0765D">
        <w:rPr>
          <w:rFonts w:ascii="Times New Roman" w:hAnsi="Times New Roman" w:cs="Times New Roman"/>
        </w:rPr>
        <w:t>комфортность среды учреждения (оптимизм и доброжелательность в коллективе, своевременная психологическая помощь отдельным участникам образовательного процесса);</w:t>
      </w:r>
    </w:p>
    <w:p w:rsidR="000C288A" w:rsidRPr="00A0765D" w:rsidRDefault="000C288A" w:rsidP="00AE3F37">
      <w:pPr>
        <w:pStyle w:val="a6"/>
        <w:numPr>
          <w:ilvl w:val="0"/>
          <w:numId w:val="106"/>
        </w:numPr>
        <w:jc w:val="both"/>
        <w:rPr>
          <w:rFonts w:ascii="Times New Roman" w:hAnsi="Times New Roman" w:cs="Times New Roman"/>
        </w:rPr>
      </w:pPr>
      <w:r w:rsidRPr="00A0765D">
        <w:rPr>
          <w:rFonts w:ascii="Times New Roman" w:hAnsi="Times New Roman" w:cs="Times New Roman"/>
        </w:rPr>
        <w:t>качество образовательных услуг (вклад в развитие образовательной подготовки воспитанников, их воспитанности, психических функций, творческих способностей, формирование здорового образа жизни; ясное видение целей образования и воспитания, сформулированное в миссии образовательного учреждения; связи с различными социальными институтами);</w:t>
      </w:r>
    </w:p>
    <w:p w:rsidR="000C288A" w:rsidRPr="00A0765D" w:rsidRDefault="000C288A" w:rsidP="00AE3F37">
      <w:pPr>
        <w:pStyle w:val="a6"/>
        <w:numPr>
          <w:ilvl w:val="0"/>
          <w:numId w:val="106"/>
        </w:numPr>
        <w:jc w:val="both"/>
        <w:rPr>
          <w:rFonts w:ascii="Times New Roman" w:hAnsi="Times New Roman" w:cs="Times New Roman"/>
        </w:rPr>
      </w:pPr>
      <w:r w:rsidRPr="00A0765D">
        <w:rPr>
          <w:rFonts w:ascii="Times New Roman" w:hAnsi="Times New Roman" w:cs="Times New Roman"/>
        </w:rPr>
        <w:t xml:space="preserve">позитивный образ руководителя и персонала учреждения (педагогическая, социальная и управленческая компетентность сотрудников); </w:t>
      </w:r>
    </w:p>
    <w:p w:rsidR="000C288A" w:rsidRPr="00A0765D" w:rsidRDefault="000C288A" w:rsidP="00AE3F37">
      <w:pPr>
        <w:pStyle w:val="a6"/>
        <w:numPr>
          <w:ilvl w:val="0"/>
          <w:numId w:val="106"/>
        </w:numPr>
        <w:jc w:val="both"/>
        <w:rPr>
          <w:rFonts w:ascii="Times New Roman" w:hAnsi="Times New Roman" w:cs="Times New Roman"/>
        </w:rPr>
      </w:pPr>
      <w:r w:rsidRPr="00A0765D">
        <w:rPr>
          <w:rFonts w:ascii="Times New Roman" w:hAnsi="Times New Roman" w:cs="Times New Roman"/>
        </w:rPr>
        <w:t>яркая внешняя атрибутика (наличие внешней символики, ритуалов и пр.);</w:t>
      </w:r>
    </w:p>
    <w:p w:rsidR="000C288A" w:rsidRPr="00A0765D" w:rsidRDefault="000C288A" w:rsidP="00AE3F37">
      <w:pPr>
        <w:pStyle w:val="a6"/>
        <w:numPr>
          <w:ilvl w:val="0"/>
          <w:numId w:val="106"/>
        </w:numPr>
        <w:jc w:val="both"/>
        <w:rPr>
          <w:rFonts w:ascii="Times New Roman" w:hAnsi="Times New Roman" w:cs="Times New Roman"/>
        </w:rPr>
      </w:pPr>
      <w:r w:rsidRPr="00A0765D">
        <w:rPr>
          <w:rFonts w:ascii="Times New Roman" w:hAnsi="Times New Roman" w:cs="Times New Roman"/>
        </w:rPr>
        <w:t xml:space="preserve">создание общего стиля помещений образовательного учреждения в соответствии с традициями, с особенностями ее деятельности и финансовыми возможностями. </w:t>
      </w:r>
    </w:p>
    <w:p w:rsidR="00B75B7E" w:rsidRDefault="00B75B7E" w:rsidP="009602FD">
      <w:pPr>
        <w:pStyle w:val="a6"/>
        <w:jc w:val="center"/>
        <w:rPr>
          <w:rFonts w:ascii="Times New Roman" w:hAnsi="Times New Roman" w:cs="Times New Roman"/>
          <w:b/>
        </w:rPr>
      </w:pPr>
    </w:p>
    <w:p w:rsidR="009602FD" w:rsidRDefault="00BB4A3C" w:rsidP="009602FD">
      <w:pPr>
        <w:pStyle w:val="a6"/>
        <w:jc w:val="center"/>
        <w:rPr>
          <w:rFonts w:ascii="Times New Roman" w:hAnsi="Times New Roman" w:cs="Times New Roman"/>
          <w:b/>
        </w:rPr>
      </w:pPr>
      <w:r w:rsidRPr="000F5BC4">
        <w:rPr>
          <w:rFonts w:ascii="Times New Roman" w:hAnsi="Times New Roman" w:cs="Times New Roman"/>
          <w:b/>
        </w:rPr>
        <w:t>Отношения к обучаю</w:t>
      </w:r>
      <w:r w:rsidR="009602FD">
        <w:rPr>
          <w:rFonts w:ascii="Times New Roman" w:hAnsi="Times New Roman" w:cs="Times New Roman"/>
          <w:b/>
        </w:rPr>
        <w:t>щимся, их родителям (</w:t>
      </w:r>
      <w:proofErr w:type="gramStart"/>
      <w:r w:rsidR="009602FD">
        <w:rPr>
          <w:rFonts w:ascii="Times New Roman" w:hAnsi="Times New Roman" w:cs="Times New Roman"/>
          <w:b/>
        </w:rPr>
        <w:t xml:space="preserve">законным  </w:t>
      </w:r>
      <w:r w:rsidRPr="000F5BC4">
        <w:rPr>
          <w:rFonts w:ascii="Times New Roman" w:hAnsi="Times New Roman" w:cs="Times New Roman"/>
          <w:b/>
        </w:rPr>
        <w:t>представителям</w:t>
      </w:r>
      <w:proofErr w:type="gramEnd"/>
      <w:r w:rsidRPr="000F5BC4">
        <w:rPr>
          <w:rFonts w:ascii="Times New Roman" w:hAnsi="Times New Roman" w:cs="Times New Roman"/>
          <w:b/>
        </w:rPr>
        <w:t xml:space="preserve">), </w:t>
      </w:r>
    </w:p>
    <w:p w:rsidR="00BB4A3C" w:rsidRPr="000F5BC4" w:rsidRDefault="00BB4A3C" w:rsidP="009602FD">
      <w:pPr>
        <w:pStyle w:val="a6"/>
        <w:jc w:val="center"/>
        <w:rPr>
          <w:rFonts w:ascii="Times New Roman" w:hAnsi="Times New Roman" w:cs="Times New Roman"/>
        </w:rPr>
      </w:pPr>
      <w:r w:rsidRPr="000F5BC4">
        <w:rPr>
          <w:rFonts w:ascii="Times New Roman" w:hAnsi="Times New Roman" w:cs="Times New Roman"/>
          <w:b/>
        </w:rPr>
        <w:t>сотрудникам и партнерам ДОО.</w:t>
      </w:r>
    </w:p>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rPr>
        <w:t xml:space="preserve">Взаимодействие всех участников воспитательного процесса в ДОО строится на основе принципов: </w:t>
      </w:r>
    </w:p>
    <w:p w:rsidR="00BB4A3C" w:rsidRPr="000F5BC4" w:rsidRDefault="00BB4A3C" w:rsidP="00AE3F37">
      <w:pPr>
        <w:pStyle w:val="a6"/>
        <w:numPr>
          <w:ilvl w:val="0"/>
          <w:numId w:val="102"/>
        </w:numPr>
        <w:jc w:val="both"/>
        <w:rPr>
          <w:rFonts w:ascii="Times New Roman" w:hAnsi="Times New Roman" w:cs="Times New Roman"/>
        </w:rPr>
      </w:pPr>
      <w:r w:rsidRPr="000F5BC4">
        <w:rPr>
          <w:rFonts w:ascii="Times New Roman" w:hAnsi="Times New Roman" w:cs="Times New Roman"/>
        </w:rPr>
        <w:t xml:space="preserve">добровольность; </w:t>
      </w:r>
    </w:p>
    <w:p w:rsidR="00BB4A3C" w:rsidRPr="000F5BC4" w:rsidRDefault="00BB4A3C" w:rsidP="00AE3F37">
      <w:pPr>
        <w:pStyle w:val="a6"/>
        <w:numPr>
          <w:ilvl w:val="0"/>
          <w:numId w:val="102"/>
        </w:numPr>
        <w:jc w:val="both"/>
        <w:rPr>
          <w:rFonts w:ascii="Times New Roman" w:hAnsi="Times New Roman" w:cs="Times New Roman"/>
        </w:rPr>
      </w:pPr>
      <w:r w:rsidRPr="000F5BC4">
        <w:rPr>
          <w:rFonts w:ascii="Times New Roman" w:hAnsi="Times New Roman" w:cs="Times New Roman"/>
        </w:rPr>
        <w:t xml:space="preserve">сотрудничество; </w:t>
      </w:r>
    </w:p>
    <w:p w:rsidR="00BB4A3C" w:rsidRPr="000F5BC4" w:rsidRDefault="00BB4A3C" w:rsidP="00AE3F37">
      <w:pPr>
        <w:pStyle w:val="a6"/>
        <w:numPr>
          <w:ilvl w:val="0"/>
          <w:numId w:val="102"/>
        </w:numPr>
        <w:jc w:val="both"/>
        <w:rPr>
          <w:rFonts w:ascii="Times New Roman" w:hAnsi="Times New Roman" w:cs="Times New Roman"/>
        </w:rPr>
      </w:pPr>
      <w:r w:rsidRPr="000F5BC4">
        <w:rPr>
          <w:rFonts w:ascii="Times New Roman" w:hAnsi="Times New Roman" w:cs="Times New Roman"/>
        </w:rPr>
        <w:t xml:space="preserve">уважение интересов друг друга; </w:t>
      </w:r>
    </w:p>
    <w:p w:rsidR="00BB4A3C" w:rsidRPr="000F5BC4" w:rsidRDefault="00BB4A3C" w:rsidP="00AE3F37">
      <w:pPr>
        <w:pStyle w:val="a6"/>
        <w:numPr>
          <w:ilvl w:val="0"/>
          <w:numId w:val="102"/>
        </w:numPr>
        <w:jc w:val="both"/>
        <w:rPr>
          <w:rFonts w:ascii="Times New Roman" w:hAnsi="Times New Roman" w:cs="Times New Roman"/>
        </w:rPr>
      </w:pPr>
      <w:r w:rsidRPr="000F5BC4">
        <w:rPr>
          <w:rFonts w:ascii="Times New Roman" w:hAnsi="Times New Roman" w:cs="Times New Roman"/>
        </w:rPr>
        <w:t xml:space="preserve">соблюдение законов и иных нормативных актов. </w:t>
      </w:r>
    </w:p>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rPr>
        <w:t xml:space="preserve">Ведущей целью взаимодействия является развитие личностей взаимодействующих сторон, их взаимоотношений, развитие коллектива и реализация его воспитательных возможностей. </w:t>
      </w:r>
    </w:p>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rPr>
        <w:t xml:space="preserve">Взаимодействие </w:t>
      </w:r>
      <w:r w:rsidR="000F07FC">
        <w:rPr>
          <w:rFonts w:ascii="Times New Roman" w:hAnsi="Times New Roman" w:cs="Times New Roman"/>
        </w:rPr>
        <w:t>МАДОУ</w:t>
      </w:r>
      <w:r w:rsidRPr="000F5BC4">
        <w:rPr>
          <w:rFonts w:ascii="Times New Roman" w:hAnsi="Times New Roman" w:cs="Times New Roman"/>
        </w:rPr>
        <w:t xml:space="preserve"> и социальных партнёров строится на основе принципов: </w:t>
      </w:r>
    </w:p>
    <w:p w:rsidR="00BB4A3C" w:rsidRPr="000F5BC4" w:rsidRDefault="00BB4A3C" w:rsidP="00AE3F37">
      <w:pPr>
        <w:pStyle w:val="a6"/>
        <w:numPr>
          <w:ilvl w:val="0"/>
          <w:numId w:val="103"/>
        </w:numPr>
        <w:jc w:val="both"/>
        <w:rPr>
          <w:rFonts w:ascii="Times New Roman" w:hAnsi="Times New Roman" w:cs="Times New Roman"/>
        </w:rPr>
      </w:pPr>
      <w:r w:rsidRPr="000F5BC4">
        <w:rPr>
          <w:rFonts w:ascii="Times New Roman" w:hAnsi="Times New Roman" w:cs="Times New Roman"/>
        </w:rPr>
        <w:t xml:space="preserve">добровольность;  </w:t>
      </w:r>
    </w:p>
    <w:p w:rsidR="00BB4A3C" w:rsidRPr="000F5BC4" w:rsidRDefault="00BB4A3C" w:rsidP="00AE3F37">
      <w:pPr>
        <w:pStyle w:val="a6"/>
        <w:numPr>
          <w:ilvl w:val="0"/>
          <w:numId w:val="103"/>
        </w:numPr>
        <w:jc w:val="both"/>
        <w:rPr>
          <w:rFonts w:ascii="Times New Roman" w:hAnsi="Times New Roman" w:cs="Times New Roman"/>
        </w:rPr>
      </w:pPr>
      <w:r w:rsidRPr="000F5BC4">
        <w:rPr>
          <w:rFonts w:ascii="Times New Roman" w:hAnsi="Times New Roman" w:cs="Times New Roman"/>
        </w:rPr>
        <w:t xml:space="preserve">равноправие сторон;  </w:t>
      </w:r>
    </w:p>
    <w:p w:rsidR="00BB4A3C" w:rsidRPr="000F5BC4" w:rsidRDefault="00BB4A3C" w:rsidP="00AE3F37">
      <w:pPr>
        <w:pStyle w:val="a6"/>
        <w:numPr>
          <w:ilvl w:val="0"/>
          <w:numId w:val="103"/>
        </w:numPr>
        <w:jc w:val="both"/>
        <w:rPr>
          <w:rFonts w:ascii="Times New Roman" w:hAnsi="Times New Roman" w:cs="Times New Roman"/>
        </w:rPr>
      </w:pPr>
      <w:r w:rsidRPr="000F5BC4">
        <w:rPr>
          <w:rFonts w:ascii="Times New Roman" w:hAnsi="Times New Roman" w:cs="Times New Roman"/>
        </w:rPr>
        <w:t xml:space="preserve">уважение интересов друг друга; </w:t>
      </w:r>
    </w:p>
    <w:p w:rsidR="00BB4A3C" w:rsidRPr="000F5BC4" w:rsidRDefault="00BB4A3C" w:rsidP="00AE3F37">
      <w:pPr>
        <w:pStyle w:val="a6"/>
        <w:numPr>
          <w:ilvl w:val="0"/>
          <w:numId w:val="103"/>
        </w:numPr>
        <w:jc w:val="both"/>
        <w:rPr>
          <w:rFonts w:ascii="Times New Roman" w:hAnsi="Times New Roman" w:cs="Times New Roman"/>
        </w:rPr>
      </w:pPr>
      <w:r w:rsidRPr="000F5BC4">
        <w:rPr>
          <w:rFonts w:ascii="Times New Roman" w:hAnsi="Times New Roman" w:cs="Times New Roman"/>
        </w:rPr>
        <w:t xml:space="preserve">соблюдение законов и иных нормативных актов;  </w:t>
      </w:r>
    </w:p>
    <w:p w:rsidR="00BB4A3C" w:rsidRPr="000F5BC4" w:rsidRDefault="00BB4A3C" w:rsidP="00AE3F37">
      <w:pPr>
        <w:pStyle w:val="a6"/>
        <w:numPr>
          <w:ilvl w:val="0"/>
          <w:numId w:val="103"/>
        </w:numPr>
        <w:jc w:val="both"/>
        <w:rPr>
          <w:rFonts w:ascii="Times New Roman" w:hAnsi="Times New Roman" w:cs="Times New Roman"/>
        </w:rPr>
      </w:pPr>
      <w:r w:rsidRPr="000F5BC4">
        <w:rPr>
          <w:rFonts w:ascii="Times New Roman" w:hAnsi="Times New Roman" w:cs="Times New Roman"/>
        </w:rPr>
        <w:t xml:space="preserve">учета запросов общественности;  </w:t>
      </w:r>
    </w:p>
    <w:p w:rsidR="00BB4A3C" w:rsidRPr="000F5BC4" w:rsidRDefault="00BB4A3C" w:rsidP="00AE3F37">
      <w:pPr>
        <w:pStyle w:val="a6"/>
        <w:numPr>
          <w:ilvl w:val="0"/>
          <w:numId w:val="103"/>
        </w:numPr>
        <w:jc w:val="both"/>
        <w:rPr>
          <w:rFonts w:ascii="Times New Roman" w:hAnsi="Times New Roman" w:cs="Times New Roman"/>
        </w:rPr>
      </w:pPr>
      <w:r w:rsidRPr="000F5BC4">
        <w:rPr>
          <w:rFonts w:ascii="Times New Roman" w:hAnsi="Times New Roman" w:cs="Times New Roman"/>
        </w:rPr>
        <w:t xml:space="preserve">сохранения имиджа учреждения в обществе; </w:t>
      </w:r>
    </w:p>
    <w:p w:rsidR="00BB4A3C" w:rsidRPr="000F5BC4" w:rsidRDefault="00BB4A3C" w:rsidP="00AE3F37">
      <w:pPr>
        <w:pStyle w:val="a6"/>
        <w:numPr>
          <w:ilvl w:val="0"/>
          <w:numId w:val="103"/>
        </w:numPr>
        <w:jc w:val="both"/>
        <w:rPr>
          <w:rFonts w:ascii="Times New Roman" w:hAnsi="Times New Roman" w:cs="Times New Roman"/>
        </w:rPr>
      </w:pPr>
      <w:r w:rsidRPr="000F5BC4">
        <w:rPr>
          <w:rFonts w:ascii="Times New Roman" w:hAnsi="Times New Roman" w:cs="Times New Roman"/>
        </w:rPr>
        <w:t xml:space="preserve">установление коммуникаций между </w:t>
      </w:r>
      <w:proofErr w:type="gramStart"/>
      <w:r w:rsidR="00672C49">
        <w:rPr>
          <w:rFonts w:ascii="Times New Roman" w:hAnsi="Times New Roman" w:cs="Times New Roman"/>
        </w:rPr>
        <w:t>МАДОУ</w:t>
      </w:r>
      <w:r w:rsidRPr="000F5BC4">
        <w:rPr>
          <w:rFonts w:ascii="Times New Roman" w:hAnsi="Times New Roman" w:cs="Times New Roman"/>
        </w:rPr>
        <w:t xml:space="preserve">  и</w:t>
      </w:r>
      <w:proofErr w:type="gramEnd"/>
      <w:r w:rsidRPr="000F5BC4">
        <w:rPr>
          <w:rFonts w:ascii="Times New Roman" w:hAnsi="Times New Roman" w:cs="Times New Roman"/>
        </w:rPr>
        <w:t xml:space="preserve"> социумом; </w:t>
      </w:r>
    </w:p>
    <w:p w:rsidR="00BB4A3C" w:rsidRPr="000F5BC4" w:rsidRDefault="00BB4A3C" w:rsidP="00AE3F37">
      <w:pPr>
        <w:pStyle w:val="a6"/>
        <w:numPr>
          <w:ilvl w:val="0"/>
          <w:numId w:val="103"/>
        </w:numPr>
        <w:jc w:val="both"/>
        <w:rPr>
          <w:rFonts w:ascii="Times New Roman" w:hAnsi="Times New Roman" w:cs="Times New Roman"/>
        </w:rPr>
      </w:pPr>
      <w:r w:rsidRPr="000F5BC4">
        <w:rPr>
          <w:rFonts w:ascii="Times New Roman" w:hAnsi="Times New Roman" w:cs="Times New Roman"/>
        </w:rPr>
        <w:t xml:space="preserve">обязательность исполнения договоренности;  </w:t>
      </w:r>
    </w:p>
    <w:p w:rsidR="00BB4A3C" w:rsidRPr="000F5BC4" w:rsidRDefault="00BB4A3C" w:rsidP="00AE3F37">
      <w:pPr>
        <w:pStyle w:val="a6"/>
        <w:numPr>
          <w:ilvl w:val="0"/>
          <w:numId w:val="103"/>
        </w:numPr>
        <w:jc w:val="both"/>
        <w:rPr>
          <w:rFonts w:ascii="Times New Roman" w:hAnsi="Times New Roman" w:cs="Times New Roman"/>
        </w:rPr>
      </w:pPr>
      <w:r w:rsidRPr="000F5BC4">
        <w:rPr>
          <w:rFonts w:ascii="Times New Roman" w:hAnsi="Times New Roman" w:cs="Times New Roman"/>
        </w:rPr>
        <w:t xml:space="preserve">ответственность за нарушение соглашений. </w:t>
      </w:r>
    </w:p>
    <w:p w:rsidR="00BB4A3C" w:rsidRPr="000F5BC4" w:rsidRDefault="00BB4A3C" w:rsidP="000F07FC">
      <w:pPr>
        <w:pStyle w:val="a6"/>
        <w:jc w:val="center"/>
        <w:rPr>
          <w:rFonts w:ascii="Times New Roman" w:hAnsi="Times New Roman" w:cs="Times New Roman"/>
        </w:rPr>
      </w:pPr>
      <w:r w:rsidRPr="000F5BC4">
        <w:rPr>
          <w:rFonts w:ascii="Times New Roman" w:hAnsi="Times New Roman" w:cs="Times New Roman"/>
          <w:b/>
          <w:i/>
        </w:rPr>
        <w:t>Структура образовательного года</w:t>
      </w:r>
    </w:p>
    <w:tbl>
      <w:tblPr>
        <w:tblStyle w:val="TableGrid"/>
        <w:tblW w:w="9573" w:type="dxa"/>
        <w:tblInd w:w="-108" w:type="dxa"/>
        <w:tblCellMar>
          <w:top w:w="9" w:type="dxa"/>
          <w:left w:w="108" w:type="dxa"/>
          <w:right w:w="115" w:type="dxa"/>
        </w:tblCellMar>
        <w:tblLook w:val="04A0" w:firstRow="1" w:lastRow="0" w:firstColumn="1" w:lastColumn="0" w:noHBand="0" w:noVBand="1"/>
      </w:tblPr>
      <w:tblGrid>
        <w:gridCol w:w="5780"/>
        <w:gridCol w:w="3793"/>
      </w:tblGrid>
      <w:tr w:rsidR="00BB4A3C" w:rsidRPr="000F5BC4" w:rsidTr="00B54BFA">
        <w:trPr>
          <w:trHeight w:val="331"/>
        </w:trPr>
        <w:tc>
          <w:tcPr>
            <w:tcW w:w="5780" w:type="dxa"/>
            <w:tcBorders>
              <w:top w:val="single" w:sz="4" w:space="0" w:color="000000"/>
              <w:left w:val="single" w:sz="4" w:space="0" w:color="000000"/>
              <w:bottom w:val="single" w:sz="4" w:space="0" w:color="000000"/>
              <w:right w:val="single" w:sz="4" w:space="0" w:color="000000"/>
            </w:tcBorders>
          </w:tcPr>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rPr>
              <w:t xml:space="preserve">Содержание деятельности </w:t>
            </w:r>
          </w:p>
        </w:tc>
        <w:tc>
          <w:tcPr>
            <w:tcW w:w="3793" w:type="dxa"/>
            <w:tcBorders>
              <w:top w:val="single" w:sz="4" w:space="0" w:color="000000"/>
              <w:left w:val="single" w:sz="4" w:space="0" w:color="000000"/>
              <w:bottom w:val="single" w:sz="4" w:space="0" w:color="000000"/>
              <w:right w:val="single" w:sz="4" w:space="0" w:color="000000"/>
            </w:tcBorders>
          </w:tcPr>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rPr>
              <w:t xml:space="preserve">Временной период </w:t>
            </w:r>
          </w:p>
        </w:tc>
      </w:tr>
      <w:tr w:rsidR="00BB4A3C" w:rsidRPr="000F5BC4" w:rsidTr="00B54BFA">
        <w:trPr>
          <w:trHeight w:val="331"/>
        </w:trPr>
        <w:tc>
          <w:tcPr>
            <w:tcW w:w="5780" w:type="dxa"/>
            <w:tcBorders>
              <w:top w:val="single" w:sz="4" w:space="0" w:color="000000"/>
              <w:left w:val="single" w:sz="4" w:space="0" w:color="000000"/>
              <w:bottom w:val="single" w:sz="4" w:space="0" w:color="000000"/>
              <w:right w:val="single" w:sz="4" w:space="0" w:color="000000"/>
            </w:tcBorders>
          </w:tcPr>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rPr>
              <w:t xml:space="preserve">Образовательная деятельность </w:t>
            </w:r>
          </w:p>
        </w:tc>
        <w:tc>
          <w:tcPr>
            <w:tcW w:w="3793" w:type="dxa"/>
            <w:tcBorders>
              <w:top w:val="single" w:sz="4" w:space="0" w:color="000000"/>
              <w:left w:val="single" w:sz="4" w:space="0" w:color="000000"/>
              <w:bottom w:val="single" w:sz="4" w:space="0" w:color="000000"/>
              <w:right w:val="single" w:sz="4" w:space="0" w:color="000000"/>
            </w:tcBorders>
          </w:tcPr>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rPr>
              <w:t xml:space="preserve">01.09 -31.05 </w:t>
            </w:r>
          </w:p>
        </w:tc>
      </w:tr>
      <w:tr w:rsidR="00BB4A3C" w:rsidRPr="000F5BC4" w:rsidTr="00B54BFA">
        <w:trPr>
          <w:trHeight w:val="334"/>
        </w:trPr>
        <w:tc>
          <w:tcPr>
            <w:tcW w:w="5780" w:type="dxa"/>
            <w:tcBorders>
              <w:top w:val="single" w:sz="4" w:space="0" w:color="000000"/>
              <w:left w:val="single" w:sz="4" w:space="0" w:color="000000"/>
              <w:bottom w:val="single" w:sz="4" w:space="0" w:color="000000"/>
              <w:right w:val="single" w:sz="4" w:space="0" w:color="000000"/>
            </w:tcBorders>
          </w:tcPr>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rPr>
              <w:t xml:space="preserve">Педагогическая диагностика (начало года) </w:t>
            </w:r>
          </w:p>
        </w:tc>
        <w:tc>
          <w:tcPr>
            <w:tcW w:w="3793" w:type="dxa"/>
            <w:tcBorders>
              <w:top w:val="single" w:sz="4" w:space="0" w:color="000000"/>
              <w:left w:val="single" w:sz="4" w:space="0" w:color="000000"/>
              <w:bottom w:val="single" w:sz="4" w:space="0" w:color="000000"/>
              <w:right w:val="single" w:sz="4" w:space="0" w:color="000000"/>
            </w:tcBorders>
          </w:tcPr>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rPr>
              <w:t xml:space="preserve">01.09-15.09 </w:t>
            </w:r>
          </w:p>
        </w:tc>
      </w:tr>
      <w:tr w:rsidR="00BB4A3C" w:rsidRPr="000F5BC4" w:rsidTr="00B54BFA">
        <w:trPr>
          <w:trHeight w:val="332"/>
        </w:trPr>
        <w:tc>
          <w:tcPr>
            <w:tcW w:w="5780" w:type="dxa"/>
            <w:tcBorders>
              <w:top w:val="single" w:sz="4" w:space="0" w:color="000000"/>
              <w:left w:val="single" w:sz="4" w:space="0" w:color="000000"/>
              <w:bottom w:val="single" w:sz="4" w:space="0" w:color="000000"/>
              <w:right w:val="single" w:sz="4" w:space="0" w:color="000000"/>
            </w:tcBorders>
          </w:tcPr>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rPr>
              <w:t xml:space="preserve">Зимние каникулы </w:t>
            </w:r>
          </w:p>
        </w:tc>
        <w:tc>
          <w:tcPr>
            <w:tcW w:w="3793" w:type="dxa"/>
            <w:tcBorders>
              <w:top w:val="single" w:sz="4" w:space="0" w:color="000000"/>
              <w:left w:val="single" w:sz="4" w:space="0" w:color="000000"/>
              <w:bottom w:val="single" w:sz="4" w:space="0" w:color="000000"/>
              <w:right w:val="single" w:sz="4" w:space="0" w:color="000000"/>
            </w:tcBorders>
          </w:tcPr>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rPr>
              <w:t xml:space="preserve">01.01-10.01 </w:t>
            </w:r>
          </w:p>
        </w:tc>
      </w:tr>
      <w:tr w:rsidR="00BB4A3C" w:rsidRPr="000F5BC4" w:rsidTr="00B54BFA">
        <w:trPr>
          <w:trHeight w:val="331"/>
        </w:trPr>
        <w:tc>
          <w:tcPr>
            <w:tcW w:w="5780" w:type="dxa"/>
            <w:tcBorders>
              <w:top w:val="single" w:sz="4" w:space="0" w:color="000000"/>
              <w:left w:val="single" w:sz="4" w:space="0" w:color="000000"/>
              <w:bottom w:val="single" w:sz="4" w:space="0" w:color="000000"/>
              <w:right w:val="single" w:sz="4" w:space="0" w:color="000000"/>
            </w:tcBorders>
          </w:tcPr>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rPr>
              <w:t xml:space="preserve">Педагогическая диагностика (конец года) </w:t>
            </w:r>
          </w:p>
        </w:tc>
        <w:tc>
          <w:tcPr>
            <w:tcW w:w="3793" w:type="dxa"/>
            <w:tcBorders>
              <w:top w:val="single" w:sz="4" w:space="0" w:color="000000"/>
              <w:left w:val="single" w:sz="4" w:space="0" w:color="000000"/>
              <w:bottom w:val="single" w:sz="4" w:space="0" w:color="000000"/>
              <w:right w:val="single" w:sz="4" w:space="0" w:color="000000"/>
            </w:tcBorders>
          </w:tcPr>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rPr>
              <w:t xml:space="preserve">15.05-31.05 </w:t>
            </w:r>
          </w:p>
        </w:tc>
      </w:tr>
      <w:tr w:rsidR="00BB4A3C" w:rsidRPr="000F5BC4" w:rsidTr="00B54BFA">
        <w:trPr>
          <w:trHeight w:val="334"/>
        </w:trPr>
        <w:tc>
          <w:tcPr>
            <w:tcW w:w="5780" w:type="dxa"/>
            <w:tcBorders>
              <w:top w:val="single" w:sz="4" w:space="0" w:color="000000"/>
              <w:left w:val="single" w:sz="4" w:space="0" w:color="000000"/>
              <w:bottom w:val="single" w:sz="4" w:space="0" w:color="000000"/>
              <w:right w:val="single" w:sz="4" w:space="0" w:color="000000"/>
            </w:tcBorders>
          </w:tcPr>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rPr>
              <w:t xml:space="preserve">Летний оздоровительный период </w:t>
            </w:r>
          </w:p>
        </w:tc>
        <w:tc>
          <w:tcPr>
            <w:tcW w:w="3793" w:type="dxa"/>
            <w:tcBorders>
              <w:top w:val="single" w:sz="4" w:space="0" w:color="000000"/>
              <w:left w:val="single" w:sz="4" w:space="0" w:color="000000"/>
              <w:bottom w:val="single" w:sz="4" w:space="0" w:color="000000"/>
              <w:right w:val="single" w:sz="4" w:space="0" w:color="000000"/>
            </w:tcBorders>
          </w:tcPr>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rPr>
              <w:t>01.06</w:t>
            </w:r>
            <w:r w:rsidR="000F07FC">
              <w:rPr>
                <w:rFonts w:ascii="Times New Roman" w:hAnsi="Times New Roman" w:cs="Times New Roman"/>
              </w:rPr>
              <w:t xml:space="preserve"> </w:t>
            </w:r>
            <w:r w:rsidRPr="000F5BC4">
              <w:rPr>
                <w:rFonts w:ascii="Times New Roman" w:hAnsi="Times New Roman" w:cs="Times New Roman"/>
              </w:rPr>
              <w:t>-</w:t>
            </w:r>
            <w:r w:rsidR="000F07FC">
              <w:rPr>
                <w:rFonts w:ascii="Times New Roman" w:hAnsi="Times New Roman" w:cs="Times New Roman"/>
              </w:rPr>
              <w:t xml:space="preserve"> ё</w:t>
            </w:r>
            <w:r w:rsidRPr="000F5BC4">
              <w:rPr>
                <w:rFonts w:ascii="Times New Roman" w:hAnsi="Times New Roman" w:cs="Times New Roman"/>
              </w:rPr>
              <w:t xml:space="preserve">31.08 </w:t>
            </w:r>
          </w:p>
        </w:tc>
      </w:tr>
    </w:tbl>
    <w:p w:rsidR="00BB4A3C" w:rsidRPr="000F5BC4" w:rsidRDefault="00BB4A3C" w:rsidP="000F5BC4">
      <w:pPr>
        <w:pStyle w:val="a6"/>
        <w:jc w:val="both"/>
        <w:rPr>
          <w:rFonts w:ascii="Times New Roman" w:hAnsi="Times New Roman" w:cs="Times New Roman"/>
        </w:rPr>
      </w:pPr>
      <w:r w:rsidRPr="000F5BC4">
        <w:rPr>
          <w:rFonts w:ascii="Times New Roman" w:hAnsi="Times New Roman" w:cs="Times New Roman"/>
        </w:rPr>
        <w:lastRenderedPageBreak/>
        <w:t xml:space="preserve"> </w:t>
      </w:r>
    </w:p>
    <w:p w:rsidR="00BB4A3C" w:rsidRPr="000F5BC4" w:rsidRDefault="00BB4A3C" w:rsidP="000F07FC">
      <w:pPr>
        <w:pStyle w:val="a6"/>
        <w:jc w:val="center"/>
        <w:rPr>
          <w:rFonts w:ascii="Times New Roman" w:hAnsi="Times New Roman" w:cs="Times New Roman"/>
        </w:rPr>
      </w:pPr>
      <w:r w:rsidRPr="000F5BC4">
        <w:rPr>
          <w:rFonts w:ascii="Times New Roman" w:hAnsi="Times New Roman" w:cs="Times New Roman"/>
          <w:b/>
          <w:i/>
        </w:rPr>
        <w:t>Структура образовательного процесса в режиме дня</w:t>
      </w:r>
    </w:p>
    <w:tbl>
      <w:tblPr>
        <w:tblStyle w:val="TableGrid"/>
        <w:tblW w:w="9702" w:type="dxa"/>
        <w:tblInd w:w="-108" w:type="dxa"/>
        <w:tblCellMar>
          <w:top w:w="53" w:type="dxa"/>
          <w:left w:w="108" w:type="dxa"/>
          <w:right w:w="115" w:type="dxa"/>
        </w:tblCellMar>
        <w:tblLook w:val="04A0" w:firstRow="1" w:lastRow="0" w:firstColumn="1" w:lastColumn="0" w:noHBand="0" w:noVBand="1"/>
      </w:tblPr>
      <w:tblGrid>
        <w:gridCol w:w="3233"/>
        <w:gridCol w:w="3233"/>
        <w:gridCol w:w="3236"/>
      </w:tblGrid>
      <w:tr w:rsidR="00BB4A3C" w:rsidRPr="000F5BC4" w:rsidTr="00B54BFA">
        <w:trPr>
          <w:trHeight w:val="562"/>
        </w:trPr>
        <w:tc>
          <w:tcPr>
            <w:tcW w:w="3233" w:type="dxa"/>
            <w:tcBorders>
              <w:top w:val="single" w:sz="4" w:space="0" w:color="000000"/>
              <w:left w:val="single" w:sz="4" w:space="0" w:color="000000"/>
              <w:bottom w:val="single" w:sz="4" w:space="0" w:color="000000"/>
              <w:right w:val="single" w:sz="4" w:space="0" w:color="000000"/>
            </w:tcBorders>
          </w:tcPr>
          <w:p w:rsidR="00BB4A3C" w:rsidRPr="000F5BC4" w:rsidRDefault="00BB4A3C" w:rsidP="000F07FC">
            <w:pPr>
              <w:pStyle w:val="a6"/>
              <w:jc w:val="center"/>
              <w:rPr>
                <w:rFonts w:ascii="Times New Roman" w:hAnsi="Times New Roman" w:cs="Times New Roman"/>
              </w:rPr>
            </w:pPr>
            <w:r w:rsidRPr="000F5BC4">
              <w:rPr>
                <w:rFonts w:ascii="Times New Roman" w:hAnsi="Times New Roman" w:cs="Times New Roman"/>
                <w:b/>
              </w:rPr>
              <w:t>Утренний блок</w:t>
            </w:r>
          </w:p>
          <w:p w:rsidR="00BB4A3C" w:rsidRPr="000F5BC4" w:rsidRDefault="00BB4A3C" w:rsidP="000F07FC">
            <w:pPr>
              <w:pStyle w:val="a6"/>
              <w:jc w:val="center"/>
              <w:rPr>
                <w:rFonts w:ascii="Times New Roman" w:hAnsi="Times New Roman" w:cs="Times New Roman"/>
              </w:rPr>
            </w:pPr>
            <w:r w:rsidRPr="000F5BC4">
              <w:rPr>
                <w:rFonts w:ascii="Times New Roman" w:hAnsi="Times New Roman" w:cs="Times New Roman"/>
                <w:b/>
              </w:rPr>
              <w:t>8.00-9.00</w:t>
            </w:r>
          </w:p>
        </w:tc>
        <w:tc>
          <w:tcPr>
            <w:tcW w:w="3233" w:type="dxa"/>
            <w:tcBorders>
              <w:top w:val="single" w:sz="4" w:space="0" w:color="000000"/>
              <w:left w:val="single" w:sz="4" w:space="0" w:color="000000"/>
              <w:bottom w:val="single" w:sz="4" w:space="0" w:color="000000"/>
              <w:right w:val="single" w:sz="4" w:space="0" w:color="000000"/>
            </w:tcBorders>
          </w:tcPr>
          <w:p w:rsidR="00BB4A3C" w:rsidRPr="000F5BC4" w:rsidRDefault="00BB4A3C" w:rsidP="000F07FC">
            <w:pPr>
              <w:pStyle w:val="a6"/>
              <w:jc w:val="center"/>
              <w:rPr>
                <w:rFonts w:ascii="Times New Roman" w:hAnsi="Times New Roman" w:cs="Times New Roman"/>
              </w:rPr>
            </w:pPr>
            <w:r w:rsidRPr="000F5BC4">
              <w:rPr>
                <w:rFonts w:ascii="Times New Roman" w:hAnsi="Times New Roman" w:cs="Times New Roman"/>
                <w:b/>
              </w:rPr>
              <w:t>Дневной блок</w:t>
            </w:r>
          </w:p>
          <w:p w:rsidR="00BB4A3C" w:rsidRPr="000F5BC4" w:rsidRDefault="00BB4A3C" w:rsidP="000F07FC">
            <w:pPr>
              <w:pStyle w:val="a6"/>
              <w:jc w:val="center"/>
              <w:rPr>
                <w:rFonts w:ascii="Times New Roman" w:hAnsi="Times New Roman" w:cs="Times New Roman"/>
              </w:rPr>
            </w:pPr>
            <w:r w:rsidRPr="000F5BC4">
              <w:rPr>
                <w:rFonts w:ascii="Times New Roman" w:hAnsi="Times New Roman" w:cs="Times New Roman"/>
                <w:b/>
              </w:rPr>
              <w:t>9.00-15.30</w:t>
            </w:r>
          </w:p>
        </w:tc>
        <w:tc>
          <w:tcPr>
            <w:tcW w:w="3236" w:type="dxa"/>
            <w:tcBorders>
              <w:top w:val="single" w:sz="4" w:space="0" w:color="000000"/>
              <w:left w:val="single" w:sz="4" w:space="0" w:color="000000"/>
              <w:bottom w:val="single" w:sz="4" w:space="0" w:color="000000"/>
              <w:right w:val="single" w:sz="4" w:space="0" w:color="000000"/>
            </w:tcBorders>
          </w:tcPr>
          <w:p w:rsidR="00BB4A3C" w:rsidRPr="000F5BC4" w:rsidRDefault="00BB4A3C" w:rsidP="000F07FC">
            <w:pPr>
              <w:pStyle w:val="a6"/>
              <w:jc w:val="center"/>
              <w:rPr>
                <w:rFonts w:ascii="Times New Roman" w:hAnsi="Times New Roman" w:cs="Times New Roman"/>
              </w:rPr>
            </w:pPr>
            <w:r w:rsidRPr="000F5BC4">
              <w:rPr>
                <w:rFonts w:ascii="Times New Roman" w:hAnsi="Times New Roman" w:cs="Times New Roman"/>
                <w:b/>
              </w:rPr>
              <w:t>Вечерний блок</w:t>
            </w:r>
          </w:p>
          <w:p w:rsidR="00BB4A3C" w:rsidRPr="000F5BC4" w:rsidRDefault="00BB4A3C" w:rsidP="000F07FC">
            <w:pPr>
              <w:pStyle w:val="a6"/>
              <w:jc w:val="center"/>
              <w:rPr>
                <w:rFonts w:ascii="Times New Roman" w:hAnsi="Times New Roman" w:cs="Times New Roman"/>
              </w:rPr>
            </w:pPr>
            <w:r w:rsidRPr="000F5BC4">
              <w:rPr>
                <w:rFonts w:ascii="Times New Roman" w:hAnsi="Times New Roman" w:cs="Times New Roman"/>
                <w:b/>
              </w:rPr>
              <w:t>15.30-18.00</w:t>
            </w:r>
          </w:p>
        </w:tc>
      </w:tr>
      <w:tr w:rsidR="00334702" w:rsidRPr="000F5BC4" w:rsidTr="00B54BFA">
        <w:trPr>
          <w:trHeight w:val="562"/>
        </w:trPr>
        <w:tc>
          <w:tcPr>
            <w:tcW w:w="3233" w:type="dxa"/>
            <w:tcBorders>
              <w:top w:val="single" w:sz="4" w:space="0" w:color="000000"/>
              <w:left w:val="single" w:sz="4" w:space="0" w:color="000000"/>
              <w:bottom w:val="single" w:sz="4" w:space="0" w:color="000000"/>
              <w:right w:val="single" w:sz="4" w:space="0" w:color="000000"/>
            </w:tcBorders>
          </w:tcPr>
          <w:p w:rsidR="00334702" w:rsidRPr="000F07FC" w:rsidRDefault="00334702" w:rsidP="00334702">
            <w:pPr>
              <w:pStyle w:val="a6"/>
              <w:numPr>
                <w:ilvl w:val="0"/>
                <w:numId w:val="104"/>
              </w:numPr>
              <w:rPr>
                <w:rFonts w:ascii="Times New Roman" w:hAnsi="Times New Roman" w:cs="Times New Roman"/>
              </w:rPr>
            </w:pPr>
            <w:r w:rsidRPr="000F07FC">
              <w:rPr>
                <w:rFonts w:ascii="Times New Roman" w:hAnsi="Times New Roman" w:cs="Times New Roman"/>
              </w:rPr>
              <w:t>взаимодействие с семьёй</w:t>
            </w:r>
            <w:r>
              <w:rPr>
                <w:rFonts w:ascii="Times New Roman" w:hAnsi="Times New Roman" w:cs="Times New Roman"/>
              </w:rPr>
              <w:t>,</w:t>
            </w:r>
          </w:p>
          <w:p w:rsidR="00334702" w:rsidRDefault="00334702" w:rsidP="00334702">
            <w:pPr>
              <w:pStyle w:val="a6"/>
              <w:numPr>
                <w:ilvl w:val="0"/>
                <w:numId w:val="104"/>
              </w:numPr>
              <w:rPr>
                <w:rFonts w:ascii="Times New Roman" w:hAnsi="Times New Roman" w:cs="Times New Roman"/>
              </w:rPr>
            </w:pPr>
            <w:r>
              <w:rPr>
                <w:rFonts w:ascii="Times New Roman" w:hAnsi="Times New Roman" w:cs="Times New Roman"/>
              </w:rPr>
              <w:t>игровая деятельность,</w:t>
            </w:r>
          </w:p>
          <w:p w:rsidR="00334702" w:rsidRPr="000F07FC" w:rsidRDefault="00334702" w:rsidP="00334702">
            <w:pPr>
              <w:pStyle w:val="a6"/>
              <w:numPr>
                <w:ilvl w:val="0"/>
                <w:numId w:val="104"/>
              </w:numPr>
              <w:rPr>
                <w:rFonts w:ascii="Times New Roman" w:hAnsi="Times New Roman" w:cs="Times New Roman"/>
              </w:rPr>
            </w:pPr>
            <w:r w:rsidRPr="000F07FC">
              <w:rPr>
                <w:rFonts w:ascii="Times New Roman" w:hAnsi="Times New Roman" w:cs="Times New Roman"/>
              </w:rPr>
              <w:t>физкультурно-</w:t>
            </w:r>
          </w:p>
          <w:p w:rsidR="00334702" w:rsidRPr="000F07FC" w:rsidRDefault="00334702" w:rsidP="00334702">
            <w:pPr>
              <w:pStyle w:val="a6"/>
              <w:numPr>
                <w:ilvl w:val="0"/>
                <w:numId w:val="104"/>
              </w:numPr>
              <w:rPr>
                <w:rFonts w:ascii="Times New Roman" w:hAnsi="Times New Roman" w:cs="Times New Roman"/>
              </w:rPr>
            </w:pPr>
            <w:r w:rsidRPr="000F07FC">
              <w:rPr>
                <w:rFonts w:ascii="Times New Roman" w:hAnsi="Times New Roman" w:cs="Times New Roman"/>
              </w:rPr>
              <w:t>оздоровительная работа</w:t>
            </w:r>
            <w:r>
              <w:rPr>
                <w:rFonts w:ascii="Times New Roman" w:hAnsi="Times New Roman" w:cs="Times New Roman"/>
              </w:rPr>
              <w:t>,</w:t>
            </w:r>
          </w:p>
          <w:p w:rsidR="00334702" w:rsidRPr="000F07FC" w:rsidRDefault="00334702" w:rsidP="00334702">
            <w:pPr>
              <w:pStyle w:val="a6"/>
              <w:numPr>
                <w:ilvl w:val="0"/>
                <w:numId w:val="104"/>
              </w:numPr>
              <w:rPr>
                <w:rFonts w:ascii="Times New Roman" w:hAnsi="Times New Roman" w:cs="Times New Roman"/>
              </w:rPr>
            </w:pPr>
            <w:r w:rsidRPr="000F07FC">
              <w:rPr>
                <w:rFonts w:ascii="Times New Roman" w:hAnsi="Times New Roman" w:cs="Times New Roman"/>
              </w:rPr>
              <w:t>завтрак</w:t>
            </w:r>
          </w:p>
          <w:p w:rsidR="00334702" w:rsidRDefault="00334702" w:rsidP="00334702">
            <w:pPr>
              <w:pStyle w:val="a6"/>
              <w:numPr>
                <w:ilvl w:val="0"/>
                <w:numId w:val="104"/>
              </w:numPr>
              <w:rPr>
                <w:rFonts w:ascii="Times New Roman" w:hAnsi="Times New Roman" w:cs="Times New Roman"/>
              </w:rPr>
            </w:pPr>
            <w:r w:rsidRPr="000F07FC">
              <w:rPr>
                <w:rFonts w:ascii="Times New Roman" w:hAnsi="Times New Roman" w:cs="Times New Roman"/>
              </w:rPr>
              <w:t>совместная деятельность воспитателя с детьми в ходе режимных процессов</w:t>
            </w:r>
            <w:r>
              <w:rPr>
                <w:rFonts w:ascii="Times New Roman" w:hAnsi="Times New Roman" w:cs="Times New Roman"/>
              </w:rPr>
              <w:t>,</w:t>
            </w:r>
          </w:p>
          <w:p w:rsidR="00334702" w:rsidRDefault="00334702" w:rsidP="00334702">
            <w:pPr>
              <w:pStyle w:val="a6"/>
              <w:numPr>
                <w:ilvl w:val="0"/>
                <w:numId w:val="104"/>
              </w:numPr>
              <w:rPr>
                <w:rFonts w:ascii="Times New Roman" w:hAnsi="Times New Roman" w:cs="Times New Roman"/>
              </w:rPr>
            </w:pPr>
            <w:r w:rsidRPr="000F07FC">
              <w:rPr>
                <w:rFonts w:ascii="Times New Roman" w:hAnsi="Times New Roman" w:cs="Times New Roman"/>
              </w:rPr>
              <w:t>индивидуальная работа</w:t>
            </w:r>
            <w:r>
              <w:rPr>
                <w:rFonts w:ascii="Times New Roman" w:hAnsi="Times New Roman" w:cs="Times New Roman"/>
              </w:rPr>
              <w:t>,</w:t>
            </w:r>
            <w:r w:rsidRPr="000F07FC">
              <w:rPr>
                <w:rFonts w:ascii="Times New Roman" w:hAnsi="Times New Roman" w:cs="Times New Roman"/>
              </w:rPr>
              <w:t xml:space="preserve">  </w:t>
            </w:r>
          </w:p>
          <w:p w:rsidR="00334702" w:rsidRPr="000F07FC" w:rsidRDefault="00334702" w:rsidP="00334702">
            <w:pPr>
              <w:pStyle w:val="a6"/>
              <w:numPr>
                <w:ilvl w:val="0"/>
                <w:numId w:val="104"/>
              </w:numPr>
              <w:rPr>
                <w:rFonts w:ascii="Times New Roman" w:hAnsi="Times New Roman" w:cs="Times New Roman"/>
              </w:rPr>
            </w:pPr>
            <w:r w:rsidRPr="000F07FC">
              <w:rPr>
                <w:rFonts w:ascii="Times New Roman" w:hAnsi="Times New Roman" w:cs="Times New Roman"/>
              </w:rPr>
              <w:t>самостоятельная деятельность детей по интересам</w:t>
            </w:r>
            <w:r>
              <w:rPr>
                <w:rFonts w:ascii="Times New Roman" w:hAnsi="Times New Roman" w:cs="Times New Roman"/>
              </w:rPr>
              <w:t>,</w:t>
            </w:r>
          </w:p>
          <w:p w:rsidR="00334702" w:rsidRDefault="00334702" w:rsidP="00334702">
            <w:pPr>
              <w:pStyle w:val="a6"/>
              <w:numPr>
                <w:ilvl w:val="0"/>
                <w:numId w:val="104"/>
              </w:numPr>
              <w:rPr>
                <w:rFonts w:ascii="Times New Roman" w:hAnsi="Times New Roman" w:cs="Times New Roman"/>
              </w:rPr>
            </w:pPr>
            <w:r w:rsidRPr="000F07FC">
              <w:rPr>
                <w:rFonts w:ascii="Times New Roman" w:hAnsi="Times New Roman" w:cs="Times New Roman"/>
              </w:rPr>
              <w:t>различные виды детской деятельности</w:t>
            </w:r>
            <w:r>
              <w:rPr>
                <w:rFonts w:ascii="Times New Roman" w:hAnsi="Times New Roman" w:cs="Times New Roman"/>
              </w:rPr>
              <w:t>,</w:t>
            </w:r>
            <w:r w:rsidRPr="000F07FC">
              <w:rPr>
                <w:rFonts w:ascii="Times New Roman" w:hAnsi="Times New Roman" w:cs="Times New Roman"/>
              </w:rPr>
              <w:t xml:space="preserve">  </w:t>
            </w:r>
          </w:p>
          <w:p w:rsidR="00334702" w:rsidRPr="000F07FC" w:rsidRDefault="00334702" w:rsidP="00334702">
            <w:pPr>
              <w:pStyle w:val="a6"/>
              <w:numPr>
                <w:ilvl w:val="0"/>
                <w:numId w:val="104"/>
              </w:numPr>
              <w:rPr>
                <w:rFonts w:ascii="Times New Roman" w:hAnsi="Times New Roman" w:cs="Times New Roman"/>
              </w:rPr>
            </w:pPr>
            <w:r w:rsidRPr="000F07FC">
              <w:rPr>
                <w:rFonts w:ascii="Times New Roman" w:hAnsi="Times New Roman" w:cs="Times New Roman"/>
              </w:rPr>
              <w:t>утренний круг</w:t>
            </w:r>
          </w:p>
        </w:tc>
        <w:tc>
          <w:tcPr>
            <w:tcW w:w="3233" w:type="dxa"/>
            <w:tcBorders>
              <w:top w:val="single" w:sz="4" w:space="0" w:color="000000"/>
              <w:left w:val="single" w:sz="4" w:space="0" w:color="000000"/>
              <w:bottom w:val="single" w:sz="4" w:space="0" w:color="000000"/>
              <w:right w:val="single" w:sz="4" w:space="0" w:color="000000"/>
            </w:tcBorders>
          </w:tcPr>
          <w:p w:rsidR="00334702" w:rsidRDefault="00334702" w:rsidP="00334702">
            <w:pPr>
              <w:pStyle w:val="a6"/>
              <w:numPr>
                <w:ilvl w:val="0"/>
                <w:numId w:val="104"/>
              </w:numPr>
              <w:rPr>
                <w:rFonts w:ascii="Times New Roman" w:hAnsi="Times New Roman" w:cs="Times New Roman"/>
              </w:rPr>
            </w:pPr>
            <w:r w:rsidRPr="000F07FC">
              <w:rPr>
                <w:rFonts w:ascii="Times New Roman" w:hAnsi="Times New Roman" w:cs="Times New Roman"/>
              </w:rPr>
              <w:t>игровая деятельность</w:t>
            </w:r>
            <w:r>
              <w:rPr>
                <w:rFonts w:ascii="Times New Roman" w:hAnsi="Times New Roman" w:cs="Times New Roman"/>
              </w:rPr>
              <w:t>,</w:t>
            </w:r>
          </w:p>
          <w:p w:rsidR="00334702" w:rsidRDefault="00334702" w:rsidP="00334702">
            <w:pPr>
              <w:pStyle w:val="a6"/>
              <w:numPr>
                <w:ilvl w:val="0"/>
                <w:numId w:val="104"/>
              </w:numPr>
              <w:rPr>
                <w:rFonts w:ascii="Times New Roman" w:hAnsi="Times New Roman" w:cs="Times New Roman"/>
              </w:rPr>
            </w:pPr>
            <w:r>
              <w:rPr>
                <w:rFonts w:ascii="Times New Roman" w:hAnsi="Times New Roman" w:cs="Times New Roman"/>
              </w:rPr>
              <w:t xml:space="preserve"> </w:t>
            </w:r>
            <w:r w:rsidRPr="000F07FC">
              <w:rPr>
                <w:rFonts w:ascii="Times New Roman" w:hAnsi="Times New Roman" w:cs="Times New Roman"/>
              </w:rPr>
              <w:t>образовательная деятельность</w:t>
            </w:r>
            <w:r>
              <w:rPr>
                <w:rFonts w:ascii="Times New Roman" w:hAnsi="Times New Roman" w:cs="Times New Roman"/>
              </w:rPr>
              <w:t>,</w:t>
            </w:r>
            <w:r w:rsidRPr="000F07FC">
              <w:rPr>
                <w:rFonts w:ascii="Times New Roman" w:hAnsi="Times New Roman" w:cs="Times New Roman"/>
              </w:rPr>
              <w:t xml:space="preserve">  </w:t>
            </w:r>
          </w:p>
          <w:p w:rsidR="00334702" w:rsidRPr="000F07FC" w:rsidRDefault="00334702" w:rsidP="00334702">
            <w:pPr>
              <w:pStyle w:val="a6"/>
              <w:numPr>
                <w:ilvl w:val="0"/>
                <w:numId w:val="104"/>
              </w:numPr>
              <w:rPr>
                <w:rFonts w:ascii="Times New Roman" w:hAnsi="Times New Roman" w:cs="Times New Roman"/>
              </w:rPr>
            </w:pPr>
            <w:r w:rsidRPr="000F07FC">
              <w:rPr>
                <w:rFonts w:ascii="Times New Roman" w:hAnsi="Times New Roman" w:cs="Times New Roman"/>
              </w:rPr>
              <w:t>второй завтрак</w:t>
            </w:r>
          </w:p>
          <w:p w:rsidR="00334702" w:rsidRDefault="00334702" w:rsidP="00334702">
            <w:pPr>
              <w:pStyle w:val="a6"/>
              <w:numPr>
                <w:ilvl w:val="0"/>
                <w:numId w:val="104"/>
              </w:numPr>
              <w:rPr>
                <w:rFonts w:ascii="Times New Roman" w:hAnsi="Times New Roman" w:cs="Times New Roman"/>
              </w:rPr>
            </w:pPr>
            <w:r w:rsidRPr="000F07FC">
              <w:rPr>
                <w:rFonts w:ascii="Times New Roman" w:hAnsi="Times New Roman" w:cs="Times New Roman"/>
              </w:rPr>
              <w:t xml:space="preserve">прогулка: </w:t>
            </w:r>
            <w:proofErr w:type="spellStart"/>
            <w:r w:rsidRPr="000F07FC">
              <w:rPr>
                <w:rFonts w:ascii="Times New Roman" w:hAnsi="Times New Roman" w:cs="Times New Roman"/>
              </w:rPr>
              <w:t>физкультурно</w:t>
            </w:r>
            <w:proofErr w:type="spellEnd"/>
            <w:r w:rsidRPr="000F07FC">
              <w:rPr>
                <w:rFonts w:ascii="Times New Roman" w:hAnsi="Times New Roman" w:cs="Times New Roman"/>
              </w:rPr>
              <w:t xml:space="preserve"> оздоровительная работа, совместная деятельность воспитателя с детьми по реализации проектов, экспериментальная и опытническая деятельность, трудовая деятельность в природе индивидуальная работа</w:t>
            </w:r>
            <w:r>
              <w:rPr>
                <w:rFonts w:ascii="Times New Roman" w:hAnsi="Times New Roman" w:cs="Times New Roman"/>
              </w:rPr>
              <w:t>,</w:t>
            </w:r>
          </w:p>
          <w:p w:rsidR="00334702" w:rsidRPr="000F07FC" w:rsidRDefault="00334702" w:rsidP="00334702">
            <w:pPr>
              <w:pStyle w:val="a6"/>
              <w:numPr>
                <w:ilvl w:val="0"/>
                <w:numId w:val="104"/>
              </w:numPr>
              <w:rPr>
                <w:rFonts w:ascii="Times New Roman" w:hAnsi="Times New Roman" w:cs="Times New Roman"/>
              </w:rPr>
            </w:pPr>
            <w:r w:rsidRPr="000F07FC">
              <w:rPr>
                <w:rFonts w:ascii="Times New Roman" w:hAnsi="Times New Roman" w:cs="Times New Roman"/>
              </w:rPr>
              <w:t>самостоятельная деятельность детей по интересам</w:t>
            </w:r>
          </w:p>
        </w:tc>
        <w:tc>
          <w:tcPr>
            <w:tcW w:w="3236" w:type="dxa"/>
            <w:tcBorders>
              <w:top w:val="single" w:sz="4" w:space="0" w:color="000000"/>
              <w:left w:val="single" w:sz="4" w:space="0" w:color="000000"/>
              <w:bottom w:val="single" w:sz="4" w:space="0" w:color="000000"/>
              <w:right w:val="single" w:sz="4" w:space="0" w:color="000000"/>
            </w:tcBorders>
          </w:tcPr>
          <w:p w:rsidR="00334702" w:rsidRPr="000F07FC" w:rsidRDefault="00334702" w:rsidP="00334702">
            <w:pPr>
              <w:pStyle w:val="a6"/>
              <w:numPr>
                <w:ilvl w:val="0"/>
                <w:numId w:val="104"/>
              </w:numPr>
              <w:rPr>
                <w:rFonts w:ascii="Times New Roman" w:hAnsi="Times New Roman" w:cs="Times New Roman"/>
              </w:rPr>
            </w:pPr>
            <w:r w:rsidRPr="000F07FC">
              <w:rPr>
                <w:rFonts w:ascii="Times New Roman" w:hAnsi="Times New Roman" w:cs="Times New Roman"/>
              </w:rPr>
              <w:t>взаимодействие с семьёй</w:t>
            </w:r>
            <w:r>
              <w:rPr>
                <w:rFonts w:ascii="Times New Roman" w:hAnsi="Times New Roman" w:cs="Times New Roman"/>
              </w:rPr>
              <w:t>,</w:t>
            </w:r>
          </w:p>
          <w:p w:rsidR="00334702" w:rsidRDefault="00334702" w:rsidP="00334702">
            <w:pPr>
              <w:pStyle w:val="a6"/>
              <w:numPr>
                <w:ilvl w:val="0"/>
                <w:numId w:val="104"/>
              </w:numPr>
              <w:rPr>
                <w:rFonts w:ascii="Times New Roman" w:hAnsi="Times New Roman" w:cs="Times New Roman"/>
              </w:rPr>
            </w:pPr>
            <w:r w:rsidRPr="000F07FC">
              <w:rPr>
                <w:rFonts w:ascii="Times New Roman" w:hAnsi="Times New Roman" w:cs="Times New Roman"/>
              </w:rPr>
              <w:t>игровая деятельность</w:t>
            </w:r>
            <w:r>
              <w:rPr>
                <w:rFonts w:ascii="Times New Roman" w:hAnsi="Times New Roman" w:cs="Times New Roman"/>
              </w:rPr>
              <w:t>,</w:t>
            </w:r>
          </w:p>
          <w:p w:rsidR="00334702" w:rsidRDefault="00334702" w:rsidP="00334702">
            <w:pPr>
              <w:pStyle w:val="a6"/>
              <w:numPr>
                <w:ilvl w:val="0"/>
                <w:numId w:val="104"/>
              </w:numPr>
              <w:rPr>
                <w:rFonts w:ascii="Times New Roman" w:hAnsi="Times New Roman" w:cs="Times New Roman"/>
              </w:rPr>
            </w:pPr>
            <w:proofErr w:type="spellStart"/>
            <w:r w:rsidRPr="000F07FC">
              <w:rPr>
                <w:rFonts w:ascii="Times New Roman" w:hAnsi="Times New Roman" w:cs="Times New Roman"/>
              </w:rPr>
              <w:t>физкультурно</w:t>
            </w:r>
            <w:proofErr w:type="spellEnd"/>
            <w:r w:rsidRPr="000F07FC">
              <w:rPr>
                <w:rFonts w:ascii="Times New Roman" w:hAnsi="Times New Roman" w:cs="Times New Roman"/>
              </w:rPr>
              <w:t xml:space="preserve"> оздоровительная работа</w:t>
            </w:r>
            <w:r>
              <w:rPr>
                <w:rFonts w:ascii="Times New Roman" w:hAnsi="Times New Roman" w:cs="Times New Roman"/>
              </w:rPr>
              <w:t>,</w:t>
            </w:r>
          </w:p>
          <w:p w:rsidR="00334702" w:rsidRDefault="00334702" w:rsidP="00334702">
            <w:pPr>
              <w:pStyle w:val="a6"/>
              <w:numPr>
                <w:ilvl w:val="0"/>
                <w:numId w:val="104"/>
              </w:numPr>
              <w:rPr>
                <w:rFonts w:ascii="Times New Roman" w:hAnsi="Times New Roman" w:cs="Times New Roman"/>
              </w:rPr>
            </w:pPr>
            <w:r w:rsidRPr="000F07FC">
              <w:rPr>
                <w:rFonts w:ascii="Times New Roman" w:hAnsi="Times New Roman" w:cs="Times New Roman"/>
              </w:rPr>
              <w:t>совместная деятельность воспитателя с ребенком</w:t>
            </w:r>
            <w:r>
              <w:rPr>
                <w:rFonts w:ascii="Times New Roman" w:hAnsi="Times New Roman" w:cs="Times New Roman"/>
              </w:rPr>
              <w:t>,</w:t>
            </w:r>
          </w:p>
          <w:p w:rsidR="00334702" w:rsidRPr="000F07FC" w:rsidRDefault="00334702" w:rsidP="00334702">
            <w:pPr>
              <w:pStyle w:val="a6"/>
              <w:numPr>
                <w:ilvl w:val="0"/>
                <w:numId w:val="104"/>
              </w:numPr>
              <w:rPr>
                <w:rFonts w:ascii="Times New Roman" w:hAnsi="Times New Roman" w:cs="Times New Roman"/>
              </w:rPr>
            </w:pPr>
            <w:r w:rsidRPr="000F07FC">
              <w:rPr>
                <w:rFonts w:ascii="Times New Roman" w:hAnsi="Times New Roman" w:cs="Times New Roman"/>
              </w:rPr>
              <w:t>индивидуальная работа</w:t>
            </w:r>
            <w:r>
              <w:rPr>
                <w:rFonts w:ascii="Times New Roman" w:hAnsi="Times New Roman" w:cs="Times New Roman"/>
              </w:rPr>
              <w:t>,</w:t>
            </w:r>
          </w:p>
          <w:p w:rsidR="00334702" w:rsidRDefault="00334702" w:rsidP="00334702">
            <w:pPr>
              <w:pStyle w:val="a6"/>
              <w:numPr>
                <w:ilvl w:val="0"/>
                <w:numId w:val="104"/>
              </w:numPr>
              <w:rPr>
                <w:rFonts w:ascii="Times New Roman" w:hAnsi="Times New Roman" w:cs="Times New Roman"/>
              </w:rPr>
            </w:pPr>
            <w:r w:rsidRPr="000F07FC">
              <w:rPr>
                <w:rFonts w:ascii="Times New Roman" w:hAnsi="Times New Roman" w:cs="Times New Roman"/>
              </w:rPr>
              <w:t>прогулка</w:t>
            </w:r>
            <w:r>
              <w:rPr>
                <w:rFonts w:ascii="Times New Roman" w:hAnsi="Times New Roman" w:cs="Times New Roman"/>
              </w:rPr>
              <w:t>,</w:t>
            </w:r>
            <w:r w:rsidRPr="000F07FC">
              <w:rPr>
                <w:rFonts w:ascii="Times New Roman" w:hAnsi="Times New Roman" w:cs="Times New Roman"/>
              </w:rPr>
              <w:t xml:space="preserve"> </w:t>
            </w:r>
          </w:p>
          <w:p w:rsidR="00334702" w:rsidRPr="000F07FC" w:rsidRDefault="00334702" w:rsidP="00334702">
            <w:pPr>
              <w:pStyle w:val="a6"/>
              <w:numPr>
                <w:ilvl w:val="0"/>
                <w:numId w:val="104"/>
              </w:numPr>
              <w:rPr>
                <w:rFonts w:ascii="Times New Roman" w:hAnsi="Times New Roman" w:cs="Times New Roman"/>
              </w:rPr>
            </w:pPr>
            <w:r w:rsidRPr="000F07FC">
              <w:rPr>
                <w:rFonts w:ascii="Times New Roman" w:hAnsi="Times New Roman" w:cs="Times New Roman"/>
              </w:rPr>
              <w:t xml:space="preserve"> свободная самостоятельная деятельность детей по интересам</w:t>
            </w:r>
            <w:r>
              <w:rPr>
                <w:rFonts w:ascii="Times New Roman" w:hAnsi="Times New Roman" w:cs="Times New Roman"/>
              </w:rPr>
              <w:t>,</w:t>
            </w:r>
          </w:p>
          <w:p w:rsidR="00334702" w:rsidRPr="000F07FC" w:rsidRDefault="00334702" w:rsidP="00334702">
            <w:pPr>
              <w:pStyle w:val="a6"/>
              <w:numPr>
                <w:ilvl w:val="0"/>
                <w:numId w:val="104"/>
              </w:numPr>
              <w:rPr>
                <w:rFonts w:ascii="Times New Roman" w:hAnsi="Times New Roman" w:cs="Times New Roman"/>
              </w:rPr>
            </w:pPr>
            <w:r w:rsidRPr="000F07FC">
              <w:rPr>
                <w:rFonts w:ascii="Times New Roman" w:hAnsi="Times New Roman" w:cs="Times New Roman"/>
              </w:rPr>
              <w:t>различные виды детской деятельности</w:t>
            </w:r>
          </w:p>
        </w:tc>
      </w:tr>
    </w:tbl>
    <w:p w:rsidR="001E0283" w:rsidRDefault="001E0283" w:rsidP="000B4324">
      <w:pPr>
        <w:pStyle w:val="a6"/>
        <w:jc w:val="center"/>
        <w:rPr>
          <w:rFonts w:ascii="Times New Roman" w:hAnsi="Times New Roman" w:cs="Times New Roman"/>
          <w:b/>
        </w:rPr>
      </w:pPr>
    </w:p>
    <w:p w:rsidR="00BB4A3C" w:rsidRDefault="00BB4A3C" w:rsidP="000B4324">
      <w:pPr>
        <w:pStyle w:val="a6"/>
        <w:jc w:val="center"/>
        <w:rPr>
          <w:rFonts w:ascii="Times New Roman" w:hAnsi="Times New Roman" w:cs="Times New Roman"/>
          <w:b/>
        </w:rPr>
      </w:pPr>
      <w:r w:rsidRPr="000B4324">
        <w:rPr>
          <w:rFonts w:ascii="Times New Roman" w:hAnsi="Times New Roman" w:cs="Times New Roman"/>
          <w:b/>
        </w:rPr>
        <w:t xml:space="preserve">Традиции и ритуалы, особые нормы этикета в </w:t>
      </w:r>
      <w:r w:rsidR="000B4324">
        <w:rPr>
          <w:rFonts w:ascii="Times New Roman" w:hAnsi="Times New Roman" w:cs="Times New Roman"/>
          <w:b/>
        </w:rPr>
        <w:t>МА</w:t>
      </w:r>
      <w:r w:rsidRPr="000B4324">
        <w:rPr>
          <w:rFonts w:ascii="Times New Roman" w:hAnsi="Times New Roman" w:cs="Times New Roman"/>
          <w:b/>
        </w:rPr>
        <w:t>ДО</w:t>
      </w:r>
      <w:r w:rsidR="000B4324">
        <w:rPr>
          <w:rFonts w:ascii="Times New Roman" w:hAnsi="Times New Roman" w:cs="Times New Roman"/>
          <w:b/>
        </w:rPr>
        <w:t>У</w:t>
      </w:r>
      <w:r w:rsidRPr="000B4324">
        <w:rPr>
          <w:rFonts w:ascii="Times New Roman" w:hAnsi="Times New Roman" w:cs="Times New Roman"/>
          <w:b/>
        </w:rPr>
        <w:t>.</w:t>
      </w:r>
    </w:p>
    <w:p w:rsidR="001E0283" w:rsidRPr="000B4324" w:rsidRDefault="001E0283" w:rsidP="000B4324">
      <w:pPr>
        <w:pStyle w:val="a6"/>
        <w:jc w:val="center"/>
        <w:rPr>
          <w:rFonts w:ascii="Times New Roman" w:hAnsi="Times New Roman" w:cs="Times New Roman"/>
          <w:b/>
        </w:rPr>
      </w:pPr>
    </w:p>
    <w:p w:rsidR="00ED7465" w:rsidRPr="00ED7465" w:rsidRDefault="00ED7465" w:rsidP="00ED7465">
      <w:pPr>
        <w:pStyle w:val="a6"/>
        <w:jc w:val="both"/>
        <w:rPr>
          <w:rFonts w:ascii="Times New Roman" w:hAnsi="Times New Roman" w:cs="Times New Roman"/>
        </w:rPr>
      </w:pPr>
      <w:r w:rsidRPr="00906DAF">
        <w:rPr>
          <w:rFonts w:ascii="Times New Roman" w:hAnsi="Times New Roman" w:cs="Times New Roman"/>
          <w:b/>
        </w:rPr>
        <w:t>Традиции</w:t>
      </w:r>
      <w:r w:rsidRPr="00ED7465">
        <w:rPr>
          <w:rFonts w:ascii="Times New Roman" w:hAnsi="Times New Roman" w:cs="Times New Roman"/>
        </w:rPr>
        <w:t xml:space="preserve"> направлены на сплочение людей, стремление людей объединиться и как-то разнообразить свою жизнь, эмоционально ее украсить, внести какие-то позитивные моменты, связанные со значимым событием, с памятью о добрых делах. В нашем детском саду сложились многолетние традиции, направленные на сплочение коллектива, формирование чувства сопричастности сообществу людей, укреплению дружеских отношений. Каждая традиция проверена временем.</w:t>
      </w:r>
    </w:p>
    <w:p w:rsidR="00906DAF" w:rsidRDefault="00BB4A3C" w:rsidP="00ED7465">
      <w:pPr>
        <w:pStyle w:val="a6"/>
        <w:jc w:val="both"/>
        <w:rPr>
          <w:rFonts w:ascii="Times New Roman" w:hAnsi="Times New Roman" w:cs="Times New Roman"/>
        </w:rPr>
      </w:pPr>
      <w:r w:rsidRPr="000B4324">
        <w:rPr>
          <w:rFonts w:ascii="Times New Roman" w:hAnsi="Times New Roman" w:cs="Times New Roman"/>
        </w:rPr>
        <w:t xml:space="preserve">В </w:t>
      </w:r>
      <w:proofErr w:type="gramStart"/>
      <w:r w:rsidR="001E0283">
        <w:rPr>
          <w:rFonts w:ascii="Times New Roman" w:hAnsi="Times New Roman" w:cs="Times New Roman"/>
        </w:rPr>
        <w:t>МАДОУ</w:t>
      </w:r>
      <w:r w:rsidRPr="000B4324">
        <w:rPr>
          <w:rFonts w:ascii="Times New Roman" w:hAnsi="Times New Roman" w:cs="Times New Roman"/>
        </w:rPr>
        <w:t xml:space="preserve">  регулярно</w:t>
      </w:r>
      <w:proofErr w:type="gramEnd"/>
      <w:r w:rsidRPr="000B4324">
        <w:rPr>
          <w:rFonts w:ascii="Times New Roman" w:hAnsi="Times New Roman" w:cs="Times New Roman"/>
        </w:rPr>
        <w:t xml:space="preserve"> проводятся</w:t>
      </w:r>
      <w:r w:rsidR="00906DAF">
        <w:rPr>
          <w:rFonts w:ascii="Times New Roman" w:hAnsi="Times New Roman" w:cs="Times New Roman"/>
        </w:rPr>
        <w:t>:</w:t>
      </w:r>
      <w:r w:rsidRPr="000B4324">
        <w:rPr>
          <w:rFonts w:ascii="Times New Roman" w:hAnsi="Times New Roman" w:cs="Times New Roman"/>
        </w:rPr>
        <w:t xml:space="preserve"> </w:t>
      </w:r>
    </w:p>
    <w:p w:rsidR="009E1971" w:rsidRPr="009E1971" w:rsidRDefault="00906DAF" w:rsidP="00AE3F37">
      <w:pPr>
        <w:pStyle w:val="a6"/>
        <w:numPr>
          <w:ilvl w:val="0"/>
          <w:numId w:val="108"/>
        </w:numPr>
        <w:jc w:val="both"/>
        <w:rPr>
          <w:rFonts w:ascii="Times New Roman" w:hAnsi="Times New Roman" w:cs="Times New Roman"/>
        </w:rPr>
      </w:pPr>
      <w:r>
        <w:rPr>
          <w:rFonts w:ascii="Times New Roman" w:hAnsi="Times New Roman" w:cs="Times New Roman"/>
        </w:rPr>
        <w:t>П</w:t>
      </w:r>
      <w:r w:rsidR="009E1971" w:rsidRPr="009E1971">
        <w:rPr>
          <w:rFonts w:ascii="Times New Roman" w:hAnsi="Times New Roman" w:cs="Times New Roman"/>
        </w:rPr>
        <w:t>разднование «Дня именинника»</w:t>
      </w:r>
      <w:r w:rsidR="00ED7465">
        <w:rPr>
          <w:rFonts w:ascii="Times New Roman" w:hAnsi="Times New Roman" w:cs="Times New Roman"/>
        </w:rPr>
        <w:t>, эта традиция</w:t>
      </w:r>
      <w:r w:rsidR="009E1971" w:rsidRPr="009E1971">
        <w:rPr>
          <w:rFonts w:ascii="Times New Roman" w:hAnsi="Times New Roman" w:cs="Times New Roman"/>
        </w:rPr>
        <w:t xml:space="preserve"> позволяет развивать способность к сопереживанию радостных событий, вызывает положительные эмоции, </w:t>
      </w:r>
      <w:proofErr w:type="gramStart"/>
      <w:r w:rsidR="009E1971" w:rsidRPr="009E1971">
        <w:rPr>
          <w:rFonts w:ascii="Times New Roman" w:hAnsi="Times New Roman" w:cs="Times New Roman"/>
        </w:rPr>
        <w:t>подчеркивает  значимость</w:t>
      </w:r>
      <w:proofErr w:type="gramEnd"/>
      <w:r w:rsidR="009E1971" w:rsidRPr="009E1971">
        <w:rPr>
          <w:rFonts w:ascii="Times New Roman" w:hAnsi="Times New Roman" w:cs="Times New Roman"/>
        </w:rPr>
        <w:t xml:space="preserve"> каждого ребенка в группе.</w:t>
      </w:r>
    </w:p>
    <w:p w:rsidR="009E1971" w:rsidRPr="009E1971" w:rsidRDefault="009E1971" w:rsidP="00AE3F37">
      <w:pPr>
        <w:pStyle w:val="a6"/>
        <w:numPr>
          <w:ilvl w:val="0"/>
          <w:numId w:val="108"/>
        </w:numPr>
        <w:rPr>
          <w:rFonts w:ascii="Times New Roman" w:hAnsi="Times New Roman" w:cs="Times New Roman"/>
        </w:rPr>
      </w:pPr>
      <w:r w:rsidRPr="009E1971">
        <w:rPr>
          <w:rFonts w:ascii="Times New Roman" w:hAnsi="Times New Roman" w:cs="Times New Roman"/>
        </w:rPr>
        <w:t>Приглашение в гости на День Победы воинов из соседней воинской части и ветеранов позволяет вызвать у детей гордость за свою страну и свой народ, свою армию, воспитывать патриотические чувства.</w:t>
      </w:r>
    </w:p>
    <w:p w:rsidR="009E1971" w:rsidRPr="009E1971" w:rsidRDefault="009E1971" w:rsidP="00AE3F37">
      <w:pPr>
        <w:pStyle w:val="a6"/>
        <w:numPr>
          <w:ilvl w:val="0"/>
          <w:numId w:val="108"/>
        </w:numPr>
        <w:jc w:val="both"/>
        <w:rPr>
          <w:rFonts w:ascii="Times New Roman" w:hAnsi="Times New Roman" w:cs="Times New Roman"/>
        </w:rPr>
      </w:pPr>
      <w:r w:rsidRPr="009E1971">
        <w:rPr>
          <w:rFonts w:ascii="Times New Roman" w:hAnsi="Times New Roman" w:cs="Times New Roman"/>
        </w:rPr>
        <w:t xml:space="preserve">Экологическая акция «Посади свой тюльпан» проводится в октябре уже много лет подряд, в ходе акции дети, родители и педагоги высаживают до 800 луковиц тюльпанов на </w:t>
      </w:r>
      <w:proofErr w:type="gramStart"/>
      <w:r w:rsidRPr="009E1971">
        <w:rPr>
          <w:rFonts w:ascii="Times New Roman" w:hAnsi="Times New Roman" w:cs="Times New Roman"/>
        </w:rPr>
        <w:t>клумбах  детского</w:t>
      </w:r>
      <w:proofErr w:type="gramEnd"/>
      <w:r w:rsidRPr="009E1971">
        <w:rPr>
          <w:rFonts w:ascii="Times New Roman" w:hAnsi="Times New Roman" w:cs="Times New Roman"/>
        </w:rPr>
        <w:t xml:space="preserve"> сада, одну из клумб так и называют «Мы такие разные, мы такие дружные». Акция преследует цель воспитывать в детях уважение к труду, вызвать радость от участия в общем труде. На </w:t>
      </w:r>
      <w:proofErr w:type="gramStart"/>
      <w:r w:rsidRPr="009E1971">
        <w:rPr>
          <w:rFonts w:ascii="Times New Roman" w:hAnsi="Times New Roman" w:cs="Times New Roman"/>
        </w:rPr>
        <w:t>мероприятие  приходят</w:t>
      </w:r>
      <w:proofErr w:type="gramEnd"/>
      <w:r w:rsidRPr="009E1971">
        <w:rPr>
          <w:rFonts w:ascii="Times New Roman" w:hAnsi="Times New Roman" w:cs="Times New Roman"/>
        </w:rPr>
        <w:t xml:space="preserve"> целыми семьями, оно освещалось в местной газете «Волна». Расцветающие в мае тюльпаны украшают центральную улицу нашего города. Туристы, приезжающие к нам из самых разных уголков страны, любят фотографироваться на фоне нашего здания, на фоне цветущих тюльпанов.</w:t>
      </w:r>
    </w:p>
    <w:p w:rsidR="000A2012" w:rsidRDefault="009E1971" w:rsidP="000A2012">
      <w:pPr>
        <w:pStyle w:val="a6"/>
        <w:numPr>
          <w:ilvl w:val="0"/>
          <w:numId w:val="108"/>
        </w:numPr>
        <w:jc w:val="both"/>
        <w:rPr>
          <w:rFonts w:ascii="Times New Roman" w:hAnsi="Times New Roman" w:cs="Times New Roman"/>
        </w:rPr>
      </w:pPr>
      <w:r w:rsidRPr="009E1971">
        <w:rPr>
          <w:rFonts w:ascii="Times New Roman" w:hAnsi="Times New Roman" w:cs="Times New Roman"/>
        </w:rPr>
        <w:t xml:space="preserve">В нашем детском саду сложилась замечательная традиция: каждый год к самому любимому </w:t>
      </w:r>
      <w:r w:rsidRPr="009E1971">
        <w:rPr>
          <w:rFonts w:ascii="Times New Roman" w:hAnsi="Times New Roman" w:cs="Times New Roman"/>
        </w:rPr>
        <w:lastRenderedPageBreak/>
        <w:t xml:space="preserve">празднику всех детей Новому году </w:t>
      </w:r>
      <w:proofErr w:type="gramStart"/>
      <w:r w:rsidRPr="009E1971">
        <w:rPr>
          <w:rFonts w:ascii="Times New Roman" w:hAnsi="Times New Roman" w:cs="Times New Roman"/>
        </w:rPr>
        <w:t>мы  проводим</w:t>
      </w:r>
      <w:proofErr w:type="gramEnd"/>
      <w:r w:rsidRPr="009E1971">
        <w:rPr>
          <w:rFonts w:ascii="Times New Roman" w:hAnsi="Times New Roman" w:cs="Times New Roman"/>
        </w:rPr>
        <w:t xml:space="preserve">  конкурс совместных поделок родителей и детей.  Главным символом праздники является ёлка. Вот и наша традиция началась с изготовления ёлочек из различных материалов: бумаги, мишуры, ткани, а </w:t>
      </w:r>
      <w:proofErr w:type="gramStart"/>
      <w:r w:rsidRPr="009E1971">
        <w:rPr>
          <w:rFonts w:ascii="Times New Roman" w:hAnsi="Times New Roman" w:cs="Times New Roman"/>
        </w:rPr>
        <w:t>так же</w:t>
      </w:r>
      <w:proofErr w:type="gramEnd"/>
      <w:r w:rsidRPr="009E1971">
        <w:rPr>
          <w:rFonts w:ascii="Times New Roman" w:hAnsi="Times New Roman" w:cs="Times New Roman"/>
        </w:rPr>
        <w:t xml:space="preserve"> нетрадиционных материалов: макарон, мочалок, конфет и сухофруктов. Традиция эта продолжилась, и теперь уже каждый год меняется тематика конкурса. Мы делали снеговиков, Дед Морозов и Снегурочек, игрушки на ёлку </w:t>
      </w:r>
      <w:proofErr w:type="gramStart"/>
      <w:r w:rsidRPr="009E1971">
        <w:rPr>
          <w:rFonts w:ascii="Times New Roman" w:hAnsi="Times New Roman" w:cs="Times New Roman"/>
        </w:rPr>
        <w:t>из киндер</w:t>
      </w:r>
      <w:proofErr w:type="gramEnd"/>
      <w:r w:rsidRPr="009E1971">
        <w:rPr>
          <w:rFonts w:ascii="Times New Roman" w:hAnsi="Times New Roman" w:cs="Times New Roman"/>
        </w:rPr>
        <w:t xml:space="preserve"> – сюрпризов, символ Года. Поделки были выполнены из самых разных и порой неожиданных материалов: бумаги, картона, пластилина, папье-маше, природного материала, ватных палочек и дисков, ниток, дерева. Работы были украшены пуговицами, вышивкой, блёстками, мишурой, бисером. Лучшие поделки помогают   украсить наш музыкальный зал при подготовке к новогодним утренникам. Основная цель таких </w:t>
      </w:r>
      <w:proofErr w:type="gramStart"/>
      <w:r w:rsidRPr="009E1971">
        <w:rPr>
          <w:rFonts w:ascii="Times New Roman" w:hAnsi="Times New Roman" w:cs="Times New Roman"/>
        </w:rPr>
        <w:t>мероприятий  -</w:t>
      </w:r>
      <w:proofErr w:type="gramEnd"/>
      <w:r w:rsidRPr="009E1971">
        <w:rPr>
          <w:rFonts w:ascii="Times New Roman" w:hAnsi="Times New Roman" w:cs="Times New Roman"/>
        </w:rPr>
        <w:t xml:space="preserve"> сближение поколений, укрепление семьи и семейных ценностей, воспитание у </w:t>
      </w:r>
      <w:r w:rsidR="00906DAF">
        <w:rPr>
          <w:rFonts w:ascii="Times New Roman" w:hAnsi="Times New Roman" w:cs="Times New Roman"/>
        </w:rPr>
        <w:t>детей трудолюбия, аккуратности,</w:t>
      </w:r>
    </w:p>
    <w:p w:rsidR="004371EA" w:rsidRPr="000A2012" w:rsidRDefault="004371EA" w:rsidP="000A2012">
      <w:pPr>
        <w:pStyle w:val="a6"/>
        <w:ind w:left="720"/>
        <w:jc w:val="both"/>
        <w:rPr>
          <w:rFonts w:ascii="Times New Roman" w:hAnsi="Times New Roman" w:cs="Times New Roman"/>
        </w:rPr>
      </w:pPr>
      <w:r w:rsidRPr="000A2012">
        <w:rPr>
          <w:rFonts w:ascii="Times New Roman" w:hAnsi="Times New Roman" w:cs="Times New Roman"/>
        </w:rPr>
        <w:t>В соответствии с Федеральным государственным образовательным стандартом дошкольного образования (ФГОС ДО), основными образовательными программами дошкольного образования ребенок в возрасте 6-7 лет должен знать и уметь выполнять:</w:t>
      </w:r>
    </w:p>
    <w:p w:rsidR="004371EA" w:rsidRPr="004371EA" w:rsidRDefault="004371EA" w:rsidP="00AE3F37">
      <w:pPr>
        <w:pStyle w:val="a6"/>
        <w:numPr>
          <w:ilvl w:val="0"/>
          <w:numId w:val="109"/>
        </w:numPr>
        <w:jc w:val="both"/>
        <w:rPr>
          <w:rFonts w:ascii="Times New Roman" w:hAnsi="Times New Roman" w:cs="Times New Roman"/>
        </w:rPr>
      </w:pPr>
      <w:r w:rsidRPr="004371EA">
        <w:rPr>
          <w:rFonts w:ascii="Times New Roman" w:hAnsi="Times New Roman" w:cs="Times New Roman"/>
        </w:rPr>
        <w:t>правила столового этикета (правила аккуратного приема пищи, поведения за</w:t>
      </w:r>
      <w:r>
        <w:rPr>
          <w:rFonts w:ascii="Times New Roman" w:hAnsi="Times New Roman" w:cs="Times New Roman"/>
        </w:rPr>
        <w:t xml:space="preserve"> </w:t>
      </w:r>
      <w:r w:rsidRPr="004371EA">
        <w:rPr>
          <w:rFonts w:ascii="Times New Roman" w:hAnsi="Times New Roman" w:cs="Times New Roman"/>
        </w:rPr>
        <w:t>столом);</w:t>
      </w:r>
    </w:p>
    <w:p w:rsidR="004371EA" w:rsidRPr="004371EA" w:rsidRDefault="004371EA" w:rsidP="00AE3F37">
      <w:pPr>
        <w:pStyle w:val="a6"/>
        <w:numPr>
          <w:ilvl w:val="0"/>
          <w:numId w:val="109"/>
        </w:numPr>
        <w:jc w:val="both"/>
        <w:rPr>
          <w:rFonts w:ascii="Times New Roman" w:hAnsi="Times New Roman" w:cs="Times New Roman"/>
        </w:rPr>
      </w:pPr>
      <w:r w:rsidRPr="004371EA">
        <w:rPr>
          <w:rFonts w:ascii="Times New Roman" w:hAnsi="Times New Roman" w:cs="Times New Roman"/>
        </w:rPr>
        <w:t>правила соблюдения культуры внешнего вида (одеваться в соответствии с событием</w:t>
      </w:r>
      <w:r>
        <w:rPr>
          <w:rFonts w:ascii="Times New Roman" w:hAnsi="Times New Roman" w:cs="Times New Roman"/>
        </w:rPr>
        <w:t>,</w:t>
      </w:r>
    </w:p>
    <w:p w:rsidR="004371EA" w:rsidRPr="004371EA" w:rsidRDefault="004371EA" w:rsidP="004371EA">
      <w:pPr>
        <w:pStyle w:val="a6"/>
        <w:ind w:left="1004"/>
        <w:jc w:val="both"/>
        <w:rPr>
          <w:rFonts w:ascii="Times New Roman" w:hAnsi="Times New Roman" w:cs="Times New Roman"/>
        </w:rPr>
      </w:pPr>
      <w:r w:rsidRPr="004371EA">
        <w:rPr>
          <w:rFonts w:ascii="Times New Roman" w:hAnsi="Times New Roman" w:cs="Times New Roman"/>
        </w:rPr>
        <w:t>повседневная одежда, праздничная, одежда для культурных мероприятий с учетом своих</w:t>
      </w:r>
    </w:p>
    <w:p w:rsidR="004371EA" w:rsidRPr="004371EA" w:rsidRDefault="004371EA" w:rsidP="004371EA">
      <w:pPr>
        <w:pStyle w:val="a6"/>
        <w:ind w:left="1004"/>
        <w:jc w:val="both"/>
        <w:rPr>
          <w:rFonts w:ascii="Times New Roman" w:hAnsi="Times New Roman" w:cs="Times New Roman"/>
        </w:rPr>
      </w:pPr>
      <w:r w:rsidRPr="004371EA">
        <w:rPr>
          <w:rFonts w:ascii="Times New Roman" w:hAnsi="Times New Roman" w:cs="Times New Roman"/>
        </w:rPr>
        <w:t>индивидуальных особенностей и чувства меры;</w:t>
      </w:r>
    </w:p>
    <w:p w:rsidR="004371EA" w:rsidRPr="004371EA" w:rsidRDefault="004371EA" w:rsidP="00AE3F37">
      <w:pPr>
        <w:pStyle w:val="a6"/>
        <w:numPr>
          <w:ilvl w:val="0"/>
          <w:numId w:val="109"/>
        </w:numPr>
        <w:jc w:val="both"/>
        <w:rPr>
          <w:rFonts w:ascii="Times New Roman" w:hAnsi="Times New Roman" w:cs="Times New Roman"/>
        </w:rPr>
      </w:pPr>
      <w:r w:rsidRPr="004371EA">
        <w:rPr>
          <w:rFonts w:ascii="Times New Roman" w:hAnsi="Times New Roman" w:cs="Times New Roman"/>
        </w:rPr>
        <w:t>поддерживать свою одежду и обувь в чистоте и порядке, владеть умением привести</w:t>
      </w:r>
    </w:p>
    <w:p w:rsidR="004371EA" w:rsidRPr="004371EA" w:rsidRDefault="004371EA" w:rsidP="004371EA">
      <w:pPr>
        <w:pStyle w:val="a6"/>
        <w:ind w:left="1004"/>
        <w:jc w:val="both"/>
        <w:rPr>
          <w:rFonts w:ascii="Times New Roman" w:hAnsi="Times New Roman" w:cs="Times New Roman"/>
        </w:rPr>
      </w:pPr>
      <w:r w:rsidRPr="004371EA">
        <w:rPr>
          <w:rFonts w:ascii="Times New Roman" w:hAnsi="Times New Roman" w:cs="Times New Roman"/>
        </w:rPr>
        <w:t>внешний вид в порядок;</w:t>
      </w:r>
    </w:p>
    <w:p w:rsidR="004371EA" w:rsidRPr="004371EA" w:rsidRDefault="004371EA" w:rsidP="00AE3F37">
      <w:pPr>
        <w:pStyle w:val="a6"/>
        <w:numPr>
          <w:ilvl w:val="0"/>
          <w:numId w:val="109"/>
        </w:numPr>
        <w:jc w:val="both"/>
        <w:rPr>
          <w:rFonts w:ascii="Times New Roman" w:hAnsi="Times New Roman" w:cs="Times New Roman"/>
        </w:rPr>
      </w:pPr>
      <w:r w:rsidRPr="004371EA">
        <w:rPr>
          <w:rFonts w:ascii="Times New Roman" w:hAnsi="Times New Roman" w:cs="Times New Roman"/>
        </w:rPr>
        <w:t>иметь знания и умения речевого этикета (правила обращения к сверстнику и</w:t>
      </w:r>
      <w:r>
        <w:rPr>
          <w:rFonts w:ascii="Times New Roman" w:hAnsi="Times New Roman" w:cs="Times New Roman"/>
        </w:rPr>
        <w:t xml:space="preserve"> </w:t>
      </w:r>
      <w:r w:rsidRPr="004371EA">
        <w:rPr>
          <w:rFonts w:ascii="Times New Roman" w:hAnsi="Times New Roman" w:cs="Times New Roman"/>
        </w:rPr>
        <w:t xml:space="preserve">взрослому, правила ведения разговора по телефону, знание речевых этикетных </w:t>
      </w:r>
      <w:proofErr w:type="gramStart"/>
      <w:r w:rsidRPr="004371EA">
        <w:rPr>
          <w:rFonts w:ascii="Times New Roman" w:hAnsi="Times New Roman" w:cs="Times New Roman"/>
        </w:rPr>
        <w:t xml:space="preserve">формул </w:t>
      </w:r>
      <w:r>
        <w:rPr>
          <w:rFonts w:ascii="Times New Roman" w:hAnsi="Times New Roman" w:cs="Times New Roman"/>
        </w:rPr>
        <w:t xml:space="preserve"> </w:t>
      </w:r>
      <w:r w:rsidRPr="004371EA">
        <w:rPr>
          <w:rFonts w:ascii="Times New Roman" w:hAnsi="Times New Roman" w:cs="Times New Roman"/>
        </w:rPr>
        <w:t>приветствие</w:t>
      </w:r>
      <w:proofErr w:type="gramEnd"/>
      <w:r w:rsidRPr="004371EA">
        <w:rPr>
          <w:rFonts w:ascii="Times New Roman" w:hAnsi="Times New Roman" w:cs="Times New Roman"/>
        </w:rPr>
        <w:t>, прощание, выражение благодарности и т.д.) традиции и правила поведения в</w:t>
      </w:r>
      <w:r>
        <w:rPr>
          <w:rFonts w:ascii="Times New Roman" w:hAnsi="Times New Roman" w:cs="Times New Roman"/>
        </w:rPr>
        <w:t xml:space="preserve"> </w:t>
      </w:r>
      <w:r w:rsidRPr="004371EA">
        <w:rPr>
          <w:rFonts w:ascii="Times New Roman" w:hAnsi="Times New Roman" w:cs="Times New Roman"/>
        </w:rPr>
        <w:t>общественных местах: театре, на выставке, в музее, в кафе, в транспорте и т.д.);</w:t>
      </w:r>
    </w:p>
    <w:p w:rsidR="004371EA" w:rsidRDefault="00BB4A3C" w:rsidP="00B75B7E">
      <w:pPr>
        <w:pStyle w:val="a6"/>
        <w:jc w:val="both"/>
        <w:rPr>
          <w:rFonts w:ascii="Times New Roman" w:hAnsi="Times New Roman" w:cs="Times New Roman"/>
        </w:rPr>
      </w:pPr>
      <w:r w:rsidRPr="004371EA">
        <w:rPr>
          <w:rFonts w:ascii="Times New Roman" w:hAnsi="Times New Roman" w:cs="Times New Roman"/>
        </w:rPr>
        <w:t>Этикет</w:t>
      </w:r>
      <w:r w:rsidRPr="000B4324">
        <w:rPr>
          <w:rFonts w:ascii="Times New Roman" w:hAnsi="Times New Roman" w:cs="Times New Roman"/>
        </w:rPr>
        <w:t xml:space="preserve"> как условный ритуал представляет собой общепринятую систему определённых правил вежливости, которые регламентируют особенности взаимоотношений между представителями различных слоёв населения и социальных групп в соответствии с их общественным статусом. </w:t>
      </w:r>
    </w:p>
    <w:p w:rsidR="005B75E9" w:rsidRDefault="005B75E9" w:rsidP="004371EA">
      <w:pPr>
        <w:pStyle w:val="a6"/>
        <w:ind w:firstLine="284"/>
        <w:jc w:val="both"/>
        <w:rPr>
          <w:rFonts w:ascii="Times New Roman" w:hAnsi="Times New Roman" w:cs="Times New Roman"/>
        </w:rPr>
      </w:pPr>
    </w:p>
    <w:p w:rsidR="005B75E9" w:rsidRDefault="005B75E9" w:rsidP="005B75E9">
      <w:pPr>
        <w:pStyle w:val="a6"/>
        <w:jc w:val="center"/>
        <w:rPr>
          <w:rFonts w:ascii="Times New Roman" w:hAnsi="Times New Roman" w:cs="Times New Roman"/>
          <w:b/>
        </w:rPr>
      </w:pPr>
      <w:r w:rsidRPr="005B75E9">
        <w:rPr>
          <w:rFonts w:ascii="Times New Roman" w:hAnsi="Times New Roman" w:cs="Times New Roman"/>
          <w:b/>
        </w:rPr>
        <w:t>Особенности РППС, отражающие образ и ценности ДОО.</w:t>
      </w:r>
    </w:p>
    <w:p w:rsidR="005B75E9" w:rsidRPr="005B75E9" w:rsidRDefault="005B75E9" w:rsidP="005B75E9">
      <w:pPr>
        <w:pStyle w:val="a6"/>
        <w:jc w:val="center"/>
        <w:rPr>
          <w:rFonts w:ascii="Times New Roman" w:hAnsi="Times New Roman" w:cs="Times New Roman"/>
          <w:b/>
        </w:rPr>
      </w:pPr>
    </w:p>
    <w:p w:rsidR="005B75E9" w:rsidRPr="005B75E9" w:rsidRDefault="005B75E9" w:rsidP="005B75E9">
      <w:pPr>
        <w:pStyle w:val="a6"/>
        <w:jc w:val="both"/>
        <w:rPr>
          <w:rFonts w:ascii="Times New Roman" w:hAnsi="Times New Roman" w:cs="Times New Roman"/>
        </w:rPr>
      </w:pPr>
      <w:r w:rsidRPr="005B75E9">
        <w:rPr>
          <w:rFonts w:ascii="Times New Roman" w:hAnsi="Times New Roman" w:cs="Times New Roman"/>
        </w:rPr>
        <w:t xml:space="preserve">РППС – заданная укладом совокупность всех предметных ресурсов, обусловливающих реализацию воспитательного процесса в ДОО с учетом их пространственной организации.  </w:t>
      </w:r>
    </w:p>
    <w:p w:rsidR="005B75E9" w:rsidRPr="005B75E9" w:rsidRDefault="005B75E9" w:rsidP="005B75E9">
      <w:pPr>
        <w:pStyle w:val="a6"/>
        <w:jc w:val="both"/>
        <w:rPr>
          <w:rFonts w:ascii="Times New Roman" w:hAnsi="Times New Roman" w:cs="Times New Roman"/>
        </w:rPr>
      </w:pPr>
      <w:r w:rsidRPr="005B75E9">
        <w:rPr>
          <w:rFonts w:ascii="Times New Roman" w:hAnsi="Times New Roman" w:cs="Times New Roman"/>
        </w:rPr>
        <w:t xml:space="preserve">Предметно-пространственная среда не только отражает традиционные российские ценности, но и способствует их принятию и раскрытию ребенком. </w:t>
      </w:r>
    </w:p>
    <w:p w:rsidR="005B75E9" w:rsidRPr="005B75E9" w:rsidRDefault="005B75E9" w:rsidP="005B75E9">
      <w:pPr>
        <w:pStyle w:val="a6"/>
        <w:jc w:val="both"/>
        <w:rPr>
          <w:rFonts w:ascii="Times New Roman" w:hAnsi="Times New Roman" w:cs="Times New Roman"/>
        </w:rPr>
      </w:pPr>
      <w:r w:rsidRPr="005B75E9">
        <w:rPr>
          <w:rFonts w:ascii="Times New Roman" w:hAnsi="Times New Roman" w:cs="Times New Roman"/>
        </w:rPr>
        <w:t xml:space="preserve">Предметно-пространственная среда отражает федеральную, региональную </w:t>
      </w:r>
      <w:r w:rsidR="009A5DA7">
        <w:rPr>
          <w:rFonts w:ascii="Times New Roman" w:hAnsi="Times New Roman" w:cs="Times New Roman"/>
        </w:rPr>
        <w:t>специфику, а также специфику МАДОУ</w:t>
      </w:r>
      <w:r w:rsidRPr="005B75E9">
        <w:rPr>
          <w:rFonts w:ascii="Times New Roman" w:hAnsi="Times New Roman" w:cs="Times New Roman"/>
        </w:rPr>
        <w:t xml:space="preserve"> и включает оформление помещений, оборудование, игрушки. </w:t>
      </w:r>
    </w:p>
    <w:p w:rsidR="005B75E9" w:rsidRPr="005B75E9" w:rsidRDefault="005B75E9" w:rsidP="005B75E9">
      <w:pPr>
        <w:pStyle w:val="a6"/>
        <w:jc w:val="both"/>
        <w:rPr>
          <w:rFonts w:ascii="Times New Roman" w:hAnsi="Times New Roman" w:cs="Times New Roman"/>
        </w:rPr>
      </w:pPr>
    </w:p>
    <w:p w:rsidR="00BB4A3C" w:rsidRPr="00A80AFB" w:rsidRDefault="00BB4A3C" w:rsidP="004371EA">
      <w:pPr>
        <w:pStyle w:val="a6"/>
        <w:jc w:val="both"/>
        <w:rPr>
          <w:rFonts w:ascii="Times New Roman" w:hAnsi="Times New Roman" w:cs="Times New Roman"/>
        </w:rPr>
      </w:pPr>
    </w:p>
    <w:tbl>
      <w:tblPr>
        <w:tblStyle w:val="TableGrid"/>
        <w:tblW w:w="10309" w:type="dxa"/>
        <w:tblInd w:w="-108" w:type="dxa"/>
        <w:tblCellMar>
          <w:top w:w="49" w:type="dxa"/>
          <w:left w:w="106" w:type="dxa"/>
          <w:right w:w="48" w:type="dxa"/>
        </w:tblCellMar>
        <w:tblLook w:val="04A0" w:firstRow="1" w:lastRow="0" w:firstColumn="1" w:lastColumn="0" w:noHBand="0" w:noVBand="1"/>
      </w:tblPr>
      <w:tblGrid>
        <w:gridCol w:w="2430"/>
        <w:gridCol w:w="3485"/>
        <w:gridCol w:w="4394"/>
      </w:tblGrid>
      <w:tr w:rsidR="00BB4A3C" w:rsidRPr="004371EA" w:rsidTr="009B65F2">
        <w:trPr>
          <w:trHeight w:val="562"/>
        </w:trPr>
        <w:tc>
          <w:tcPr>
            <w:tcW w:w="2430" w:type="dxa"/>
            <w:tcBorders>
              <w:top w:val="single" w:sz="4" w:space="0" w:color="000000"/>
              <w:left w:val="single" w:sz="4" w:space="0" w:color="000000"/>
              <w:bottom w:val="single" w:sz="4" w:space="0" w:color="000000"/>
              <w:right w:val="single" w:sz="4" w:space="0" w:color="000000"/>
            </w:tcBorders>
          </w:tcPr>
          <w:p w:rsidR="00BB4A3C" w:rsidRPr="004371EA" w:rsidRDefault="00BB4A3C" w:rsidP="004371EA">
            <w:pPr>
              <w:pStyle w:val="a6"/>
              <w:rPr>
                <w:rFonts w:ascii="Times New Roman" w:hAnsi="Times New Roman" w:cs="Times New Roman"/>
              </w:rPr>
            </w:pPr>
            <w:r w:rsidRPr="004371EA">
              <w:rPr>
                <w:rFonts w:ascii="Times New Roman" w:hAnsi="Times New Roman" w:cs="Times New Roman"/>
              </w:rPr>
              <w:t xml:space="preserve">Ценности </w:t>
            </w:r>
          </w:p>
        </w:tc>
        <w:tc>
          <w:tcPr>
            <w:tcW w:w="3485" w:type="dxa"/>
            <w:tcBorders>
              <w:top w:val="single" w:sz="4" w:space="0" w:color="000000"/>
              <w:left w:val="single" w:sz="4" w:space="0" w:color="000000"/>
              <w:bottom w:val="single" w:sz="4" w:space="0" w:color="000000"/>
              <w:right w:val="single" w:sz="4" w:space="0" w:color="000000"/>
            </w:tcBorders>
          </w:tcPr>
          <w:p w:rsidR="00BB4A3C" w:rsidRPr="004371EA" w:rsidRDefault="00BB4A3C" w:rsidP="004371EA">
            <w:pPr>
              <w:pStyle w:val="a6"/>
              <w:rPr>
                <w:rFonts w:ascii="Times New Roman" w:hAnsi="Times New Roman" w:cs="Times New Roman"/>
              </w:rPr>
            </w:pPr>
            <w:r w:rsidRPr="004371EA">
              <w:rPr>
                <w:rFonts w:ascii="Times New Roman" w:hAnsi="Times New Roman" w:cs="Times New Roman"/>
              </w:rPr>
              <w:t xml:space="preserve">Оформление помещения </w:t>
            </w:r>
          </w:p>
        </w:tc>
        <w:tc>
          <w:tcPr>
            <w:tcW w:w="4394" w:type="dxa"/>
            <w:tcBorders>
              <w:top w:val="single" w:sz="4" w:space="0" w:color="000000"/>
              <w:left w:val="single" w:sz="4" w:space="0" w:color="000000"/>
              <w:bottom w:val="single" w:sz="4" w:space="0" w:color="000000"/>
              <w:right w:val="single" w:sz="4" w:space="0" w:color="000000"/>
            </w:tcBorders>
          </w:tcPr>
          <w:p w:rsidR="00BB4A3C" w:rsidRPr="004371EA" w:rsidRDefault="00BB4A3C" w:rsidP="004371EA">
            <w:pPr>
              <w:pStyle w:val="a6"/>
              <w:rPr>
                <w:rFonts w:ascii="Times New Roman" w:hAnsi="Times New Roman" w:cs="Times New Roman"/>
              </w:rPr>
            </w:pPr>
            <w:r w:rsidRPr="004371EA">
              <w:rPr>
                <w:rFonts w:ascii="Times New Roman" w:hAnsi="Times New Roman" w:cs="Times New Roman"/>
              </w:rPr>
              <w:t xml:space="preserve">Наполняемость </w:t>
            </w:r>
          </w:p>
        </w:tc>
      </w:tr>
      <w:tr w:rsidR="004371EA" w:rsidRPr="004371EA" w:rsidTr="009B65F2">
        <w:trPr>
          <w:trHeight w:val="562"/>
        </w:trPr>
        <w:tc>
          <w:tcPr>
            <w:tcW w:w="2430" w:type="dxa"/>
            <w:tcBorders>
              <w:top w:val="single" w:sz="4" w:space="0" w:color="000000"/>
              <w:left w:val="single" w:sz="4" w:space="0" w:color="000000"/>
              <w:bottom w:val="single" w:sz="4" w:space="0" w:color="000000"/>
              <w:right w:val="single" w:sz="4" w:space="0" w:color="000000"/>
            </w:tcBorders>
          </w:tcPr>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Родина, природа </w:t>
            </w:r>
          </w:p>
        </w:tc>
        <w:tc>
          <w:tcPr>
            <w:tcW w:w="3485" w:type="dxa"/>
            <w:tcBorders>
              <w:top w:val="single" w:sz="4" w:space="0" w:color="000000"/>
              <w:left w:val="single" w:sz="4" w:space="0" w:color="000000"/>
              <w:bottom w:val="single" w:sz="4" w:space="0" w:color="000000"/>
              <w:right w:val="single" w:sz="4" w:space="0" w:color="000000"/>
            </w:tcBorders>
          </w:tcPr>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Патриотический центр.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Центр природы в группе.  Природа на территории ДОО. </w:t>
            </w:r>
          </w:p>
        </w:tc>
        <w:tc>
          <w:tcPr>
            <w:tcW w:w="4394" w:type="dxa"/>
            <w:tcBorders>
              <w:top w:val="single" w:sz="4" w:space="0" w:color="000000"/>
              <w:left w:val="single" w:sz="4" w:space="0" w:color="000000"/>
              <w:bottom w:val="single" w:sz="4" w:space="0" w:color="000000"/>
              <w:right w:val="single" w:sz="4" w:space="0" w:color="000000"/>
            </w:tcBorders>
          </w:tcPr>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Государственные символы РФ, символика группы.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Фото первых лиц РФ и области.  Папки-передвижки «День России», «День флага».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Художественная литература.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Изделия народных промыслов.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Природный материал.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Цветы.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Наборы животных, деревьев, растений.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Глобус.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lastRenderedPageBreak/>
              <w:t xml:space="preserve">Куклы в национальных костюмах.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Д\и игры.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 </w:t>
            </w:r>
          </w:p>
        </w:tc>
      </w:tr>
      <w:tr w:rsidR="004371EA" w:rsidRPr="004371EA" w:rsidTr="009B65F2">
        <w:trPr>
          <w:trHeight w:val="1114"/>
        </w:trPr>
        <w:tc>
          <w:tcPr>
            <w:tcW w:w="2430" w:type="dxa"/>
            <w:tcBorders>
              <w:top w:val="single" w:sz="4" w:space="0" w:color="000000"/>
              <w:left w:val="single" w:sz="4" w:space="0" w:color="000000"/>
              <w:bottom w:val="single" w:sz="4" w:space="0" w:color="000000"/>
              <w:right w:val="single" w:sz="4" w:space="0" w:color="000000"/>
            </w:tcBorders>
          </w:tcPr>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lastRenderedPageBreak/>
              <w:t xml:space="preserve">Жизнь, милосердие, добро </w:t>
            </w:r>
          </w:p>
        </w:tc>
        <w:tc>
          <w:tcPr>
            <w:tcW w:w="3485" w:type="dxa"/>
            <w:tcBorders>
              <w:top w:val="single" w:sz="4" w:space="0" w:color="000000"/>
              <w:left w:val="single" w:sz="4" w:space="0" w:color="000000"/>
              <w:bottom w:val="single" w:sz="4" w:space="0" w:color="000000"/>
              <w:right w:val="single" w:sz="4" w:space="0" w:color="000000"/>
            </w:tcBorders>
          </w:tcPr>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Тематические стенды. Оформление стен групповых помещений. </w:t>
            </w:r>
          </w:p>
        </w:tc>
        <w:tc>
          <w:tcPr>
            <w:tcW w:w="4394" w:type="dxa"/>
            <w:tcBorders>
              <w:top w:val="single" w:sz="4" w:space="0" w:color="000000"/>
              <w:left w:val="single" w:sz="4" w:space="0" w:color="000000"/>
              <w:bottom w:val="single" w:sz="4" w:space="0" w:color="000000"/>
              <w:right w:val="single" w:sz="4" w:space="0" w:color="000000"/>
            </w:tcBorders>
          </w:tcPr>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Фото выставки.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Книги и пособия. </w:t>
            </w:r>
          </w:p>
        </w:tc>
      </w:tr>
      <w:tr w:rsidR="004371EA" w:rsidRPr="004371EA" w:rsidTr="009B65F2">
        <w:trPr>
          <w:trHeight w:val="288"/>
        </w:trPr>
        <w:tc>
          <w:tcPr>
            <w:tcW w:w="2430" w:type="dxa"/>
            <w:tcBorders>
              <w:top w:val="single" w:sz="4" w:space="0" w:color="000000"/>
              <w:left w:val="single" w:sz="4" w:space="0" w:color="000000"/>
              <w:bottom w:val="single" w:sz="4" w:space="0" w:color="000000"/>
              <w:right w:val="single" w:sz="4" w:space="0" w:color="000000"/>
            </w:tcBorders>
          </w:tcPr>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Человек, семья, </w:t>
            </w:r>
          </w:p>
        </w:tc>
        <w:tc>
          <w:tcPr>
            <w:tcW w:w="3485" w:type="dxa"/>
            <w:tcBorders>
              <w:top w:val="single" w:sz="4" w:space="0" w:color="000000"/>
              <w:left w:val="single" w:sz="4" w:space="0" w:color="000000"/>
              <w:bottom w:val="single" w:sz="4" w:space="0" w:color="000000"/>
              <w:right w:val="single" w:sz="4" w:space="0" w:color="000000"/>
            </w:tcBorders>
          </w:tcPr>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Цент</w:t>
            </w:r>
            <w:r w:rsidR="00AD73BE">
              <w:rPr>
                <w:rFonts w:ascii="Times New Roman" w:hAnsi="Times New Roman" w:cs="Times New Roman"/>
              </w:rPr>
              <w:t xml:space="preserve">р театрализации и </w:t>
            </w:r>
            <w:proofErr w:type="spellStart"/>
            <w:r w:rsidR="00AD73BE">
              <w:rPr>
                <w:rFonts w:ascii="Times New Roman" w:hAnsi="Times New Roman" w:cs="Times New Roman"/>
              </w:rPr>
              <w:t>музицирования</w:t>
            </w:r>
            <w:proofErr w:type="spellEnd"/>
          </w:p>
        </w:tc>
        <w:tc>
          <w:tcPr>
            <w:tcW w:w="4394" w:type="dxa"/>
            <w:tcBorders>
              <w:top w:val="single" w:sz="4" w:space="0" w:color="000000"/>
              <w:left w:val="single" w:sz="4" w:space="0" w:color="000000"/>
              <w:bottom w:val="single" w:sz="4" w:space="0" w:color="000000"/>
              <w:right w:val="single" w:sz="4" w:space="0" w:color="000000"/>
            </w:tcBorders>
          </w:tcPr>
          <w:p w:rsidR="004371EA" w:rsidRPr="004371EA" w:rsidRDefault="00334139" w:rsidP="004371EA">
            <w:pPr>
              <w:pStyle w:val="a6"/>
              <w:rPr>
                <w:rFonts w:ascii="Times New Roman" w:hAnsi="Times New Roman" w:cs="Times New Roman"/>
              </w:rPr>
            </w:pPr>
            <w:r>
              <w:rPr>
                <w:rFonts w:ascii="Times New Roman" w:hAnsi="Times New Roman" w:cs="Times New Roman"/>
              </w:rPr>
              <w:t>Ширмы, костюмы, наборы театра</w:t>
            </w:r>
          </w:p>
        </w:tc>
      </w:tr>
      <w:tr w:rsidR="004371EA" w:rsidRPr="004371EA" w:rsidTr="00AD73BE">
        <w:trPr>
          <w:trHeight w:val="1663"/>
        </w:trPr>
        <w:tc>
          <w:tcPr>
            <w:tcW w:w="2430" w:type="dxa"/>
            <w:tcBorders>
              <w:top w:val="single" w:sz="4" w:space="0" w:color="000000"/>
              <w:left w:val="single" w:sz="4" w:space="0" w:color="000000"/>
              <w:bottom w:val="single" w:sz="4" w:space="0" w:color="000000"/>
              <w:right w:val="single" w:sz="4" w:space="0" w:color="000000"/>
            </w:tcBorders>
          </w:tcPr>
          <w:p w:rsidR="004371EA" w:rsidRPr="004371EA" w:rsidRDefault="004371EA" w:rsidP="004371EA">
            <w:pPr>
              <w:pStyle w:val="a6"/>
              <w:rPr>
                <w:rFonts w:ascii="Times New Roman" w:hAnsi="Times New Roman" w:cs="Times New Roman"/>
              </w:rPr>
            </w:pPr>
            <w:r>
              <w:rPr>
                <w:rFonts w:ascii="Times New Roman" w:hAnsi="Times New Roman" w:cs="Times New Roman"/>
              </w:rPr>
              <w:t>Д</w:t>
            </w:r>
            <w:r w:rsidRPr="004371EA">
              <w:rPr>
                <w:rFonts w:ascii="Times New Roman" w:hAnsi="Times New Roman" w:cs="Times New Roman"/>
              </w:rPr>
              <w:t xml:space="preserve">ружба, сотрудничество </w:t>
            </w:r>
          </w:p>
        </w:tc>
        <w:tc>
          <w:tcPr>
            <w:tcW w:w="3485" w:type="dxa"/>
            <w:tcBorders>
              <w:top w:val="single" w:sz="4" w:space="0" w:color="000000"/>
              <w:left w:val="single" w:sz="4" w:space="0" w:color="000000"/>
              <w:bottom w:val="single" w:sz="4" w:space="0" w:color="000000"/>
              <w:right w:val="single" w:sz="4" w:space="0" w:color="000000"/>
            </w:tcBorders>
          </w:tcPr>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Центр уединения. Стенды для родителей.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Фотовыставки.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Выставки творчества. </w:t>
            </w:r>
          </w:p>
        </w:tc>
        <w:tc>
          <w:tcPr>
            <w:tcW w:w="4394" w:type="dxa"/>
            <w:tcBorders>
              <w:top w:val="single" w:sz="4" w:space="0" w:color="000000"/>
              <w:left w:val="single" w:sz="4" w:space="0" w:color="000000"/>
              <w:bottom w:val="single" w:sz="4" w:space="0" w:color="000000"/>
              <w:right w:val="single" w:sz="4" w:space="0" w:color="000000"/>
            </w:tcBorders>
          </w:tcPr>
          <w:p w:rsidR="009B65F2" w:rsidRDefault="004371EA" w:rsidP="004371EA">
            <w:pPr>
              <w:pStyle w:val="a6"/>
              <w:rPr>
                <w:rFonts w:ascii="Times New Roman" w:hAnsi="Times New Roman" w:cs="Times New Roman"/>
              </w:rPr>
            </w:pPr>
            <w:r w:rsidRPr="004371EA">
              <w:rPr>
                <w:rFonts w:ascii="Times New Roman" w:hAnsi="Times New Roman" w:cs="Times New Roman"/>
              </w:rPr>
              <w:t xml:space="preserve">Художественная литература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Книги, пособия.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Игровое оборудование.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С/р игра «Семья».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Материалы для творчества.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Фотоальбомы «Моя семья». </w:t>
            </w:r>
          </w:p>
        </w:tc>
      </w:tr>
      <w:tr w:rsidR="004371EA" w:rsidRPr="004371EA" w:rsidTr="009B65F2">
        <w:trPr>
          <w:trHeight w:val="2770"/>
        </w:trPr>
        <w:tc>
          <w:tcPr>
            <w:tcW w:w="2430" w:type="dxa"/>
            <w:tcBorders>
              <w:top w:val="single" w:sz="4" w:space="0" w:color="000000"/>
              <w:left w:val="single" w:sz="4" w:space="0" w:color="000000"/>
              <w:bottom w:val="single" w:sz="4" w:space="0" w:color="000000"/>
              <w:right w:val="single" w:sz="4" w:space="0" w:color="000000"/>
            </w:tcBorders>
          </w:tcPr>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Познание  </w:t>
            </w:r>
          </w:p>
        </w:tc>
        <w:tc>
          <w:tcPr>
            <w:tcW w:w="3485" w:type="dxa"/>
            <w:tcBorders>
              <w:top w:val="single" w:sz="4" w:space="0" w:color="000000"/>
              <w:left w:val="single" w:sz="4" w:space="0" w:color="000000"/>
              <w:bottom w:val="single" w:sz="4" w:space="0" w:color="000000"/>
              <w:right w:val="single" w:sz="4" w:space="0" w:color="000000"/>
            </w:tcBorders>
          </w:tcPr>
          <w:p w:rsidR="004371EA" w:rsidRPr="004371EA" w:rsidRDefault="004371EA" w:rsidP="0069695E">
            <w:pPr>
              <w:pStyle w:val="a6"/>
              <w:rPr>
                <w:rFonts w:ascii="Times New Roman" w:hAnsi="Times New Roman" w:cs="Times New Roman"/>
              </w:rPr>
            </w:pPr>
            <w:r w:rsidRPr="004371EA">
              <w:rPr>
                <w:rFonts w:ascii="Times New Roman" w:hAnsi="Times New Roman" w:cs="Times New Roman"/>
              </w:rPr>
              <w:t xml:space="preserve">Центр </w:t>
            </w:r>
            <w:r w:rsidR="0069695E">
              <w:rPr>
                <w:rFonts w:ascii="Times New Roman" w:hAnsi="Times New Roman" w:cs="Times New Roman"/>
              </w:rPr>
              <w:t xml:space="preserve">физики и </w:t>
            </w:r>
            <w:r w:rsidRPr="004371EA">
              <w:rPr>
                <w:rFonts w:ascii="Times New Roman" w:hAnsi="Times New Roman" w:cs="Times New Roman"/>
              </w:rPr>
              <w:t xml:space="preserve">математики Центр экспериментирования. Центр конструирования. </w:t>
            </w:r>
          </w:p>
        </w:tc>
        <w:tc>
          <w:tcPr>
            <w:tcW w:w="4394" w:type="dxa"/>
            <w:tcBorders>
              <w:top w:val="single" w:sz="4" w:space="0" w:color="000000"/>
              <w:left w:val="single" w:sz="4" w:space="0" w:color="000000"/>
              <w:bottom w:val="single" w:sz="4" w:space="0" w:color="000000"/>
              <w:right w:val="single" w:sz="4" w:space="0" w:color="000000"/>
            </w:tcBorders>
          </w:tcPr>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Лаборатория для познавательно - исследовательской и опытно </w:t>
            </w:r>
            <w:r w:rsidR="00334139">
              <w:rPr>
                <w:rFonts w:ascii="Times New Roman" w:hAnsi="Times New Roman" w:cs="Times New Roman"/>
              </w:rPr>
              <w:t>-</w:t>
            </w:r>
            <w:r w:rsidRPr="004371EA">
              <w:rPr>
                <w:rFonts w:ascii="Times New Roman" w:hAnsi="Times New Roman" w:cs="Times New Roman"/>
              </w:rPr>
              <w:t xml:space="preserve">экспериментальной деятельности детей. Игрушки и игровое оборудование для с/р игры «Школа».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Игры – головоломки.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Математические игры.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Конструктор</w:t>
            </w:r>
            <w:r w:rsidR="009B65F2">
              <w:rPr>
                <w:rFonts w:ascii="Times New Roman" w:hAnsi="Times New Roman" w:cs="Times New Roman"/>
              </w:rPr>
              <w:t>ы</w:t>
            </w:r>
            <w:r w:rsidRPr="004371EA">
              <w:rPr>
                <w:rFonts w:ascii="Times New Roman" w:hAnsi="Times New Roman" w:cs="Times New Roman"/>
              </w:rPr>
              <w:t xml:space="preserve"> различных размеров и материалов. </w:t>
            </w:r>
          </w:p>
        </w:tc>
      </w:tr>
      <w:tr w:rsidR="004371EA" w:rsidRPr="004371EA" w:rsidTr="00AD73BE">
        <w:trPr>
          <w:trHeight w:val="2635"/>
        </w:trPr>
        <w:tc>
          <w:tcPr>
            <w:tcW w:w="2430" w:type="dxa"/>
            <w:tcBorders>
              <w:top w:val="single" w:sz="4" w:space="0" w:color="000000"/>
              <w:left w:val="single" w:sz="4" w:space="0" w:color="000000"/>
              <w:bottom w:val="single" w:sz="4" w:space="0" w:color="000000"/>
              <w:right w:val="single" w:sz="4" w:space="0" w:color="000000"/>
            </w:tcBorders>
          </w:tcPr>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Здоровье, жизнь </w:t>
            </w:r>
          </w:p>
        </w:tc>
        <w:tc>
          <w:tcPr>
            <w:tcW w:w="3485" w:type="dxa"/>
            <w:tcBorders>
              <w:top w:val="single" w:sz="4" w:space="0" w:color="000000"/>
              <w:left w:val="single" w:sz="4" w:space="0" w:color="000000"/>
              <w:bottom w:val="single" w:sz="4" w:space="0" w:color="000000"/>
              <w:right w:val="single" w:sz="4" w:space="0" w:color="000000"/>
            </w:tcBorders>
          </w:tcPr>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Центр двигательной активности. </w:t>
            </w:r>
          </w:p>
          <w:p w:rsidR="004371EA" w:rsidRPr="004371EA" w:rsidRDefault="004371EA" w:rsidP="00791D9B">
            <w:pPr>
              <w:pStyle w:val="a6"/>
              <w:rPr>
                <w:rFonts w:ascii="Times New Roman" w:hAnsi="Times New Roman" w:cs="Times New Roman"/>
              </w:rPr>
            </w:pPr>
            <w:r w:rsidRPr="004371EA">
              <w:rPr>
                <w:rFonts w:ascii="Times New Roman" w:hAnsi="Times New Roman" w:cs="Times New Roman"/>
              </w:rPr>
              <w:t>Цент</w:t>
            </w:r>
            <w:r w:rsidR="00791D9B">
              <w:rPr>
                <w:rFonts w:ascii="Times New Roman" w:hAnsi="Times New Roman" w:cs="Times New Roman"/>
              </w:rPr>
              <w:t>р безопасности. Центр уединения</w:t>
            </w:r>
            <w:r w:rsidRPr="004371EA">
              <w:rPr>
                <w:rFonts w:ascii="Times New Roman" w:hAnsi="Times New Roman" w:cs="Times New Roman"/>
              </w:rPr>
              <w:t xml:space="preserve">. Спортивная площадка на территории ДОО. </w:t>
            </w:r>
          </w:p>
        </w:tc>
        <w:tc>
          <w:tcPr>
            <w:tcW w:w="4394" w:type="dxa"/>
            <w:tcBorders>
              <w:top w:val="single" w:sz="4" w:space="0" w:color="000000"/>
              <w:left w:val="single" w:sz="4" w:space="0" w:color="000000"/>
              <w:bottom w:val="single" w:sz="4" w:space="0" w:color="000000"/>
              <w:right w:val="single" w:sz="4" w:space="0" w:color="000000"/>
            </w:tcBorders>
          </w:tcPr>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Спортивное оборудование в группах и спортивном зале.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Дорожки здоровья.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Тропа здоровья.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С/р игра «Больница».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Макеты по ПДД.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Стенды безопасности.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Муляжи фруктов и овощей.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Книги, пособия. Стенд настроения.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 </w:t>
            </w:r>
          </w:p>
        </w:tc>
      </w:tr>
      <w:tr w:rsidR="004371EA" w:rsidRPr="004371EA" w:rsidTr="009B65F2">
        <w:trPr>
          <w:trHeight w:val="2218"/>
        </w:trPr>
        <w:tc>
          <w:tcPr>
            <w:tcW w:w="2430" w:type="dxa"/>
            <w:tcBorders>
              <w:top w:val="single" w:sz="4" w:space="0" w:color="000000"/>
              <w:left w:val="single" w:sz="4" w:space="0" w:color="000000"/>
              <w:bottom w:val="single" w:sz="4" w:space="0" w:color="000000"/>
              <w:right w:val="single" w:sz="4" w:space="0" w:color="000000"/>
            </w:tcBorders>
          </w:tcPr>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Труд </w:t>
            </w:r>
          </w:p>
        </w:tc>
        <w:tc>
          <w:tcPr>
            <w:tcW w:w="3485" w:type="dxa"/>
            <w:tcBorders>
              <w:top w:val="single" w:sz="4" w:space="0" w:color="000000"/>
              <w:left w:val="single" w:sz="4" w:space="0" w:color="000000"/>
              <w:bottom w:val="single" w:sz="4" w:space="0" w:color="000000"/>
              <w:right w:val="single" w:sz="4" w:space="0" w:color="000000"/>
            </w:tcBorders>
          </w:tcPr>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Уголок дежурств. Центр природы в группе. Огород на подоконнике, город на территории. </w:t>
            </w:r>
          </w:p>
        </w:tc>
        <w:tc>
          <w:tcPr>
            <w:tcW w:w="4394" w:type="dxa"/>
            <w:tcBorders>
              <w:top w:val="single" w:sz="4" w:space="0" w:color="000000"/>
              <w:left w:val="single" w:sz="4" w:space="0" w:color="000000"/>
              <w:bottom w:val="single" w:sz="4" w:space="0" w:color="000000"/>
              <w:right w:val="single" w:sz="4" w:space="0" w:color="000000"/>
            </w:tcBorders>
          </w:tcPr>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Оборудование для труда в природе (детские лопаты, грабли).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Оборудование для с/р </w:t>
            </w:r>
            <w:proofErr w:type="gramStart"/>
            <w:r w:rsidRPr="004371EA">
              <w:rPr>
                <w:rFonts w:ascii="Times New Roman" w:hAnsi="Times New Roman" w:cs="Times New Roman"/>
              </w:rPr>
              <w:t>игр .</w:t>
            </w:r>
            <w:proofErr w:type="gramEnd"/>
            <w:r w:rsidRPr="004371EA">
              <w:rPr>
                <w:rFonts w:ascii="Times New Roman" w:hAnsi="Times New Roman" w:cs="Times New Roman"/>
              </w:rPr>
              <w:t xml:space="preserve">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Набор детских инструментов.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Куклы по профессиям.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Д/и, </w:t>
            </w:r>
            <w:proofErr w:type="spellStart"/>
            <w:r w:rsidRPr="004371EA">
              <w:rPr>
                <w:rFonts w:ascii="Times New Roman" w:hAnsi="Times New Roman" w:cs="Times New Roman"/>
              </w:rPr>
              <w:t>пазлы</w:t>
            </w:r>
            <w:proofErr w:type="spellEnd"/>
            <w:r w:rsidRPr="004371EA">
              <w:rPr>
                <w:rFonts w:ascii="Times New Roman" w:hAnsi="Times New Roman" w:cs="Times New Roman"/>
              </w:rPr>
              <w:t xml:space="preserve"> «</w:t>
            </w:r>
            <w:proofErr w:type="spellStart"/>
            <w:r w:rsidRPr="004371EA">
              <w:rPr>
                <w:rFonts w:ascii="Times New Roman" w:hAnsi="Times New Roman" w:cs="Times New Roman"/>
              </w:rPr>
              <w:t>Профсессии</w:t>
            </w:r>
            <w:proofErr w:type="spellEnd"/>
            <w:r w:rsidRPr="004371EA">
              <w:rPr>
                <w:rFonts w:ascii="Times New Roman" w:hAnsi="Times New Roman" w:cs="Times New Roman"/>
              </w:rPr>
              <w:t xml:space="preserve">».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Набор костюмов.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Книги, пособия. </w:t>
            </w:r>
          </w:p>
        </w:tc>
      </w:tr>
      <w:tr w:rsidR="004371EA" w:rsidRPr="004371EA" w:rsidTr="009B65F2">
        <w:trPr>
          <w:trHeight w:val="3046"/>
        </w:trPr>
        <w:tc>
          <w:tcPr>
            <w:tcW w:w="2430" w:type="dxa"/>
            <w:tcBorders>
              <w:top w:val="single" w:sz="4" w:space="0" w:color="000000"/>
              <w:left w:val="single" w:sz="4" w:space="0" w:color="000000"/>
              <w:bottom w:val="single" w:sz="4" w:space="0" w:color="000000"/>
              <w:right w:val="single" w:sz="4" w:space="0" w:color="000000"/>
            </w:tcBorders>
          </w:tcPr>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lastRenderedPageBreak/>
              <w:t xml:space="preserve">Культура и красота </w:t>
            </w:r>
          </w:p>
        </w:tc>
        <w:tc>
          <w:tcPr>
            <w:tcW w:w="3485" w:type="dxa"/>
            <w:tcBorders>
              <w:top w:val="single" w:sz="4" w:space="0" w:color="000000"/>
              <w:left w:val="single" w:sz="4" w:space="0" w:color="000000"/>
              <w:bottom w:val="single" w:sz="4" w:space="0" w:color="000000"/>
              <w:right w:val="single" w:sz="4" w:space="0" w:color="000000"/>
            </w:tcBorders>
          </w:tcPr>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Эстетическое оформление групповых помещений.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Музыкальный зал.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Центр природы.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Центр творчества. Центр театрализации и </w:t>
            </w:r>
            <w:proofErr w:type="spellStart"/>
            <w:r w:rsidRPr="004371EA">
              <w:rPr>
                <w:rFonts w:ascii="Times New Roman" w:hAnsi="Times New Roman" w:cs="Times New Roman"/>
              </w:rPr>
              <w:t>музицирования</w:t>
            </w:r>
            <w:proofErr w:type="spellEnd"/>
            <w:r w:rsidRPr="004371EA">
              <w:rPr>
                <w:rFonts w:ascii="Times New Roman" w:hAnsi="Times New Roman" w:cs="Times New Roman"/>
              </w:rPr>
              <w:t xml:space="preserve">. Выставки детского творчества. </w:t>
            </w:r>
          </w:p>
        </w:tc>
        <w:tc>
          <w:tcPr>
            <w:tcW w:w="4394" w:type="dxa"/>
            <w:tcBorders>
              <w:top w:val="single" w:sz="4" w:space="0" w:color="000000"/>
              <w:left w:val="single" w:sz="4" w:space="0" w:color="000000"/>
              <w:bottom w:val="single" w:sz="4" w:space="0" w:color="000000"/>
              <w:right w:val="single" w:sz="4" w:space="0" w:color="000000"/>
            </w:tcBorders>
          </w:tcPr>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Разные виды театров, музыкальные инструменты, посуда с элементами росписей.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Ширмы, костюмерные.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Книги, пособия.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Картотеки игр, </w:t>
            </w:r>
            <w:proofErr w:type="spellStart"/>
            <w:r w:rsidRPr="004371EA">
              <w:rPr>
                <w:rFonts w:ascii="Times New Roman" w:hAnsi="Times New Roman" w:cs="Times New Roman"/>
              </w:rPr>
              <w:t>закличек</w:t>
            </w:r>
            <w:proofErr w:type="spellEnd"/>
            <w:r w:rsidRPr="004371EA">
              <w:rPr>
                <w:rFonts w:ascii="Times New Roman" w:hAnsi="Times New Roman" w:cs="Times New Roman"/>
              </w:rPr>
              <w:t xml:space="preserve">, песен.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с/р игра «Салон красоты».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Набор картинок «Правила поведения»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Набор картинок «Цветущие растения»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Материалы для творчества </w:t>
            </w:r>
          </w:p>
          <w:p w:rsidR="004371EA" w:rsidRPr="004371EA" w:rsidRDefault="004371EA" w:rsidP="004371EA">
            <w:pPr>
              <w:pStyle w:val="a6"/>
              <w:rPr>
                <w:rFonts w:ascii="Times New Roman" w:hAnsi="Times New Roman" w:cs="Times New Roman"/>
              </w:rPr>
            </w:pPr>
            <w:r w:rsidRPr="004371EA">
              <w:rPr>
                <w:rFonts w:ascii="Times New Roman" w:hAnsi="Times New Roman" w:cs="Times New Roman"/>
              </w:rPr>
              <w:t xml:space="preserve"> </w:t>
            </w:r>
          </w:p>
        </w:tc>
      </w:tr>
    </w:tbl>
    <w:p w:rsidR="00BB4A3C" w:rsidRPr="005B75E9" w:rsidRDefault="005B75E9" w:rsidP="005B75E9">
      <w:pPr>
        <w:pStyle w:val="a6"/>
        <w:rPr>
          <w:rFonts w:ascii="Times New Roman" w:hAnsi="Times New Roman" w:cs="Times New Roman"/>
        </w:rPr>
      </w:pPr>
      <w:r>
        <w:rPr>
          <w:rFonts w:ascii="Times New Roman" w:hAnsi="Times New Roman" w:cs="Times New Roman"/>
        </w:rPr>
        <w:t xml:space="preserve"> </w:t>
      </w:r>
    </w:p>
    <w:p w:rsidR="00BB4A3C" w:rsidRPr="005B75E9" w:rsidRDefault="00BB4A3C" w:rsidP="005B75E9">
      <w:pPr>
        <w:pStyle w:val="a6"/>
        <w:jc w:val="center"/>
        <w:rPr>
          <w:rFonts w:ascii="Times New Roman" w:hAnsi="Times New Roman" w:cs="Times New Roman"/>
          <w:b/>
        </w:rPr>
      </w:pPr>
      <w:r w:rsidRPr="005B75E9">
        <w:rPr>
          <w:rFonts w:ascii="Times New Roman" w:hAnsi="Times New Roman" w:cs="Times New Roman"/>
          <w:b/>
        </w:rPr>
        <w:t xml:space="preserve">Социокультурный контекст, внешняя социальная и культурная среда </w:t>
      </w:r>
      <w:r w:rsidR="005B75E9">
        <w:rPr>
          <w:rFonts w:ascii="Times New Roman" w:hAnsi="Times New Roman" w:cs="Times New Roman"/>
          <w:b/>
        </w:rPr>
        <w:t>МАДО</w:t>
      </w:r>
    </w:p>
    <w:p w:rsidR="00BB4A3C" w:rsidRPr="005B75E9" w:rsidRDefault="00BB4A3C" w:rsidP="005B75E9">
      <w:pPr>
        <w:pStyle w:val="a6"/>
        <w:jc w:val="both"/>
        <w:rPr>
          <w:rFonts w:ascii="Times New Roman" w:hAnsi="Times New Roman" w:cs="Times New Roman"/>
        </w:rPr>
      </w:pPr>
      <w:r w:rsidRPr="005B75E9">
        <w:rPr>
          <w:rFonts w:ascii="Times New Roman" w:hAnsi="Times New Roman" w:cs="Times New Roman"/>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BB4A3C" w:rsidRPr="005B75E9" w:rsidRDefault="00BB4A3C" w:rsidP="005B75E9">
      <w:pPr>
        <w:pStyle w:val="a6"/>
        <w:jc w:val="both"/>
        <w:rPr>
          <w:rFonts w:ascii="Times New Roman" w:hAnsi="Times New Roman" w:cs="Times New Roman"/>
        </w:rPr>
      </w:pPr>
      <w:r w:rsidRPr="005B75E9">
        <w:rPr>
          <w:rFonts w:ascii="Times New Roman" w:hAnsi="Times New Roman" w:cs="Times New Roman"/>
        </w:rPr>
        <w:t xml:space="preserve">Социокультурный контекст воспитания учитывает этнокультурные, конфессиональные и региональные особенности и направлен на формирование ресурсов воспитательной программы.  </w:t>
      </w:r>
    </w:p>
    <w:p w:rsidR="00BB4A3C" w:rsidRPr="005B75E9" w:rsidRDefault="00BB4A3C" w:rsidP="005B75E9">
      <w:pPr>
        <w:pStyle w:val="a6"/>
        <w:jc w:val="both"/>
        <w:rPr>
          <w:rFonts w:ascii="Times New Roman" w:hAnsi="Times New Roman" w:cs="Times New Roman"/>
        </w:rPr>
      </w:pPr>
      <w:r w:rsidRPr="005B75E9">
        <w:rPr>
          <w:rFonts w:ascii="Times New Roman" w:hAnsi="Times New Roman" w:cs="Times New Roman"/>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BB4A3C" w:rsidRPr="005B75E9" w:rsidRDefault="00BB4A3C" w:rsidP="005B75E9">
      <w:pPr>
        <w:pStyle w:val="a6"/>
        <w:jc w:val="both"/>
        <w:rPr>
          <w:rFonts w:ascii="Times New Roman" w:hAnsi="Times New Roman" w:cs="Times New Roman"/>
        </w:rPr>
      </w:pPr>
      <w:r w:rsidRPr="005B75E9">
        <w:rPr>
          <w:rFonts w:ascii="Times New Roman" w:hAnsi="Times New Roman" w:cs="Times New Roman"/>
          <w:i/>
          <w:u w:val="single" w:color="000000"/>
        </w:rPr>
        <w:t>Социокультурные особенности</w:t>
      </w:r>
      <w:r w:rsidRPr="005B75E9">
        <w:rPr>
          <w:rFonts w:ascii="Times New Roman" w:hAnsi="Times New Roman" w:cs="Times New Roman"/>
          <w:i/>
        </w:rPr>
        <w:t xml:space="preserve">. </w:t>
      </w:r>
      <w:r w:rsidRPr="005B75E9">
        <w:rPr>
          <w:rFonts w:ascii="Times New Roman" w:hAnsi="Times New Roman" w:cs="Times New Roman"/>
        </w:rPr>
        <w:t xml:space="preserve"> </w:t>
      </w:r>
    </w:p>
    <w:p w:rsidR="005B75E9" w:rsidRDefault="00BB4A3C" w:rsidP="005B75E9">
      <w:pPr>
        <w:pStyle w:val="a6"/>
        <w:jc w:val="both"/>
        <w:rPr>
          <w:rFonts w:ascii="Times New Roman" w:hAnsi="Times New Roman" w:cs="Times New Roman"/>
        </w:rPr>
      </w:pPr>
      <w:r w:rsidRPr="005B75E9">
        <w:rPr>
          <w:rFonts w:ascii="Times New Roman" w:hAnsi="Times New Roman" w:cs="Times New Roman"/>
        </w:rPr>
        <w:t xml:space="preserve">В </w:t>
      </w:r>
      <w:r w:rsidR="005B75E9">
        <w:rPr>
          <w:rFonts w:ascii="Times New Roman" w:hAnsi="Times New Roman" w:cs="Times New Roman"/>
        </w:rPr>
        <w:t xml:space="preserve">нашем округе </w:t>
      </w:r>
      <w:r w:rsidRPr="005B75E9">
        <w:rPr>
          <w:rFonts w:ascii="Times New Roman" w:hAnsi="Times New Roman" w:cs="Times New Roman"/>
        </w:rPr>
        <w:t>отсутствуют объ</w:t>
      </w:r>
      <w:r w:rsidR="005B75E9">
        <w:rPr>
          <w:rFonts w:ascii="Times New Roman" w:hAnsi="Times New Roman" w:cs="Times New Roman"/>
        </w:rPr>
        <w:t>екты промышленного производства.</w:t>
      </w:r>
      <w:r w:rsidRPr="005B75E9">
        <w:rPr>
          <w:rFonts w:ascii="Times New Roman" w:hAnsi="Times New Roman" w:cs="Times New Roman"/>
        </w:rPr>
        <w:t xml:space="preserve"> </w:t>
      </w:r>
      <w:r w:rsidR="005B75E9">
        <w:rPr>
          <w:rFonts w:ascii="Times New Roman" w:hAnsi="Times New Roman" w:cs="Times New Roman"/>
        </w:rPr>
        <w:t xml:space="preserve"> </w:t>
      </w:r>
      <w:r w:rsidRPr="005B75E9">
        <w:rPr>
          <w:rFonts w:ascii="Times New Roman" w:hAnsi="Times New Roman" w:cs="Times New Roman"/>
        </w:rPr>
        <w:t>В рамках образовательного комплекса осуществляется взаимодействие</w:t>
      </w:r>
      <w:r w:rsidR="005B75E9">
        <w:rPr>
          <w:rFonts w:ascii="Times New Roman" w:hAnsi="Times New Roman" w:cs="Times New Roman"/>
        </w:rPr>
        <w:t xml:space="preserve"> с:</w:t>
      </w:r>
    </w:p>
    <w:p w:rsidR="005B75E9" w:rsidRDefault="00BB4A3C" w:rsidP="00AE3F37">
      <w:pPr>
        <w:pStyle w:val="a6"/>
        <w:numPr>
          <w:ilvl w:val="0"/>
          <w:numId w:val="109"/>
        </w:numPr>
        <w:jc w:val="both"/>
        <w:rPr>
          <w:rFonts w:ascii="Times New Roman" w:hAnsi="Times New Roman" w:cs="Times New Roman"/>
        </w:rPr>
      </w:pPr>
      <w:r w:rsidRPr="005B75E9">
        <w:rPr>
          <w:rFonts w:ascii="Times New Roman" w:hAnsi="Times New Roman" w:cs="Times New Roman"/>
        </w:rPr>
        <w:t>МАУК "Зеленоградское объединение библиотек"</w:t>
      </w:r>
      <w:r w:rsidR="005B75E9">
        <w:rPr>
          <w:rFonts w:ascii="Times New Roman" w:hAnsi="Times New Roman" w:cs="Times New Roman"/>
        </w:rPr>
        <w:t>,</w:t>
      </w:r>
      <w:r w:rsidRPr="005B75E9">
        <w:rPr>
          <w:rFonts w:ascii="Times New Roman" w:hAnsi="Times New Roman" w:cs="Times New Roman"/>
        </w:rPr>
        <w:t xml:space="preserve"> </w:t>
      </w:r>
    </w:p>
    <w:p w:rsidR="005B75E9" w:rsidRDefault="005B75E9" w:rsidP="00AE3F37">
      <w:pPr>
        <w:pStyle w:val="a6"/>
        <w:numPr>
          <w:ilvl w:val="0"/>
          <w:numId w:val="109"/>
        </w:numPr>
        <w:jc w:val="both"/>
        <w:rPr>
          <w:rFonts w:ascii="Times New Roman" w:hAnsi="Times New Roman" w:cs="Times New Roman"/>
        </w:rPr>
      </w:pPr>
      <w:r w:rsidRPr="005B75E9">
        <w:rPr>
          <w:rFonts w:ascii="Times New Roman" w:hAnsi="Times New Roman" w:cs="Times New Roman"/>
        </w:rPr>
        <w:t>МАУ ДО детско-юношеская спортивная школа Янтарь</w:t>
      </w:r>
      <w:r>
        <w:rPr>
          <w:rFonts w:ascii="Times New Roman" w:hAnsi="Times New Roman" w:cs="Times New Roman"/>
        </w:rPr>
        <w:t>,</w:t>
      </w:r>
    </w:p>
    <w:p w:rsidR="005B75E9" w:rsidRDefault="005B75E9" w:rsidP="00AE3F37">
      <w:pPr>
        <w:pStyle w:val="a6"/>
        <w:numPr>
          <w:ilvl w:val="0"/>
          <w:numId w:val="109"/>
        </w:numPr>
        <w:jc w:val="both"/>
        <w:rPr>
          <w:rFonts w:ascii="Times New Roman" w:hAnsi="Times New Roman" w:cs="Times New Roman"/>
        </w:rPr>
      </w:pPr>
      <w:r>
        <w:rPr>
          <w:rFonts w:ascii="Times New Roman" w:hAnsi="Times New Roman" w:cs="Times New Roman"/>
        </w:rPr>
        <w:t>с краеведческим музеем города,</w:t>
      </w:r>
    </w:p>
    <w:p w:rsidR="00BB4A3C" w:rsidRPr="005B75E9" w:rsidRDefault="005B75E9" w:rsidP="00AE3F37">
      <w:pPr>
        <w:pStyle w:val="a6"/>
        <w:numPr>
          <w:ilvl w:val="0"/>
          <w:numId w:val="109"/>
        </w:numPr>
        <w:jc w:val="both"/>
        <w:rPr>
          <w:rFonts w:ascii="Times New Roman" w:hAnsi="Times New Roman" w:cs="Times New Roman"/>
        </w:rPr>
      </w:pPr>
      <w:r>
        <w:rPr>
          <w:rFonts w:ascii="Times New Roman" w:hAnsi="Times New Roman" w:cs="Times New Roman"/>
        </w:rPr>
        <w:t>школой искусств</w:t>
      </w:r>
      <w:r w:rsidR="00BB4A3C" w:rsidRPr="005B75E9">
        <w:rPr>
          <w:rFonts w:ascii="Times New Roman" w:hAnsi="Times New Roman" w:cs="Times New Roman"/>
        </w:rPr>
        <w:t xml:space="preserve"> </w:t>
      </w:r>
    </w:p>
    <w:p w:rsidR="00BB4A3C" w:rsidRPr="005B75E9" w:rsidRDefault="00BB4A3C" w:rsidP="005B75E9">
      <w:pPr>
        <w:pStyle w:val="a6"/>
        <w:jc w:val="both"/>
        <w:rPr>
          <w:rFonts w:ascii="Times New Roman" w:hAnsi="Times New Roman" w:cs="Times New Roman"/>
        </w:rPr>
      </w:pPr>
      <w:r w:rsidRPr="005B75E9">
        <w:rPr>
          <w:rFonts w:ascii="Times New Roman" w:hAnsi="Times New Roman" w:cs="Times New Roman"/>
          <w:i/>
          <w:u w:val="single" w:color="000000"/>
        </w:rPr>
        <w:t>Региональные особенности.</w:t>
      </w:r>
      <w:r w:rsidRPr="005B75E9">
        <w:rPr>
          <w:rFonts w:ascii="Times New Roman" w:hAnsi="Times New Roman" w:cs="Times New Roman"/>
          <w:i/>
        </w:rPr>
        <w:t xml:space="preserve"> </w:t>
      </w:r>
    </w:p>
    <w:p w:rsidR="00BB4A3C" w:rsidRPr="00872F05" w:rsidRDefault="00872F05" w:rsidP="00872F05">
      <w:pPr>
        <w:pStyle w:val="a6"/>
        <w:jc w:val="both"/>
        <w:rPr>
          <w:rFonts w:ascii="Times New Roman" w:hAnsi="Times New Roman" w:cs="Times New Roman"/>
        </w:rPr>
      </w:pPr>
      <w:r>
        <w:rPr>
          <w:rFonts w:ascii="Times New Roman" w:hAnsi="Times New Roman" w:cs="Times New Roman"/>
        </w:rPr>
        <w:t>МАДОУ</w:t>
      </w:r>
      <w:r w:rsidR="00BB4A3C" w:rsidRPr="005B75E9">
        <w:rPr>
          <w:rFonts w:ascii="Times New Roman" w:hAnsi="Times New Roman" w:cs="Times New Roman"/>
        </w:rPr>
        <w:t xml:space="preserve"> располагается </w:t>
      </w:r>
      <w:r>
        <w:rPr>
          <w:rFonts w:ascii="Times New Roman" w:hAnsi="Times New Roman" w:cs="Times New Roman"/>
        </w:rPr>
        <w:t>в г. Зеленоградске -  важном туристическом центре Калининградской области, на берегу Балтийского моря</w:t>
      </w:r>
      <w:r w:rsidR="00D378D3">
        <w:rPr>
          <w:rFonts w:ascii="Times New Roman" w:hAnsi="Times New Roman" w:cs="Times New Roman"/>
        </w:rPr>
        <w:t xml:space="preserve">, </w:t>
      </w:r>
      <w:r>
        <w:rPr>
          <w:rFonts w:ascii="Times New Roman" w:hAnsi="Times New Roman" w:cs="Times New Roman"/>
        </w:rPr>
        <w:t>в основании Куршской косы - уникального памятника природы</w:t>
      </w:r>
      <w:r w:rsidR="00D378D3">
        <w:rPr>
          <w:rFonts w:ascii="Times New Roman" w:hAnsi="Times New Roman" w:cs="Times New Roman"/>
        </w:rPr>
        <w:t>, включенного в список Всемирного наследия ЮНЕСКО, имеющего всемирное признание.</w:t>
      </w:r>
      <w:r>
        <w:rPr>
          <w:rFonts w:ascii="Times New Roman" w:hAnsi="Times New Roman" w:cs="Times New Roman"/>
        </w:rPr>
        <w:t xml:space="preserve"> На территории региона множество памятников и мемориалов, посвященным событиям Первой и Второй мировых войн. В регионе свой </w:t>
      </w:r>
      <w:r w:rsidR="00D378D3">
        <w:rPr>
          <w:rFonts w:ascii="Times New Roman" w:hAnsi="Times New Roman" w:cs="Times New Roman"/>
        </w:rPr>
        <w:t xml:space="preserve">континентально - </w:t>
      </w:r>
      <w:r>
        <w:rPr>
          <w:rFonts w:ascii="Times New Roman" w:hAnsi="Times New Roman" w:cs="Times New Roman"/>
        </w:rPr>
        <w:t>морской климат, обусловленный</w:t>
      </w:r>
      <w:r w:rsidR="00D378D3">
        <w:rPr>
          <w:rFonts w:ascii="Times New Roman" w:hAnsi="Times New Roman" w:cs="Times New Roman"/>
        </w:rPr>
        <w:t xml:space="preserve"> близостью моря, что объясняет </w:t>
      </w:r>
      <w:r w:rsidR="00B312C8">
        <w:rPr>
          <w:rFonts w:ascii="Times New Roman" w:hAnsi="Times New Roman" w:cs="Times New Roman"/>
        </w:rPr>
        <w:t xml:space="preserve">редкий </w:t>
      </w:r>
      <w:r w:rsidR="00D378D3">
        <w:rPr>
          <w:rFonts w:ascii="Times New Roman" w:hAnsi="Times New Roman" w:cs="Times New Roman"/>
        </w:rPr>
        <w:t>разнообразный растительный и животный мир нашего края.</w:t>
      </w:r>
      <w:r w:rsidR="000A2012">
        <w:rPr>
          <w:rFonts w:ascii="Times New Roman" w:hAnsi="Times New Roman" w:cs="Times New Roman"/>
        </w:rPr>
        <w:t xml:space="preserve"> Калининградская область имеет 90% мировых запасов янтаря, единственное место в мире, где добыча янтаря поставлена на промышленную основу.</w:t>
      </w:r>
    </w:p>
    <w:p w:rsidR="00BB4A3C" w:rsidRPr="00872F05" w:rsidRDefault="00BB4A3C" w:rsidP="00872F05">
      <w:pPr>
        <w:pStyle w:val="a6"/>
        <w:jc w:val="both"/>
        <w:rPr>
          <w:rFonts w:ascii="Times New Roman" w:hAnsi="Times New Roman" w:cs="Times New Roman"/>
          <w:i/>
          <w:color w:val="181818"/>
        </w:rPr>
      </w:pPr>
      <w:r w:rsidRPr="00872F05">
        <w:rPr>
          <w:rFonts w:ascii="Times New Roman" w:hAnsi="Times New Roman" w:cs="Times New Roman"/>
          <w:i/>
          <w:color w:val="181818"/>
        </w:rPr>
        <w:t>Принципы работы, по реализации задач по региональному компоненту:</w:t>
      </w:r>
    </w:p>
    <w:p w:rsidR="00BB4A3C" w:rsidRPr="00872F05" w:rsidRDefault="00BB4A3C" w:rsidP="00AE3F37">
      <w:pPr>
        <w:pStyle w:val="a6"/>
        <w:numPr>
          <w:ilvl w:val="0"/>
          <w:numId w:val="110"/>
        </w:numPr>
        <w:jc w:val="both"/>
        <w:rPr>
          <w:rFonts w:ascii="Times New Roman" w:hAnsi="Times New Roman" w:cs="Times New Roman"/>
        </w:rPr>
      </w:pPr>
      <w:r w:rsidRPr="00872F05">
        <w:rPr>
          <w:rFonts w:ascii="Times New Roman" w:hAnsi="Times New Roman" w:cs="Times New Roman"/>
          <w:color w:val="181818"/>
        </w:rPr>
        <w:t xml:space="preserve">принцип </w:t>
      </w:r>
      <w:proofErr w:type="spellStart"/>
      <w:r w:rsidRPr="00872F05">
        <w:rPr>
          <w:rFonts w:ascii="Times New Roman" w:hAnsi="Times New Roman" w:cs="Times New Roman"/>
          <w:color w:val="181818"/>
        </w:rPr>
        <w:t>региональности</w:t>
      </w:r>
      <w:proofErr w:type="spellEnd"/>
      <w:r w:rsidRPr="00872F05">
        <w:rPr>
          <w:rFonts w:ascii="Times New Roman" w:hAnsi="Times New Roman" w:cs="Times New Roman"/>
          <w:color w:val="181818"/>
        </w:rPr>
        <w:t xml:space="preserve"> (ориентация на учёт особенностей региона во всём воспитательном процессе); </w:t>
      </w:r>
    </w:p>
    <w:p w:rsidR="00BB4A3C" w:rsidRPr="00872F05" w:rsidRDefault="00BB4A3C" w:rsidP="00AE3F37">
      <w:pPr>
        <w:pStyle w:val="a6"/>
        <w:numPr>
          <w:ilvl w:val="0"/>
          <w:numId w:val="110"/>
        </w:numPr>
        <w:jc w:val="both"/>
        <w:rPr>
          <w:rFonts w:ascii="Times New Roman" w:hAnsi="Times New Roman" w:cs="Times New Roman"/>
        </w:rPr>
      </w:pPr>
      <w:r w:rsidRPr="00872F05">
        <w:rPr>
          <w:rFonts w:ascii="Times New Roman" w:hAnsi="Times New Roman" w:cs="Times New Roman"/>
          <w:color w:val="181818"/>
        </w:rPr>
        <w:t xml:space="preserve">принцип историзма (раскрытие исторической обусловленности тех или иных явлений, процессов); </w:t>
      </w:r>
    </w:p>
    <w:p w:rsidR="00BB4A3C" w:rsidRPr="00872F05" w:rsidRDefault="00BB4A3C" w:rsidP="00AE3F37">
      <w:pPr>
        <w:pStyle w:val="a6"/>
        <w:numPr>
          <w:ilvl w:val="0"/>
          <w:numId w:val="110"/>
        </w:numPr>
        <w:jc w:val="both"/>
        <w:rPr>
          <w:rFonts w:ascii="Times New Roman" w:hAnsi="Times New Roman" w:cs="Times New Roman"/>
        </w:rPr>
      </w:pPr>
      <w:r w:rsidRPr="00872F05">
        <w:rPr>
          <w:rFonts w:ascii="Times New Roman" w:hAnsi="Times New Roman" w:cs="Times New Roman"/>
          <w:color w:val="181818"/>
        </w:rPr>
        <w:t xml:space="preserve">принцип комплексности и </w:t>
      </w:r>
      <w:proofErr w:type="spellStart"/>
      <w:r w:rsidRPr="00872F05">
        <w:rPr>
          <w:rFonts w:ascii="Times New Roman" w:hAnsi="Times New Roman" w:cs="Times New Roman"/>
          <w:color w:val="181818"/>
        </w:rPr>
        <w:t>интегративности</w:t>
      </w:r>
      <w:proofErr w:type="spellEnd"/>
      <w:r w:rsidRPr="00872F05">
        <w:rPr>
          <w:rFonts w:ascii="Times New Roman" w:hAnsi="Times New Roman" w:cs="Times New Roman"/>
          <w:color w:val="181818"/>
        </w:rPr>
        <w:t xml:space="preserve"> (объединение различных аспектов содержания в единое целое, развитие новой целостности); </w:t>
      </w:r>
    </w:p>
    <w:p w:rsidR="00BB4A3C" w:rsidRPr="00872F05" w:rsidRDefault="00BB4A3C" w:rsidP="00AE3F37">
      <w:pPr>
        <w:pStyle w:val="a6"/>
        <w:numPr>
          <w:ilvl w:val="0"/>
          <w:numId w:val="110"/>
        </w:numPr>
        <w:jc w:val="both"/>
        <w:rPr>
          <w:rFonts w:ascii="Times New Roman" w:hAnsi="Times New Roman" w:cs="Times New Roman"/>
        </w:rPr>
      </w:pPr>
      <w:r w:rsidRPr="00872F05">
        <w:rPr>
          <w:rFonts w:ascii="Times New Roman" w:hAnsi="Times New Roman" w:cs="Times New Roman"/>
          <w:color w:val="181818"/>
        </w:rPr>
        <w:t xml:space="preserve">принцип </w:t>
      </w:r>
      <w:proofErr w:type="spellStart"/>
      <w:r w:rsidRPr="00872F05">
        <w:rPr>
          <w:rFonts w:ascii="Times New Roman" w:hAnsi="Times New Roman" w:cs="Times New Roman"/>
          <w:color w:val="181818"/>
        </w:rPr>
        <w:t>природосообразности</w:t>
      </w:r>
      <w:proofErr w:type="spellEnd"/>
      <w:r w:rsidRPr="00872F05">
        <w:rPr>
          <w:rFonts w:ascii="Times New Roman" w:hAnsi="Times New Roman" w:cs="Times New Roman"/>
          <w:color w:val="181818"/>
        </w:rPr>
        <w:t xml:space="preserve">, учёта природного развития детей, их возрастных и индивидуальных особенностей, сохранения и укрепления их физического и психического здоровья; </w:t>
      </w:r>
    </w:p>
    <w:p w:rsidR="00BB4A3C" w:rsidRPr="00872F05" w:rsidRDefault="00BB4A3C" w:rsidP="00AE3F37">
      <w:pPr>
        <w:pStyle w:val="a6"/>
        <w:numPr>
          <w:ilvl w:val="0"/>
          <w:numId w:val="110"/>
        </w:numPr>
        <w:jc w:val="both"/>
        <w:rPr>
          <w:rFonts w:ascii="Times New Roman" w:hAnsi="Times New Roman" w:cs="Times New Roman"/>
        </w:rPr>
      </w:pPr>
      <w:r w:rsidRPr="00872F05">
        <w:rPr>
          <w:rFonts w:ascii="Times New Roman" w:hAnsi="Times New Roman" w:cs="Times New Roman"/>
          <w:color w:val="181818"/>
        </w:rPr>
        <w:t>принцип вариативности воспитательных стратегий в воспитательном пространстве.</w:t>
      </w:r>
    </w:p>
    <w:p w:rsidR="00BB4A3C" w:rsidRPr="00A177C8" w:rsidRDefault="00BB4A3C" w:rsidP="00A177C8">
      <w:pPr>
        <w:pStyle w:val="a6"/>
        <w:jc w:val="both"/>
        <w:rPr>
          <w:rFonts w:ascii="Times New Roman" w:hAnsi="Times New Roman" w:cs="Times New Roman"/>
          <w:b/>
        </w:rPr>
      </w:pPr>
      <w:r w:rsidRPr="00A177C8">
        <w:rPr>
          <w:rFonts w:ascii="Times New Roman" w:hAnsi="Times New Roman" w:cs="Times New Roman"/>
          <w:b/>
          <w:u w:color="000000"/>
        </w:rPr>
        <w:t>Конфессиональные особенности</w:t>
      </w:r>
      <w:r w:rsidRPr="00A177C8">
        <w:rPr>
          <w:rFonts w:ascii="Times New Roman" w:hAnsi="Times New Roman" w:cs="Times New Roman"/>
          <w:b/>
        </w:rPr>
        <w:t xml:space="preserve">. </w:t>
      </w:r>
    </w:p>
    <w:p w:rsidR="00BB4A3C" w:rsidRPr="00A177C8" w:rsidRDefault="00BB4A3C" w:rsidP="00A177C8">
      <w:pPr>
        <w:pStyle w:val="a6"/>
        <w:jc w:val="both"/>
        <w:rPr>
          <w:rFonts w:ascii="Times New Roman" w:hAnsi="Times New Roman" w:cs="Times New Roman"/>
          <w:b/>
        </w:rPr>
      </w:pPr>
      <w:r w:rsidRPr="00A177C8">
        <w:rPr>
          <w:rFonts w:ascii="Times New Roman" w:hAnsi="Times New Roman" w:cs="Times New Roman"/>
        </w:rPr>
        <w:t xml:space="preserve">Основной контингент обучающихся </w:t>
      </w:r>
      <w:r w:rsidR="00A177C8">
        <w:rPr>
          <w:rFonts w:ascii="Times New Roman" w:hAnsi="Times New Roman" w:cs="Times New Roman"/>
        </w:rPr>
        <w:t>МАДОУ</w:t>
      </w:r>
      <w:r w:rsidRPr="00A177C8">
        <w:rPr>
          <w:rFonts w:ascii="Times New Roman" w:hAnsi="Times New Roman" w:cs="Times New Roman"/>
        </w:rPr>
        <w:t xml:space="preserve"> — россияне, родной язык которых – русский. </w:t>
      </w:r>
      <w:r w:rsidRPr="00A177C8">
        <w:rPr>
          <w:rFonts w:ascii="Times New Roman" w:hAnsi="Times New Roman" w:cs="Times New Roman"/>
          <w:b/>
          <w:u w:color="000000"/>
        </w:rPr>
        <w:t>Социальное партнерство.</w:t>
      </w:r>
      <w:r w:rsidRPr="00A177C8">
        <w:rPr>
          <w:rFonts w:ascii="Times New Roman" w:hAnsi="Times New Roman" w:cs="Times New Roman"/>
          <w:b/>
        </w:rPr>
        <w:t xml:space="preserve"> </w:t>
      </w:r>
    </w:p>
    <w:p w:rsidR="00BB4A3C" w:rsidRPr="00A177C8" w:rsidRDefault="00BB4A3C" w:rsidP="00A177C8">
      <w:pPr>
        <w:pStyle w:val="a6"/>
        <w:jc w:val="both"/>
        <w:rPr>
          <w:rFonts w:ascii="Times New Roman" w:eastAsia="Segoe UI Symbol" w:hAnsi="Times New Roman" w:cs="Times New Roman"/>
        </w:rPr>
      </w:pPr>
      <w:r w:rsidRPr="00A177C8">
        <w:rPr>
          <w:rFonts w:ascii="Times New Roman" w:hAnsi="Times New Roman" w:cs="Times New Roman"/>
        </w:rPr>
        <w:t xml:space="preserve">В </w:t>
      </w:r>
      <w:r w:rsidR="00A177C8">
        <w:rPr>
          <w:rFonts w:ascii="Times New Roman" w:hAnsi="Times New Roman" w:cs="Times New Roman"/>
        </w:rPr>
        <w:t>МАДОУ</w:t>
      </w:r>
      <w:r w:rsidRPr="00A177C8">
        <w:rPr>
          <w:rFonts w:ascii="Times New Roman" w:hAnsi="Times New Roman" w:cs="Times New Roman"/>
        </w:rPr>
        <w:t xml:space="preserve"> осуществляется двухуровневое социальное партнерство: </w:t>
      </w:r>
    </w:p>
    <w:p w:rsidR="00BB4A3C" w:rsidRPr="00A177C8" w:rsidRDefault="00BB4A3C" w:rsidP="00AE3F37">
      <w:pPr>
        <w:pStyle w:val="a6"/>
        <w:numPr>
          <w:ilvl w:val="0"/>
          <w:numId w:val="111"/>
        </w:numPr>
        <w:jc w:val="both"/>
        <w:rPr>
          <w:rFonts w:ascii="Times New Roman" w:eastAsia="Segoe UI Symbol" w:hAnsi="Times New Roman" w:cs="Times New Roman"/>
        </w:rPr>
      </w:pPr>
      <w:r w:rsidRPr="00A177C8">
        <w:rPr>
          <w:rFonts w:ascii="Times New Roman" w:hAnsi="Times New Roman" w:cs="Times New Roman"/>
        </w:rPr>
        <w:t xml:space="preserve">внутренний уровень (дети, воспитатели, специалисты, администрация, родительская общественность). </w:t>
      </w:r>
    </w:p>
    <w:p w:rsidR="00BB4A3C" w:rsidRPr="00A177C8" w:rsidRDefault="00BB4A3C" w:rsidP="00AE3F37">
      <w:pPr>
        <w:pStyle w:val="a6"/>
        <w:numPr>
          <w:ilvl w:val="0"/>
          <w:numId w:val="111"/>
        </w:numPr>
        <w:jc w:val="both"/>
        <w:rPr>
          <w:rFonts w:ascii="Times New Roman" w:hAnsi="Times New Roman" w:cs="Times New Roman"/>
        </w:rPr>
      </w:pPr>
      <w:r w:rsidRPr="00A177C8">
        <w:rPr>
          <w:rFonts w:ascii="Times New Roman" w:hAnsi="Times New Roman" w:cs="Times New Roman"/>
        </w:rPr>
        <w:lastRenderedPageBreak/>
        <w:t>внешний уровень (образовательные и медицинские учреждения, учреждения культуры, МАУ ДО ДЮСШ «Янтарь», краеведческий музей, детская библиотека</w:t>
      </w:r>
      <w:r w:rsidR="00E61350">
        <w:rPr>
          <w:rFonts w:ascii="Times New Roman" w:hAnsi="Times New Roman" w:cs="Times New Roman"/>
        </w:rPr>
        <w:t>, МАУ СОШ Средняя школа г. Зеленоградска</w:t>
      </w:r>
      <w:r w:rsidRPr="00A177C8">
        <w:rPr>
          <w:rFonts w:ascii="Times New Roman" w:hAnsi="Times New Roman" w:cs="Times New Roman"/>
        </w:rPr>
        <w:t xml:space="preserve">). </w:t>
      </w:r>
    </w:p>
    <w:p w:rsidR="00A177C8" w:rsidRDefault="00A177C8" w:rsidP="00A177C8">
      <w:pPr>
        <w:pStyle w:val="a6"/>
        <w:jc w:val="center"/>
        <w:rPr>
          <w:rFonts w:ascii="Times New Roman" w:hAnsi="Times New Roman" w:cs="Times New Roman"/>
          <w:b/>
        </w:rPr>
      </w:pPr>
    </w:p>
    <w:p w:rsidR="00BB4A3C" w:rsidRPr="00A177C8" w:rsidRDefault="00BB4A3C" w:rsidP="00A177C8">
      <w:pPr>
        <w:pStyle w:val="a6"/>
        <w:jc w:val="center"/>
        <w:rPr>
          <w:rFonts w:ascii="Times New Roman" w:hAnsi="Times New Roman" w:cs="Times New Roman"/>
        </w:rPr>
      </w:pPr>
      <w:r w:rsidRPr="00A177C8">
        <w:rPr>
          <w:rFonts w:ascii="Times New Roman" w:hAnsi="Times New Roman" w:cs="Times New Roman"/>
          <w:b/>
        </w:rPr>
        <w:t xml:space="preserve">Воспитывающая среда </w:t>
      </w:r>
      <w:r w:rsidR="00A177C8">
        <w:rPr>
          <w:rFonts w:ascii="Times New Roman" w:hAnsi="Times New Roman" w:cs="Times New Roman"/>
          <w:b/>
        </w:rPr>
        <w:t>МАДОУ</w:t>
      </w:r>
      <w:r w:rsidRPr="00A177C8">
        <w:rPr>
          <w:rFonts w:ascii="Times New Roman" w:hAnsi="Times New Roman" w:cs="Times New Roman"/>
          <w:b/>
        </w:rPr>
        <w:t>.</w:t>
      </w:r>
    </w:p>
    <w:p w:rsidR="00BB4A3C" w:rsidRPr="00A177C8" w:rsidRDefault="00BB4A3C" w:rsidP="00A177C8">
      <w:pPr>
        <w:pStyle w:val="a6"/>
        <w:jc w:val="both"/>
        <w:rPr>
          <w:rFonts w:ascii="Times New Roman" w:hAnsi="Times New Roman" w:cs="Times New Roman"/>
        </w:rPr>
      </w:pPr>
      <w:r w:rsidRPr="00A177C8">
        <w:rPr>
          <w:rFonts w:ascii="Times New Roman" w:hAnsi="Times New Roman" w:cs="Times New Roman"/>
        </w:rPr>
        <w:t xml:space="preserve">Воспитывающая среда раскрывает ценности и смыслы, заложенные в укладе. Воспитывающая среда включает совокупность </w:t>
      </w:r>
      <w:proofErr w:type="gramStart"/>
      <w:r w:rsidRPr="00A177C8">
        <w:rPr>
          <w:rFonts w:ascii="Times New Roman" w:hAnsi="Times New Roman" w:cs="Times New Roman"/>
        </w:rPr>
        <w:t>различных условий</w:t>
      </w:r>
      <w:proofErr w:type="gramEnd"/>
      <w:r w:rsidRPr="00A177C8">
        <w:rPr>
          <w:rFonts w:ascii="Times New Roman" w:hAnsi="Times New Roman" w:cs="Times New Roman"/>
        </w:rPr>
        <w:t xml:space="preserve"> предполагающих возможность встречи и взаимодействия детей и взрослых в процессе приобщения к традиционным ценностям российского общества. Основными характеристиками воспитывающей среды являются её содержательная насыщенность и структурированность. </w:t>
      </w:r>
    </w:p>
    <w:p w:rsidR="00BB4A3C" w:rsidRPr="00A177C8" w:rsidRDefault="00BB4A3C" w:rsidP="00A177C8">
      <w:pPr>
        <w:pStyle w:val="a6"/>
        <w:jc w:val="both"/>
        <w:rPr>
          <w:rFonts w:ascii="Times New Roman" w:hAnsi="Times New Roman" w:cs="Times New Roman"/>
        </w:rPr>
      </w:pPr>
      <w:r w:rsidRPr="00A177C8">
        <w:rPr>
          <w:rFonts w:ascii="Times New Roman" w:hAnsi="Times New Roman" w:cs="Times New Roman"/>
        </w:rPr>
        <w:t xml:space="preserve">При организации воспитывающей среды </w:t>
      </w:r>
      <w:r w:rsidR="00A177C8">
        <w:rPr>
          <w:rFonts w:ascii="Times New Roman" w:hAnsi="Times New Roman" w:cs="Times New Roman"/>
        </w:rPr>
        <w:t>МАДОУ</w:t>
      </w:r>
      <w:r w:rsidRPr="00A177C8">
        <w:rPr>
          <w:rFonts w:ascii="Times New Roman" w:hAnsi="Times New Roman" w:cs="Times New Roman"/>
        </w:rPr>
        <w:t xml:space="preserve"> учитываются: </w:t>
      </w:r>
    </w:p>
    <w:p w:rsidR="00BB4A3C" w:rsidRPr="00A177C8" w:rsidRDefault="00BB4A3C" w:rsidP="00AE3F37">
      <w:pPr>
        <w:pStyle w:val="a6"/>
        <w:numPr>
          <w:ilvl w:val="0"/>
          <w:numId w:val="112"/>
        </w:numPr>
        <w:jc w:val="both"/>
        <w:rPr>
          <w:rFonts w:ascii="Times New Roman" w:hAnsi="Times New Roman" w:cs="Times New Roman"/>
        </w:rPr>
      </w:pPr>
      <w:r w:rsidRPr="00A177C8">
        <w:rPr>
          <w:rFonts w:ascii="Times New Roman" w:hAnsi="Times New Roman" w:cs="Times New Roman"/>
        </w:rPr>
        <w:t xml:space="preserve">условия для формирования эмоционально-ценностного отношения ребёнка к окружающему миру, другим людям, себе; </w:t>
      </w:r>
    </w:p>
    <w:p w:rsidR="00BB4A3C" w:rsidRPr="00A177C8" w:rsidRDefault="00BB4A3C" w:rsidP="00AE3F37">
      <w:pPr>
        <w:pStyle w:val="a6"/>
        <w:numPr>
          <w:ilvl w:val="0"/>
          <w:numId w:val="112"/>
        </w:numPr>
        <w:jc w:val="both"/>
        <w:rPr>
          <w:rFonts w:ascii="Times New Roman" w:hAnsi="Times New Roman" w:cs="Times New Roman"/>
        </w:rPr>
      </w:pPr>
      <w:r w:rsidRPr="00A177C8">
        <w:rPr>
          <w:rFonts w:ascii="Times New Roman" w:hAnsi="Times New Roman" w:cs="Times New Roman"/>
        </w:rPr>
        <w:t xml:space="preserve">условия для обретения ребёнком первичного опыта деятельности и поступка в соответствии с традиционными ценностями российского общества; </w:t>
      </w:r>
      <w:r w:rsidRPr="00A177C8">
        <w:rPr>
          <w:rFonts w:ascii="Times New Roman" w:eastAsia="Segoe UI Symbol" w:hAnsi="Times New Roman" w:cs="Times New Roman"/>
        </w:rPr>
        <w:t></w:t>
      </w:r>
      <w:r w:rsidRPr="00A177C8">
        <w:rPr>
          <w:rFonts w:ascii="Times New Roman" w:eastAsia="Arial" w:hAnsi="Times New Roman" w:cs="Times New Roman"/>
        </w:rPr>
        <w:t xml:space="preserve"> </w:t>
      </w:r>
      <w:r w:rsidRPr="00A177C8">
        <w:rPr>
          <w:rFonts w:ascii="Times New Roman" w:hAnsi="Times New Roman" w:cs="Times New Roman"/>
        </w:rPr>
        <w:t xml:space="preserve">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rsidR="00BB4A3C" w:rsidRPr="00A177C8" w:rsidRDefault="00BB4A3C" w:rsidP="00A177C8">
      <w:pPr>
        <w:pStyle w:val="a6"/>
        <w:jc w:val="both"/>
        <w:rPr>
          <w:rFonts w:ascii="Times New Roman" w:hAnsi="Times New Roman" w:cs="Times New Roman"/>
        </w:rPr>
      </w:pPr>
      <w:r w:rsidRPr="00A177C8">
        <w:rPr>
          <w:rFonts w:ascii="Times New Roman" w:hAnsi="Times New Roman" w:cs="Times New Roman"/>
        </w:rPr>
        <w:t xml:space="preserve">Воспитывающая среда строится по трем направлениям: </w:t>
      </w:r>
    </w:p>
    <w:p w:rsidR="00BB4A3C" w:rsidRPr="00A177C8" w:rsidRDefault="00BB4A3C" w:rsidP="00AE3F37">
      <w:pPr>
        <w:pStyle w:val="a6"/>
        <w:numPr>
          <w:ilvl w:val="0"/>
          <w:numId w:val="112"/>
        </w:numPr>
        <w:jc w:val="both"/>
        <w:rPr>
          <w:rFonts w:ascii="Times New Roman" w:hAnsi="Times New Roman" w:cs="Times New Roman"/>
        </w:rPr>
      </w:pPr>
      <w:r w:rsidRPr="00A177C8">
        <w:rPr>
          <w:rFonts w:ascii="Times New Roman" w:hAnsi="Times New Roman" w:cs="Times New Roman"/>
        </w:rPr>
        <w:t xml:space="preserve">«от взрослого», который создает предметно-пространственную среду, насыщая ее ценностями и смыслами; </w:t>
      </w:r>
    </w:p>
    <w:p w:rsidR="00BB4A3C" w:rsidRPr="00A177C8" w:rsidRDefault="00BB4A3C" w:rsidP="00AE3F37">
      <w:pPr>
        <w:pStyle w:val="a6"/>
        <w:numPr>
          <w:ilvl w:val="0"/>
          <w:numId w:val="112"/>
        </w:numPr>
        <w:jc w:val="both"/>
        <w:rPr>
          <w:rFonts w:ascii="Times New Roman" w:hAnsi="Times New Roman" w:cs="Times New Roman"/>
        </w:rPr>
      </w:pPr>
      <w:r w:rsidRPr="00A177C8">
        <w:rPr>
          <w:rFonts w:ascii="Times New Roman" w:hAnsi="Times New Roman" w:cs="Times New Roman"/>
        </w:rPr>
        <w:t xml:space="preserve">«от ребенка и взрослого»: воспитывающая среда, направленная на взаимодействие ребенка и взрослого, раскрывающего смыслы и ценности воспитания; </w:t>
      </w:r>
    </w:p>
    <w:p w:rsidR="00BB4A3C" w:rsidRPr="00A177C8" w:rsidRDefault="00BB4A3C" w:rsidP="00AE3F37">
      <w:pPr>
        <w:pStyle w:val="a6"/>
        <w:numPr>
          <w:ilvl w:val="0"/>
          <w:numId w:val="112"/>
        </w:numPr>
        <w:jc w:val="both"/>
        <w:rPr>
          <w:rFonts w:ascii="Times New Roman" w:hAnsi="Times New Roman" w:cs="Times New Roman"/>
        </w:rPr>
      </w:pPr>
      <w:r w:rsidRPr="00A177C8">
        <w:rPr>
          <w:rFonts w:ascii="Times New Roman" w:hAnsi="Times New Roman" w:cs="Times New Roman"/>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r w:rsidRPr="00A177C8">
        <w:rPr>
          <w:rFonts w:ascii="Times New Roman" w:hAnsi="Times New Roman" w:cs="Times New Roman"/>
          <w:b/>
        </w:rPr>
        <w:t xml:space="preserve">. </w:t>
      </w:r>
    </w:p>
    <w:p w:rsidR="004865DC" w:rsidRPr="00036EB4" w:rsidRDefault="004865DC" w:rsidP="004865DC">
      <w:pPr>
        <w:spacing w:after="14" w:line="268" w:lineRule="auto"/>
        <w:ind w:right="4"/>
        <w:jc w:val="both"/>
        <w:rPr>
          <w:color w:val="000000"/>
        </w:rPr>
      </w:pPr>
    </w:p>
    <w:p w:rsidR="004865DC" w:rsidRDefault="004865DC" w:rsidP="004865DC">
      <w:pPr>
        <w:pStyle w:val="a6"/>
        <w:jc w:val="center"/>
        <w:rPr>
          <w:rFonts w:ascii="Times New Roman" w:hAnsi="Times New Roman" w:cs="Times New Roman"/>
          <w:b/>
        </w:rPr>
      </w:pPr>
      <w:r w:rsidRPr="004865DC">
        <w:rPr>
          <w:rFonts w:ascii="Times New Roman" w:hAnsi="Times New Roman" w:cs="Times New Roman"/>
          <w:b/>
        </w:rPr>
        <w:t xml:space="preserve">Общности (сообщества) </w:t>
      </w:r>
      <w:r>
        <w:rPr>
          <w:rFonts w:ascii="Times New Roman" w:hAnsi="Times New Roman" w:cs="Times New Roman"/>
          <w:b/>
        </w:rPr>
        <w:t>МА</w:t>
      </w:r>
      <w:r w:rsidRPr="004865DC">
        <w:rPr>
          <w:rFonts w:ascii="Times New Roman" w:hAnsi="Times New Roman" w:cs="Times New Roman"/>
          <w:b/>
        </w:rPr>
        <w:t>ДО</w:t>
      </w:r>
      <w:r>
        <w:rPr>
          <w:rFonts w:ascii="Times New Roman" w:hAnsi="Times New Roman" w:cs="Times New Roman"/>
          <w:b/>
        </w:rPr>
        <w:t>У</w:t>
      </w:r>
      <w:r w:rsidRPr="004865DC">
        <w:rPr>
          <w:rFonts w:ascii="Times New Roman" w:hAnsi="Times New Roman" w:cs="Times New Roman"/>
          <w:b/>
        </w:rPr>
        <w:t>.</w:t>
      </w:r>
    </w:p>
    <w:p w:rsidR="00D343FA" w:rsidRPr="00D343FA" w:rsidRDefault="00D343FA" w:rsidP="00106F03">
      <w:pPr>
        <w:pStyle w:val="a6"/>
        <w:jc w:val="both"/>
        <w:rPr>
          <w:rFonts w:ascii="Times New Roman" w:hAnsi="Times New Roman" w:cs="Times New Roman"/>
        </w:rPr>
      </w:pPr>
      <w:r w:rsidRPr="00D343FA">
        <w:rPr>
          <w:rFonts w:ascii="Times New Roman" w:hAnsi="Times New Roman" w:cs="Times New Roman"/>
        </w:rPr>
        <w:t xml:space="preserve">Общности – система связей и отношений между людьми на основе ценностных оснований, которые разделяют все участники общности и которые определяют цели их совместной деятельности </w:t>
      </w:r>
      <w:r w:rsidRPr="00106F03">
        <w:rPr>
          <w:rFonts w:ascii="Times New Roman" w:hAnsi="Times New Roman" w:cs="Times New Roman"/>
          <w:color w:val="auto"/>
        </w:rPr>
        <w:t>(</w:t>
      </w:r>
      <w:r w:rsidRPr="00D343FA">
        <w:rPr>
          <w:rFonts w:ascii="Times New Roman" w:hAnsi="Times New Roman" w:cs="Times New Roman"/>
        </w:rPr>
        <w:t>ФОП ДО</w:t>
      </w:r>
      <w:r w:rsidR="00106F03">
        <w:rPr>
          <w:rFonts w:ascii="Times New Roman" w:hAnsi="Times New Roman" w:cs="Times New Roman"/>
        </w:rPr>
        <w:t xml:space="preserve"> </w:t>
      </w:r>
      <w:hyperlink r:id="rId87" w:anchor="/document/97/503026/dfassgk42a/" w:tgtFrame="_self" w:history="1">
        <w:r w:rsidR="00106F03" w:rsidRPr="00106F03">
          <w:rPr>
            <w:rFonts w:ascii="Times New Roman" w:hAnsi="Times New Roman" w:cs="Times New Roman"/>
            <w:color w:val="auto"/>
          </w:rPr>
          <w:t>п. 29.3.3</w:t>
        </w:r>
      </w:hyperlink>
      <w:r w:rsidRPr="00D343FA">
        <w:rPr>
          <w:rFonts w:ascii="Times New Roman" w:hAnsi="Times New Roman" w:cs="Times New Roman"/>
        </w:rPr>
        <w:t>).</w:t>
      </w:r>
    </w:p>
    <w:p w:rsidR="00D343FA" w:rsidRPr="00D343FA" w:rsidRDefault="00D343FA" w:rsidP="00106F03">
      <w:pPr>
        <w:pStyle w:val="a6"/>
        <w:jc w:val="both"/>
        <w:rPr>
          <w:rFonts w:ascii="Times New Roman" w:hAnsi="Times New Roman" w:cs="Times New Roman"/>
        </w:rPr>
      </w:pPr>
      <w:r w:rsidRPr="00D343FA">
        <w:rPr>
          <w:rFonts w:ascii="Times New Roman" w:hAnsi="Times New Roman" w:cs="Times New Roman"/>
        </w:rPr>
        <w:t>Три основных общности детского сада:</w:t>
      </w:r>
    </w:p>
    <w:p w:rsidR="00D343FA" w:rsidRPr="00D343FA" w:rsidRDefault="00D343FA" w:rsidP="00AE3F37">
      <w:pPr>
        <w:pStyle w:val="a6"/>
        <w:numPr>
          <w:ilvl w:val="0"/>
          <w:numId w:val="113"/>
        </w:numPr>
        <w:jc w:val="both"/>
        <w:rPr>
          <w:rFonts w:ascii="Times New Roman" w:hAnsi="Times New Roman" w:cs="Times New Roman"/>
          <w:kern w:val="2"/>
          <w14:ligatures w14:val="standardContextual"/>
        </w:rPr>
      </w:pPr>
      <w:r w:rsidRPr="00D343FA">
        <w:rPr>
          <w:rFonts w:ascii="Times New Roman" w:hAnsi="Times New Roman" w:cs="Times New Roman"/>
          <w:kern w:val="2"/>
          <w14:ligatures w14:val="standardContextual"/>
        </w:rPr>
        <w:t>педагог – дети;</w:t>
      </w:r>
    </w:p>
    <w:p w:rsidR="00D343FA" w:rsidRPr="00D343FA" w:rsidRDefault="00D343FA" w:rsidP="00AE3F37">
      <w:pPr>
        <w:pStyle w:val="a6"/>
        <w:numPr>
          <w:ilvl w:val="0"/>
          <w:numId w:val="113"/>
        </w:numPr>
        <w:jc w:val="both"/>
        <w:rPr>
          <w:rFonts w:ascii="Times New Roman" w:hAnsi="Times New Roman" w:cs="Times New Roman"/>
          <w:kern w:val="2"/>
          <w14:ligatures w14:val="standardContextual"/>
        </w:rPr>
      </w:pPr>
      <w:r w:rsidRPr="00D343FA">
        <w:rPr>
          <w:rFonts w:ascii="Times New Roman" w:hAnsi="Times New Roman" w:cs="Times New Roman"/>
          <w:kern w:val="2"/>
          <w14:ligatures w14:val="standardContextual"/>
        </w:rPr>
        <w:t>родители – ребенок;</w:t>
      </w:r>
    </w:p>
    <w:p w:rsidR="00D343FA" w:rsidRPr="00D343FA" w:rsidRDefault="00D343FA" w:rsidP="00AE3F37">
      <w:pPr>
        <w:pStyle w:val="a6"/>
        <w:numPr>
          <w:ilvl w:val="0"/>
          <w:numId w:val="113"/>
        </w:numPr>
        <w:jc w:val="both"/>
        <w:rPr>
          <w:rFonts w:ascii="Times New Roman" w:hAnsi="Times New Roman" w:cs="Times New Roman"/>
          <w:kern w:val="2"/>
          <w14:ligatures w14:val="standardContextual"/>
        </w:rPr>
      </w:pPr>
      <w:r w:rsidRPr="00D343FA">
        <w:rPr>
          <w:rFonts w:ascii="Times New Roman" w:hAnsi="Times New Roman" w:cs="Times New Roman"/>
          <w:kern w:val="2"/>
          <w14:ligatures w14:val="standardContextual"/>
        </w:rPr>
        <w:t>педагог – родители.</w:t>
      </w:r>
    </w:p>
    <w:p w:rsidR="00D343FA" w:rsidRPr="00D343FA" w:rsidRDefault="00D343FA" w:rsidP="00106F03">
      <w:pPr>
        <w:pStyle w:val="a6"/>
        <w:jc w:val="both"/>
        <w:rPr>
          <w:rFonts w:ascii="Times New Roman" w:hAnsi="Times New Roman" w:cs="Times New Roman"/>
        </w:rPr>
      </w:pPr>
      <w:r w:rsidRPr="00D343FA">
        <w:rPr>
          <w:rFonts w:ascii="Times New Roman" w:hAnsi="Times New Roman" w:cs="Times New Roman"/>
          <w:b/>
          <w:bCs/>
        </w:rPr>
        <w:t>Профессиональная общность </w:t>
      </w:r>
      <w:r w:rsidRPr="00D343FA">
        <w:rPr>
          <w:rFonts w:ascii="Times New Roman" w:hAnsi="Times New Roman" w:cs="Times New Roman"/>
        </w:rPr>
        <w:t xml:space="preserve">– это устойчивая система связей и отношений между людьми, единство целей и задач воспитания, реализуемое всеми сотрудниками </w:t>
      </w:r>
      <w:r w:rsidR="00106F03">
        <w:rPr>
          <w:rFonts w:ascii="Times New Roman" w:hAnsi="Times New Roman" w:cs="Times New Roman"/>
        </w:rPr>
        <w:t>МАДОУ</w:t>
      </w:r>
      <w:r w:rsidRPr="00D343FA">
        <w:rPr>
          <w:rFonts w:ascii="Times New Roman" w:hAnsi="Times New Roman" w:cs="Times New Roman"/>
        </w:rPr>
        <w:t>. Основой эффективности такой общности является рефлексия собственной профессиональной деятельности.</w:t>
      </w:r>
    </w:p>
    <w:p w:rsidR="00D343FA" w:rsidRPr="00D343FA" w:rsidRDefault="00D343FA" w:rsidP="00106F03">
      <w:pPr>
        <w:pStyle w:val="a6"/>
        <w:jc w:val="both"/>
        <w:rPr>
          <w:rFonts w:ascii="Times New Roman" w:hAnsi="Times New Roman" w:cs="Times New Roman"/>
        </w:rPr>
      </w:pPr>
      <w:r w:rsidRPr="00D343FA">
        <w:rPr>
          <w:rFonts w:ascii="Times New Roman" w:hAnsi="Times New Roman" w:cs="Times New Roman"/>
        </w:rPr>
        <w:t>Воспитатель, а также другие сотрудники должны:</w:t>
      </w:r>
    </w:p>
    <w:p w:rsidR="00D343FA" w:rsidRPr="00D343FA" w:rsidRDefault="00D343FA" w:rsidP="00AE3F37">
      <w:pPr>
        <w:pStyle w:val="a6"/>
        <w:numPr>
          <w:ilvl w:val="0"/>
          <w:numId w:val="114"/>
        </w:numPr>
        <w:jc w:val="both"/>
        <w:rPr>
          <w:rFonts w:ascii="Times New Roman" w:hAnsi="Times New Roman" w:cs="Times New Roman"/>
          <w:kern w:val="2"/>
          <w14:ligatures w14:val="standardContextual"/>
        </w:rPr>
      </w:pPr>
      <w:r w:rsidRPr="00D343FA">
        <w:rPr>
          <w:rFonts w:ascii="Times New Roman" w:hAnsi="Times New Roman" w:cs="Times New Roman"/>
          <w:kern w:val="2"/>
          <w14:ligatures w14:val="standardContextual"/>
        </w:rPr>
        <w:t>быть примером в формировании полноценных и сформированных ценностных ориентиров, норм общения и поведения;</w:t>
      </w:r>
    </w:p>
    <w:p w:rsidR="00D343FA" w:rsidRPr="00D343FA" w:rsidRDefault="00D343FA" w:rsidP="00AE3F37">
      <w:pPr>
        <w:pStyle w:val="a6"/>
        <w:numPr>
          <w:ilvl w:val="0"/>
          <w:numId w:val="114"/>
        </w:numPr>
        <w:jc w:val="both"/>
        <w:rPr>
          <w:rFonts w:ascii="Times New Roman" w:hAnsi="Times New Roman" w:cs="Times New Roman"/>
          <w:kern w:val="2"/>
          <w14:ligatures w14:val="standardContextual"/>
        </w:rPr>
      </w:pPr>
      <w:r w:rsidRPr="00D343FA">
        <w:rPr>
          <w:rFonts w:ascii="Times New Roman" w:hAnsi="Times New Roman" w:cs="Times New Roman"/>
          <w:kern w:val="2"/>
          <w14:ligatures w14:val="standardContextual"/>
        </w:rPr>
        <w:t>мотивировать детей к общению друг с другом, поощрять даже самые незначительные стремления к общению и взаимодействию;</w:t>
      </w:r>
    </w:p>
    <w:p w:rsidR="00D343FA" w:rsidRPr="00D343FA" w:rsidRDefault="00D343FA" w:rsidP="00AE3F37">
      <w:pPr>
        <w:pStyle w:val="a6"/>
        <w:numPr>
          <w:ilvl w:val="0"/>
          <w:numId w:val="114"/>
        </w:numPr>
        <w:jc w:val="both"/>
        <w:rPr>
          <w:rFonts w:ascii="Times New Roman" w:hAnsi="Times New Roman" w:cs="Times New Roman"/>
          <w:kern w:val="2"/>
          <w14:ligatures w14:val="standardContextual"/>
        </w:rPr>
      </w:pPr>
      <w:r w:rsidRPr="00D343FA">
        <w:rPr>
          <w:rFonts w:ascii="Times New Roman" w:hAnsi="Times New Roman" w:cs="Times New Roman"/>
          <w:kern w:val="2"/>
          <w14:ligatures w14:val="standardContextual"/>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D343FA" w:rsidRPr="00D343FA" w:rsidRDefault="00D343FA" w:rsidP="00AE3F37">
      <w:pPr>
        <w:pStyle w:val="a6"/>
        <w:numPr>
          <w:ilvl w:val="0"/>
          <w:numId w:val="114"/>
        </w:numPr>
        <w:jc w:val="both"/>
        <w:rPr>
          <w:rFonts w:ascii="Times New Roman" w:hAnsi="Times New Roman" w:cs="Times New Roman"/>
          <w:kern w:val="2"/>
          <w14:ligatures w14:val="standardContextual"/>
        </w:rPr>
      </w:pPr>
      <w:r w:rsidRPr="00D343FA">
        <w:rPr>
          <w:rFonts w:ascii="Times New Roman" w:hAnsi="Times New Roman" w:cs="Times New Roman"/>
          <w:kern w:val="2"/>
          <w14:ligatures w14:val="standardContextual"/>
        </w:rPr>
        <w:t>заботиться о том, чтобы дети непрерывно приобретали опыт общения на основе чувства доброжелательности;</w:t>
      </w:r>
    </w:p>
    <w:p w:rsidR="00D343FA" w:rsidRPr="00D343FA" w:rsidRDefault="00D343FA" w:rsidP="00AE3F37">
      <w:pPr>
        <w:pStyle w:val="a6"/>
        <w:numPr>
          <w:ilvl w:val="0"/>
          <w:numId w:val="114"/>
        </w:numPr>
        <w:jc w:val="both"/>
        <w:rPr>
          <w:rFonts w:ascii="Times New Roman" w:hAnsi="Times New Roman" w:cs="Times New Roman"/>
          <w:kern w:val="2"/>
          <w14:ligatures w14:val="standardContextual"/>
        </w:rPr>
      </w:pPr>
      <w:r w:rsidRPr="00D343FA">
        <w:rPr>
          <w:rFonts w:ascii="Times New Roman" w:hAnsi="Times New Roman" w:cs="Times New Roman"/>
          <w:kern w:val="2"/>
          <w14:ligatures w14:val="standardContextual"/>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D343FA" w:rsidRPr="00D343FA" w:rsidRDefault="00D343FA" w:rsidP="00AE3F37">
      <w:pPr>
        <w:pStyle w:val="a6"/>
        <w:numPr>
          <w:ilvl w:val="0"/>
          <w:numId w:val="114"/>
        </w:numPr>
        <w:jc w:val="both"/>
        <w:rPr>
          <w:rFonts w:ascii="Times New Roman" w:hAnsi="Times New Roman" w:cs="Times New Roman"/>
          <w:kern w:val="2"/>
          <w14:ligatures w14:val="standardContextual"/>
        </w:rPr>
      </w:pPr>
      <w:r w:rsidRPr="00D343FA">
        <w:rPr>
          <w:rFonts w:ascii="Times New Roman" w:hAnsi="Times New Roman" w:cs="Times New Roman"/>
          <w:kern w:val="2"/>
          <w14:ligatures w14:val="standardContextual"/>
        </w:rPr>
        <w:lastRenderedPageBreak/>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D343FA" w:rsidRPr="00D343FA" w:rsidRDefault="00D343FA" w:rsidP="00AE3F37">
      <w:pPr>
        <w:pStyle w:val="a6"/>
        <w:numPr>
          <w:ilvl w:val="0"/>
          <w:numId w:val="114"/>
        </w:numPr>
        <w:jc w:val="both"/>
        <w:rPr>
          <w:rFonts w:ascii="Times New Roman" w:hAnsi="Times New Roman" w:cs="Times New Roman"/>
          <w:kern w:val="2"/>
          <w14:ligatures w14:val="standardContextual"/>
        </w:rPr>
      </w:pPr>
      <w:r w:rsidRPr="00D343FA">
        <w:rPr>
          <w:rFonts w:ascii="Times New Roman" w:hAnsi="Times New Roman" w:cs="Times New Roman"/>
          <w:kern w:val="2"/>
          <w14:ligatures w14:val="standardContextual"/>
        </w:rPr>
        <w:t>учить детей совместной деятельности, насыщать их жизнь событиями, которые сплачивали бы и объединяли ребят;</w:t>
      </w:r>
    </w:p>
    <w:p w:rsidR="00D343FA" w:rsidRPr="00D343FA" w:rsidRDefault="00D343FA" w:rsidP="00AE3F37">
      <w:pPr>
        <w:pStyle w:val="a6"/>
        <w:numPr>
          <w:ilvl w:val="0"/>
          <w:numId w:val="114"/>
        </w:numPr>
        <w:jc w:val="both"/>
        <w:rPr>
          <w:rFonts w:ascii="Times New Roman" w:hAnsi="Times New Roman" w:cs="Times New Roman"/>
          <w:kern w:val="2"/>
          <w14:ligatures w14:val="standardContextual"/>
        </w:rPr>
      </w:pPr>
      <w:r w:rsidRPr="00D343FA">
        <w:rPr>
          <w:rFonts w:ascii="Times New Roman" w:hAnsi="Times New Roman" w:cs="Times New Roman"/>
          <w:kern w:val="2"/>
          <w14:ligatures w14:val="standardContextual"/>
        </w:rPr>
        <w:t>воспитывать в детях чувство ответственности перед группой за свое поведение.</w:t>
      </w:r>
    </w:p>
    <w:p w:rsidR="00D343FA" w:rsidRPr="00D343FA" w:rsidRDefault="00D343FA" w:rsidP="00106F03">
      <w:pPr>
        <w:pStyle w:val="a6"/>
        <w:jc w:val="both"/>
        <w:rPr>
          <w:rFonts w:ascii="Times New Roman" w:hAnsi="Times New Roman" w:cs="Times New Roman"/>
        </w:rPr>
      </w:pPr>
      <w:r w:rsidRPr="00D343FA">
        <w:rPr>
          <w:rFonts w:ascii="Times New Roman" w:hAnsi="Times New Roman" w:cs="Times New Roman"/>
          <w:b/>
          <w:bCs/>
        </w:rPr>
        <w:t>Профессионально-родительская общность </w:t>
      </w:r>
      <w:r w:rsidRPr="00D343FA">
        <w:rPr>
          <w:rFonts w:ascii="Times New Roman" w:hAnsi="Times New Roman" w:cs="Times New Roman"/>
        </w:rPr>
        <w:t xml:space="preserve">включает сотрудников </w:t>
      </w:r>
      <w:r w:rsidR="00106F03">
        <w:rPr>
          <w:rFonts w:ascii="Times New Roman" w:hAnsi="Times New Roman" w:cs="Times New Roman"/>
        </w:rPr>
        <w:t>МАДОУ</w:t>
      </w:r>
      <w:r w:rsidRPr="00D343FA">
        <w:rPr>
          <w:rFonts w:ascii="Times New Roman" w:hAnsi="Times New Roman" w:cs="Times New Roman"/>
        </w:rPr>
        <w:t xml:space="preserve">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w:t>
      </w:r>
      <w:r w:rsidR="00106F03">
        <w:rPr>
          <w:rFonts w:ascii="Times New Roman" w:hAnsi="Times New Roman" w:cs="Times New Roman"/>
        </w:rPr>
        <w:t>МА</w:t>
      </w:r>
      <w:r w:rsidRPr="00D343FA">
        <w:rPr>
          <w:rFonts w:ascii="Times New Roman" w:hAnsi="Times New Roman" w:cs="Times New Roman"/>
        </w:rPr>
        <w:t>ДО</w:t>
      </w:r>
      <w:r w:rsidR="00106F03">
        <w:rPr>
          <w:rFonts w:ascii="Times New Roman" w:hAnsi="Times New Roman" w:cs="Times New Roman"/>
        </w:rPr>
        <w:t>У</w:t>
      </w:r>
      <w:r w:rsidRPr="00D343FA">
        <w:rPr>
          <w:rFonts w:ascii="Times New Roman" w:hAnsi="Times New Roman" w:cs="Times New Roman"/>
        </w:rPr>
        <w:t>.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D343FA" w:rsidRPr="00D343FA" w:rsidRDefault="00D343FA" w:rsidP="00106F03">
      <w:pPr>
        <w:pStyle w:val="a6"/>
        <w:jc w:val="both"/>
        <w:rPr>
          <w:rFonts w:ascii="Times New Roman" w:hAnsi="Times New Roman" w:cs="Times New Roman"/>
        </w:rPr>
      </w:pPr>
      <w:r w:rsidRPr="00D343FA">
        <w:rPr>
          <w:rFonts w:ascii="Times New Roman" w:hAnsi="Times New Roman" w:cs="Times New Roman"/>
          <w:b/>
          <w:bCs/>
        </w:rPr>
        <w:t>Детско-взрослая общность</w:t>
      </w:r>
      <w:r w:rsidRPr="00D343FA">
        <w:rPr>
          <w:rFonts w:ascii="Times New Roman" w:hAnsi="Times New Roman" w:cs="Times New Roman"/>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D343FA" w:rsidRPr="00D343FA" w:rsidRDefault="00D343FA" w:rsidP="00106F03">
      <w:pPr>
        <w:pStyle w:val="a6"/>
        <w:jc w:val="both"/>
        <w:rPr>
          <w:rFonts w:ascii="Times New Roman" w:hAnsi="Times New Roman" w:cs="Times New Roman"/>
        </w:rPr>
      </w:pPr>
      <w:r w:rsidRPr="00D343FA">
        <w:rPr>
          <w:rFonts w:ascii="Times New Roman" w:hAnsi="Times New Roman" w:cs="Times New Roman"/>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D343FA" w:rsidRPr="00D343FA" w:rsidRDefault="00D343FA" w:rsidP="00106F03">
      <w:pPr>
        <w:pStyle w:val="a6"/>
        <w:jc w:val="both"/>
        <w:rPr>
          <w:rFonts w:ascii="Times New Roman" w:hAnsi="Times New Roman" w:cs="Times New Roman"/>
        </w:rPr>
      </w:pPr>
      <w:r w:rsidRPr="00D343FA">
        <w:rPr>
          <w:rFonts w:ascii="Times New Roman" w:hAnsi="Times New Roman" w:cs="Times New Roman"/>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D343FA" w:rsidRPr="00D343FA" w:rsidRDefault="00D343FA" w:rsidP="00106F03">
      <w:pPr>
        <w:pStyle w:val="a6"/>
        <w:jc w:val="center"/>
        <w:rPr>
          <w:rFonts w:ascii="Times New Roman" w:hAnsi="Times New Roman" w:cs="Times New Roman"/>
        </w:rPr>
      </w:pPr>
      <w:r w:rsidRPr="00D343FA">
        <w:rPr>
          <w:rFonts w:ascii="Times New Roman" w:hAnsi="Times New Roman" w:cs="Times New Roman"/>
          <w:b/>
        </w:rPr>
        <w:t>2.7.3.  Задачи воспитания в образовательных областях.</w:t>
      </w:r>
    </w:p>
    <w:p w:rsidR="00D343FA" w:rsidRPr="00D343FA" w:rsidRDefault="00D343FA" w:rsidP="00106F03">
      <w:pPr>
        <w:pStyle w:val="a6"/>
        <w:jc w:val="both"/>
        <w:rPr>
          <w:rFonts w:ascii="Times New Roman" w:hAnsi="Times New Roman" w:cs="Times New Roman"/>
        </w:rPr>
      </w:pPr>
      <w:r w:rsidRPr="00D343FA">
        <w:rPr>
          <w:rFonts w:ascii="Times New Roman" w:hAnsi="Times New Roman" w:cs="Times New Roman"/>
        </w:rPr>
        <w:t>Для проектирования содержания воспитательной работы необходимо соотнести направления воспитания и образовательные области.</w:t>
      </w:r>
    </w:p>
    <w:p w:rsidR="00D343FA" w:rsidRPr="00D343FA" w:rsidRDefault="00D343FA" w:rsidP="00106F03">
      <w:pPr>
        <w:pStyle w:val="a6"/>
        <w:jc w:val="both"/>
        <w:rPr>
          <w:rFonts w:ascii="Times New Roman" w:hAnsi="Times New Roman" w:cs="Times New Roman"/>
        </w:rPr>
      </w:pPr>
      <w:r w:rsidRPr="00D343FA">
        <w:rPr>
          <w:rFonts w:ascii="Times New Roman" w:hAnsi="Times New Roman" w:cs="Times New Roman"/>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D343FA" w:rsidRPr="00D343FA" w:rsidRDefault="00D343FA" w:rsidP="00AE3F37">
      <w:pPr>
        <w:pStyle w:val="a6"/>
        <w:numPr>
          <w:ilvl w:val="0"/>
          <w:numId w:val="115"/>
        </w:numPr>
        <w:jc w:val="both"/>
        <w:rPr>
          <w:rFonts w:ascii="Times New Roman" w:hAnsi="Times New Roman" w:cs="Times New Roman"/>
        </w:rPr>
      </w:pPr>
      <w:r w:rsidRPr="00D343FA">
        <w:rPr>
          <w:rFonts w:ascii="Times New Roman" w:hAnsi="Times New Roman" w:cs="Times New Roman"/>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D343FA" w:rsidRPr="00D343FA" w:rsidRDefault="00D343FA" w:rsidP="00AE3F37">
      <w:pPr>
        <w:pStyle w:val="a6"/>
        <w:numPr>
          <w:ilvl w:val="0"/>
          <w:numId w:val="115"/>
        </w:numPr>
        <w:jc w:val="both"/>
        <w:rPr>
          <w:rFonts w:ascii="Times New Roman" w:hAnsi="Times New Roman" w:cs="Times New Roman"/>
        </w:rPr>
      </w:pPr>
      <w:r w:rsidRPr="00D343FA">
        <w:rPr>
          <w:rFonts w:ascii="Times New Roman" w:hAnsi="Times New Roman" w:cs="Times New Roman"/>
        </w:rPr>
        <w:t>Образовательная область «Познавательное развитие» соотносится с познавательным и патриотическим направлениями воспитания;</w:t>
      </w:r>
    </w:p>
    <w:p w:rsidR="00D343FA" w:rsidRPr="00D343FA" w:rsidRDefault="00D343FA" w:rsidP="00AE3F37">
      <w:pPr>
        <w:pStyle w:val="a6"/>
        <w:numPr>
          <w:ilvl w:val="0"/>
          <w:numId w:val="115"/>
        </w:numPr>
        <w:jc w:val="both"/>
        <w:rPr>
          <w:rFonts w:ascii="Times New Roman" w:hAnsi="Times New Roman" w:cs="Times New Roman"/>
        </w:rPr>
      </w:pPr>
      <w:r w:rsidRPr="00D343FA">
        <w:rPr>
          <w:rFonts w:ascii="Times New Roman" w:hAnsi="Times New Roman" w:cs="Times New Roman"/>
        </w:rPr>
        <w:t>Образовательная область «Речевое развитие» соотносится с социальным и эстетическим направлениями воспитания;</w:t>
      </w:r>
    </w:p>
    <w:p w:rsidR="00D343FA" w:rsidRPr="00D343FA" w:rsidRDefault="00106F03" w:rsidP="00AE3F37">
      <w:pPr>
        <w:pStyle w:val="a6"/>
        <w:numPr>
          <w:ilvl w:val="0"/>
          <w:numId w:val="115"/>
        </w:numPr>
        <w:jc w:val="both"/>
        <w:rPr>
          <w:rFonts w:ascii="Times New Roman" w:hAnsi="Times New Roman" w:cs="Times New Roman"/>
        </w:rPr>
      </w:pPr>
      <w:r>
        <w:rPr>
          <w:rFonts w:ascii="Times New Roman" w:hAnsi="Times New Roman" w:cs="Times New Roman"/>
        </w:rPr>
        <w:t xml:space="preserve">Образовательная </w:t>
      </w:r>
      <w:r>
        <w:rPr>
          <w:rFonts w:ascii="Times New Roman" w:hAnsi="Times New Roman" w:cs="Times New Roman"/>
        </w:rPr>
        <w:tab/>
        <w:t xml:space="preserve">область </w:t>
      </w:r>
      <w:r w:rsidR="00D343FA" w:rsidRPr="00D343FA">
        <w:rPr>
          <w:rFonts w:ascii="Times New Roman" w:hAnsi="Times New Roman" w:cs="Times New Roman"/>
        </w:rPr>
        <w:t xml:space="preserve">«Художественно-эстетическое </w:t>
      </w:r>
      <w:r w:rsidR="00D343FA" w:rsidRPr="00D343FA">
        <w:rPr>
          <w:rFonts w:ascii="Times New Roman" w:hAnsi="Times New Roman" w:cs="Times New Roman"/>
        </w:rPr>
        <w:tab/>
        <w:t>развитие» соотносится с эстетическим направлением воспитания;</w:t>
      </w:r>
    </w:p>
    <w:p w:rsidR="00D343FA" w:rsidRDefault="00D343FA" w:rsidP="00AE3F37">
      <w:pPr>
        <w:pStyle w:val="a6"/>
        <w:numPr>
          <w:ilvl w:val="0"/>
          <w:numId w:val="115"/>
        </w:numPr>
        <w:jc w:val="both"/>
        <w:rPr>
          <w:rFonts w:ascii="Times New Roman" w:hAnsi="Times New Roman" w:cs="Times New Roman"/>
        </w:rPr>
      </w:pPr>
      <w:r w:rsidRPr="00D343FA">
        <w:rPr>
          <w:rFonts w:ascii="Times New Roman" w:hAnsi="Times New Roman" w:cs="Times New Roman"/>
        </w:rPr>
        <w:t>Образовател</w:t>
      </w:r>
      <w:r w:rsidR="00106F03">
        <w:rPr>
          <w:rFonts w:ascii="Times New Roman" w:hAnsi="Times New Roman" w:cs="Times New Roman"/>
        </w:rPr>
        <w:t xml:space="preserve">ьная область </w:t>
      </w:r>
      <w:r w:rsidRPr="00D343FA">
        <w:rPr>
          <w:rFonts w:ascii="Times New Roman" w:hAnsi="Times New Roman" w:cs="Times New Roman"/>
        </w:rPr>
        <w:t>«Физическое развитие» соотносится с физическим и оздоровительным направлениями воспитания.</w:t>
      </w:r>
    </w:p>
    <w:p w:rsidR="002A4396" w:rsidRDefault="002A4396" w:rsidP="009A5DA7">
      <w:pPr>
        <w:pStyle w:val="a6"/>
        <w:ind w:left="720"/>
        <w:jc w:val="both"/>
        <w:rPr>
          <w:rFonts w:ascii="Times New Roman" w:hAnsi="Times New Roman" w:cs="Times New Roman"/>
        </w:rPr>
      </w:pPr>
    </w:p>
    <w:tbl>
      <w:tblPr>
        <w:tblStyle w:val="12"/>
        <w:tblW w:w="10348" w:type="dxa"/>
        <w:tblInd w:w="-147" w:type="dxa"/>
        <w:tblLook w:val="04A0" w:firstRow="1" w:lastRow="0" w:firstColumn="1" w:lastColumn="0" w:noHBand="0" w:noVBand="1"/>
      </w:tblPr>
      <w:tblGrid>
        <w:gridCol w:w="3403"/>
        <w:gridCol w:w="6945"/>
      </w:tblGrid>
      <w:tr w:rsidR="002A4396" w:rsidRPr="00896CC9" w:rsidTr="002A4396">
        <w:tc>
          <w:tcPr>
            <w:tcW w:w="3403" w:type="dxa"/>
          </w:tcPr>
          <w:p w:rsidR="002A4396" w:rsidRPr="002A4396" w:rsidRDefault="002A4396" w:rsidP="002A4396">
            <w:pPr>
              <w:pStyle w:val="a6"/>
              <w:jc w:val="center"/>
              <w:rPr>
                <w:rFonts w:ascii="Times New Roman" w:hAnsi="Times New Roman" w:cs="Times New Roman"/>
                <w:sz w:val="28"/>
                <w:lang w:eastAsia="en-US"/>
              </w:rPr>
            </w:pPr>
            <w:r w:rsidRPr="002A4396">
              <w:rPr>
                <w:rFonts w:ascii="Times New Roman" w:hAnsi="Times New Roman" w:cs="Times New Roman"/>
                <w:lang w:eastAsia="en-US"/>
              </w:rPr>
              <w:t>Образовательные области</w:t>
            </w:r>
          </w:p>
        </w:tc>
        <w:tc>
          <w:tcPr>
            <w:tcW w:w="6945" w:type="dxa"/>
          </w:tcPr>
          <w:p w:rsidR="002A4396" w:rsidRPr="002A4396" w:rsidRDefault="002A4396" w:rsidP="002A4396">
            <w:pPr>
              <w:pStyle w:val="a6"/>
              <w:jc w:val="center"/>
              <w:rPr>
                <w:rFonts w:ascii="Times New Roman" w:hAnsi="Times New Roman" w:cs="Times New Roman"/>
                <w:sz w:val="28"/>
                <w:lang w:eastAsia="en-US"/>
              </w:rPr>
            </w:pPr>
            <w:r w:rsidRPr="002A4396">
              <w:rPr>
                <w:rFonts w:ascii="Times New Roman" w:hAnsi="Times New Roman" w:cs="Times New Roman"/>
                <w:lang w:eastAsia="en-US"/>
              </w:rPr>
              <w:t>Задачи воспитания</w:t>
            </w:r>
          </w:p>
        </w:tc>
      </w:tr>
      <w:tr w:rsidR="002A4396" w:rsidRPr="00896CC9" w:rsidTr="002A4396">
        <w:tc>
          <w:tcPr>
            <w:tcW w:w="3403" w:type="dxa"/>
          </w:tcPr>
          <w:p w:rsidR="002A4396" w:rsidRPr="002A4396" w:rsidRDefault="002A4396" w:rsidP="002A4396">
            <w:pPr>
              <w:pStyle w:val="a6"/>
              <w:rPr>
                <w:rFonts w:ascii="Times New Roman" w:hAnsi="Times New Roman" w:cs="Times New Roman"/>
                <w:sz w:val="28"/>
                <w:lang w:eastAsia="en-US"/>
              </w:rPr>
            </w:pPr>
            <w:r w:rsidRPr="002A4396">
              <w:rPr>
                <w:rFonts w:ascii="Times New Roman" w:hAnsi="Times New Roman" w:cs="Times New Roman"/>
                <w:lang w:eastAsia="en-US"/>
              </w:rPr>
              <w:t>Социально- коммуникативное развитие</w:t>
            </w:r>
          </w:p>
        </w:tc>
        <w:tc>
          <w:tcPr>
            <w:tcW w:w="6945" w:type="dxa"/>
          </w:tcPr>
          <w:p w:rsidR="002A4396" w:rsidRPr="002A4396" w:rsidRDefault="002A4396" w:rsidP="002A4396">
            <w:pPr>
              <w:pStyle w:val="a6"/>
              <w:tabs>
                <w:tab w:val="left" w:pos="170"/>
              </w:tabs>
              <w:rPr>
                <w:rFonts w:ascii="Times New Roman" w:hAnsi="Times New Roman" w:cs="Times New Roman"/>
                <w:lang w:eastAsia="en-US"/>
              </w:rPr>
            </w:pPr>
            <w:r w:rsidRPr="002A4396">
              <w:rPr>
                <w:rFonts w:ascii="Times New Roman" w:hAnsi="Times New Roman" w:cs="Times New Roman"/>
                <w:lang w:eastAsia="en-US"/>
              </w:rPr>
              <w:t xml:space="preserve">Решение задач воспитания направленно на приобщение детей к ценностям «Родина», «Природа», «Семья», «Человек», «Жизнь», «Милосердие», «Добро», «Дружба», «Сотрудничество», «Труд».  </w:t>
            </w:r>
          </w:p>
          <w:p w:rsidR="002A4396" w:rsidRPr="002A4396" w:rsidRDefault="002A4396" w:rsidP="002A4396">
            <w:pPr>
              <w:pStyle w:val="a6"/>
              <w:tabs>
                <w:tab w:val="left" w:pos="170"/>
              </w:tabs>
              <w:rPr>
                <w:rFonts w:ascii="Times New Roman" w:hAnsi="Times New Roman" w:cs="Times New Roman"/>
                <w:lang w:eastAsia="en-US"/>
              </w:rPr>
            </w:pPr>
            <w:r w:rsidRPr="002A4396">
              <w:rPr>
                <w:rFonts w:ascii="Times New Roman" w:hAnsi="Times New Roman" w:cs="Times New Roman"/>
                <w:lang w:eastAsia="en-US"/>
              </w:rPr>
              <w:t xml:space="preserve">Это предполагает решение задач нескольких направлений воспитания: </w:t>
            </w:r>
          </w:p>
          <w:p w:rsidR="002A4396" w:rsidRPr="002A4396" w:rsidRDefault="002A4396" w:rsidP="002A4396">
            <w:pPr>
              <w:pStyle w:val="a6"/>
              <w:tabs>
                <w:tab w:val="left" w:pos="170"/>
              </w:tabs>
              <w:rPr>
                <w:rFonts w:ascii="Times New Roman" w:hAnsi="Times New Roman" w:cs="Times New Roman"/>
                <w:lang w:eastAsia="en-US"/>
              </w:rPr>
            </w:pPr>
            <w:r w:rsidRPr="002A4396">
              <w:rPr>
                <w:rFonts w:ascii="Times New Roman" w:hAnsi="Times New Roman" w:cs="Times New Roman"/>
                <w:lang w:eastAsia="en-US"/>
              </w:rPr>
              <w:t>-</w:t>
            </w:r>
            <w:r w:rsidRPr="002A4396">
              <w:rPr>
                <w:rFonts w:ascii="Times New Roman" w:hAnsi="Times New Roman" w:cs="Times New Roman"/>
                <w:lang w:eastAsia="en-US"/>
              </w:rPr>
              <w:tab/>
              <w:t xml:space="preserve">воспитание любви к своей семье, своему населенному пункту, родному краю, своей стране; </w:t>
            </w:r>
          </w:p>
          <w:p w:rsidR="002A4396" w:rsidRPr="002A4396" w:rsidRDefault="002A4396" w:rsidP="002A4396">
            <w:pPr>
              <w:pStyle w:val="a6"/>
              <w:tabs>
                <w:tab w:val="left" w:pos="170"/>
              </w:tabs>
              <w:rPr>
                <w:rFonts w:ascii="Times New Roman" w:hAnsi="Times New Roman" w:cs="Times New Roman"/>
                <w:lang w:eastAsia="en-US"/>
              </w:rPr>
            </w:pPr>
            <w:r w:rsidRPr="002A4396">
              <w:rPr>
                <w:rFonts w:ascii="Times New Roman" w:hAnsi="Times New Roman" w:cs="Times New Roman"/>
                <w:lang w:eastAsia="en-US"/>
              </w:rPr>
              <w:t>-</w:t>
            </w:r>
            <w:r w:rsidRPr="002A4396">
              <w:rPr>
                <w:rFonts w:ascii="Times New Roman" w:hAnsi="Times New Roman" w:cs="Times New Roman"/>
                <w:lang w:eastAsia="en-US"/>
              </w:rPr>
              <w:tab/>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воспитание ценностного отношения к культурному наследию своего </w:t>
            </w:r>
            <w:proofErr w:type="gramStart"/>
            <w:r w:rsidRPr="002A4396">
              <w:rPr>
                <w:rFonts w:ascii="Times New Roman" w:hAnsi="Times New Roman" w:cs="Times New Roman"/>
                <w:lang w:eastAsia="en-US"/>
              </w:rPr>
              <w:t>народа,  к</w:t>
            </w:r>
            <w:proofErr w:type="gramEnd"/>
            <w:r w:rsidRPr="002A4396">
              <w:rPr>
                <w:rFonts w:ascii="Times New Roman" w:hAnsi="Times New Roman" w:cs="Times New Roman"/>
                <w:lang w:eastAsia="en-US"/>
              </w:rPr>
              <w:t xml:space="preserve"> нравственным и культурным традициям России; </w:t>
            </w:r>
          </w:p>
          <w:p w:rsidR="002A4396" w:rsidRPr="002A4396" w:rsidRDefault="002A4396" w:rsidP="002A4396">
            <w:pPr>
              <w:pStyle w:val="a6"/>
              <w:tabs>
                <w:tab w:val="left" w:pos="170"/>
              </w:tabs>
              <w:rPr>
                <w:rFonts w:ascii="Times New Roman" w:hAnsi="Times New Roman" w:cs="Times New Roman"/>
                <w:lang w:eastAsia="en-US"/>
              </w:rPr>
            </w:pPr>
            <w:r w:rsidRPr="002A4396">
              <w:rPr>
                <w:rFonts w:ascii="Times New Roman" w:hAnsi="Times New Roman" w:cs="Times New Roman"/>
                <w:lang w:eastAsia="en-US"/>
              </w:rPr>
              <w:lastRenderedPageBreak/>
              <w:t>-</w:t>
            </w:r>
            <w:r w:rsidRPr="002A4396">
              <w:rPr>
                <w:rFonts w:ascii="Times New Roman" w:hAnsi="Times New Roman" w:cs="Times New Roman"/>
                <w:lang w:eastAsia="en-US"/>
              </w:rPr>
              <w:tab/>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rsidR="002A4396" w:rsidRPr="002A4396" w:rsidRDefault="002A4396" w:rsidP="002A4396">
            <w:pPr>
              <w:pStyle w:val="a6"/>
              <w:tabs>
                <w:tab w:val="left" w:pos="170"/>
              </w:tabs>
              <w:rPr>
                <w:rFonts w:ascii="Times New Roman" w:hAnsi="Times New Roman" w:cs="Times New Roman"/>
                <w:lang w:eastAsia="en-US"/>
              </w:rPr>
            </w:pPr>
            <w:r w:rsidRPr="002A4396">
              <w:rPr>
                <w:rFonts w:ascii="Times New Roman" w:hAnsi="Times New Roman" w:cs="Times New Roman"/>
                <w:lang w:eastAsia="en-US"/>
              </w:rPr>
              <w:t>-</w:t>
            </w:r>
            <w:r w:rsidRPr="002A4396">
              <w:rPr>
                <w:rFonts w:ascii="Times New Roman" w:hAnsi="Times New Roman" w:cs="Times New Roman"/>
                <w:lang w:eastAsia="en-US"/>
              </w:rPr>
              <w:tab/>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2A4396" w:rsidRPr="002A4396" w:rsidRDefault="002A4396" w:rsidP="002A4396">
            <w:pPr>
              <w:pStyle w:val="a6"/>
              <w:tabs>
                <w:tab w:val="left" w:pos="170"/>
              </w:tabs>
              <w:rPr>
                <w:rFonts w:ascii="Times New Roman" w:hAnsi="Times New Roman" w:cs="Times New Roman"/>
                <w:lang w:eastAsia="en-US"/>
              </w:rPr>
            </w:pPr>
            <w:r w:rsidRPr="002A4396">
              <w:rPr>
                <w:rFonts w:ascii="Times New Roman" w:hAnsi="Times New Roman" w:cs="Times New Roman"/>
                <w:lang w:eastAsia="en-US"/>
              </w:rPr>
              <w:t>-</w:t>
            </w:r>
            <w:r w:rsidRPr="002A4396">
              <w:rPr>
                <w:rFonts w:ascii="Times New Roman" w:hAnsi="Times New Roman" w:cs="Times New Roman"/>
                <w:lang w:eastAsia="en-US"/>
              </w:rPr>
              <w:tab/>
              <w:t xml:space="preserve">создание условий для возникновения у ребёнка </w:t>
            </w:r>
          </w:p>
          <w:p w:rsidR="002A4396" w:rsidRPr="002A4396" w:rsidRDefault="002A4396" w:rsidP="002A4396">
            <w:pPr>
              <w:pStyle w:val="a6"/>
              <w:tabs>
                <w:tab w:val="left" w:pos="170"/>
              </w:tabs>
              <w:rPr>
                <w:rFonts w:ascii="Times New Roman" w:hAnsi="Times New Roman" w:cs="Times New Roman"/>
                <w:lang w:eastAsia="en-US"/>
              </w:rPr>
            </w:pPr>
            <w:r w:rsidRPr="002A4396">
              <w:rPr>
                <w:rFonts w:ascii="Times New Roman" w:hAnsi="Times New Roman" w:cs="Times New Roman"/>
                <w:lang w:eastAsia="en-US"/>
              </w:rPr>
              <w:t xml:space="preserve">нравственного, социально значимого поступка, приобретения ребёнком опыта милосердия и заботы; </w:t>
            </w:r>
          </w:p>
          <w:p w:rsidR="002A4396" w:rsidRPr="002A4396" w:rsidRDefault="002A4396" w:rsidP="002A4396">
            <w:pPr>
              <w:pStyle w:val="a6"/>
              <w:tabs>
                <w:tab w:val="left" w:pos="170"/>
              </w:tabs>
              <w:rPr>
                <w:rFonts w:ascii="Times New Roman" w:hAnsi="Times New Roman" w:cs="Times New Roman"/>
                <w:sz w:val="28"/>
                <w:lang w:eastAsia="en-US"/>
              </w:rPr>
            </w:pPr>
            <w:r w:rsidRPr="002A4396">
              <w:rPr>
                <w:rFonts w:ascii="Times New Roman" w:hAnsi="Times New Roman" w:cs="Times New Roman"/>
                <w:lang w:eastAsia="en-US"/>
              </w:rPr>
              <w:t>-</w:t>
            </w:r>
            <w:r w:rsidRPr="002A4396">
              <w:rPr>
                <w:rFonts w:ascii="Times New Roman" w:hAnsi="Times New Roman" w:cs="Times New Roman"/>
                <w:lang w:eastAsia="en-US"/>
              </w:rPr>
              <w:tab/>
              <w:t>поддержка трудового усилия, привычки к доступному дошкольнику напряжению физических, умственных и нравственных сил для решения трудовой задачи; - формирование способности бережно и уважительно относиться к результатам своего труда и труда других людей.</w:t>
            </w:r>
          </w:p>
        </w:tc>
      </w:tr>
      <w:tr w:rsidR="002A4396" w:rsidRPr="00896CC9" w:rsidTr="002A4396">
        <w:tc>
          <w:tcPr>
            <w:tcW w:w="3403" w:type="dxa"/>
          </w:tcPr>
          <w:p w:rsidR="002A4396" w:rsidRPr="002A4396" w:rsidRDefault="002A4396" w:rsidP="002A4396">
            <w:pPr>
              <w:pStyle w:val="a6"/>
              <w:rPr>
                <w:rFonts w:ascii="Times New Roman" w:hAnsi="Times New Roman" w:cs="Times New Roman"/>
                <w:sz w:val="28"/>
                <w:lang w:eastAsia="en-US"/>
              </w:rPr>
            </w:pPr>
            <w:r w:rsidRPr="002A4396">
              <w:rPr>
                <w:rFonts w:ascii="Times New Roman" w:hAnsi="Times New Roman" w:cs="Times New Roman"/>
                <w:lang w:eastAsia="en-US"/>
              </w:rPr>
              <w:lastRenderedPageBreak/>
              <w:t>Познавательное развитие</w:t>
            </w:r>
          </w:p>
        </w:tc>
        <w:tc>
          <w:tcPr>
            <w:tcW w:w="6945" w:type="dxa"/>
          </w:tcPr>
          <w:p w:rsidR="002A4396" w:rsidRPr="002A4396" w:rsidRDefault="002A4396" w:rsidP="002A4396">
            <w:pPr>
              <w:pStyle w:val="a6"/>
              <w:rPr>
                <w:rFonts w:ascii="Times New Roman" w:hAnsi="Times New Roman" w:cs="Times New Roman"/>
                <w:sz w:val="28"/>
                <w:lang w:eastAsia="en-US"/>
              </w:rPr>
            </w:pPr>
            <w:r w:rsidRPr="002A4396">
              <w:rPr>
                <w:rFonts w:ascii="Times New Roman" w:hAnsi="Times New Roman" w:cs="Times New Roman"/>
                <w:lang w:eastAsia="en-US"/>
              </w:rPr>
              <w:t xml:space="preserve">Решение задач </w:t>
            </w:r>
            <w:proofErr w:type="gramStart"/>
            <w:r w:rsidRPr="002A4396">
              <w:rPr>
                <w:rFonts w:ascii="Times New Roman" w:hAnsi="Times New Roman" w:cs="Times New Roman"/>
                <w:lang w:eastAsia="en-US"/>
              </w:rPr>
              <w:t>воспитания  направлено</w:t>
            </w:r>
            <w:proofErr w:type="gramEnd"/>
            <w:r w:rsidRPr="002A4396">
              <w:rPr>
                <w:rFonts w:ascii="Times New Roman" w:hAnsi="Times New Roman" w:cs="Times New Roman"/>
                <w:lang w:eastAsia="en-US"/>
              </w:rPr>
              <w:t xml:space="preserve"> на приобщение детей к ценностям «Человек», «Семья», «Познание», «Родина» и «Природа», что  предполагает:  </w:t>
            </w:r>
          </w:p>
          <w:p w:rsidR="002A4396" w:rsidRPr="002A4396" w:rsidRDefault="006C33C5" w:rsidP="002A4396">
            <w:pPr>
              <w:pStyle w:val="a6"/>
              <w:rPr>
                <w:rFonts w:ascii="Times New Roman" w:hAnsi="Times New Roman" w:cs="Times New Roman"/>
                <w:sz w:val="28"/>
                <w:lang w:eastAsia="en-US"/>
              </w:rPr>
            </w:pPr>
            <w:r>
              <w:rPr>
                <w:rFonts w:ascii="Times New Roman" w:hAnsi="Times New Roman" w:cs="Times New Roman"/>
                <w:lang w:eastAsia="en-US"/>
              </w:rPr>
              <w:t xml:space="preserve">- </w:t>
            </w:r>
            <w:r w:rsidR="002A4396" w:rsidRPr="002A4396">
              <w:rPr>
                <w:rFonts w:ascii="Times New Roman" w:hAnsi="Times New Roman" w:cs="Times New Roman"/>
                <w:lang w:eastAsia="en-US"/>
              </w:rPr>
              <w:t xml:space="preserve">воспитание отношения к знанию как ценности, понимание значения образования для человека, общества, страны; - приобщение к отечественным традициям праздникам, </w:t>
            </w:r>
            <w:proofErr w:type="gramStart"/>
            <w:r w:rsidR="002A4396" w:rsidRPr="002A4396">
              <w:rPr>
                <w:rFonts w:ascii="Times New Roman" w:hAnsi="Times New Roman" w:cs="Times New Roman"/>
                <w:lang w:eastAsia="en-US"/>
              </w:rPr>
              <w:t>к  истории</w:t>
            </w:r>
            <w:proofErr w:type="gramEnd"/>
            <w:r w:rsidR="002A4396" w:rsidRPr="002A4396">
              <w:rPr>
                <w:rFonts w:ascii="Times New Roman" w:hAnsi="Times New Roman" w:cs="Times New Roman"/>
                <w:lang w:eastAsia="en-US"/>
              </w:rPr>
              <w:t xml:space="preserve"> и достижениям родной страны, к культурному наследию народов России; </w:t>
            </w:r>
          </w:p>
          <w:p w:rsidR="002A4396" w:rsidRPr="002A4396" w:rsidRDefault="006C33C5" w:rsidP="002A4396">
            <w:pPr>
              <w:pStyle w:val="a6"/>
              <w:rPr>
                <w:rFonts w:ascii="Times New Roman" w:hAnsi="Times New Roman" w:cs="Times New Roman"/>
                <w:sz w:val="28"/>
                <w:lang w:eastAsia="en-US"/>
              </w:rPr>
            </w:pPr>
            <w:r>
              <w:rPr>
                <w:rFonts w:ascii="Times New Roman" w:hAnsi="Times New Roman" w:cs="Times New Roman"/>
                <w:lang w:eastAsia="en-US"/>
              </w:rPr>
              <w:t xml:space="preserve">- </w:t>
            </w:r>
            <w:r w:rsidR="002A4396" w:rsidRPr="002A4396">
              <w:rPr>
                <w:rFonts w:ascii="Times New Roman" w:hAnsi="Times New Roman" w:cs="Times New Roman"/>
                <w:lang w:eastAsia="en-US"/>
              </w:rPr>
              <w:t xml:space="preserve">воспитание   уважения   к </w:t>
            </w:r>
            <w:proofErr w:type="gramStart"/>
            <w:r w:rsidR="002A4396" w:rsidRPr="002A4396">
              <w:rPr>
                <w:rFonts w:ascii="Times New Roman" w:hAnsi="Times New Roman" w:cs="Times New Roman"/>
                <w:lang w:eastAsia="en-US"/>
              </w:rPr>
              <w:t>людям  -</w:t>
            </w:r>
            <w:proofErr w:type="gramEnd"/>
            <w:r w:rsidR="002A4396" w:rsidRPr="002A4396">
              <w:rPr>
                <w:rFonts w:ascii="Times New Roman" w:hAnsi="Times New Roman" w:cs="Times New Roman"/>
                <w:lang w:eastAsia="en-US"/>
              </w:rPr>
              <w:t xml:space="preserve"> представителям разных народов России независимо от их этнической принадлежности; </w:t>
            </w:r>
          </w:p>
          <w:p w:rsidR="002A4396" w:rsidRPr="002A4396" w:rsidRDefault="006C33C5" w:rsidP="002A4396">
            <w:pPr>
              <w:pStyle w:val="a6"/>
              <w:rPr>
                <w:rFonts w:ascii="Times New Roman" w:hAnsi="Times New Roman" w:cs="Times New Roman"/>
                <w:sz w:val="28"/>
                <w:lang w:eastAsia="en-US"/>
              </w:rPr>
            </w:pPr>
            <w:r>
              <w:rPr>
                <w:rFonts w:ascii="Times New Roman" w:hAnsi="Times New Roman" w:cs="Times New Roman"/>
                <w:lang w:eastAsia="en-US"/>
              </w:rPr>
              <w:t xml:space="preserve">- </w:t>
            </w:r>
            <w:r w:rsidR="002A4396" w:rsidRPr="002A4396">
              <w:rPr>
                <w:rFonts w:ascii="Times New Roman" w:hAnsi="Times New Roman" w:cs="Times New Roman"/>
                <w:lang w:eastAsia="en-US"/>
              </w:rPr>
              <w:t xml:space="preserve">воспитание уважительного отношения к государственным символам страны (флагу, гербу, гимну); </w:t>
            </w:r>
          </w:p>
          <w:p w:rsidR="002A4396" w:rsidRPr="002A4396" w:rsidRDefault="006C33C5" w:rsidP="002A4396">
            <w:pPr>
              <w:pStyle w:val="a6"/>
              <w:rPr>
                <w:rFonts w:ascii="Times New Roman" w:hAnsi="Times New Roman" w:cs="Times New Roman"/>
                <w:sz w:val="28"/>
                <w:lang w:eastAsia="en-US"/>
              </w:rPr>
            </w:pPr>
            <w:r>
              <w:rPr>
                <w:rFonts w:ascii="Times New Roman" w:hAnsi="Times New Roman" w:cs="Times New Roman"/>
                <w:lang w:eastAsia="en-US"/>
              </w:rPr>
              <w:t xml:space="preserve">- </w:t>
            </w:r>
            <w:r w:rsidR="002A4396" w:rsidRPr="002A4396">
              <w:rPr>
                <w:rFonts w:ascii="Times New Roman" w:hAnsi="Times New Roman" w:cs="Times New Roman"/>
                <w:lang w:eastAsia="en-US"/>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2A4396" w:rsidRPr="00896CC9" w:rsidTr="002A4396">
        <w:tc>
          <w:tcPr>
            <w:tcW w:w="3403" w:type="dxa"/>
          </w:tcPr>
          <w:p w:rsidR="002A4396" w:rsidRPr="002A4396" w:rsidRDefault="002A4396" w:rsidP="002A4396">
            <w:pPr>
              <w:pStyle w:val="a6"/>
              <w:rPr>
                <w:rFonts w:ascii="Times New Roman" w:hAnsi="Times New Roman" w:cs="Times New Roman"/>
                <w:sz w:val="28"/>
                <w:lang w:eastAsia="en-US"/>
              </w:rPr>
            </w:pPr>
            <w:r w:rsidRPr="002A4396">
              <w:rPr>
                <w:rFonts w:ascii="Times New Roman" w:hAnsi="Times New Roman" w:cs="Times New Roman"/>
                <w:lang w:eastAsia="en-US"/>
              </w:rPr>
              <w:t>Речевое развитие</w:t>
            </w:r>
          </w:p>
        </w:tc>
        <w:tc>
          <w:tcPr>
            <w:tcW w:w="6945" w:type="dxa"/>
          </w:tcPr>
          <w:p w:rsidR="006C33C5" w:rsidRDefault="002A4396" w:rsidP="002A4396">
            <w:pPr>
              <w:pStyle w:val="a6"/>
              <w:rPr>
                <w:rFonts w:ascii="Times New Roman" w:hAnsi="Times New Roman" w:cs="Times New Roman"/>
                <w:lang w:eastAsia="en-US"/>
              </w:rPr>
            </w:pPr>
            <w:r w:rsidRPr="002A4396">
              <w:rPr>
                <w:rFonts w:ascii="Times New Roman" w:hAnsi="Times New Roman" w:cs="Times New Roman"/>
                <w:lang w:eastAsia="en-US"/>
              </w:rPr>
              <w:t xml:space="preserve">Решение задач воспитания направлено на приобщение детей к ценностям «Культура», «Красота», что предполагает: </w:t>
            </w:r>
          </w:p>
          <w:p w:rsidR="002A4396" w:rsidRPr="002A4396" w:rsidRDefault="002A4396" w:rsidP="002A4396">
            <w:pPr>
              <w:pStyle w:val="a6"/>
              <w:rPr>
                <w:rFonts w:ascii="Times New Roman" w:hAnsi="Times New Roman" w:cs="Times New Roman"/>
                <w:sz w:val="28"/>
                <w:lang w:eastAsia="en-US"/>
              </w:rPr>
            </w:pPr>
            <w:r w:rsidRPr="002A4396">
              <w:rPr>
                <w:rFonts w:ascii="Times New Roman" w:hAnsi="Times New Roman" w:cs="Times New Roman"/>
                <w:lang w:eastAsia="en-US"/>
              </w:rPr>
              <w:t xml:space="preserve">- владение формами речевого этикета, отражающими принятые в обществе правила и нормы культурного поведения; </w:t>
            </w:r>
          </w:p>
          <w:p w:rsidR="002A4396" w:rsidRPr="002A4396" w:rsidRDefault="002A4396" w:rsidP="002A4396">
            <w:pPr>
              <w:pStyle w:val="a6"/>
              <w:rPr>
                <w:rFonts w:ascii="Times New Roman" w:hAnsi="Times New Roman" w:cs="Times New Roman"/>
                <w:sz w:val="28"/>
                <w:lang w:eastAsia="en-US"/>
              </w:rPr>
            </w:pPr>
            <w:r w:rsidRPr="002A4396">
              <w:rPr>
                <w:rFonts w:ascii="Times New Roman" w:hAnsi="Times New Roman" w:cs="Times New Roman"/>
                <w:lang w:eastAsia="en-US"/>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2A4396" w:rsidRPr="00896CC9" w:rsidTr="002A4396">
        <w:tc>
          <w:tcPr>
            <w:tcW w:w="3403" w:type="dxa"/>
          </w:tcPr>
          <w:p w:rsidR="002A4396" w:rsidRPr="002A4396" w:rsidRDefault="002A4396" w:rsidP="002A4396">
            <w:pPr>
              <w:pStyle w:val="a6"/>
              <w:rPr>
                <w:rFonts w:ascii="Times New Roman" w:hAnsi="Times New Roman" w:cs="Times New Roman"/>
                <w:lang w:eastAsia="en-US"/>
              </w:rPr>
            </w:pPr>
            <w:r w:rsidRPr="002A4396">
              <w:rPr>
                <w:rFonts w:ascii="Times New Roman" w:hAnsi="Times New Roman" w:cs="Times New Roman"/>
                <w:lang w:eastAsia="en-US"/>
              </w:rPr>
              <w:t xml:space="preserve">Художественно – </w:t>
            </w:r>
          </w:p>
          <w:p w:rsidR="002A4396" w:rsidRPr="002A4396" w:rsidRDefault="002A4396" w:rsidP="002A4396">
            <w:pPr>
              <w:pStyle w:val="a6"/>
              <w:rPr>
                <w:rFonts w:ascii="Times New Roman" w:hAnsi="Times New Roman" w:cs="Times New Roman"/>
                <w:sz w:val="28"/>
                <w:lang w:eastAsia="en-US"/>
              </w:rPr>
            </w:pPr>
            <w:r w:rsidRPr="002A4396">
              <w:rPr>
                <w:rFonts w:ascii="Times New Roman" w:hAnsi="Times New Roman" w:cs="Times New Roman"/>
                <w:lang w:eastAsia="en-US"/>
              </w:rPr>
              <w:t>эстетическое развитие</w:t>
            </w:r>
          </w:p>
        </w:tc>
        <w:tc>
          <w:tcPr>
            <w:tcW w:w="6945" w:type="dxa"/>
          </w:tcPr>
          <w:p w:rsidR="002A4396" w:rsidRPr="002A4396" w:rsidRDefault="002A4396" w:rsidP="002A4396">
            <w:pPr>
              <w:pStyle w:val="a6"/>
              <w:rPr>
                <w:rFonts w:ascii="Times New Roman" w:hAnsi="Times New Roman" w:cs="Times New Roman"/>
                <w:sz w:val="28"/>
                <w:lang w:eastAsia="en-US"/>
              </w:rPr>
            </w:pPr>
            <w:r w:rsidRPr="002A4396">
              <w:rPr>
                <w:rFonts w:ascii="Times New Roman" w:hAnsi="Times New Roman" w:cs="Times New Roman"/>
                <w:lang w:eastAsia="en-US"/>
              </w:rPr>
              <w:t xml:space="preserve">Решение задач воспитания направлено на приобщение детей к ценностям «Красота», «Культура», «Человек», «Природа», что предполагает: </w:t>
            </w:r>
          </w:p>
          <w:p w:rsidR="002A4396" w:rsidRPr="002A4396" w:rsidRDefault="006C33C5" w:rsidP="002A4396">
            <w:pPr>
              <w:pStyle w:val="a6"/>
              <w:rPr>
                <w:rFonts w:ascii="Times New Roman" w:hAnsi="Times New Roman" w:cs="Times New Roman"/>
                <w:sz w:val="28"/>
                <w:lang w:eastAsia="en-US"/>
              </w:rPr>
            </w:pPr>
            <w:r>
              <w:rPr>
                <w:rFonts w:ascii="Times New Roman" w:hAnsi="Times New Roman" w:cs="Times New Roman"/>
                <w:lang w:eastAsia="en-US"/>
              </w:rPr>
              <w:t xml:space="preserve">- </w:t>
            </w:r>
            <w:r w:rsidR="002A4396" w:rsidRPr="002A4396">
              <w:rPr>
                <w:rFonts w:ascii="Times New Roman" w:hAnsi="Times New Roman" w:cs="Times New Roman"/>
                <w:lang w:eastAsia="en-US"/>
              </w:rP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w:t>
            </w:r>
            <w:proofErr w:type="gramStart"/>
            <w:r w:rsidR="002A4396" w:rsidRPr="002A4396">
              <w:rPr>
                <w:rFonts w:ascii="Times New Roman" w:hAnsi="Times New Roman" w:cs="Times New Roman"/>
                <w:lang w:eastAsia="en-US"/>
              </w:rPr>
              <w:t>разных  видов</w:t>
            </w:r>
            <w:proofErr w:type="gramEnd"/>
            <w:r w:rsidR="002A4396" w:rsidRPr="002A4396">
              <w:rPr>
                <w:rFonts w:ascii="Times New Roman" w:hAnsi="Times New Roman" w:cs="Times New Roman"/>
                <w:lang w:eastAsia="en-US"/>
              </w:rPr>
              <w:t xml:space="preserve">,  жанров  и  стилей  искусства (в соответствии с возрастными особенностями); </w:t>
            </w:r>
          </w:p>
          <w:p w:rsidR="002A4396" w:rsidRPr="002A4396" w:rsidRDefault="006C33C5" w:rsidP="002A4396">
            <w:pPr>
              <w:pStyle w:val="a6"/>
              <w:rPr>
                <w:rFonts w:ascii="Times New Roman" w:hAnsi="Times New Roman" w:cs="Times New Roman"/>
                <w:sz w:val="28"/>
                <w:lang w:eastAsia="en-US"/>
              </w:rPr>
            </w:pPr>
            <w:r>
              <w:rPr>
                <w:rFonts w:ascii="Times New Roman" w:hAnsi="Times New Roman" w:cs="Times New Roman"/>
                <w:lang w:eastAsia="en-US"/>
              </w:rPr>
              <w:t xml:space="preserve">- </w:t>
            </w:r>
            <w:r w:rsidR="002A4396" w:rsidRPr="002A4396">
              <w:rPr>
                <w:rFonts w:ascii="Times New Roman" w:hAnsi="Times New Roman" w:cs="Times New Roman"/>
                <w:lang w:eastAsia="en-US"/>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w:t>
            </w:r>
          </w:p>
          <w:p w:rsidR="002A4396" w:rsidRPr="002A4396" w:rsidRDefault="002A4396" w:rsidP="002A4396">
            <w:pPr>
              <w:pStyle w:val="a6"/>
              <w:rPr>
                <w:rFonts w:ascii="Times New Roman" w:hAnsi="Times New Roman" w:cs="Times New Roman"/>
                <w:sz w:val="28"/>
                <w:lang w:eastAsia="en-US"/>
              </w:rPr>
            </w:pPr>
            <w:r w:rsidRPr="002A4396">
              <w:rPr>
                <w:rFonts w:ascii="Times New Roman" w:hAnsi="Times New Roman" w:cs="Times New Roman"/>
                <w:lang w:eastAsia="en-US"/>
              </w:rPr>
              <w:t xml:space="preserve">«Красота», «Природа», «Культура»; </w:t>
            </w:r>
          </w:p>
          <w:p w:rsidR="006C33C5" w:rsidRDefault="006C33C5" w:rsidP="002A4396">
            <w:pPr>
              <w:pStyle w:val="a6"/>
              <w:rPr>
                <w:rFonts w:ascii="Times New Roman" w:hAnsi="Times New Roman" w:cs="Times New Roman"/>
                <w:sz w:val="28"/>
                <w:lang w:eastAsia="en-US"/>
              </w:rPr>
            </w:pPr>
            <w:r>
              <w:rPr>
                <w:rFonts w:ascii="Times New Roman" w:hAnsi="Times New Roman" w:cs="Times New Roman"/>
                <w:lang w:eastAsia="en-US"/>
              </w:rPr>
              <w:t xml:space="preserve">- </w:t>
            </w:r>
            <w:r w:rsidR="002A4396" w:rsidRPr="002A4396">
              <w:rPr>
                <w:rFonts w:ascii="Times New Roman" w:hAnsi="Times New Roman" w:cs="Times New Roman"/>
                <w:lang w:eastAsia="en-US"/>
              </w:rPr>
              <w:t xml:space="preserve">становление эстетического, эмоционально-ценностного отношения к окружающему миру для гармонизации внешнего мира и внутреннего мира ребёнка; </w:t>
            </w:r>
          </w:p>
          <w:p w:rsidR="002A4396" w:rsidRPr="002A4396" w:rsidRDefault="006C33C5" w:rsidP="002A4396">
            <w:pPr>
              <w:pStyle w:val="a6"/>
              <w:rPr>
                <w:rFonts w:ascii="Times New Roman" w:hAnsi="Times New Roman" w:cs="Times New Roman"/>
                <w:sz w:val="28"/>
                <w:lang w:eastAsia="en-US"/>
              </w:rPr>
            </w:pPr>
            <w:r>
              <w:rPr>
                <w:rFonts w:ascii="Times New Roman" w:hAnsi="Times New Roman" w:cs="Times New Roman"/>
                <w:sz w:val="28"/>
                <w:lang w:eastAsia="en-US"/>
              </w:rPr>
              <w:t xml:space="preserve">- </w:t>
            </w:r>
            <w:r w:rsidR="002A4396" w:rsidRPr="002A4396">
              <w:rPr>
                <w:rFonts w:ascii="Times New Roman" w:hAnsi="Times New Roman" w:cs="Times New Roman"/>
                <w:lang w:eastAsia="en-US"/>
              </w:rPr>
              <w:t xml:space="preserve">формирование целостной картины мира на основе интеграции </w:t>
            </w:r>
            <w:r w:rsidR="002A4396" w:rsidRPr="002A4396">
              <w:rPr>
                <w:rFonts w:ascii="Times New Roman" w:hAnsi="Times New Roman" w:cs="Times New Roman"/>
                <w:lang w:eastAsia="en-US"/>
              </w:rPr>
              <w:lastRenderedPageBreak/>
              <w:t xml:space="preserve">интеллектуального и эмоционально-образного способов его освоения детьми; </w:t>
            </w:r>
          </w:p>
          <w:p w:rsidR="002A4396" w:rsidRPr="002A4396" w:rsidRDefault="006C33C5" w:rsidP="002A4396">
            <w:pPr>
              <w:pStyle w:val="a6"/>
              <w:rPr>
                <w:rFonts w:ascii="Times New Roman" w:hAnsi="Times New Roman" w:cs="Times New Roman"/>
                <w:sz w:val="28"/>
                <w:lang w:eastAsia="en-US"/>
              </w:rPr>
            </w:pPr>
            <w:r>
              <w:rPr>
                <w:rFonts w:ascii="Times New Roman" w:hAnsi="Times New Roman" w:cs="Times New Roman"/>
                <w:lang w:eastAsia="en-US"/>
              </w:rPr>
              <w:t xml:space="preserve">- </w:t>
            </w:r>
            <w:r w:rsidR="002A4396" w:rsidRPr="002A4396">
              <w:rPr>
                <w:rFonts w:ascii="Times New Roman" w:hAnsi="Times New Roman" w:cs="Times New Roman"/>
                <w:lang w:eastAsia="en-US"/>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2A4396" w:rsidRPr="00896CC9" w:rsidTr="002A4396">
        <w:tc>
          <w:tcPr>
            <w:tcW w:w="3403" w:type="dxa"/>
          </w:tcPr>
          <w:p w:rsidR="002A4396" w:rsidRPr="002A4396" w:rsidRDefault="002A4396" w:rsidP="002A4396">
            <w:pPr>
              <w:pStyle w:val="a6"/>
              <w:rPr>
                <w:rFonts w:ascii="Times New Roman" w:hAnsi="Times New Roman" w:cs="Times New Roman"/>
                <w:sz w:val="28"/>
                <w:lang w:eastAsia="en-US"/>
              </w:rPr>
            </w:pPr>
            <w:r w:rsidRPr="002A4396">
              <w:rPr>
                <w:rFonts w:ascii="Times New Roman" w:hAnsi="Times New Roman" w:cs="Times New Roman"/>
                <w:lang w:eastAsia="en-US"/>
              </w:rPr>
              <w:lastRenderedPageBreak/>
              <w:t>Физическое развитие</w:t>
            </w:r>
          </w:p>
        </w:tc>
        <w:tc>
          <w:tcPr>
            <w:tcW w:w="6945" w:type="dxa"/>
          </w:tcPr>
          <w:p w:rsidR="006C33C5" w:rsidRDefault="002A4396" w:rsidP="002A4396">
            <w:pPr>
              <w:pStyle w:val="a6"/>
              <w:rPr>
                <w:rFonts w:ascii="Times New Roman" w:hAnsi="Times New Roman" w:cs="Times New Roman"/>
                <w:lang w:eastAsia="en-US"/>
              </w:rPr>
            </w:pPr>
            <w:r w:rsidRPr="002A4396">
              <w:rPr>
                <w:rFonts w:ascii="Times New Roman" w:hAnsi="Times New Roman" w:cs="Times New Roman"/>
                <w:lang w:eastAsia="en-US"/>
              </w:rPr>
              <w:t xml:space="preserve">Решение задач воспитания направлено на приобщение детей к ценностям «Жизнь», «Здоровье», что предполагает: - </w:t>
            </w:r>
            <w:r w:rsidR="006C33C5">
              <w:rPr>
                <w:rFonts w:ascii="Times New Roman" w:hAnsi="Times New Roman" w:cs="Times New Roman"/>
                <w:lang w:eastAsia="en-US"/>
              </w:rPr>
              <w:t xml:space="preserve">- </w:t>
            </w:r>
            <w:r w:rsidRPr="002A4396">
              <w:rPr>
                <w:rFonts w:ascii="Times New Roman" w:hAnsi="Times New Roman" w:cs="Times New Roman"/>
                <w:lang w:eastAsia="en-US"/>
              </w:rPr>
              <w:t xml:space="preserve">формирование у ребёнка </w:t>
            </w:r>
            <w:proofErr w:type="spellStart"/>
            <w:r w:rsidRPr="002A4396">
              <w:rPr>
                <w:rFonts w:ascii="Times New Roman" w:hAnsi="Times New Roman" w:cs="Times New Roman"/>
                <w:lang w:eastAsia="en-US"/>
              </w:rPr>
              <w:t>возрастосообразных</w:t>
            </w:r>
            <w:proofErr w:type="spellEnd"/>
            <w:r w:rsidRPr="002A4396">
              <w:rPr>
                <w:rFonts w:ascii="Times New Roman" w:hAnsi="Times New Roman" w:cs="Times New Roman"/>
                <w:lang w:eastAsia="en-US"/>
              </w:rPr>
              <w:t xml:space="preserve"> представлений о жизни, здоровье и физической культуре; </w:t>
            </w:r>
          </w:p>
          <w:p w:rsidR="002A4396" w:rsidRPr="002A4396" w:rsidRDefault="002A4396" w:rsidP="002A4396">
            <w:pPr>
              <w:pStyle w:val="a6"/>
              <w:rPr>
                <w:rFonts w:ascii="Times New Roman" w:hAnsi="Times New Roman" w:cs="Times New Roman"/>
                <w:sz w:val="28"/>
                <w:lang w:eastAsia="en-US"/>
              </w:rPr>
            </w:pPr>
            <w:r w:rsidRPr="002A4396">
              <w:rPr>
                <w:rFonts w:ascii="Times New Roman" w:hAnsi="Times New Roman" w:cs="Times New Roman"/>
                <w:lang w:eastAsia="en-US"/>
              </w:rPr>
              <w:t xml:space="preserve">-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2A4396" w:rsidRPr="002A4396" w:rsidRDefault="002A4396" w:rsidP="002A4396">
            <w:pPr>
              <w:pStyle w:val="a6"/>
              <w:rPr>
                <w:rFonts w:ascii="Times New Roman" w:hAnsi="Times New Roman" w:cs="Times New Roman"/>
                <w:sz w:val="28"/>
                <w:lang w:eastAsia="en-US"/>
              </w:rPr>
            </w:pPr>
            <w:r w:rsidRPr="002A4396">
              <w:rPr>
                <w:rFonts w:ascii="Times New Roman" w:hAnsi="Times New Roman" w:cs="Times New Roman"/>
                <w:lang w:eastAsia="en-US"/>
              </w:rPr>
              <w:t>- воспитание активности, самостоятельности, уверенности, нравственных и волевых качеств.</w:t>
            </w:r>
          </w:p>
        </w:tc>
      </w:tr>
    </w:tbl>
    <w:p w:rsidR="002A4396" w:rsidRPr="00D343FA" w:rsidRDefault="002A4396" w:rsidP="002A4396">
      <w:pPr>
        <w:pStyle w:val="a6"/>
        <w:ind w:left="720"/>
        <w:jc w:val="both"/>
        <w:rPr>
          <w:rFonts w:ascii="Times New Roman" w:hAnsi="Times New Roman" w:cs="Times New Roman"/>
        </w:rPr>
      </w:pPr>
    </w:p>
    <w:p w:rsidR="00E91FCC" w:rsidRDefault="00E91FCC" w:rsidP="00E91FCC">
      <w:pPr>
        <w:pStyle w:val="a6"/>
        <w:jc w:val="center"/>
        <w:rPr>
          <w:rFonts w:ascii="Times New Roman" w:hAnsi="Times New Roman" w:cs="Times New Roman"/>
          <w:b/>
        </w:rPr>
      </w:pPr>
      <w:r w:rsidRPr="00E91FCC">
        <w:rPr>
          <w:rFonts w:ascii="Times New Roman" w:hAnsi="Times New Roman" w:cs="Times New Roman"/>
          <w:b/>
          <w:lang w:val="en-US"/>
        </w:rPr>
        <w:t>III</w:t>
      </w:r>
      <w:r w:rsidRPr="00E91FCC">
        <w:rPr>
          <w:rFonts w:ascii="Times New Roman" w:hAnsi="Times New Roman" w:cs="Times New Roman"/>
          <w:b/>
        </w:rPr>
        <w:t>. ОРГАНИЗАЦИОННЫЙ РАЗДЕЛ</w:t>
      </w:r>
    </w:p>
    <w:p w:rsidR="00896437" w:rsidRDefault="00896437" w:rsidP="00E91FCC">
      <w:pPr>
        <w:pStyle w:val="a6"/>
        <w:jc w:val="center"/>
        <w:rPr>
          <w:rFonts w:ascii="Times New Roman" w:hAnsi="Times New Roman" w:cs="Times New Roman"/>
          <w:b/>
        </w:rPr>
      </w:pPr>
    </w:p>
    <w:p w:rsidR="00E91FCC" w:rsidRDefault="008D1554" w:rsidP="00E91FCC">
      <w:pPr>
        <w:pStyle w:val="a6"/>
        <w:jc w:val="center"/>
        <w:rPr>
          <w:rFonts w:ascii="Times New Roman" w:hAnsi="Times New Roman" w:cs="Times New Roman"/>
          <w:b/>
        </w:rPr>
      </w:pPr>
      <w:r>
        <w:rPr>
          <w:rFonts w:ascii="Times New Roman" w:hAnsi="Times New Roman" w:cs="Times New Roman"/>
          <w:b/>
        </w:rPr>
        <w:t xml:space="preserve">3.1. </w:t>
      </w:r>
      <w:proofErr w:type="spellStart"/>
      <w:r w:rsidR="00E91FCC">
        <w:rPr>
          <w:rFonts w:ascii="Times New Roman" w:hAnsi="Times New Roman" w:cs="Times New Roman"/>
          <w:b/>
        </w:rPr>
        <w:t>Психолого</w:t>
      </w:r>
      <w:proofErr w:type="spellEnd"/>
      <w:r w:rsidR="00E91FCC">
        <w:rPr>
          <w:rFonts w:ascii="Times New Roman" w:hAnsi="Times New Roman" w:cs="Times New Roman"/>
          <w:b/>
        </w:rPr>
        <w:t xml:space="preserve"> – педагогические условия, обеспечивающие развитие ребенка</w:t>
      </w:r>
    </w:p>
    <w:p w:rsidR="00E91FCC" w:rsidRPr="00E91FCC" w:rsidRDefault="00E91FCC" w:rsidP="00E91FCC">
      <w:pPr>
        <w:pStyle w:val="a6"/>
        <w:jc w:val="center"/>
        <w:rPr>
          <w:rFonts w:ascii="Times New Roman" w:hAnsi="Times New Roman" w:cs="Times New Roman"/>
          <w:b/>
        </w:rPr>
      </w:pPr>
    </w:p>
    <w:p w:rsidR="00896437" w:rsidRPr="00896437" w:rsidRDefault="00896437" w:rsidP="00896437">
      <w:pPr>
        <w:pStyle w:val="a6"/>
        <w:jc w:val="both"/>
        <w:rPr>
          <w:rFonts w:ascii="Times New Roman" w:hAnsi="Times New Roman" w:cs="Times New Roman"/>
          <w:lang w:eastAsia="en-US"/>
        </w:rPr>
      </w:pPr>
      <w:r w:rsidRPr="00896437">
        <w:rPr>
          <w:rFonts w:ascii="Times New Roman" w:hAnsi="Times New Roman" w:cs="Times New Roman"/>
          <w:lang w:eastAsia="en-US"/>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3. Формирование игры как важнейшего фактора развития ребенка.</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6. Участие семьи как необходимое условие для полноценного развития ребенка дошкольного возраста.</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bCs/>
        </w:rPr>
        <w:t xml:space="preserve">7. Профессиональное развитие педагогов, </w:t>
      </w:r>
      <w:r w:rsidRPr="00896437">
        <w:rPr>
          <w:rFonts w:ascii="Times New Roman" w:hAnsi="Times New Roman" w:cs="Times New Roman"/>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896437">
        <w:rPr>
          <w:rFonts w:ascii="Times New Roman" w:hAnsi="Times New Roman" w:cs="Times New Roman"/>
          <w:bCs/>
        </w:rPr>
        <w:t xml:space="preserve">создание сетевого взаимодействия </w:t>
      </w:r>
      <w:r w:rsidRPr="00896437">
        <w:rPr>
          <w:rFonts w:ascii="Times New Roman" w:hAnsi="Times New Roman" w:cs="Times New Roman"/>
        </w:rPr>
        <w:t>педагогов и управленцев, работающих по Программе.</w:t>
      </w:r>
    </w:p>
    <w:p w:rsidR="00896437" w:rsidRDefault="00896437" w:rsidP="00896437">
      <w:pPr>
        <w:pStyle w:val="a6"/>
        <w:jc w:val="center"/>
        <w:rPr>
          <w:rFonts w:ascii="Times New Roman" w:hAnsi="Times New Roman" w:cs="Times New Roman"/>
          <w:b/>
          <w:lang w:eastAsia="en-US"/>
        </w:rPr>
      </w:pPr>
    </w:p>
    <w:p w:rsidR="00896437" w:rsidRPr="0050651E" w:rsidRDefault="00896437" w:rsidP="0050651E">
      <w:pPr>
        <w:pStyle w:val="a6"/>
        <w:jc w:val="center"/>
        <w:rPr>
          <w:rFonts w:ascii="Times New Roman" w:hAnsi="Times New Roman" w:cs="Times New Roman"/>
          <w:b/>
          <w:lang w:eastAsia="en-US"/>
        </w:rPr>
      </w:pPr>
      <w:r>
        <w:rPr>
          <w:rFonts w:ascii="Times New Roman" w:hAnsi="Times New Roman" w:cs="Times New Roman"/>
          <w:b/>
          <w:lang w:eastAsia="en-US"/>
        </w:rPr>
        <w:t>3.2 Организация развивающей предметно – пространственной среды</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xml:space="preserve">Развивающая предметно-пространственная среда МАДОУ (далее – </w:t>
      </w:r>
      <w:proofErr w:type="gramStart"/>
      <w:r w:rsidRPr="00896437">
        <w:rPr>
          <w:rFonts w:ascii="Times New Roman" w:hAnsi="Times New Roman" w:cs="Times New Roman"/>
        </w:rPr>
        <w:t>РППС)  соответствует</w:t>
      </w:r>
      <w:proofErr w:type="gramEnd"/>
      <w:r w:rsidRPr="00896437">
        <w:rPr>
          <w:rFonts w:ascii="Times New Roman" w:hAnsi="Times New Roman" w:cs="Times New Roman"/>
        </w:rPr>
        <w:t xml:space="preserve"> требованиям Стандарта и санитарно-эпид</w:t>
      </w:r>
      <w:r w:rsidR="001226A6">
        <w:rPr>
          <w:rFonts w:ascii="Times New Roman" w:hAnsi="Times New Roman" w:cs="Times New Roman"/>
        </w:rPr>
        <w:t>емиологическим требованиям (</w:t>
      </w:r>
      <w:r w:rsidRPr="00896437">
        <w:rPr>
          <w:rFonts w:ascii="Times New Roman" w:hAnsi="Times New Roman" w:cs="Times New Roman"/>
        </w:rPr>
        <w:t xml:space="preserve">раздел 3.9.Перечень нормативных и нормативно-методических документов). </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xml:space="preserve">Развивающая предметно-пространственная среда в МАДОУ обеспечивает реализацию основной образовательной программы.  </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lastRenderedPageBreak/>
        <w:t xml:space="preserve"> В соответствии со Стандартом РППС </w:t>
      </w:r>
      <w:r w:rsidR="001226A6">
        <w:rPr>
          <w:rFonts w:ascii="Times New Roman" w:hAnsi="Times New Roman" w:cs="Times New Roman"/>
        </w:rPr>
        <w:t xml:space="preserve">МАДОУ </w:t>
      </w:r>
      <w:r w:rsidRPr="00896437">
        <w:rPr>
          <w:rFonts w:ascii="Times New Roman" w:hAnsi="Times New Roman" w:cs="Times New Roman"/>
        </w:rPr>
        <w:t>обеспечивает и гарантирует:</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xml:space="preserve"> – максимальную реализацию образовательного потенциала пространства</w:t>
      </w:r>
      <w:r w:rsidR="001226A6" w:rsidRPr="001226A6">
        <w:rPr>
          <w:rFonts w:ascii="Times New Roman" w:hAnsi="Times New Roman" w:cs="Times New Roman"/>
        </w:rPr>
        <w:t xml:space="preserve"> </w:t>
      </w:r>
      <w:r w:rsidR="001226A6">
        <w:rPr>
          <w:rFonts w:ascii="Times New Roman" w:hAnsi="Times New Roman" w:cs="Times New Roman"/>
        </w:rPr>
        <w:t>МАДОУ</w:t>
      </w:r>
      <w:r w:rsidRPr="00896437">
        <w:rPr>
          <w:rFonts w:ascii="Times New Roman" w:hAnsi="Times New Roman" w:cs="Times New Roman"/>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создание равных условий, максимально способствующих реализации различных образовательных программ в</w:t>
      </w:r>
      <w:r w:rsidR="001226A6">
        <w:rPr>
          <w:rFonts w:ascii="Times New Roman" w:hAnsi="Times New Roman" w:cs="Times New Roman"/>
        </w:rPr>
        <w:t xml:space="preserve"> МАДОУ</w:t>
      </w:r>
      <w:r w:rsidRPr="00896437">
        <w:rPr>
          <w:rFonts w:ascii="Times New Roman" w:hAnsi="Times New Roman" w:cs="Times New Roman"/>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Предметно-пространственная среда</w:t>
      </w:r>
      <w:r w:rsidR="001226A6" w:rsidRPr="001226A6">
        <w:rPr>
          <w:rFonts w:ascii="Times New Roman" w:hAnsi="Times New Roman" w:cs="Times New Roman"/>
        </w:rPr>
        <w:t xml:space="preserve"> </w:t>
      </w:r>
      <w:r w:rsidR="001226A6">
        <w:rPr>
          <w:rFonts w:ascii="Times New Roman" w:hAnsi="Times New Roman" w:cs="Times New Roman"/>
        </w:rPr>
        <w:t>МАДОУ</w:t>
      </w:r>
      <w:r w:rsidRPr="00896437">
        <w:rPr>
          <w:rFonts w:ascii="Times New Roman" w:hAnsi="Times New Roman" w:cs="Times New Roman"/>
        </w:rPr>
        <w:t xml:space="preserve">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896437">
        <w:rPr>
          <w:rFonts w:ascii="Times New Roman" w:hAnsi="Times New Roman" w:cs="Times New Roman"/>
          <w:kern w:val="2"/>
          <w:lang w:eastAsia="en-US"/>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xml:space="preserve">Развивающая предметно-пространственная среда </w:t>
      </w:r>
      <w:r w:rsidR="001226A6">
        <w:rPr>
          <w:rFonts w:ascii="Times New Roman" w:hAnsi="Times New Roman" w:cs="Times New Roman"/>
        </w:rPr>
        <w:t>МАДОУ</w:t>
      </w:r>
      <w:r w:rsidR="001226A6" w:rsidRPr="00896437">
        <w:rPr>
          <w:rFonts w:ascii="Times New Roman" w:hAnsi="Times New Roman" w:cs="Times New Roman"/>
        </w:rPr>
        <w:t xml:space="preserve"> </w:t>
      </w:r>
      <w:r w:rsidRPr="00896437">
        <w:rPr>
          <w:rFonts w:ascii="Times New Roman" w:hAnsi="Times New Roman" w:cs="Times New Roman"/>
        </w:rPr>
        <w:t xml:space="preserve">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896437" w:rsidRPr="00896437" w:rsidRDefault="00655325" w:rsidP="00655325">
      <w:pPr>
        <w:pStyle w:val="a6"/>
        <w:jc w:val="both"/>
        <w:rPr>
          <w:rFonts w:ascii="Times New Roman" w:hAnsi="Times New Roman" w:cs="Times New Roman"/>
        </w:rPr>
      </w:pPr>
      <w:r>
        <w:rPr>
          <w:rFonts w:ascii="Times New Roman" w:hAnsi="Times New Roman" w:cs="Times New Roman"/>
        </w:rPr>
        <w:t xml:space="preserve"> </w:t>
      </w:r>
      <w:r w:rsidR="00896437" w:rsidRPr="00896437">
        <w:rPr>
          <w:rFonts w:ascii="Times New Roman" w:hAnsi="Times New Roman" w:cs="Times New Roman"/>
        </w:rPr>
        <w:t xml:space="preserve">Для выполнения этой задачи РППС: </w:t>
      </w:r>
    </w:p>
    <w:p w:rsidR="00896437" w:rsidRPr="00896437" w:rsidRDefault="00896437" w:rsidP="00AE3F37">
      <w:pPr>
        <w:pStyle w:val="a6"/>
        <w:numPr>
          <w:ilvl w:val="0"/>
          <w:numId w:val="116"/>
        </w:numPr>
        <w:jc w:val="both"/>
        <w:rPr>
          <w:rFonts w:ascii="Times New Roman" w:hAnsi="Times New Roman" w:cs="Times New Roman"/>
        </w:rPr>
      </w:pPr>
      <w:r w:rsidRPr="00896437">
        <w:rPr>
          <w:rFonts w:ascii="Times New Roman" w:hAnsi="Times New Roman" w:cs="Times New Roman"/>
        </w:rPr>
        <w:t xml:space="preserve">содержательно-насыщенная – включает средства обучения (в том числе технические и информационные), материалы (в том числе расходные), инвентарь, игровое, спортивное и </w:t>
      </w:r>
      <w:r w:rsidRPr="00896437">
        <w:rPr>
          <w:rFonts w:ascii="Times New Roman" w:hAnsi="Times New Roman" w:cs="Times New Roman"/>
        </w:rPr>
        <w:lastRenderedPageBreak/>
        <w:t>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896437" w:rsidRPr="00896437" w:rsidRDefault="00896437" w:rsidP="00AE3F37">
      <w:pPr>
        <w:pStyle w:val="a6"/>
        <w:numPr>
          <w:ilvl w:val="0"/>
          <w:numId w:val="116"/>
        </w:numPr>
        <w:jc w:val="both"/>
        <w:rPr>
          <w:rFonts w:ascii="Times New Roman" w:hAnsi="Times New Roman" w:cs="Times New Roman"/>
        </w:rPr>
      </w:pPr>
      <w:r w:rsidRPr="00896437">
        <w:rPr>
          <w:rFonts w:ascii="Times New Roman" w:hAnsi="Times New Roman" w:cs="Times New Roman"/>
        </w:rPr>
        <w:t>трансформируемая – 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rsidR="00896437" w:rsidRPr="00896437" w:rsidRDefault="00896437" w:rsidP="00AE3F37">
      <w:pPr>
        <w:pStyle w:val="a6"/>
        <w:numPr>
          <w:ilvl w:val="0"/>
          <w:numId w:val="116"/>
        </w:numPr>
        <w:jc w:val="both"/>
        <w:rPr>
          <w:rFonts w:ascii="Times New Roman" w:hAnsi="Times New Roman" w:cs="Times New Roman"/>
        </w:rPr>
      </w:pPr>
      <w:r w:rsidRPr="00896437">
        <w:rPr>
          <w:rFonts w:ascii="Times New Roman" w:hAnsi="Times New Roman" w:cs="Times New Roman"/>
        </w:rPr>
        <w:t>полифункциональная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896437" w:rsidRPr="00896437" w:rsidRDefault="00896437" w:rsidP="00AE3F37">
      <w:pPr>
        <w:pStyle w:val="a6"/>
        <w:numPr>
          <w:ilvl w:val="0"/>
          <w:numId w:val="116"/>
        </w:numPr>
        <w:jc w:val="both"/>
        <w:rPr>
          <w:rFonts w:ascii="Times New Roman" w:hAnsi="Times New Roman" w:cs="Times New Roman"/>
        </w:rPr>
      </w:pPr>
      <w:r w:rsidRPr="00896437">
        <w:rPr>
          <w:rFonts w:ascii="Times New Roman" w:hAnsi="Times New Roman" w:cs="Times New Roman"/>
        </w:rPr>
        <w:t>доступная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96437" w:rsidRPr="00896437" w:rsidRDefault="00896437" w:rsidP="00AE3F37">
      <w:pPr>
        <w:pStyle w:val="a6"/>
        <w:numPr>
          <w:ilvl w:val="0"/>
          <w:numId w:val="116"/>
        </w:numPr>
        <w:jc w:val="both"/>
        <w:rPr>
          <w:rFonts w:ascii="Times New Roman" w:hAnsi="Times New Roman" w:cs="Times New Roman"/>
        </w:rPr>
      </w:pPr>
      <w:r w:rsidRPr="00896437">
        <w:rPr>
          <w:rFonts w:ascii="Times New Roman" w:hAnsi="Times New Roman" w:cs="Times New Roman"/>
        </w:rPr>
        <w:t xml:space="preserve">безопасная – все элементы РППС </w:t>
      </w:r>
      <w:proofErr w:type="spellStart"/>
      <w:r w:rsidRPr="00896437">
        <w:rPr>
          <w:rFonts w:ascii="Times New Roman" w:hAnsi="Times New Roman" w:cs="Times New Roman"/>
        </w:rPr>
        <w:t>соответствовуют</w:t>
      </w:r>
      <w:proofErr w:type="spellEnd"/>
      <w:r w:rsidRPr="00896437">
        <w:rPr>
          <w:rFonts w:ascii="Times New Roman" w:hAnsi="Times New Roman" w:cs="Times New Roman"/>
        </w:rPr>
        <w:t xml:space="preserve">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При проектировании РППС необходимо учитывать целостность образовательного процесса в</w:t>
      </w:r>
      <w:r w:rsidR="00655325" w:rsidRPr="00655325">
        <w:rPr>
          <w:rFonts w:ascii="Times New Roman" w:hAnsi="Times New Roman" w:cs="Times New Roman"/>
        </w:rPr>
        <w:t xml:space="preserve"> </w:t>
      </w:r>
      <w:r w:rsidR="00655325">
        <w:rPr>
          <w:rFonts w:ascii="Times New Roman" w:hAnsi="Times New Roman" w:cs="Times New Roman"/>
        </w:rPr>
        <w:t>МАДОУ</w:t>
      </w:r>
      <w:r w:rsidRPr="00896437">
        <w:rPr>
          <w:rFonts w:ascii="Times New Roman" w:hAnsi="Times New Roman" w:cs="Times New Roman"/>
        </w:rPr>
        <w:t xml:space="preserve">, в заданных </w:t>
      </w:r>
      <w:proofErr w:type="gramStart"/>
      <w:r w:rsidRPr="00896437">
        <w:rPr>
          <w:rFonts w:ascii="Times New Roman" w:hAnsi="Times New Roman" w:cs="Times New Roman"/>
        </w:rPr>
        <w:t>Стандартом  образовательных</w:t>
      </w:r>
      <w:proofErr w:type="gramEnd"/>
      <w:r w:rsidRPr="00896437">
        <w:rPr>
          <w:rFonts w:ascii="Times New Roman" w:hAnsi="Times New Roman" w:cs="Times New Roman"/>
        </w:rPr>
        <w:t xml:space="preserve"> областях: социально-коммуникативной, познавательной, речевой, художественно-эстетической и физической. </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xml:space="preserve">Для обеспечения образовательной деятельности в социально-коммуникативной области необходимо следующее. </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В групповых и других помещениях, предназначенных для образовательной деятельности детей (музыкальном, спортивном залах,</w:t>
      </w:r>
      <w:r w:rsidR="006E392E">
        <w:rPr>
          <w:rFonts w:ascii="Times New Roman" w:hAnsi="Times New Roman" w:cs="Times New Roman"/>
        </w:rPr>
        <w:t xml:space="preserve"> комнате «Орлята России»</w:t>
      </w:r>
      <w:r w:rsidRPr="00896437">
        <w:rPr>
          <w:rFonts w:ascii="Times New Roman" w:hAnsi="Times New Roman" w:cs="Times New Roman"/>
        </w:rPr>
        <w:t xml:space="preserve">), созданы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Дети имеют возможность безопасного беспрепятственного доступа к объектам инфраструктуры</w:t>
      </w:r>
      <w:r w:rsidR="00655325" w:rsidRPr="00655325">
        <w:rPr>
          <w:rFonts w:ascii="Times New Roman" w:hAnsi="Times New Roman" w:cs="Times New Roman"/>
        </w:rPr>
        <w:t xml:space="preserve"> </w:t>
      </w:r>
      <w:r w:rsidR="00655325">
        <w:rPr>
          <w:rFonts w:ascii="Times New Roman" w:hAnsi="Times New Roman" w:cs="Times New Roman"/>
        </w:rPr>
        <w:t>МАДОУ</w:t>
      </w:r>
      <w:r w:rsidRPr="00896437">
        <w:rPr>
          <w:rFonts w:ascii="Times New Roman" w:hAnsi="Times New Roman" w:cs="Times New Roman"/>
        </w:rPr>
        <w:t xml:space="preserve">, а также к играм, игрушкам, материалам, пособиям, обеспечивающим все основные виды детской активности. </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xml:space="preserve">В </w:t>
      </w:r>
      <w:r w:rsidR="00655325">
        <w:rPr>
          <w:rFonts w:ascii="Times New Roman" w:hAnsi="Times New Roman" w:cs="Times New Roman"/>
        </w:rPr>
        <w:t>МАДОУ</w:t>
      </w:r>
      <w:r w:rsidR="00655325" w:rsidRPr="00896437">
        <w:rPr>
          <w:rFonts w:ascii="Times New Roman" w:hAnsi="Times New Roman" w:cs="Times New Roman"/>
        </w:rPr>
        <w:t xml:space="preserve"> </w:t>
      </w:r>
      <w:r w:rsidRPr="00896437">
        <w:rPr>
          <w:rFonts w:ascii="Times New Roman" w:hAnsi="Times New Roman" w:cs="Times New Roman"/>
        </w:rPr>
        <w:t xml:space="preserve">обеспечена </w:t>
      </w:r>
      <w:r w:rsidRPr="00896437">
        <w:rPr>
          <w:rFonts w:ascii="Times New Roman" w:hAnsi="Times New Roman" w:cs="Times New Roman"/>
          <w:i/>
        </w:rPr>
        <w:t xml:space="preserve">доступность </w:t>
      </w:r>
      <w:r w:rsidRPr="00896437">
        <w:rPr>
          <w:rFonts w:ascii="Times New Roman" w:hAnsi="Times New Roman" w:cs="Times New Roman"/>
        </w:rPr>
        <w:t xml:space="preserve">предметно-пространственной среды для воспитанников, в том числе детей с ограниченными возможностями здоровья и детей-инвалидов. </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xml:space="preserve">Для детей с ограниченными возможностями в </w:t>
      </w:r>
      <w:r w:rsidR="00655325">
        <w:rPr>
          <w:rFonts w:ascii="Times New Roman" w:hAnsi="Times New Roman" w:cs="Times New Roman"/>
        </w:rPr>
        <w:t>МАДОУ</w:t>
      </w:r>
      <w:r w:rsidR="00655325" w:rsidRPr="00896437">
        <w:rPr>
          <w:rFonts w:ascii="Times New Roman" w:hAnsi="Times New Roman" w:cs="Times New Roman"/>
        </w:rPr>
        <w:t xml:space="preserve"> </w:t>
      </w:r>
      <w:r w:rsidRPr="00896437">
        <w:rPr>
          <w:rFonts w:ascii="Times New Roman" w:hAnsi="Times New Roman" w:cs="Times New Roman"/>
        </w:rPr>
        <w:t xml:space="preserve">имеется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rsidR="00655325">
        <w:rPr>
          <w:rFonts w:ascii="Times New Roman" w:hAnsi="Times New Roman" w:cs="Times New Roman"/>
        </w:rPr>
        <w:t>МАДОУ</w:t>
      </w:r>
      <w:r w:rsidR="00655325" w:rsidRPr="00896437">
        <w:rPr>
          <w:rFonts w:ascii="Times New Roman" w:hAnsi="Times New Roman" w:cs="Times New Roman"/>
        </w:rPr>
        <w:t xml:space="preserve"> </w:t>
      </w:r>
      <w:r w:rsidRPr="00896437">
        <w:rPr>
          <w:rFonts w:ascii="Times New Roman" w:hAnsi="Times New Roman" w:cs="Times New Roman"/>
        </w:rPr>
        <w:t>достаточно места для специального оборудования.</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xml:space="preserve">Предметно-пространственная среда </w:t>
      </w:r>
      <w:r w:rsidR="005F69C2">
        <w:rPr>
          <w:rFonts w:ascii="Times New Roman" w:hAnsi="Times New Roman" w:cs="Times New Roman"/>
        </w:rPr>
        <w:t>МАДОУ</w:t>
      </w:r>
      <w:r w:rsidR="005F69C2" w:rsidRPr="00896437">
        <w:rPr>
          <w:rFonts w:ascii="Times New Roman" w:hAnsi="Times New Roman" w:cs="Times New Roman"/>
        </w:rPr>
        <w:t xml:space="preserve"> </w:t>
      </w:r>
      <w:r w:rsidRPr="00896437">
        <w:rPr>
          <w:rFonts w:ascii="Times New Roman" w:hAnsi="Times New Roman" w:cs="Times New Roman"/>
        </w:rPr>
        <w:t>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xml:space="preserve">В </w:t>
      </w:r>
      <w:r w:rsidR="005F69C2">
        <w:rPr>
          <w:rFonts w:ascii="Times New Roman" w:hAnsi="Times New Roman" w:cs="Times New Roman"/>
        </w:rPr>
        <w:t>МАДОУ</w:t>
      </w:r>
      <w:r w:rsidR="005F69C2" w:rsidRPr="00896437">
        <w:rPr>
          <w:rFonts w:ascii="Times New Roman" w:hAnsi="Times New Roman" w:cs="Times New Roman"/>
        </w:rPr>
        <w:t xml:space="preserve"> </w:t>
      </w:r>
      <w:r w:rsidRPr="00896437">
        <w:rPr>
          <w:rFonts w:ascii="Times New Roman" w:hAnsi="Times New Roman" w:cs="Times New Roman"/>
        </w:rPr>
        <w:t xml:space="preserve">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xml:space="preserve">В </w:t>
      </w:r>
      <w:r w:rsidR="005F69C2">
        <w:rPr>
          <w:rFonts w:ascii="Times New Roman" w:hAnsi="Times New Roman" w:cs="Times New Roman"/>
        </w:rPr>
        <w:t>МАДОУ</w:t>
      </w:r>
      <w:r w:rsidR="005F69C2" w:rsidRPr="00896437">
        <w:rPr>
          <w:rFonts w:ascii="Times New Roman" w:hAnsi="Times New Roman" w:cs="Times New Roman"/>
        </w:rPr>
        <w:t xml:space="preserve"> </w:t>
      </w:r>
      <w:r w:rsidRPr="00896437">
        <w:rPr>
          <w:rFonts w:ascii="Times New Roman" w:hAnsi="Times New Roman" w:cs="Times New Roman"/>
        </w:rPr>
        <w:t>созданы условия для проведения диагностики состояния здоровья детей, медицинских процедур, коррекционных и профилактических мероприятий.</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xml:space="preserve">Предметно-пространственная среда в </w:t>
      </w:r>
      <w:r w:rsidR="005F69C2">
        <w:rPr>
          <w:rFonts w:ascii="Times New Roman" w:hAnsi="Times New Roman" w:cs="Times New Roman"/>
        </w:rPr>
        <w:t>МАДОУ</w:t>
      </w:r>
      <w:r w:rsidR="005F69C2" w:rsidRPr="00896437">
        <w:rPr>
          <w:rFonts w:ascii="Times New Roman" w:hAnsi="Times New Roman" w:cs="Times New Roman"/>
        </w:rPr>
        <w:t xml:space="preserve"> </w:t>
      </w:r>
      <w:r w:rsidRPr="00896437">
        <w:rPr>
          <w:rFonts w:ascii="Times New Roman" w:hAnsi="Times New Roman" w:cs="Times New Roman"/>
        </w:rPr>
        <w:t xml:space="preserve">обеспечивает условия для эмоционального </w:t>
      </w:r>
      <w:r w:rsidRPr="00896437">
        <w:rPr>
          <w:rFonts w:ascii="Times New Roman" w:hAnsi="Times New Roman" w:cs="Times New Roman"/>
        </w:rPr>
        <w:lastRenderedPageBreak/>
        <w:t xml:space="preserve">благополучия детей и </w:t>
      </w:r>
      <w:proofErr w:type="gramStart"/>
      <w:r w:rsidRPr="00896437">
        <w:rPr>
          <w:rFonts w:ascii="Times New Roman" w:hAnsi="Times New Roman" w:cs="Times New Roman"/>
        </w:rPr>
        <w:t>комфортной  работы</w:t>
      </w:r>
      <w:proofErr w:type="gramEnd"/>
      <w:r w:rsidRPr="00896437">
        <w:rPr>
          <w:rFonts w:ascii="Times New Roman" w:hAnsi="Times New Roman" w:cs="Times New Roman"/>
        </w:rPr>
        <w:t xml:space="preserve"> педагогических и учебно-вспомогательных сотрудников. </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Предметно-пространственная среда обеспечивает условия для развития игровой и познавательно-</w:t>
      </w:r>
      <w:proofErr w:type="gramStart"/>
      <w:r w:rsidRPr="00896437">
        <w:rPr>
          <w:rFonts w:ascii="Times New Roman" w:hAnsi="Times New Roman" w:cs="Times New Roman"/>
        </w:rPr>
        <w:t>исследовательской  деятельности</w:t>
      </w:r>
      <w:proofErr w:type="gramEnd"/>
      <w:r w:rsidRPr="00896437">
        <w:rPr>
          <w:rFonts w:ascii="Times New Roman" w:hAnsi="Times New Roman" w:cs="Times New Roman"/>
        </w:rPr>
        <w:t xml:space="preserve"> детей.</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xml:space="preserve">Для этого в групповых помещениях и на прилегающих территориях пространство должно организовано так, чтобы можно было играть в различные, в том числе сюжетно-ролевые игры. В групповых помещениях и на прилегающих территориях находиться оборудование, игрушки и материалы для разнообразных сюжетно-ролевых и дидактических игр, в том числе предметы-заместители. </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xml:space="preserve">Предметно-пространственная среда </w:t>
      </w:r>
      <w:r w:rsidR="005F69C2">
        <w:rPr>
          <w:rFonts w:ascii="Times New Roman" w:hAnsi="Times New Roman" w:cs="Times New Roman"/>
        </w:rPr>
        <w:t>МАДОУ</w:t>
      </w:r>
      <w:r w:rsidR="005F69C2" w:rsidRPr="00896437">
        <w:rPr>
          <w:rFonts w:ascii="Times New Roman" w:hAnsi="Times New Roman" w:cs="Times New Roman"/>
        </w:rPr>
        <w:t xml:space="preserve"> </w:t>
      </w:r>
      <w:r w:rsidRPr="00896437">
        <w:rPr>
          <w:rFonts w:ascii="Times New Roman" w:hAnsi="Times New Roman" w:cs="Times New Roman"/>
        </w:rPr>
        <w:t>обеспечивает условия для познавательно-исследовательского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w:t>
      </w:r>
      <w:r w:rsidR="008779AD">
        <w:rPr>
          <w:rFonts w:ascii="Times New Roman" w:hAnsi="Times New Roman" w:cs="Times New Roman"/>
        </w:rPr>
        <w:t>й – книжный уголок, библиотека</w:t>
      </w:r>
      <w:r w:rsidR="008152CF">
        <w:rPr>
          <w:rFonts w:ascii="Times New Roman" w:hAnsi="Times New Roman" w:cs="Times New Roman"/>
        </w:rPr>
        <w:t xml:space="preserve">, лаборатория, </w:t>
      </w:r>
      <w:proofErr w:type="gramStart"/>
      <w:r w:rsidR="008152CF">
        <w:rPr>
          <w:rFonts w:ascii="Times New Roman" w:hAnsi="Times New Roman" w:cs="Times New Roman"/>
        </w:rPr>
        <w:t>комната  «</w:t>
      </w:r>
      <w:proofErr w:type="gramEnd"/>
      <w:r w:rsidR="008152CF">
        <w:rPr>
          <w:rFonts w:ascii="Times New Roman" w:hAnsi="Times New Roman" w:cs="Times New Roman"/>
        </w:rPr>
        <w:t>Орлята России»</w:t>
      </w:r>
      <w:r w:rsidRPr="00896437">
        <w:rPr>
          <w:rFonts w:ascii="Times New Roman" w:hAnsi="Times New Roman" w:cs="Times New Roman"/>
        </w:rPr>
        <w:t>).</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xml:space="preserve">Предметно-пространственная среда обеспечивает условия для художественно-эстетического развития детей. Помещения </w:t>
      </w:r>
      <w:r w:rsidR="005F69C2">
        <w:rPr>
          <w:rFonts w:ascii="Times New Roman" w:hAnsi="Times New Roman" w:cs="Times New Roman"/>
        </w:rPr>
        <w:t>МАДОУ</w:t>
      </w:r>
      <w:r w:rsidR="005F69C2" w:rsidRPr="00896437">
        <w:rPr>
          <w:rFonts w:ascii="Times New Roman" w:hAnsi="Times New Roman" w:cs="Times New Roman"/>
        </w:rPr>
        <w:t xml:space="preserve"> </w:t>
      </w:r>
      <w:r w:rsidRPr="00896437">
        <w:rPr>
          <w:rFonts w:ascii="Times New Roman" w:hAnsi="Times New Roman" w:cs="Times New Roman"/>
        </w:rPr>
        <w:t>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xml:space="preserve">В </w:t>
      </w:r>
      <w:r w:rsidR="005F69C2">
        <w:rPr>
          <w:rFonts w:ascii="Times New Roman" w:hAnsi="Times New Roman" w:cs="Times New Roman"/>
        </w:rPr>
        <w:t>МАДОУ</w:t>
      </w:r>
      <w:r w:rsidR="005F69C2" w:rsidRPr="00896437">
        <w:rPr>
          <w:rFonts w:ascii="Times New Roman" w:hAnsi="Times New Roman" w:cs="Times New Roman"/>
        </w:rPr>
        <w:t xml:space="preserve"> </w:t>
      </w:r>
      <w:r w:rsidRPr="00896437">
        <w:rPr>
          <w:rFonts w:ascii="Times New Roman" w:hAnsi="Times New Roman" w:cs="Times New Roman"/>
        </w:rPr>
        <w:t>созданы условия для информатизации образовательного процесса.</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xml:space="preserve">Для этого желательно, чтобы в групповых и прочих помещениях </w:t>
      </w:r>
      <w:r w:rsidR="005F69C2">
        <w:rPr>
          <w:rFonts w:ascii="Times New Roman" w:hAnsi="Times New Roman" w:cs="Times New Roman"/>
        </w:rPr>
        <w:t>МАДОУ</w:t>
      </w:r>
      <w:r w:rsidR="005F69C2" w:rsidRPr="00896437">
        <w:rPr>
          <w:rFonts w:ascii="Times New Roman" w:hAnsi="Times New Roman" w:cs="Times New Roman"/>
        </w:rPr>
        <w:t xml:space="preserve"> </w:t>
      </w:r>
      <w:r w:rsidRPr="00896437">
        <w:rPr>
          <w:rFonts w:ascii="Times New Roman" w:hAnsi="Times New Roman" w:cs="Times New Roman"/>
        </w:rPr>
        <w:t xml:space="preserve">имелось оборудование для </w:t>
      </w:r>
      <w:proofErr w:type="gramStart"/>
      <w:r w:rsidRPr="00896437">
        <w:rPr>
          <w:rFonts w:ascii="Times New Roman" w:hAnsi="Times New Roman" w:cs="Times New Roman"/>
        </w:rPr>
        <w:t>использования  информационно</w:t>
      </w:r>
      <w:proofErr w:type="gramEnd"/>
      <w:r w:rsidRPr="00896437">
        <w:rPr>
          <w:rFonts w:ascii="Times New Roman" w:hAnsi="Times New Roman" w:cs="Times New Roman"/>
        </w:rPr>
        <w:t>-коммуникационных технологий в образовательном про</w:t>
      </w:r>
      <w:r w:rsidR="008779AD">
        <w:rPr>
          <w:rFonts w:ascii="Times New Roman" w:hAnsi="Times New Roman" w:cs="Times New Roman"/>
        </w:rPr>
        <w:t xml:space="preserve">цессе (ноутбуки, стационарные </w:t>
      </w:r>
      <w:r w:rsidRPr="00896437">
        <w:rPr>
          <w:rFonts w:ascii="Times New Roman" w:hAnsi="Times New Roman" w:cs="Times New Roman"/>
        </w:rPr>
        <w:t>компьютеры, интерактивное оборудование, принтеры</w:t>
      </w:r>
      <w:r w:rsidR="008779AD">
        <w:rPr>
          <w:rFonts w:ascii="Times New Roman" w:hAnsi="Times New Roman" w:cs="Times New Roman"/>
        </w:rPr>
        <w:t>, МФУ</w:t>
      </w:r>
      <w:r w:rsidRPr="00896437">
        <w:rPr>
          <w:rFonts w:ascii="Times New Roman" w:hAnsi="Times New Roman" w:cs="Times New Roman"/>
        </w:rPr>
        <w:t xml:space="preserve"> и т. п.). Все группы подключены к сети Интернет с учетом регламентов безопасного пользования Интернетом и психолого-педагогической экспертизы компьютерных игр.</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xml:space="preserve">Компьютерно-техническое оснащение </w:t>
      </w:r>
      <w:r w:rsidR="005F69C2">
        <w:rPr>
          <w:rFonts w:ascii="Times New Roman" w:hAnsi="Times New Roman" w:cs="Times New Roman"/>
        </w:rPr>
        <w:t>МАДОУ</w:t>
      </w:r>
      <w:r w:rsidR="005F69C2" w:rsidRPr="00896437">
        <w:rPr>
          <w:rFonts w:ascii="Times New Roman" w:hAnsi="Times New Roman" w:cs="Times New Roman"/>
        </w:rPr>
        <w:t xml:space="preserve"> </w:t>
      </w:r>
      <w:r w:rsidRPr="00896437">
        <w:rPr>
          <w:rFonts w:ascii="Times New Roman" w:hAnsi="Times New Roman" w:cs="Times New Roman"/>
        </w:rPr>
        <w:t xml:space="preserve">использоваться для различных целей: </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xml:space="preserve">– для поиска в информационной среде материалов, обеспечивающих реализацию основной образовательной программы; </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896437" w:rsidRPr="00896437" w:rsidRDefault="00896437" w:rsidP="00896437">
      <w:pPr>
        <w:pStyle w:val="a6"/>
        <w:jc w:val="both"/>
        <w:rPr>
          <w:rFonts w:ascii="Times New Roman" w:hAnsi="Times New Roman" w:cs="Times New Roman"/>
        </w:rPr>
      </w:pPr>
      <w:r w:rsidRPr="00896437">
        <w:rPr>
          <w:rFonts w:ascii="Times New Roman" w:hAnsi="Times New Roman" w:cs="Times New Roman"/>
        </w:rPr>
        <w:t>– для обсуждения с родителями (законными представителями) детей вопросов, связанных с реализацией Программы и т. п.</w:t>
      </w:r>
    </w:p>
    <w:p w:rsidR="00896437" w:rsidRPr="00896437" w:rsidRDefault="00896437" w:rsidP="00896437">
      <w:pPr>
        <w:pStyle w:val="a6"/>
        <w:jc w:val="both"/>
        <w:rPr>
          <w:rFonts w:ascii="Times New Roman" w:hAnsi="Times New Roman" w:cs="Times New Roman"/>
          <w:bCs/>
          <w:lang w:eastAsia="en-US"/>
        </w:rPr>
      </w:pPr>
      <w:r w:rsidRPr="00896437">
        <w:rPr>
          <w:rFonts w:ascii="Times New Roman" w:hAnsi="Times New Roman" w:cs="Times New Roman"/>
          <w:bCs/>
          <w:lang w:eastAsia="en-US"/>
        </w:rPr>
        <w:t xml:space="preserve">Для организации РППС в семейных условиях родителям </w:t>
      </w:r>
      <w:r w:rsidRPr="00896437">
        <w:rPr>
          <w:rFonts w:ascii="Times New Roman" w:hAnsi="Times New Roman" w:cs="Times New Roman"/>
        </w:rPr>
        <w:t>(законным представителям)</w:t>
      </w:r>
      <w:r w:rsidRPr="00896437">
        <w:rPr>
          <w:rFonts w:ascii="Times New Roman" w:hAnsi="Times New Roman" w:cs="Times New Roman"/>
          <w:bCs/>
          <w:lang w:eastAsia="en-US"/>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w:t>
      </w:r>
    </w:p>
    <w:p w:rsidR="005F69C2" w:rsidRDefault="005F69C2" w:rsidP="00896437">
      <w:pPr>
        <w:pStyle w:val="a6"/>
        <w:jc w:val="both"/>
        <w:rPr>
          <w:rFonts w:ascii="Times New Roman" w:hAnsi="Times New Roman" w:cs="Times New Roman"/>
          <w:bCs/>
          <w:lang w:eastAsia="en-US"/>
        </w:rPr>
      </w:pPr>
      <w:r>
        <w:rPr>
          <w:rFonts w:ascii="Times New Roman" w:hAnsi="Times New Roman" w:cs="Times New Roman"/>
          <w:bCs/>
          <w:lang w:eastAsia="en-US"/>
        </w:rPr>
        <w:t xml:space="preserve">Территория </w:t>
      </w:r>
      <w:r w:rsidR="00896437" w:rsidRPr="00896437">
        <w:rPr>
          <w:rFonts w:ascii="Times New Roman" w:hAnsi="Times New Roman" w:cs="Times New Roman"/>
          <w:bCs/>
          <w:lang w:eastAsia="en-US"/>
        </w:rPr>
        <w:t>д</w:t>
      </w:r>
      <w:r w:rsidR="00943D35">
        <w:rPr>
          <w:rFonts w:ascii="Times New Roman" w:hAnsi="Times New Roman" w:cs="Times New Roman"/>
          <w:bCs/>
          <w:lang w:eastAsia="en-US"/>
        </w:rPr>
        <w:t xml:space="preserve">етского сада является частью </w:t>
      </w:r>
      <w:r w:rsidR="00896437" w:rsidRPr="00896437">
        <w:rPr>
          <w:rFonts w:ascii="Times New Roman" w:hAnsi="Times New Roman" w:cs="Times New Roman"/>
          <w:bCs/>
          <w:lang w:eastAsia="en-US"/>
        </w:rPr>
        <w:t>образовательной среды</w:t>
      </w:r>
      <w:r>
        <w:rPr>
          <w:rFonts w:ascii="Times New Roman" w:hAnsi="Times New Roman" w:cs="Times New Roman"/>
          <w:bCs/>
          <w:lang w:eastAsia="en-US"/>
        </w:rPr>
        <w:t>: «</w:t>
      </w:r>
      <w:proofErr w:type="spellStart"/>
      <w:r>
        <w:rPr>
          <w:rFonts w:ascii="Times New Roman" w:hAnsi="Times New Roman" w:cs="Times New Roman"/>
          <w:bCs/>
          <w:lang w:eastAsia="en-US"/>
        </w:rPr>
        <w:t>Лего</w:t>
      </w:r>
      <w:proofErr w:type="spellEnd"/>
      <w:r>
        <w:rPr>
          <w:rFonts w:ascii="Times New Roman" w:hAnsi="Times New Roman" w:cs="Times New Roman"/>
          <w:bCs/>
          <w:lang w:eastAsia="en-US"/>
        </w:rPr>
        <w:t xml:space="preserve"> – площадка», «Космодром детства», «Все профессии важны</w:t>
      </w:r>
      <w:proofErr w:type="gramStart"/>
      <w:r>
        <w:rPr>
          <w:rFonts w:ascii="Times New Roman" w:hAnsi="Times New Roman" w:cs="Times New Roman"/>
          <w:bCs/>
          <w:lang w:eastAsia="en-US"/>
        </w:rPr>
        <w:t xml:space="preserve">», </w:t>
      </w:r>
      <w:r w:rsidR="000D6592">
        <w:rPr>
          <w:rFonts w:ascii="Times New Roman" w:hAnsi="Times New Roman" w:cs="Times New Roman"/>
          <w:bCs/>
          <w:lang w:eastAsia="en-US"/>
        </w:rPr>
        <w:t xml:space="preserve"> и</w:t>
      </w:r>
      <w:r>
        <w:rPr>
          <w:rFonts w:ascii="Times New Roman" w:hAnsi="Times New Roman" w:cs="Times New Roman"/>
          <w:bCs/>
          <w:lang w:eastAsia="en-US"/>
        </w:rPr>
        <w:t>гровая</w:t>
      </w:r>
      <w:proofErr w:type="gramEnd"/>
      <w:r>
        <w:rPr>
          <w:rFonts w:ascii="Times New Roman" w:hAnsi="Times New Roman" w:cs="Times New Roman"/>
          <w:bCs/>
          <w:lang w:eastAsia="en-US"/>
        </w:rPr>
        <w:t xml:space="preserve"> площадка для детей раннего возраста, спортивная площадка с тренажерами, уличные шахматы с шахматной доской</w:t>
      </w:r>
      <w:r w:rsidR="008153BB">
        <w:rPr>
          <w:rFonts w:ascii="Times New Roman" w:hAnsi="Times New Roman" w:cs="Times New Roman"/>
          <w:bCs/>
          <w:lang w:eastAsia="en-US"/>
        </w:rPr>
        <w:t>, теннисные столы.</w:t>
      </w:r>
    </w:p>
    <w:p w:rsidR="00420584" w:rsidRDefault="00420584" w:rsidP="00896437">
      <w:pPr>
        <w:pStyle w:val="a6"/>
        <w:jc w:val="both"/>
        <w:rPr>
          <w:rFonts w:ascii="Times New Roman" w:hAnsi="Times New Roman" w:cs="Times New Roman"/>
          <w:bCs/>
          <w:lang w:eastAsia="en-US"/>
        </w:rPr>
      </w:pPr>
    </w:p>
    <w:p w:rsidR="00420584" w:rsidRPr="00420584" w:rsidRDefault="00420584" w:rsidP="00420584">
      <w:pPr>
        <w:pStyle w:val="a6"/>
        <w:jc w:val="center"/>
        <w:rPr>
          <w:rFonts w:ascii="Times New Roman" w:hAnsi="Times New Roman" w:cs="Times New Roman"/>
          <w:b/>
          <w:bCs/>
          <w:lang w:eastAsia="en-US"/>
        </w:rPr>
      </w:pPr>
      <w:r>
        <w:rPr>
          <w:rFonts w:ascii="Times New Roman" w:hAnsi="Times New Roman" w:cs="Times New Roman"/>
          <w:b/>
          <w:bCs/>
          <w:lang w:eastAsia="en-US"/>
        </w:rPr>
        <w:t xml:space="preserve">3.3 </w:t>
      </w:r>
      <w:r w:rsidRPr="00420584">
        <w:rPr>
          <w:rFonts w:ascii="Times New Roman" w:hAnsi="Times New Roman" w:cs="Times New Roman"/>
          <w:b/>
          <w:bCs/>
          <w:lang w:eastAsia="en-US"/>
        </w:rPr>
        <w:t>Кадровые условия</w:t>
      </w:r>
      <w:r w:rsidR="00B36262">
        <w:rPr>
          <w:rFonts w:ascii="Times New Roman" w:hAnsi="Times New Roman" w:cs="Times New Roman"/>
          <w:b/>
          <w:bCs/>
          <w:lang w:eastAsia="en-US"/>
        </w:rPr>
        <w:t xml:space="preserve"> реализации Программы</w:t>
      </w:r>
    </w:p>
    <w:p w:rsidR="00896437" w:rsidRPr="005F0983" w:rsidRDefault="00077AB1" w:rsidP="005F0983">
      <w:pPr>
        <w:pStyle w:val="a6"/>
        <w:jc w:val="both"/>
        <w:rPr>
          <w:rFonts w:ascii="Times New Roman" w:hAnsi="Times New Roman" w:cs="Times New Roman"/>
        </w:rPr>
      </w:pPr>
      <w:r>
        <w:rPr>
          <w:rFonts w:ascii="Times New Roman" w:hAnsi="Times New Roman" w:cs="Times New Roman"/>
        </w:rPr>
        <w:t>МАДОУ укомплектован</w:t>
      </w:r>
      <w:r w:rsidR="00896437" w:rsidRPr="005F0983">
        <w:rPr>
          <w:rFonts w:ascii="Times New Roman" w:hAnsi="Times New Roman" w:cs="Times New Roman"/>
        </w:rPr>
        <w:t xml:space="preserve"> квалифицированными кадрами, в т. ч. руководящими, педагогическими, учебно-вспомогательными, административно-хозяйственными работниками. </w:t>
      </w:r>
    </w:p>
    <w:p w:rsidR="00896437" w:rsidRPr="005F0983" w:rsidRDefault="00896437" w:rsidP="005F0983">
      <w:pPr>
        <w:pStyle w:val="a6"/>
        <w:jc w:val="both"/>
        <w:rPr>
          <w:rFonts w:ascii="Times New Roman" w:hAnsi="Times New Roman" w:cs="Times New Roman"/>
        </w:rPr>
      </w:pPr>
      <w:r w:rsidRPr="005F0983">
        <w:rPr>
          <w:rFonts w:ascii="Times New Roman" w:hAnsi="Times New Roman" w:cs="Times New Roman"/>
        </w:rPr>
        <w:t xml:space="preserve">Согласно ст. 13 п. 1. Федерального закона «Об образовании в Российской </w:t>
      </w:r>
      <w:proofErr w:type="gramStart"/>
      <w:r w:rsidRPr="005F0983">
        <w:rPr>
          <w:rFonts w:ascii="Times New Roman" w:hAnsi="Times New Roman" w:cs="Times New Roman"/>
        </w:rPr>
        <w:t xml:space="preserve">Федерации»  </w:t>
      </w:r>
      <w:r w:rsidR="007C2172">
        <w:rPr>
          <w:rFonts w:ascii="Times New Roman" w:hAnsi="Times New Roman" w:cs="Times New Roman"/>
        </w:rPr>
        <w:t>МАДОУ</w:t>
      </w:r>
      <w:proofErr w:type="gramEnd"/>
      <w:r w:rsidR="007C2172" w:rsidRPr="005F0983">
        <w:rPr>
          <w:rFonts w:ascii="Times New Roman" w:hAnsi="Times New Roman" w:cs="Times New Roman"/>
        </w:rPr>
        <w:t xml:space="preserve"> </w:t>
      </w:r>
      <w:r w:rsidRPr="005F0983">
        <w:rPr>
          <w:rFonts w:ascii="Times New Roman" w:hAnsi="Times New Roman" w:cs="Times New Roman"/>
        </w:rPr>
        <w:t xml:space="preserve">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w:t>
      </w:r>
      <w:r w:rsidR="007C2172">
        <w:rPr>
          <w:rFonts w:ascii="Times New Roman" w:hAnsi="Times New Roman" w:cs="Times New Roman"/>
        </w:rPr>
        <w:t>не</w:t>
      </w:r>
      <w:r w:rsidRPr="005F0983">
        <w:rPr>
          <w:rFonts w:ascii="Times New Roman" w:hAnsi="Times New Roman" w:cs="Times New Roman"/>
        </w:rPr>
        <w:t>й.</w:t>
      </w:r>
    </w:p>
    <w:p w:rsidR="00896437" w:rsidRPr="005F0983" w:rsidRDefault="00896437" w:rsidP="005F0983">
      <w:pPr>
        <w:pStyle w:val="a6"/>
        <w:jc w:val="both"/>
        <w:rPr>
          <w:rFonts w:ascii="Times New Roman" w:eastAsia="Arial Unicode MS" w:hAnsi="Times New Roman" w:cs="Times New Roman"/>
          <w:u w:color="000000"/>
          <w:lang w:eastAsia="en-US"/>
        </w:rPr>
      </w:pPr>
      <w:r w:rsidRPr="005F0983">
        <w:rPr>
          <w:rFonts w:ascii="Times New Roman" w:eastAsia="Calibri" w:hAnsi="Times New Roman" w:cs="Times New Roman"/>
          <w:iCs/>
          <w:lang w:eastAsia="en-US"/>
        </w:rPr>
        <w:t>Реализация Программы осуществляется:</w:t>
      </w:r>
    </w:p>
    <w:p w:rsidR="00896437" w:rsidRPr="005F0983" w:rsidRDefault="00896437" w:rsidP="005F0983">
      <w:pPr>
        <w:pStyle w:val="a6"/>
        <w:jc w:val="both"/>
        <w:rPr>
          <w:rFonts w:ascii="Times New Roman" w:eastAsia="Arial Unicode MS" w:hAnsi="Times New Roman" w:cs="Times New Roman"/>
          <w:lang w:eastAsia="en-US"/>
        </w:rPr>
      </w:pPr>
      <w:r w:rsidRPr="005F0983">
        <w:rPr>
          <w:rFonts w:ascii="Times New Roman" w:eastAsia="Arial Unicode MS" w:hAnsi="Times New Roman" w:cs="Times New Roman"/>
          <w:lang w:eastAsia="en-US"/>
        </w:rPr>
        <w:t>1. педагогическими работниками в течение всего времени пребывания воспитанников в</w:t>
      </w:r>
      <w:r w:rsidR="007C2172" w:rsidRPr="007C2172">
        <w:rPr>
          <w:rFonts w:ascii="Times New Roman" w:hAnsi="Times New Roman" w:cs="Times New Roman"/>
        </w:rPr>
        <w:t xml:space="preserve"> </w:t>
      </w:r>
      <w:r w:rsidR="007C2172">
        <w:rPr>
          <w:rFonts w:ascii="Times New Roman" w:hAnsi="Times New Roman" w:cs="Times New Roman"/>
        </w:rPr>
        <w:t>МАДОУ</w:t>
      </w:r>
      <w:r w:rsidRPr="005F0983">
        <w:rPr>
          <w:rFonts w:ascii="Times New Roman" w:eastAsia="Arial Unicode MS" w:hAnsi="Times New Roman" w:cs="Times New Roman"/>
          <w:lang w:eastAsia="en-US"/>
        </w:rPr>
        <w:t xml:space="preserve">. </w:t>
      </w:r>
    </w:p>
    <w:p w:rsidR="00896437" w:rsidRPr="005F0983" w:rsidRDefault="00896437" w:rsidP="005F0983">
      <w:pPr>
        <w:pStyle w:val="a6"/>
        <w:jc w:val="both"/>
        <w:rPr>
          <w:rFonts w:ascii="Times New Roman" w:eastAsia="Calibri" w:hAnsi="Times New Roman" w:cs="Times New Roman"/>
          <w:lang w:eastAsia="en-US"/>
        </w:rPr>
      </w:pPr>
      <w:r w:rsidRPr="005F0983">
        <w:rPr>
          <w:rFonts w:ascii="Times New Roman" w:eastAsia="Arial Unicode MS" w:hAnsi="Times New Roman" w:cs="Times New Roman"/>
          <w:lang w:eastAsia="en-US"/>
        </w:rPr>
        <w:t xml:space="preserve">2. учебно-вспомогательными работниками в группе в течение всего времени пребывания воспитанников в Организации. </w:t>
      </w:r>
    </w:p>
    <w:p w:rsidR="00896437" w:rsidRPr="005F0983" w:rsidRDefault="00896437" w:rsidP="005F0983">
      <w:pPr>
        <w:pStyle w:val="a6"/>
        <w:jc w:val="both"/>
        <w:rPr>
          <w:rFonts w:ascii="Times New Roman" w:eastAsia="Calibri" w:hAnsi="Times New Roman" w:cs="Times New Roman"/>
          <w:lang w:eastAsia="en-US"/>
        </w:rPr>
      </w:pPr>
      <w:r w:rsidRPr="005F0983">
        <w:rPr>
          <w:rFonts w:ascii="Times New Roman" w:eastAsia="Calibri" w:hAnsi="Times New Roman" w:cs="Times New Roman"/>
          <w:lang w:eastAsia="en-US"/>
        </w:rPr>
        <w:lastRenderedPageBreak/>
        <w:t xml:space="preserve">3. иными педагогическими </w:t>
      </w:r>
      <w:r w:rsidR="009333B2">
        <w:rPr>
          <w:rFonts w:ascii="Times New Roman" w:eastAsia="Calibri" w:hAnsi="Times New Roman" w:cs="Times New Roman"/>
          <w:lang w:eastAsia="en-US"/>
        </w:rPr>
        <w:t xml:space="preserve">и </w:t>
      </w:r>
      <w:proofErr w:type="spellStart"/>
      <w:r w:rsidR="009333B2">
        <w:rPr>
          <w:rFonts w:ascii="Times New Roman" w:eastAsia="Calibri" w:hAnsi="Times New Roman" w:cs="Times New Roman"/>
          <w:lang w:eastAsia="en-US"/>
        </w:rPr>
        <w:t>учебно</w:t>
      </w:r>
      <w:proofErr w:type="spellEnd"/>
      <w:r w:rsidR="009333B2">
        <w:rPr>
          <w:rFonts w:ascii="Times New Roman" w:eastAsia="Calibri" w:hAnsi="Times New Roman" w:cs="Times New Roman"/>
          <w:lang w:eastAsia="en-US"/>
        </w:rPr>
        <w:t xml:space="preserve"> – вспомогательными </w:t>
      </w:r>
      <w:r w:rsidRPr="005F0983">
        <w:rPr>
          <w:rFonts w:ascii="Times New Roman" w:eastAsia="Calibri" w:hAnsi="Times New Roman" w:cs="Times New Roman"/>
          <w:lang w:eastAsia="en-US"/>
        </w:rPr>
        <w:t>работниками, вне зависимости от продолжительности пребывания воспитанников в</w:t>
      </w:r>
      <w:r w:rsidR="007C2172" w:rsidRPr="007C2172">
        <w:rPr>
          <w:rFonts w:ascii="Times New Roman" w:hAnsi="Times New Roman" w:cs="Times New Roman"/>
        </w:rPr>
        <w:t xml:space="preserve"> </w:t>
      </w:r>
      <w:r w:rsidR="007C2172">
        <w:rPr>
          <w:rFonts w:ascii="Times New Roman" w:hAnsi="Times New Roman" w:cs="Times New Roman"/>
        </w:rPr>
        <w:t>МАДОУ</w:t>
      </w:r>
      <w:r w:rsidRPr="005F0983">
        <w:rPr>
          <w:rFonts w:ascii="Times New Roman" w:eastAsia="Calibri" w:hAnsi="Times New Roman" w:cs="Times New Roman"/>
          <w:lang w:eastAsia="en-US"/>
        </w:rPr>
        <w:t xml:space="preserve">. </w:t>
      </w:r>
    </w:p>
    <w:p w:rsidR="00896437" w:rsidRPr="005F0983" w:rsidRDefault="00896437" w:rsidP="005F0983">
      <w:pPr>
        <w:pStyle w:val="a6"/>
        <w:jc w:val="both"/>
        <w:rPr>
          <w:rFonts w:ascii="Times New Roman" w:eastAsia="Calibri" w:hAnsi="Times New Roman" w:cs="Times New Roman"/>
          <w:lang w:eastAsia="en-US"/>
        </w:rPr>
      </w:pPr>
      <w:r w:rsidRPr="005F0983">
        <w:rPr>
          <w:rFonts w:ascii="Times New Roman" w:eastAsia="Calibri" w:hAnsi="Times New Roman" w:cs="Times New Roman"/>
          <w:lang w:eastAsia="en-US"/>
        </w:rPr>
        <w:t xml:space="preserve">Соответствующие должности иных педагогических работников устанавливаются </w:t>
      </w:r>
      <w:r w:rsidR="007C2172">
        <w:rPr>
          <w:rFonts w:ascii="Times New Roman" w:hAnsi="Times New Roman" w:cs="Times New Roman"/>
        </w:rPr>
        <w:t>МАДОУ</w:t>
      </w:r>
      <w:r w:rsidR="007C2172" w:rsidRPr="005F0983">
        <w:rPr>
          <w:rFonts w:ascii="Times New Roman" w:eastAsia="Calibri" w:hAnsi="Times New Roman" w:cs="Times New Roman"/>
          <w:lang w:eastAsia="en-US"/>
        </w:rPr>
        <w:t xml:space="preserve"> </w:t>
      </w:r>
      <w:r w:rsidRPr="005F0983">
        <w:rPr>
          <w:rFonts w:ascii="Times New Roman" w:eastAsia="Calibri" w:hAnsi="Times New Roman" w:cs="Times New Roman"/>
          <w:lang w:eastAsia="en-US"/>
        </w:rPr>
        <w:t>самостоятельно в зависимости от содержания Программы.</w:t>
      </w:r>
    </w:p>
    <w:p w:rsidR="00896437" w:rsidRPr="005F0983" w:rsidRDefault="00896437" w:rsidP="005F0983">
      <w:pPr>
        <w:pStyle w:val="a6"/>
        <w:jc w:val="both"/>
        <w:rPr>
          <w:rFonts w:ascii="Times New Roman" w:eastAsia="Arial Unicode MS" w:hAnsi="Times New Roman" w:cs="Times New Roman"/>
          <w:u w:color="000000"/>
          <w:lang w:eastAsia="en-US"/>
        </w:rPr>
      </w:pPr>
      <w:r w:rsidRPr="005F0983">
        <w:rPr>
          <w:rFonts w:ascii="Times New Roman" w:eastAsia="Arial Unicode MS" w:hAnsi="Times New Roman" w:cs="Times New Roman"/>
          <w:u w:color="000000"/>
          <w:lang w:eastAsia="en-US"/>
        </w:rPr>
        <w:t xml:space="preserve">3.3.2. Реализация Программы требует от </w:t>
      </w:r>
      <w:r w:rsidR="007C2172">
        <w:rPr>
          <w:rFonts w:ascii="Times New Roman" w:hAnsi="Times New Roman" w:cs="Times New Roman"/>
        </w:rPr>
        <w:t>МАДОУ</w:t>
      </w:r>
      <w:r w:rsidR="007C2172" w:rsidRPr="005F0983">
        <w:rPr>
          <w:rFonts w:ascii="Times New Roman" w:eastAsia="Arial Unicode MS" w:hAnsi="Times New Roman" w:cs="Times New Roman"/>
          <w:u w:color="000000"/>
          <w:lang w:eastAsia="en-US"/>
        </w:rPr>
        <w:t xml:space="preserve"> </w:t>
      </w:r>
      <w:r w:rsidRPr="005F0983">
        <w:rPr>
          <w:rFonts w:ascii="Times New Roman" w:eastAsia="Arial Unicode MS" w:hAnsi="Times New Roman" w:cs="Times New Roman"/>
          <w:u w:color="000000"/>
          <w:lang w:eastAsia="en-US"/>
        </w:rPr>
        <w:t xml:space="preserve">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w:t>
      </w:r>
      <w:proofErr w:type="gramStart"/>
      <w:r w:rsidRPr="005F0983">
        <w:rPr>
          <w:rFonts w:ascii="Times New Roman" w:eastAsia="Arial Unicode MS" w:hAnsi="Times New Roman" w:cs="Times New Roman"/>
          <w:u w:color="000000"/>
          <w:lang w:eastAsia="en-US"/>
        </w:rPr>
        <w:t xml:space="preserve">задач  </w:t>
      </w:r>
      <w:r w:rsidR="009333B2">
        <w:rPr>
          <w:rFonts w:ascii="Times New Roman" w:eastAsia="Arial Unicode MS" w:hAnsi="Times New Roman" w:cs="Times New Roman"/>
          <w:u w:color="000000"/>
          <w:lang w:eastAsia="en-US"/>
        </w:rPr>
        <w:t>заведующая</w:t>
      </w:r>
      <w:proofErr w:type="gramEnd"/>
      <w:r w:rsidR="009333B2">
        <w:rPr>
          <w:rFonts w:ascii="Times New Roman" w:eastAsia="Arial Unicode MS" w:hAnsi="Times New Roman" w:cs="Times New Roman"/>
          <w:u w:color="000000"/>
          <w:lang w:eastAsia="en-US"/>
        </w:rPr>
        <w:t xml:space="preserve"> </w:t>
      </w:r>
      <w:r w:rsidR="007C2172">
        <w:rPr>
          <w:rFonts w:ascii="Times New Roman" w:hAnsi="Times New Roman" w:cs="Times New Roman"/>
        </w:rPr>
        <w:t>МАДОУ</w:t>
      </w:r>
      <w:r w:rsidR="007C2172" w:rsidRPr="005F0983">
        <w:rPr>
          <w:rFonts w:ascii="Times New Roman" w:eastAsia="Arial Unicode MS" w:hAnsi="Times New Roman" w:cs="Times New Roman"/>
          <w:u w:color="000000"/>
          <w:lang w:eastAsia="en-US"/>
        </w:rPr>
        <w:t xml:space="preserve"> </w:t>
      </w:r>
      <w:r w:rsidRPr="005F0983">
        <w:rPr>
          <w:rFonts w:ascii="Times New Roman" w:eastAsia="Arial Unicode MS" w:hAnsi="Times New Roman" w:cs="Times New Roman"/>
          <w:u w:color="000000"/>
          <w:lang w:eastAsia="en-US"/>
        </w:rPr>
        <w:t>вправе заключать договора гражданско-правового характера и совершать иные действия в рамках своих полномочий.</w:t>
      </w:r>
    </w:p>
    <w:p w:rsidR="00896437" w:rsidRPr="005F0983" w:rsidRDefault="00896437" w:rsidP="005F0983">
      <w:pPr>
        <w:pStyle w:val="a6"/>
        <w:jc w:val="both"/>
        <w:rPr>
          <w:rFonts w:ascii="Times New Roman" w:eastAsia="Calibri" w:hAnsi="Times New Roman" w:cs="Times New Roman"/>
          <w:lang w:eastAsia="en-US"/>
        </w:rPr>
      </w:pPr>
      <w:r w:rsidRPr="005F0983">
        <w:rPr>
          <w:rFonts w:ascii="Times New Roman" w:eastAsia="Calibri" w:hAnsi="Times New Roman" w:cs="Times New Roman"/>
          <w:lang w:eastAsia="en-US"/>
        </w:rPr>
        <w:t xml:space="preserve">3.3.3. При работе в группах для детей с ограниченными возможностями здоровья в </w:t>
      </w:r>
      <w:r w:rsidR="007C2172">
        <w:rPr>
          <w:rFonts w:ascii="Times New Roman" w:hAnsi="Times New Roman" w:cs="Times New Roman"/>
        </w:rPr>
        <w:t>МАДОУ</w:t>
      </w:r>
      <w:r w:rsidR="007C2172" w:rsidRPr="005F0983">
        <w:rPr>
          <w:rFonts w:ascii="Times New Roman" w:eastAsia="Calibri" w:hAnsi="Times New Roman" w:cs="Times New Roman"/>
          <w:lang w:eastAsia="en-US"/>
        </w:rPr>
        <w:t xml:space="preserve"> </w:t>
      </w:r>
      <w:r w:rsidRPr="005F0983">
        <w:rPr>
          <w:rFonts w:ascii="Times New Roman" w:eastAsia="Calibri" w:hAnsi="Times New Roman" w:cs="Times New Roman"/>
          <w:lang w:eastAsia="en-US"/>
        </w:rPr>
        <w:t>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w:t>
      </w:r>
    </w:p>
    <w:p w:rsidR="00896437" w:rsidRPr="005F0983" w:rsidRDefault="00896437" w:rsidP="005F0983">
      <w:pPr>
        <w:pStyle w:val="a6"/>
        <w:jc w:val="both"/>
        <w:rPr>
          <w:rFonts w:ascii="Times New Roman" w:eastAsia="Calibri" w:hAnsi="Times New Roman" w:cs="Times New Roman"/>
          <w:lang w:eastAsia="en-US"/>
        </w:rPr>
      </w:pPr>
      <w:r w:rsidRPr="005F0983">
        <w:rPr>
          <w:rFonts w:ascii="Times New Roman" w:eastAsia="Calibri" w:hAnsi="Times New Roman" w:cs="Times New Roman"/>
          <w:lang w:eastAsia="en-US"/>
        </w:rPr>
        <w:t xml:space="preserve">При организации инклюзивного образования: </w:t>
      </w:r>
    </w:p>
    <w:p w:rsidR="003137AB" w:rsidRDefault="00896437" w:rsidP="003137AB">
      <w:pPr>
        <w:pStyle w:val="a6"/>
        <w:jc w:val="both"/>
        <w:rPr>
          <w:rFonts w:ascii="Times New Roman" w:hAnsi="Times New Roman" w:cs="Times New Roman"/>
        </w:rPr>
      </w:pPr>
      <w:r w:rsidRPr="005F0983">
        <w:rPr>
          <w:rFonts w:ascii="Times New Roman" w:hAnsi="Times New Roman" w:cs="Times New Roman"/>
        </w:rPr>
        <w:t>–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3137AB" w:rsidRPr="003137AB" w:rsidRDefault="00AD6C03" w:rsidP="003137AB">
      <w:pPr>
        <w:pStyle w:val="a6"/>
        <w:jc w:val="both"/>
        <w:rPr>
          <w:rFonts w:ascii="Times New Roman" w:hAnsi="Times New Roman" w:cs="Times New Roman"/>
        </w:rPr>
      </w:pPr>
      <w:r>
        <w:rPr>
          <w:rStyle w:val="a5"/>
          <w:rFonts w:eastAsiaTheme="majorEastAsia"/>
        </w:rPr>
        <w:t xml:space="preserve">3.3.4 </w:t>
      </w:r>
      <w:r w:rsidR="003137AB">
        <w:rPr>
          <w:rStyle w:val="a5"/>
          <w:rFonts w:eastAsiaTheme="majorEastAsia"/>
        </w:rPr>
        <w:t>Реализация образовательной программы обеспечивается руководящими, педагогическими, учебно-вспомогательными, административно</w:t>
      </w:r>
      <w:r w:rsidR="0070798F">
        <w:rPr>
          <w:rStyle w:val="a5"/>
          <w:rFonts w:eastAsiaTheme="majorEastAsia"/>
        </w:rPr>
        <w:t xml:space="preserve"> </w:t>
      </w:r>
      <w:r w:rsidR="003137AB">
        <w:rPr>
          <w:rStyle w:val="a5"/>
          <w:rFonts w:eastAsiaTheme="majorEastAsia"/>
        </w:rPr>
        <w:t xml:space="preserve">- хозяйственными работниками МАДОУ ЦРР - детского сада №4. Учреждение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proofErr w:type="gramStart"/>
      <w:r w:rsidR="0070798F">
        <w:rPr>
          <w:rStyle w:val="a5"/>
          <w:rFonts w:eastAsiaTheme="majorEastAsia"/>
        </w:rPr>
        <w:t>Заведующая  МАДОУ</w:t>
      </w:r>
      <w:proofErr w:type="gramEnd"/>
      <w:r w:rsidR="0070798F">
        <w:rPr>
          <w:rStyle w:val="a5"/>
          <w:rFonts w:eastAsiaTheme="majorEastAsia"/>
        </w:rPr>
        <w:t xml:space="preserve"> </w:t>
      </w:r>
      <w:r w:rsidR="003137AB">
        <w:rPr>
          <w:rStyle w:val="a5"/>
          <w:rFonts w:eastAsiaTheme="majorEastAsia"/>
        </w:rPr>
        <w:t>вправе заключать договора гражданско-правового характера и совершать иные действия в рамках своих полномочий.</w:t>
      </w:r>
    </w:p>
    <w:p w:rsidR="003137AB" w:rsidRDefault="003137AB" w:rsidP="003137AB">
      <w:pPr>
        <w:pStyle w:val="1"/>
        <w:ind w:firstLine="0"/>
        <w:jc w:val="both"/>
      </w:pPr>
      <w:r>
        <w:rPr>
          <w:rStyle w:val="a5"/>
          <w:rFonts w:eastAsiaTheme="majorEastAsia"/>
        </w:rPr>
        <w:t>В целях эффективной реализации Программы в учреждении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учреждения. Все педагогические работники проходят курсы повышения квалификации не реже 1 раза в 3 года и аттестацию на определение квалификационной категории не реже 1 раза в 5 лет. С целью повышения их компетенций принимают участие в профессиональных конкурсах, семинарах.</w:t>
      </w:r>
      <w:r w:rsidR="008F6B53">
        <w:rPr>
          <w:rStyle w:val="a5"/>
          <w:rFonts w:eastAsiaTheme="majorEastAsia"/>
        </w:rPr>
        <w:t xml:space="preserve"> Все педагоги имеют педагогическое образование, соответствующие квалификационные категории;</w:t>
      </w:r>
    </w:p>
    <w:p w:rsidR="003137AB" w:rsidRDefault="003137AB" w:rsidP="003137AB">
      <w:pPr>
        <w:pStyle w:val="1"/>
        <w:ind w:firstLine="0"/>
        <w:jc w:val="both"/>
      </w:pPr>
      <w:r>
        <w:rPr>
          <w:rStyle w:val="a5"/>
          <w:rFonts w:eastAsiaTheme="majorEastAsia"/>
        </w:rPr>
        <w:t>Организует и реализует воспитательный процесс в учреждении педагогический коллектив, в составе которого:</w:t>
      </w:r>
    </w:p>
    <w:p w:rsidR="003137AB" w:rsidRDefault="003137AB" w:rsidP="003137AB">
      <w:pPr>
        <w:pStyle w:val="1"/>
        <w:tabs>
          <w:tab w:val="left" w:pos="1454"/>
        </w:tabs>
        <w:spacing w:line="240" w:lineRule="auto"/>
        <w:ind w:left="1080" w:firstLine="0"/>
        <w:jc w:val="both"/>
      </w:pPr>
      <w:r>
        <w:rPr>
          <w:rStyle w:val="a5"/>
          <w:rFonts w:eastAsiaTheme="majorEastAsia"/>
        </w:rPr>
        <w:t xml:space="preserve"> -  музыкальные руководители,</w:t>
      </w:r>
    </w:p>
    <w:p w:rsidR="003137AB" w:rsidRDefault="003137AB" w:rsidP="003137AB">
      <w:pPr>
        <w:pStyle w:val="1"/>
        <w:spacing w:line="233" w:lineRule="auto"/>
        <w:ind w:left="1120" w:firstLine="0"/>
        <w:jc w:val="both"/>
      </w:pPr>
      <w:r>
        <w:rPr>
          <w:rStyle w:val="a5"/>
          <w:rFonts w:eastAsiaTheme="majorEastAsia"/>
        </w:rPr>
        <w:t>- воспитатели.</w:t>
      </w:r>
    </w:p>
    <w:p w:rsidR="008F6B53" w:rsidRDefault="008F6B53" w:rsidP="007C2172">
      <w:pPr>
        <w:pStyle w:val="a6"/>
        <w:jc w:val="center"/>
        <w:rPr>
          <w:rFonts w:ascii="Times New Roman" w:hAnsi="Times New Roman" w:cs="Times New Roman"/>
          <w:b/>
        </w:rPr>
      </w:pPr>
    </w:p>
    <w:p w:rsidR="00896437" w:rsidRPr="005F0983" w:rsidRDefault="00896437" w:rsidP="007C2172">
      <w:pPr>
        <w:pStyle w:val="a6"/>
        <w:jc w:val="center"/>
        <w:rPr>
          <w:rFonts w:ascii="Times New Roman" w:hAnsi="Times New Roman" w:cs="Times New Roman"/>
          <w:b/>
        </w:rPr>
      </w:pPr>
      <w:r w:rsidRPr="005F0983">
        <w:rPr>
          <w:rFonts w:ascii="Times New Roman" w:hAnsi="Times New Roman" w:cs="Times New Roman"/>
          <w:b/>
        </w:rPr>
        <w:t>3.4.  Материально-техническое обеспечение программы</w:t>
      </w:r>
    </w:p>
    <w:p w:rsidR="00896437" w:rsidRPr="005F0983" w:rsidRDefault="00896437" w:rsidP="005F0983">
      <w:pPr>
        <w:pStyle w:val="a6"/>
        <w:jc w:val="both"/>
        <w:rPr>
          <w:rFonts w:ascii="Times New Roman" w:hAnsi="Times New Roman" w:cs="Times New Roman"/>
          <w:iCs/>
        </w:rPr>
      </w:pPr>
      <w:r w:rsidRPr="005F0983">
        <w:rPr>
          <w:rFonts w:ascii="Times New Roman" w:hAnsi="Times New Roman" w:cs="Times New Roman"/>
          <w:iCs/>
        </w:rPr>
        <w:t>Материально-технические условия реализации Программы соответствуют:</w:t>
      </w:r>
    </w:p>
    <w:p w:rsidR="00896437" w:rsidRPr="005F0983" w:rsidRDefault="00896437" w:rsidP="005F0983">
      <w:pPr>
        <w:pStyle w:val="a6"/>
        <w:jc w:val="both"/>
        <w:rPr>
          <w:rFonts w:ascii="Times New Roman" w:hAnsi="Times New Roman" w:cs="Times New Roman"/>
          <w:iCs/>
        </w:rPr>
      </w:pPr>
      <w:r w:rsidRPr="005F0983">
        <w:rPr>
          <w:rFonts w:ascii="Times New Roman" w:hAnsi="Times New Roman" w:cs="Times New Roman"/>
          <w:iCs/>
        </w:rPr>
        <w:t>- требованиям, определяемым в соответствии с санитарно-эпидемическими правилами и нормативами;</w:t>
      </w:r>
    </w:p>
    <w:p w:rsidR="00896437" w:rsidRPr="005F0983" w:rsidRDefault="00896437" w:rsidP="005F0983">
      <w:pPr>
        <w:pStyle w:val="a6"/>
        <w:jc w:val="both"/>
        <w:rPr>
          <w:rFonts w:ascii="Times New Roman" w:hAnsi="Times New Roman" w:cs="Times New Roman"/>
          <w:iCs/>
        </w:rPr>
      </w:pPr>
      <w:r w:rsidRPr="005F0983">
        <w:rPr>
          <w:rFonts w:ascii="Times New Roman" w:hAnsi="Times New Roman" w:cs="Times New Roman"/>
          <w:iCs/>
        </w:rPr>
        <w:t>- требованиям, определяемым в соответствии с правилами пожарной безопасности.</w:t>
      </w:r>
    </w:p>
    <w:p w:rsidR="00896437" w:rsidRPr="005F0983" w:rsidRDefault="00896437" w:rsidP="005F0983">
      <w:pPr>
        <w:pStyle w:val="a6"/>
        <w:jc w:val="both"/>
        <w:rPr>
          <w:rFonts w:ascii="Times New Roman" w:hAnsi="Times New Roman" w:cs="Times New Roman"/>
        </w:rPr>
      </w:pPr>
      <w:r w:rsidRPr="005F0983">
        <w:rPr>
          <w:rFonts w:ascii="Times New Roman" w:hAnsi="Times New Roman" w:cs="Times New Roman"/>
          <w:iCs/>
        </w:rPr>
        <w:t xml:space="preserve">         В </w:t>
      </w:r>
      <w:r w:rsidR="007C2172">
        <w:rPr>
          <w:rFonts w:ascii="Times New Roman" w:hAnsi="Times New Roman" w:cs="Times New Roman"/>
        </w:rPr>
        <w:t>МАДОУ</w:t>
      </w:r>
      <w:r w:rsidR="007C2172" w:rsidRPr="005F0983">
        <w:rPr>
          <w:rFonts w:ascii="Times New Roman" w:hAnsi="Times New Roman" w:cs="Times New Roman"/>
          <w:iCs/>
        </w:rPr>
        <w:t xml:space="preserve"> </w:t>
      </w:r>
      <w:r w:rsidRPr="005F0983">
        <w:rPr>
          <w:rFonts w:ascii="Times New Roman" w:hAnsi="Times New Roman" w:cs="Times New Roman"/>
          <w:iCs/>
        </w:rPr>
        <w:t xml:space="preserve">создана </w:t>
      </w:r>
      <w:r w:rsidR="007C2172">
        <w:rPr>
          <w:rFonts w:ascii="Times New Roman" w:hAnsi="Times New Roman" w:cs="Times New Roman"/>
          <w:iCs/>
        </w:rPr>
        <w:t>современная развивающая предметно – пространственная среда</w:t>
      </w:r>
      <w:r w:rsidRPr="005F0983">
        <w:rPr>
          <w:rFonts w:ascii="Times New Roman" w:hAnsi="Times New Roman" w:cs="Times New Roman"/>
          <w:iCs/>
        </w:rPr>
        <w:t xml:space="preserve"> </w:t>
      </w:r>
      <w:r w:rsidR="007C2172">
        <w:rPr>
          <w:rFonts w:ascii="Times New Roman" w:hAnsi="Times New Roman" w:cs="Times New Roman"/>
          <w:iCs/>
        </w:rPr>
        <w:t>Р</w:t>
      </w:r>
      <w:r w:rsidR="007C2172">
        <w:rPr>
          <w:rFonts w:ascii="Times New Roman" w:hAnsi="Times New Roman" w:cs="Times New Roman"/>
        </w:rPr>
        <w:t>азвивающая предметно-пространственная среда МАДОУ</w:t>
      </w:r>
      <w:r w:rsidRPr="005F0983">
        <w:rPr>
          <w:rFonts w:ascii="Times New Roman" w:hAnsi="Times New Roman" w:cs="Times New Roman"/>
        </w:rPr>
        <w:t xml:space="preserve"> направлена на с</w:t>
      </w:r>
      <w:r w:rsidRPr="005F0983">
        <w:rPr>
          <w:rFonts w:ascii="Times New Roman" w:hAnsi="Times New Roman" w:cs="Times New Roman"/>
          <w:iCs/>
        </w:rPr>
        <w:t>оздание комфортных, благоприятных условий для развития ребенка в самостоятельной и совместной деятельности, обеспечивающей разные виды его активности (умственную, физическую, игровую и т.д.).</w:t>
      </w:r>
      <w:r w:rsidRPr="005F0983">
        <w:rPr>
          <w:rFonts w:ascii="Times New Roman" w:hAnsi="Times New Roman" w:cs="Times New Roman"/>
        </w:rPr>
        <w:t xml:space="preserve"> Оборудование помещений МАДОУ отвечает безопасным, </w:t>
      </w:r>
      <w:proofErr w:type="spellStart"/>
      <w:r w:rsidRPr="005F0983">
        <w:rPr>
          <w:rFonts w:ascii="Times New Roman" w:hAnsi="Times New Roman" w:cs="Times New Roman"/>
        </w:rPr>
        <w:t>здоровьесберегающим</w:t>
      </w:r>
      <w:proofErr w:type="spellEnd"/>
      <w:r w:rsidRPr="005F0983">
        <w:rPr>
          <w:rFonts w:ascii="Times New Roman" w:hAnsi="Times New Roman" w:cs="Times New Roman"/>
        </w:rPr>
        <w:t>, эстетически привлекательным и развивающим характеристикам.</w:t>
      </w:r>
    </w:p>
    <w:p w:rsidR="00896437" w:rsidRPr="005F0983" w:rsidRDefault="00896437" w:rsidP="005F0983">
      <w:pPr>
        <w:pStyle w:val="a6"/>
        <w:jc w:val="both"/>
        <w:rPr>
          <w:rFonts w:ascii="Times New Roman" w:hAnsi="Times New Roman" w:cs="Times New Roman"/>
        </w:rPr>
      </w:pPr>
      <w:r w:rsidRPr="005F0983">
        <w:rPr>
          <w:rFonts w:ascii="Times New Roman" w:hAnsi="Times New Roman" w:cs="Times New Roman"/>
        </w:rPr>
        <w:t xml:space="preserve">В </w:t>
      </w:r>
      <w:r w:rsidR="007C2172">
        <w:rPr>
          <w:rFonts w:ascii="Times New Roman" w:hAnsi="Times New Roman" w:cs="Times New Roman"/>
        </w:rPr>
        <w:t>МАДОУ</w:t>
      </w:r>
      <w:r w:rsidR="007C2172" w:rsidRPr="005F0983">
        <w:rPr>
          <w:rFonts w:ascii="Times New Roman" w:hAnsi="Times New Roman" w:cs="Times New Roman"/>
        </w:rPr>
        <w:t xml:space="preserve"> </w:t>
      </w:r>
      <w:r w:rsidRPr="005F0983">
        <w:rPr>
          <w:rFonts w:ascii="Times New Roman" w:hAnsi="Times New Roman" w:cs="Times New Roman"/>
        </w:rPr>
        <w:t xml:space="preserve">созданы материально-технические условия, обеспечивающие: </w:t>
      </w:r>
    </w:p>
    <w:p w:rsidR="00896437" w:rsidRPr="005F0983" w:rsidRDefault="00896437" w:rsidP="005F0983">
      <w:pPr>
        <w:pStyle w:val="a6"/>
        <w:jc w:val="both"/>
        <w:rPr>
          <w:rFonts w:ascii="Times New Roman" w:hAnsi="Times New Roman" w:cs="Times New Roman"/>
        </w:rPr>
      </w:pPr>
      <w:r w:rsidRPr="005F0983">
        <w:rPr>
          <w:rFonts w:ascii="Times New Roman" w:hAnsi="Times New Roman" w:cs="Times New Roman"/>
        </w:rPr>
        <w:t>1) возможность достижения обучающимися планируемых результатов освоения Программы;</w:t>
      </w:r>
    </w:p>
    <w:p w:rsidR="00896437" w:rsidRPr="005F0983" w:rsidRDefault="00896437" w:rsidP="005F0983">
      <w:pPr>
        <w:pStyle w:val="a6"/>
        <w:jc w:val="both"/>
        <w:rPr>
          <w:rFonts w:ascii="Times New Roman" w:hAnsi="Times New Roman" w:cs="Times New Roman"/>
        </w:rPr>
      </w:pPr>
      <w:r w:rsidRPr="005F0983">
        <w:rPr>
          <w:rFonts w:ascii="Times New Roman" w:hAnsi="Times New Roman" w:cs="Times New Roman"/>
        </w:rPr>
        <w:t xml:space="preserve">2) выполнение ДОУ требований санитарно-эпидемиологических правил и гигиенических </w:t>
      </w:r>
      <w:r w:rsidRPr="005F0983">
        <w:rPr>
          <w:rFonts w:ascii="Times New Roman" w:hAnsi="Times New Roman" w:cs="Times New Roman"/>
        </w:rPr>
        <w:lastRenderedPageBreak/>
        <w:t xml:space="preserve">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 </w:t>
      </w:r>
    </w:p>
    <w:p w:rsidR="00896437" w:rsidRPr="005F0983" w:rsidRDefault="00896437" w:rsidP="005F0983">
      <w:pPr>
        <w:pStyle w:val="a6"/>
        <w:jc w:val="both"/>
        <w:rPr>
          <w:rFonts w:ascii="Times New Roman" w:hAnsi="Times New Roman" w:cs="Times New Roman"/>
        </w:rPr>
      </w:pPr>
      <w:r w:rsidRPr="005F0983">
        <w:rPr>
          <w:rFonts w:ascii="Times New Roman" w:hAnsi="Times New Roman" w:cs="Times New Roman"/>
        </w:rPr>
        <w:t xml:space="preserve">- к условиям размещения организаций, осуществляющих образовательную деятельность; </w:t>
      </w:r>
    </w:p>
    <w:p w:rsidR="00896437" w:rsidRPr="005F0983" w:rsidRDefault="00896437" w:rsidP="005F0983">
      <w:pPr>
        <w:pStyle w:val="a6"/>
        <w:jc w:val="both"/>
        <w:rPr>
          <w:rFonts w:ascii="Times New Roman" w:hAnsi="Times New Roman" w:cs="Times New Roman"/>
        </w:rPr>
      </w:pPr>
      <w:r w:rsidRPr="005F0983">
        <w:rPr>
          <w:rFonts w:ascii="Times New Roman" w:hAnsi="Times New Roman" w:cs="Times New Roman"/>
        </w:rPr>
        <w:t xml:space="preserve">- оборудованию и содержанию территории; </w:t>
      </w:r>
    </w:p>
    <w:p w:rsidR="00896437" w:rsidRPr="005F0983" w:rsidRDefault="00896437" w:rsidP="005F0983">
      <w:pPr>
        <w:pStyle w:val="a6"/>
        <w:jc w:val="both"/>
        <w:rPr>
          <w:rFonts w:ascii="Times New Roman" w:hAnsi="Times New Roman" w:cs="Times New Roman"/>
        </w:rPr>
      </w:pPr>
      <w:r w:rsidRPr="005F0983">
        <w:rPr>
          <w:rFonts w:ascii="Times New Roman" w:hAnsi="Times New Roman" w:cs="Times New Roman"/>
        </w:rPr>
        <w:t xml:space="preserve">- помещениям, их оборудованию и содержанию; </w:t>
      </w:r>
    </w:p>
    <w:p w:rsidR="00896437" w:rsidRPr="005F0983" w:rsidRDefault="00896437" w:rsidP="005F0983">
      <w:pPr>
        <w:pStyle w:val="a6"/>
        <w:jc w:val="both"/>
        <w:rPr>
          <w:rFonts w:ascii="Times New Roman" w:hAnsi="Times New Roman" w:cs="Times New Roman"/>
        </w:rPr>
      </w:pPr>
      <w:r w:rsidRPr="005F0983">
        <w:rPr>
          <w:rFonts w:ascii="Times New Roman" w:hAnsi="Times New Roman" w:cs="Times New Roman"/>
        </w:rPr>
        <w:t xml:space="preserve">- естественному и искусственному освещению помещений; </w:t>
      </w:r>
    </w:p>
    <w:p w:rsidR="00896437" w:rsidRPr="005F0983" w:rsidRDefault="00896437" w:rsidP="005F0983">
      <w:pPr>
        <w:pStyle w:val="a6"/>
        <w:jc w:val="both"/>
        <w:rPr>
          <w:rFonts w:ascii="Times New Roman" w:hAnsi="Times New Roman" w:cs="Times New Roman"/>
        </w:rPr>
      </w:pPr>
      <w:r w:rsidRPr="005F0983">
        <w:rPr>
          <w:rFonts w:ascii="Times New Roman" w:hAnsi="Times New Roman" w:cs="Times New Roman"/>
        </w:rPr>
        <w:t xml:space="preserve">- отоплению и вентиляции; </w:t>
      </w:r>
    </w:p>
    <w:p w:rsidR="00896437" w:rsidRPr="005F0983" w:rsidRDefault="00896437" w:rsidP="005F0983">
      <w:pPr>
        <w:pStyle w:val="a6"/>
        <w:jc w:val="both"/>
        <w:rPr>
          <w:rFonts w:ascii="Times New Roman" w:hAnsi="Times New Roman" w:cs="Times New Roman"/>
        </w:rPr>
      </w:pPr>
      <w:r w:rsidRPr="005F0983">
        <w:rPr>
          <w:rFonts w:ascii="Times New Roman" w:hAnsi="Times New Roman" w:cs="Times New Roman"/>
        </w:rPr>
        <w:t xml:space="preserve">- водоснабжению и канализации; </w:t>
      </w:r>
    </w:p>
    <w:p w:rsidR="00896437" w:rsidRPr="005F0983" w:rsidRDefault="00896437" w:rsidP="005F0983">
      <w:pPr>
        <w:pStyle w:val="a6"/>
        <w:jc w:val="both"/>
        <w:rPr>
          <w:rFonts w:ascii="Times New Roman" w:hAnsi="Times New Roman" w:cs="Times New Roman"/>
        </w:rPr>
      </w:pPr>
      <w:r w:rsidRPr="005F0983">
        <w:rPr>
          <w:rFonts w:ascii="Times New Roman" w:hAnsi="Times New Roman" w:cs="Times New Roman"/>
        </w:rPr>
        <w:t xml:space="preserve">- организации питания; </w:t>
      </w:r>
    </w:p>
    <w:p w:rsidR="00896437" w:rsidRPr="005F0983" w:rsidRDefault="00896437" w:rsidP="005F0983">
      <w:pPr>
        <w:pStyle w:val="a6"/>
        <w:jc w:val="both"/>
        <w:rPr>
          <w:rFonts w:ascii="Times New Roman" w:hAnsi="Times New Roman" w:cs="Times New Roman"/>
        </w:rPr>
      </w:pPr>
      <w:r w:rsidRPr="005F0983">
        <w:rPr>
          <w:rFonts w:ascii="Times New Roman" w:hAnsi="Times New Roman" w:cs="Times New Roman"/>
        </w:rPr>
        <w:t xml:space="preserve">- медицинскому обеспечению; </w:t>
      </w:r>
    </w:p>
    <w:p w:rsidR="00896437" w:rsidRPr="005F0983" w:rsidRDefault="00896437" w:rsidP="005F0983">
      <w:pPr>
        <w:pStyle w:val="a6"/>
        <w:jc w:val="both"/>
        <w:rPr>
          <w:rFonts w:ascii="Times New Roman" w:hAnsi="Times New Roman" w:cs="Times New Roman"/>
        </w:rPr>
      </w:pPr>
      <w:r w:rsidRPr="005F0983">
        <w:rPr>
          <w:rFonts w:ascii="Times New Roman" w:hAnsi="Times New Roman" w:cs="Times New Roman"/>
        </w:rPr>
        <w:t xml:space="preserve">- приему детей в организации, осуществляющих образовательную деятельность; </w:t>
      </w:r>
    </w:p>
    <w:p w:rsidR="00896437" w:rsidRPr="005F0983" w:rsidRDefault="00896437" w:rsidP="005F0983">
      <w:pPr>
        <w:pStyle w:val="a6"/>
        <w:jc w:val="both"/>
        <w:rPr>
          <w:rFonts w:ascii="Times New Roman" w:hAnsi="Times New Roman" w:cs="Times New Roman"/>
        </w:rPr>
      </w:pPr>
      <w:r w:rsidRPr="005F0983">
        <w:rPr>
          <w:rFonts w:ascii="Times New Roman" w:hAnsi="Times New Roman" w:cs="Times New Roman"/>
        </w:rPr>
        <w:t xml:space="preserve">- организации режима дня; </w:t>
      </w:r>
    </w:p>
    <w:p w:rsidR="00896437" w:rsidRPr="005F0983" w:rsidRDefault="00896437" w:rsidP="005F0983">
      <w:pPr>
        <w:pStyle w:val="a6"/>
        <w:jc w:val="both"/>
        <w:rPr>
          <w:rFonts w:ascii="Times New Roman" w:hAnsi="Times New Roman" w:cs="Times New Roman"/>
        </w:rPr>
      </w:pPr>
      <w:r w:rsidRPr="005F0983">
        <w:rPr>
          <w:rFonts w:ascii="Times New Roman" w:hAnsi="Times New Roman" w:cs="Times New Roman"/>
        </w:rPr>
        <w:t xml:space="preserve">- организации физического воспитания; личной гигиене персонала; </w:t>
      </w:r>
    </w:p>
    <w:p w:rsidR="00896437" w:rsidRPr="005F0983" w:rsidRDefault="00896437" w:rsidP="005F0983">
      <w:pPr>
        <w:pStyle w:val="a6"/>
        <w:jc w:val="both"/>
        <w:rPr>
          <w:rFonts w:ascii="Times New Roman" w:hAnsi="Times New Roman" w:cs="Times New Roman"/>
        </w:rPr>
      </w:pPr>
      <w:r w:rsidRPr="005F0983">
        <w:rPr>
          <w:rFonts w:ascii="Times New Roman" w:hAnsi="Times New Roman" w:cs="Times New Roman"/>
        </w:rPr>
        <w:t xml:space="preserve">3) выполнение </w:t>
      </w:r>
      <w:r w:rsidR="007C2172">
        <w:rPr>
          <w:rFonts w:ascii="Times New Roman" w:hAnsi="Times New Roman" w:cs="Times New Roman"/>
        </w:rPr>
        <w:t>МАДОУ</w:t>
      </w:r>
      <w:r w:rsidR="007C2172" w:rsidRPr="005F0983">
        <w:rPr>
          <w:rFonts w:ascii="Times New Roman" w:hAnsi="Times New Roman" w:cs="Times New Roman"/>
        </w:rPr>
        <w:t xml:space="preserve"> </w:t>
      </w:r>
      <w:r w:rsidRPr="005F0983">
        <w:rPr>
          <w:rFonts w:ascii="Times New Roman" w:hAnsi="Times New Roman" w:cs="Times New Roman"/>
        </w:rPr>
        <w:t xml:space="preserve">требований пожарной безопасности и электробезопасности; </w:t>
      </w:r>
    </w:p>
    <w:p w:rsidR="00896437" w:rsidRPr="005F0983" w:rsidRDefault="00896437" w:rsidP="005F0983">
      <w:pPr>
        <w:pStyle w:val="a6"/>
        <w:jc w:val="both"/>
        <w:rPr>
          <w:rFonts w:ascii="Times New Roman" w:hAnsi="Times New Roman" w:cs="Times New Roman"/>
        </w:rPr>
      </w:pPr>
      <w:r w:rsidRPr="005F0983">
        <w:rPr>
          <w:rFonts w:ascii="Times New Roman" w:hAnsi="Times New Roman" w:cs="Times New Roman"/>
        </w:rPr>
        <w:t xml:space="preserve">4) выполнение </w:t>
      </w:r>
      <w:r w:rsidR="007C2172">
        <w:rPr>
          <w:rFonts w:ascii="Times New Roman" w:hAnsi="Times New Roman" w:cs="Times New Roman"/>
        </w:rPr>
        <w:t>МАДОУ</w:t>
      </w:r>
      <w:r w:rsidR="007C2172" w:rsidRPr="005F0983">
        <w:rPr>
          <w:rFonts w:ascii="Times New Roman" w:hAnsi="Times New Roman" w:cs="Times New Roman"/>
        </w:rPr>
        <w:t xml:space="preserve"> </w:t>
      </w:r>
      <w:r w:rsidRPr="005F0983">
        <w:rPr>
          <w:rFonts w:ascii="Times New Roman" w:hAnsi="Times New Roman" w:cs="Times New Roman"/>
        </w:rPr>
        <w:t>требований по охране здоровья обучаю</w:t>
      </w:r>
      <w:r w:rsidR="007C2172">
        <w:rPr>
          <w:rFonts w:ascii="Times New Roman" w:hAnsi="Times New Roman" w:cs="Times New Roman"/>
        </w:rPr>
        <w:t>щихся и охране труда работников</w:t>
      </w:r>
      <w:r w:rsidRPr="005F0983">
        <w:rPr>
          <w:rFonts w:ascii="Times New Roman" w:hAnsi="Times New Roman" w:cs="Times New Roman"/>
        </w:rPr>
        <w:t xml:space="preserve">; </w:t>
      </w:r>
    </w:p>
    <w:p w:rsidR="00896437" w:rsidRPr="005F0983" w:rsidRDefault="00896437" w:rsidP="005F0983">
      <w:pPr>
        <w:pStyle w:val="a6"/>
        <w:jc w:val="both"/>
        <w:rPr>
          <w:rFonts w:ascii="Times New Roman" w:hAnsi="Times New Roman" w:cs="Times New Roman"/>
        </w:rPr>
      </w:pPr>
      <w:r w:rsidRPr="005F0983">
        <w:rPr>
          <w:rFonts w:ascii="Times New Roman" w:hAnsi="Times New Roman" w:cs="Times New Roman"/>
        </w:rPr>
        <w:t xml:space="preserve">5) возможность для беспрепятственного доступа обучающихся с ОВЗ, в том числе детей-инвалидов к объектам инфраструктуры </w:t>
      </w:r>
      <w:r w:rsidR="007C2172">
        <w:rPr>
          <w:rFonts w:ascii="Times New Roman" w:hAnsi="Times New Roman" w:cs="Times New Roman"/>
        </w:rPr>
        <w:t>МА</w:t>
      </w:r>
      <w:r w:rsidRPr="005F0983">
        <w:rPr>
          <w:rFonts w:ascii="Times New Roman" w:hAnsi="Times New Roman" w:cs="Times New Roman"/>
        </w:rPr>
        <w:t>ДОУ.</w:t>
      </w:r>
    </w:p>
    <w:p w:rsidR="009616D9" w:rsidRDefault="009616D9" w:rsidP="005F0983">
      <w:pPr>
        <w:pStyle w:val="a6"/>
        <w:jc w:val="both"/>
        <w:rPr>
          <w:rFonts w:ascii="Times New Roman" w:hAnsi="Times New Roman" w:cs="Times New Roman"/>
        </w:rPr>
      </w:pPr>
      <w:r>
        <w:rPr>
          <w:rFonts w:ascii="Times New Roman" w:hAnsi="Times New Roman" w:cs="Times New Roman"/>
        </w:rPr>
        <w:t xml:space="preserve"> </w:t>
      </w:r>
    </w:p>
    <w:p w:rsidR="009616D9" w:rsidRDefault="009616D9" w:rsidP="009616D9">
      <w:pPr>
        <w:pStyle w:val="a6"/>
        <w:jc w:val="center"/>
        <w:rPr>
          <w:rFonts w:ascii="Times New Roman" w:hAnsi="Times New Roman" w:cs="Times New Roman"/>
          <w:i/>
        </w:rPr>
      </w:pPr>
      <w:r w:rsidRPr="009616D9">
        <w:rPr>
          <w:rFonts w:ascii="Times New Roman" w:hAnsi="Times New Roman" w:cs="Times New Roman"/>
          <w:i/>
        </w:rPr>
        <w:t>Информация о площадях МАДОУ</w:t>
      </w:r>
    </w:p>
    <w:p w:rsidR="009616D9" w:rsidRPr="009616D9" w:rsidRDefault="009616D9" w:rsidP="009616D9">
      <w:pPr>
        <w:pStyle w:val="a6"/>
        <w:jc w:val="center"/>
        <w:rPr>
          <w:rFonts w:ascii="Times New Roman" w:hAnsi="Times New Roman" w:cs="Times New Roman"/>
          <w:i/>
        </w:rPr>
      </w:pPr>
    </w:p>
    <w:tbl>
      <w:tblPr>
        <w:tblW w:w="10065" w:type="dxa"/>
        <w:tblLook w:val="04A0" w:firstRow="1" w:lastRow="0" w:firstColumn="1" w:lastColumn="0" w:noHBand="0" w:noVBand="1"/>
      </w:tblPr>
      <w:tblGrid>
        <w:gridCol w:w="7088"/>
        <w:gridCol w:w="2977"/>
      </w:tblGrid>
      <w:tr w:rsidR="009616D9" w:rsidTr="009616D9">
        <w:trPr>
          <w:trHeight w:val="255"/>
        </w:trPr>
        <w:tc>
          <w:tcPr>
            <w:tcW w:w="7088" w:type="dxa"/>
            <w:tcBorders>
              <w:top w:val="single" w:sz="4" w:space="0" w:color="auto"/>
              <w:left w:val="nil"/>
              <w:bottom w:val="single" w:sz="4" w:space="0" w:color="auto"/>
              <w:right w:val="single" w:sz="4" w:space="0" w:color="000000"/>
            </w:tcBorders>
            <w:shd w:val="clear" w:color="auto" w:fill="auto"/>
            <w:noWrap/>
            <w:vAlign w:val="bottom"/>
            <w:hideMark/>
          </w:tcPr>
          <w:p w:rsidR="009616D9" w:rsidRDefault="009616D9">
            <w:pPr>
              <w:rPr>
                <w:sz w:val="20"/>
                <w:szCs w:val="20"/>
              </w:rPr>
            </w:pPr>
            <w:r>
              <w:rPr>
                <w:sz w:val="20"/>
                <w:szCs w:val="20"/>
              </w:rPr>
              <w:t xml:space="preserve">Общая площадь зданий (помещений) - всего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9616D9" w:rsidRDefault="009616D9">
            <w:pPr>
              <w:jc w:val="center"/>
              <w:rPr>
                <w:sz w:val="20"/>
                <w:szCs w:val="20"/>
              </w:rPr>
            </w:pPr>
            <w:r>
              <w:rPr>
                <w:sz w:val="20"/>
                <w:szCs w:val="20"/>
              </w:rPr>
              <w:t>4535.0</w:t>
            </w:r>
          </w:p>
        </w:tc>
      </w:tr>
      <w:tr w:rsidR="009616D9" w:rsidTr="009616D9">
        <w:trPr>
          <w:trHeight w:val="510"/>
        </w:trPr>
        <w:tc>
          <w:tcPr>
            <w:tcW w:w="7088" w:type="dxa"/>
            <w:tcBorders>
              <w:top w:val="single" w:sz="4" w:space="0" w:color="auto"/>
              <w:left w:val="nil"/>
              <w:bottom w:val="single" w:sz="4" w:space="0" w:color="auto"/>
              <w:right w:val="single" w:sz="4" w:space="0" w:color="000000"/>
            </w:tcBorders>
            <w:shd w:val="clear" w:color="auto" w:fill="auto"/>
            <w:vAlign w:val="bottom"/>
            <w:hideMark/>
          </w:tcPr>
          <w:p w:rsidR="009616D9" w:rsidRDefault="009616D9">
            <w:pPr>
              <w:ind w:firstLineChars="100" w:firstLine="200"/>
              <w:rPr>
                <w:sz w:val="20"/>
                <w:szCs w:val="20"/>
              </w:rPr>
            </w:pPr>
            <w:r>
              <w:rPr>
                <w:sz w:val="20"/>
                <w:szCs w:val="20"/>
              </w:rPr>
              <w:t>из нее</w:t>
            </w:r>
            <w:r>
              <w:rPr>
                <w:sz w:val="20"/>
                <w:szCs w:val="20"/>
              </w:rPr>
              <w:br/>
              <w:t>площадь зданий (помещений) для учебных целей</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9616D9" w:rsidRDefault="009616D9">
            <w:pPr>
              <w:jc w:val="center"/>
              <w:rPr>
                <w:sz w:val="20"/>
                <w:szCs w:val="20"/>
              </w:rPr>
            </w:pPr>
            <w:r>
              <w:rPr>
                <w:sz w:val="20"/>
                <w:szCs w:val="20"/>
              </w:rPr>
              <w:t>1415.6</w:t>
            </w:r>
          </w:p>
        </w:tc>
      </w:tr>
      <w:tr w:rsidR="009616D9" w:rsidTr="009616D9">
        <w:trPr>
          <w:trHeight w:val="255"/>
        </w:trPr>
        <w:tc>
          <w:tcPr>
            <w:tcW w:w="7088" w:type="dxa"/>
            <w:tcBorders>
              <w:top w:val="single" w:sz="4" w:space="0" w:color="auto"/>
              <w:left w:val="nil"/>
              <w:bottom w:val="single" w:sz="4" w:space="0" w:color="auto"/>
              <w:right w:val="single" w:sz="4" w:space="0" w:color="000000"/>
            </w:tcBorders>
            <w:shd w:val="clear" w:color="auto" w:fill="auto"/>
            <w:noWrap/>
            <w:vAlign w:val="bottom"/>
            <w:hideMark/>
          </w:tcPr>
          <w:p w:rsidR="009616D9" w:rsidRDefault="009616D9">
            <w:pPr>
              <w:rPr>
                <w:sz w:val="20"/>
                <w:szCs w:val="20"/>
              </w:rPr>
            </w:pPr>
            <w:r>
              <w:rPr>
                <w:sz w:val="20"/>
                <w:szCs w:val="20"/>
              </w:rPr>
              <w:t>Общая площадь земельного участка - всего</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9616D9" w:rsidRDefault="009616D9">
            <w:pPr>
              <w:jc w:val="center"/>
              <w:rPr>
                <w:sz w:val="20"/>
                <w:szCs w:val="20"/>
              </w:rPr>
            </w:pPr>
            <w:r>
              <w:rPr>
                <w:sz w:val="20"/>
                <w:szCs w:val="20"/>
              </w:rPr>
              <w:t>3119.0</w:t>
            </w:r>
          </w:p>
        </w:tc>
      </w:tr>
      <w:tr w:rsidR="009616D9" w:rsidTr="009616D9">
        <w:trPr>
          <w:trHeight w:val="510"/>
        </w:trPr>
        <w:tc>
          <w:tcPr>
            <w:tcW w:w="7088" w:type="dxa"/>
            <w:tcBorders>
              <w:top w:val="single" w:sz="4" w:space="0" w:color="auto"/>
              <w:left w:val="nil"/>
              <w:bottom w:val="single" w:sz="4" w:space="0" w:color="auto"/>
              <w:right w:val="single" w:sz="4" w:space="0" w:color="000000"/>
            </w:tcBorders>
            <w:shd w:val="clear" w:color="auto" w:fill="auto"/>
            <w:vAlign w:val="bottom"/>
            <w:hideMark/>
          </w:tcPr>
          <w:p w:rsidR="009616D9" w:rsidRDefault="009616D9">
            <w:pPr>
              <w:ind w:firstLineChars="100" w:firstLine="200"/>
              <w:rPr>
                <w:sz w:val="20"/>
                <w:szCs w:val="20"/>
              </w:rPr>
            </w:pPr>
            <w:r>
              <w:rPr>
                <w:sz w:val="20"/>
                <w:szCs w:val="20"/>
              </w:rPr>
              <w:t>из нее площадь:</w:t>
            </w:r>
            <w:r>
              <w:rPr>
                <w:sz w:val="20"/>
                <w:szCs w:val="20"/>
              </w:rPr>
              <w:br/>
              <w:t>площадки для прогулки групп</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rsidR="009616D9" w:rsidRDefault="009616D9">
            <w:pPr>
              <w:jc w:val="center"/>
              <w:rPr>
                <w:sz w:val="20"/>
                <w:szCs w:val="20"/>
              </w:rPr>
            </w:pPr>
            <w:r>
              <w:rPr>
                <w:sz w:val="20"/>
                <w:szCs w:val="20"/>
              </w:rPr>
              <w:t>173.0</w:t>
            </w:r>
          </w:p>
        </w:tc>
      </w:tr>
    </w:tbl>
    <w:p w:rsidR="009616D9" w:rsidRDefault="009616D9" w:rsidP="005F0983">
      <w:pPr>
        <w:pStyle w:val="a6"/>
        <w:jc w:val="both"/>
        <w:rPr>
          <w:rFonts w:ascii="Times New Roman" w:hAnsi="Times New Roman" w:cs="Times New Roman"/>
        </w:rPr>
      </w:pPr>
    </w:p>
    <w:p w:rsidR="00896437" w:rsidRPr="005F0983" w:rsidRDefault="00896437" w:rsidP="005F0983">
      <w:pPr>
        <w:pStyle w:val="a6"/>
        <w:jc w:val="both"/>
        <w:rPr>
          <w:rFonts w:ascii="Times New Roman" w:hAnsi="Times New Roman" w:cs="Times New Roman"/>
        </w:rPr>
      </w:pPr>
      <w:r w:rsidRPr="005F0983">
        <w:rPr>
          <w:rFonts w:ascii="Times New Roman" w:hAnsi="Times New Roman" w:cs="Times New Roman"/>
          <w:b/>
        </w:rPr>
        <w:t>На территории расположены</w:t>
      </w:r>
      <w:r w:rsidR="007C2172">
        <w:rPr>
          <w:rFonts w:ascii="Times New Roman" w:hAnsi="Times New Roman" w:cs="Times New Roman"/>
        </w:rPr>
        <w:t xml:space="preserve"> 5</w:t>
      </w:r>
      <w:r w:rsidRPr="005F0983">
        <w:rPr>
          <w:rFonts w:ascii="Times New Roman" w:hAnsi="Times New Roman" w:cs="Times New Roman"/>
        </w:rPr>
        <w:t xml:space="preserve"> </w:t>
      </w:r>
      <w:r w:rsidR="00CB6CBD">
        <w:rPr>
          <w:rFonts w:ascii="Times New Roman" w:hAnsi="Times New Roman" w:cs="Times New Roman"/>
        </w:rPr>
        <w:t>игров</w:t>
      </w:r>
      <w:r w:rsidRPr="005F0983">
        <w:rPr>
          <w:rFonts w:ascii="Times New Roman" w:hAnsi="Times New Roman" w:cs="Times New Roman"/>
        </w:rPr>
        <w:t xml:space="preserve">ых площадок, с </w:t>
      </w:r>
      <w:r w:rsidR="007C2172">
        <w:rPr>
          <w:rFonts w:ascii="Times New Roman" w:hAnsi="Times New Roman" w:cs="Times New Roman"/>
        </w:rPr>
        <w:t xml:space="preserve">прогулочными верандами </w:t>
      </w:r>
      <w:r w:rsidRPr="005F0983">
        <w:rPr>
          <w:rFonts w:ascii="Times New Roman" w:hAnsi="Times New Roman" w:cs="Times New Roman"/>
        </w:rPr>
        <w:t xml:space="preserve">и малыми </w:t>
      </w:r>
      <w:proofErr w:type="gramStart"/>
      <w:r w:rsidRPr="005F0983">
        <w:rPr>
          <w:rFonts w:ascii="Times New Roman" w:hAnsi="Times New Roman" w:cs="Times New Roman"/>
        </w:rPr>
        <w:t xml:space="preserve">формами,   </w:t>
      </w:r>
      <w:proofErr w:type="gramEnd"/>
      <w:r w:rsidRPr="005F0983">
        <w:rPr>
          <w:rFonts w:ascii="Times New Roman" w:hAnsi="Times New Roman" w:cs="Times New Roman"/>
        </w:rPr>
        <w:t>спортивная площадка со спортивным оборудованием</w:t>
      </w:r>
      <w:r w:rsidR="007C2172">
        <w:rPr>
          <w:rFonts w:ascii="Times New Roman" w:hAnsi="Times New Roman" w:cs="Times New Roman"/>
        </w:rPr>
        <w:t xml:space="preserve"> и тренажерами</w:t>
      </w:r>
      <w:r w:rsidRPr="005F0983">
        <w:rPr>
          <w:rFonts w:ascii="Times New Roman" w:hAnsi="Times New Roman" w:cs="Times New Roman"/>
        </w:rPr>
        <w:t xml:space="preserve">. </w:t>
      </w:r>
    </w:p>
    <w:p w:rsidR="00B54CAE" w:rsidRPr="00B54CAE" w:rsidRDefault="00B54CAE" w:rsidP="00B54CAE">
      <w:pPr>
        <w:pStyle w:val="a6"/>
        <w:jc w:val="both"/>
        <w:rPr>
          <w:rFonts w:ascii="Times New Roman" w:hAnsi="Times New Roman" w:cs="Times New Roman"/>
        </w:rPr>
      </w:pPr>
      <w:r w:rsidRPr="00CB6CBD">
        <w:rPr>
          <w:rFonts w:ascii="Times New Roman" w:hAnsi="Times New Roman" w:cs="Times New Roman"/>
          <w:b/>
        </w:rPr>
        <w:t>Детский сад</w:t>
      </w:r>
      <w:r w:rsidRPr="00B54CAE">
        <w:rPr>
          <w:rFonts w:ascii="Times New Roman" w:hAnsi="Times New Roman" w:cs="Times New Roman"/>
        </w:rPr>
        <w:t xml:space="preserve"> находится в трехэтажном, приспособленном здании довоенной постройки в самом центре города Зеленоградска. Само здание имеет историческую ценность, выполнено в стиле </w:t>
      </w:r>
      <w:proofErr w:type="spellStart"/>
      <w:r w:rsidRPr="00B54CAE">
        <w:rPr>
          <w:rFonts w:ascii="Times New Roman" w:hAnsi="Times New Roman" w:cs="Times New Roman"/>
        </w:rPr>
        <w:t>восточно</w:t>
      </w:r>
      <w:proofErr w:type="spellEnd"/>
      <w:r w:rsidRPr="00B54CAE">
        <w:rPr>
          <w:rFonts w:ascii="Times New Roman" w:hAnsi="Times New Roman" w:cs="Times New Roman"/>
        </w:rPr>
        <w:t xml:space="preserve"> – прусский модерн. Детский сад </w:t>
      </w:r>
      <w:proofErr w:type="gramStart"/>
      <w:r w:rsidRPr="00B54CAE">
        <w:rPr>
          <w:rFonts w:ascii="Times New Roman" w:hAnsi="Times New Roman" w:cs="Times New Roman"/>
        </w:rPr>
        <w:t>открылся  в</w:t>
      </w:r>
      <w:proofErr w:type="gramEnd"/>
      <w:r w:rsidRPr="00B54CAE">
        <w:rPr>
          <w:rFonts w:ascii="Times New Roman" w:hAnsi="Times New Roman" w:cs="Times New Roman"/>
        </w:rPr>
        <w:t xml:space="preserve"> 1963 году. </w:t>
      </w:r>
      <w:r w:rsidR="00CB6CBD">
        <w:rPr>
          <w:rFonts w:ascii="Times New Roman" w:hAnsi="Times New Roman" w:cs="Times New Roman"/>
        </w:rPr>
        <w:t xml:space="preserve">Площадь здания 1415 </w:t>
      </w:r>
      <w:proofErr w:type="spellStart"/>
      <w:proofErr w:type="gramStart"/>
      <w:r w:rsidR="00CB6CBD">
        <w:rPr>
          <w:rFonts w:ascii="Times New Roman" w:hAnsi="Times New Roman" w:cs="Times New Roman"/>
        </w:rPr>
        <w:t>кв.м</w:t>
      </w:r>
      <w:proofErr w:type="spellEnd"/>
      <w:proofErr w:type="gramEnd"/>
    </w:p>
    <w:p w:rsidR="00B54CAE" w:rsidRPr="00CB6CBD" w:rsidRDefault="00CB6CBD" w:rsidP="00CB6CBD">
      <w:pPr>
        <w:pStyle w:val="a6"/>
        <w:jc w:val="both"/>
        <w:rPr>
          <w:rFonts w:ascii="Times New Roman" w:hAnsi="Times New Roman" w:cs="Times New Roman"/>
          <w:b/>
        </w:rPr>
      </w:pPr>
      <w:r>
        <w:rPr>
          <w:rFonts w:ascii="Times New Roman" w:hAnsi="Times New Roman" w:cs="Times New Roman"/>
          <w:sz w:val="28"/>
          <w:szCs w:val="28"/>
        </w:rPr>
        <w:t xml:space="preserve">В МАДОУ </w:t>
      </w:r>
      <w:r w:rsidR="00B54CAE" w:rsidRPr="00CB6CBD">
        <w:rPr>
          <w:rFonts w:ascii="Times New Roman" w:hAnsi="Times New Roman" w:cs="Times New Roman"/>
        </w:rPr>
        <w:t xml:space="preserve">имеются помещения, обеспечивающие </w:t>
      </w:r>
      <w:r>
        <w:rPr>
          <w:rFonts w:ascii="Times New Roman" w:hAnsi="Times New Roman" w:cs="Times New Roman"/>
        </w:rPr>
        <w:t xml:space="preserve">его </w:t>
      </w:r>
      <w:r w:rsidR="00B54CAE" w:rsidRPr="00CB6CBD">
        <w:rPr>
          <w:rFonts w:ascii="Times New Roman" w:hAnsi="Times New Roman" w:cs="Times New Roman"/>
        </w:rPr>
        <w:t xml:space="preserve">функционирование: пищеблок, прачечная, </w:t>
      </w:r>
      <w:r w:rsidRPr="005F0983">
        <w:rPr>
          <w:rFonts w:ascii="Times New Roman" w:hAnsi="Times New Roman" w:cs="Times New Roman"/>
        </w:rPr>
        <w:t xml:space="preserve">пищеблок, </w:t>
      </w:r>
      <w:proofErr w:type="gramStart"/>
      <w:r w:rsidRPr="005F0983">
        <w:rPr>
          <w:rFonts w:ascii="Times New Roman" w:hAnsi="Times New Roman" w:cs="Times New Roman"/>
        </w:rPr>
        <w:t>прачечная,  оснащенные</w:t>
      </w:r>
      <w:proofErr w:type="gramEnd"/>
      <w:r w:rsidRPr="005F0983">
        <w:rPr>
          <w:rFonts w:ascii="Times New Roman" w:hAnsi="Times New Roman" w:cs="Times New Roman"/>
        </w:rPr>
        <w:t xml:space="preserve"> современным кухонным оборуд</w:t>
      </w:r>
      <w:r>
        <w:rPr>
          <w:rFonts w:ascii="Times New Roman" w:hAnsi="Times New Roman" w:cs="Times New Roman"/>
        </w:rPr>
        <w:t xml:space="preserve">ованием и стиральными машинами, </w:t>
      </w:r>
      <w:r w:rsidR="00B54CAE" w:rsidRPr="00CB6CBD">
        <w:rPr>
          <w:rFonts w:ascii="Times New Roman" w:hAnsi="Times New Roman" w:cs="Times New Roman"/>
        </w:rPr>
        <w:t xml:space="preserve">складские помещения, сушилка для белья, </w:t>
      </w:r>
      <w:proofErr w:type="spellStart"/>
      <w:r w:rsidR="00B54CAE" w:rsidRPr="00CB6CBD">
        <w:rPr>
          <w:rFonts w:ascii="Times New Roman" w:hAnsi="Times New Roman" w:cs="Times New Roman"/>
        </w:rPr>
        <w:t>кастелянная</w:t>
      </w:r>
      <w:proofErr w:type="spellEnd"/>
      <w:r w:rsidR="00B54CAE" w:rsidRPr="00CB6CBD">
        <w:rPr>
          <w:rFonts w:ascii="Times New Roman" w:hAnsi="Times New Roman" w:cs="Times New Roman"/>
        </w:rPr>
        <w:t>. Музыкальный зал совмещен с физкультурным</w:t>
      </w:r>
    </w:p>
    <w:p w:rsidR="00896437" w:rsidRPr="005F0983" w:rsidRDefault="00896437" w:rsidP="005F0983">
      <w:pPr>
        <w:pStyle w:val="a6"/>
        <w:jc w:val="both"/>
        <w:rPr>
          <w:rFonts w:ascii="Times New Roman" w:hAnsi="Times New Roman" w:cs="Times New Roman"/>
        </w:rPr>
      </w:pPr>
      <w:r w:rsidRPr="005F0983">
        <w:rPr>
          <w:rFonts w:ascii="Times New Roman" w:hAnsi="Times New Roman" w:cs="Times New Roman"/>
        </w:rPr>
        <w:t xml:space="preserve">- </w:t>
      </w:r>
      <w:r w:rsidR="00CB6CBD">
        <w:rPr>
          <w:rFonts w:ascii="Times New Roman" w:hAnsi="Times New Roman" w:cs="Times New Roman"/>
          <w:bCs/>
        </w:rPr>
        <w:t>5 групп</w:t>
      </w:r>
      <w:r w:rsidRPr="005F0983">
        <w:rPr>
          <w:rFonts w:ascii="Times New Roman" w:hAnsi="Times New Roman" w:cs="Times New Roman"/>
          <w:bCs/>
        </w:rPr>
        <w:t xml:space="preserve"> для пребывания детей в возрасте от 2 до 7 лет, </w:t>
      </w:r>
      <w:r w:rsidRPr="005F0983">
        <w:rPr>
          <w:rFonts w:ascii="Times New Roman" w:hAnsi="Times New Roman" w:cs="Times New Roman"/>
        </w:rPr>
        <w:t xml:space="preserve">которые включают в себя групповые помещения, спальни, приемные, </w:t>
      </w:r>
      <w:r w:rsidR="00CB6CBD">
        <w:rPr>
          <w:rFonts w:ascii="Times New Roman" w:hAnsi="Times New Roman" w:cs="Times New Roman"/>
        </w:rPr>
        <w:t xml:space="preserve">туалетные и </w:t>
      </w:r>
      <w:r w:rsidRPr="005F0983">
        <w:rPr>
          <w:rFonts w:ascii="Times New Roman" w:hAnsi="Times New Roman" w:cs="Times New Roman"/>
        </w:rPr>
        <w:t>умывальные комнаты.</w:t>
      </w:r>
    </w:p>
    <w:p w:rsidR="00896437" w:rsidRPr="005F0983" w:rsidRDefault="00896437" w:rsidP="005F0983">
      <w:pPr>
        <w:pStyle w:val="a6"/>
        <w:jc w:val="both"/>
        <w:rPr>
          <w:rFonts w:ascii="Times New Roman" w:eastAsia="Calibri" w:hAnsi="Times New Roman" w:cs="Times New Roman"/>
          <w:noProof/>
        </w:rPr>
      </w:pPr>
      <w:r w:rsidRPr="005F0983">
        <w:rPr>
          <w:rFonts w:ascii="Times New Roman" w:hAnsi="Times New Roman" w:cs="Times New Roman"/>
        </w:rPr>
        <w:t xml:space="preserve">Методический кабинет оснащен методической, программной и </w:t>
      </w:r>
      <w:proofErr w:type="gramStart"/>
      <w:r w:rsidRPr="005F0983">
        <w:rPr>
          <w:rFonts w:ascii="Times New Roman" w:hAnsi="Times New Roman" w:cs="Times New Roman"/>
        </w:rPr>
        <w:t>детской  литературой</w:t>
      </w:r>
      <w:proofErr w:type="gramEnd"/>
      <w:r w:rsidRPr="005F0983">
        <w:rPr>
          <w:rFonts w:ascii="Times New Roman" w:hAnsi="Times New Roman" w:cs="Times New Roman"/>
        </w:rPr>
        <w:t xml:space="preserve">,  наглядным  и  демонстрационным  материалом.  </w:t>
      </w:r>
      <w:proofErr w:type="gramStart"/>
      <w:r w:rsidRPr="005F0983">
        <w:rPr>
          <w:rFonts w:ascii="Times New Roman" w:hAnsi="Times New Roman" w:cs="Times New Roman"/>
        </w:rPr>
        <w:t>Для  музыкальных</w:t>
      </w:r>
      <w:proofErr w:type="gramEnd"/>
      <w:r w:rsidRPr="005F0983">
        <w:rPr>
          <w:rFonts w:ascii="Times New Roman" w:hAnsi="Times New Roman" w:cs="Times New Roman"/>
        </w:rPr>
        <w:t xml:space="preserve">  занятий имеется аудиоаппаратура, музыкальные инструменты, телевизор, </w:t>
      </w:r>
      <w:r w:rsidR="00CB6CBD">
        <w:rPr>
          <w:rFonts w:ascii="Times New Roman" w:hAnsi="Times New Roman" w:cs="Times New Roman"/>
        </w:rPr>
        <w:t>видео – проектор, интерактивный экран.</w:t>
      </w:r>
      <w:r w:rsidRPr="005F0983">
        <w:rPr>
          <w:rFonts w:ascii="Times New Roman" w:hAnsi="Times New Roman" w:cs="Times New Roman"/>
        </w:rPr>
        <w:t xml:space="preserve"> </w:t>
      </w:r>
      <w:r w:rsidR="00CB6CBD">
        <w:rPr>
          <w:rFonts w:ascii="Times New Roman" w:hAnsi="Times New Roman" w:cs="Times New Roman"/>
        </w:rPr>
        <w:t xml:space="preserve">Имеется необходимое физкультурное оборудование для детей всех возрастов. </w:t>
      </w:r>
      <w:r w:rsidRPr="005F0983">
        <w:rPr>
          <w:rFonts w:ascii="Times New Roman" w:hAnsi="Times New Roman" w:cs="Times New Roman"/>
        </w:rPr>
        <w:t xml:space="preserve">В группах имеются </w:t>
      </w:r>
      <w:r w:rsidR="00CB6CBD">
        <w:rPr>
          <w:rFonts w:ascii="Times New Roman" w:hAnsi="Times New Roman" w:cs="Times New Roman"/>
        </w:rPr>
        <w:t xml:space="preserve">современная </w:t>
      </w:r>
      <w:r w:rsidRPr="005F0983">
        <w:rPr>
          <w:rFonts w:ascii="Times New Roman" w:hAnsi="Times New Roman" w:cs="Times New Roman"/>
        </w:rPr>
        <w:t xml:space="preserve">детская мебель и игровой материал для </w:t>
      </w:r>
      <w:r w:rsidR="00CB6CBD">
        <w:rPr>
          <w:rFonts w:ascii="Times New Roman" w:hAnsi="Times New Roman" w:cs="Times New Roman"/>
        </w:rPr>
        <w:t xml:space="preserve">сюжетно - </w:t>
      </w:r>
      <w:r w:rsidRPr="005F0983">
        <w:rPr>
          <w:rFonts w:ascii="Times New Roman" w:hAnsi="Times New Roman" w:cs="Times New Roman"/>
        </w:rPr>
        <w:t>ролевых игр, уголки книги, уголки творчества и экспе</w:t>
      </w:r>
      <w:r w:rsidR="00CB6CBD">
        <w:rPr>
          <w:rFonts w:ascii="Times New Roman" w:hAnsi="Times New Roman" w:cs="Times New Roman"/>
        </w:rPr>
        <w:t>риментирования, уголки здоровья, дидактические и настольные игры.</w:t>
      </w:r>
      <w:r w:rsidRPr="005F0983">
        <w:rPr>
          <w:rFonts w:ascii="Times New Roman" w:hAnsi="Times New Roman" w:cs="Times New Roman"/>
        </w:rPr>
        <w:t xml:space="preserve">  Здание детского сада </w:t>
      </w:r>
      <w:r w:rsidR="00CB6CBD">
        <w:rPr>
          <w:rFonts w:ascii="Times New Roman" w:hAnsi="Times New Roman" w:cs="Times New Roman"/>
        </w:rPr>
        <w:t>имеет газовое отопление, водопровод, канализацию</w:t>
      </w:r>
      <w:r w:rsidRPr="005F0983">
        <w:rPr>
          <w:rFonts w:ascii="Times New Roman" w:hAnsi="Times New Roman" w:cs="Times New Roman"/>
        </w:rPr>
        <w:t xml:space="preserve">, </w:t>
      </w:r>
      <w:r w:rsidR="00CB6CBD">
        <w:rPr>
          <w:rFonts w:ascii="Times New Roman" w:hAnsi="Times New Roman" w:cs="Times New Roman"/>
        </w:rPr>
        <w:t xml:space="preserve">необходимое </w:t>
      </w:r>
      <w:r w:rsidRPr="005F0983">
        <w:rPr>
          <w:rFonts w:ascii="Times New Roman" w:hAnsi="Times New Roman" w:cs="Times New Roman"/>
        </w:rPr>
        <w:t xml:space="preserve">сантехническое оборудование.   </w:t>
      </w:r>
      <w:r w:rsidRPr="005F0983">
        <w:rPr>
          <w:rFonts w:ascii="Times New Roman" w:eastAsia="Calibri" w:hAnsi="Times New Roman" w:cs="Times New Roman"/>
          <w:noProof/>
        </w:rPr>
        <w:t xml:space="preserve">  </w:t>
      </w:r>
    </w:p>
    <w:p w:rsidR="00896437" w:rsidRPr="005F0983" w:rsidRDefault="00896437" w:rsidP="005F0983">
      <w:pPr>
        <w:pStyle w:val="a6"/>
        <w:jc w:val="both"/>
        <w:rPr>
          <w:rFonts w:ascii="Times New Roman" w:hAnsi="Times New Roman" w:cs="Times New Roman"/>
        </w:rPr>
      </w:pPr>
      <w:r w:rsidRPr="005F0983">
        <w:rPr>
          <w:rFonts w:ascii="Times New Roman" w:hAnsi="Times New Roman" w:cs="Times New Roman"/>
        </w:rPr>
        <w:t xml:space="preserve">При создании предметно-развивающей среды воспитатели учитывают возрастные, индивидуальные особенности детей своей группы. Группы постепенно пополняются современным </w:t>
      </w:r>
      <w:r w:rsidRPr="005F0983">
        <w:rPr>
          <w:rFonts w:ascii="Times New Roman" w:hAnsi="Times New Roman" w:cs="Times New Roman"/>
        </w:rPr>
        <w:lastRenderedPageBreak/>
        <w:t xml:space="preserve">игровым </w:t>
      </w:r>
      <w:proofErr w:type="gramStart"/>
      <w:r w:rsidRPr="005F0983">
        <w:rPr>
          <w:rFonts w:ascii="Times New Roman" w:hAnsi="Times New Roman" w:cs="Times New Roman"/>
        </w:rPr>
        <w:t>оборудованием,  совреме</w:t>
      </w:r>
      <w:r w:rsidR="004E3B1B">
        <w:rPr>
          <w:rFonts w:ascii="Times New Roman" w:hAnsi="Times New Roman" w:cs="Times New Roman"/>
        </w:rPr>
        <w:t>нными</w:t>
      </w:r>
      <w:proofErr w:type="gramEnd"/>
      <w:r w:rsidR="004E3B1B">
        <w:rPr>
          <w:rFonts w:ascii="Times New Roman" w:hAnsi="Times New Roman" w:cs="Times New Roman"/>
        </w:rPr>
        <w:t xml:space="preserve"> информационными  стендами, </w:t>
      </w:r>
      <w:proofErr w:type="spellStart"/>
      <w:r w:rsidR="004E3B1B">
        <w:rPr>
          <w:rFonts w:ascii="Times New Roman" w:hAnsi="Times New Roman" w:cs="Times New Roman"/>
        </w:rPr>
        <w:t>интеративными</w:t>
      </w:r>
      <w:proofErr w:type="spellEnd"/>
      <w:r w:rsidR="004E3B1B">
        <w:rPr>
          <w:rFonts w:ascii="Times New Roman" w:hAnsi="Times New Roman" w:cs="Times New Roman"/>
        </w:rPr>
        <w:t xml:space="preserve"> модулями, разнообразными конструкторами и играми.</w:t>
      </w:r>
      <w:r w:rsidRPr="005F0983">
        <w:rPr>
          <w:rFonts w:ascii="Times New Roman" w:hAnsi="Times New Roman" w:cs="Times New Roman"/>
        </w:rPr>
        <w:t xml:space="preserve"> </w:t>
      </w:r>
      <w:r w:rsidRPr="005F0983">
        <w:rPr>
          <w:rFonts w:ascii="Times New Roman" w:eastAsia="Calibri" w:hAnsi="Times New Roman" w:cs="Times New Roman"/>
          <w:lang w:eastAsia="en-US"/>
        </w:rPr>
        <w:t>В групповых комнатах оформлены различные зоны и уголки: игровые, двигательной активности, познавательные, уголки природы и другие, оснащённые разнообразными материалами в соответствии с возрастом детей.</w:t>
      </w:r>
      <w:r w:rsidRPr="005F0983">
        <w:rPr>
          <w:rFonts w:ascii="Times New Roman" w:hAnsi="Times New Roman" w:cs="Times New Roman"/>
        </w:rPr>
        <w:t xml:space="preserve"> В </w:t>
      </w:r>
      <w:r w:rsidR="004E3B1B">
        <w:rPr>
          <w:rFonts w:ascii="Times New Roman" w:hAnsi="Times New Roman" w:cs="Times New Roman"/>
        </w:rPr>
        <w:t>МА</w:t>
      </w:r>
      <w:r w:rsidRPr="005F0983">
        <w:rPr>
          <w:rFonts w:ascii="Times New Roman" w:hAnsi="Times New Roman" w:cs="Times New Roman"/>
        </w:rPr>
        <w:t>ДОУ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1D6585" w:rsidRDefault="001D6585" w:rsidP="00AF26F7">
      <w:pPr>
        <w:pStyle w:val="a6"/>
        <w:jc w:val="center"/>
        <w:rPr>
          <w:rFonts w:ascii="Times New Roman" w:hAnsi="Times New Roman" w:cs="Times New Roman"/>
          <w:i/>
        </w:rPr>
      </w:pPr>
    </w:p>
    <w:p w:rsidR="002D5250" w:rsidRDefault="002D5250" w:rsidP="00AF26F7">
      <w:pPr>
        <w:pStyle w:val="a6"/>
        <w:jc w:val="center"/>
        <w:rPr>
          <w:rFonts w:ascii="Times New Roman" w:hAnsi="Times New Roman" w:cs="Times New Roman"/>
          <w:i/>
        </w:rPr>
      </w:pPr>
    </w:p>
    <w:p w:rsidR="00AF26F7" w:rsidRDefault="00896437" w:rsidP="00AF26F7">
      <w:pPr>
        <w:pStyle w:val="a6"/>
        <w:jc w:val="center"/>
        <w:rPr>
          <w:rFonts w:ascii="Times New Roman" w:hAnsi="Times New Roman" w:cs="Times New Roman"/>
          <w:i/>
        </w:rPr>
      </w:pPr>
      <w:r w:rsidRPr="00AF26F7">
        <w:rPr>
          <w:rFonts w:ascii="Times New Roman" w:hAnsi="Times New Roman" w:cs="Times New Roman"/>
          <w:i/>
        </w:rPr>
        <w:t>Информация об обеспечении беспрепятственного доступа в здания</w:t>
      </w:r>
    </w:p>
    <w:p w:rsidR="00896437" w:rsidRPr="00AF26F7" w:rsidRDefault="00896437" w:rsidP="00AF26F7">
      <w:pPr>
        <w:pStyle w:val="a6"/>
        <w:jc w:val="center"/>
        <w:rPr>
          <w:rFonts w:ascii="Times New Roman" w:hAnsi="Times New Roman" w:cs="Times New Roman"/>
          <w:i/>
        </w:rPr>
      </w:pPr>
      <w:r w:rsidRPr="00AF26F7">
        <w:rPr>
          <w:rFonts w:ascii="Times New Roman" w:hAnsi="Times New Roman" w:cs="Times New Roman"/>
          <w:i/>
        </w:rPr>
        <w:t xml:space="preserve"> образовательной организации</w:t>
      </w:r>
    </w:p>
    <w:p w:rsidR="00E7345E" w:rsidRPr="00E7345E" w:rsidRDefault="006A2100" w:rsidP="006A2100">
      <w:pPr>
        <w:pStyle w:val="a6"/>
        <w:jc w:val="both"/>
        <w:rPr>
          <w:rFonts w:ascii="Times New Roman" w:hAnsi="Times New Roman" w:cs="Times New Roman"/>
        </w:rPr>
      </w:pPr>
      <w:r>
        <w:rPr>
          <w:rFonts w:ascii="Times New Roman" w:hAnsi="Times New Roman" w:cs="Times New Roman"/>
        </w:rPr>
        <w:t>Н</w:t>
      </w:r>
      <w:r w:rsidR="00E7345E">
        <w:rPr>
          <w:rFonts w:ascii="Times New Roman" w:hAnsi="Times New Roman" w:cs="Times New Roman"/>
        </w:rPr>
        <w:t>а калитке детского сада р</w:t>
      </w:r>
      <w:r w:rsidR="00E7345E" w:rsidRPr="00E7345E">
        <w:rPr>
          <w:rFonts w:ascii="Times New Roman" w:hAnsi="Times New Roman" w:cs="Times New Roman"/>
        </w:rPr>
        <w:t>азмещена информация для инвалидов по зрению с использованием шрифта Брайля.</w:t>
      </w:r>
    </w:p>
    <w:p w:rsidR="00E7345E" w:rsidRPr="005F0983" w:rsidRDefault="00E7345E" w:rsidP="005F0983">
      <w:pPr>
        <w:pStyle w:val="a6"/>
        <w:jc w:val="both"/>
        <w:rPr>
          <w:rFonts w:ascii="Times New Roman" w:hAnsi="Times New Roman" w:cs="Times New Roman"/>
        </w:rPr>
      </w:pPr>
    </w:p>
    <w:p w:rsidR="00896437" w:rsidRPr="00AF26F7" w:rsidRDefault="00896437" w:rsidP="00AF26F7">
      <w:pPr>
        <w:pStyle w:val="a6"/>
        <w:jc w:val="center"/>
        <w:rPr>
          <w:rFonts w:ascii="Times New Roman" w:hAnsi="Times New Roman" w:cs="Times New Roman"/>
          <w:i/>
        </w:rPr>
      </w:pPr>
      <w:r w:rsidRPr="00AF26F7">
        <w:rPr>
          <w:rFonts w:ascii="Times New Roman" w:hAnsi="Times New Roman" w:cs="Times New Roman"/>
          <w:i/>
        </w:rPr>
        <w:t>Информация о специальных условиях питания</w:t>
      </w:r>
    </w:p>
    <w:p w:rsidR="00896437" w:rsidRDefault="00896437" w:rsidP="005F0983">
      <w:pPr>
        <w:pStyle w:val="a6"/>
        <w:jc w:val="both"/>
        <w:rPr>
          <w:rFonts w:ascii="Times New Roman" w:hAnsi="Times New Roman" w:cs="Times New Roman"/>
        </w:rPr>
      </w:pPr>
      <w:r w:rsidRPr="005F0983">
        <w:rPr>
          <w:rFonts w:ascii="Times New Roman" w:hAnsi="Times New Roman" w:cs="Times New Roman"/>
        </w:rPr>
        <w:t xml:space="preserve">В МАДОУ предусмотрено четырехразовое сбалансированное питание в соответствии с режимом дня. </w:t>
      </w:r>
      <w:r w:rsidR="00102D38">
        <w:rPr>
          <w:rFonts w:ascii="Times New Roman" w:hAnsi="Times New Roman" w:cs="Times New Roman"/>
        </w:rPr>
        <w:t xml:space="preserve">Может проводится коррекция питания отдельных категорий детей в соответствии с </w:t>
      </w:r>
      <w:proofErr w:type="spellStart"/>
      <w:r w:rsidR="00102D38">
        <w:rPr>
          <w:rFonts w:ascii="Times New Roman" w:hAnsi="Times New Roman" w:cs="Times New Roman"/>
        </w:rPr>
        <w:t>СанПин</w:t>
      </w:r>
      <w:proofErr w:type="spellEnd"/>
      <w:r w:rsidR="00102D38">
        <w:rPr>
          <w:rFonts w:ascii="Times New Roman" w:hAnsi="Times New Roman" w:cs="Times New Roman"/>
        </w:rPr>
        <w:t xml:space="preserve"> и справкой от врача.</w:t>
      </w:r>
    </w:p>
    <w:p w:rsidR="00093EAD" w:rsidRPr="005F0983" w:rsidRDefault="00093EAD" w:rsidP="005F0983">
      <w:pPr>
        <w:pStyle w:val="a6"/>
        <w:jc w:val="both"/>
        <w:rPr>
          <w:rFonts w:ascii="Times New Roman" w:hAnsi="Times New Roman" w:cs="Times New Roman"/>
        </w:rPr>
      </w:pPr>
    </w:p>
    <w:p w:rsidR="00896437" w:rsidRPr="00AF26F7" w:rsidRDefault="00896437" w:rsidP="00AF26F7">
      <w:pPr>
        <w:pStyle w:val="a6"/>
        <w:jc w:val="center"/>
        <w:rPr>
          <w:rFonts w:ascii="Times New Roman" w:hAnsi="Times New Roman" w:cs="Times New Roman"/>
          <w:i/>
        </w:rPr>
      </w:pPr>
      <w:r w:rsidRPr="00AF26F7">
        <w:rPr>
          <w:rFonts w:ascii="Times New Roman" w:hAnsi="Times New Roman" w:cs="Times New Roman"/>
          <w:i/>
        </w:rPr>
        <w:t>Информация о специальных условиях охраны здоровья</w:t>
      </w:r>
    </w:p>
    <w:p w:rsidR="00896437" w:rsidRDefault="00896437" w:rsidP="005F0983">
      <w:pPr>
        <w:pStyle w:val="a6"/>
        <w:jc w:val="both"/>
        <w:rPr>
          <w:rFonts w:ascii="Times New Roman" w:hAnsi="Times New Roman" w:cs="Times New Roman"/>
        </w:rPr>
      </w:pPr>
      <w:r w:rsidRPr="005F0983">
        <w:rPr>
          <w:rFonts w:ascii="Times New Roman" w:hAnsi="Times New Roman" w:cs="Times New Roman"/>
        </w:rPr>
        <w:t>Медицинское обслуживание воспитанников осуществляет Зеленоградска</w:t>
      </w:r>
      <w:r w:rsidR="00AF26F7">
        <w:rPr>
          <w:rFonts w:ascii="Times New Roman" w:hAnsi="Times New Roman" w:cs="Times New Roman"/>
        </w:rPr>
        <w:t>я центральная районная больница, в МАДОУ работает медицинская сестра</w:t>
      </w:r>
      <w:r w:rsidR="00102D38">
        <w:rPr>
          <w:rFonts w:ascii="Times New Roman" w:hAnsi="Times New Roman" w:cs="Times New Roman"/>
        </w:rPr>
        <w:t xml:space="preserve"> из штата детской поликли</w:t>
      </w:r>
      <w:r w:rsidR="00093EAD">
        <w:rPr>
          <w:rFonts w:ascii="Times New Roman" w:hAnsi="Times New Roman" w:cs="Times New Roman"/>
        </w:rPr>
        <w:t>ники</w:t>
      </w:r>
      <w:r w:rsidR="00AF26F7">
        <w:rPr>
          <w:rFonts w:ascii="Times New Roman" w:hAnsi="Times New Roman" w:cs="Times New Roman"/>
        </w:rPr>
        <w:t>.</w:t>
      </w:r>
      <w:r w:rsidR="00803F8B">
        <w:rPr>
          <w:rFonts w:ascii="Times New Roman" w:hAnsi="Times New Roman" w:cs="Times New Roman"/>
        </w:rPr>
        <w:t xml:space="preserve"> Во всех группах, в музыкальном зале, на пищеблоке, в складских помещениях и на лестничных пролетах имеются </w:t>
      </w:r>
      <w:r w:rsidR="00803F8B" w:rsidRPr="005F0983">
        <w:rPr>
          <w:rFonts w:ascii="Times New Roman" w:hAnsi="Times New Roman" w:cs="Times New Roman"/>
        </w:rPr>
        <w:t xml:space="preserve">установки для обеззараживания </w:t>
      </w:r>
      <w:proofErr w:type="gramStart"/>
      <w:r w:rsidR="00803F8B" w:rsidRPr="005F0983">
        <w:rPr>
          <w:rFonts w:ascii="Times New Roman" w:hAnsi="Times New Roman" w:cs="Times New Roman"/>
        </w:rPr>
        <w:t xml:space="preserve">воздуха </w:t>
      </w:r>
      <w:r w:rsidR="00803F8B">
        <w:rPr>
          <w:rFonts w:ascii="Times New Roman" w:hAnsi="Times New Roman" w:cs="Times New Roman"/>
        </w:rPr>
        <w:t xml:space="preserve"> типа</w:t>
      </w:r>
      <w:proofErr w:type="gramEnd"/>
      <w:r w:rsidR="00803F8B">
        <w:rPr>
          <w:rFonts w:ascii="Times New Roman" w:hAnsi="Times New Roman" w:cs="Times New Roman"/>
        </w:rPr>
        <w:t xml:space="preserve"> «</w:t>
      </w:r>
      <w:proofErr w:type="spellStart"/>
      <w:r w:rsidR="00803F8B">
        <w:rPr>
          <w:rFonts w:ascii="Times New Roman" w:hAnsi="Times New Roman" w:cs="Times New Roman"/>
        </w:rPr>
        <w:t>Дезар</w:t>
      </w:r>
      <w:proofErr w:type="spellEnd"/>
      <w:r w:rsidR="00803F8B">
        <w:rPr>
          <w:rFonts w:ascii="Times New Roman" w:hAnsi="Times New Roman" w:cs="Times New Roman"/>
        </w:rPr>
        <w:t>»</w:t>
      </w:r>
    </w:p>
    <w:p w:rsidR="001D6585" w:rsidRDefault="001D6585" w:rsidP="00AF26F7">
      <w:pPr>
        <w:pStyle w:val="a6"/>
        <w:jc w:val="center"/>
        <w:rPr>
          <w:rFonts w:ascii="Times New Roman" w:hAnsi="Times New Roman" w:cs="Times New Roman"/>
          <w:i/>
        </w:rPr>
      </w:pPr>
    </w:p>
    <w:p w:rsidR="0003384C" w:rsidRDefault="0003384C" w:rsidP="00AF26F7">
      <w:pPr>
        <w:pStyle w:val="a6"/>
        <w:jc w:val="center"/>
        <w:rPr>
          <w:rFonts w:ascii="Times New Roman" w:hAnsi="Times New Roman" w:cs="Times New Roman"/>
          <w:i/>
        </w:rPr>
      </w:pPr>
    </w:p>
    <w:p w:rsidR="00AF26F7" w:rsidRDefault="00AF26F7" w:rsidP="00AF26F7">
      <w:pPr>
        <w:pStyle w:val="a6"/>
        <w:jc w:val="center"/>
        <w:rPr>
          <w:rFonts w:ascii="Times New Roman" w:hAnsi="Times New Roman" w:cs="Times New Roman"/>
          <w:i/>
        </w:rPr>
      </w:pPr>
      <w:r w:rsidRPr="00AF26F7">
        <w:rPr>
          <w:rFonts w:ascii="Times New Roman" w:hAnsi="Times New Roman" w:cs="Times New Roman"/>
          <w:i/>
        </w:rPr>
        <w:t xml:space="preserve">Информация об </w:t>
      </w:r>
      <w:r w:rsidR="00B54DA5" w:rsidRPr="00AF26F7">
        <w:rPr>
          <w:rFonts w:ascii="Times New Roman" w:hAnsi="Times New Roman" w:cs="Times New Roman"/>
          <w:i/>
        </w:rPr>
        <w:t>обеспечении безопасности</w:t>
      </w:r>
    </w:p>
    <w:p w:rsidR="0003384C" w:rsidRPr="00AF26F7" w:rsidRDefault="0003384C" w:rsidP="00AF26F7">
      <w:pPr>
        <w:pStyle w:val="a6"/>
        <w:jc w:val="center"/>
        <w:rPr>
          <w:rFonts w:ascii="Times New Roman" w:hAnsi="Times New Roman" w:cs="Times New Roman"/>
          <w:i/>
        </w:rPr>
      </w:pPr>
    </w:p>
    <w:p w:rsidR="00896437" w:rsidRPr="005F0983" w:rsidRDefault="00896437" w:rsidP="005F0983">
      <w:pPr>
        <w:pStyle w:val="a6"/>
        <w:jc w:val="both"/>
        <w:rPr>
          <w:rFonts w:ascii="Times New Roman" w:hAnsi="Times New Roman" w:cs="Times New Roman"/>
        </w:rPr>
      </w:pPr>
      <w:r w:rsidRPr="005F0983">
        <w:rPr>
          <w:rFonts w:ascii="Times New Roman" w:hAnsi="Times New Roman" w:cs="Times New Roman"/>
        </w:rPr>
        <w:t>•</w:t>
      </w:r>
      <w:r w:rsidRPr="005F0983">
        <w:rPr>
          <w:rFonts w:ascii="Times New Roman" w:hAnsi="Times New Roman" w:cs="Times New Roman"/>
        </w:rPr>
        <w:tab/>
      </w:r>
      <w:proofErr w:type="gramStart"/>
      <w:r w:rsidRPr="005F0983">
        <w:rPr>
          <w:rFonts w:ascii="Times New Roman" w:hAnsi="Times New Roman" w:cs="Times New Roman"/>
        </w:rPr>
        <w:t>В</w:t>
      </w:r>
      <w:proofErr w:type="gramEnd"/>
      <w:r w:rsidRPr="005F0983">
        <w:rPr>
          <w:rFonts w:ascii="Times New Roman" w:hAnsi="Times New Roman" w:cs="Times New Roman"/>
        </w:rPr>
        <w:t xml:space="preserve"> целях обеспечения безопасности </w:t>
      </w:r>
      <w:r w:rsidR="00AF26F7">
        <w:rPr>
          <w:rFonts w:ascii="Times New Roman" w:hAnsi="Times New Roman" w:cs="Times New Roman"/>
        </w:rPr>
        <w:t xml:space="preserve">МАДОУ </w:t>
      </w:r>
      <w:r w:rsidRPr="005F0983">
        <w:rPr>
          <w:rFonts w:ascii="Times New Roman" w:hAnsi="Times New Roman" w:cs="Times New Roman"/>
        </w:rPr>
        <w:t>оборудован современными средствами охранной и пожарной сигнализации, функционируют специализированные системы: пожарная си</w:t>
      </w:r>
      <w:r w:rsidR="00AF26F7">
        <w:rPr>
          <w:rFonts w:ascii="Times New Roman" w:hAnsi="Times New Roman" w:cs="Times New Roman"/>
        </w:rPr>
        <w:t>гнализация, «Тревожная кнопка», речевое оповещение, система контроля доступа на калите и домофон.</w:t>
      </w:r>
    </w:p>
    <w:p w:rsidR="00896437" w:rsidRPr="005F0983" w:rsidRDefault="00896437" w:rsidP="005F0983">
      <w:pPr>
        <w:pStyle w:val="a6"/>
        <w:jc w:val="both"/>
        <w:rPr>
          <w:rFonts w:ascii="Times New Roman" w:hAnsi="Times New Roman" w:cs="Times New Roman"/>
        </w:rPr>
      </w:pPr>
      <w:r w:rsidRPr="005F0983">
        <w:rPr>
          <w:rFonts w:ascii="Times New Roman" w:hAnsi="Times New Roman" w:cs="Times New Roman"/>
        </w:rPr>
        <w:t>•</w:t>
      </w:r>
      <w:r w:rsidRPr="005F0983">
        <w:rPr>
          <w:rFonts w:ascii="Times New Roman" w:hAnsi="Times New Roman" w:cs="Times New Roman"/>
        </w:rPr>
        <w:tab/>
        <w:t>Пожарная сигнализация соединена с пультом централизованного наблюдения посредством выделенной линии и предполагает автоматическое оповещение о возгорании или ручное включение тревоги</w:t>
      </w:r>
    </w:p>
    <w:p w:rsidR="00896437" w:rsidRPr="005F0983" w:rsidRDefault="00896437" w:rsidP="005F0983">
      <w:pPr>
        <w:pStyle w:val="a6"/>
        <w:jc w:val="both"/>
        <w:rPr>
          <w:rFonts w:ascii="Times New Roman" w:hAnsi="Times New Roman" w:cs="Times New Roman"/>
        </w:rPr>
      </w:pPr>
      <w:r w:rsidRPr="005F0983">
        <w:rPr>
          <w:rFonts w:ascii="Times New Roman" w:hAnsi="Times New Roman" w:cs="Times New Roman"/>
        </w:rPr>
        <w:t>•</w:t>
      </w:r>
      <w:r w:rsidRPr="005F0983">
        <w:rPr>
          <w:rFonts w:ascii="Times New Roman" w:hAnsi="Times New Roman" w:cs="Times New Roman"/>
        </w:rPr>
        <w:tab/>
        <w:t>Детский сад стоит н на пульте и охраняется охранным предприятием «</w:t>
      </w:r>
      <w:proofErr w:type="spellStart"/>
      <w:r w:rsidRPr="005F0983">
        <w:rPr>
          <w:rFonts w:ascii="Times New Roman" w:hAnsi="Times New Roman" w:cs="Times New Roman"/>
        </w:rPr>
        <w:t>ЧОП</w:t>
      </w:r>
      <w:r w:rsidR="00AF26F7">
        <w:rPr>
          <w:rFonts w:ascii="Times New Roman" w:hAnsi="Times New Roman" w:cs="Times New Roman"/>
        </w:rPr>
        <w:t>Защита</w:t>
      </w:r>
      <w:proofErr w:type="spellEnd"/>
      <w:r w:rsidR="00AF26F7">
        <w:rPr>
          <w:rFonts w:ascii="Times New Roman" w:hAnsi="Times New Roman" w:cs="Times New Roman"/>
        </w:rPr>
        <w:t xml:space="preserve"> и безопасность</w:t>
      </w:r>
      <w:r w:rsidRPr="005F0983">
        <w:rPr>
          <w:rFonts w:ascii="Times New Roman" w:hAnsi="Times New Roman" w:cs="Times New Roman"/>
        </w:rPr>
        <w:t xml:space="preserve">», </w:t>
      </w:r>
      <w:r w:rsidR="00AF26F7">
        <w:rPr>
          <w:rFonts w:ascii="Times New Roman" w:hAnsi="Times New Roman" w:cs="Times New Roman"/>
        </w:rPr>
        <w:t>установлено камеры видеонаблюдения по всем сторонам детского сада и на участке детского сада, имеется видео - камера на входе-выходе</w:t>
      </w:r>
      <w:r w:rsidRPr="005F0983">
        <w:rPr>
          <w:rFonts w:ascii="Times New Roman" w:hAnsi="Times New Roman" w:cs="Times New Roman"/>
        </w:rPr>
        <w:t xml:space="preserve"> </w:t>
      </w:r>
      <w:r w:rsidR="00AF26F7">
        <w:rPr>
          <w:rFonts w:ascii="Times New Roman" w:hAnsi="Times New Roman" w:cs="Times New Roman"/>
        </w:rPr>
        <w:t xml:space="preserve">из здания </w:t>
      </w:r>
      <w:r w:rsidRPr="005F0983">
        <w:rPr>
          <w:rFonts w:ascii="Times New Roman" w:hAnsi="Times New Roman" w:cs="Times New Roman"/>
        </w:rPr>
        <w:t xml:space="preserve">и средствами телефонной связи. «Тревожная кнопка» соединена с пультом филиала ФГКУ УВО УМВД России по Калининградской области посредством выделенной линии и имеет один внутренний терминал (кнопка) и </w:t>
      </w:r>
      <w:r w:rsidR="00502EE1">
        <w:rPr>
          <w:rFonts w:ascii="Times New Roman" w:hAnsi="Times New Roman" w:cs="Times New Roman"/>
        </w:rPr>
        <w:t xml:space="preserve">2 </w:t>
      </w:r>
      <w:r w:rsidRPr="005F0983">
        <w:rPr>
          <w:rFonts w:ascii="Times New Roman" w:hAnsi="Times New Roman" w:cs="Times New Roman"/>
        </w:rPr>
        <w:t>переносные кнопки.</w:t>
      </w:r>
    </w:p>
    <w:p w:rsidR="00B54DA5" w:rsidRDefault="00896437" w:rsidP="005F0983">
      <w:pPr>
        <w:pStyle w:val="a6"/>
        <w:jc w:val="both"/>
        <w:rPr>
          <w:rFonts w:ascii="Times New Roman" w:hAnsi="Times New Roman" w:cs="Times New Roman"/>
        </w:rPr>
      </w:pPr>
      <w:r w:rsidRPr="005F0983">
        <w:rPr>
          <w:rFonts w:ascii="Times New Roman" w:hAnsi="Times New Roman" w:cs="Times New Roman"/>
        </w:rPr>
        <w:t>•</w:t>
      </w:r>
      <w:r w:rsidRPr="005F0983">
        <w:rPr>
          <w:rFonts w:ascii="Times New Roman" w:hAnsi="Times New Roman" w:cs="Times New Roman"/>
        </w:rPr>
        <w:tab/>
        <w:t xml:space="preserve">Помещения детского сада, пути эвакуации оборудованы в соответствии с требованиями пожарной безопасности. На стенах в коридорах вывешены схемы эвакуации, определён и изучен порядок действий в случае возникновения пожара, </w:t>
      </w:r>
      <w:r w:rsidR="00502EE1">
        <w:rPr>
          <w:rFonts w:ascii="Times New Roman" w:hAnsi="Times New Roman" w:cs="Times New Roman"/>
        </w:rPr>
        <w:t>проводятся</w:t>
      </w:r>
      <w:r w:rsidRPr="005F0983">
        <w:rPr>
          <w:rFonts w:ascii="Times New Roman" w:hAnsi="Times New Roman" w:cs="Times New Roman"/>
        </w:rPr>
        <w:t xml:space="preserve"> занятия по эвакуации воспитанник</w:t>
      </w:r>
      <w:r w:rsidR="009A5DA7">
        <w:rPr>
          <w:rFonts w:ascii="Times New Roman" w:hAnsi="Times New Roman" w:cs="Times New Roman"/>
        </w:rPr>
        <w:t>ов и сотрудн</w:t>
      </w:r>
      <w:r w:rsidR="00B54DA5">
        <w:rPr>
          <w:rFonts w:ascii="Times New Roman" w:hAnsi="Times New Roman" w:cs="Times New Roman"/>
        </w:rPr>
        <w:t>иков детского сада в соответствии с графиком тренировок;</w:t>
      </w:r>
    </w:p>
    <w:p w:rsidR="00CB7A52" w:rsidRDefault="00B54DA5" w:rsidP="00CB7A52">
      <w:pPr>
        <w:pStyle w:val="a6"/>
        <w:jc w:val="both"/>
        <w:rPr>
          <w:rFonts w:ascii="Times New Roman" w:hAnsi="Times New Roman" w:cs="Times New Roman"/>
        </w:rPr>
      </w:pPr>
      <w:r w:rsidRPr="005F0983">
        <w:rPr>
          <w:rFonts w:ascii="Times New Roman" w:hAnsi="Times New Roman" w:cs="Times New Roman"/>
        </w:rPr>
        <w:t>•</w:t>
      </w:r>
      <w:r>
        <w:rPr>
          <w:rFonts w:ascii="Times New Roman" w:hAnsi="Times New Roman" w:cs="Times New Roman"/>
        </w:rPr>
        <w:t xml:space="preserve">        </w:t>
      </w:r>
      <w:r>
        <w:rPr>
          <w:rStyle w:val="a9"/>
          <w:rFonts w:eastAsia="Microsoft Sans Serif"/>
        </w:rPr>
        <w:t>Обеспечена автоматическая</w:t>
      </w:r>
      <w:r w:rsidRPr="007B2242">
        <w:rPr>
          <w:rStyle w:val="a9"/>
          <w:rFonts w:eastAsia="Microsoft Sans Serif"/>
        </w:rPr>
        <w:t xml:space="preserve"> разблокировка и </w:t>
      </w:r>
      <w:r>
        <w:rPr>
          <w:rStyle w:val="a9"/>
          <w:rFonts w:eastAsia="Microsoft Sans Serif"/>
        </w:rPr>
        <w:t>открывание</w:t>
      </w:r>
      <w:r w:rsidRPr="007B2242">
        <w:rPr>
          <w:rStyle w:val="a9"/>
          <w:rFonts w:eastAsia="Microsoft Sans Serif"/>
        </w:rPr>
        <w:t xml:space="preserve"> ворот, установленных на проезде для обеспечения беспрепятственного проезда пожарной техники</w:t>
      </w:r>
      <w:r>
        <w:rPr>
          <w:rStyle w:val="a9"/>
          <w:rFonts w:eastAsia="Microsoft Sans Serif"/>
        </w:rPr>
        <w:t>.</w:t>
      </w:r>
      <w:r w:rsidR="00502EE1">
        <w:rPr>
          <w:rFonts w:ascii="Times New Roman" w:hAnsi="Times New Roman" w:cs="Times New Roman"/>
        </w:rPr>
        <w:t xml:space="preserve">       </w:t>
      </w:r>
    </w:p>
    <w:p w:rsidR="001D6585" w:rsidRDefault="001D6585" w:rsidP="00502EE1">
      <w:pPr>
        <w:pStyle w:val="a6"/>
        <w:jc w:val="center"/>
        <w:rPr>
          <w:rFonts w:ascii="Times New Roman" w:eastAsia="Calibri" w:hAnsi="Times New Roman" w:cs="Times New Roman"/>
          <w:i/>
          <w:lang w:eastAsia="en-US"/>
        </w:rPr>
      </w:pPr>
    </w:p>
    <w:p w:rsidR="00896437" w:rsidRPr="00502EE1" w:rsidRDefault="00896437" w:rsidP="00502EE1">
      <w:pPr>
        <w:pStyle w:val="a6"/>
        <w:jc w:val="center"/>
        <w:rPr>
          <w:rFonts w:ascii="Times New Roman" w:eastAsia="Calibri" w:hAnsi="Times New Roman" w:cs="Times New Roman"/>
          <w:i/>
          <w:lang w:eastAsia="en-US"/>
        </w:rPr>
      </w:pPr>
      <w:r w:rsidRPr="00502EE1">
        <w:rPr>
          <w:rFonts w:ascii="Times New Roman" w:eastAsia="Calibri" w:hAnsi="Times New Roman" w:cs="Times New Roman"/>
          <w:i/>
          <w:lang w:eastAsia="en-US"/>
        </w:rPr>
        <w:t>Материально-технические условия обеспечивают соблюдение:</w:t>
      </w:r>
    </w:p>
    <w:p w:rsidR="00896437" w:rsidRPr="005F0983" w:rsidRDefault="00896437" w:rsidP="005F0983">
      <w:pPr>
        <w:pStyle w:val="a6"/>
        <w:jc w:val="both"/>
        <w:rPr>
          <w:rFonts w:ascii="Times New Roman" w:eastAsia="Calibri" w:hAnsi="Times New Roman" w:cs="Times New Roman"/>
          <w:lang w:eastAsia="en-US"/>
        </w:rPr>
      </w:pPr>
      <w:r w:rsidRPr="005F0983">
        <w:rPr>
          <w:rFonts w:ascii="Times New Roman" w:eastAsia="Calibri" w:hAnsi="Times New Roman" w:cs="Times New Roman"/>
          <w:lang w:eastAsia="en-US"/>
        </w:rPr>
        <w:t>-санитарно-гигиенических норм образовательного процесса с учетом потребностей детей с ОВЗ, обучающихся в данном учреждении (требования к водоснабжению, канализации, освещению, воздушно-тепловому режиму и т. д.);</w:t>
      </w:r>
    </w:p>
    <w:p w:rsidR="00896437" w:rsidRPr="005F0983" w:rsidRDefault="00896437" w:rsidP="005F0983">
      <w:pPr>
        <w:pStyle w:val="a6"/>
        <w:jc w:val="both"/>
        <w:rPr>
          <w:rFonts w:ascii="Times New Roman" w:eastAsia="Calibri" w:hAnsi="Times New Roman" w:cs="Times New Roman"/>
          <w:lang w:eastAsia="en-US"/>
        </w:rPr>
      </w:pPr>
      <w:r w:rsidRPr="005F0983">
        <w:rPr>
          <w:rFonts w:ascii="Times New Roman" w:eastAsia="Calibri" w:hAnsi="Times New Roman" w:cs="Times New Roman"/>
          <w:lang w:eastAsia="en-US"/>
        </w:rPr>
        <w:lastRenderedPageBreak/>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A403DB" w:rsidRPr="00992E4B" w:rsidRDefault="00896437" w:rsidP="00992E4B">
      <w:pPr>
        <w:pStyle w:val="a6"/>
        <w:jc w:val="both"/>
        <w:rPr>
          <w:rFonts w:ascii="Times New Roman" w:hAnsi="Times New Roman" w:cs="Times New Roman"/>
        </w:rPr>
      </w:pPr>
      <w:r w:rsidRPr="005F0983">
        <w:rPr>
          <w:rFonts w:ascii="Times New Roman" w:hAnsi="Times New Roman" w:cs="Times New Roman"/>
        </w:rPr>
        <w:t>  </w:t>
      </w:r>
      <w:r w:rsidRPr="005F0983">
        <w:rPr>
          <w:rFonts w:ascii="Times New Roman" w:hAnsi="Times New Roman" w:cs="Times New Roman"/>
        </w:rPr>
        <w:tab/>
      </w:r>
      <w:proofErr w:type="gramStart"/>
      <w:r w:rsidR="00803F8B">
        <w:rPr>
          <w:rFonts w:ascii="Times New Roman" w:hAnsi="Times New Roman" w:cs="Times New Roman"/>
        </w:rPr>
        <w:t>Помещения</w:t>
      </w:r>
      <w:r w:rsidRPr="005F0983">
        <w:rPr>
          <w:rFonts w:ascii="Times New Roman" w:hAnsi="Times New Roman" w:cs="Times New Roman"/>
        </w:rPr>
        <w:t xml:space="preserve"> </w:t>
      </w:r>
      <w:r w:rsidR="00803F8B">
        <w:rPr>
          <w:rFonts w:ascii="Times New Roman" w:hAnsi="Times New Roman" w:cs="Times New Roman"/>
        </w:rPr>
        <w:t xml:space="preserve"> МАДОУ</w:t>
      </w:r>
      <w:proofErr w:type="gramEnd"/>
      <w:r w:rsidR="00803F8B">
        <w:rPr>
          <w:rFonts w:ascii="Times New Roman" w:hAnsi="Times New Roman" w:cs="Times New Roman"/>
        </w:rPr>
        <w:t xml:space="preserve"> оснащены огнетушителями, имеются поэтажные планы эвакуации, аварийное освещение. Мебель в группах закреплена.</w:t>
      </w:r>
      <w:r w:rsidRPr="005F0983">
        <w:rPr>
          <w:rFonts w:ascii="Times New Roman" w:hAnsi="Times New Roman" w:cs="Times New Roman"/>
        </w:rPr>
        <w:t xml:space="preserve">  </w:t>
      </w:r>
      <w:r w:rsidR="00803F8B">
        <w:rPr>
          <w:rFonts w:ascii="Times New Roman" w:hAnsi="Times New Roman" w:cs="Times New Roman"/>
        </w:rPr>
        <w:t xml:space="preserve">В коридорах детского сада </w:t>
      </w:r>
      <w:r w:rsidRPr="005F0983">
        <w:rPr>
          <w:rFonts w:ascii="Times New Roman" w:hAnsi="Times New Roman" w:cs="Times New Roman"/>
        </w:rPr>
        <w:t xml:space="preserve">имеются уголки по правилам дорожного движения, </w:t>
      </w:r>
      <w:r w:rsidR="00992E4B">
        <w:rPr>
          <w:rFonts w:ascii="Times New Roman" w:hAnsi="Times New Roman" w:cs="Times New Roman"/>
        </w:rPr>
        <w:t>по пожарной безопасности.</w:t>
      </w:r>
    </w:p>
    <w:p w:rsidR="001D6585" w:rsidRDefault="001D6585" w:rsidP="00103A10">
      <w:pPr>
        <w:pStyle w:val="a6"/>
        <w:jc w:val="center"/>
        <w:rPr>
          <w:rFonts w:ascii="Times New Roman" w:hAnsi="Times New Roman" w:cs="Times New Roman"/>
          <w:i/>
        </w:rPr>
      </w:pPr>
    </w:p>
    <w:p w:rsidR="00A403DB" w:rsidRPr="00103A10" w:rsidRDefault="00103A10" w:rsidP="001D6585">
      <w:pPr>
        <w:pStyle w:val="a6"/>
        <w:jc w:val="center"/>
        <w:rPr>
          <w:rFonts w:ascii="Times New Roman" w:hAnsi="Times New Roman" w:cs="Times New Roman"/>
          <w:i/>
        </w:rPr>
      </w:pPr>
      <w:r w:rsidRPr="00103A10">
        <w:rPr>
          <w:rFonts w:ascii="Times New Roman" w:hAnsi="Times New Roman" w:cs="Times New Roman"/>
          <w:i/>
        </w:rPr>
        <w:t>Информация об оснащении групп МАДОУ.</w:t>
      </w:r>
    </w:p>
    <w:p w:rsidR="00103A10" w:rsidRDefault="00896437" w:rsidP="005F0983">
      <w:pPr>
        <w:pStyle w:val="a6"/>
        <w:jc w:val="both"/>
        <w:rPr>
          <w:rFonts w:ascii="Times New Roman" w:eastAsia="Calibri" w:hAnsi="Times New Roman" w:cs="Times New Roman"/>
          <w:lang w:eastAsia="en-US"/>
        </w:rPr>
      </w:pPr>
      <w:r w:rsidRPr="005F0983">
        <w:rPr>
          <w:rFonts w:ascii="Times New Roman" w:eastAsia="Calibri" w:hAnsi="Times New Roman" w:cs="Times New Roman"/>
          <w:lang w:eastAsia="en-US"/>
        </w:rPr>
        <w:t>В</w:t>
      </w:r>
      <w:r w:rsidR="00103A10">
        <w:rPr>
          <w:rFonts w:ascii="Times New Roman" w:eastAsia="Calibri" w:hAnsi="Times New Roman" w:cs="Times New Roman"/>
          <w:lang w:eastAsia="en-US"/>
        </w:rPr>
        <w:t xml:space="preserve">о всех группах МАДОУ, в музыкальном зале, в комнате «Орлята России» </w:t>
      </w:r>
      <w:r w:rsidRPr="005F0983">
        <w:rPr>
          <w:rFonts w:ascii="Times New Roman" w:eastAsia="Calibri" w:hAnsi="Times New Roman" w:cs="Times New Roman"/>
          <w:lang w:eastAsia="en-US"/>
        </w:rPr>
        <w:t xml:space="preserve">имеются интерактивные доски, </w:t>
      </w:r>
      <w:r w:rsidR="00103A10">
        <w:rPr>
          <w:rFonts w:ascii="Times New Roman" w:eastAsia="Calibri" w:hAnsi="Times New Roman" w:cs="Times New Roman"/>
          <w:lang w:eastAsia="en-US"/>
        </w:rPr>
        <w:t xml:space="preserve">видео - </w:t>
      </w:r>
      <w:r w:rsidRPr="005F0983">
        <w:rPr>
          <w:rFonts w:ascii="Times New Roman" w:eastAsia="Calibri" w:hAnsi="Times New Roman" w:cs="Times New Roman"/>
          <w:lang w:eastAsia="en-US"/>
        </w:rPr>
        <w:t xml:space="preserve">проекторы, </w:t>
      </w:r>
      <w:r w:rsidR="00103A10">
        <w:rPr>
          <w:rFonts w:ascii="Times New Roman" w:eastAsia="Calibri" w:hAnsi="Times New Roman" w:cs="Times New Roman"/>
          <w:lang w:eastAsia="en-US"/>
        </w:rPr>
        <w:t>интерактивный пол.</w:t>
      </w:r>
    </w:p>
    <w:p w:rsidR="00103A10" w:rsidRDefault="00103A10" w:rsidP="005F0983">
      <w:pPr>
        <w:pStyle w:val="a6"/>
        <w:jc w:val="both"/>
        <w:rPr>
          <w:rFonts w:ascii="Times New Roman" w:eastAsia="Calibri" w:hAnsi="Times New Roman" w:cs="Times New Roman"/>
          <w:lang w:eastAsia="en-US"/>
        </w:rPr>
      </w:pPr>
      <w:r>
        <w:rPr>
          <w:rFonts w:ascii="Times New Roman" w:eastAsia="Calibri" w:hAnsi="Times New Roman" w:cs="Times New Roman"/>
          <w:lang w:eastAsia="en-US"/>
        </w:rPr>
        <w:t>В комнате «Инженерная школа»</w:t>
      </w:r>
      <w:r w:rsidR="00DC3AA9">
        <w:rPr>
          <w:rFonts w:ascii="Times New Roman" w:eastAsia="Calibri" w:hAnsi="Times New Roman" w:cs="Times New Roman"/>
          <w:lang w:eastAsia="en-US"/>
        </w:rPr>
        <w:t xml:space="preserve"> размещены игры по тематике:</w:t>
      </w:r>
    </w:p>
    <w:p w:rsidR="00DC3AA9" w:rsidRPr="007A3B8B" w:rsidRDefault="00DC3AA9" w:rsidP="00DC3AA9">
      <w:pPr>
        <w:pStyle w:val="a6"/>
        <w:rPr>
          <w:rFonts w:ascii="Times New Roman" w:hAnsi="Times New Roman" w:cs="Times New Roman"/>
          <w:i/>
        </w:rPr>
      </w:pPr>
      <w:r w:rsidRPr="007A3B8B">
        <w:rPr>
          <w:rFonts w:ascii="Times New Roman" w:hAnsi="Times New Roman" w:cs="Times New Roman"/>
          <w:i/>
        </w:rPr>
        <w:t>Инженер-исследователь</w:t>
      </w:r>
    </w:p>
    <w:p w:rsidR="00DC3AA9" w:rsidRPr="00DC3AA9" w:rsidRDefault="00DC3AA9" w:rsidP="00AE3F37">
      <w:pPr>
        <w:pStyle w:val="a6"/>
        <w:numPr>
          <w:ilvl w:val="0"/>
          <w:numId w:val="118"/>
        </w:numPr>
        <w:rPr>
          <w:rFonts w:ascii="Times New Roman" w:hAnsi="Times New Roman" w:cs="Times New Roman"/>
        </w:rPr>
      </w:pPr>
      <w:r w:rsidRPr="00DC3AA9">
        <w:rPr>
          <w:rFonts w:ascii="Times New Roman" w:hAnsi="Times New Roman" w:cs="Times New Roman"/>
        </w:rPr>
        <w:t>Электронный микроскоп;</w:t>
      </w:r>
    </w:p>
    <w:p w:rsidR="00DC3AA9" w:rsidRPr="00DC3AA9" w:rsidRDefault="00DC3AA9" w:rsidP="00AE3F37">
      <w:pPr>
        <w:pStyle w:val="a6"/>
        <w:numPr>
          <w:ilvl w:val="0"/>
          <w:numId w:val="118"/>
        </w:numPr>
        <w:rPr>
          <w:rFonts w:ascii="Times New Roman" w:hAnsi="Times New Roman" w:cs="Times New Roman"/>
        </w:rPr>
      </w:pPr>
      <w:r w:rsidRPr="00DC3AA9">
        <w:rPr>
          <w:rFonts w:ascii="Times New Roman" w:hAnsi="Times New Roman" w:cs="Times New Roman"/>
        </w:rPr>
        <w:t>Лабораторный набор «Юный биолог»;</w:t>
      </w:r>
    </w:p>
    <w:p w:rsidR="00DC3AA9" w:rsidRPr="00DC3AA9" w:rsidRDefault="00DC3AA9" w:rsidP="00AE3F37">
      <w:pPr>
        <w:pStyle w:val="a6"/>
        <w:numPr>
          <w:ilvl w:val="0"/>
          <w:numId w:val="118"/>
        </w:numPr>
        <w:rPr>
          <w:rFonts w:ascii="Times New Roman" w:hAnsi="Times New Roman" w:cs="Times New Roman"/>
        </w:rPr>
      </w:pPr>
      <w:r w:rsidRPr="00DC3AA9">
        <w:rPr>
          <w:rFonts w:ascii="Times New Roman" w:hAnsi="Times New Roman" w:cs="Times New Roman"/>
        </w:rPr>
        <w:t>Лабораторный набор «Юный эколог»;</w:t>
      </w:r>
    </w:p>
    <w:p w:rsidR="00DC3AA9" w:rsidRPr="00DC3AA9" w:rsidRDefault="00DC3AA9" w:rsidP="00AE3F37">
      <w:pPr>
        <w:pStyle w:val="a6"/>
        <w:numPr>
          <w:ilvl w:val="0"/>
          <w:numId w:val="118"/>
        </w:numPr>
        <w:rPr>
          <w:rFonts w:ascii="Times New Roman" w:hAnsi="Times New Roman" w:cs="Times New Roman"/>
        </w:rPr>
      </w:pPr>
      <w:r w:rsidRPr="00DC3AA9">
        <w:rPr>
          <w:rFonts w:ascii="Times New Roman" w:hAnsi="Times New Roman" w:cs="Times New Roman"/>
        </w:rPr>
        <w:t>Лабораторный набор «</w:t>
      </w:r>
      <w:proofErr w:type="gramStart"/>
      <w:r w:rsidRPr="00DC3AA9">
        <w:rPr>
          <w:rFonts w:ascii="Times New Roman" w:hAnsi="Times New Roman" w:cs="Times New Roman"/>
        </w:rPr>
        <w:t>Супер химия</w:t>
      </w:r>
      <w:proofErr w:type="gramEnd"/>
      <w:r w:rsidRPr="00DC3AA9">
        <w:rPr>
          <w:rFonts w:ascii="Times New Roman" w:hAnsi="Times New Roman" w:cs="Times New Roman"/>
        </w:rPr>
        <w:t xml:space="preserve"> и физика»;</w:t>
      </w:r>
    </w:p>
    <w:p w:rsidR="00DC3AA9" w:rsidRPr="00DC3AA9" w:rsidRDefault="00DC3AA9" w:rsidP="00AE3F37">
      <w:pPr>
        <w:pStyle w:val="a6"/>
        <w:numPr>
          <w:ilvl w:val="0"/>
          <w:numId w:val="118"/>
        </w:numPr>
        <w:rPr>
          <w:rFonts w:ascii="Times New Roman" w:hAnsi="Times New Roman" w:cs="Times New Roman"/>
        </w:rPr>
      </w:pPr>
      <w:r w:rsidRPr="00DC3AA9">
        <w:rPr>
          <w:rFonts w:ascii="Times New Roman" w:hAnsi="Times New Roman" w:cs="Times New Roman"/>
        </w:rPr>
        <w:t>Лабораторный набор «Физика. Введение в науку»;</w:t>
      </w:r>
    </w:p>
    <w:p w:rsidR="00DC3AA9" w:rsidRPr="00DC3AA9" w:rsidRDefault="00DC3AA9" w:rsidP="00AE3F37">
      <w:pPr>
        <w:pStyle w:val="a6"/>
        <w:numPr>
          <w:ilvl w:val="0"/>
          <w:numId w:val="118"/>
        </w:numPr>
        <w:rPr>
          <w:rFonts w:ascii="Times New Roman" w:hAnsi="Times New Roman" w:cs="Times New Roman"/>
        </w:rPr>
      </w:pPr>
      <w:r w:rsidRPr="00DC3AA9">
        <w:rPr>
          <w:rFonts w:ascii="Times New Roman" w:hAnsi="Times New Roman" w:cs="Times New Roman"/>
        </w:rPr>
        <w:t>Большая лаборатория «Волшебные кристаллы»;</w:t>
      </w:r>
    </w:p>
    <w:p w:rsidR="00DC3AA9" w:rsidRPr="00DC3AA9" w:rsidRDefault="00DC3AA9" w:rsidP="00AE3F37">
      <w:pPr>
        <w:pStyle w:val="a6"/>
        <w:numPr>
          <w:ilvl w:val="0"/>
          <w:numId w:val="118"/>
        </w:numPr>
        <w:rPr>
          <w:rFonts w:ascii="Times New Roman" w:hAnsi="Times New Roman" w:cs="Times New Roman"/>
        </w:rPr>
      </w:pPr>
      <w:r w:rsidRPr="00DC3AA9">
        <w:rPr>
          <w:rFonts w:ascii="Times New Roman" w:hAnsi="Times New Roman" w:cs="Times New Roman"/>
        </w:rPr>
        <w:t>Набор весов «Баланс»;</w:t>
      </w:r>
    </w:p>
    <w:p w:rsidR="00DC3AA9" w:rsidRPr="00DC3AA9" w:rsidRDefault="00DC3AA9" w:rsidP="00AE3F37">
      <w:pPr>
        <w:pStyle w:val="a6"/>
        <w:numPr>
          <w:ilvl w:val="0"/>
          <w:numId w:val="118"/>
        </w:numPr>
        <w:rPr>
          <w:rFonts w:ascii="Times New Roman" w:hAnsi="Times New Roman" w:cs="Times New Roman"/>
        </w:rPr>
      </w:pPr>
      <w:r w:rsidRPr="00DC3AA9">
        <w:rPr>
          <w:rFonts w:ascii="Times New Roman" w:hAnsi="Times New Roman" w:cs="Times New Roman"/>
        </w:rPr>
        <w:t>Лабораторный набор «Сила пружины»;</w:t>
      </w:r>
    </w:p>
    <w:p w:rsidR="00DC3AA9" w:rsidRPr="00DC3AA9" w:rsidRDefault="00DC3AA9" w:rsidP="00AE3F37">
      <w:pPr>
        <w:pStyle w:val="a6"/>
        <w:numPr>
          <w:ilvl w:val="0"/>
          <w:numId w:val="118"/>
        </w:numPr>
        <w:rPr>
          <w:rFonts w:ascii="Times New Roman" w:hAnsi="Times New Roman" w:cs="Times New Roman"/>
        </w:rPr>
      </w:pPr>
      <w:r w:rsidRPr="00DC3AA9">
        <w:rPr>
          <w:rFonts w:ascii="Times New Roman" w:hAnsi="Times New Roman" w:cs="Times New Roman"/>
        </w:rPr>
        <w:t>Лабораторный набор «Сила воздуха»;</w:t>
      </w:r>
    </w:p>
    <w:p w:rsidR="00DC3AA9" w:rsidRPr="00DC3AA9" w:rsidRDefault="00DC3AA9" w:rsidP="00AE3F37">
      <w:pPr>
        <w:pStyle w:val="a6"/>
        <w:numPr>
          <w:ilvl w:val="0"/>
          <w:numId w:val="118"/>
        </w:numPr>
        <w:rPr>
          <w:rFonts w:ascii="Times New Roman" w:hAnsi="Times New Roman" w:cs="Times New Roman"/>
        </w:rPr>
      </w:pPr>
      <w:r w:rsidRPr="00DC3AA9">
        <w:rPr>
          <w:rFonts w:ascii="Times New Roman" w:hAnsi="Times New Roman" w:cs="Times New Roman"/>
        </w:rPr>
        <w:t>Лабораторный набор «Домашняя лаборатория»;</w:t>
      </w:r>
    </w:p>
    <w:p w:rsidR="00DC3AA9" w:rsidRPr="00DC3AA9" w:rsidRDefault="00DC3AA9" w:rsidP="00AE3F37">
      <w:pPr>
        <w:pStyle w:val="a6"/>
        <w:numPr>
          <w:ilvl w:val="0"/>
          <w:numId w:val="118"/>
        </w:numPr>
        <w:rPr>
          <w:rFonts w:ascii="Times New Roman" w:hAnsi="Times New Roman" w:cs="Times New Roman"/>
        </w:rPr>
      </w:pPr>
      <w:r w:rsidRPr="00DC3AA9">
        <w:rPr>
          <w:rFonts w:ascii="Times New Roman" w:hAnsi="Times New Roman" w:cs="Times New Roman"/>
        </w:rPr>
        <w:t>Научно-познавательный набор «Физика в действии»;</w:t>
      </w:r>
    </w:p>
    <w:p w:rsidR="00DC3AA9" w:rsidRPr="00DC3AA9" w:rsidRDefault="00DC3AA9" w:rsidP="00AE3F37">
      <w:pPr>
        <w:pStyle w:val="a6"/>
        <w:numPr>
          <w:ilvl w:val="0"/>
          <w:numId w:val="118"/>
        </w:numPr>
        <w:rPr>
          <w:rFonts w:ascii="Times New Roman" w:hAnsi="Times New Roman" w:cs="Times New Roman"/>
        </w:rPr>
      </w:pPr>
      <w:r w:rsidRPr="00DC3AA9">
        <w:rPr>
          <w:rFonts w:ascii="Times New Roman" w:hAnsi="Times New Roman" w:cs="Times New Roman"/>
        </w:rPr>
        <w:t>Набор ГИГО «</w:t>
      </w:r>
      <w:r w:rsidRPr="00DC3AA9">
        <w:rPr>
          <w:rFonts w:ascii="Times New Roman" w:hAnsi="Times New Roman" w:cs="Times New Roman"/>
          <w:lang w:val="en-US"/>
        </w:rPr>
        <w:t>GIGO</w:t>
      </w:r>
      <w:r w:rsidRPr="00DC3AA9">
        <w:rPr>
          <w:rFonts w:ascii="Times New Roman" w:hAnsi="Times New Roman" w:cs="Times New Roman"/>
        </w:rPr>
        <w:t>» «Водный двигатель»;</w:t>
      </w:r>
    </w:p>
    <w:p w:rsidR="00DC3AA9" w:rsidRPr="00DC3AA9" w:rsidRDefault="00DC3AA9" w:rsidP="00AE3F37">
      <w:pPr>
        <w:pStyle w:val="a6"/>
        <w:numPr>
          <w:ilvl w:val="0"/>
          <w:numId w:val="118"/>
        </w:numPr>
        <w:rPr>
          <w:rFonts w:ascii="Times New Roman" w:hAnsi="Times New Roman" w:cs="Times New Roman"/>
        </w:rPr>
      </w:pPr>
      <w:r w:rsidRPr="00DC3AA9">
        <w:rPr>
          <w:rFonts w:ascii="Times New Roman" w:hAnsi="Times New Roman" w:cs="Times New Roman"/>
        </w:rPr>
        <w:t>Электроприбор для выжигания по дереву;</w:t>
      </w:r>
    </w:p>
    <w:p w:rsidR="00DC3AA9" w:rsidRPr="00DC3AA9" w:rsidRDefault="00DC3AA9" w:rsidP="00AE3F37">
      <w:pPr>
        <w:pStyle w:val="a6"/>
        <w:numPr>
          <w:ilvl w:val="0"/>
          <w:numId w:val="118"/>
        </w:numPr>
        <w:rPr>
          <w:rFonts w:ascii="Times New Roman" w:hAnsi="Times New Roman" w:cs="Times New Roman"/>
        </w:rPr>
      </w:pPr>
      <w:r w:rsidRPr="00DC3AA9">
        <w:rPr>
          <w:rFonts w:ascii="Times New Roman" w:hAnsi="Times New Roman" w:cs="Times New Roman"/>
        </w:rPr>
        <w:t>Домашняя песочница «Радужный песок»;</w:t>
      </w:r>
    </w:p>
    <w:p w:rsidR="00DC3AA9" w:rsidRPr="00DC3AA9" w:rsidRDefault="00DC3AA9" w:rsidP="00AE3F37">
      <w:pPr>
        <w:pStyle w:val="a6"/>
        <w:numPr>
          <w:ilvl w:val="0"/>
          <w:numId w:val="118"/>
        </w:numPr>
        <w:rPr>
          <w:rFonts w:ascii="Times New Roman" w:hAnsi="Times New Roman" w:cs="Times New Roman"/>
        </w:rPr>
      </w:pPr>
      <w:r w:rsidRPr="00DC3AA9">
        <w:rPr>
          <w:rFonts w:ascii="Times New Roman" w:hAnsi="Times New Roman" w:cs="Times New Roman"/>
        </w:rPr>
        <w:t>Набор для выращивания кристаллов «Алхимик»;</w:t>
      </w:r>
    </w:p>
    <w:p w:rsidR="00DC3AA9" w:rsidRPr="00DC3AA9" w:rsidRDefault="00DC3AA9" w:rsidP="00AE3F37">
      <w:pPr>
        <w:pStyle w:val="a6"/>
        <w:numPr>
          <w:ilvl w:val="0"/>
          <w:numId w:val="118"/>
        </w:numPr>
        <w:rPr>
          <w:rFonts w:ascii="Times New Roman" w:hAnsi="Times New Roman" w:cs="Times New Roman"/>
        </w:rPr>
      </w:pPr>
      <w:r w:rsidRPr="00DC3AA9">
        <w:rPr>
          <w:rFonts w:ascii="Times New Roman" w:hAnsi="Times New Roman" w:cs="Times New Roman"/>
        </w:rPr>
        <w:t>Набор для творчества «Химические опыты»;</w:t>
      </w:r>
    </w:p>
    <w:p w:rsidR="00DC3AA9" w:rsidRPr="00DC3AA9" w:rsidRDefault="00DC3AA9" w:rsidP="00AE3F37">
      <w:pPr>
        <w:pStyle w:val="a6"/>
        <w:numPr>
          <w:ilvl w:val="0"/>
          <w:numId w:val="118"/>
        </w:numPr>
        <w:rPr>
          <w:rFonts w:ascii="Times New Roman" w:hAnsi="Times New Roman" w:cs="Times New Roman"/>
        </w:rPr>
      </w:pPr>
      <w:r w:rsidRPr="00DC3AA9">
        <w:rPr>
          <w:rFonts w:ascii="Times New Roman" w:hAnsi="Times New Roman" w:cs="Times New Roman"/>
        </w:rPr>
        <w:t>Мыльная лаборатория;</w:t>
      </w:r>
    </w:p>
    <w:p w:rsidR="00DC3AA9" w:rsidRPr="00DC3AA9" w:rsidRDefault="00DC3AA9" w:rsidP="00AE3F37">
      <w:pPr>
        <w:pStyle w:val="a6"/>
        <w:numPr>
          <w:ilvl w:val="0"/>
          <w:numId w:val="118"/>
        </w:numPr>
        <w:rPr>
          <w:rFonts w:ascii="Times New Roman" w:hAnsi="Times New Roman" w:cs="Times New Roman"/>
        </w:rPr>
      </w:pPr>
      <w:r w:rsidRPr="00DC3AA9">
        <w:rPr>
          <w:rFonts w:ascii="Times New Roman" w:hAnsi="Times New Roman" w:cs="Times New Roman"/>
        </w:rPr>
        <w:t>Лабораторный набор «Синоптик»;</w:t>
      </w:r>
    </w:p>
    <w:p w:rsidR="00DC3AA9" w:rsidRPr="00DC3AA9" w:rsidRDefault="00DC3AA9" w:rsidP="00AE3F37">
      <w:pPr>
        <w:pStyle w:val="a6"/>
        <w:numPr>
          <w:ilvl w:val="0"/>
          <w:numId w:val="118"/>
        </w:numPr>
        <w:rPr>
          <w:rFonts w:ascii="Times New Roman" w:hAnsi="Times New Roman" w:cs="Times New Roman"/>
        </w:rPr>
      </w:pPr>
      <w:r w:rsidRPr="00DC3AA9">
        <w:rPr>
          <w:rFonts w:ascii="Times New Roman" w:hAnsi="Times New Roman" w:cs="Times New Roman"/>
        </w:rPr>
        <w:t>Набор ТИМОШКА «Молекулярный»;</w:t>
      </w:r>
    </w:p>
    <w:p w:rsidR="00DC3AA9" w:rsidRPr="00DC3AA9" w:rsidRDefault="00DC3AA9" w:rsidP="00AE3F37">
      <w:pPr>
        <w:pStyle w:val="a6"/>
        <w:numPr>
          <w:ilvl w:val="0"/>
          <w:numId w:val="118"/>
        </w:numPr>
        <w:rPr>
          <w:rFonts w:ascii="Times New Roman" w:hAnsi="Times New Roman" w:cs="Times New Roman"/>
        </w:rPr>
      </w:pPr>
      <w:r w:rsidRPr="00DC3AA9">
        <w:rPr>
          <w:rFonts w:ascii="Times New Roman" w:hAnsi="Times New Roman" w:cs="Times New Roman"/>
        </w:rPr>
        <w:t>Наборы для приготовления мыла «Юный парфюмер»;</w:t>
      </w:r>
    </w:p>
    <w:p w:rsidR="00DC3AA9" w:rsidRPr="00DC3AA9" w:rsidRDefault="00DC3AA9" w:rsidP="00AE3F37">
      <w:pPr>
        <w:pStyle w:val="a6"/>
        <w:numPr>
          <w:ilvl w:val="0"/>
          <w:numId w:val="118"/>
        </w:numPr>
        <w:rPr>
          <w:rFonts w:ascii="Times New Roman" w:hAnsi="Times New Roman" w:cs="Times New Roman"/>
        </w:rPr>
      </w:pPr>
      <w:r w:rsidRPr="00DC3AA9">
        <w:rPr>
          <w:rFonts w:ascii="Times New Roman" w:hAnsi="Times New Roman" w:cs="Times New Roman"/>
        </w:rPr>
        <w:t>Машина для пускания мыльных пузырей;</w:t>
      </w:r>
    </w:p>
    <w:p w:rsidR="00DC3AA9" w:rsidRPr="00DC3AA9" w:rsidRDefault="00DC3AA9" w:rsidP="00AE3F37">
      <w:pPr>
        <w:pStyle w:val="a6"/>
        <w:numPr>
          <w:ilvl w:val="0"/>
          <w:numId w:val="118"/>
        </w:numPr>
        <w:rPr>
          <w:rFonts w:ascii="Times New Roman" w:hAnsi="Times New Roman" w:cs="Times New Roman"/>
        </w:rPr>
      </w:pPr>
      <w:r w:rsidRPr="00DC3AA9">
        <w:rPr>
          <w:rFonts w:ascii="Times New Roman" w:hAnsi="Times New Roman" w:cs="Times New Roman"/>
        </w:rPr>
        <w:t>Наборы для изготовления свечей;</w:t>
      </w:r>
    </w:p>
    <w:p w:rsidR="00DC3AA9" w:rsidRPr="00DC3AA9" w:rsidRDefault="00DC3AA9" w:rsidP="00AE3F37">
      <w:pPr>
        <w:pStyle w:val="a6"/>
        <w:numPr>
          <w:ilvl w:val="0"/>
          <w:numId w:val="118"/>
        </w:numPr>
        <w:rPr>
          <w:rFonts w:ascii="Times New Roman" w:hAnsi="Times New Roman" w:cs="Times New Roman"/>
        </w:rPr>
      </w:pPr>
      <w:r w:rsidRPr="00DC3AA9">
        <w:rPr>
          <w:rFonts w:ascii="Times New Roman" w:hAnsi="Times New Roman" w:cs="Times New Roman"/>
        </w:rPr>
        <w:t>Наборы «Мыльная мастерская», «Чудо мыло»;</w:t>
      </w:r>
    </w:p>
    <w:p w:rsidR="00DC3AA9" w:rsidRPr="00DC3AA9" w:rsidRDefault="00DC3AA9" w:rsidP="00AE3F37">
      <w:pPr>
        <w:pStyle w:val="a6"/>
        <w:numPr>
          <w:ilvl w:val="0"/>
          <w:numId w:val="118"/>
        </w:numPr>
        <w:rPr>
          <w:rFonts w:ascii="Times New Roman" w:hAnsi="Times New Roman" w:cs="Times New Roman"/>
        </w:rPr>
      </w:pPr>
      <w:r w:rsidRPr="00DC3AA9">
        <w:rPr>
          <w:rFonts w:ascii="Times New Roman" w:hAnsi="Times New Roman" w:cs="Times New Roman"/>
        </w:rPr>
        <w:t>Набор для создания картин из песка;</w:t>
      </w:r>
    </w:p>
    <w:p w:rsidR="00DC3AA9" w:rsidRPr="00DC3AA9" w:rsidRDefault="00DC3AA9" w:rsidP="00AE3F37">
      <w:pPr>
        <w:pStyle w:val="a6"/>
        <w:numPr>
          <w:ilvl w:val="0"/>
          <w:numId w:val="118"/>
        </w:numPr>
        <w:rPr>
          <w:rFonts w:ascii="Times New Roman" w:hAnsi="Times New Roman" w:cs="Times New Roman"/>
        </w:rPr>
      </w:pPr>
      <w:r w:rsidRPr="00DC3AA9">
        <w:rPr>
          <w:rFonts w:ascii="Times New Roman" w:hAnsi="Times New Roman" w:cs="Times New Roman"/>
        </w:rPr>
        <w:t>СТЕМ наборы «Сила трения»;</w:t>
      </w:r>
    </w:p>
    <w:p w:rsidR="00DC3AA9" w:rsidRPr="00DC3AA9" w:rsidRDefault="00DC3AA9" w:rsidP="00AE3F37">
      <w:pPr>
        <w:pStyle w:val="a6"/>
        <w:numPr>
          <w:ilvl w:val="0"/>
          <w:numId w:val="118"/>
        </w:numPr>
        <w:rPr>
          <w:rFonts w:ascii="Times New Roman" w:hAnsi="Times New Roman" w:cs="Times New Roman"/>
        </w:rPr>
      </w:pPr>
      <w:r w:rsidRPr="00DC3AA9">
        <w:rPr>
          <w:rFonts w:ascii="Times New Roman" w:hAnsi="Times New Roman" w:cs="Times New Roman"/>
        </w:rPr>
        <w:t>СТЕМ наборы «Магнетизм»;</w:t>
      </w:r>
    </w:p>
    <w:p w:rsidR="00DC3AA9" w:rsidRPr="00DC3AA9" w:rsidRDefault="00DC3AA9" w:rsidP="00AE3F37">
      <w:pPr>
        <w:pStyle w:val="a6"/>
        <w:numPr>
          <w:ilvl w:val="0"/>
          <w:numId w:val="118"/>
        </w:numPr>
        <w:rPr>
          <w:rFonts w:ascii="Times New Roman" w:hAnsi="Times New Roman" w:cs="Times New Roman"/>
        </w:rPr>
      </w:pPr>
      <w:r w:rsidRPr="00DC3AA9">
        <w:rPr>
          <w:rFonts w:ascii="Times New Roman" w:hAnsi="Times New Roman" w:cs="Times New Roman"/>
        </w:rPr>
        <w:t>СТЕМ наборы «Сила и движение»</w:t>
      </w:r>
    </w:p>
    <w:p w:rsidR="00DC3AA9" w:rsidRPr="007A3B8B" w:rsidRDefault="00DC3AA9" w:rsidP="00DC3AA9">
      <w:pPr>
        <w:pStyle w:val="a6"/>
        <w:rPr>
          <w:rFonts w:ascii="Times New Roman" w:hAnsi="Times New Roman" w:cs="Times New Roman"/>
          <w:i/>
        </w:rPr>
      </w:pPr>
      <w:r w:rsidRPr="007A3B8B">
        <w:rPr>
          <w:rFonts w:ascii="Times New Roman" w:hAnsi="Times New Roman" w:cs="Times New Roman"/>
          <w:i/>
        </w:rPr>
        <w:t>Инженер – космонавт</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Набор «Прогрессивные технологии. Создай свою солнечную систему»;</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Набор развивающая игра «О космосе»;</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Набор «Подробная карта солнечной системы»;</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Набор для программирования «</w:t>
      </w:r>
      <w:r w:rsidRPr="00DC3AA9">
        <w:rPr>
          <w:rFonts w:ascii="Times New Roman" w:hAnsi="Times New Roman" w:cs="Times New Roman"/>
          <w:lang w:val="en-US"/>
        </w:rPr>
        <w:t>KUBO</w:t>
      </w:r>
      <w:r w:rsidRPr="00DC3AA9">
        <w:rPr>
          <w:rFonts w:ascii="Times New Roman" w:hAnsi="Times New Roman" w:cs="Times New Roman"/>
        </w:rPr>
        <w:t>»;</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Конструкторы «Космические корабли»;</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Набор ГИГО «</w:t>
      </w:r>
      <w:r w:rsidRPr="00DC3AA9">
        <w:rPr>
          <w:rFonts w:ascii="Times New Roman" w:hAnsi="Times New Roman" w:cs="Times New Roman"/>
          <w:lang w:val="en-US"/>
        </w:rPr>
        <w:t>GIGO</w:t>
      </w:r>
      <w:r w:rsidRPr="00DC3AA9">
        <w:rPr>
          <w:rFonts w:ascii="Times New Roman" w:hAnsi="Times New Roman" w:cs="Times New Roman"/>
        </w:rPr>
        <w:t>» «Воздушная сила»;</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 xml:space="preserve">Проекторы «Звезда»; «Звездное небо», </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Магнитное панно «Солнечная система»;</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Электрическая модель «Солнечной системы»;</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Набор ГИГО «</w:t>
      </w:r>
      <w:r w:rsidRPr="00DC3AA9">
        <w:rPr>
          <w:rFonts w:ascii="Times New Roman" w:hAnsi="Times New Roman" w:cs="Times New Roman"/>
          <w:lang w:val="en-US"/>
        </w:rPr>
        <w:t>GIGO</w:t>
      </w:r>
      <w:r w:rsidRPr="00DC3AA9">
        <w:rPr>
          <w:rFonts w:ascii="Times New Roman" w:hAnsi="Times New Roman" w:cs="Times New Roman"/>
        </w:rPr>
        <w:t>» «Электрическая сила»;</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Игровой набор «Путешествие по солнечной системе»;</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СТЕМ набор «Запуск ракеты»;</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СТЕМ наборы «Космические шестеренки»;</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lastRenderedPageBreak/>
        <w:t>Магнитная мозаика «Космическая станция»;</w:t>
      </w:r>
    </w:p>
    <w:p w:rsidR="00DC3AA9" w:rsidRPr="00DC3AA9" w:rsidRDefault="00DC3AA9" w:rsidP="00AE3F37">
      <w:pPr>
        <w:pStyle w:val="a6"/>
        <w:numPr>
          <w:ilvl w:val="0"/>
          <w:numId w:val="119"/>
        </w:numPr>
        <w:rPr>
          <w:rFonts w:ascii="Times New Roman" w:hAnsi="Times New Roman" w:cs="Times New Roman"/>
        </w:rPr>
      </w:pPr>
      <w:proofErr w:type="spellStart"/>
      <w:r w:rsidRPr="00DC3AA9">
        <w:rPr>
          <w:rFonts w:ascii="Times New Roman" w:hAnsi="Times New Roman" w:cs="Times New Roman"/>
        </w:rPr>
        <w:t>Лего</w:t>
      </w:r>
      <w:proofErr w:type="spellEnd"/>
      <w:r w:rsidRPr="00DC3AA9">
        <w:rPr>
          <w:rFonts w:ascii="Times New Roman" w:hAnsi="Times New Roman" w:cs="Times New Roman"/>
        </w:rPr>
        <w:t xml:space="preserve"> набор «Космос»;</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Игровой набор «Рисуй светом»;</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Экспериментальный набор «Глобус звездного неба»;</w:t>
      </w:r>
    </w:p>
    <w:p w:rsidR="00DC3AA9" w:rsidRPr="00DC3AA9" w:rsidRDefault="00DC3AA9" w:rsidP="00AE3F37">
      <w:pPr>
        <w:pStyle w:val="a6"/>
        <w:numPr>
          <w:ilvl w:val="0"/>
          <w:numId w:val="119"/>
        </w:numPr>
        <w:rPr>
          <w:rFonts w:ascii="Times New Roman" w:hAnsi="Times New Roman" w:cs="Times New Roman"/>
        </w:rPr>
      </w:pPr>
      <w:proofErr w:type="spellStart"/>
      <w:r w:rsidRPr="00DC3AA9">
        <w:rPr>
          <w:rFonts w:ascii="Times New Roman" w:hAnsi="Times New Roman" w:cs="Times New Roman"/>
        </w:rPr>
        <w:t>Космотпроектор</w:t>
      </w:r>
      <w:proofErr w:type="spellEnd"/>
      <w:r w:rsidRPr="00DC3AA9">
        <w:rPr>
          <w:rFonts w:ascii="Times New Roman" w:hAnsi="Times New Roman" w:cs="Times New Roman"/>
        </w:rPr>
        <w:t>;</w:t>
      </w:r>
    </w:p>
    <w:p w:rsidR="00DC3AA9" w:rsidRPr="00DC3AA9" w:rsidRDefault="00DC3AA9" w:rsidP="00AE3F37">
      <w:pPr>
        <w:pStyle w:val="a6"/>
        <w:numPr>
          <w:ilvl w:val="0"/>
          <w:numId w:val="119"/>
        </w:numPr>
        <w:rPr>
          <w:rFonts w:ascii="Times New Roman" w:hAnsi="Times New Roman" w:cs="Times New Roman"/>
        </w:rPr>
      </w:pPr>
      <w:proofErr w:type="spellStart"/>
      <w:r w:rsidRPr="00DC3AA9">
        <w:rPr>
          <w:rFonts w:ascii="Times New Roman" w:hAnsi="Times New Roman" w:cs="Times New Roman"/>
        </w:rPr>
        <w:t>Пазлы</w:t>
      </w:r>
      <w:proofErr w:type="spellEnd"/>
      <w:r w:rsidRPr="00DC3AA9">
        <w:rPr>
          <w:rFonts w:ascii="Times New Roman" w:hAnsi="Times New Roman" w:cs="Times New Roman"/>
        </w:rPr>
        <w:t xml:space="preserve"> на космическую тему;</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Набор «Энциклопедия и фотографии. Тайны космоса»;</w:t>
      </w:r>
    </w:p>
    <w:p w:rsidR="00DC3AA9" w:rsidRPr="00DC3AA9" w:rsidRDefault="00DC3AA9" w:rsidP="00AE3F37">
      <w:pPr>
        <w:pStyle w:val="a6"/>
        <w:numPr>
          <w:ilvl w:val="0"/>
          <w:numId w:val="119"/>
        </w:numPr>
        <w:rPr>
          <w:rFonts w:ascii="Times New Roman" w:hAnsi="Times New Roman" w:cs="Times New Roman"/>
        </w:rPr>
      </w:pPr>
      <w:proofErr w:type="spellStart"/>
      <w:r w:rsidRPr="00DC3AA9">
        <w:rPr>
          <w:rFonts w:ascii="Times New Roman" w:hAnsi="Times New Roman" w:cs="Times New Roman"/>
        </w:rPr>
        <w:t>Бизиборды</w:t>
      </w:r>
      <w:proofErr w:type="spellEnd"/>
      <w:r w:rsidRPr="00DC3AA9">
        <w:rPr>
          <w:rFonts w:ascii="Times New Roman" w:hAnsi="Times New Roman" w:cs="Times New Roman"/>
        </w:rPr>
        <w:t xml:space="preserve"> на космическую тему;</w:t>
      </w:r>
    </w:p>
    <w:p w:rsidR="00DC3AA9" w:rsidRPr="00DC3AA9" w:rsidRDefault="00DC3AA9" w:rsidP="00AE3F37">
      <w:pPr>
        <w:pStyle w:val="a6"/>
        <w:numPr>
          <w:ilvl w:val="0"/>
          <w:numId w:val="119"/>
        </w:numPr>
        <w:rPr>
          <w:rFonts w:ascii="Times New Roman" w:hAnsi="Times New Roman" w:cs="Times New Roman"/>
        </w:rPr>
      </w:pPr>
      <w:proofErr w:type="spellStart"/>
      <w:r w:rsidRPr="00DC3AA9">
        <w:rPr>
          <w:rFonts w:ascii="Times New Roman" w:hAnsi="Times New Roman" w:cs="Times New Roman"/>
        </w:rPr>
        <w:t>Конструкто</w:t>
      </w:r>
      <w:proofErr w:type="spellEnd"/>
      <w:r w:rsidRPr="00DC3AA9">
        <w:rPr>
          <w:rFonts w:ascii="Times New Roman" w:hAnsi="Times New Roman" w:cs="Times New Roman"/>
        </w:rPr>
        <w:t xml:space="preserve"> </w:t>
      </w:r>
      <w:proofErr w:type="spellStart"/>
      <w:r w:rsidRPr="00DC3AA9">
        <w:rPr>
          <w:rFonts w:ascii="Times New Roman" w:hAnsi="Times New Roman" w:cs="Times New Roman"/>
        </w:rPr>
        <w:t>Баер</w:t>
      </w:r>
      <w:proofErr w:type="spellEnd"/>
      <w:r w:rsidRPr="00DC3AA9">
        <w:rPr>
          <w:rFonts w:ascii="Times New Roman" w:hAnsi="Times New Roman" w:cs="Times New Roman"/>
        </w:rPr>
        <w:t xml:space="preserve"> </w:t>
      </w:r>
      <w:r w:rsidRPr="00DC3AA9">
        <w:rPr>
          <w:rFonts w:ascii="Times New Roman" w:hAnsi="Times New Roman" w:cs="Times New Roman"/>
          <w:lang w:val="en-US"/>
        </w:rPr>
        <w:t xml:space="preserve">BAUER </w:t>
      </w:r>
      <w:r w:rsidRPr="00DC3AA9">
        <w:rPr>
          <w:rFonts w:ascii="Times New Roman" w:hAnsi="Times New Roman" w:cs="Times New Roman"/>
        </w:rPr>
        <w:t>«</w:t>
      </w:r>
      <w:proofErr w:type="spellStart"/>
      <w:r w:rsidRPr="00DC3AA9">
        <w:rPr>
          <w:rFonts w:ascii="Times New Roman" w:hAnsi="Times New Roman" w:cs="Times New Roman"/>
        </w:rPr>
        <w:t>Космо</w:t>
      </w:r>
      <w:proofErr w:type="spellEnd"/>
      <w:r w:rsidRPr="00DC3AA9">
        <w:rPr>
          <w:rFonts w:ascii="Times New Roman" w:hAnsi="Times New Roman" w:cs="Times New Roman"/>
        </w:rPr>
        <w:t>».</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Инженер – программист</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Наборы для программирования «</w:t>
      </w:r>
      <w:proofErr w:type="spellStart"/>
      <w:r w:rsidRPr="00DC3AA9">
        <w:rPr>
          <w:rFonts w:ascii="Times New Roman" w:hAnsi="Times New Roman" w:cs="Times New Roman"/>
        </w:rPr>
        <w:t>ПиктоМир</w:t>
      </w:r>
      <w:proofErr w:type="spellEnd"/>
      <w:r w:rsidRPr="00DC3AA9">
        <w:rPr>
          <w:rFonts w:ascii="Times New Roman" w:hAnsi="Times New Roman" w:cs="Times New Roman"/>
        </w:rPr>
        <w:t>»;</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Программируемые роботы «Арти»;</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Наборы СТЕМ «</w:t>
      </w:r>
      <w:proofErr w:type="spellStart"/>
      <w:r w:rsidRPr="00DC3AA9">
        <w:rPr>
          <w:rFonts w:ascii="Times New Roman" w:hAnsi="Times New Roman" w:cs="Times New Roman"/>
        </w:rPr>
        <w:t>РобоМышь</w:t>
      </w:r>
      <w:proofErr w:type="spellEnd"/>
      <w:r w:rsidRPr="00DC3AA9">
        <w:rPr>
          <w:rFonts w:ascii="Times New Roman" w:hAnsi="Times New Roman" w:cs="Times New Roman"/>
        </w:rPr>
        <w:t>»;</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 xml:space="preserve">Наборы </w:t>
      </w:r>
      <w:r w:rsidRPr="00DC3AA9">
        <w:rPr>
          <w:rFonts w:ascii="Times New Roman" w:hAnsi="Times New Roman" w:cs="Times New Roman"/>
          <w:lang w:val="en-US"/>
        </w:rPr>
        <w:t xml:space="preserve">LEGO </w:t>
      </w:r>
      <w:proofErr w:type="spellStart"/>
      <w:r w:rsidRPr="00DC3AA9">
        <w:rPr>
          <w:rFonts w:ascii="Times New Roman" w:hAnsi="Times New Roman" w:cs="Times New Roman"/>
          <w:lang w:val="en-US"/>
        </w:rPr>
        <w:t>WeDo</w:t>
      </w:r>
      <w:proofErr w:type="spellEnd"/>
      <w:r w:rsidRPr="00DC3AA9">
        <w:rPr>
          <w:rFonts w:ascii="Times New Roman" w:hAnsi="Times New Roman" w:cs="Times New Roman"/>
        </w:rPr>
        <w:t>;</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 xml:space="preserve">Наборы </w:t>
      </w:r>
      <w:r w:rsidRPr="00DC3AA9">
        <w:rPr>
          <w:rFonts w:ascii="Times New Roman" w:hAnsi="Times New Roman" w:cs="Times New Roman"/>
          <w:lang w:val="en-US"/>
        </w:rPr>
        <w:t xml:space="preserve">LEGO </w:t>
      </w:r>
      <w:proofErr w:type="spellStart"/>
      <w:r w:rsidRPr="00DC3AA9">
        <w:rPr>
          <w:rFonts w:ascii="Times New Roman" w:hAnsi="Times New Roman" w:cs="Times New Roman"/>
          <w:lang w:val="en-US"/>
        </w:rPr>
        <w:t>WeDo</w:t>
      </w:r>
      <w:proofErr w:type="spellEnd"/>
      <w:r w:rsidRPr="00DC3AA9">
        <w:rPr>
          <w:rFonts w:ascii="Times New Roman" w:hAnsi="Times New Roman" w:cs="Times New Roman"/>
        </w:rPr>
        <w:t xml:space="preserve"> 2.0;</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 xml:space="preserve">Набор </w:t>
      </w:r>
      <w:r w:rsidRPr="00DC3AA9">
        <w:rPr>
          <w:rFonts w:ascii="Times New Roman" w:hAnsi="Times New Roman" w:cs="Times New Roman"/>
          <w:lang w:val="en-US"/>
        </w:rPr>
        <w:t>LEGO</w:t>
      </w:r>
      <w:r w:rsidRPr="00DC3AA9">
        <w:rPr>
          <w:rFonts w:ascii="Times New Roman" w:hAnsi="Times New Roman" w:cs="Times New Roman"/>
        </w:rPr>
        <w:t xml:space="preserve"> </w:t>
      </w:r>
      <w:r w:rsidRPr="00DC3AA9">
        <w:rPr>
          <w:rFonts w:ascii="Times New Roman" w:hAnsi="Times New Roman" w:cs="Times New Roman"/>
          <w:lang w:val="en-US"/>
        </w:rPr>
        <w:t>DUPLO</w:t>
      </w:r>
      <w:r w:rsidRPr="00DC3AA9">
        <w:rPr>
          <w:rFonts w:ascii="Times New Roman" w:hAnsi="Times New Roman" w:cs="Times New Roman"/>
        </w:rPr>
        <w:t xml:space="preserve"> «Программируемый паровозик»;</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 xml:space="preserve">Наборы «Мое время робота. </w:t>
      </w:r>
      <w:r w:rsidRPr="00DC3AA9">
        <w:rPr>
          <w:rFonts w:ascii="Times New Roman" w:hAnsi="Times New Roman" w:cs="Times New Roman"/>
          <w:lang w:val="en-US"/>
        </w:rPr>
        <w:t>MRT</w:t>
      </w:r>
      <w:r w:rsidRPr="00DC3AA9">
        <w:rPr>
          <w:rFonts w:ascii="Times New Roman" w:hAnsi="Times New Roman" w:cs="Times New Roman"/>
        </w:rPr>
        <w:t>2»;</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 xml:space="preserve">Наборы </w:t>
      </w:r>
      <w:r w:rsidRPr="00DC3AA9">
        <w:rPr>
          <w:rFonts w:ascii="Times New Roman" w:hAnsi="Times New Roman" w:cs="Times New Roman"/>
          <w:lang w:val="en-US"/>
        </w:rPr>
        <w:t xml:space="preserve">FAN BOT </w:t>
      </w:r>
      <w:r w:rsidRPr="00DC3AA9">
        <w:rPr>
          <w:rFonts w:ascii="Times New Roman" w:hAnsi="Times New Roman" w:cs="Times New Roman"/>
        </w:rPr>
        <w:t>«4 робота»;</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Набор для программирования «</w:t>
      </w:r>
      <w:r w:rsidRPr="00DC3AA9">
        <w:rPr>
          <w:rFonts w:ascii="Times New Roman" w:hAnsi="Times New Roman" w:cs="Times New Roman"/>
          <w:lang w:val="en-US"/>
        </w:rPr>
        <w:t>KUBO</w:t>
      </w:r>
      <w:r w:rsidRPr="00DC3AA9">
        <w:rPr>
          <w:rFonts w:ascii="Times New Roman" w:hAnsi="Times New Roman" w:cs="Times New Roman"/>
        </w:rPr>
        <w:t>»;</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Набор для программирования «</w:t>
      </w:r>
      <w:proofErr w:type="spellStart"/>
      <w:r w:rsidRPr="00DC3AA9">
        <w:rPr>
          <w:rFonts w:ascii="Times New Roman" w:hAnsi="Times New Roman" w:cs="Times New Roman"/>
          <w:lang w:val="en-US"/>
        </w:rPr>
        <w:t>Matatalab</w:t>
      </w:r>
      <w:proofErr w:type="spellEnd"/>
      <w:r w:rsidRPr="00DC3AA9">
        <w:rPr>
          <w:rFonts w:ascii="Times New Roman" w:hAnsi="Times New Roman" w:cs="Times New Roman"/>
        </w:rPr>
        <w:t>»</w:t>
      </w:r>
    </w:p>
    <w:p w:rsidR="00DC3AA9" w:rsidRP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Наборы СТЕМ «Давай кодировать»;</w:t>
      </w:r>
    </w:p>
    <w:p w:rsidR="00DC3AA9" w:rsidRDefault="00DC3AA9" w:rsidP="00AE3F37">
      <w:pPr>
        <w:pStyle w:val="a6"/>
        <w:numPr>
          <w:ilvl w:val="0"/>
          <w:numId w:val="119"/>
        </w:numPr>
        <w:rPr>
          <w:rFonts w:ascii="Times New Roman" w:hAnsi="Times New Roman" w:cs="Times New Roman"/>
        </w:rPr>
      </w:pPr>
      <w:r w:rsidRPr="00DC3AA9">
        <w:rPr>
          <w:rFonts w:ascii="Times New Roman" w:hAnsi="Times New Roman" w:cs="Times New Roman"/>
        </w:rPr>
        <w:t>Наборы СТЕМ «Смотри, запоминай, повторяй»</w:t>
      </w:r>
    </w:p>
    <w:p w:rsidR="00DC3AA9" w:rsidRPr="007A3B8B" w:rsidRDefault="00DC3AA9" w:rsidP="00AE3F37">
      <w:pPr>
        <w:pStyle w:val="a6"/>
        <w:numPr>
          <w:ilvl w:val="0"/>
          <w:numId w:val="119"/>
        </w:numPr>
        <w:rPr>
          <w:rFonts w:ascii="Times New Roman" w:hAnsi="Times New Roman" w:cs="Times New Roman"/>
        </w:rPr>
      </w:pPr>
      <w:r w:rsidRPr="007A3B8B">
        <w:rPr>
          <w:rFonts w:ascii="Times New Roman" w:hAnsi="Times New Roman" w:cs="Times New Roman"/>
        </w:rPr>
        <w:t>Набор «Математика»</w:t>
      </w:r>
    </w:p>
    <w:p w:rsidR="00DC3AA9" w:rsidRPr="007A3B8B" w:rsidRDefault="00DC3AA9" w:rsidP="00DC3AA9">
      <w:pPr>
        <w:pStyle w:val="a6"/>
        <w:rPr>
          <w:rFonts w:ascii="Times New Roman" w:hAnsi="Times New Roman" w:cs="Times New Roman"/>
          <w:i/>
        </w:rPr>
      </w:pPr>
      <w:r w:rsidRPr="007A3B8B">
        <w:rPr>
          <w:rFonts w:ascii="Times New Roman" w:hAnsi="Times New Roman" w:cs="Times New Roman"/>
          <w:i/>
        </w:rPr>
        <w:t>Инженер – судостроитель</w:t>
      </w:r>
    </w:p>
    <w:p w:rsidR="00DC3AA9" w:rsidRPr="00DC3AA9" w:rsidRDefault="00DC3AA9" w:rsidP="00AE3F37">
      <w:pPr>
        <w:pStyle w:val="a6"/>
        <w:numPr>
          <w:ilvl w:val="0"/>
          <w:numId w:val="120"/>
        </w:numPr>
        <w:rPr>
          <w:rFonts w:ascii="Times New Roman" w:hAnsi="Times New Roman" w:cs="Times New Roman"/>
        </w:rPr>
      </w:pPr>
      <w:r w:rsidRPr="00DC3AA9">
        <w:rPr>
          <w:rFonts w:ascii="Times New Roman" w:hAnsi="Times New Roman" w:cs="Times New Roman"/>
        </w:rPr>
        <w:t>Конструктор «</w:t>
      </w:r>
      <w:proofErr w:type="spellStart"/>
      <w:r w:rsidRPr="00DC3AA9">
        <w:rPr>
          <w:rFonts w:ascii="Times New Roman" w:hAnsi="Times New Roman" w:cs="Times New Roman"/>
        </w:rPr>
        <w:t>Мако</w:t>
      </w:r>
      <w:proofErr w:type="spellEnd"/>
      <w:r w:rsidRPr="00DC3AA9">
        <w:rPr>
          <w:rFonts w:ascii="Times New Roman" w:hAnsi="Times New Roman" w:cs="Times New Roman"/>
        </w:rPr>
        <w:t>»;</w:t>
      </w:r>
    </w:p>
    <w:p w:rsidR="00DC3AA9" w:rsidRPr="00DC3AA9" w:rsidRDefault="00DC3AA9" w:rsidP="00AE3F37">
      <w:pPr>
        <w:pStyle w:val="a6"/>
        <w:numPr>
          <w:ilvl w:val="0"/>
          <w:numId w:val="120"/>
        </w:numPr>
        <w:rPr>
          <w:rFonts w:ascii="Times New Roman" w:hAnsi="Times New Roman" w:cs="Times New Roman"/>
        </w:rPr>
      </w:pPr>
      <w:r w:rsidRPr="00DC3AA9">
        <w:rPr>
          <w:rFonts w:ascii="Times New Roman" w:hAnsi="Times New Roman" w:cs="Times New Roman"/>
        </w:rPr>
        <w:t>Конструктор ГИГО «</w:t>
      </w:r>
      <w:r w:rsidRPr="00DC3AA9">
        <w:rPr>
          <w:rFonts w:ascii="Times New Roman" w:hAnsi="Times New Roman" w:cs="Times New Roman"/>
          <w:lang w:val="en-US"/>
        </w:rPr>
        <w:t>GIGO</w:t>
      </w:r>
      <w:proofErr w:type="gramStart"/>
      <w:r w:rsidRPr="00DC3AA9">
        <w:rPr>
          <w:rFonts w:ascii="Times New Roman" w:hAnsi="Times New Roman" w:cs="Times New Roman"/>
        </w:rPr>
        <w:t>»»Юниор</w:t>
      </w:r>
      <w:proofErr w:type="gramEnd"/>
      <w:r w:rsidRPr="00DC3AA9">
        <w:rPr>
          <w:rFonts w:ascii="Times New Roman" w:hAnsi="Times New Roman" w:cs="Times New Roman"/>
        </w:rPr>
        <w:t>»;</w:t>
      </w:r>
    </w:p>
    <w:p w:rsidR="00DC3AA9" w:rsidRPr="00DC3AA9" w:rsidRDefault="00DC3AA9" w:rsidP="00AE3F37">
      <w:pPr>
        <w:pStyle w:val="a6"/>
        <w:numPr>
          <w:ilvl w:val="0"/>
          <w:numId w:val="120"/>
        </w:numPr>
        <w:rPr>
          <w:rFonts w:ascii="Times New Roman" w:hAnsi="Times New Roman" w:cs="Times New Roman"/>
        </w:rPr>
      </w:pPr>
      <w:proofErr w:type="gramStart"/>
      <w:r w:rsidRPr="00DC3AA9">
        <w:rPr>
          <w:rFonts w:ascii="Times New Roman" w:hAnsi="Times New Roman" w:cs="Times New Roman"/>
        </w:rPr>
        <w:t xml:space="preserve">Конструкторы  </w:t>
      </w:r>
      <w:proofErr w:type="spellStart"/>
      <w:r w:rsidRPr="00DC3AA9">
        <w:rPr>
          <w:rFonts w:ascii="Times New Roman" w:hAnsi="Times New Roman" w:cs="Times New Roman"/>
          <w:lang w:val="en-US"/>
        </w:rPr>
        <w:t>Iq</w:t>
      </w:r>
      <w:proofErr w:type="spellEnd"/>
      <w:proofErr w:type="gramEnd"/>
      <w:r w:rsidRPr="00DC3AA9">
        <w:rPr>
          <w:rFonts w:ascii="Times New Roman" w:hAnsi="Times New Roman" w:cs="Times New Roman"/>
        </w:rPr>
        <w:t xml:space="preserve"> </w:t>
      </w:r>
      <w:r w:rsidRPr="00DC3AA9">
        <w:rPr>
          <w:rFonts w:ascii="Times New Roman" w:hAnsi="Times New Roman" w:cs="Times New Roman"/>
          <w:lang w:val="en-US"/>
        </w:rPr>
        <w:t>camp</w:t>
      </w:r>
      <w:r w:rsidRPr="00DC3AA9">
        <w:rPr>
          <w:rFonts w:ascii="Times New Roman" w:hAnsi="Times New Roman" w:cs="Times New Roman"/>
        </w:rPr>
        <w:t xml:space="preserve"> «Юный строитель»;</w:t>
      </w:r>
    </w:p>
    <w:p w:rsidR="00DC3AA9" w:rsidRPr="00DC3AA9" w:rsidRDefault="00DC3AA9" w:rsidP="00AE3F37">
      <w:pPr>
        <w:pStyle w:val="a6"/>
        <w:numPr>
          <w:ilvl w:val="0"/>
          <w:numId w:val="120"/>
        </w:numPr>
        <w:rPr>
          <w:rFonts w:ascii="Times New Roman" w:hAnsi="Times New Roman" w:cs="Times New Roman"/>
        </w:rPr>
      </w:pPr>
      <w:proofErr w:type="gramStart"/>
      <w:r w:rsidRPr="00DC3AA9">
        <w:rPr>
          <w:rFonts w:ascii="Times New Roman" w:hAnsi="Times New Roman" w:cs="Times New Roman"/>
        </w:rPr>
        <w:t xml:space="preserve">Конструкторы  </w:t>
      </w:r>
      <w:proofErr w:type="spellStart"/>
      <w:r w:rsidRPr="00DC3AA9">
        <w:rPr>
          <w:rFonts w:ascii="Times New Roman" w:hAnsi="Times New Roman" w:cs="Times New Roman"/>
          <w:lang w:val="en-US"/>
        </w:rPr>
        <w:t>Iq</w:t>
      </w:r>
      <w:proofErr w:type="spellEnd"/>
      <w:proofErr w:type="gramEnd"/>
      <w:r w:rsidRPr="00DC3AA9">
        <w:rPr>
          <w:rFonts w:ascii="Times New Roman" w:hAnsi="Times New Roman" w:cs="Times New Roman"/>
        </w:rPr>
        <w:t xml:space="preserve"> </w:t>
      </w:r>
      <w:r w:rsidRPr="00DC3AA9">
        <w:rPr>
          <w:rFonts w:ascii="Times New Roman" w:hAnsi="Times New Roman" w:cs="Times New Roman"/>
          <w:lang w:val="en-US"/>
        </w:rPr>
        <w:t>camp</w:t>
      </w:r>
      <w:r w:rsidRPr="00DC3AA9">
        <w:rPr>
          <w:rFonts w:ascii="Times New Roman" w:hAnsi="Times New Roman" w:cs="Times New Roman"/>
        </w:rPr>
        <w:t xml:space="preserve"> «Первый шаг»;</w:t>
      </w:r>
    </w:p>
    <w:p w:rsidR="00DC3AA9" w:rsidRPr="00DC3AA9" w:rsidRDefault="00DC3AA9" w:rsidP="00AE3F37">
      <w:pPr>
        <w:pStyle w:val="a6"/>
        <w:numPr>
          <w:ilvl w:val="0"/>
          <w:numId w:val="120"/>
        </w:numPr>
        <w:rPr>
          <w:rFonts w:ascii="Times New Roman" w:hAnsi="Times New Roman" w:cs="Times New Roman"/>
        </w:rPr>
      </w:pPr>
      <w:r w:rsidRPr="00DC3AA9">
        <w:rPr>
          <w:rFonts w:ascii="Times New Roman" w:hAnsi="Times New Roman" w:cs="Times New Roman"/>
        </w:rPr>
        <w:t xml:space="preserve">Конструктор </w:t>
      </w:r>
      <w:r w:rsidRPr="00DC3AA9">
        <w:rPr>
          <w:rFonts w:ascii="Times New Roman" w:hAnsi="Times New Roman" w:cs="Times New Roman"/>
          <w:lang w:val="en-US"/>
        </w:rPr>
        <w:t>LEGO</w:t>
      </w:r>
      <w:r w:rsidRPr="00DC3AA9">
        <w:rPr>
          <w:rFonts w:ascii="Times New Roman" w:hAnsi="Times New Roman" w:cs="Times New Roman"/>
        </w:rPr>
        <w:t xml:space="preserve"> </w:t>
      </w:r>
      <w:r w:rsidRPr="00DC3AA9">
        <w:rPr>
          <w:rFonts w:ascii="Times New Roman" w:hAnsi="Times New Roman" w:cs="Times New Roman"/>
          <w:lang w:val="en-US"/>
        </w:rPr>
        <w:t>DUPLO</w:t>
      </w:r>
      <w:r w:rsidRPr="00DC3AA9">
        <w:rPr>
          <w:rFonts w:ascii="Times New Roman" w:hAnsi="Times New Roman" w:cs="Times New Roman"/>
        </w:rPr>
        <w:t xml:space="preserve"> 9656 «Первые механизмы»;</w:t>
      </w:r>
    </w:p>
    <w:p w:rsidR="00DC3AA9" w:rsidRPr="00DC3AA9" w:rsidRDefault="00DC3AA9" w:rsidP="00AE3F37">
      <w:pPr>
        <w:pStyle w:val="a6"/>
        <w:numPr>
          <w:ilvl w:val="0"/>
          <w:numId w:val="120"/>
        </w:numPr>
        <w:rPr>
          <w:rFonts w:ascii="Times New Roman" w:hAnsi="Times New Roman" w:cs="Times New Roman"/>
        </w:rPr>
      </w:pPr>
      <w:r w:rsidRPr="00DC3AA9">
        <w:rPr>
          <w:rFonts w:ascii="Times New Roman" w:hAnsi="Times New Roman" w:cs="Times New Roman"/>
        </w:rPr>
        <w:t xml:space="preserve">Конструктор </w:t>
      </w:r>
      <w:r w:rsidRPr="00DC3AA9">
        <w:rPr>
          <w:rFonts w:ascii="Times New Roman" w:hAnsi="Times New Roman" w:cs="Times New Roman"/>
          <w:lang w:val="en-US"/>
        </w:rPr>
        <w:t>LEGO</w:t>
      </w:r>
      <w:r w:rsidRPr="00DC3AA9">
        <w:rPr>
          <w:rFonts w:ascii="Times New Roman" w:hAnsi="Times New Roman" w:cs="Times New Roman"/>
        </w:rPr>
        <w:t xml:space="preserve"> </w:t>
      </w:r>
      <w:r w:rsidRPr="00DC3AA9">
        <w:rPr>
          <w:rFonts w:ascii="Times New Roman" w:hAnsi="Times New Roman" w:cs="Times New Roman"/>
          <w:lang w:val="en-US"/>
        </w:rPr>
        <w:t>DUPLO</w:t>
      </w:r>
      <w:r w:rsidRPr="00DC3AA9">
        <w:rPr>
          <w:rFonts w:ascii="Times New Roman" w:hAnsi="Times New Roman" w:cs="Times New Roman"/>
        </w:rPr>
        <w:t xml:space="preserve"> 9660 «Первые конструкции»;</w:t>
      </w:r>
    </w:p>
    <w:p w:rsidR="00DC3AA9" w:rsidRPr="00DC3AA9" w:rsidRDefault="00DC3AA9" w:rsidP="00AE3F37">
      <w:pPr>
        <w:pStyle w:val="a6"/>
        <w:numPr>
          <w:ilvl w:val="0"/>
          <w:numId w:val="120"/>
        </w:numPr>
        <w:rPr>
          <w:rFonts w:ascii="Times New Roman" w:hAnsi="Times New Roman" w:cs="Times New Roman"/>
        </w:rPr>
      </w:pPr>
      <w:r w:rsidRPr="00DC3AA9">
        <w:rPr>
          <w:rFonts w:ascii="Times New Roman" w:hAnsi="Times New Roman" w:cs="Times New Roman"/>
        </w:rPr>
        <w:t>Конструктор ТИКО;</w:t>
      </w:r>
    </w:p>
    <w:p w:rsidR="00DC3AA9" w:rsidRPr="00DC3AA9" w:rsidRDefault="00DC3AA9" w:rsidP="00AE3F37">
      <w:pPr>
        <w:pStyle w:val="a6"/>
        <w:numPr>
          <w:ilvl w:val="0"/>
          <w:numId w:val="120"/>
        </w:numPr>
        <w:rPr>
          <w:rFonts w:ascii="Times New Roman" w:hAnsi="Times New Roman" w:cs="Times New Roman"/>
        </w:rPr>
      </w:pPr>
      <w:r w:rsidRPr="00DC3AA9">
        <w:rPr>
          <w:rFonts w:ascii="Times New Roman" w:hAnsi="Times New Roman" w:cs="Times New Roman"/>
        </w:rPr>
        <w:t>Конструктор Знаток «</w:t>
      </w:r>
      <w:proofErr w:type="gramStart"/>
      <w:r w:rsidRPr="00DC3AA9">
        <w:rPr>
          <w:rFonts w:ascii="Times New Roman" w:hAnsi="Times New Roman" w:cs="Times New Roman"/>
        </w:rPr>
        <w:t>Супер набор</w:t>
      </w:r>
      <w:proofErr w:type="gramEnd"/>
      <w:r w:rsidRPr="00DC3AA9">
        <w:rPr>
          <w:rFonts w:ascii="Times New Roman" w:hAnsi="Times New Roman" w:cs="Times New Roman"/>
        </w:rPr>
        <w:t xml:space="preserve"> №1»;</w:t>
      </w:r>
    </w:p>
    <w:p w:rsidR="00DC3AA9" w:rsidRPr="00DC3AA9" w:rsidRDefault="00DC3AA9" w:rsidP="00AE3F37">
      <w:pPr>
        <w:pStyle w:val="a6"/>
        <w:numPr>
          <w:ilvl w:val="0"/>
          <w:numId w:val="120"/>
        </w:numPr>
        <w:rPr>
          <w:rFonts w:ascii="Times New Roman" w:hAnsi="Times New Roman" w:cs="Times New Roman"/>
        </w:rPr>
      </w:pPr>
      <w:r w:rsidRPr="00DC3AA9">
        <w:rPr>
          <w:rFonts w:ascii="Times New Roman" w:hAnsi="Times New Roman" w:cs="Times New Roman"/>
        </w:rPr>
        <w:t>Набор ГИГО «</w:t>
      </w:r>
      <w:r w:rsidRPr="00DC3AA9">
        <w:rPr>
          <w:rFonts w:ascii="Times New Roman" w:hAnsi="Times New Roman" w:cs="Times New Roman"/>
          <w:lang w:val="en-US"/>
        </w:rPr>
        <w:t>GIGO</w:t>
      </w:r>
      <w:r w:rsidRPr="00DC3AA9">
        <w:rPr>
          <w:rFonts w:ascii="Times New Roman" w:hAnsi="Times New Roman" w:cs="Times New Roman"/>
        </w:rPr>
        <w:t>» «Воздушная энергия»;</w:t>
      </w:r>
    </w:p>
    <w:p w:rsidR="00DC3AA9" w:rsidRPr="00DC3AA9" w:rsidRDefault="00DC3AA9" w:rsidP="00AE3F37">
      <w:pPr>
        <w:pStyle w:val="a6"/>
        <w:numPr>
          <w:ilvl w:val="0"/>
          <w:numId w:val="120"/>
        </w:numPr>
        <w:rPr>
          <w:rFonts w:ascii="Times New Roman" w:hAnsi="Times New Roman" w:cs="Times New Roman"/>
        </w:rPr>
      </w:pPr>
      <w:r w:rsidRPr="00DC3AA9">
        <w:rPr>
          <w:rFonts w:ascii="Times New Roman" w:hAnsi="Times New Roman" w:cs="Times New Roman"/>
        </w:rPr>
        <w:t xml:space="preserve">Конструктор </w:t>
      </w:r>
      <w:r w:rsidRPr="00DC3AA9">
        <w:rPr>
          <w:rFonts w:ascii="Times New Roman" w:hAnsi="Times New Roman" w:cs="Times New Roman"/>
          <w:lang w:val="en-US"/>
        </w:rPr>
        <w:t>LEGO</w:t>
      </w:r>
      <w:r w:rsidRPr="00DC3AA9">
        <w:rPr>
          <w:rFonts w:ascii="Times New Roman" w:hAnsi="Times New Roman" w:cs="Times New Roman"/>
        </w:rPr>
        <w:t xml:space="preserve"> </w:t>
      </w:r>
      <w:r w:rsidRPr="00DC3AA9">
        <w:rPr>
          <w:rFonts w:ascii="Times New Roman" w:hAnsi="Times New Roman" w:cs="Times New Roman"/>
          <w:lang w:val="en-US"/>
        </w:rPr>
        <w:t>DUPLO</w:t>
      </w:r>
      <w:r w:rsidRPr="00DC3AA9">
        <w:rPr>
          <w:rFonts w:ascii="Times New Roman" w:hAnsi="Times New Roman" w:cs="Times New Roman"/>
        </w:rPr>
        <w:t xml:space="preserve"> 9076 «Набор с трубками»;</w:t>
      </w:r>
    </w:p>
    <w:p w:rsidR="00DC3AA9" w:rsidRPr="00DC3AA9" w:rsidRDefault="00DC3AA9" w:rsidP="00AE3F37">
      <w:pPr>
        <w:pStyle w:val="a6"/>
        <w:numPr>
          <w:ilvl w:val="0"/>
          <w:numId w:val="120"/>
        </w:numPr>
        <w:rPr>
          <w:rFonts w:ascii="Times New Roman" w:hAnsi="Times New Roman" w:cs="Times New Roman"/>
        </w:rPr>
      </w:pPr>
      <w:r w:rsidRPr="00DC3AA9">
        <w:rPr>
          <w:rFonts w:ascii="Times New Roman" w:hAnsi="Times New Roman" w:cs="Times New Roman"/>
        </w:rPr>
        <w:t xml:space="preserve">Конструктор </w:t>
      </w:r>
      <w:r w:rsidRPr="00DC3AA9">
        <w:rPr>
          <w:rFonts w:ascii="Times New Roman" w:hAnsi="Times New Roman" w:cs="Times New Roman"/>
          <w:lang w:val="en-US"/>
        </w:rPr>
        <w:t>LEGO</w:t>
      </w:r>
      <w:r w:rsidRPr="00DC3AA9">
        <w:rPr>
          <w:rFonts w:ascii="Times New Roman" w:hAnsi="Times New Roman" w:cs="Times New Roman"/>
        </w:rPr>
        <w:t xml:space="preserve"> 5770 «Остров с маяком»;</w:t>
      </w:r>
    </w:p>
    <w:p w:rsidR="00DC3AA9" w:rsidRPr="00DC3AA9" w:rsidRDefault="00DC3AA9" w:rsidP="00AE3F37">
      <w:pPr>
        <w:pStyle w:val="a6"/>
        <w:numPr>
          <w:ilvl w:val="0"/>
          <w:numId w:val="120"/>
        </w:numPr>
        <w:rPr>
          <w:rFonts w:ascii="Times New Roman" w:hAnsi="Times New Roman" w:cs="Times New Roman"/>
        </w:rPr>
      </w:pPr>
      <w:r w:rsidRPr="00DC3AA9">
        <w:rPr>
          <w:rFonts w:ascii="Times New Roman" w:hAnsi="Times New Roman" w:cs="Times New Roman"/>
        </w:rPr>
        <w:t xml:space="preserve">Конструктор </w:t>
      </w:r>
      <w:r w:rsidRPr="00DC3AA9">
        <w:rPr>
          <w:rFonts w:ascii="Times New Roman" w:hAnsi="Times New Roman" w:cs="Times New Roman"/>
          <w:lang w:val="en-US"/>
        </w:rPr>
        <w:t xml:space="preserve">BRICK </w:t>
      </w:r>
      <w:r w:rsidRPr="00DC3AA9">
        <w:rPr>
          <w:rFonts w:ascii="Times New Roman" w:hAnsi="Times New Roman" w:cs="Times New Roman"/>
        </w:rPr>
        <w:t>«Арктика»;</w:t>
      </w:r>
    </w:p>
    <w:p w:rsidR="00DC3AA9" w:rsidRPr="00DC3AA9" w:rsidRDefault="00DC3AA9" w:rsidP="00AE3F37">
      <w:pPr>
        <w:pStyle w:val="a6"/>
        <w:numPr>
          <w:ilvl w:val="0"/>
          <w:numId w:val="120"/>
        </w:numPr>
        <w:rPr>
          <w:rFonts w:ascii="Times New Roman" w:hAnsi="Times New Roman" w:cs="Times New Roman"/>
        </w:rPr>
      </w:pPr>
      <w:r w:rsidRPr="00DC3AA9">
        <w:rPr>
          <w:rFonts w:ascii="Times New Roman" w:hAnsi="Times New Roman" w:cs="Times New Roman"/>
        </w:rPr>
        <w:t xml:space="preserve">Конструктор </w:t>
      </w:r>
      <w:r w:rsidRPr="00DC3AA9">
        <w:rPr>
          <w:rFonts w:ascii="Times New Roman" w:hAnsi="Times New Roman" w:cs="Times New Roman"/>
          <w:lang w:val="en-US"/>
        </w:rPr>
        <w:t>BRICK</w:t>
      </w:r>
      <w:r w:rsidRPr="00DC3AA9">
        <w:rPr>
          <w:rFonts w:ascii="Times New Roman" w:hAnsi="Times New Roman" w:cs="Times New Roman"/>
        </w:rPr>
        <w:t xml:space="preserve"> «Военный флот»;</w:t>
      </w:r>
    </w:p>
    <w:p w:rsidR="00DC3AA9" w:rsidRPr="00DC3AA9" w:rsidRDefault="00DC3AA9" w:rsidP="00AE3F37">
      <w:pPr>
        <w:pStyle w:val="a6"/>
        <w:numPr>
          <w:ilvl w:val="0"/>
          <w:numId w:val="120"/>
        </w:numPr>
        <w:rPr>
          <w:rFonts w:ascii="Times New Roman" w:hAnsi="Times New Roman" w:cs="Times New Roman"/>
        </w:rPr>
      </w:pPr>
      <w:r w:rsidRPr="00DC3AA9">
        <w:rPr>
          <w:rFonts w:ascii="Times New Roman" w:hAnsi="Times New Roman" w:cs="Times New Roman"/>
        </w:rPr>
        <w:t xml:space="preserve">Конструктор </w:t>
      </w:r>
      <w:r w:rsidRPr="00DC3AA9">
        <w:rPr>
          <w:rFonts w:ascii="Times New Roman" w:hAnsi="Times New Roman" w:cs="Times New Roman"/>
          <w:lang w:val="en-US"/>
        </w:rPr>
        <w:t>BRICK</w:t>
      </w:r>
      <w:r w:rsidRPr="00DC3AA9">
        <w:rPr>
          <w:rFonts w:ascii="Times New Roman" w:hAnsi="Times New Roman" w:cs="Times New Roman"/>
        </w:rPr>
        <w:t xml:space="preserve"> «Рыболовный корабль»;</w:t>
      </w:r>
    </w:p>
    <w:p w:rsidR="00DC3AA9" w:rsidRPr="00DC3AA9" w:rsidRDefault="00DC3AA9" w:rsidP="00AE3F37">
      <w:pPr>
        <w:pStyle w:val="a6"/>
        <w:numPr>
          <w:ilvl w:val="0"/>
          <w:numId w:val="120"/>
        </w:numPr>
        <w:rPr>
          <w:rFonts w:ascii="Times New Roman" w:hAnsi="Times New Roman" w:cs="Times New Roman"/>
        </w:rPr>
      </w:pPr>
      <w:r w:rsidRPr="00DC3AA9">
        <w:rPr>
          <w:rFonts w:ascii="Times New Roman" w:hAnsi="Times New Roman" w:cs="Times New Roman"/>
        </w:rPr>
        <w:t xml:space="preserve">Конструктор </w:t>
      </w:r>
      <w:r w:rsidRPr="00DC3AA9">
        <w:rPr>
          <w:rFonts w:ascii="Times New Roman" w:hAnsi="Times New Roman" w:cs="Times New Roman"/>
          <w:lang w:val="en-US"/>
        </w:rPr>
        <w:t>BRICK</w:t>
      </w:r>
      <w:r w:rsidRPr="00DC3AA9">
        <w:rPr>
          <w:rFonts w:ascii="Times New Roman" w:hAnsi="Times New Roman" w:cs="Times New Roman"/>
        </w:rPr>
        <w:t xml:space="preserve"> «Спасательное судно»;</w:t>
      </w:r>
    </w:p>
    <w:p w:rsidR="00DC3AA9" w:rsidRPr="00DC3AA9" w:rsidRDefault="00DC3AA9" w:rsidP="00AE3F37">
      <w:pPr>
        <w:pStyle w:val="a6"/>
        <w:numPr>
          <w:ilvl w:val="0"/>
          <w:numId w:val="120"/>
        </w:numPr>
        <w:rPr>
          <w:rFonts w:ascii="Times New Roman" w:hAnsi="Times New Roman" w:cs="Times New Roman"/>
        </w:rPr>
      </w:pPr>
      <w:r w:rsidRPr="00DC3AA9">
        <w:rPr>
          <w:rFonts w:ascii="Times New Roman" w:hAnsi="Times New Roman" w:cs="Times New Roman"/>
        </w:rPr>
        <w:t xml:space="preserve">Конструктор </w:t>
      </w:r>
      <w:r w:rsidRPr="00DC3AA9">
        <w:rPr>
          <w:rFonts w:ascii="Times New Roman" w:hAnsi="Times New Roman" w:cs="Times New Roman"/>
          <w:lang w:val="en-US"/>
        </w:rPr>
        <w:t>BRICK</w:t>
      </w:r>
      <w:r w:rsidRPr="00DC3AA9">
        <w:rPr>
          <w:rFonts w:ascii="Times New Roman" w:hAnsi="Times New Roman" w:cs="Times New Roman"/>
        </w:rPr>
        <w:t xml:space="preserve"> «Исследовательский корабль»;</w:t>
      </w:r>
    </w:p>
    <w:p w:rsidR="00DC3AA9" w:rsidRPr="00DC3AA9" w:rsidRDefault="00DC3AA9" w:rsidP="00AE3F37">
      <w:pPr>
        <w:pStyle w:val="a6"/>
        <w:numPr>
          <w:ilvl w:val="0"/>
          <w:numId w:val="120"/>
        </w:numPr>
        <w:rPr>
          <w:rFonts w:ascii="Times New Roman" w:hAnsi="Times New Roman" w:cs="Times New Roman"/>
        </w:rPr>
      </w:pPr>
      <w:r w:rsidRPr="00DC3AA9">
        <w:rPr>
          <w:rFonts w:ascii="Times New Roman" w:hAnsi="Times New Roman" w:cs="Times New Roman"/>
        </w:rPr>
        <w:t xml:space="preserve">Конструктор </w:t>
      </w:r>
      <w:r w:rsidRPr="00DC3AA9">
        <w:rPr>
          <w:rFonts w:ascii="Times New Roman" w:hAnsi="Times New Roman" w:cs="Times New Roman"/>
          <w:lang w:val="en-US"/>
        </w:rPr>
        <w:t>BRICK</w:t>
      </w:r>
      <w:r w:rsidRPr="00DC3AA9">
        <w:rPr>
          <w:rFonts w:ascii="Times New Roman" w:hAnsi="Times New Roman" w:cs="Times New Roman"/>
        </w:rPr>
        <w:t xml:space="preserve"> «Пиратский корабль»;</w:t>
      </w:r>
    </w:p>
    <w:p w:rsidR="00DC3AA9" w:rsidRPr="00DC3AA9" w:rsidRDefault="00DC3AA9" w:rsidP="00AE3F37">
      <w:pPr>
        <w:pStyle w:val="a6"/>
        <w:numPr>
          <w:ilvl w:val="0"/>
          <w:numId w:val="120"/>
        </w:numPr>
        <w:rPr>
          <w:rFonts w:ascii="Times New Roman" w:hAnsi="Times New Roman" w:cs="Times New Roman"/>
        </w:rPr>
      </w:pPr>
      <w:r w:rsidRPr="00DC3AA9">
        <w:rPr>
          <w:rFonts w:ascii="Times New Roman" w:hAnsi="Times New Roman" w:cs="Times New Roman"/>
        </w:rPr>
        <w:t xml:space="preserve">Конструктор </w:t>
      </w:r>
      <w:r w:rsidRPr="00DC3AA9">
        <w:rPr>
          <w:rFonts w:ascii="Times New Roman" w:hAnsi="Times New Roman" w:cs="Times New Roman"/>
          <w:lang w:val="en-US"/>
        </w:rPr>
        <w:t>BRICK</w:t>
      </w:r>
      <w:r w:rsidRPr="00DC3AA9">
        <w:rPr>
          <w:rFonts w:ascii="Times New Roman" w:hAnsi="Times New Roman" w:cs="Times New Roman"/>
        </w:rPr>
        <w:t xml:space="preserve"> «Эсминец»;</w:t>
      </w:r>
    </w:p>
    <w:p w:rsidR="00DC3AA9" w:rsidRPr="00DC3AA9" w:rsidRDefault="00DC3AA9" w:rsidP="00AE3F37">
      <w:pPr>
        <w:pStyle w:val="a6"/>
        <w:numPr>
          <w:ilvl w:val="0"/>
          <w:numId w:val="120"/>
        </w:numPr>
        <w:rPr>
          <w:rFonts w:ascii="Times New Roman" w:hAnsi="Times New Roman" w:cs="Times New Roman"/>
        </w:rPr>
      </w:pPr>
      <w:r w:rsidRPr="00DC3AA9">
        <w:rPr>
          <w:rFonts w:ascii="Times New Roman" w:hAnsi="Times New Roman" w:cs="Times New Roman"/>
        </w:rPr>
        <w:t>Игрушки корабли различных моделей.</w:t>
      </w:r>
    </w:p>
    <w:p w:rsidR="00DC3AA9" w:rsidRPr="007A3B8B" w:rsidRDefault="00DC3AA9" w:rsidP="00DC3AA9">
      <w:pPr>
        <w:pStyle w:val="a6"/>
        <w:rPr>
          <w:rFonts w:ascii="Times New Roman" w:hAnsi="Times New Roman" w:cs="Times New Roman"/>
          <w:i/>
        </w:rPr>
      </w:pPr>
      <w:r w:rsidRPr="007A3B8B">
        <w:rPr>
          <w:rFonts w:ascii="Times New Roman" w:hAnsi="Times New Roman" w:cs="Times New Roman"/>
          <w:i/>
        </w:rPr>
        <w:t>Инженер – атомщик</w:t>
      </w:r>
    </w:p>
    <w:p w:rsidR="00DC3AA9" w:rsidRPr="00DC3AA9" w:rsidRDefault="00DC3AA9" w:rsidP="00AE3F37">
      <w:pPr>
        <w:pStyle w:val="a6"/>
        <w:numPr>
          <w:ilvl w:val="0"/>
          <w:numId w:val="121"/>
        </w:numPr>
        <w:rPr>
          <w:rFonts w:ascii="Times New Roman" w:hAnsi="Times New Roman" w:cs="Times New Roman"/>
        </w:rPr>
      </w:pPr>
      <w:r w:rsidRPr="00DC3AA9">
        <w:rPr>
          <w:rFonts w:ascii="Times New Roman" w:hAnsi="Times New Roman" w:cs="Times New Roman"/>
        </w:rPr>
        <w:t>Научно-познавательный набор «Физика в действии»;</w:t>
      </w:r>
    </w:p>
    <w:p w:rsidR="00DC3AA9" w:rsidRPr="00DC3AA9" w:rsidRDefault="00DC3AA9" w:rsidP="00AE3F37">
      <w:pPr>
        <w:pStyle w:val="a6"/>
        <w:numPr>
          <w:ilvl w:val="0"/>
          <w:numId w:val="121"/>
        </w:numPr>
        <w:rPr>
          <w:rFonts w:ascii="Times New Roman" w:hAnsi="Times New Roman" w:cs="Times New Roman"/>
        </w:rPr>
      </w:pPr>
      <w:r w:rsidRPr="00DC3AA9">
        <w:rPr>
          <w:rFonts w:ascii="Times New Roman" w:hAnsi="Times New Roman" w:cs="Times New Roman"/>
        </w:rPr>
        <w:t>Научно-познавательный набор «Юный физик»;</w:t>
      </w:r>
    </w:p>
    <w:p w:rsidR="00DC3AA9" w:rsidRPr="00DC3AA9" w:rsidRDefault="00DC3AA9" w:rsidP="00AE3F37">
      <w:pPr>
        <w:pStyle w:val="a6"/>
        <w:numPr>
          <w:ilvl w:val="0"/>
          <w:numId w:val="121"/>
        </w:numPr>
        <w:rPr>
          <w:rFonts w:ascii="Times New Roman" w:hAnsi="Times New Roman" w:cs="Times New Roman"/>
        </w:rPr>
      </w:pPr>
      <w:r w:rsidRPr="00DC3AA9">
        <w:rPr>
          <w:rFonts w:ascii="Times New Roman" w:hAnsi="Times New Roman" w:cs="Times New Roman"/>
        </w:rPr>
        <w:t>Научно-познавательный набор «Химия и другие науки»;</w:t>
      </w:r>
    </w:p>
    <w:p w:rsidR="00DC3AA9" w:rsidRPr="00DC3AA9" w:rsidRDefault="00DC3AA9" w:rsidP="00AE3F37">
      <w:pPr>
        <w:pStyle w:val="a6"/>
        <w:numPr>
          <w:ilvl w:val="0"/>
          <w:numId w:val="121"/>
        </w:numPr>
        <w:rPr>
          <w:rFonts w:ascii="Times New Roman" w:hAnsi="Times New Roman" w:cs="Times New Roman"/>
        </w:rPr>
      </w:pPr>
      <w:r w:rsidRPr="00DC3AA9">
        <w:rPr>
          <w:rFonts w:ascii="Times New Roman" w:hAnsi="Times New Roman" w:cs="Times New Roman"/>
        </w:rPr>
        <w:t>Набор для опытов и экспериментов «Юный химик»;</w:t>
      </w:r>
    </w:p>
    <w:p w:rsidR="00DC3AA9" w:rsidRPr="00DC3AA9" w:rsidRDefault="00DC3AA9" w:rsidP="00AE3F37">
      <w:pPr>
        <w:pStyle w:val="a6"/>
        <w:numPr>
          <w:ilvl w:val="0"/>
          <w:numId w:val="121"/>
        </w:numPr>
        <w:rPr>
          <w:rFonts w:ascii="Times New Roman" w:hAnsi="Times New Roman" w:cs="Times New Roman"/>
        </w:rPr>
      </w:pPr>
      <w:r w:rsidRPr="00DC3AA9">
        <w:rPr>
          <w:rFonts w:ascii="Times New Roman" w:hAnsi="Times New Roman" w:cs="Times New Roman"/>
        </w:rPr>
        <w:t>Конструкторы Знаток «Первые шаги в электронике»;</w:t>
      </w:r>
    </w:p>
    <w:p w:rsidR="00DC3AA9" w:rsidRPr="00DC3AA9" w:rsidRDefault="00DC3AA9" w:rsidP="00AE3F37">
      <w:pPr>
        <w:pStyle w:val="a6"/>
        <w:numPr>
          <w:ilvl w:val="0"/>
          <w:numId w:val="121"/>
        </w:numPr>
        <w:rPr>
          <w:rFonts w:ascii="Times New Roman" w:hAnsi="Times New Roman" w:cs="Times New Roman"/>
        </w:rPr>
      </w:pPr>
      <w:r w:rsidRPr="00DC3AA9">
        <w:rPr>
          <w:rFonts w:ascii="Times New Roman" w:hAnsi="Times New Roman" w:cs="Times New Roman"/>
        </w:rPr>
        <w:t>Электронный конструктор «Таймер своими руками»;</w:t>
      </w:r>
    </w:p>
    <w:p w:rsidR="00DC3AA9" w:rsidRPr="00DC3AA9" w:rsidRDefault="00DC3AA9" w:rsidP="00AE3F37">
      <w:pPr>
        <w:pStyle w:val="a6"/>
        <w:numPr>
          <w:ilvl w:val="0"/>
          <w:numId w:val="121"/>
        </w:numPr>
        <w:rPr>
          <w:rFonts w:ascii="Times New Roman" w:hAnsi="Times New Roman" w:cs="Times New Roman"/>
        </w:rPr>
      </w:pPr>
      <w:r w:rsidRPr="00DC3AA9">
        <w:rPr>
          <w:rFonts w:ascii="Times New Roman" w:hAnsi="Times New Roman" w:cs="Times New Roman"/>
        </w:rPr>
        <w:t>Электронный конструктор «Интеллект»;</w:t>
      </w:r>
    </w:p>
    <w:p w:rsidR="00DC3AA9" w:rsidRPr="00DC3AA9" w:rsidRDefault="00DC3AA9" w:rsidP="00AE3F37">
      <w:pPr>
        <w:pStyle w:val="a6"/>
        <w:numPr>
          <w:ilvl w:val="0"/>
          <w:numId w:val="121"/>
        </w:numPr>
        <w:rPr>
          <w:rFonts w:ascii="Times New Roman" w:hAnsi="Times New Roman" w:cs="Times New Roman"/>
        </w:rPr>
      </w:pPr>
      <w:r w:rsidRPr="00DC3AA9">
        <w:rPr>
          <w:rFonts w:ascii="Times New Roman" w:hAnsi="Times New Roman" w:cs="Times New Roman"/>
        </w:rPr>
        <w:t>Электронный конструктор Знаток «Свет. Звук. Знакомство с транзисторами»;</w:t>
      </w:r>
    </w:p>
    <w:p w:rsidR="00DC3AA9" w:rsidRPr="00DC3AA9" w:rsidRDefault="00DC3AA9" w:rsidP="00AE3F37">
      <w:pPr>
        <w:pStyle w:val="a6"/>
        <w:numPr>
          <w:ilvl w:val="0"/>
          <w:numId w:val="121"/>
        </w:numPr>
        <w:rPr>
          <w:rFonts w:ascii="Times New Roman" w:hAnsi="Times New Roman" w:cs="Times New Roman"/>
        </w:rPr>
      </w:pPr>
      <w:r w:rsidRPr="00DC3AA9">
        <w:rPr>
          <w:rFonts w:ascii="Times New Roman" w:hAnsi="Times New Roman" w:cs="Times New Roman"/>
        </w:rPr>
        <w:lastRenderedPageBreak/>
        <w:t>Электронный конструктор Знаток «34 схемы»;</w:t>
      </w:r>
    </w:p>
    <w:p w:rsidR="00DC3AA9" w:rsidRPr="00DC3AA9" w:rsidRDefault="00DC3AA9" w:rsidP="00AE3F37">
      <w:pPr>
        <w:pStyle w:val="a6"/>
        <w:numPr>
          <w:ilvl w:val="0"/>
          <w:numId w:val="121"/>
        </w:numPr>
        <w:rPr>
          <w:rFonts w:ascii="Times New Roman" w:hAnsi="Times New Roman" w:cs="Times New Roman"/>
        </w:rPr>
      </w:pPr>
      <w:r w:rsidRPr="00DC3AA9">
        <w:rPr>
          <w:rFonts w:ascii="Times New Roman" w:hAnsi="Times New Roman" w:cs="Times New Roman"/>
        </w:rPr>
        <w:t>Набор «</w:t>
      </w:r>
      <w:proofErr w:type="spellStart"/>
      <w:r w:rsidRPr="00DC3AA9">
        <w:rPr>
          <w:rFonts w:ascii="Times New Roman" w:hAnsi="Times New Roman" w:cs="Times New Roman"/>
        </w:rPr>
        <w:t>Магнастикс</w:t>
      </w:r>
      <w:proofErr w:type="spellEnd"/>
      <w:r w:rsidRPr="00DC3AA9">
        <w:rPr>
          <w:rFonts w:ascii="Times New Roman" w:hAnsi="Times New Roman" w:cs="Times New Roman"/>
        </w:rPr>
        <w:t>»;</w:t>
      </w:r>
    </w:p>
    <w:p w:rsidR="00DC3AA9" w:rsidRPr="00DC3AA9" w:rsidRDefault="00DC3AA9" w:rsidP="00AE3F37">
      <w:pPr>
        <w:pStyle w:val="a6"/>
        <w:numPr>
          <w:ilvl w:val="0"/>
          <w:numId w:val="121"/>
        </w:numPr>
        <w:rPr>
          <w:rFonts w:ascii="Times New Roman" w:hAnsi="Times New Roman" w:cs="Times New Roman"/>
        </w:rPr>
      </w:pPr>
      <w:r w:rsidRPr="00DC3AA9">
        <w:rPr>
          <w:rFonts w:ascii="Times New Roman" w:hAnsi="Times New Roman" w:cs="Times New Roman"/>
        </w:rPr>
        <w:t>Магнитные конструкторы;</w:t>
      </w:r>
    </w:p>
    <w:p w:rsidR="00103A10" w:rsidRPr="00A403DB" w:rsidRDefault="00DC3AA9" w:rsidP="00AE3F37">
      <w:pPr>
        <w:pStyle w:val="a6"/>
        <w:numPr>
          <w:ilvl w:val="0"/>
          <w:numId w:val="121"/>
        </w:numPr>
        <w:rPr>
          <w:rFonts w:ascii="Times New Roman" w:hAnsi="Times New Roman" w:cs="Times New Roman"/>
        </w:rPr>
      </w:pPr>
      <w:proofErr w:type="spellStart"/>
      <w:r w:rsidRPr="00DC3AA9">
        <w:rPr>
          <w:rFonts w:ascii="Times New Roman" w:hAnsi="Times New Roman" w:cs="Times New Roman"/>
        </w:rPr>
        <w:t>Электровикторина</w:t>
      </w:r>
      <w:proofErr w:type="spellEnd"/>
      <w:r w:rsidRPr="00DC3AA9">
        <w:rPr>
          <w:rFonts w:ascii="Times New Roman" w:hAnsi="Times New Roman" w:cs="Times New Roman"/>
        </w:rPr>
        <w:t xml:space="preserve"> «Все обо всем».</w:t>
      </w:r>
    </w:p>
    <w:p w:rsidR="00896437" w:rsidRPr="005F0983" w:rsidRDefault="007A3B8B" w:rsidP="005F0983">
      <w:pPr>
        <w:pStyle w:val="a6"/>
        <w:jc w:val="both"/>
        <w:rPr>
          <w:rFonts w:ascii="Times New Roman" w:hAnsi="Times New Roman" w:cs="Times New Roman"/>
        </w:rPr>
      </w:pPr>
      <w:r>
        <w:rPr>
          <w:rFonts w:ascii="Times New Roman" w:eastAsia="Calibri" w:hAnsi="Times New Roman" w:cs="Times New Roman"/>
          <w:lang w:eastAsia="en-US"/>
        </w:rPr>
        <w:t>В музыкальном зале</w:t>
      </w:r>
      <w:r w:rsidR="00896437" w:rsidRPr="005F0983">
        <w:rPr>
          <w:rFonts w:ascii="Times New Roman" w:hAnsi="Times New Roman" w:cs="Times New Roman"/>
        </w:rPr>
        <w:t xml:space="preserve"> имеется:</w:t>
      </w:r>
    </w:p>
    <w:p w:rsidR="00896437" w:rsidRPr="005F0983" w:rsidRDefault="00896437" w:rsidP="00AE3F37">
      <w:pPr>
        <w:pStyle w:val="a6"/>
        <w:numPr>
          <w:ilvl w:val="0"/>
          <w:numId w:val="117"/>
        </w:numPr>
        <w:jc w:val="both"/>
        <w:rPr>
          <w:rFonts w:ascii="Times New Roman" w:hAnsi="Times New Roman" w:cs="Times New Roman"/>
        </w:rPr>
      </w:pPr>
      <w:r w:rsidRPr="005F0983">
        <w:rPr>
          <w:rFonts w:ascii="Times New Roman" w:hAnsi="Times New Roman" w:cs="Times New Roman"/>
        </w:rPr>
        <w:t>Детские музыкальные инструменты (шумовые, ударные, духовые и др.)</w:t>
      </w:r>
    </w:p>
    <w:p w:rsidR="00896437" w:rsidRPr="005F0983" w:rsidRDefault="00896437" w:rsidP="00AE3F37">
      <w:pPr>
        <w:pStyle w:val="a6"/>
        <w:numPr>
          <w:ilvl w:val="0"/>
          <w:numId w:val="117"/>
        </w:numPr>
        <w:jc w:val="both"/>
        <w:rPr>
          <w:rFonts w:ascii="Times New Roman" w:hAnsi="Times New Roman" w:cs="Times New Roman"/>
        </w:rPr>
      </w:pPr>
      <w:r w:rsidRPr="005F0983">
        <w:rPr>
          <w:rFonts w:ascii="Times New Roman" w:hAnsi="Times New Roman" w:cs="Times New Roman"/>
        </w:rPr>
        <w:t xml:space="preserve">Методические пособия: </w:t>
      </w:r>
    </w:p>
    <w:p w:rsidR="00896437" w:rsidRPr="005F0983" w:rsidRDefault="00896437" w:rsidP="00AE3F37">
      <w:pPr>
        <w:pStyle w:val="a6"/>
        <w:numPr>
          <w:ilvl w:val="0"/>
          <w:numId w:val="117"/>
        </w:numPr>
        <w:jc w:val="both"/>
        <w:rPr>
          <w:rFonts w:ascii="Times New Roman" w:hAnsi="Times New Roman" w:cs="Times New Roman"/>
        </w:rPr>
      </w:pPr>
      <w:r w:rsidRPr="005F0983">
        <w:rPr>
          <w:rFonts w:ascii="Times New Roman" w:hAnsi="Times New Roman" w:cs="Times New Roman"/>
        </w:rPr>
        <w:t>- наборы иллюстраций;</w:t>
      </w:r>
    </w:p>
    <w:p w:rsidR="00896437" w:rsidRPr="005F0983" w:rsidRDefault="00896437" w:rsidP="00AE3F37">
      <w:pPr>
        <w:pStyle w:val="a6"/>
        <w:numPr>
          <w:ilvl w:val="0"/>
          <w:numId w:val="117"/>
        </w:numPr>
        <w:jc w:val="both"/>
        <w:rPr>
          <w:rFonts w:ascii="Times New Roman" w:hAnsi="Times New Roman" w:cs="Times New Roman"/>
        </w:rPr>
      </w:pPr>
      <w:r w:rsidRPr="005F0983">
        <w:rPr>
          <w:rFonts w:ascii="Times New Roman" w:hAnsi="Times New Roman" w:cs="Times New Roman"/>
        </w:rPr>
        <w:t>- картины репродукции.</w:t>
      </w:r>
    </w:p>
    <w:p w:rsidR="00896437" w:rsidRPr="005F0983" w:rsidRDefault="00896437" w:rsidP="00AE3F37">
      <w:pPr>
        <w:pStyle w:val="a6"/>
        <w:numPr>
          <w:ilvl w:val="0"/>
          <w:numId w:val="117"/>
        </w:numPr>
        <w:jc w:val="both"/>
        <w:rPr>
          <w:rFonts w:ascii="Times New Roman" w:hAnsi="Times New Roman" w:cs="Times New Roman"/>
        </w:rPr>
      </w:pPr>
      <w:r w:rsidRPr="005F0983">
        <w:rPr>
          <w:rFonts w:ascii="Times New Roman" w:hAnsi="Times New Roman" w:cs="Times New Roman"/>
        </w:rPr>
        <w:t>Музыкально-дидактические игры для каждой возрастной группы.</w:t>
      </w:r>
    </w:p>
    <w:p w:rsidR="00896437" w:rsidRPr="005F0983" w:rsidRDefault="00896437" w:rsidP="00AE3F37">
      <w:pPr>
        <w:pStyle w:val="a6"/>
        <w:numPr>
          <w:ilvl w:val="0"/>
          <w:numId w:val="117"/>
        </w:numPr>
        <w:jc w:val="both"/>
        <w:rPr>
          <w:rFonts w:ascii="Times New Roman" w:hAnsi="Times New Roman" w:cs="Times New Roman"/>
        </w:rPr>
      </w:pPr>
      <w:r w:rsidRPr="005F0983">
        <w:rPr>
          <w:rFonts w:ascii="Times New Roman" w:hAnsi="Times New Roman" w:cs="Times New Roman"/>
        </w:rPr>
        <w:t>Музыкальная фонетика: диски, кассеты, видео.</w:t>
      </w:r>
    </w:p>
    <w:p w:rsidR="00896437" w:rsidRPr="007A3B8B" w:rsidRDefault="00896437" w:rsidP="00AE3F37">
      <w:pPr>
        <w:pStyle w:val="a6"/>
        <w:numPr>
          <w:ilvl w:val="0"/>
          <w:numId w:val="117"/>
        </w:numPr>
        <w:jc w:val="both"/>
        <w:rPr>
          <w:rFonts w:ascii="Times New Roman" w:hAnsi="Times New Roman" w:cs="Times New Roman"/>
        </w:rPr>
      </w:pPr>
      <w:r w:rsidRPr="005F0983">
        <w:rPr>
          <w:rFonts w:ascii="Times New Roman" w:hAnsi="Times New Roman" w:cs="Times New Roman"/>
        </w:rPr>
        <w:t>Разные виды театра для разных возрастных групп.</w:t>
      </w:r>
    </w:p>
    <w:p w:rsidR="007A3B8B" w:rsidRDefault="007A3B8B" w:rsidP="005F0983">
      <w:pPr>
        <w:pStyle w:val="a6"/>
        <w:jc w:val="both"/>
        <w:rPr>
          <w:rFonts w:ascii="Times New Roman" w:hAnsi="Times New Roman" w:cs="Times New Roman"/>
        </w:rPr>
      </w:pPr>
      <w:r>
        <w:rPr>
          <w:rFonts w:ascii="Times New Roman" w:hAnsi="Times New Roman" w:cs="Times New Roman"/>
        </w:rPr>
        <w:t xml:space="preserve">В каждой группе имеются уголки родного края: </w:t>
      </w:r>
      <w:r w:rsidR="00F713C0">
        <w:rPr>
          <w:rFonts w:ascii="Times New Roman" w:hAnsi="Times New Roman" w:cs="Times New Roman"/>
        </w:rPr>
        <w:t>имеются карта мира, карты</w:t>
      </w:r>
      <w:r w:rsidR="00896437" w:rsidRPr="005F0983">
        <w:rPr>
          <w:rFonts w:ascii="Times New Roman" w:hAnsi="Times New Roman" w:cs="Times New Roman"/>
        </w:rPr>
        <w:t xml:space="preserve"> Калининградской области, Зеленоградского района, наборы открыток городов Москва, </w:t>
      </w:r>
      <w:r>
        <w:rPr>
          <w:rFonts w:ascii="Times New Roman" w:hAnsi="Times New Roman" w:cs="Times New Roman"/>
        </w:rPr>
        <w:t>Калининград, Зеленоградск.</w:t>
      </w:r>
      <w:r w:rsidR="00896437" w:rsidRPr="005F0983">
        <w:rPr>
          <w:rFonts w:ascii="Times New Roman" w:hAnsi="Times New Roman" w:cs="Times New Roman"/>
        </w:rPr>
        <w:t xml:space="preserve"> Имеется уголок с русской символикой, фотографиями президента страны, </w:t>
      </w:r>
      <w:proofErr w:type="gramStart"/>
      <w:r>
        <w:rPr>
          <w:rFonts w:ascii="Times New Roman" w:hAnsi="Times New Roman" w:cs="Times New Roman"/>
        </w:rPr>
        <w:t>главы  районной</w:t>
      </w:r>
      <w:proofErr w:type="gramEnd"/>
      <w:r>
        <w:rPr>
          <w:rFonts w:ascii="Times New Roman" w:hAnsi="Times New Roman" w:cs="Times New Roman"/>
        </w:rPr>
        <w:t xml:space="preserve">  администрации. </w:t>
      </w:r>
    </w:p>
    <w:p w:rsidR="00896437" w:rsidRDefault="007A3B8B" w:rsidP="005F0983">
      <w:pPr>
        <w:pStyle w:val="a6"/>
        <w:jc w:val="both"/>
        <w:rPr>
          <w:rFonts w:ascii="Times New Roman" w:hAnsi="Times New Roman" w:cs="Times New Roman"/>
        </w:rPr>
      </w:pPr>
      <w:r>
        <w:rPr>
          <w:rFonts w:ascii="Times New Roman" w:hAnsi="Times New Roman" w:cs="Times New Roman"/>
        </w:rPr>
        <w:t>В</w:t>
      </w:r>
      <w:r w:rsidR="00896437" w:rsidRPr="005F0983">
        <w:rPr>
          <w:rFonts w:ascii="Times New Roman" w:hAnsi="Times New Roman" w:cs="Times New Roman"/>
        </w:rPr>
        <w:t xml:space="preserve"> детском саду имеются велосипеды и самокаты для детей разного возраста.</w:t>
      </w:r>
    </w:p>
    <w:p w:rsidR="00A403DB" w:rsidRDefault="00A403DB" w:rsidP="005F0983">
      <w:pPr>
        <w:pStyle w:val="a6"/>
        <w:jc w:val="both"/>
        <w:rPr>
          <w:rFonts w:ascii="Times New Roman" w:hAnsi="Times New Roman" w:cs="Times New Roman"/>
        </w:rPr>
      </w:pPr>
    </w:p>
    <w:p w:rsidR="00A403DB" w:rsidRPr="000E4373" w:rsidRDefault="00A403DB" w:rsidP="000E4373">
      <w:pPr>
        <w:pStyle w:val="a6"/>
        <w:jc w:val="center"/>
        <w:rPr>
          <w:rFonts w:ascii="Times New Roman" w:hAnsi="Times New Roman" w:cs="Times New Roman"/>
          <w:i/>
        </w:rPr>
      </w:pPr>
      <w:r w:rsidRPr="00103A10">
        <w:rPr>
          <w:rFonts w:ascii="Times New Roman" w:hAnsi="Times New Roman" w:cs="Times New Roman"/>
          <w:i/>
        </w:rPr>
        <w:t>Информация об оснащении МАДОУ</w:t>
      </w:r>
      <w:r w:rsidR="0025309D">
        <w:rPr>
          <w:rFonts w:ascii="Times New Roman" w:hAnsi="Times New Roman" w:cs="Times New Roman"/>
          <w:i/>
        </w:rPr>
        <w:t xml:space="preserve"> электронными ресурсами</w:t>
      </w:r>
    </w:p>
    <w:tbl>
      <w:tblPr>
        <w:tblW w:w="9987" w:type="dxa"/>
        <w:tblLook w:val="04A0" w:firstRow="1" w:lastRow="0" w:firstColumn="1" w:lastColumn="0" w:noHBand="0" w:noVBand="1"/>
      </w:tblPr>
      <w:tblGrid>
        <w:gridCol w:w="8222"/>
        <w:gridCol w:w="1765"/>
      </w:tblGrid>
      <w:tr w:rsidR="007A3B8B" w:rsidRPr="007A3B8B" w:rsidTr="0003384C">
        <w:trPr>
          <w:trHeight w:val="255"/>
        </w:trPr>
        <w:tc>
          <w:tcPr>
            <w:tcW w:w="8222" w:type="dxa"/>
            <w:tcBorders>
              <w:top w:val="single" w:sz="4" w:space="0" w:color="auto"/>
              <w:left w:val="nil"/>
              <w:bottom w:val="single" w:sz="4" w:space="0" w:color="auto"/>
              <w:right w:val="single" w:sz="4" w:space="0" w:color="000000"/>
            </w:tcBorders>
            <w:shd w:val="clear" w:color="auto" w:fill="auto"/>
            <w:noWrap/>
            <w:vAlign w:val="bottom"/>
            <w:hideMark/>
          </w:tcPr>
          <w:p w:rsidR="007A3B8B" w:rsidRPr="007A3B8B" w:rsidRDefault="007A3B8B" w:rsidP="007A3B8B">
            <w:pPr>
              <w:ind w:right="1192"/>
              <w:rPr>
                <w:sz w:val="20"/>
                <w:szCs w:val="20"/>
              </w:rPr>
            </w:pPr>
            <w:r w:rsidRPr="007A3B8B">
              <w:rPr>
                <w:sz w:val="20"/>
                <w:szCs w:val="20"/>
              </w:rPr>
              <w:t>Персональные компьютеры - всего</w:t>
            </w:r>
          </w:p>
        </w:tc>
        <w:tc>
          <w:tcPr>
            <w:tcW w:w="1765" w:type="dxa"/>
            <w:tcBorders>
              <w:top w:val="single" w:sz="4" w:space="0" w:color="auto"/>
              <w:left w:val="nil"/>
              <w:bottom w:val="single" w:sz="4" w:space="0" w:color="auto"/>
              <w:right w:val="single" w:sz="4" w:space="0" w:color="000000"/>
            </w:tcBorders>
            <w:shd w:val="clear" w:color="auto" w:fill="auto"/>
            <w:noWrap/>
            <w:vAlign w:val="bottom"/>
            <w:hideMark/>
          </w:tcPr>
          <w:p w:rsidR="007A3B8B" w:rsidRPr="007A3B8B" w:rsidRDefault="007A3B8B" w:rsidP="007A3B8B">
            <w:pPr>
              <w:ind w:right="1192"/>
              <w:jc w:val="center"/>
              <w:rPr>
                <w:sz w:val="20"/>
                <w:szCs w:val="20"/>
              </w:rPr>
            </w:pPr>
            <w:r w:rsidRPr="007A3B8B">
              <w:t xml:space="preserve">27 </w:t>
            </w:r>
          </w:p>
        </w:tc>
      </w:tr>
      <w:tr w:rsidR="007A3B8B" w:rsidRPr="007A3B8B" w:rsidTr="0003384C">
        <w:trPr>
          <w:trHeight w:val="255"/>
        </w:trPr>
        <w:tc>
          <w:tcPr>
            <w:tcW w:w="8222" w:type="dxa"/>
            <w:tcBorders>
              <w:top w:val="single" w:sz="4" w:space="0" w:color="auto"/>
              <w:left w:val="nil"/>
              <w:bottom w:val="nil"/>
              <w:right w:val="single" w:sz="4" w:space="0" w:color="000000"/>
            </w:tcBorders>
            <w:shd w:val="clear" w:color="auto" w:fill="auto"/>
            <w:noWrap/>
            <w:vAlign w:val="bottom"/>
            <w:hideMark/>
          </w:tcPr>
          <w:p w:rsidR="007A3B8B" w:rsidRPr="007A3B8B" w:rsidRDefault="007A3B8B" w:rsidP="007A3B8B">
            <w:pPr>
              <w:ind w:right="1192" w:firstLineChars="200" w:firstLine="400"/>
              <w:rPr>
                <w:sz w:val="20"/>
                <w:szCs w:val="20"/>
              </w:rPr>
            </w:pPr>
            <w:r w:rsidRPr="007A3B8B">
              <w:rPr>
                <w:sz w:val="20"/>
                <w:szCs w:val="20"/>
              </w:rPr>
              <w:t>из них:</w:t>
            </w:r>
          </w:p>
        </w:tc>
        <w:tc>
          <w:tcPr>
            <w:tcW w:w="1765"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A3B8B" w:rsidRPr="007A3B8B" w:rsidRDefault="007A3B8B" w:rsidP="007A3B8B">
            <w:pPr>
              <w:ind w:right="1192"/>
              <w:rPr>
                <w:sz w:val="20"/>
                <w:szCs w:val="20"/>
              </w:rPr>
            </w:pPr>
            <w:r>
              <w:t xml:space="preserve">   </w:t>
            </w:r>
            <w:r w:rsidRPr="007A3B8B">
              <w:t xml:space="preserve">14 </w:t>
            </w:r>
          </w:p>
        </w:tc>
      </w:tr>
      <w:tr w:rsidR="007A3B8B" w:rsidRPr="007A3B8B" w:rsidTr="0003384C">
        <w:trPr>
          <w:trHeight w:val="255"/>
        </w:trPr>
        <w:tc>
          <w:tcPr>
            <w:tcW w:w="8222" w:type="dxa"/>
            <w:tcBorders>
              <w:top w:val="nil"/>
              <w:left w:val="nil"/>
              <w:bottom w:val="single" w:sz="4" w:space="0" w:color="auto"/>
              <w:right w:val="single" w:sz="4" w:space="0" w:color="000000"/>
            </w:tcBorders>
            <w:shd w:val="clear" w:color="auto" w:fill="auto"/>
            <w:vAlign w:val="center"/>
            <w:hideMark/>
          </w:tcPr>
          <w:p w:rsidR="007A3B8B" w:rsidRPr="007A3B8B" w:rsidRDefault="007A3B8B" w:rsidP="007A3B8B">
            <w:pPr>
              <w:ind w:right="1192" w:firstLineChars="100" w:firstLine="200"/>
              <w:rPr>
                <w:sz w:val="20"/>
                <w:szCs w:val="20"/>
              </w:rPr>
            </w:pPr>
            <w:r w:rsidRPr="007A3B8B">
              <w:rPr>
                <w:sz w:val="20"/>
                <w:szCs w:val="20"/>
              </w:rPr>
              <w:t>ноутбуки и другие портативные персональные компьютеры (кроме планшетных)</w:t>
            </w:r>
          </w:p>
        </w:tc>
        <w:tc>
          <w:tcPr>
            <w:tcW w:w="1765" w:type="dxa"/>
            <w:vAlign w:val="center"/>
            <w:hideMark/>
          </w:tcPr>
          <w:p w:rsidR="007A3B8B" w:rsidRPr="007A3B8B" w:rsidRDefault="007A3B8B" w:rsidP="007A3B8B">
            <w:pPr>
              <w:ind w:right="1192"/>
              <w:rPr>
                <w:sz w:val="20"/>
                <w:szCs w:val="20"/>
              </w:rPr>
            </w:pPr>
          </w:p>
        </w:tc>
      </w:tr>
      <w:tr w:rsidR="007A3B8B" w:rsidRPr="007A3B8B" w:rsidTr="0003384C">
        <w:trPr>
          <w:trHeight w:val="255"/>
        </w:trPr>
        <w:tc>
          <w:tcPr>
            <w:tcW w:w="8222" w:type="dxa"/>
            <w:tcBorders>
              <w:top w:val="single" w:sz="4" w:space="0" w:color="auto"/>
              <w:left w:val="nil"/>
              <w:bottom w:val="single" w:sz="4" w:space="0" w:color="auto"/>
              <w:right w:val="single" w:sz="4" w:space="0" w:color="000000"/>
            </w:tcBorders>
            <w:shd w:val="clear" w:color="auto" w:fill="auto"/>
            <w:noWrap/>
            <w:vAlign w:val="bottom"/>
            <w:hideMark/>
          </w:tcPr>
          <w:p w:rsidR="007A3B8B" w:rsidRPr="007A3B8B" w:rsidRDefault="007A3B8B" w:rsidP="007A3B8B">
            <w:pPr>
              <w:ind w:right="1192" w:firstLineChars="100" w:firstLine="200"/>
              <w:rPr>
                <w:sz w:val="20"/>
                <w:szCs w:val="20"/>
              </w:rPr>
            </w:pPr>
            <w:r w:rsidRPr="007A3B8B">
              <w:rPr>
                <w:sz w:val="20"/>
                <w:szCs w:val="20"/>
              </w:rPr>
              <w:t>планшетные компьютеры</w:t>
            </w:r>
          </w:p>
        </w:tc>
        <w:tc>
          <w:tcPr>
            <w:tcW w:w="1765" w:type="dxa"/>
            <w:tcBorders>
              <w:top w:val="single" w:sz="4" w:space="0" w:color="auto"/>
              <w:left w:val="nil"/>
              <w:bottom w:val="single" w:sz="4" w:space="0" w:color="auto"/>
              <w:right w:val="single" w:sz="4" w:space="0" w:color="000000"/>
            </w:tcBorders>
            <w:shd w:val="clear" w:color="auto" w:fill="auto"/>
            <w:noWrap/>
            <w:vAlign w:val="bottom"/>
            <w:hideMark/>
          </w:tcPr>
          <w:p w:rsidR="007A3B8B" w:rsidRPr="007A3B8B" w:rsidRDefault="007A3B8B" w:rsidP="007A3B8B">
            <w:pPr>
              <w:ind w:right="1192"/>
              <w:jc w:val="center"/>
              <w:rPr>
                <w:sz w:val="20"/>
                <w:szCs w:val="20"/>
              </w:rPr>
            </w:pPr>
            <w:r w:rsidRPr="007A3B8B">
              <w:t xml:space="preserve">13 </w:t>
            </w:r>
          </w:p>
        </w:tc>
      </w:tr>
      <w:tr w:rsidR="007A3B8B" w:rsidRPr="007A3B8B" w:rsidTr="0003384C">
        <w:trPr>
          <w:trHeight w:val="255"/>
        </w:trPr>
        <w:tc>
          <w:tcPr>
            <w:tcW w:w="8222" w:type="dxa"/>
            <w:tcBorders>
              <w:top w:val="single" w:sz="4" w:space="0" w:color="auto"/>
              <w:left w:val="nil"/>
              <w:bottom w:val="single" w:sz="4" w:space="0" w:color="auto"/>
              <w:right w:val="single" w:sz="4" w:space="0" w:color="000000"/>
            </w:tcBorders>
            <w:shd w:val="clear" w:color="auto" w:fill="auto"/>
            <w:noWrap/>
            <w:vAlign w:val="bottom"/>
            <w:hideMark/>
          </w:tcPr>
          <w:p w:rsidR="007A3B8B" w:rsidRPr="007A3B8B" w:rsidRDefault="007A3B8B" w:rsidP="007A3B8B">
            <w:pPr>
              <w:ind w:right="1192" w:firstLineChars="100" w:firstLine="200"/>
              <w:rPr>
                <w:sz w:val="20"/>
                <w:szCs w:val="20"/>
              </w:rPr>
            </w:pPr>
            <w:r w:rsidRPr="007A3B8B">
              <w:rPr>
                <w:sz w:val="20"/>
                <w:szCs w:val="20"/>
              </w:rPr>
              <w:t>имеющие доступ к сети Интернет</w:t>
            </w:r>
          </w:p>
        </w:tc>
        <w:tc>
          <w:tcPr>
            <w:tcW w:w="1765" w:type="dxa"/>
            <w:tcBorders>
              <w:top w:val="single" w:sz="4" w:space="0" w:color="auto"/>
              <w:left w:val="nil"/>
              <w:bottom w:val="single" w:sz="4" w:space="0" w:color="auto"/>
              <w:right w:val="single" w:sz="4" w:space="0" w:color="000000"/>
            </w:tcBorders>
            <w:shd w:val="clear" w:color="auto" w:fill="auto"/>
            <w:noWrap/>
            <w:vAlign w:val="bottom"/>
            <w:hideMark/>
          </w:tcPr>
          <w:p w:rsidR="007A3B8B" w:rsidRPr="007A3B8B" w:rsidRDefault="007A3B8B" w:rsidP="007A3B8B">
            <w:pPr>
              <w:ind w:right="1192"/>
              <w:jc w:val="center"/>
              <w:rPr>
                <w:sz w:val="20"/>
                <w:szCs w:val="20"/>
              </w:rPr>
            </w:pPr>
            <w:r w:rsidRPr="007A3B8B">
              <w:t xml:space="preserve">27 </w:t>
            </w:r>
          </w:p>
        </w:tc>
      </w:tr>
      <w:tr w:rsidR="007A3B8B" w:rsidRPr="007A3B8B" w:rsidTr="0003384C">
        <w:trPr>
          <w:trHeight w:val="255"/>
        </w:trPr>
        <w:tc>
          <w:tcPr>
            <w:tcW w:w="8222" w:type="dxa"/>
            <w:tcBorders>
              <w:top w:val="single" w:sz="4" w:space="0" w:color="auto"/>
              <w:left w:val="nil"/>
              <w:bottom w:val="single" w:sz="4" w:space="0" w:color="auto"/>
              <w:right w:val="single" w:sz="4" w:space="0" w:color="000000"/>
            </w:tcBorders>
            <w:shd w:val="clear" w:color="auto" w:fill="auto"/>
            <w:noWrap/>
            <w:vAlign w:val="center"/>
            <w:hideMark/>
          </w:tcPr>
          <w:p w:rsidR="007A3B8B" w:rsidRPr="007A3B8B" w:rsidRDefault="007A3B8B" w:rsidP="007A3B8B">
            <w:pPr>
              <w:ind w:right="1192"/>
              <w:rPr>
                <w:sz w:val="20"/>
                <w:szCs w:val="20"/>
              </w:rPr>
            </w:pPr>
            <w:r w:rsidRPr="007A3B8B">
              <w:rPr>
                <w:sz w:val="20"/>
                <w:szCs w:val="20"/>
              </w:rPr>
              <w:t>Мультимедийные проекторы</w:t>
            </w:r>
          </w:p>
        </w:tc>
        <w:tc>
          <w:tcPr>
            <w:tcW w:w="1765" w:type="dxa"/>
            <w:tcBorders>
              <w:top w:val="single" w:sz="4" w:space="0" w:color="auto"/>
              <w:left w:val="nil"/>
              <w:bottom w:val="single" w:sz="4" w:space="0" w:color="auto"/>
              <w:right w:val="single" w:sz="4" w:space="0" w:color="000000"/>
            </w:tcBorders>
            <w:shd w:val="clear" w:color="auto" w:fill="auto"/>
            <w:noWrap/>
            <w:vAlign w:val="bottom"/>
            <w:hideMark/>
          </w:tcPr>
          <w:p w:rsidR="007A3B8B" w:rsidRPr="007A3B8B" w:rsidRDefault="007A3B8B" w:rsidP="007A3B8B">
            <w:pPr>
              <w:ind w:right="1192"/>
              <w:jc w:val="center"/>
              <w:rPr>
                <w:sz w:val="20"/>
                <w:szCs w:val="20"/>
              </w:rPr>
            </w:pPr>
            <w:r w:rsidRPr="007A3B8B">
              <w:t>3</w:t>
            </w:r>
          </w:p>
        </w:tc>
      </w:tr>
      <w:tr w:rsidR="007A3B8B" w:rsidRPr="007A3B8B" w:rsidTr="0003384C">
        <w:trPr>
          <w:trHeight w:val="255"/>
        </w:trPr>
        <w:tc>
          <w:tcPr>
            <w:tcW w:w="8222" w:type="dxa"/>
            <w:tcBorders>
              <w:top w:val="single" w:sz="4" w:space="0" w:color="auto"/>
              <w:left w:val="nil"/>
              <w:bottom w:val="single" w:sz="4" w:space="0" w:color="auto"/>
              <w:right w:val="single" w:sz="4" w:space="0" w:color="000000"/>
            </w:tcBorders>
            <w:shd w:val="clear" w:color="auto" w:fill="auto"/>
            <w:noWrap/>
            <w:vAlign w:val="center"/>
            <w:hideMark/>
          </w:tcPr>
          <w:p w:rsidR="007A3B8B" w:rsidRPr="007A3B8B" w:rsidRDefault="007A3B8B" w:rsidP="007A3B8B">
            <w:pPr>
              <w:ind w:right="1192"/>
              <w:rPr>
                <w:sz w:val="20"/>
                <w:szCs w:val="20"/>
              </w:rPr>
            </w:pPr>
            <w:r w:rsidRPr="007A3B8B">
              <w:rPr>
                <w:sz w:val="20"/>
                <w:szCs w:val="20"/>
              </w:rPr>
              <w:t>Принтер</w:t>
            </w:r>
          </w:p>
        </w:tc>
        <w:tc>
          <w:tcPr>
            <w:tcW w:w="1765" w:type="dxa"/>
            <w:tcBorders>
              <w:top w:val="single" w:sz="4" w:space="0" w:color="auto"/>
              <w:left w:val="nil"/>
              <w:bottom w:val="single" w:sz="4" w:space="0" w:color="auto"/>
              <w:right w:val="single" w:sz="4" w:space="0" w:color="000000"/>
            </w:tcBorders>
            <w:shd w:val="clear" w:color="auto" w:fill="auto"/>
            <w:noWrap/>
            <w:vAlign w:val="bottom"/>
            <w:hideMark/>
          </w:tcPr>
          <w:p w:rsidR="007A3B8B" w:rsidRPr="007A3B8B" w:rsidRDefault="007A3B8B" w:rsidP="007A3B8B">
            <w:pPr>
              <w:ind w:right="1192"/>
              <w:jc w:val="center"/>
              <w:rPr>
                <w:sz w:val="20"/>
                <w:szCs w:val="20"/>
              </w:rPr>
            </w:pPr>
            <w:r w:rsidRPr="007A3B8B">
              <w:t xml:space="preserve">2 </w:t>
            </w:r>
          </w:p>
        </w:tc>
      </w:tr>
      <w:tr w:rsidR="007A3B8B" w:rsidRPr="007A3B8B" w:rsidTr="0003384C">
        <w:trPr>
          <w:trHeight w:val="255"/>
        </w:trPr>
        <w:tc>
          <w:tcPr>
            <w:tcW w:w="8222" w:type="dxa"/>
            <w:tcBorders>
              <w:top w:val="single" w:sz="4" w:space="0" w:color="auto"/>
              <w:left w:val="nil"/>
              <w:bottom w:val="single" w:sz="4" w:space="0" w:color="auto"/>
              <w:right w:val="single" w:sz="4" w:space="0" w:color="000000"/>
            </w:tcBorders>
            <w:shd w:val="clear" w:color="auto" w:fill="auto"/>
            <w:noWrap/>
            <w:vAlign w:val="center"/>
            <w:hideMark/>
          </w:tcPr>
          <w:p w:rsidR="007A3B8B" w:rsidRPr="007A3B8B" w:rsidRDefault="007A3B8B" w:rsidP="007A3B8B">
            <w:pPr>
              <w:ind w:right="1192"/>
              <w:rPr>
                <w:sz w:val="20"/>
                <w:szCs w:val="20"/>
              </w:rPr>
            </w:pPr>
            <w:r w:rsidRPr="007A3B8B">
              <w:rPr>
                <w:sz w:val="20"/>
                <w:szCs w:val="20"/>
              </w:rPr>
              <w:t>Сканер</w:t>
            </w:r>
          </w:p>
        </w:tc>
        <w:tc>
          <w:tcPr>
            <w:tcW w:w="1765" w:type="dxa"/>
            <w:tcBorders>
              <w:top w:val="single" w:sz="4" w:space="0" w:color="auto"/>
              <w:left w:val="nil"/>
              <w:bottom w:val="single" w:sz="4" w:space="0" w:color="auto"/>
              <w:right w:val="single" w:sz="4" w:space="0" w:color="000000"/>
            </w:tcBorders>
            <w:shd w:val="clear" w:color="auto" w:fill="auto"/>
            <w:noWrap/>
            <w:vAlign w:val="bottom"/>
            <w:hideMark/>
          </w:tcPr>
          <w:p w:rsidR="007A3B8B" w:rsidRPr="007A3B8B" w:rsidRDefault="007A3B8B" w:rsidP="007A3B8B">
            <w:pPr>
              <w:ind w:right="1192"/>
              <w:jc w:val="center"/>
              <w:rPr>
                <w:sz w:val="20"/>
                <w:szCs w:val="20"/>
              </w:rPr>
            </w:pPr>
            <w:r w:rsidRPr="007A3B8B">
              <w:t xml:space="preserve">1 </w:t>
            </w:r>
          </w:p>
        </w:tc>
      </w:tr>
      <w:tr w:rsidR="007A3B8B" w:rsidRPr="007A3B8B" w:rsidTr="0003384C">
        <w:trPr>
          <w:trHeight w:val="255"/>
        </w:trPr>
        <w:tc>
          <w:tcPr>
            <w:tcW w:w="8222" w:type="dxa"/>
            <w:tcBorders>
              <w:top w:val="single" w:sz="4" w:space="0" w:color="auto"/>
              <w:left w:val="nil"/>
              <w:bottom w:val="single" w:sz="4" w:space="0" w:color="auto"/>
              <w:right w:val="single" w:sz="4" w:space="0" w:color="000000"/>
            </w:tcBorders>
            <w:shd w:val="clear" w:color="auto" w:fill="auto"/>
            <w:noWrap/>
            <w:vAlign w:val="center"/>
            <w:hideMark/>
          </w:tcPr>
          <w:p w:rsidR="007A3B8B" w:rsidRPr="007A3B8B" w:rsidRDefault="007A3B8B" w:rsidP="007A3B8B">
            <w:pPr>
              <w:ind w:right="1192"/>
              <w:rPr>
                <w:sz w:val="20"/>
                <w:szCs w:val="20"/>
              </w:rPr>
            </w:pPr>
            <w:r w:rsidRPr="007A3B8B">
              <w:rPr>
                <w:sz w:val="20"/>
                <w:szCs w:val="20"/>
              </w:rPr>
              <w:t>Ксерокс</w:t>
            </w:r>
          </w:p>
        </w:tc>
        <w:tc>
          <w:tcPr>
            <w:tcW w:w="1765" w:type="dxa"/>
            <w:tcBorders>
              <w:top w:val="single" w:sz="4" w:space="0" w:color="auto"/>
              <w:left w:val="nil"/>
              <w:bottom w:val="single" w:sz="4" w:space="0" w:color="auto"/>
              <w:right w:val="single" w:sz="4" w:space="0" w:color="000000"/>
            </w:tcBorders>
            <w:shd w:val="clear" w:color="auto" w:fill="auto"/>
            <w:noWrap/>
            <w:vAlign w:val="bottom"/>
            <w:hideMark/>
          </w:tcPr>
          <w:p w:rsidR="007A3B8B" w:rsidRPr="007A3B8B" w:rsidRDefault="007A3B8B" w:rsidP="007A3B8B">
            <w:pPr>
              <w:ind w:right="1192"/>
              <w:jc w:val="center"/>
              <w:rPr>
                <w:sz w:val="20"/>
                <w:szCs w:val="20"/>
              </w:rPr>
            </w:pPr>
            <w:r w:rsidRPr="007A3B8B">
              <w:t xml:space="preserve">1 </w:t>
            </w:r>
          </w:p>
        </w:tc>
      </w:tr>
      <w:tr w:rsidR="007A3B8B" w:rsidRPr="007A3B8B" w:rsidTr="0003384C">
        <w:trPr>
          <w:trHeight w:val="510"/>
        </w:trPr>
        <w:tc>
          <w:tcPr>
            <w:tcW w:w="8222" w:type="dxa"/>
            <w:tcBorders>
              <w:top w:val="single" w:sz="4" w:space="0" w:color="auto"/>
              <w:left w:val="nil"/>
              <w:bottom w:val="single" w:sz="4" w:space="0" w:color="auto"/>
              <w:right w:val="single" w:sz="4" w:space="0" w:color="000000"/>
            </w:tcBorders>
            <w:shd w:val="clear" w:color="auto" w:fill="auto"/>
            <w:vAlign w:val="center"/>
            <w:hideMark/>
          </w:tcPr>
          <w:p w:rsidR="007A3B8B" w:rsidRPr="007A3B8B" w:rsidRDefault="007A3B8B" w:rsidP="007A3B8B">
            <w:pPr>
              <w:ind w:right="1192"/>
              <w:rPr>
                <w:sz w:val="20"/>
                <w:szCs w:val="20"/>
              </w:rPr>
            </w:pPr>
            <w:r w:rsidRPr="007A3B8B">
              <w:rPr>
                <w:sz w:val="20"/>
                <w:szCs w:val="20"/>
              </w:rPr>
              <w:t xml:space="preserve">Многофункциональное устройство (МФУ, выполняющие операции печати, сканирования, </w:t>
            </w:r>
            <w:r w:rsidRPr="007A3B8B">
              <w:rPr>
                <w:sz w:val="20"/>
                <w:szCs w:val="20"/>
              </w:rPr>
              <w:br/>
              <w:t>копирования)</w:t>
            </w:r>
          </w:p>
        </w:tc>
        <w:tc>
          <w:tcPr>
            <w:tcW w:w="1765" w:type="dxa"/>
            <w:tcBorders>
              <w:top w:val="single" w:sz="4" w:space="0" w:color="auto"/>
              <w:left w:val="nil"/>
              <w:bottom w:val="single" w:sz="4" w:space="0" w:color="auto"/>
              <w:right w:val="single" w:sz="4" w:space="0" w:color="000000"/>
            </w:tcBorders>
            <w:shd w:val="clear" w:color="auto" w:fill="auto"/>
            <w:noWrap/>
            <w:vAlign w:val="bottom"/>
            <w:hideMark/>
          </w:tcPr>
          <w:p w:rsidR="007A3B8B" w:rsidRPr="007A3B8B" w:rsidRDefault="007A3B8B" w:rsidP="007A3B8B">
            <w:pPr>
              <w:ind w:right="1192"/>
              <w:rPr>
                <w:sz w:val="20"/>
                <w:szCs w:val="20"/>
              </w:rPr>
            </w:pPr>
            <w:r>
              <w:t xml:space="preserve">     </w:t>
            </w:r>
            <w:r w:rsidRPr="007A3B8B">
              <w:t xml:space="preserve">8 </w:t>
            </w:r>
          </w:p>
        </w:tc>
      </w:tr>
      <w:tr w:rsidR="007A3B8B" w:rsidRPr="007A3B8B" w:rsidTr="0003384C">
        <w:trPr>
          <w:trHeight w:val="255"/>
        </w:trPr>
        <w:tc>
          <w:tcPr>
            <w:tcW w:w="8222" w:type="dxa"/>
            <w:tcBorders>
              <w:top w:val="single" w:sz="4" w:space="0" w:color="auto"/>
              <w:left w:val="nil"/>
              <w:bottom w:val="nil"/>
              <w:right w:val="single" w:sz="4" w:space="0" w:color="000000"/>
            </w:tcBorders>
            <w:shd w:val="clear" w:color="auto" w:fill="auto"/>
            <w:noWrap/>
            <w:vAlign w:val="center"/>
            <w:hideMark/>
          </w:tcPr>
          <w:p w:rsidR="007A3B8B" w:rsidRPr="007A3B8B" w:rsidRDefault="007A3B8B" w:rsidP="007A3B8B">
            <w:pPr>
              <w:ind w:right="1192"/>
              <w:rPr>
                <w:sz w:val="20"/>
                <w:szCs w:val="20"/>
              </w:rPr>
            </w:pPr>
            <w:r w:rsidRPr="007A3B8B">
              <w:rPr>
                <w:sz w:val="20"/>
                <w:szCs w:val="20"/>
              </w:rPr>
              <w:t>Наличие в образовательной организации:</w:t>
            </w:r>
          </w:p>
        </w:tc>
        <w:tc>
          <w:tcPr>
            <w:tcW w:w="1765"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A3B8B" w:rsidRPr="007A3B8B" w:rsidRDefault="007A3B8B" w:rsidP="007A3B8B">
            <w:pPr>
              <w:ind w:right="1192"/>
              <w:jc w:val="center"/>
              <w:rPr>
                <w:sz w:val="20"/>
                <w:szCs w:val="20"/>
              </w:rPr>
            </w:pPr>
            <w:r>
              <w:t xml:space="preserve"> </w:t>
            </w:r>
            <w:r w:rsidRPr="007A3B8B">
              <w:t xml:space="preserve">1 </w:t>
            </w:r>
          </w:p>
        </w:tc>
      </w:tr>
      <w:tr w:rsidR="007A3B8B" w:rsidRPr="007A3B8B" w:rsidTr="0003384C">
        <w:trPr>
          <w:trHeight w:val="255"/>
        </w:trPr>
        <w:tc>
          <w:tcPr>
            <w:tcW w:w="8222" w:type="dxa"/>
            <w:tcBorders>
              <w:top w:val="nil"/>
              <w:left w:val="nil"/>
              <w:bottom w:val="single" w:sz="4" w:space="0" w:color="auto"/>
              <w:right w:val="single" w:sz="4" w:space="0" w:color="000000"/>
            </w:tcBorders>
            <w:shd w:val="clear" w:color="auto" w:fill="auto"/>
            <w:vAlign w:val="center"/>
            <w:hideMark/>
          </w:tcPr>
          <w:p w:rsidR="007A3B8B" w:rsidRPr="007A3B8B" w:rsidRDefault="007A3B8B" w:rsidP="007A3B8B">
            <w:pPr>
              <w:ind w:right="1192" w:firstLineChars="100" w:firstLine="200"/>
              <w:rPr>
                <w:sz w:val="20"/>
                <w:szCs w:val="20"/>
              </w:rPr>
            </w:pPr>
            <w:r w:rsidRPr="007A3B8B">
              <w:rPr>
                <w:sz w:val="20"/>
                <w:szCs w:val="20"/>
              </w:rPr>
              <w:t>собственного сайта в сети Интернет (1 - да, 2 - нет)</w:t>
            </w:r>
          </w:p>
        </w:tc>
        <w:tc>
          <w:tcPr>
            <w:tcW w:w="1765" w:type="dxa"/>
            <w:vAlign w:val="center"/>
            <w:hideMark/>
          </w:tcPr>
          <w:p w:rsidR="007A3B8B" w:rsidRPr="007A3B8B" w:rsidRDefault="007A3B8B" w:rsidP="007A3B8B">
            <w:pPr>
              <w:ind w:right="1192"/>
              <w:rPr>
                <w:sz w:val="20"/>
                <w:szCs w:val="20"/>
              </w:rPr>
            </w:pPr>
          </w:p>
        </w:tc>
      </w:tr>
      <w:tr w:rsidR="007A3B8B" w:rsidRPr="007A3B8B" w:rsidTr="00B14419">
        <w:trPr>
          <w:trHeight w:val="648"/>
        </w:trPr>
        <w:tc>
          <w:tcPr>
            <w:tcW w:w="8222" w:type="dxa"/>
            <w:tcBorders>
              <w:top w:val="single" w:sz="4" w:space="0" w:color="auto"/>
              <w:left w:val="nil"/>
              <w:bottom w:val="single" w:sz="4" w:space="0" w:color="auto"/>
              <w:right w:val="single" w:sz="4" w:space="0" w:color="000000"/>
            </w:tcBorders>
            <w:shd w:val="clear" w:color="auto" w:fill="auto"/>
            <w:noWrap/>
            <w:vAlign w:val="center"/>
            <w:hideMark/>
          </w:tcPr>
          <w:p w:rsidR="007A3B8B" w:rsidRPr="007A3B8B" w:rsidRDefault="007A3B8B" w:rsidP="007A3B8B">
            <w:pPr>
              <w:ind w:right="1192" w:firstLineChars="100" w:firstLine="200"/>
              <w:rPr>
                <w:sz w:val="20"/>
                <w:szCs w:val="20"/>
              </w:rPr>
            </w:pPr>
            <w:r w:rsidRPr="007A3B8B">
              <w:rPr>
                <w:sz w:val="20"/>
                <w:szCs w:val="20"/>
              </w:rPr>
              <w:t>обзорных мультимедийных презентаций о дошкольной образовательной организации (1 - да, 2 - нет)</w:t>
            </w:r>
          </w:p>
        </w:tc>
        <w:tc>
          <w:tcPr>
            <w:tcW w:w="1765" w:type="dxa"/>
            <w:tcBorders>
              <w:top w:val="single" w:sz="4" w:space="0" w:color="auto"/>
              <w:left w:val="nil"/>
              <w:bottom w:val="single" w:sz="4" w:space="0" w:color="auto"/>
              <w:right w:val="single" w:sz="4" w:space="0" w:color="000000"/>
            </w:tcBorders>
            <w:shd w:val="clear" w:color="auto" w:fill="auto"/>
            <w:noWrap/>
            <w:vAlign w:val="bottom"/>
            <w:hideMark/>
          </w:tcPr>
          <w:p w:rsidR="007A3B8B" w:rsidRPr="007A3B8B" w:rsidRDefault="007A3B8B" w:rsidP="007A3B8B">
            <w:pPr>
              <w:ind w:right="1192"/>
              <w:jc w:val="center"/>
              <w:rPr>
                <w:sz w:val="20"/>
                <w:szCs w:val="20"/>
              </w:rPr>
            </w:pPr>
            <w:r w:rsidRPr="007A3B8B">
              <w:t xml:space="preserve">1 </w:t>
            </w:r>
          </w:p>
        </w:tc>
      </w:tr>
    </w:tbl>
    <w:p w:rsidR="00992E4B" w:rsidRPr="00992E4B" w:rsidRDefault="00896437" w:rsidP="00992E4B">
      <w:pPr>
        <w:jc w:val="both"/>
      </w:pPr>
      <w:r w:rsidRPr="005F0983">
        <w:t>В</w:t>
      </w:r>
      <w:r w:rsidR="0025309D">
        <w:t>се компьютеры и планшеты имеют доступ в сеть интернет</w:t>
      </w:r>
      <w:r w:rsidR="00992E4B">
        <w:t xml:space="preserve">, максимальная скорость интернета </w:t>
      </w:r>
      <w:r w:rsidR="00992E4B" w:rsidRPr="00992E4B">
        <w:t>50.0 - 99.9 Мбит/сек</w:t>
      </w:r>
    </w:p>
    <w:p w:rsidR="00992E4B" w:rsidRDefault="00992E4B" w:rsidP="00992E4B">
      <w:pPr>
        <w:pStyle w:val="a6"/>
        <w:jc w:val="both"/>
        <w:rPr>
          <w:rFonts w:ascii="Times New Roman" w:hAnsi="Times New Roman" w:cs="Times New Roman"/>
        </w:rPr>
      </w:pPr>
      <w:r>
        <w:rPr>
          <w:rFonts w:ascii="Times New Roman" w:hAnsi="Times New Roman" w:cs="Times New Roman"/>
        </w:rPr>
        <w:t>В МАДОУ имеется библиотека с литературой для педагогов, родителей и детей, оформлена подписка на периодические издания</w:t>
      </w:r>
      <w:r w:rsidR="00607E99">
        <w:rPr>
          <w:rFonts w:ascii="Times New Roman" w:hAnsi="Times New Roman" w:cs="Times New Roman"/>
        </w:rPr>
        <w:t>:</w:t>
      </w:r>
    </w:p>
    <w:tbl>
      <w:tblPr>
        <w:tblW w:w="10065" w:type="dxa"/>
        <w:tblLayout w:type="fixed"/>
        <w:tblCellMar>
          <w:left w:w="10" w:type="dxa"/>
          <w:right w:w="10" w:type="dxa"/>
        </w:tblCellMar>
        <w:tblLook w:val="04A0" w:firstRow="1" w:lastRow="0" w:firstColumn="1" w:lastColumn="0" w:noHBand="0" w:noVBand="1"/>
      </w:tblPr>
      <w:tblGrid>
        <w:gridCol w:w="10065"/>
      </w:tblGrid>
      <w:tr w:rsidR="00607E99" w:rsidTr="00607E99">
        <w:trPr>
          <w:trHeight w:hRule="exact" w:val="473"/>
        </w:trPr>
        <w:tc>
          <w:tcPr>
            <w:tcW w:w="10065" w:type="dxa"/>
            <w:shd w:val="clear" w:color="auto" w:fill="auto"/>
            <w:vAlign w:val="bottom"/>
          </w:tcPr>
          <w:p w:rsidR="00607E99" w:rsidRPr="00607E99" w:rsidRDefault="00607E99" w:rsidP="00AE3F37">
            <w:pPr>
              <w:pStyle w:val="aa"/>
              <w:numPr>
                <w:ilvl w:val="0"/>
                <w:numId w:val="122"/>
              </w:numPr>
            </w:pPr>
            <w:r w:rsidRPr="00607E99">
              <w:rPr>
                <w:rStyle w:val="a9"/>
                <w:rFonts w:eastAsiaTheme="majorEastAsia"/>
              </w:rPr>
              <w:t>ВОЛНА</w:t>
            </w:r>
          </w:p>
        </w:tc>
      </w:tr>
      <w:tr w:rsidR="00607E99" w:rsidTr="00607E99">
        <w:trPr>
          <w:trHeight w:hRule="exact" w:val="414"/>
        </w:trPr>
        <w:tc>
          <w:tcPr>
            <w:tcW w:w="10065" w:type="dxa"/>
            <w:shd w:val="clear" w:color="auto" w:fill="auto"/>
          </w:tcPr>
          <w:p w:rsidR="00607E99" w:rsidRPr="00607E99" w:rsidRDefault="00607E99" w:rsidP="00AE3F37">
            <w:pPr>
              <w:pStyle w:val="aa"/>
              <w:numPr>
                <w:ilvl w:val="0"/>
                <w:numId w:val="122"/>
              </w:numPr>
              <w:spacing w:line="257" w:lineRule="auto"/>
            </w:pPr>
            <w:r w:rsidRPr="00607E99">
              <w:rPr>
                <w:rStyle w:val="a9"/>
                <w:rFonts w:eastAsiaTheme="majorEastAsia"/>
              </w:rPr>
              <w:t>СПРАВОЧНИК СТАРШЕГО ВОСПИТАТЕЛЯ ДОШКОЛЬНОГО УЧРЕЖДЕНИЯ (12+)</w:t>
            </w:r>
          </w:p>
        </w:tc>
      </w:tr>
      <w:tr w:rsidR="00607E99" w:rsidTr="00607E99">
        <w:trPr>
          <w:trHeight w:hRule="exact" w:val="419"/>
        </w:trPr>
        <w:tc>
          <w:tcPr>
            <w:tcW w:w="10065" w:type="dxa"/>
            <w:shd w:val="clear" w:color="auto" w:fill="auto"/>
          </w:tcPr>
          <w:p w:rsidR="00607E99" w:rsidRPr="00607E99" w:rsidRDefault="00607E99" w:rsidP="00AE3F37">
            <w:pPr>
              <w:pStyle w:val="aa"/>
              <w:numPr>
                <w:ilvl w:val="0"/>
                <w:numId w:val="122"/>
              </w:numPr>
            </w:pPr>
            <w:r w:rsidRPr="00607E99">
              <w:rPr>
                <w:rStyle w:val="a9"/>
                <w:rFonts w:eastAsiaTheme="majorEastAsia"/>
              </w:rPr>
              <w:t>ДОШКОЛЬНОЕ ВОСПИТАНИЕ</w:t>
            </w:r>
          </w:p>
        </w:tc>
      </w:tr>
      <w:tr w:rsidR="00607E99" w:rsidTr="00607E99">
        <w:trPr>
          <w:trHeight w:hRule="exact" w:val="439"/>
        </w:trPr>
        <w:tc>
          <w:tcPr>
            <w:tcW w:w="10065" w:type="dxa"/>
            <w:shd w:val="clear" w:color="auto" w:fill="auto"/>
          </w:tcPr>
          <w:p w:rsidR="00607E99" w:rsidRPr="00607E99" w:rsidRDefault="00607E99" w:rsidP="00AE3F37">
            <w:pPr>
              <w:pStyle w:val="aa"/>
              <w:numPr>
                <w:ilvl w:val="0"/>
                <w:numId w:val="122"/>
              </w:numPr>
              <w:spacing w:line="257" w:lineRule="auto"/>
            </w:pPr>
            <w:r w:rsidRPr="00607E99">
              <w:rPr>
                <w:rStyle w:val="a9"/>
                <w:rFonts w:eastAsiaTheme="majorEastAsia"/>
              </w:rPr>
              <w:t>СПРАВОЧНИК РУКОВОДИТЕЛЯ дошкольного УЧРЕЖДЕНИЯ (12+)</w:t>
            </w:r>
          </w:p>
        </w:tc>
      </w:tr>
      <w:tr w:rsidR="00607E99" w:rsidTr="00607E99">
        <w:trPr>
          <w:trHeight w:hRule="exact" w:val="431"/>
        </w:trPr>
        <w:tc>
          <w:tcPr>
            <w:tcW w:w="10065" w:type="dxa"/>
            <w:shd w:val="clear" w:color="auto" w:fill="auto"/>
          </w:tcPr>
          <w:p w:rsidR="00607E99" w:rsidRPr="00607E99" w:rsidRDefault="00607E99" w:rsidP="00AE3F37">
            <w:pPr>
              <w:pStyle w:val="aa"/>
              <w:numPr>
                <w:ilvl w:val="0"/>
                <w:numId w:val="122"/>
              </w:numPr>
              <w:spacing w:line="257" w:lineRule="auto"/>
            </w:pPr>
            <w:r w:rsidRPr="00607E99">
              <w:rPr>
                <w:rStyle w:val="a9"/>
                <w:rFonts w:eastAsiaTheme="majorEastAsia"/>
              </w:rPr>
              <w:t>СОВРЕМЕННОЕ ДОШКОЛЬНОЕ ОБРАЗОВАНИЕ. ТЕОРИЯ И ПРАКТИКА</w:t>
            </w:r>
          </w:p>
        </w:tc>
      </w:tr>
    </w:tbl>
    <w:p w:rsidR="00992E4B" w:rsidRPr="005F0983" w:rsidRDefault="00992E4B" w:rsidP="00992E4B">
      <w:pPr>
        <w:pStyle w:val="a6"/>
        <w:jc w:val="both"/>
        <w:rPr>
          <w:rFonts w:ascii="Times New Roman" w:hAnsi="Times New Roman" w:cs="Times New Roman"/>
        </w:rPr>
      </w:pPr>
    </w:p>
    <w:p w:rsidR="00E71027" w:rsidRPr="005F0983" w:rsidRDefault="00E71027" w:rsidP="00E71027">
      <w:pPr>
        <w:pStyle w:val="a6"/>
        <w:jc w:val="both"/>
        <w:rPr>
          <w:rFonts w:ascii="Times New Roman" w:eastAsia="Calibri" w:hAnsi="Times New Roman" w:cs="Times New Roman"/>
          <w:lang w:eastAsia="en-US"/>
        </w:rPr>
      </w:pPr>
      <w:r>
        <w:rPr>
          <w:rFonts w:ascii="Times New Roman" w:hAnsi="Times New Roman" w:cs="Times New Roman"/>
        </w:rPr>
        <w:t xml:space="preserve">Физкультурные занятия проводятся в спортивном зале детского сада с набором необходимого спортивного оборудования и на спортивной площадке с тренажерами, установленными </w:t>
      </w:r>
      <w:r>
        <w:rPr>
          <w:rFonts w:ascii="Times New Roman" w:hAnsi="Times New Roman" w:cs="Times New Roman"/>
        </w:rPr>
        <w:lastRenderedPageBreak/>
        <w:t>футбольными воротами, теннисными столами и уличными шахматами</w:t>
      </w:r>
    </w:p>
    <w:p w:rsidR="00896437" w:rsidRPr="005F0983" w:rsidRDefault="00896437" w:rsidP="00E71027">
      <w:pPr>
        <w:pStyle w:val="a6"/>
        <w:jc w:val="both"/>
        <w:rPr>
          <w:rFonts w:ascii="Times New Roman" w:eastAsia="Calibri" w:hAnsi="Times New Roman" w:cs="Times New Roman"/>
          <w:lang w:eastAsia="en-US"/>
        </w:rPr>
      </w:pPr>
      <w:r w:rsidRPr="005F0983">
        <w:rPr>
          <w:rFonts w:ascii="Times New Roman" w:eastAsia="Calibri" w:hAnsi="Times New Roman" w:cs="Times New Roman"/>
          <w:lang w:eastAsia="en-US"/>
        </w:rPr>
        <w:t>На территории детского сада имеется велосипедная дорожка с</w:t>
      </w:r>
      <w:r w:rsidR="00E71027">
        <w:rPr>
          <w:rFonts w:ascii="Times New Roman" w:eastAsia="Calibri" w:hAnsi="Times New Roman" w:cs="Times New Roman"/>
          <w:lang w:eastAsia="en-US"/>
        </w:rPr>
        <w:t>о знаками: «Пешеходный переход», «Велосипедная дорожка», «Зона отдыха», «Светофор»</w:t>
      </w:r>
      <w:r w:rsidRPr="005F0983">
        <w:rPr>
          <w:rFonts w:ascii="Times New Roman" w:eastAsia="Calibri" w:hAnsi="Times New Roman" w:cs="Times New Roman"/>
          <w:lang w:eastAsia="en-US"/>
        </w:rPr>
        <w:t xml:space="preserve"> </w:t>
      </w:r>
    </w:p>
    <w:p w:rsidR="00E71027" w:rsidRDefault="00E71027" w:rsidP="005F0983">
      <w:pPr>
        <w:pStyle w:val="a6"/>
        <w:jc w:val="both"/>
        <w:rPr>
          <w:rFonts w:ascii="Times New Roman" w:eastAsia="Calibri" w:hAnsi="Times New Roman" w:cs="Times New Roman"/>
          <w:lang w:eastAsia="en-US"/>
        </w:rPr>
      </w:pPr>
      <w:r>
        <w:rPr>
          <w:rFonts w:ascii="Times New Roman" w:eastAsia="Calibri" w:hAnsi="Times New Roman" w:cs="Times New Roman"/>
          <w:lang w:eastAsia="en-US"/>
        </w:rPr>
        <w:t>В детском саду имеются:</w:t>
      </w:r>
    </w:p>
    <w:p w:rsidR="00051E54" w:rsidRPr="00051E54" w:rsidRDefault="00051E54" w:rsidP="00AE3F37">
      <w:pPr>
        <w:pStyle w:val="a6"/>
        <w:numPr>
          <w:ilvl w:val="0"/>
          <w:numId w:val="124"/>
        </w:numPr>
        <w:jc w:val="both"/>
        <w:rPr>
          <w:rFonts w:ascii="Times New Roman" w:hAnsi="Times New Roman" w:cs="Times New Roman"/>
        </w:rPr>
      </w:pPr>
      <w:r w:rsidRPr="003E6825">
        <w:rPr>
          <w:b/>
          <w:color w:val="auto"/>
        </w:rPr>
        <w:t>«</w:t>
      </w:r>
      <w:r w:rsidRPr="003E6825">
        <w:rPr>
          <w:rFonts w:ascii="Times New Roman" w:hAnsi="Times New Roman" w:cs="Times New Roman"/>
          <w:b/>
          <w:color w:val="auto"/>
        </w:rPr>
        <w:t>Цифровая лаборатория «</w:t>
      </w:r>
      <w:proofErr w:type="spellStart"/>
      <w:r w:rsidRPr="003E6825">
        <w:rPr>
          <w:rFonts w:ascii="Times New Roman" w:hAnsi="Times New Roman" w:cs="Times New Roman"/>
          <w:b/>
          <w:color w:val="auto"/>
        </w:rPr>
        <w:t>Наураша</w:t>
      </w:r>
      <w:proofErr w:type="spellEnd"/>
      <w:r w:rsidRPr="003E6825">
        <w:rPr>
          <w:rFonts w:ascii="Times New Roman" w:hAnsi="Times New Roman" w:cs="Times New Roman"/>
          <w:b/>
          <w:color w:val="auto"/>
        </w:rPr>
        <w:t xml:space="preserve"> в стране </w:t>
      </w:r>
      <w:proofErr w:type="spellStart"/>
      <w:r w:rsidRPr="003E6825">
        <w:rPr>
          <w:rFonts w:ascii="Times New Roman" w:hAnsi="Times New Roman" w:cs="Times New Roman"/>
          <w:b/>
          <w:color w:val="auto"/>
        </w:rPr>
        <w:t>Наурандии</w:t>
      </w:r>
      <w:proofErr w:type="spellEnd"/>
      <w:r w:rsidRPr="003E6825">
        <w:rPr>
          <w:rFonts w:ascii="Times New Roman" w:hAnsi="Times New Roman" w:cs="Times New Roman"/>
          <w:b/>
          <w:color w:val="auto"/>
        </w:rPr>
        <w:t>»</w:t>
      </w:r>
      <w:r w:rsidRPr="00051E54">
        <w:rPr>
          <w:rFonts w:ascii="Times New Roman" w:hAnsi="Times New Roman" w:cs="Times New Roman"/>
          <w:color w:val="auto"/>
        </w:rPr>
        <w:t xml:space="preserve"> </w:t>
      </w:r>
      <w:r w:rsidRPr="00051E54">
        <w:rPr>
          <w:rFonts w:ascii="Times New Roman" w:hAnsi="Times New Roman" w:cs="Times New Roman"/>
        </w:rPr>
        <w:t xml:space="preserve">с </w:t>
      </w:r>
      <w:r>
        <w:rPr>
          <w:rFonts w:ascii="Times New Roman" w:hAnsi="Times New Roman" w:cs="Times New Roman"/>
        </w:rPr>
        <w:t>к</w:t>
      </w:r>
      <w:r w:rsidRPr="00051E54">
        <w:rPr>
          <w:rFonts w:ascii="Times New Roman" w:hAnsi="Times New Roman" w:cs="Times New Roman"/>
        </w:rPr>
        <w:t>омплект цифровой лаборатории «</w:t>
      </w:r>
      <w:proofErr w:type="spellStart"/>
      <w:r w:rsidRPr="00051E54">
        <w:rPr>
          <w:rFonts w:ascii="Times New Roman" w:hAnsi="Times New Roman" w:cs="Times New Roman"/>
        </w:rPr>
        <w:t>Наураша</w:t>
      </w:r>
      <w:proofErr w:type="spellEnd"/>
      <w:r w:rsidRPr="00051E54">
        <w:rPr>
          <w:rFonts w:ascii="Times New Roman" w:hAnsi="Times New Roman" w:cs="Times New Roman"/>
        </w:rPr>
        <w:t xml:space="preserve"> в стране </w:t>
      </w:r>
      <w:proofErr w:type="spellStart"/>
      <w:r w:rsidRPr="00051E54">
        <w:rPr>
          <w:rFonts w:ascii="Times New Roman" w:hAnsi="Times New Roman" w:cs="Times New Roman"/>
        </w:rPr>
        <w:t>Наурандии</w:t>
      </w:r>
      <w:proofErr w:type="spellEnd"/>
      <w:r w:rsidRPr="00051E54">
        <w:rPr>
          <w:rFonts w:ascii="Times New Roman" w:hAnsi="Times New Roman" w:cs="Times New Roman"/>
        </w:rPr>
        <w:t>»</w:t>
      </w:r>
      <w:r>
        <w:rPr>
          <w:rFonts w:ascii="Times New Roman" w:hAnsi="Times New Roman" w:cs="Times New Roman"/>
        </w:rPr>
        <w:t xml:space="preserve">. </w:t>
      </w:r>
      <w:r w:rsidRPr="00051E54">
        <w:rPr>
          <w:rFonts w:ascii="Times New Roman" w:hAnsi="Times New Roman" w:cs="Times New Roman"/>
        </w:rPr>
        <w:t>Лаборатория состоит из восьми</w:t>
      </w:r>
      <w:r>
        <w:rPr>
          <w:rFonts w:ascii="Times New Roman" w:hAnsi="Times New Roman" w:cs="Times New Roman"/>
        </w:rPr>
        <w:t xml:space="preserve"> </w:t>
      </w:r>
      <w:r w:rsidRPr="00051E54">
        <w:rPr>
          <w:rFonts w:ascii="Times New Roman" w:hAnsi="Times New Roman" w:cs="Times New Roman"/>
        </w:rPr>
        <w:t xml:space="preserve">комплектов: </w:t>
      </w:r>
    </w:p>
    <w:p w:rsidR="00051E54" w:rsidRPr="00051E54" w:rsidRDefault="00051E54" w:rsidP="00AE3F37">
      <w:pPr>
        <w:pStyle w:val="a6"/>
        <w:numPr>
          <w:ilvl w:val="0"/>
          <w:numId w:val="125"/>
        </w:numPr>
        <w:rPr>
          <w:rFonts w:ascii="Times New Roman" w:hAnsi="Times New Roman" w:cs="Times New Roman"/>
        </w:rPr>
      </w:pPr>
      <w:r w:rsidRPr="00051E54">
        <w:rPr>
          <w:rFonts w:ascii="Times New Roman" w:hAnsi="Times New Roman" w:cs="Times New Roman"/>
        </w:rPr>
        <w:t>Температура.</w:t>
      </w:r>
    </w:p>
    <w:p w:rsidR="00051E54" w:rsidRPr="00051E54" w:rsidRDefault="00051E54" w:rsidP="00AE3F37">
      <w:pPr>
        <w:pStyle w:val="a6"/>
        <w:numPr>
          <w:ilvl w:val="0"/>
          <w:numId w:val="125"/>
        </w:numPr>
        <w:rPr>
          <w:rFonts w:ascii="Times New Roman" w:hAnsi="Times New Roman" w:cs="Times New Roman"/>
        </w:rPr>
      </w:pPr>
      <w:r w:rsidRPr="00051E54">
        <w:rPr>
          <w:rFonts w:ascii="Times New Roman" w:hAnsi="Times New Roman" w:cs="Times New Roman"/>
        </w:rPr>
        <w:t>Свет.</w:t>
      </w:r>
    </w:p>
    <w:p w:rsidR="00051E54" w:rsidRPr="00051E54" w:rsidRDefault="00051E54" w:rsidP="00AE3F37">
      <w:pPr>
        <w:pStyle w:val="a6"/>
        <w:numPr>
          <w:ilvl w:val="0"/>
          <w:numId w:val="125"/>
        </w:numPr>
        <w:rPr>
          <w:rFonts w:ascii="Times New Roman" w:hAnsi="Times New Roman" w:cs="Times New Roman"/>
        </w:rPr>
      </w:pPr>
      <w:r w:rsidRPr="00051E54">
        <w:rPr>
          <w:rFonts w:ascii="Times New Roman" w:hAnsi="Times New Roman" w:cs="Times New Roman"/>
        </w:rPr>
        <w:t>Сила.</w:t>
      </w:r>
    </w:p>
    <w:p w:rsidR="00051E54" w:rsidRPr="00051E54" w:rsidRDefault="00051E54" w:rsidP="00AE3F37">
      <w:pPr>
        <w:pStyle w:val="a6"/>
        <w:numPr>
          <w:ilvl w:val="0"/>
          <w:numId w:val="125"/>
        </w:numPr>
        <w:rPr>
          <w:rFonts w:ascii="Times New Roman" w:hAnsi="Times New Roman" w:cs="Times New Roman"/>
        </w:rPr>
      </w:pPr>
      <w:r w:rsidRPr="00051E54">
        <w:rPr>
          <w:rFonts w:ascii="Times New Roman" w:hAnsi="Times New Roman" w:cs="Times New Roman"/>
        </w:rPr>
        <w:t>Звук.</w:t>
      </w:r>
    </w:p>
    <w:p w:rsidR="00051E54" w:rsidRPr="00051E54" w:rsidRDefault="00051E54" w:rsidP="00AE3F37">
      <w:pPr>
        <w:pStyle w:val="a6"/>
        <w:numPr>
          <w:ilvl w:val="0"/>
          <w:numId w:val="125"/>
        </w:numPr>
        <w:rPr>
          <w:rFonts w:ascii="Times New Roman" w:hAnsi="Times New Roman" w:cs="Times New Roman"/>
        </w:rPr>
      </w:pPr>
      <w:r w:rsidRPr="00051E54">
        <w:rPr>
          <w:rFonts w:ascii="Times New Roman" w:hAnsi="Times New Roman" w:cs="Times New Roman"/>
        </w:rPr>
        <w:t>Электричество.</w:t>
      </w:r>
    </w:p>
    <w:p w:rsidR="00051E54" w:rsidRPr="00051E54" w:rsidRDefault="00051E54" w:rsidP="00AE3F37">
      <w:pPr>
        <w:pStyle w:val="a6"/>
        <w:numPr>
          <w:ilvl w:val="0"/>
          <w:numId w:val="125"/>
        </w:numPr>
        <w:rPr>
          <w:rFonts w:ascii="Times New Roman" w:hAnsi="Times New Roman" w:cs="Times New Roman"/>
        </w:rPr>
      </w:pPr>
      <w:r w:rsidRPr="00051E54">
        <w:rPr>
          <w:rFonts w:ascii="Times New Roman" w:hAnsi="Times New Roman" w:cs="Times New Roman"/>
        </w:rPr>
        <w:t>Кислотность.</w:t>
      </w:r>
    </w:p>
    <w:p w:rsidR="00051E54" w:rsidRPr="00051E54" w:rsidRDefault="00051E54" w:rsidP="00AE3F37">
      <w:pPr>
        <w:pStyle w:val="a6"/>
        <w:numPr>
          <w:ilvl w:val="0"/>
          <w:numId w:val="125"/>
        </w:numPr>
        <w:rPr>
          <w:rFonts w:ascii="Times New Roman" w:hAnsi="Times New Roman" w:cs="Times New Roman"/>
        </w:rPr>
      </w:pPr>
      <w:r w:rsidRPr="00051E54">
        <w:rPr>
          <w:rFonts w:ascii="Times New Roman" w:hAnsi="Times New Roman" w:cs="Times New Roman"/>
        </w:rPr>
        <w:t>Пульс.</w:t>
      </w:r>
    </w:p>
    <w:p w:rsidR="00051E54" w:rsidRPr="00051E54" w:rsidRDefault="00051E54" w:rsidP="00AE3F37">
      <w:pPr>
        <w:pStyle w:val="a6"/>
        <w:numPr>
          <w:ilvl w:val="0"/>
          <w:numId w:val="125"/>
        </w:numPr>
        <w:rPr>
          <w:rFonts w:ascii="Times New Roman" w:hAnsi="Times New Roman" w:cs="Times New Roman"/>
        </w:rPr>
      </w:pPr>
      <w:r w:rsidRPr="00051E54">
        <w:rPr>
          <w:rFonts w:ascii="Times New Roman" w:hAnsi="Times New Roman" w:cs="Times New Roman"/>
        </w:rPr>
        <w:t>Магнитное поле.</w:t>
      </w:r>
    </w:p>
    <w:p w:rsidR="00051E54" w:rsidRPr="00051E54" w:rsidRDefault="00051E54" w:rsidP="003E6825">
      <w:pPr>
        <w:pStyle w:val="a6"/>
        <w:ind w:left="426" w:firstLine="283"/>
        <w:rPr>
          <w:rFonts w:ascii="Times New Roman" w:hAnsi="Times New Roman" w:cs="Times New Roman"/>
        </w:rPr>
      </w:pPr>
      <w:r w:rsidRPr="00051E54">
        <w:rPr>
          <w:rFonts w:ascii="Times New Roman" w:hAnsi="Times New Roman" w:cs="Times New Roman"/>
        </w:rPr>
        <w:t>В составе комплектов по всем темам имеются:</w:t>
      </w:r>
    </w:p>
    <w:p w:rsidR="00051E54" w:rsidRPr="00051E54" w:rsidRDefault="00051E54" w:rsidP="003E6825">
      <w:pPr>
        <w:pStyle w:val="a6"/>
        <w:ind w:left="426" w:firstLine="283"/>
        <w:rPr>
          <w:rFonts w:ascii="Times New Roman" w:hAnsi="Times New Roman" w:cs="Times New Roman"/>
        </w:rPr>
      </w:pPr>
      <w:r w:rsidRPr="00051E54">
        <w:rPr>
          <w:rFonts w:ascii="Times New Roman" w:hAnsi="Times New Roman" w:cs="Times New Roman"/>
        </w:rPr>
        <w:t>Датчик «Божья коровка», измеряющий соответствующую теме физическую величину;</w:t>
      </w:r>
    </w:p>
    <w:p w:rsidR="00051E54" w:rsidRPr="00051E54" w:rsidRDefault="00051E54" w:rsidP="003E6825">
      <w:pPr>
        <w:pStyle w:val="a6"/>
        <w:ind w:left="426" w:firstLine="283"/>
        <w:rPr>
          <w:rFonts w:ascii="Times New Roman" w:hAnsi="Times New Roman" w:cs="Times New Roman"/>
        </w:rPr>
      </w:pPr>
      <w:r w:rsidRPr="00051E54">
        <w:rPr>
          <w:rFonts w:ascii="Times New Roman" w:hAnsi="Times New Roman" w:cs="Times New Roman"/>
        </w:rPr>
        <w:t>Набор вспомогательных предметов для измерений;</w:t>
      </w:r>
    </w:p>
    <w:p w:rsidR="00051E54" w:rsidRPr="00051E54" w:rsidRDefault="00051E54" w:rsidP="003E6825">
      <w:pPr>
        <w:pStyle w:val="a6"/>
        <w:ind w:left="426" w:firstLine="283"/>
        <w:rPr>
          <w:rFonts w:ascii="Times New Roman" w:hAnsi="Times New Roman" w:cs="Times New Roman"/>
        </w:rPr>
      </w:pPr>
      <w:r>
        <w:rPr>
          <w:rFonts w:ascii="Times New Roman" w:hAnsi="Times New Roman" w:cs="Times New Roman"/>
        </w:rPr>
        <w:t>Сопутствующая компьютерная программа</w:t>
      </w:r>
      <w:r w:rsidR="001D67B4">
        <w:rPr>
          <w:rFonts w:ascii="Times New Roman" w:hAnsi="Times New Roman" w:cs="Times New Roman"/>
        </w:rPr>
        <w:t>.</w:t>
      </w:r>
    </w:p>
    <w:p w:rsidR="00051E54" w:rsidRPr="00051E54" w:rsidRDefault="00051E54" w:rsidP="00AE3F37">
      <w:pPr>
        <w:pStyle w:val="a6"/>
        <w:numPr>
          <w:ilvl w:val="0"/>
          <w:numId w:val="123"/>
        </w:numPr>
        <w:rPr>
          <w:rFonts w:ascii="Times New Roman" w:hAnsi="Times New Roman" w:cs="Times New Roman"/>
        </w:rPr>
      </w:pPr>
      <w:r w:rsidRPr="00051E54">
        <w:rPr>
          <w:rFonts w:ascii="Times New Roman" w:eastAsia="Times New Roman" w:hAnsi="Times New Roman" w:cs="Times New Roman"/>
          <w:b/>
          <w:shd w:val="clear" w:color="auto" w:fill="FFFFFF"/>
        </w:rPr>
        <w:t xml:space="preserve">Стол игровой ландшафтный многофункциональный «Пчелка» </w:t>
      </w:r>
      <w:r w:rsidRPr="00051E54">
        <w:rPr>
          <w:rFonts w:ascii="Times New Roman" w:eastAsia="Times New Roman" w:hAnsi="Times New Roman" w:cs="Times New Roman"/>
          <w:shd w:val="clear" w:color="auto" w:fill="FFFFFF"/>
        </w:rPr>
        <w:t>- предназначен для организации разнообра</w:t>
      </w:r>
      <w:r>
        <w:rPr>
          <w:rFonts w:ascii="Times New Roman" w:eastAsia="Times New Roman" w:hAnsi="Times New Roman" w:cs="Times New Roman"/>
          <w:shd w:val="clear" w:color="auto" w:fill="FFFFFF"/>
        </w:rPr>
        <w:t xml:space="preserve">зной игровой деятельности детей с </w:t>
      </w:r>
      <w:proofErr w:type="spellStart"/>
      <w:r w:rsidRPr="00051E54">
        <w:rPr>
          <w:rFonts w:ascii="Times New Roman" w:eastAsia="Times New Roman" w:hAnsi="Times New Roman" w:cs="Times New Roman"/>
        </w:rPr>
        <w:t>ЛогоРобот</w:t>
      </w:r>
      <w:proofErr w:type="spellEnd"/>
      <w:r w:rsidRPr="00051E54">
        <w:rPr>
          <w:rFonts w:ascii="Times New Roman" w:eastAsia="Times New Roman" w:hAnsi="Times New Roman" w:cs="Times New Roman"/>
        </w:rPr>
        <w:t xml:space="preserve"> Пчелка (</w:t>
      </w:r>
      <w:proofErr w:type="spellStart"/>
      <w:r w:rsidRPr="00051E54">
        <w:rPr>
          <w:rFonts w:ascii="Times New Roman" w:eastAsia="Times New Roman" w:hAnsi="Times New Roman" w:cs="Times New Roman"/>
        </w:rPr>
        <w:t>Bee-Bot</w:t>
      </w:r>
      <w:proofErr w:type="spellEnd"/>
      <w:r>
        <w:rPr>
          <w:rFonts w:ascii="Times New Roman" w:eastAsia="Times New Roman" w:hAnsi="Times New Roman" w:cs="Times New Roman"/>
        </w:rPr>
        <w:t xml:space="preserve">). </w:t>
      </w:r>
    </w:p>
    <w:p w:rsidR="00051E54" w:rsidRPr="00051E54" w:rsidRDefault="00051E54" w:rsidP="009B1906">
      <w:pPr>
        <w:pStyle w:val="a6"/>
        <w:ind w:left="709"/>
        <w:jc w:val="both"/>
        <w:rPr>
          <w:rFonts w:ascii="Times New Roman" w:eastAsia="Times New Roman" w:hAnsi="Times New Roman" w:cs="Times New Roman"/>
        </w:rPr>
      </w:pPr>
      <w:r w:rsidRPr="00051E54">
        <w:rPr>
          <w:rFonts w:ascii="Times New Roman" w:eastAsia="Times New Roman" w:hAnsi="Times New Roman" w:cs="Times New Roman"/>
        </w:rPr>
        <w:t>С помощью данного устройства дети с легкостью начинают изучать азы программирования – алгоритмизацию действий, задавая роботу план действий и разрабатывая для него различные задания, они учатся понимать причинно-следственные связи, учатся находить множества решений одного задания, прокладывая различные маршруты для робота</w:t>
      </w:r>
      <w:r>
        <w:rPr>
          <w:rFonts w:ascii="Times New Roman" w:eastAsia="Times New Roman" w:hAnsi="Times New Roman" w:cs="Times New Roman"/>
        </w:rPr>
        <w:t>.</w:t>
      </w:r>
    </w:p>
    <w:p w:rsidR="00051E54" w:rsidRPr="002517D9" w:rsidRDefault="002517D9" w:rsidP="00AE3F37">
      <w:pPr>
        <w:pStyle w:val="a6"/>
        <w:numPr>
          <w:ilvl w:val="0"/>
          <w:numId w:val="123"/>
        </w:numPr>
        <w:jc w:val="both"/>
        <w:rPr>
          <w:rFonts w:ascii="Times New Roman" w:eastAsia="Calibri" w:hAnsi="Times New Roman" w:cs="Times New Roman"/>
          <w:lang w:eastAsia="en-US"/>
        </w:rPr>
      </w:pPr>
      <w:r>
        <w:rPr>
          <w:rFonts w:ascii="Times New Roman" w:hAnsi="Times New Roman" w:cs="Times New Roman"/>
          <w:b/>
        </w:rPr>
        <w:t>Дидактический материал</w:t>
      </w:r>
      <w:r w:rsidRPr="002517D9">
        <w:rPr>
          <w:rFonts w:ascii="Times New Roman" w:hAnsi="Times New Roman" w:cs="Times New Roman"/>
          <w:b/>
        </w:rPr>
        <w:t xml:space="preserve"> «Дары </w:t>
      </w:r>
      <w:proofErr w:type="spellStart"/>
      <w:r w:rsidRPr="002517D9">
        <w:rPr>
          <w:rFonts w:ascii="Times New Roman" w:hAnsi="Times New Roman" w:cs="Times New Roman"/>
          <w:b/>
        </w:rPr>
        <w:t>Фрёбеля</w:t>
      </w:r>
      <w:proofErr w:type="spellEnd"/>
      <w:r w:rsidRPr="002517D9">
        <w:rPr>
          <w:rFonts w:ascii="Times New Roman" w:hAnsi="Times New Roman" w:cs="Times New Roman"/>
          <w:b/>
        </w:rPr>
        <w:t>»</w:t>
      </w:r>
      <w:r w:rsidRPr="002517D9">
        <w:rPr>
          <w:rFonts w:ascii="Times New Roman" w:hAnsi="Times New Roman" w:cs="Times New Roman"/>
        </w:rPr>
        <w:t xml:space="preserve"> способствует формированию у детей социальных и коммуникативных умений, мелкой моторики, интереса к познавательно-исследовательской деятельности и логических способностей. Использование «Даров </w:t>
      </w:r>
      <w:proofErr w:type="spellStart"/>
      <w:r w:rsidRPr="002517D9">
        <w:rPr>
          <w:rFonts w:ascii="Times New Roman" w:hAnsi="Times New Roman" w:cs="Times New Roman"/>
        </w:rPr>
        <w:t>Фрёбеля</w:t>
      </w:r>
      <w:proofErr w:type="spellEnd"/>
      <w:r w:rsidRPr="002517D9">
        <w:rPr>
          <w:rFonts w:ascii="Times New Roman" w:hAnsi="Times New Roman" w:cs="Times New Roman"/>
        </w:rPr>
        <w:t>» в играх с дошкольниками позволяет моделировать важные понятия в математике.</w:t>
      </w:r>
    </w:p>
    <w:p w:rsidR="00051E54" w:rsidRPr="00A14CE1" w:rsidRDefault="00A14CE1" w:rsidP="00AE3F37">
      <w:pPr>
        <w:pStyle w:val="a6"/>
        <w:numPr>
          <w:ilvl w:val="0"/>
          <w:numId w:val="123"/>
        </w:numPr>
        <w:jc w:val="both"/>
        <w:rPr>
          <w:rFonts w:ascii="Times New Roman" w:eastAsia="Calibri" w:hAnsi="Times New Roman" w:cs="Times New Roman"/>
          <w:lang w:eastAsia="en-US"/>
        </w:rPr>
      </w:pPr>
      <w:r w:rsidRPr="00A14CE1">
        <w:rPr>
          <w:rFonts w:ascii="Times New Roman" w:hAnsi="Times New Roman" w:cs="Times New Roman"/>
        </w:rPr>
        <w:t xml:space="preserve">В специально оборудованной </w:t>
      </w:r>
      <w:r w:rsidRPr="00A14CE1">
        <w:rPr>
          <w:rFonts w:ascii="Times New Roman" w:hAnsi="Times New Roman" w:cs="Times New Roman"/>
          <w:b/>
        </w:rPr>
        <w:t>«</w:t>
      </w:r>
      <w:r w:rsidRPr="00A14CE1">
        <w:rPr>
          <w:rFonts w:ascii="Times New Roman" w:hAnsi="Times New Roman" w:cs="Times New Roman"/>
          <w:b/>
          <w:lang w:val="en-US"/>
        </w:rPr>
        <w:t>LEGO</w:t>
      </w:r>
      <w:r w:rsidRPr="00A14CE1">
        <w:rPr>
          <w:rFonts w:ascii="Times New Roman" w:hAnsi="Times New Roman" w:cs="Times New Roman"/>
          <w:b/>
        </w:rPr>
        <w:t>-лаборатории»</w:t>
      </w:r>
      <w:r w:rsidRPr="00A14CE1">
        <w:rPr>
          <w:rFonts w:ascii="Times New Roman" w:hAnsi="Times New Roman" w:cs="Times New Roman"/>
        </w:rPr>
        <w:t xml:space="preserve"> ребята конструируют из </w:t>
      </w:r>
      <w:r w:rsidRPr="00A14CE1">
        <w:rPr>
          <w:rFonts w:ascii="Times New Roman" w:hAnsi="Times New Roman" w:cs="Times New Roman"/>
          <w:lang w:val="en-US"/>
        </w:rPr>
        <w:t>LEGO</w:t>
      </w:r>
      <w:r w:rsidRPr="00A14CE1">
        <w:rPr>
          <w:rFonts w:ascii="Times New Roman" w:hAnsi="Times New Roman" w:cs="Times New Roman"/>
        </w:rPr>
        <w:t xml:space="preserve"> </w:t>
      </w:r>
      <w:r w:rsidRPr="00A14CE1">
        <w:rPr>
          <w:rFonts w:ascii="Times New Roman" w:hAnsi="Times New Roman" w:cs="Times New Roman"/>
          <w:lang w:val="en-US"/>
        </w:rPr>
        <w:t>DUPLO</w:t>
      </w:r>
      <w:r w:rsidRPr="00A14CE1">
        <w:rPr>
          <w:rFonts w:ascii="Times New Roman" w:hAnsi="Times New Roman" w:cs="Times New Roman"/>
        </w:rPr>
        <w:t xml:space="preserve">, </w:t>
      </w:r>
      <w:r w:rsidRPr="00A14CE1">
        <w:rPr>
          <w:rFonts w:ascii="Times New Roman" w:hAnsi="Times New Roman" w:cs="Times New Roman"/>
          <w:lang w:val="en-US"/>
        </w:rPr>
        <w:t>IQ</w:t>
      </w:r>
      <w:r w:rsidRPr="00A14CE1">
        <w:rPr>
          <w:rFonts w:ascii="Times New Roman" w:hAnsi="Times New Roman" w:cs="Times New Roman"/>
        </w:rPr>
        <w:t xml:space="preserve"> </w:t>
      </w:r>
      <w:r w:rsidRPr="00A14CE1">
        <w:rPr>
          <w:rFonts w:ascii="Times New Roman" w:hAnsi="Times New Roman" w:cs="Times New Roman"/>
          <w:lang w:val="en-US"/>
        </w:rPr>
        <w:t>CAMP</w:t>
      </w:r>
      <w:r w:rsidRPr="00A14CE1">
        <w:rPr>
          <w:rFonts w:ascii="Times New Roman" w:hAnsi="Times New Roman" w:cs="Times New Roman"/>
        </w:rPr>
        <w:t>, «</w:t>
      </w:r>
      <w:proofErr w:type="spellStart"/>
      <w:r w:rsidRPr="00A14CE1">
        <w:rPr>
          <w:rFonts w:ascii="Times New Roman" w:hAnsi="Times New Roman" w:cs="Times New Roman"/>
        </w:rPr>
        <w:t>Тико</w:t>
      </w:r>
      <w:proofErr w:type="spellEnd"/>
      <w:r w:rsidRPr="00A14CE1">
        <w:rPr>
          <w:rFonts w:ascii="Times New Roman" w:hAnsi="Times New Roman" w:cs="Times New Roman"/>
        </w:rPr>
        <w:t xml:space="preserve">», «Гигантского </w:t>
      </w:r>
      <w:proofErr w:type="spellStart"/>
      <w:r w:rsidRPr="00A14CE1">
        <w:rPr>
          <w:rFonts w:ascii="Times New Roman" w:hAnsi="Times New Roman" w:cs="Times New Roman"/>
        </w:rPr>
        <w:t>полидрона</w:t>
      </w:r>
      <w:proofErr w:type="spellEnd"/>
      <w:r w:rsidRPr="00A14CE1">
        <w:rPr>
          <w:rFonts w:ascii="Times New Roman" w:hAnsi="Times New Roman" w:cs="Times New Roman"/>
        </w:rPr>
        <w:t xml:space="preserve">», современных магнитных конструкторов, </w:t>
      </w:r>
      <w:r w:rsidRPr="00A14CE1">
        <w:rPr>
          <w:rFonts w:ascii="Times New Roman" w:hAnsi="Times New Roman" w:cs="Times New Roman"/>
          <w:lang w:val="en-US"/>
        </w:rPr>
        <w:t>LEGO</w:t>
      </w:r>
      <w:r w:rsidRPr="00A14CE1">
        <w:rPr>
          <w:rFonts w:ascii="Times New Roman" w:hAnsi="Times New Roman" w:cs="Times New Roman"/>
        </w:rPr>
        <w:t xml:space="preserve"> «Моя первая история», конструкторов «Город мастеров», «Звездный путь», современных деревянных конструкторов.</w:t>
      </w:r>
    </w:p>
    <w:p w:rsidR="00825C7F" w:rsidRDefault="00825C7F" w:rsidP="00AE3F37">
      <w:pPr>
        <w:pStyle w:val="a6"/>
        <w:numPr>
          <w:ilvl w:val="0"/>
          <w:numId w:val="123"/>
        </w:numPr>
        <w:jc w:val="both"/>
        <w:rPr>
          <w:rFonts w:ascii="Times New Roman" w:hAnsi="Times New Roman" w:cs="Times New Roman"/>
        </w:rPr>
      </w:pPr>
      <w:r w:rsidRPr="00825C7F">
        <w:rPr>
          <w:rFonts w:ascii="Times New Roman" w:hAnsi="Times New Roman" w:cs="Times New Roman"/>
          <w:b/>
        </w:rPr>
        <w:t>Азы программирования</w:t>
      </w:r>
      <w:r w:rsidRPr="00825C7F">
        <w:rPr>
          <w:rFonts w:ascii="Times New Roman" w:hAnsi="Times New Roman" w:cs="Times New Roman"/>
        </w:rPr>
        <w:t xml:space="preserve"> сегодня так же важны, как умение читать, считать, писать. Навыки программирования научат ребенка логически мыслить, понимать причинно-следственные связи, находить множество решений одной задачи, планировать свои действия. Программирование дети познают через игру благодаря современным инновационным играм </w:t>
      </w:r>
      <w:proofErr w:type="spellStart"/>
      <w:r w:rsidRPr="00825C7F">
        <w:rPr>
          <w:rFonts w:ascii="Times New Roman" w:hAnsi="Times New Roman" w:cs="Times New Roman"/>
        </w:rPr>
        <w:t>Логоробот</w:t>
      </w:r>
      <w:proofErr w:type="spellEnd"/>
      <w:r w:rsidRPr="00825C7F">
        <w:rPr>
          <w:rFonts w:ascii="Times New Roman" w:hAnsi="Times New Roman" w:cs="Times New Roman"/>
        </w:rPr>
        <w:t xml:space="preserve"> «Пчёлка», </w:t>
      </w:r>
      <w:proofErr w:type="spellStart"/>
      <w:r w:rsidRPr="00825C7F">
        <w:rPr>
          <w:rFonts w:ascii="Times New Roman" w:hAnsi="Times New Roman" w:cs="Times New Roman"/>
        </w:rPr>
        <w:t>Робомышь</w:t>
      </w:r>
      <w:proofErr w:type="spellEnd"/>
      <w:r w:rsidRPr="00825C7F">
        <w:rPr>
          <w:rFonts w:ascii="Times New Roman" w:hAnsi="Times New Roman" w:cs="Times New Roman"/>
        </w:rPr>
        <w:t xml:space="preserve">, </w:t>
      </w:r>
      <w:r w:rsidRPr="00825C7F">
        <w:rPr>
          <w:rFonts w:ascii="Times New Roman" w:hAnsi="Times New Roman" w:cs="Times New Roman"/>
          <w:lang w:val="en-US"/>
        </w:rPr>
        <w:t>Lego</w:t>
      </w:r>
      <w:r w:rsidRPr="00825C7F">
        <w:rPr>
          <w:rFonts w:ascii="Times New Roman" w:hAnsi="Times New Roman" w:cs="Times New Roman"/>
        </w:rPr>
        <w:t xml:space="preserve"> </w:t>
      </w:r>
      <w:r w:rsidRPr="00825C7F">
        <w:rPr>
          <w:rFonts w:ascii="Times New Roman" w:hAnsi="Times New Roman" w:cs="Times New Roman"/>
          <w:lang w:val="en-US"/>
        </w:rPr>
        <w:t>education</w:t>
      </w:r>
      <w:r w:rsidRPr="00825C7F">
        <w:rPr>
          <w:rFonts w:ascii="Times New Roman" w:hAnsi="Times New Roman" w:cs="Times New Roman"/>
        </w:rPr>
        <w:t xml:space="preserve"> «Экспресс «Юный программист», робот Арти 3000, </w:t>
      </w:r>
      <w:proofErr w:type="spellStart"/>
      <w:r w:rsidRPr="00825C7F">
        <w:rPr>
          <w:rFonts w:ascii="Times New Roman" w:hAnsi="Times New Roman" w:cs="Times New Roman"/>
        </w:rPr>
        <w:t>Мататалаб</w:t>
      </w:r>
      <w:proofErr w:type="spellEnd"/>
      <w:r w:rsidRPr="00825C7F">
        <w:rPr>
          <w:rFonts w:ascii="Times New Roman" w:hAnsi="Times New Roman" w:cs="Times New Roman"/>
        </w:rPr>
        <w:t xml:space="preserve">, </w:t>
      </w:r>
      <w:r w:rsidRPr="00825C7F">
        <w:rPr>
          <w:rFonts w:ascii="Times New Roman" w:hAnsi="Times New Roman" w:cs="Times New Roman"/>
          <w:lang w:val="en-US"/>
        </w:rPr>
        <w:t>KUBO</w:t>
      </w:r>
      <w:r w:rsidRPr="00825C7F">
        <w:rPr>
          <w:rFonts w:ascii="Times New Roman" w:hAnsi="Times New Roman" w:cs="Times New Roman"/>
        </w:rPr>
        <w:t>.  Дошкольники задают роботам планы действия, разрабатывают для них программы.</w:t>
      </w:r>
    </w:p>
    <w:p w:rsidR="004A5786" w:rsidRPr="004A5786" w:rsidRDefault="004A5786" w:rsidP="00AE3F37">
      <w:pPr>
        <w:pStyle w:val="a6"/>
        <w:numPr>
          <w:ilvl w:val="0"/>
          <w:numId w:val="123"/>
        </w:numPr>
        <w:jc w:val="both"/>
        <w:rPr>
          <w:rFonts w:ascii="Times New Roman" w:eastAsia="Calibri" w:hAnsi="Times New Roman" w:cs="Times New Roman"/>
          <w:lang w:eastAsia="en-US"/>
        </w:rPr>
      </w:pPr>
      <w:r w:rsidRPr="004A5786">
        <w:rPr>
          <w:rFonts w:ascii="Times New Roman" w:hAnsi="Times New Roman" w:cs="Times New Roman"/>
        </w:rPr>
        <w:t xml:space="preserve">Дети изучают </w:t>
      </w:r>
      <w:r w:rsidRPr="004A5786">
        <w:rPr>
          <w:rFonts w:ascii="Times New Roman" w:hAnsi="Times New Roman" w:cs="Times New Roman"/>
          <w:b/>
        </w:rPr>
        <w:t>программирование</w:t>
      </w:r>
      <w:r w:rsidRPr="004A5786">
        <w:rPr>
          <w:rFonts w:ascii="Times New Roman" w:hAnsi="Times New Roman" w:cs="Times New Roman"/>
        </w:rPr>
        <w:t xml:space="preserve"> и с помощью настольных игр, например, «</w:t>
      </w:r>
      <w:proofErr w:type="spellStart"/>
      <w:r w:rsidRPr="004A5786">
        <w:rPr>
          <w:rFonts w:ascii="Times New Roman" w:hAnsi="Times New Roman" w:cs="Times New Roman"/>
        </w:rPr>
        <w:t>Мышемания</w:t>
      </w:r>
      <w:proofErr w:type="spellEnd"/>
      <w:r w:rsidRPr="004A5786">
        <w:rPr>
          <w:rFonts w:ascii="Times New Roman" w:hAnsi="Times New Roman" w:cs="Times New Roman"/>
        </w:rPr>
        <w:t>», подвижной игры «Найди код».  Язык программирования нового робота Арти 3000 полностью подготавливает ребенка к изучению программирования в начальной школе. Дошкольники с большим интересом задают роботам планы действия, разрабатывают для них программы.</w:t>
      </w:r>
    </w:p>
    <w:p w:rsidR="00003D8A" w:rsidRPr="00003D8A" w:rsidRDefault="00003D8A" w:rsidP="00AE3F37">
      <w:pPr>
        <w:pStyle w:val="a6"/>
        <w:numPr>
          <w:ilvl w:val="0"/>
          <w:numId w:val="123"/>
        </w:numPr>
        <w:jc w:val="both"/>
        <w:rPr>
          <w:rFonts w:ascii="Times New Roman" w:hAnsi="Times New Roman" w:cs="Times New Roman"/>
        </w:rPr>
      </w:pPr>
      <w:r w:rsidRPr="00003D8A">
        <w:rPr>
          <w:rFonts w:ascii="Times New Roman" w:hAnsi="Times New Roman" w:cs="Times New Roman"/>
        </w:rPr>
        <w:t xml:space="preserve">Приобретено новое оборудование </w:t>
      </w:r>
      <w:r w:rsidR="00A87373">
        <w:rPr>
          <w:rFonts w:ascii="Times New Roman" w:hAnsi="Times New Roman" w:cs="Times New Roman"/>
          <w:b/>
        </w:rPr>
        <w:t>по созданию мультфильмов</w:t>
      </w:r>
      <w:r w:rsidRPr="00003D8A">
        <w:rPr>
          <w:rFonts w:ascii="Times New Roman" w:hAnsi="Times New Roman" w:cs="Times New Roman"/>
        </w:rPr>
        <w:t xml:space="preserve"> «</w:t>
      </w:r>
      <w:proofErr w:type="spellStart"/>
      <w:r w:rsidRPr="00003D8A">
        <w:rPr>
          <w:rFonts w:ascii="Times New Roman" w:hAnsi="Times New Roman" w:cs="Times New Roman"/>
        </w:rPr>
        <w:t>Олодим</w:t>
      </w:r>
      <w:proofErr w:type="spellEnd"/>
      <w:r w:rsidRPr="00003D8A">
        <w:rPr>
          <w:rFonts w:ascii="Times New Roman" w:hAnsi="Times New Roman" w:cs="Times New Roman"/>
        </w:rPr>
        <w:t xml:space="preserve"> </w:t>
      </w:r>
      <w:proofErr w:type="spellStart"/>
      <w:r w:rsidRPr="00003D8A">
        <w:rPr>
          <w:rFonts w:ascii="Times New Roman" w:hAnsi="Times New Roman" w:cs="Times New Roman"/>
        </w:rPr>
        <w:t>Сторис</w:t>
      </w:r>
      <w:proofErr w:type="spellEnd"/>
      <w:r w:rsidRPr="00003D8A">
        <w:rPr>
          <w:rFonts w:ascii="Times New Roman" w:hAnsi="Times New Roman" w:cs="Times New Roman"/>
        </w:rPr>
        <w:t>». "</w:t>
      </w:r>
      <w:proofErr w:type="spellStart"/>
      <w:r w:rsidRPr="00003D8A">
        <w:rPr>
          <w:rFonts w:ascii="Times New Roman" w:hAnsi="Times New Roman" w:cs="Times New Roman"/>
        </w:rPr>
        <w:t>Olodim</w:t>
      </w:r>
      <w:proofErr w:type="spellEnd"/>
      <w:r w:rsidRPr="00003D8A">
        <w:rPr>
          <w:rFonts w:ascii="Times New Roman" w:hAnsi="Times New Roman" w:cs="Times New Roman"/>
        </w:rPr>
        <w:t xml:space="preserve"> </w:t>
      </w:r>
      <w:proofErr w:type="spellStart"/>
      <w:r w:rsidRPr="00003D8A">
        <w:rPr>
          <w:rFonts w:ascii="Times New Roman" w:hAnsi="Times New Roman" w:cs="Times New Roman"/>
        </w:rPr>
        <w:t>Stories</w:t>
      </w:r>
      <w:proofErr w:type="spellEnd"/>
      <w:r w:rsidRPr="00003D8A">
        <w:rPr>
          <w:rFonts w:ascii="Times New Roman" w:hAnsi="Times New Roman" w:cs="Times New Roman"/>
        </w:rPr>
        <w:t>" – это творческая студия, с помощью которой дети создают первые мультфильмы, оживляют любимых героев и рассказывают свои истории.</w:t>
      </w:r>
    </w:p>
    <w:p w:rsidR="00051E54" w:rsidRDefault="00415A49" w:rsidP="00AE3F37">
      <w:pPr>
        <w:pStyle w:val="a6"/>
        <w:numPr>
          <w:ilvl w:val="0"/>
          <w:numId w:val="123"/>
        </w:numPr>
        <w:jc w:val="both"/>
        <w:rPr>
          <w:rFonts w:ascii="Times New Roman" w:eastAsia="Calibri" w:hAnsi="Times New Roman" w:cs="Times New Roman"/>
          <w:lang w:eastAsia="en-US"/>
        </w:rPr>
      </w:pPr>
      <w:r>
        <w:rPr>
          <w:rFonts w:ascii="Times New Roman" w:eastAsia="Calibri" w:hAnsi="Times New Roman" w:cs="Times New Roman"/>
          <w:lang w:eastAsia="en-US"/>
        </w:rPr>
        <w:t xml:space="preserve">Имеются </w:t>
      </w:r>
      <w:proofErr w:type="gramStart"/>
      <w:r>
        <w:rPr>
          <w:rFonts w:ascii="Times New Roman" w:eastAsia="Calibri" w:hAnsi="Times New Roman" w:cs="Times New Roman"/>
          <w:lang w:eastAsia="en-US"/>
        </w:rPr>
        <w:t>прозрачные  стенды</w:t>
      </w:r>
      <w:proofErr w:type="gramEnd"/>
      <w:r>
        <w:rPr>
          <w:rFonts w:ascii="Times New Roman" w:eastAsia="Calibri" w:hAnsi="Times New Roman" w:cs="Times New Roman"/>
          <w:lang w:eastAsia="en-US"/>
        </w:rPr>
        <w:t xml:space="preserve"> для рисования и стол для рисования песком.</w:t>
      </w:r>
    </w:p>
    <w:p w:rsidR="002A6FA9" w:rsidRPr="001D67B4" w:rsidRDefault="00415A49" w:rsidP="001D67B4">
      <w:pPr>
        <w:pStyle w:val="a6"/>
        <w:numPr>
          <w:ilvl w:val="0"/>
          <w:numId w:val="123"/>
        </w:numPr>
        <w:jc w:val="both"/>
        <w:rPr>
          <w:rFonts w:ascii="Times New Roman" w:eastAsia="Calibri" w:hAnsi="Times New Roman" w:cs="Times New Roman"/>
          <w:lang w:eastAsia="en-US"/>
        </w:rPr>
      </w:pPr>
      <w:r>
        <w:rPr>
          <w:rFonts w:ascii="Times New Roman" w:eastAsia="Calibri" w:hAnsi="Times New Roman" w:cs="Times New Roman"/>
          <w:lang w:eastAsia="en-US"/>
        </w:rPr>
        <w:t>И</w:t>
      </w:r>
      <w:r w:rsidRPr="00415A49">
        <w:rPr>
          <w:rFonts w:ascii="Times New Roman" w:eastAsia="Calibri" w:hAnsi="Times New Roman" w:cs="Times New Roman"/>
          <w:lang w:eastAsia="en-US"/>
        </w:rPr>
        <w:t xml:space="preserve">меются 3 интерактивных глобуса. </w:t>
      </w:r>
      <w:r w:rsidRPr="00415A49">
        <w:rPr>
          <w:rFonts w:ascii="Times New Roman" w:hAnsi="Times New Roman" w:cs="Times New Roman"/>
          <w:b/>
        </w:rPr>
        <w:t>Интерактивный глобус</w:t>
      </w:r>
      <w:r w:rsidRPr="00415A49">
        <w:rPr>
          <w:rFonts w:ascii="Times New Roman" w:hAnsi="Times New Roman" w:cs="Times New Roman"/>
        </w:rPr>
        <w:t xml:space="preserve"> представляет собой полноценный игровой центр, который помогает ребенку в увлекательной форме получить первоначальные знания по географии и узнать множество интересной информации о нашей планете.</w:t>
      </w:r>
      <w:r>
        <w:rPr>
          <w:rFonts w:ascii="Times New Roman" w:eastAsia="Calibri" w:hAnsi="Times New Roman" w:cs="Times New Roman"/>
          <w:lang w:eastAsia="en-US"/>
        </w:rPr>
        <w:t xml:space="preserve"> </w:t>
      </w:r>
      <w:r w:rsidRPr="00415A49">
        <w:rPr>
          <w:rFonts w:ascii="Times New Roman" w:hAnsi="Times New Roman" w:cs="Times New Roman"/>
        </w:rPr>
        <w:t xml:space="preserve">Ключевая особенность данного устройства – наличие обучающих программ в </w:t>
      </w:r>
      <w:r w:rsidRPr="00415A49">
        <w:rPr>
          <w:rFonts w:ascii="Times New Roman" w:hAnsi="Times New Roman" w:cs="Times New Roman"/>
        </w:rPr>
        <w:lastRenderedPageBreak/>
        <w:t>формате увлекательных и информативных рассказов, а также развивающих игр.</w:t>
      </w:r>
    </w:p>
    <w:p w:rsidR="002A6FA9" w:rsidRDefault="002A6FA9" w:rsidP="002A6FA9">
      <w:pPr>
        <w:pStyle w:val="a6"/>
        <w:ind w:left="720"/>
        <w:jc w:val="both"/>
        <w:rPr>
          <w:rFonts w:ascii="Times New Roman" w:eastAsia="Calibri" w:hAnsi="Times New Roman" w:cs="Times New Roman"/>
          <w:lang w:eastAsia="en-US"/>
        </w:rPr>
      </w:pPr>
    </w:p>
    <w:p w:rsidR="00896437" w:rsidRPr="005F0983" w:rsidRDefault="00896437" w:rsidP="001D67B4">
      <w:pPr>
        <w:pStyle w:val="a6"/>
        <w:jc w:val="center"/>
        <w:rPr>
          <w:rFonts w:ascii="Times New Roman" w:eastAsia="SimSun" w:hAnsi="Times New Roman" w:cs="Times New Roman"/>
          <w:b/>
          <w:iCs/>
          <w:kern w:val="28"/>
          <w:lang w:eastAsia="hi-IN" w:bidi="hi-IN"/>
        </w:rPr>
      </w:pPr>
      <w:r w:rsidRPr="005F0983">
        <w:rPr>
          <w:rFonts w:ascii="Times New Roman" w:eastAsia="SimSun" w:hAnsi="Times New Roman" w:cs="Times New Roman"/>
          <w:b/>
          <w:iCs/>
          <w:kern w:val="28"/>
          <w:lang w:eastAsia="hi-IN" w:bidi="hi-IN"/>
        </w:rPr>
        <w:t>3.5.</w:t>
      </w:r>
      <w:r w:rsidR="00123EFE">
        <w:rPr>
          <w:rFonts w:ascii="Times New Roman" w:eastAsia="SimSun" w:hAnsi="Times New Roman" w:cs="Times New Roman"/>
          <w:b/>
          <w:iCs/>
          <w:kern w:val="28"/>
          <w:lang w:eastAsia="hi-IN" w:bidi="hi-IN"/>
        </w:rPr>
        <w:t xml:space="preserve"> </w:t>
      </w:r>
      <w:r w:rsidRPr="005F0983">
        <w:rPr>
          <w:rFonts w:ascii="Times New Roman" w:eastAsia="SimSun" w:hAnsi="Times New Roman" w:cs="Times New Roman"/>
          <w:b/>
          <w:iCs/>
          <w:kern w:val="28"/>
          <w:lang w:eastAsia="hi-IN" w:bidi="hi-IN"/>
        </w:rPr>
        <w:t>Перечень литературных, музыкальных, художественных, анимационных произведений для реализации образовательной программы</w:t>
      </w:r>
      <w:r w:rsidR="002A6FA9">
        <w:rPr>
          <w:rFonts w:ascii="Times New Roman" w:eastAsia="SimSun" w:hAnsi="Times New Roman" w:cs="Times New Roman"/>
          <w:b/>
          <w:iCs/>
          <w:kern w:val="28"/>
          <w:lang w:eastAsia="hi-IN" w:bidi="hi-IN"/>
        </w:rPr>
        <w:t xml:space="preserve"> (ФОП ДО, п.33.)</w:t>
      </w:r>
    </w:p>
    <w:p w:rsidR="00896437" w:rsidRPr="005F0983" w:rsidRDefault="00896437" w:rsidP="001D67B4">
      <w:pPr>
        <w:pStyle w:val="a6"/>
        <w:rPr>
          <w:rFonts w:ascii="Times New Roman" w:eastAsia="SimSun" w:hAnsi="Times New Roman" w:cs="Times New Roman"/>
          <w:b/>
          <w:iCs/>
          <w:kern w:val="28"/>
          <w:lang w:eastAsia="hi-IN" w:bidi="hi-IN"/>
        </w:rPr>
      </w:pPr>
      <w:r w:rsidRPr="005F0983">
        <w:rPr>
          <w:rFonts w:ascii="Times New Roman" w:eastAsia="SimSun" w:hAnsi="Times New Roman" w:cs="Times New Roman"/>
          <w:b/>
          <w:iCs/>
          <w:kern w:val="28"/>
          <w:lang w:eastAsia="hi-IN" w:bidi="hi-IN"/>
        </w:rPr>
        <w:t>От 2 до 3 лет.</w:t>
      </w:r>
    </w:p>
    <w:p w:rsidR="00896437" w:rsidRPr="005F0983" w:rsidRDefault="00896437" w:rsidP="005F0983">
      <w:pPr>
        <w:pStyle w:val="a6"/>
        <w:jc w:val="both"/>
        <w:rPr>
          <w:rFonts w:ascii="Times New Roman" w:eastAsia="SimSun" w:hAnsi="Times New Roman" w:cs="Times New Roman"/>
          <w:iCs/>
          <w:kern w:val="28"/>
          <w:lang w:eastAsia="hi-IN" w:bidi="hi-IN"/>
        </w:rPr>
      </w:pPr>
      <w:r w:rsidRPr="005F0983">
        <w:rPr>
          <w:rFonts w:ascii="Times New Roman" w:eastAsia="SimSun" w:hAnsi="Times New Roman" w:cs="Times New Roman"/>
          <w:iCs/>
          <w:kern w:val="28"/>
          <w:lang w:eastAsia="hi-IN" w:bidi="hi-IN"/>
        </w:rPr>
        <w:t xml:space="preserve">Малые формы фольклора. «А </w:t>
      </w:r>
      <w:proofErr w:type="spellStart"/>
      <w:r w:rsidRPr="005F0983">
        <w:rPr>
          <w:rFonts w:ascii="Times New Roman" w:eastAsia="SimSun" w:hAnsi="Times New Roman" w:cs="Times New Roman"/>
          <w:iCs/>
          <w:kern w:val="28"/>
          <w:lang w:eastAsia="hi-IN" w:bidi="hi-IN"/>
        </w:rPr>
        <w:t>баиньки-баиньки</w:t>
      </w:r>
      <w:proofErr w:type="spellEnd"/>
      <w:r w:rsidRPr="005F0983">
        <w:rPr>
          <w:rFonts w:ascii="Times New Roman" w:eastAsia="SimSun" w:hAnsi="Times New Roman" w:cs="Times New Roman"/>
          <w:iCs/>
          <w:kern w:val="28"/>
          <w:lang w:eastAsia="hi-IN" w:bidi="hi-IN"/>
        </w:rPr>
        <w:t xml:space="preserve">», «Бежала лесочком лиса с </w:t>
      </w:r>
      <w:proofErr w:type="spellStart"/>
      <w:r w:rsidRPr="005F0983">
        <w:rPr>
          <w:rFonts w:ascii="Times New Roman" w:eastAsia="SimSun" w:hAnsi="Times New Roman" w:cs="Times New Roman"/>
          <w:iCs/>
          <w:kern w:val="28"/>
          <w:lang w:eastAsia="hi-IN" w:bidi="hi-IN"/>
        </w:rPr>
        <w:t>кузовочком</w:t>
      </w:r>
      <w:proofErr w:type="spellEnd"/>
      <w:r w:rsidRPr="005F0983">
        <w:rPr>
          <w:rFonts w:ascii="Times New Roman" w:eastAsia="SimSun" w:hAnsi="Times New Roman" w:cs="Times New Roman"/>
          <w:iCs/>
          <w:kern w:val="28"/>
          <w:lang w:eastAsia="hi-IN" w:bidi="hi-IN"/>
        </w:rPr>
        <w:t>…», «Большие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rsidRPr="005F0983">
        <w:rPr>
          <w:rFonts w:ascii="Times New Roman" w:eastAsia="SimSun" w:hAnsi="Times New Roman" w:cs="Times New Roman"/>
          <w:iCs/>
          <w:kern w:val="28"/>
          <w:lang w:eastAsia="hi-IN" w:bidi="hi-IN"/>
        </w:rPr>
        <w:t>мурысонька</w:t>
      </w:r>
      <w:proofErr w:type="spellEnd"/>
      <w:r w:rsidRPr="005F0983">
        <w:rPr>
          <w:rFonts w:ascii="Times New Roman" w:eastAsia="SimSun" w:hAnsi="Times New Roman" w:cs="Times New Roman"/>
          <w:iCs/>
          <w:kern w:val="28"/>
          <w:lang w:eastAsia="hi-IN" w:bidi="hi-IN"/>
        </w:rPr>
        <w:t xml:space="preserve">…», «Наша Маша </w:t>
      </w:r>
      <w:proofErr w:type="spellStart"/>
      <w:r w:rsidRPr="005F0983">
        <w:rPr>
          <w:rFonts w:ascii="Times New Roman" w:eastAsia="SimSun" w:hAnsi="Times New Roman" w:cs="Times New Roman"/>
          <w:iCs/>
          <w:kern w:val="28"/>
          <w:lang w:eastAsia="hi-IN" w:bidi="hi-IN"/>
        </w:rPr>
        <w:t>маленька</w:t>
      </w:r>
      <w:proofErr w:type="spellEnd"/>
      <w:r w:rsidRPr="005F0983">
        <w:rPr>
          <w:rFonts w:ascii="Times New Roman" w:eastAsia="SimSun" w:hAnsi="Times New Roman" w:cs="Times New Roman"/>
          <w:iCs/>
          <w:kern w:val="28"/>
          <w:lang w:eastAsia="hi-IN" w:bidi="hi-IN"/>
        </w:rPr>
        <w:t>…», «Наши уточки с утра», «</w:t>
      </w:r>
      <w:proofErr w:type="spellStart"/>
      <w:r w:rsidRPr="005F0983">
        <w:rPr>
          <w:rFonts w:ascii="Times New Roman" w:eastAsia="SimSun" w:hAnsi="Times New Roman" w:cs="Times New Roman"/>
          <w:iCs/>
          <w:kern w:val="28"/>
          <w:lang w:eastAsia="hi-IN" w:bidi="hi-IN"/>
        </w:rPr>
        <w:t>Огуречик</w:t>
      </w:r>
      <w:proofErr w:type="spellEnd"/>
      <w:r w:rsidRPr="005F0983">
        <w:rPr>
          <w:rFonts w:ascii="Times New Roman" w:eastAsia="SimSun" w:hAnsi="Times New Roman" w:cs="Times New Roman"/>
          <w:iCs/>
          <w:kern w:val="28"/>
          <w:lang w:eastAsia="hi-IN" w:bidi="hi-IN"/>
        </w:rPr>
        <w:t xml:space="preserve">, </w:t>
      </w:r>
      <w:proofErr w:type="spellStart"/>
      <w:r w:rsidRPr="005F0983">
        <w:rPr>
          <w:rFonts w:ascii="Times New Roman" w:eastAsia="SimSun" w:hAnsi="Times New Roman" w:cs="Times New Roman"/>
          <w:iCs/>
          <w:kern w:val="28"/>
          <w:lang w:eastAsia="hi-IN" w:bidi="hi-IN"/>
        </w:rPr>
        <w:t>огуречик</w:t>
      </w:r>
      <w:proofErr w:type="spellEnd"/>
      <w:r w:rsidRPr="005F0983">
        <w:rPr>
          <w:rFonts w:ascii="Times New Roman" w:eastAsia="SimSun" w:hAnsi="Times New Roman" w:cs="Times New Roman"/>
          <w:iCs/>
          <w:kern w:val="28"/>
          <w:lang w:eastAsia="hi-IN" w:bidi="hi-IN"/>
        </w:rPr>
        <w:t xml:space="preserve">…», «Ой </w:t>
      </w:r>
      <w:proofErr w:type="spellStart"/>
      <w:proofErr w:type="gramStart"/>
      <w:r w:rsidRPr="005F0983">
        <w:rPr>
          <w:rFonts w:ascii="Times New Roman" w:eastAsia="SimSun" w:hAnsi="Times New Roman" w:cs="Times New Roman"/>
          <w:iCs/>
          <w:kern w:val="28"/>
          <w:lang w:eastAsia="hi-IN" w:bidi="hi-IN"/>
        </w:rPr>
        <w:t>ду-ду</w:t>
      </w:r>
      <w:proofErr w:type="spellEnd"/>
      <w:proofErr w:type="gramEnd"/>
      <w:r w:rsidRPr="005F0983">
        <w:rPr>
          <w:rFonts w:ascii="Times New Roman" w:eastAsia="SimSun" w:hAnsi="Times New Roman" w:cs="Times New Roman"/>
          <w:iCs/>
          <w:kern w:val="28"/>
          <w:lang w:eastAsia="hi-IN" w:bidi="hi-IN"/>
        </w:rPr>
        <w:t xml:space="preserve">, </w:t>
      </w:r>
      <w:proofErr w:type="spellStart"/>
      <w:r w:rsidRPr="005F0983">
        <w:rPr>
          <w:rFonts w:ascii="Times New Roman" w:eastAsia="SimSun" w:hAnsi="Times New Roman" w:cs="Times New Roman"/>
          <w:iCs/>
          <w:kern w:val="28"/>
          <w:lang w:eastAsia="hi-IN" w:bidi="hi-IN"/>
        </w:rPr>
        <w:t>ду-ду</w:t>
      </w:r>
      <w:proofErr w:type="spellEnd"/>
      <w:r w:rsidRPr="005F0983">
        <w:rPr>
          <w:rFonts w:ascii="Times New Roman" w:eastAsia="SimSun" w:hAnsi="Times New Roman" w:cs="Times New Roman"/>
          <w:iCs/>
          <w:kern w:val="28"/>
          <w:lang w:eastAsia="hi-IN" w:bidi="hi-IN"/>
        </w:rPr>
        <w:t xml:space="preserve">, </w:t>
      </w:r>
      <w:proofErr w:type="spellStart"/>
      <w:r w:rsidRPr="005F0983">
        <w:rPr>
          <w:rFonts w:ascii="Times New Roman" w:eastAsia="SimSun" w:hAnsi="Times New Roman" w:cs="Times New Roman"/>
          <w:iCs/>
          <w:kern w:val="28"/>
          <w:lang w:eastAsia="hi-IN" w:bidi="hi-IN"/>
        </w:rPr>
        <w:t>ду-ду</w:t>
      </w:r>
      <w:proofErr w:type="spellEnd"/>
      <w:r w:rsidRPr="005F0983">
        <w:rPr>
          <w:rFonts w:ascii="Times New Roman" w:eastAsia="SimSun" w:hAnsi="Times New Roman" w:cs="Times New Roman"/>
          <w:iCs/>
          <w:kern w:val="28"/>
          <w:lang w:eastAsia="hi-IN" w:bidi="hi-IN"/>
        </w:rPr>
        <w:t>! Сидит ворон на дубу», «Поехали, поехали», «Пошел котик на Торжок…», «Тили-</w:t>
      </w:r>
      <w:proofErr w:type="gramStart"/>
      <w:r w:rsidRPr="005F0983">
        <w:rPr>
          <w:rFonts w:ascii="Times New Roman" w:eastAsia="SimSun" w:hAnsi="Times New Roman" w:cs="Times New Roman"/>
          <w:iCs/>
          <w:kern w:val="28"/>
          <w:lang w:eastAsia="hi-IN" w:bidi="hi-IN"/>
        </w:rPr>
        <w:t>бом!...</w:t>
      </w:r>
      <w:proofErr w:type="gramEnd"/>
      <w:r w:rsidRPr="005F0983">
        <w:rPr>
          <w:rFonts w:ascii="Times New Roman" w:eastAsia="SimSun" w:hAnsi="Times New Roman" w:cs="Times New Roman"/>
          <w:iCs/>
          <w:kern w:val="28"/>
          <w:lang w:eastAsia="hi-IN" w:bidi="hi-IN"/>
        </w:rPr>
        <w:t>», «Уж ты, радуга-дуга», «Улитка, улитка…», «</w:t>
      </w:r>
      <w:proofErr w:type="spellStart"/>
      <w:r w:rsidRPr="005F0983">
        <w:rPr>
          <w:rFonts w:ascii="Times New Roman" w:eastAsia="SimSun" w:hAnsi="Times New Roman" w:cs="Times New Roman"/>
          <w:iCs/>
          <w:kern w:val="28"/>
          <w:lang w:eastAsia="hi-IN" w:bidi="hi-IN"/>
        </w:rPr>
        <w:t>Чики</w:t>
      </w:r>
      <w:proofErr w:type="spellEnd"/>
      <w:r w:rsidRPr="005F0983">
        <w:rPr>
          <w:rFonts w:ascii="Times New Roman" w:eastAsia="SimSun" w:hAnsi="Times New Roman" w:cs="Times New Roman"/>
          <w:iCs/>
          <w:kern w:val="28"/>
          <w:lang w:eastAsia="hi-IN" w:bidi="hi-IN"/>
        </w:rPr>
        <w:t xml:space="preserve">, </w:t>
      </w:r>
      <w:proofErr w:type="spellStart"/>
      <w:r w:rsidRPr="005F0983">
        <w:rPr>
          <w:rFonts w:ascii="Times New Roman" w:eastAsia="SimSun" w:hAnsi="Times New Roman" w:cs="Times New Roman"/>
          <w:iCs/>
          <w:kern w:val="28"/>
          <w:lang w:eastAsia="hi-IN" w:bidi="hi-IN"/>
        </w:rPr>
        <w:t>чики</w:t>
      </w:r>
      <w:proofErr w:type="spellEnd"/>
      <w:r w:rsidRPr="005F0983">
        <w:rPr>
          <w:rFonts w:ascii="Times New Roman" w:eastAsia="SimSun" w:hAnsi="Times New Roman" w:cs="Times New Roman"/>
          <w:iCs/>
          <w:kern w:val="28"/>
          <w:lang w:eastAsia="hi-IN" w:bidi="hi-IN"/>
        </w:rPr>
        <w:t>, кички…».</w:t>
      </w:r>
    </w:p>
    <w:p w:rsidR="00896437" w:rsidRPr="005F0983" w:rsidRDefault="00896437" w:rsidP="005F0983">
      <w:pPr>
        <w:pStyle w:val="a6"/>
        <w:jc w:val="both"/>
        <w:rPr>
          <w:rFonts w:ascii="Times New Roman" w:eastAsia="SimSun" w:hAnsi="Times New Roman" w:cs="Times New Roman"/>
          <w:iCs/>
          <w:kern w:val="28"/>
          <w:lang w:eastAsia="hi-IN" w:bidi="hi-IN"/>
        </w:rPr>
      </w:pPr>
      <w:r w:rsidRPr="005F0983">
        <w:rPr>
          <w:rFonts w:ascii="Times New Roman" w:eastAsia="SimSun" w:hAnsi="Times New Roman" w:cs="Times New Roman"/>
          <w:iCs/>
          <w:kern w:val="28"/>
          <w:lang w:eastAsia="hi-IN" w:bidi="hi-IN"/>
        </w:rPr>
        <w:t>Русские народные сказки. «</w:t>
      </w:r>
      <w:proofErr w:type="spellStart"/>
      <w:r w:rsidRPr="005F0983">
        <w:rPr>
          <w:rFonts w:ascii="Times New Roman" w:eastAsia="SimSun" w:hAnsi="Times New Roman" w:cs="Times New Roman"/>
          <w:iCs/>
          <w:kern w:val="28"/>
          <w:lang w:eastAsia="hi-IN" w:bidi="hi-IN"/>
        </w:rPr>
        <w:t>Заюшкина</w:t>
      </w:r>
      <w:proofErr w:type="spellEnd"/>
      <w:r w:rsidRPr="005F0983">
        <w:rPr>
          <w:rFonts w:ascii="Times New Roman" w:eastAsia="SimSun" w:hAnsi="Times New Roman" w:cs="Times New Roman"/>
          <w:iCs/>
          <w:kern w:val="28"/>
          <w:lang w:eastAsia="hi-IN" w:bidi="hi-IN"/>
        </w:rPr>
        <w:t xml:space="preserve"> избушка» (обработка О. </w:t>
      </w:r>
      <w:proofErr w:type="spellStart"/>
      <w:r w:rsidRPr="005F0983">
        <w:rPr>
          <w:rFonts w:ascii="Times New Roman" w:eastAsia="SimSun" w:hAnsi="Times New Roman" w:cs="Times New Roman"/>
          <w:iCs/>
          <w:kern w:val="28"/>
          <w:lang w:eastAsia="hi-IN" w:bidi="hi-IN"/>
        </w:rPr>
        <w:t>Капицы</w:t>
      </w:r>
      <w:proofErr w:type="spellEnd"/>
      <w:r w:rsidRPr="005F0983">
        <w:rPr>
          <w:rFonts w:ascii="Times New Roman" w:eastAsia="SimSun" w:hAnsi="Times New Roman" w:cs="Times New Roman"/>
          <w:iCs/>
          <w:kern w:val="28"/>
          <w:lang w:eastAsia="hi-IN" w:bidi="hi-IN"/>
        </w:rPr>
        <w:t xml:space="preserve">), «Как коза избушку построила» (обработка М.А. Булатова), «Кот, петух и лиса» (обработка М. </w:t>
      </w:r>
      <w:proofErr w:type="spellStart"/>
      <w:r w:rsidRPr="005F0983">
        <w:rPr>
          <w:rFonts w:ascii="Times New Roman" w:eastAsia="SimSun" w:hAnsi="Times New Roman" w:cs="Times New Roman"/>
          <w:iCs/>
          <w:kern w:val="28"/>
          <w:lang w:eastAsia="hi-IN" w:bidi="hi-IN"/>
        </w:rPr>
        <w:t>Боголюбской</w:t>
      </w:r>
      <w:proofErr w:type="spellEnd"/>
      <w:r w:rsidRPr="005F0983">
        <w:rPr>
          <w:rFonts w:ascii="Times New Roman" w:eastAsia="SimSun" w:hAnsi="Times New Roman" w:cs="Times New Roman"/>
          <w:iCs/>
          <w:kern w:val="28"/>
          <w:lang w:eastAsia="hi-IN" w:bidi="hi-IN"/>
        </w:rPr>
        <w:t>), «Лиса и заяц» (обработка В. Даля), «Маша и медведь» (обработка М.А. Булатова), «</w:t>
      </w:r>
      <w:proofErr w:type="spellStart"/>
      <w:r w:rsidRPr="005F0983">
        <w:rPr>
          <w:rFonts w:ascii="Times New Roman" w:eastAsia="SimSun" w:hAnsi="Times New Roman" w:cs="Times New Roman"/>
          <w:iCs/>
          <w:kern w:val="28"/>
          <w:lang w:eastAsia="hi-IN" w:bidi="hi-IN"/>
        </w:rPr>
        <w:t>Снегурушка</w:t>
      </w:r>
      <w:proofErr w:type="spellEnd"/>
      <w:r w:rsidRPr="005F0983">
        <w:rPr>
          <w:rFonts w:ascii="Times New Roman" w:eastAsia="SimSun" w:hAnsi="Times New Roman" w:cs="Times New Roman"/>
          <w:iCs/>
          <w:kern w:val="28"/>
          <w:lang w:eastAsia="hi-IN" w:bidi="hi-IN"/>
        </w:rPr>
        <w:t xml:space="preserve"> и лиса» (обработка А.Н. Толстого).</w:t>
      </w:r>
    </w:p>
    <w:p w:rsidR="00896437" w:rsidRPr="005F0983" w:rsidRDefault="00896437" w:rsidP="005F0983">
      <w:pPr>
        <w:pStyle w:val="a6"/>
        <w:jc w:val="both"/>
        <w:rPr>
          <w:rFonts w:ascii="Times New Roman" w:eastAsia="SimSun" w:hAnsi="Times New Roman" w:cs="Times New Roman"/>
          <w:iCs/>
          <w:kern w:val="28"/>
          <w:lang w:eastAsia="hi-IN" w:bidi="hi-IN"/>
        </w:rPr>
      </w:pPr>
      <w:r w:rsidRPr="005F0983">
        <w:rPr>
          <w:rFonts w:ascii="Times New Roman" w:eastAsia="SimSun" w:hAnsi="Times New Roman" w:cs="Times New Roman"/>
          <w:iCs/>
          <w:kern w:val="28"/>
          <w:lang w:eastAsia="hi-IN" w:bidi="hi-IN"/>
        </w:rPr>
        <w:t xml:space="preserve">Фольклор народов мира. «В гостях у королевы», «Разговор», англ. нар. песенки (пер. и обработка С. Маршака); «Ой ты </w:t>
      </w:r>
      <w:proofErr w:type="spellStart"/>
      <w:r w:rsidRPr="005F0983">
        <w:rPr>
          <w:rFonts w:ascii="Times New Roman" w:eastAsia="SimSun" w:hAnsi="Times New Roman" w:cs="Times New Roman"/>
          <w:iCs/>
          <w:kern w:val="28"/>
          <w:lang w:eastAsia="hi-IN" w:bidi="hi-IN"/>
        </w:rPr>
        <w:t>заюшка</w:t>
      </w:r>
      <w:proofErr w:type="spellEnd"/>
      <w:r w:rsidRPr="005F0983">
        <w:rPr>
          <w:rFonts w:ascii="Times New Roman" w:eastAsia="SimSun" w:hAnsi="Times New Roman" w:cs="Times New Roman"/>
          <w:iCs/>
          <w:kern w:val="28"/>
          <w:lang w:eastAsia="hi-IN" w:bidi="hi-IN"/>
        </w:rPr>
        <w:t xml:space="preserve">-пострел…», пер. с </w:t>
      </w:r>
      <w:proofErr w:type="spellStart"/>
      <w:r w:rsidRPr="005F0983">
        <w:rPr>
          <w:rFonts w:ascii="Times New Roman" w:eastAsia="SimSun" w:hAnsi="Times New Roman" w:cs="Times New Roman"/>
          <w:iCs/>
          <w:kern w:val="28"/>
          <w:lang w:eastAsia="hi-IN" w:bidi="hi-IN"/>
        </w:rPr>
        <w:t>молд</w:t>
      </w:r>
      <w:proofErr w:type="spellEnd"/>
      <w:r w:rsidRPr="005F0983">
        <w:rPr>
          <w:rFonts w:ascii="Times New Roman" w:eastAsia="SimSun" w:hAnsi="Times New Roman" w:cs="Times New Roman"/>
          <w:iCs/>
          <w:kern w:val="28"/>
          <w:lang w:eastAsia="hi-IN" w:bidi="hi-IN"/>
        </w:rPr>
        <w:t xml:space="preserve">. И. </w:t>
      </w:r>
      <w:proofErr w:type="spellStart"/>
      <w:r w:rsidRPr="005F0983">
        <w:rPr>
          <w:rFonts w:ascii="Times New Roman" w:eastAsia="SimSun" w:hAnsi="Times New Roman" w:cs="Times New Roman"/>
          <w:iCs/>
          <w:kern w:val="28"/>
          <w:lang w:eastAsia="hi-IN" w:bidi="hi-IN"/>
        </w:rPr>
        <w:t>Токмаковой</w:t>
      </w:r>
      <w:proofErr w:type="spellEnd"/>
      <w:r w:rsidRPr="005F0983">
        <w:rPr>
          <w:rFonts w:ascii="Times New Roman" w:eastAsia="SimSun" w:hAnsi="Times New Roman" w:cs="Times New Roman"/>
          <w:iCs/>
          <w:kern w:val="28"/>
          <w:lang w:eastAsia="hi-IN" w:bidi="hi-IN"/>
        </w:rPr>
        <w:t>; «</w:t>
      </w:r>
      <w:proofErr w:type="spellStart"/>
      <w:r w:rsidRPr="005F0983">
        <w:rPr>
          <w:rFonts w:ascii="Times New Roman" w:eastAsia="SimSun" w:hAnsi="Times New Roman" w:cs="Times New Roman"/>
          <w:iCs/>
          <w:kern w:val="28"/>
          <w:lang w:eastAsia="hi-IN" w:bidi="hi-IN"/>
        </w:rPr>
        <w:t>Снегирек</w:t>
      </w:r>
      <w:proofErr w:type="spellEnd"/>
      <w:r w:rsidRPr="005F0983">
        <w:rPr>
          <w:rFonts w:ascii="Times New Roman" w:eastAsia="SimSun" w:hAnsi="Times New Roman" w:cs="Times New Roman"/>
          <w:iCs/>
          <w:kern w:val="28"/>
          <w:lang w:eastAsia="hi-IN" w:bidi="hi-IN"/>
        </w:rPr>
        <w:t xml:space="preserve">», пер. с нем. В. Викторова, «Три веселых братца», пер. с нем. Л. Яхнина; «Ты, собачка, не лай…», пер. с </w:t>
      </w:r>
      <w:proofErr w:type="spellStart"/>
      <w:r w:rsidRPr="005F0983">
        <w:rPr>
          <w:rFonts w:ascii="Times New Roman" w:eastAsia="SimSun" w:hAnsi="Times New Roman" w:cs="Times New Roman"/>
          <w:iCs/>
          <w:kern w:val="28"/>
          <w:lang w:eastAsia="hi-IN" w:bidi="hi-IN"/>
        </w:rPr>
        <w:t>молд</w:t>
      </w:r>
      <w:proofErr w:type="spellEnd"/>
      <w:r w:rsidRPr="005F0983">
        <w:rPr>
          <w:rFonts w:ascii="Times New Roman" w:eastAsia="SimSun" w:hAnsi="Times New Roman" w:cs="Times New Roman"/>
          <w:iCs/>
          <w:kern w:val="28"/>
          <w:lang w:eastAsia="hi-IN" w:bidi="hi-IN"/>
        </w:rPr>
        <w:t xml:space="preserve">. И. </w:t>
      </w:r>
      <w:proofErr w:type="spellStart"/>
      <w:r w:rsidRPr="005F0983">
        <w:rPr>
          <w:rFonts w:ascii="Times New Roman" w:eastAsia="SimSun" w:hAnsi="Times New Roman" w:cs="Times New Roman"/>
          <w:iCs/>
          <w:kern w:val="28"/>
          <w:lang w:eastAsia="hi-IN" w:bidi="hi-IN"/>
        </w:rPr>
        <w:t>Токмаковой</w:t>
      </w:r>
      <w:proofErr w:type="spellEnd"/>
      <w:r w:rsidRPr="005F0983">
        <w:rPr>
          <w:rFonts w:ascii="Times New Roman" w:eastAsia="SimSun" w:hAnsi="Times New Roman" w:cs="Times New Roman"/>
          <w:iCs/>
          <w:kern w:val="28"/>
          <w:lang w:eastAsia="hi-IN" w:bidi="hi-IN"/>
        </w:rPr>
        <w:t xml:space="preserve">; «У солнышка в гостях», </w:t>
      </w:r>
      <w:proofErr w:type="spellStart"/>
      <w:r w:rsidRPr="005F0983">
        <w:rPr>
          <w:rFonts w:ascii="Times New Roman" w:eastAsia="SimSun" w:hAnsi="Times New Roman" w:cs="Times New Roman"/>
          <w:iCs/>
          <w:kern w:val="28"/>
          <w:lang w:eastAsia="hi-IN" w:bidi="hi-IN"/>
        </w:rPr>
        <w:t>словацк</w:t>
      </w:r>
      <w:proofErr w:type="spellEnd"/>
      <w:r w:rsidRPr="005F0983">
        <w:rPr>
          <w:rFonts w:ascii="Times New Roman" w:eastAsia="SimSun" w:hAnsi="Times New Roman" w:cs="Times New Roman"/>
          <w:iCs/>
          <w:kern w:val="28"/>
          <w:lang w:eastAsia="hi-IN" w:bidi="hi-IN"/>
        </w:rPr>
        <w:t xml:space="preserve">. нар. сказка (пер. и </w:t>
      </w:r>
      <w:proofErr w:type="spellStart"/>
      <w:r w:rsidRPr="005F0983">
        <w:rPr>
          <w:rFonts w:ascii="Times New Roman" w:eastAsia="SimSun" w:hAnsi="Times New Roman" w:cs="Times New Roman"/>
          <w:iCs/>
          <w:kern w:val="28"/>
          <w:lang w:eastAsia="hi-IN" w:bidi="hi-IN"/>
        </w:rPr>
        <w:t>обраб</w:t>
      </w:r>
      <w:proofErr w:type="spellEnd"/>
      <w:r w:rsidRPr="005F0983">
        <w:rPr>
          <w:rFonts w:ascii="Times New Roman" w:eastAsia="SimSun" w:hAnsi="Times New Roman" w:cs="Times New Roman"/>
          <w:iCs/>
          <w:kern w:val="28"/>
          <w:lang w:eastAsia="hi-IN" w:bidi="hi-IN"/>
        </w:rPr>
        <w:t>. С. Могилевской и Л. Зориной).</w:t>
      </w:r>
    </w:p>
    <w:p w:rsidR="00896437" w:rsidRPr="005F0983" w:rsidRDefault="00896437" w:rsidP="005F0983">
      <w:pPr>
        <w:pStyle w:val="a6"/>
        <w:jc w:val="both"/>
        <w:rPr>
          <w:rFonts w:ascii="Times New Roman" w:eastAsia="SimSun" w:hAnsi="Times New Roman" w:cs="Times New Roman"/>
          <w:iCs/>
          <w:kern w:val="28"/>
          <w:lang w:eastAsia="hi-IN" w:bidi="hi-IN"/>
        </w:rPr>
      </w:pPr>
      <w:r w:rsidRPr="005F0983">
        <w:rPr>
          <w:rFonts w:ascii="Times New Roman" w:eastAsia="SimSun" w:hAnsi="Times New Roman" w:cs="Times New Roman"/>
          <w:iCs/>
          <w:kern w:val="28"/>
          <w:lang w:eastAsia="hi-IN" w:bidi="hi-IN"/>
        </w:rPr>
        <w:t xml:space="preserve"> Произведения поэтов и писателей России.</w:t>
      </w:r>
    </w:p>
    <w:p w:rsidR="00896437" w:rsidRPr="005F0983" w:rsidRDefault="00896437" w:rsidP="005F0983">
      <w:pPr>
        <w:pStyle w:val="a6"/>
        <w:jc w:val="both"/>
        <w:rPr>
          <w:rFonts w:ascii="Times New Roman" w:eastAsia="SimSun" w:hAnsi="Times New Roman" w:cs="Times New Roman"/>
          <w:iCs/>
          <w:kern w:val="28"/>
          <w:lang w:eastAsia="hi-IN" w:bidi="hi-IN"/>
        </w:rPr>
      </w:pPr>
      <w:r w:rsidRPr="005F0983">
        <w:rPr>
          <w:rFonts w:ascii="Times New Roman" w:eastAsia="SimSun" w:hAnsi="Times New Roman" w:cs="Times New Roman"/>
          <w:iCs/>
          <w:kern w:val="28"/>
          <w:lang w:eastAsia="hi-IN" w:bidi="hi-IN"/>
        </w:rPr>
        <w:t xml:space="preserve">Поэзия. Аким Я.Л. «Мама»; Александрова З.Н. «Гули-гули», «Арбуз»; </w:t>
      </w:r>
      <w:proofErr w:type="spellStart"/>
      <w:r w:rsidRPr="005F0983">
        <w:rPr>
          <w:rFonts w:ascii="Times New Roman" w:eastAsia="SimSun" w:hAnsi="Times New Roman" w:cs="Times New Roman"/>
          <w:iCs/>
          <w:kern w:val="28"/>
          <w:lang w:eastAsia="hi-IN" w:bidi="hi-IN"/>
        </w:rPr>
        <w:t>Барто</w:t>
      </w:r>
      <w:proofErr w:type="spellEnd"/>
      <w:r w:rsidRPr="005F0983">
        <w:rPr>
          <w:rFonts w:ascii="Times New Roman" w:eastAsia="SimSun" w:hAnsi="Times New Roman" w:cs="Times New Roman"/>
          <w:iCs/>
          <w:kern w:val="28"/>
          <w:lang w:eastAsia="hi-IN" w:bidi="hi-IN"/>
        </w:rPr>
        <w:t xml:space="preserve"> А., </w:t>
      </w:r>
      <w:proofErr w:type="spellStart"/>
      <w:r w:rsidRPr="005F0983">
        <w:rPr>
          <w:rFonts w:ascii="Times New Roman" w:eastAsia="SimSun" w:hAnsi="Times New Roman" w:cs="Times New Roman"/>
          <w:iCs/>
          <w:kern w:val="28"/>
          <w:lang w:eastAsia="hi-IN" w:bidi="hi-IN"/>
        </w:rPr>
        <w:t>Барто</w:t>
      </w:r>
      <w:proofErr w:type="spellEnd"/>
      <w:r w:rsidRPr="005F0983">
        <w:rPr>
          <w:rFonts w:ascii="Times New Roman" w:eastAsia="SimSun" w:hAnsi="Times New Roman" w:cs="Times New Roman"/>
          <w:iCs/>
          <w:kern w:val="28"/>
          <w:lang w:eastAsia="hi-IN" w:bidi="hi-IN"/>
        </w:rPr>
        <w:t xml:space="preserve"> П. «Девочка-</w:t>
      </w:r>
      <w:proofErr w:type="spellStart"/>
      <w:r w:rsidRPr="005F0983">
        <w:rPr>
          <w:rFonts w:ascii="Times New Roman" w:eastAsia="SimSun" w:hAnsi="Times New Roman" w:cs="Times New Roman"/>
          <w:iCs/>
          <w:kern w:val="28"/>
          <w:lang w:eastAsia="hi-IN" w:bidi="hi-IN"/>
        </w:rPr>
        <w:t>рёвушка</w:t>
      </w:r>
      <w:proofErr w:type="spellEnd"/>
      <w:r w:rsidRPr="005F0983">
        <w:rPr>
          <w:rFonts w:ascii="Times New Roman" w:eastAsia="SimSun" w:hAnsi="Times New Roman" w:cs="Times New Roman"/>
          <w:iCs/>
          <w:kern w:val="28"/>
          <w:lang w:eastAsia="hi-IN" w:bidi="hi-IN"/>
        </w:rPr>
        <w:t xml:space="preserve">»; Берестов В.Д. «Веселое лето», «Мишка, мишка, лежебока», «Котенок», «Воробушки»; Введенский А.И. «Мышка»; </w:t>
      </w:r>
      <w:proofErr w:type="spellStart"/>
      <w:r w:rsidRPr="005F0983">
        <w:rPr>
          <w:rFonts w:ascii="Times New Roman" w:eastAsia="SimSun" w:hAnsi="Times New Roman" w:cs="Times New Roman"/>
          <w:iCs/>
          <w:kern w:val="28"/>
          <w:lang w:eastAsia="hi-IN" w:bidi="hi-IN"/>
        </w:rPr>
        <w:t>Лагздынь</w:t>
      </w:r>
      <w:proofErr w:type="spellEnd"/>
      <w:r w:rsidRPr="005F0983">
        <w:rPr>
          <w:rFonts w:ascii="Times New Roman" w:eastAsia="SimSun" w:hAnsi="Times New Roman" w:cs="Times New Roman"/>
          <w:iCs/>
          <w:kern w:val="28"/>
          <w:lang w:eastAsia="hi-IN" w:bidi="hi-IN"/>
        </w:rPr>
        <w:t xml:space="preserve"> Г.Р. «Петушок»; Лермонтов М.Ю. «Спи, младенец…» (из стихотворения «Казачья колыбельная»); Маршак С.Я. «Сказка о глупом мышонке»; </w:t>
      </w:r>
      <w:proofErr w:type="spellStart"/>
      <w:r w:rsidRPr="005F0983">
        <w:rPr>
          <w:rFonts w:ascii="Times New Roman" w:eastAsia="SimSun" w:hAnsi="Times New Roman" w:cs="Times New Roman"/>
          <w:iCs/>
          <w:kern w:val="28"/>
          <w:lang w:eastAsia="hi-IN" w:bidi="hi-IN"/>
        </w:rPr>
        <w:t>Мошковская</w:t>
      </w:r>
      <w:proofErr w:type="spellEnd"/>
      <w:r w:rsidRPr="005F0983">
        <w:rPr>
          <w:rFonts w:ascii="Times New Roman" w:eastAsia="SimSun" w:hAnsi="Times New Roman" w:cs="Times New Roman"/>
          <w:iCs/>
          <w:kern w:val="28"/>
          <w:lang w:eastAsia="hi-IN" w:bidi="hi-IN"/>
        </w:rPr>
        <w:t xml:space="preserve"> Э.Э. «Приказ» (в сокр.), «Мчится поезд»; </w:t>
      </w:r>
      <w:proofErr w:type="spellStart"/>
      <w:r w:rsidRPr="005F0983">
        <w:rPr>
          <w:rFonts w:ascii="Times New Roman" w:eastAsia="SimSun" w:hAnsi="Times New Roman" w:cs="Times New Roman"/>
          <w:iCs/>
          <w:kern w:val="28"/>
          <w:lang w:eastAsia="hi-IN" w:bidi="hi-IN"/>
        </w:rPr>
        <w:t>Пикулева</w:t>
      </w:r>
      <w:proofErr w:type="spellEnd"/>
      <w:r w:rsidRPr="005F0983">
        <w:rPr>
          <w:rFonts w:ascii="Times New Roman" w:eastAsia="SimSun" w:hAnsi="Times New Roman" w:cs="Times New Roman"/>
          <w:iCs/>
          <w:kern w:val="28"/>
          <w:lang w:eastAsia="hi-IN" w:bidi="hi-IN"/>
        </w:rPr>
        <w:t xml:space="preserve"> Н.В. «Лисий хвостик», «Надувала кашка шар…»; Плещеев А.Н. «Травка зеленеет…»; </w:t>
      </w:r>
      <w:proofErr w:type="spellStart"/>
      <w:r w:rsidRPr="005F0983">
        <w:rPr>
          <w:rFonts w:ascii="Times New Roman" w:eastAsia="SimSun" w:hAnsi="Times New Roman" w:cs="Times New Roman"/>
          <w:iCs/>
          <w:kern w:val="28"/>
          <w:lang w:eastAsia="hi-IN" w:bidi="hi-IN"/>
        </w:rPr>
        <w:t>Саконская</w:t>
      </w:r>
      <w:proofErr w:type="spellEnd"/>
      <w:r w:rsidRPr="005F0983">
        <w:rPr>
          <w:rFonts w:ascii="Times New Roman" w:eastAsia="SimSun" w:hAnsi="Times New Roman" w:cs="Times New Roman"/>
          <w:iCs/>
          <w:kern w:val="28"/>
          <w:lang w:eastAsia="hi-IN" w:bidi="hi-IN"/>
        </w:rPr>
        <w:t xml:space="preserve"> Н.П. «Где мой пальчик?»; Сапгир Г.В. «Кошка»; Хармс Д.И. «Кораблик»; Чуковский К.И. «Путаница».</w:t>
      </w:r>
    </w:p>
    <w:p w:rsidR="00896437" w:rsidRPr="005F0983" w:rsidRDefault="00896437" w:rsidP="005F0983">
      <w:pPr>
        <w:pStyle w:val="a6"/>
        <w:jc w:val="both"/>
        <w:rPr>
          <w:rFonts w:ascii="Times New Roman" w:eastAsia="SimSun" w:hAnsi="Times New Roman" w:cs="Times New Roman"/>
          <w:iCs/>
          <w:kern w:val="28"/>
          <w:lang w:eastAsia="hi-IN" w:bidi="hi-IN"/>
        </w:rPr>
      </w:pPr>
      <w:r w:rsidRPr="005F0983">
        <w:rPr>
          <w:rFonts w:ascii="Times New Roman" w:eastAsia="SimSun" w:hAnsi="Times New Roman" w:cs="Times New Roman"/>
          <w:iCs/>
          <w:kern w:val="28"/>
          <w:lang w:eastAsia="hi-IN" w:bidi="hi-IN"/>
        </w:rP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w:t>
      </w:r>
      <w:proofErr w:type="spellStart"/>
      <w:r w:rsidRPr="005F0983">
        <w:rPr>
          <w:rFonts w:ascii="Times New Roman" w:eastAsia="SimSun" w:hAnsi="Times New Roman" w:cs="Times New Roman"/>
          <w:iCs/>
          <w:kern w:val="28"/>
          <w:lang w:eastAsia="hi-IN" w:bidi="hi-IN"/>
        </w:rPr>
        <w:t>Сутеев</w:t>
      </w:r>
      <w:proofErr w:type="spellEnd"/>
      <w:r w:rsidRPr="005F0983">
        <w:rPr>
          <w:rFonts w:ascii="Times New Roman" w:eastAsia="SimSun" w:hAnsi="Times New Roman" w:cs="Times New Roman"/>
          <w:iCs/>
          <w:kern w:val="28"/>
          <w:lang w:eastAsia="hi-IN" w:bidi="hi-IN"/>
        </w:rPr>
        <w:t xml:space="preserve"> В.Г. «Кто сказал «мяу?», «Под грибом»; </w:t>
      </w:r>
      <w:proofErr w:type="spellStart"/>
      <w:r w:rsidRPr="005F0983">
        <w:rPr>
          <w:rFonts w:ascii="Times New Roman" w:eastAsia="SimSun" w:hAnsi="Times New Roman" w:cs="Times New Roman"/>
          <w:iCs/>
          <w:kern w:val="28"/>
          <w:lang w:eastAsia="hi-IN" w:bidi="hi-IN"/>
        </w:rPr>
        <w:t>Тайц</w:t>
      </w:r>
      <w:proofErr w:type="spellEnd"/>
      <w:r w:rsidRPr="005F0983">
        <w:rPr>
          <w:rFonts w:ascii="Times New Roman" w:eastAsia="SimSun" w:hAnsi="Times New Roman" w:cs="Times New Roman"/>
          <w:iCs/>
          <w:kern w:val="28"/>
          <w:lang w:eastAsia="hi-IN" w:bidi="hi-IN"/>
        </w:rPr>
        <w:t xml:space="preserve"> Я.М. «Кубик на кубик», «Впереди всех», «Волк» (рассказы по выбору); Толстой Л.Н. «Три медведя»,</w:t>
      </w:r>
    </w:p>
    <w:p w:rsidR="00896437" w:rsidRPr="005F0983" w:rsidRDefault="00896437" w:rsidP="005F0983">
      <w:pPr>
        <w:pStyle w:val="a6"/>
        <w:jc w:val="both"/>
        <w:rPr>
          <w:rFonts w:ascii="Times New Roman" w:eastAsia="SimSun" w:hAnsi="Times New Roman" w:cs="Times New Roman"/>
          <w:iCs/>
          <w:kern w:val="28"/>
          <w:lang w:eastAsia="hi-IN" w:bidi="hi-IN"/>
        </w:rPr>
      </w:pPr>
      <w:r w:rsidRPr="005F0983">
        <w:rPr>
          <w:rFonts w:ascii="Times New Roman" w:eastAsia="SimSun" w:hAnsi="Times New Roman" w:cs="Times New Roman"/>
          <w:iCs/>
          <w:kern w:val="28"/>
          <w:lang w:eastAsia="hi-IN" w:bidi="hi-IN"/>
        </w:rPr>
        <w:t xml:space="preserve">«Косточка»; Ушинский К.Д. «Васька», «Петушок с семьей», «Уточки» (рассказы по выбору); </w:t>
      </w:r>
      <w:proofErr w:type="spellStart"/>
      <w:r w:rsidRPr="005F0983">
        <w:rPr>
          <w:rFonts w:ascii="Times New Roman" w:eastAsia="SimSun" w:hAnsi="Times New Roman" w:cs="Times New Roman"/>
          <w:iCs/>
          <w:kern w:val="28"/>
          <w:lang w:eastAsia="hi-IN" w:bidi="hi-IN"/>
        </w:rPr>
        <w:t>Чарушин</w:t>
      </w:r>
      <w:proofErr w:type="spellEnd"/>
      <w:r w:rsidRPr="005F0983">
        <w:rPr>
          <w:rFonts w:ascii="Times New Roman" w:eastAsia="SimSun" w:hAnsi="Times New Roman" w:cs="Times New Roman"/>
          <w:iCs/>
          <w:kern w:val="28"/>
          <w:lang w:eastAsia="hi-IN" w:bidi="hi-IN"/>
        </w:rPr>
        <w:t xml:space="preserve"> Е.И. «В лесу» (1-3 рассказа по выбору), «</w:t>
      </w:r>
      <w:proofErr w:type="spellStart"/>
      <w:r w:rsidRPr="005F0983">
        <w:rPr>
          <w:rFonts w:ascii="Times New Roman" w:eastAsia="SimSun" w:hAnsi="Times New Roman" w:cs="Times New Roman"/>
          <w:iCs/>
          <w:kern w:val="28"/>
          <w:lang w:eastAsia="hi-IN" w:bidi="hi-IN"/>
        </w:rPr>
        <w:t>Волчишко</w:t>
      </w:r>
      <w:proofErr w:type="spellEnd"/>
      <w:r w:rsidRPr="005F0983">
        <w:rPr>
          <w:rFonts w:ascii="Times New Roman" w:eastAsia="SimSun" w:hAnsi="Times New Roman" w:cs="Times New Roman"/>
          <w:iCs/>
          <w:kern w:val="28"/>
          <w:lang w:eastAsia="hi-IN" w:bidi="hi-IN"/>
        </w:rPr>
        <w:t>»; Чуковский К.И. «</w:t>
      </w:r>
      <w:proofErr w:type="spellStart"/>
      <w:r w:rsidRPr="005F0983">
        <w:rPr>
          <w:rFonts w:ascii="Times New Roman" w:eastAsia="SimSun" w:hAnsi="Times New Roman" w:cs="Times New Roman"/>
          <w:iCs/>
          <w:kern w:val="28"/>
          <w:lang w:eastAsia="hi-IN" w:bidi="hi-IN"/>
        </w:rPr>
        <w:t>Мойдодыр</w:t>
      </w:r>
      <w:proofErr w:type="spellEnd"/>
      <w:r w:rsidRPr="005F0983">
        <w:rPr>
          <w:rFonts w:ascii="Times New Roman" w:eastAsia="SimSun" w:hAnsi="Times New Roman" w:cs="Times New Roman"/>
          <w:iCs/>
          <w:kern w:val="28"/>
          <w:lang w:eastAsia="hi-IN" w:bidi="hi-IN"/>
        </w:rPr>
        <w:t>».</w:t>
      </w:r>
    </w:p>
    <w:p w:rsidR="00896437" w:rsidRPr="005F0983" w:rsidRDefault="00896437" w:rsidP="005F0983">
      <w:pPr>
        <w:pStyle w:val="a6"/>
        <w:jc w:val="both"/>
        <w:rPr>
          <w:rFonts w:ascii="Times New Roman" w:eastAsia="SimSun" w:hAnsi="Times New Roman" w:cs="Times New Roman"/>
          <w:iCs/>
          <w:kern w:val="28"/>
          <w:lang w:eastAsia="hi-IN" w:bidi="hi-IN"/>
        </w:rPr>
      </w:pPr>
      <w:r w:rsidRPr="005F0983">
        <w:rPr>
          <w:rFonts w:ascii="Times New Roman" w:eastAsia="SimSun" w:hAnsi="Times New Roman" w:cs="Times New Roman"/>
          <w:iCs/>
          <w:kern w:val="28"/>
          <w:lang w:eastAsia="hi-IN" w:bidi="hi-IN"/>
        </w:rPr>
        <w:t xml:space="preserve">Произведения поэтов и писателей разных стран. </w:t>
      </w:r>
      <w:proofErr w:type="spellStart"/>
      <w:r w:rsidRPr="005F0983">
        <w:rPr>
          <w:rFonts w:ascii="Times New Roman" w:eastAsia="SimSun" w:hAnsi="Times New Roman" w:cs="Times New Roman"/>
          <w:iCs/>
          <w:kern w:val="28"/>
          <w:lang w:eastAsia="hi-IN" w:bidi="hi-IN"/>
        </w:rPr>
        <w:t>Биссет</w:t>
      </w:r>
      <w:proofErr w:type="spellEnd"/>
      <w:r w:rsidRPr="005F0983">
        <w:rPr>
          <w:rFonts w:ascii="Times New Roman" w:eastAsia="SimSun" w:hAnsi="Times New Roman" w:cs="Times New Roman"/>
          <w:iCs/>
          <w:kern w:val="28"/>
          <w:lang w:eastAsia="hi-IN" w:bidi="hi-IN"/>
        </w:rPr>
        <w:t xml:space="preserve"> Д. «</w:t>
      </w:r>
      <w:proofErr w:type="gramStart"/>
      <w:r w:rsidRPr="005F0983">
        <w:rPr>
          <w:rFonts w:ascii="Times New Roman" w:eastAsia="SimSun" w:hAnsi="Times New Roman" w:cs="Times New Roman"/>
          <w:iCs/>
          <w:kern w:val="28"/>
          <w:lang w:eastAsia="hi-IN" w:bidi="hi-IN"/>
        </w:rPr>
        <w:t>Га-га</w:t>
      </w:r>
      <w:proofErr w:type="gramEnd"/>
      <w:r w:rsidRPr="005F0983">
        <w:rPr>
          <w:rFonts w:ascii="Times New Roman" w:eastAsia="SimSun" w:hAnsi="Times New Roman" w:cs="Times New Roman"/>
          <w:iCs/>
          <w:kern w:val="28"/>
          <w:lang w:eastAsia="hi-IN" w:bidi="hi-IN"/>
        </w:rPr>
        <w:t xml:space="preserve">-га!», пер. с англ. Н. Шерешевской; </w:t>
      </w:r>
      <w:proofErr w:type="spellStart"/>
      <w:r w:rsidRPr="005F0983">
        <w:rPr>
          <w:rFonts w:ascii="Times New Roman" w:eastAsia="SimSun" w:hAnsi="Times New Roman" w:cs="Times New Roman"/>
          <w:iCs/>
          <w:kern w:val="28"/>
          <w:lang w:eastAsia="hi-IN" w:bidi="hi-IN"/>
        </w:rPr>
        <w:t>Дональдсон</w:t>
      </w:r>
      <w:proofErr w:type="spellEnd"/>
      <w:r w:rsidRPr="005F0983">
        <w:rPr>
          <w:rFonts w:ascii="Times New Roman" w:eastAsia="SimSun" w:hAnsi="Times New Roman" w:cs="Times New Roman"/>
          <w:iCs/>
          <w:kern w:val="28"/>
          <w:lang w:eastAsia="hi-IN" w:bidi="hi-IN"/>
        </w:rPr>
        <w:t xml:space="preserve"> Д. «Мишка-почтальон», пер. М. </w:t>
      </w:r>
      <w:proofErr w:type="spellStart"/>
      <w:r w:rsidRPr="005F0983">
        <w:rPr>
          <w:rFonts w:ascii="Times New Roman" w:eastAsia="SimSun" w:hAnsi="Times New Roman" w:cs="Times New Roman"/>
          <w:iCs/>
          <w:kern w:val="28"/>
          <w:lang w:eastAsia="hi-IN" w:bidi="hi-IN"/>
        </w:rPr>
        <w:t>Бородицкой</w:t>
      </w:r>
      <w:proofErr w:type="spellEnd"/>
      <w:r w:rsidRPr="005F0983">
        <w:rPr>
          <w:rFonts w:ascii="Times New Roman" w:eastAsia="SimSun" w:hAnsi="Times New Roman" w:cs="Times New Roman"/>
          <w:iCs/>
          <w:kern w:val="28"/>
          <w:lang w:eastAsia="hi-IN" w:bidi="hi-IN"/>
        </w:rPr>
        <w:t xml:space="preserve">; </w:t>
      </w:r>
      <w:proofErr w:type="spellStart"/>
      <w:r w:rsidRPr="005F0983">
        <w:rPr>
          <w:rFonts w:ascii="Times New Roman" w:eastAsia="SimSun" w:hAnsi="Times New Roman" w:cs="Times New Roman"/>
          <w:iCs/>
          <w:kern w:val="28"/>
          <w:lang w:eastAsia="hi-IN" w:bidi="hi-IN"/>
        </w:rPr>
        <w:t>Капутикян</w:t>
      </w:r>
      <w:proofErr w:type="spellEnd"/>
      <w:r w:rsidRPr="005F0983">
        <w:rPr>
          <w:rFonts w:ascii="Times New Roman" w:eastAsia="SimSun" w:hAnsi="Times New Roman" w:cs="Times New Roman"/>
          <w:iCs/>
          <w:kern w:val="28"/>
          <w:lang w:eastAsia="hi-IN" w:bidi="hi-IN"/>
        </w:rPr>
        <w:t xml:space="preserve"> С.Б. «Все спят», «Маша обедает», пер. с </w:t>
      </w:r>
      <w:proofErr w:type="spellStart"/>
      <w:r w:rsidRPr="005F0983">
        <w:rPr>
          <w:rFonts w:ascii="Times New Roman" w:eastAsia="SimSun" w:hAnsi="Times New Roman" w:cs="Times New Roman"/>
          <w:iCs/>
          <w:kern w:val="28"/>
          <w:lang w:eastAsia="hi-IN" w:bidi="hi-IN"/>
        </w:rPr>
        <w:t>арм</w:t>
      </w:r>
      <w:proofErr w:type="spellEnd"/>
      <w:r w:rsidRPr="005F0983">
        <w:rPr>
          <w:rFonts w:ascii="Times New Roman" w:eastAsia="SimSun" w:hAnsi="Times New Roman" w:cs="Times New Roman"/>
          <w:iCs/>
          <w:kern w:val="28"/>
          <w:lang w:eastAsia="hi-IN" w:bidi="hi-IN"/>
        </w:rPr>
        <w:t xml:space="preserve">. Т. </w:t>
      </w:r>
      <w:proofErr w:type="spellStart"/>
      <w:r w:rsidRPr="005F0983">
        <w:rPr>
          <w:rFonts w:ascii="Times New Roman" w:eastAsia="SimSun" w:hAnsi="Times New Roman" w:cs="Times New Roman"/>
          <w:iCs/>
          <w:kern w:val="28"/>
          <w:lang w:eastAsia="hi-IN" w:bidi="hi-IN"/>
        </w:rPr>
        <w:t>Спендиаровой</w:t>
      </w:r>
      <w:proofErr w:type="spellEnd"/>
      <w:r w:rsidRPr="005F0983">
        <w:rPr>
          <w:rFonts w:ascii="Times New Roman" w:eastAsia="SimSun" w:hAnsi="Times New Roman" w:cs="Times New Roman"/>
          <w:iCs/>
          <w:kern w:val="28"/>
          <w:lang w:eastAsia="hi-IN" w:bidi="hi-IN"/>
        </w:rPr>
        <w:t xml:space="preserve">; </w:t>
      </w:r>
      <w:proofErr w:type="spellStart"/>
      <w:r w:rsidRPr="005F0983">
        <w:rPr>
          <w:rFonts w:ascii="Times New Roman" w:eastAsia="SimSun" w:hAnsi="Times New Roman" w:cs="Times New Roman"/>
          <w:iCs/>
          <w:kern w:val="28"/>
          <w:lang w:eastAsia="hi-IN" w:bidi="hi-IN"/>
        </w:rPr>
        <w:t>Остервальдер</w:t>
      </w:r>
      <w:proofErr w:type="spellEnd"/>
      <w:r w:rsidRPr="005F0983">
        <w:rPr>
          <w:rFonts w:ascii="Times New Roman" w:eastAsia="SimSun" w:hAnsi="Times New Roman" w:cs="Times New Roman"/>
          <w:iCs/>
          <w:kern w:val="28"/>
          <w:lang w:eastAsia="hi-IN" w:bidi="hi-IN"/>
        </w:rPr>
        <w:t xml:space="preserve"> М. «Приключения маленького Бобо. Истории в картинках для самых маленьких», пер. Т. </w:t>
      </w:r>
      <w:proofErr w:type="spellStart"/>
      <w:r w:rsidRPr="005F0983">
        <w:rPr>
          <w:rFonts w:ascii="Times New Roman" w:eastAsia="SimSun" w:hAnsi="Times New Roman" w:cs="Times New Roman"/>
          <w:iCs/>
          <w:kern w:val="28"/>
          <w:lang w:eastAsia="hi-IN" w:bidi="hi-IN"/>
        </w:rPr>
        <w:t>Зборовская</w:t>
      </w:r>
      <w:proofErr w:type="spellEnd"/>
      <w:r w:rsidRPr="005F0983">
        <w:rPr>
          <w:rFonts w:ascii="Times New Roman" w:eastAsia="SimSun" w:hAnsi="Times New Roman" w:cs="Times New Roman"/>
          <w:iCs/>
          <w:kern w:val="28"/>
          <w:lang w:eastAsia="hi-IN" w:bidi="hi-IN"/>
        </w:rPr>
        <w:t>; Эри</w:t>
      </w:r>
      <w:r w:rsidR="002A6FA9">
        <w:rPr>
          <w:rFonts w:ascii="Times New Roman" w:eastAsia="SimSun" w:hAnsi="Times New Roman" w:cs="Times New Roman"/>
          <w:iCs/>
          <w:kern w:val="28"/>
          <w:lang w:eastAsia="hi-IN" w:bidi="hi-IN"/>
        </w:rPr>
        <w:t>к К. «Очень голодная гусеница».</w:t>
      </w:r>
    </w:p>
    <w:p w:rsidR="00896437" w:rsidRPr="007A5FFB" w:rsidRDefault="00896437" w:rsidP="00896437">
      <w:pPr>
        <w:keepNext/>
        <w:widowControl w:val="0"/>
        <w:tabs>
          <w:tab w:val="left" w:pos="567"/>
        </w:tabs>
        <w:suppressAutoHyphens/>
        <w:ind w:right="-280" w:firstLine="567"/>
        <w:jc w:val="both"/>
        <w:outlineLvl w:val="1"/>
        <w:rPr>
          <w:rFonts w:eastAsia="SimSun"/>
          <w:b/>
          <w:iCs/>
          <w:kern w:val="28"/>
          <w:szCs w:val="28"/>
          <w:lang w:eastAsia="hi-IN" w:bidi="hi-IN"/>
        </w:rPr>
      </w:pPr>
      <w:r w:rsidRPr="007A5FFB">
        <w:rPr>
          <w:rFonts w:eastAsia="SimSun"/>
          <w:b/>
          <w:iCs/>
          <w:kern w:val="28"/>
          <w:szCs w:val="28"/>
          <w:lang w:eastAsia="hi-IN" w:bidi="hi-IN"/>
        </w:rPr>
        <w:t>От 3 до 4 лет.</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Малые   формы   фольклора.   «</w:t>
      </w:r>
      <w:proofErr w:type="gramStart"/>
      <w:r w:rsidRPr="007A5FFB">
        <w:rPr>
          <w:rFonts w:eastAsia="SimSun"/>
          <w:iCs/>
          <w:kern w:val="28"/>
          <w:szCs w:val="28"/>
          <w:lang w:eastAsia="hi-IN" w:bidi="hi-IN"/>
        </w:rPr>
        <w:t xml:space="preserve">Ай,   </w:t>
      </w:r>
      <w:proofErr w:type="spellStart"/>
      <w:proofErr w:type="gramEnd"/>
      <w:r w:rsidRPr="007A5FFB">
        <w:rPr>
          <w:rFonts w:eastAsia="SimSun"/>
          <w:iCs/>
          <w:kern w:val="28"/>
          <w:szCs w:val="28"/>
          <w:lang w:eastAsia="hi-IN" w:bidi="hi-IN"/>
        </w:rPr>
        <w:t>качи-качи-качи</w:t>
      </w:r>
      <w:proofErr w:type="spellEnd"/>
      <w:r w:rsidRPr="007A5FFB">
        <w:rPr>
          <w:rFonts w:eastAsia="SimSun"/>
          <w:iCs/>
          <w:kern w:val="28"/>
          <w:szCs w:val="28"/>
          <w:lang w:eastAsia="hi-IN" w:bidi="hi-IN"/>
        </w:rPr>
        <w:t>...»,   «Божья   коровка...»,</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rsidRPr="007A5FFB">
        <w:rPr>
          <w:rFonts w:eastAsia="SimSun"/>
          <w:iCs/>
          <w:kern w:val="28"/>
          <w:szCs w:val="28"/>
          <w:lang w:eastAsia="hi-IN" w:bidi="hi-IN"/>
        </w:rPr>
        <w:t>мурысенька</w:t>
      </w:r>
      <w:proofErr w:type="spellEnd"/>
      <w:r w:rsidRPr="007A5FFB">
        <w:rPr>
          <w:rFonts w:eastAsia="SimSun"/>
          <w:iCs/>
          <w:kern w:val="28"/>
          <w:szCs w:val="28"/>
          <w:lang w:eastAsia="hi-IN" w:bidi="hi-IN"/>
        </w:rPr>
        <w:t xml:space="preserve">...», «Курочка- </w:t>
      </w:r>
      <w:proofErr w:type="spellStart"/>
      <w:r w:rsidRPr="007A5FFB">
        <w:rPr>
          <w:rFonts w:eastAsia="SimSun"/>
          <w:iCs/>
          <w:kern w:val="28"/>
          <w:szCs w:val="28"/>
          <w:lang w:eastAsia="hi-IN" w:bidi="hi-IN"/>
        </w:rPr>
        <w:t>рябушечка</w:t>
      </w:r>
      <w:proofErr w:type="spellEnd"/>
      <w:r w:rsidRPr="007A5FFB">
        <w:rPr>
          <w:rFonts w:eastAsia="SimSun"/>
          <w:iCs/>
          <w:kern w:val="28"/>
          <w:szCs w:val="28"/>
          <w:lang w:eastAsia="hi-IN" w:bidi="hi-IN"/>
        </w:rPr>
        <w:t>...», «На улице три курицы...», «Ночь пришла...», «Пальчик-мальчик...»,</w:t>
      </w:r>
      <w:r>
        <w:rPr>
          <w:rFonts w:eastAsia="SimSun"/>
          <w:iCs/>
          <w:kern w:val="28"/>
          <w:szCs w:val="28"/>
          <w:lang w:eastAsia="hi-IN" w:bidi="hi-IN"/>
        </w:rPr>
        <w:t xml:space="preserve"> </w:t>
      </w:r>
      <w:r w:rsidRPr="007A5FFB">
        <w:rPr>
          <w:rFonts w:eastAsia="SimSun"/>
          <w:iCs/>
          <w:kern w:val="28"/>
          <w:szCs w:val="28"/>
          <w:lang w:eastAsia="hi-IN" w:bidi="hi-IN"/>
        </w:rPr>
        <w:t xml:space="preserve">«Привяжу я козлика», «Радуга-дуга...», «Сидит белка на тележке...», «Сорока, сорока...», «Тень, тень, </w:t>
      </w:r>
      <w:proofErr w:type="spellStart"/>
      <w:r w:rsidRPr="007A5FFB">
        <w:rPr>
          <w:rFonts w:eastAsia="SimSun"/>
          <w:iCs/>
          <w:kern w:val="28"/>
          <w:szCs w:val="28"/>
          <w:lang w:eastAsia="hi-IN" w:bidi="hi-IN"/>
        </w:rPr>
        <w:t>потетень</w:t>
      </w:r>
      <w:proofErr w:type="spellEnd"/>
      <w:r w:rsidRPr="007A5FFB">
        <w:rPr>
          <w:rFonts w:eastAsia="SimSun"/>
          <w:iCs/>
          <w:kern w:val="28"/>
          <w:szCs w:val="28"/>
          <w:lang w:eastAsia="hi-IN" w:bidi="hi-IN"/>
        </w:rPr>
        <w:t>...», «Тили-бом! Тили-бом!..», «Травка-муравка...»,</w:t>
      </w:r>
      <w:r>
        <w:rPr>
          <w:rFonts w:eastAsia="SimSun"/>
          <w:iCs/>
          <w:kern w:val="28"/>
          <w:szCs w:val="28"/>
          <w:lang w:eastAsia="hi-IN" w:bidi="hi-IN"/>
        </w:rPr>
        <w:t xml:space="preserve"> </w:t>
      </w:r>
      <w:r w:rsidRPr="007A5FFB">
        <w:rPr>
          <w:rFonts w:eastAsia="SimSun"/>
          <w:iCs/>
          <w:kern w:val="28"/>
          <w:szCs w:val="28"/>
          <w:lang w:eastAsia="hi-IN" w:bidi="hi-IN"/>
        </w:rPr>
        <w:t>«</w:t>
      </w:r>
      <w:proofErr w:type="spellStart"/>
      <w:r w:rsidRPr="007A5FFB">
        <w:rPr>
          <w:rFonts w:eastAsia="SimSun"/>
          <w:iCs/>
          <w:kern w:val="28"/>
          <w:szCs w:val="28"/>
          <w:lang w:eastAsia="hi-IN" w:bidi="hi-IN"/>
        </w:rPr>
        <w:t>Чики-чики-чикалочки</w:t>
      </w:r>
      <w:proofErr w:type="spellEnd"/>
      <w:r w:rsidRPr="007A5FFB">
        <w:rPr>
          <w:rFonts w:eastAsia="SimSun"/>
          <w:iCs/>
          <w:kern w:val="28"/>
          <w:szCs w:val="28"/>
          <w:lang w:eastAsia="hi-IN" w:bidi="hi-IN"/>
        </w:rPr>
        <w:t>...».</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Русские народные сказки. «Бычок – черный бочок, белые копытца» (обработка М. Булатова; «Волк и козлята» (обработка А.Н. Толстого); «Кот, петух и лиса» (обработка М. </w:t>
      </w:r>
      <w:proofErr w:type="spellStart"/>
      <w:r w:rsidRPr="007A5FFB">
        <w:rPr>
          <w:rFonts w:eastAsia="SimSun"/>
          <w:iCs/>
          <w:kern w:val="28"/>
          <w:szCs w:val="28"/>
          <w:lang w:eastAsia="hi-IN" w:bidi="hi-IN"/>
        </w:rPr>
        <w:t>Боголюбской</w:t>
      </w:r>
      <w:proofErr w:type="spellEnd"/>
      <w:r w:rsidRPr="007A5FFB">
        <w:rPr>
          <w:rFonts w:eastAsia="SimSun"/>
          <w:iCs/>
          <w:kern w:val="28"/>
          <w:szCs w:val="28"/>
          <w:lang w:eastAsia="hi-IN" w:bidi="hi-IN"/>
        </w:rPr>
        <w:t xml:space="preserve">); «Лиса и заяц» (обработка В. Даля); «Снегурочка и лиса» (обработка М. Булатова); «У страха глаза велики» </w:t>
      </w:r>
      <w:r w:rsidRPr="007A5FFB">
        <w:rPr>
          <w:rFonts w:eastAsia="SimSun"/>
          <w:iCs/>
          <w:kern w:val="28"/>
          <w:szCs w:val="28"/>
          <w:lang w:eastAsia="hi-IN" w:bidi="hi-IN"/>
        </w:rPr>
        <w:lastRenderedPageBreak/>
        <w:t>(обработка М. Серовой).</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Фольклор народов мира. Песенки. «Кораблик», «Храбрецы», «Маленькие феи», «Три зверолова» англ., обр. С. Маршака; «Что за грохот», пер. с латыша. С.</w:t>
      </w:r>
      <w:r>
        <w:rPr>
          <w:rFonts w:eastAsia="SimSun"/>
          <w:iCs/>
          <w:kern w:val="28"/>
          <w:szCs w:val="28"/>
          <w:lang w:eastAsia="hi-IN" w:bidi="hi-IN"/>
        </w:rPr>
        <w:t xml:space="preserve"> </w:t>
      </w:r>
      <w:r w:rsidRPr="007A5FFB">
        <w:rPr>
          <w:rFonts w:eastAsia="SimSun"/>
          <w:iCs/>
          <w:kern w:val="28"/>
          <w:szCs w:val="28"/>
          <w:lang w:eastAsia="hi-IN" w:bidi="hi-IN"/>
        </w:rPr>
        <w:t xml:space="preserve">Маршака; «Купите лук...», пер. с шотл. И. </w:t>
      </w:r>
      <w:proofErr w:type="spellStart"/>
      <w:r w:rsidRPr="007A5FFB">
        <w:rPr>
          <w:rFonts w:eastAsia="SimSun"/>
          <w:iCs/>
          <w:kern w:val="28"/>
          <w:szCs w:val="28"/>
          <w:lang w:eastAsia="hi-IN" w:bidi="hi-IN"/>
        </w:rPr>
        <w:t>Токмаковой</w:t>
      </w:r>
      <w:proofErr w:type="spellEnd"/>
      <w:r w:rsidRPr="007A5FFB">
        <w:rPr>
          <w:rFonts w:eastAsia="SimSun"/>
          <w:iCs/>
          <w:kern w:val="28"/>
          <w:szCs w:val="28"/>
          <w:lang w:eastAsia="hi-IN" w:bidi="hi-IN"/>
        </w:rPr>
        <w:t>; «Разговор лягушек»,</w:t>
      </w:r>
      <w:r>
        <w:rPr>
          <w:rFonts w:eastAsia="SimSun"/>
          <w:iCs/>
          <w:kern w:val="28"/>
          <w:szCs w:val="28"/>
          <w:lang w:eastAsia="hi-IN" w:bidi="hi-IN"/>
        </w:rPr>
        <w:t xml:space="preserve"> </w:t>
      </w:r>
      <w:r w:rsidRPr="007A5FFB">
        <w:rPr>
          <w:rFonts w:eastAsia="SimSun"/>
          <w:iCs/>
          <w:kern w:val="28"/>
          <w:szCs w:val="28"/>
          <w:lang w:eastAsia="hi-IN" w:bidi="hi-IN"/>
        </w:rPr>
        <w:t xml:space="preserve">«Несговорчивый удод», «Помогите!» пер. с </w:t>
      </w:r>
      <w:proofErr w:type="spellStart"/>
      <w:r w:rsidRPr="007A5FFB">
        <w:rPr>
          <w:rFonts w:eastAsia="SimSun"/>
          <w:iCs/>
          <w:kern w:val="28"/>
          <w:szCs w:val="28"/>
          <w:lang w:eastAsia="hi-IN" w:bidi="hi-IN"/>
        </w:rPr>
        <w:t>чеш</w:t>
      </w:r>
      <w:proofErr w:type="spellEnd"/>
      <w:r w:rsidRPr="007A5FFB">
        <w:rPr>
          <w:rFonts w:eastAsia="SimSun"/>
          <w:iCs/>
          <w:kern w:val="28"/>
          <w:szCs w:val="28"/>
          <w:lang w:eastAsia="hi-IN" w:bidi="hi-IN"/>
        </w:rPr>
        <w:t>. С. Маршака.</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Сказки. «Два жадных медвежонка», венг., обр. А. Краснова и В. </w:t>
      </w:r>
      <w:proofErr w:type="spellStart"/>
      <w:r w:rsidRPr="007A5FFB">
        <w:rPr>
          <w:rFonts w:eastAsia="SimSun"/>
          <w:iCs/>
          <w:kern w:val="28"/>
          <w:szCs w:val="28"/>
          <w:lang w:eastAsia="hi-IN" w:bidi="hi-IN"/>
        </w:rPr>
        <w:t>Важдаева</w:t>
      </w:r>
      <w:proofErr w:type="spellEnd"/>
      <w:r w:rsidRPr="007A5FFB">
        <w:rPr>
          <w:rFonts w:eastAsia="SimSun"/>
          <w:iCs/>
          <w:kern w:val="28"/>
          <w:szCs w:val="28"/>
          <w:lang w:eastAsia="hi-IN" w:bidi="hi-IN"/>
        </w:rPr>
        <w:t>;</w:t>
      </w:r>
      <w:r>
        <w:rPr>
          <w:rFonts w:eastAsia="SimSun"/>
          <w:iCs/>
          <w:kern w:val="28"/>
          <w:szCs w:val="28"/>
          <w:lang w:eastAsia="hi-IN" w:bidi="hi-IN"/>
        </w:rPr>
        <w:t xml:space="preserve"> </w:t>
      </w:r>
      <w:r w:rsidRPr="007A5FFB">
        <w:rPr>
          <w:rFonts w:eastAsia="SimSun"/>
          <w:iCs/>
          <w:kern w:val="28"/>
          <w:szCs w:val="28"/>
          <w:lang w:eastAsia="hi-IN" w:bidi="hi-IN"/>
        </w:rPr>
        <w:t xml:space="preserve">«Упрямые козы», </w:t>
      </w:r>
      <w:proofErr w:type="spellStart"/>
      <w:r w:rsidRPr="007A5FFB">
        <w:rPr>
          <w:rFonts w:eastAsia="SimSun"/>
          <w:iCs/>
          <w:kern w:val="28"/>
          <w:szCs w:val="28"/>
          <w:lang w:eastAsia="hi-IN" w:bidi="hi-IN"/>
        </w:rPr>
        <w:t>узб</w:t>
      </w:r>
      <w:proofErr w:type="spellEnd"/>
      <w:r w:rsidRPr="007A5FFB">
        <w:rPr>
          <w:rFonts w:eastAsia="SimSun"/>
          <w:iCs/>
          <w:kern w:val="28"/>
          <w:szCs w:val="28"/>
          <w:lang w:eastAsia="hi-IN" w:bidi="hi-IN"/>
        </w:rPr>
        <w:t xml:space="preserve">. обр. Ш. </w:t>
      </w:r>
      <w:proofErr w:type="spellStart"/>
      <w:r w:rsidRPr="007A5FFB">
        <w:rPr>
          <w:rFonts w:eastAsia="SimSun"/>
          <w:iCs/>
          <w:kern w:val="28"/>
          <w:szCs w:val="28"/>
          <w:lang w:eastAsia="hi-IN" w:bidi="hi-IN"/>
        </w:rPr>
        <w:t>Сагдуллы</w:t>
      </w:r>
      <w:proofErr w:type="spellEnd"/>
      <w:r w:rsidRPr="007A5FFB">
        <w:rPr>
          <w:rFonts w:eastAsia="SimSun"/>
          <w:iCs/>
          <w:kern w:val="28"/>
          <w:szCs w:val="28"/>
          <w:lang w:eastAsia="hi-IN" w:bidi="hi-IN"/>
        </w:rPr>
        <w:t xml:space="preserve">; «У солнышка в гостях», пер. с </w:t>
      </w:r>
      <w:proofErr w:type="spellStart"/>
      <w:r w:rsidRPr="007A5FFB">
        <w:rPr>
          <w:rFonts w:eastAsia="SimSun"/>
          <w:iCs/>
          <w:kern w:val="28"/>
          <w:szCs w:val="28"/>
          <w:lang w:eastAsia="hi-IN" w:bidi="hi-IN"/>
        </w:rPr>
        <w:t>словац</w:t>
      </w:r>
      <w:proofErr w:type="spellEnd"/>
      <w:r w:rsidRPr="007A5FFB">
        <w:rPr>
          <w:rFonts w:eastAsia="SimSun"/>
          <w:iCs/>
          <w:kern w:val="28"/>
          <w:szCs w:val="28"/>
          <w:lang w:eastAsia="hi-IN" w:bidi="hi-IN"/>
        </w:rPr>
        <w:t xml:space="preserve">. С. Могилевской и Л. Зориной; «Храбрец-молодец», пер. с </w:t>
      </w:r>
      <w:proofErr w:type="spellStart"/>
      <w:r w:rsidRPr="007A5FFB">
        <w:rPr>
          <w:rFonts w:eastAsia="SimSun"/>
          <w:iCs/>
          <w:kern w:val="28"/>
          <w:szCs w:val="28"/>
          <w:lang w:eastAsia="hi-IN" w:bidi="hi-IN"/>
        </w:rPr>
        <w:t>болг</w:t>
      </w:r>
      <w:proofErr w:type="spellEnd"/>
      <w:r w:rsidRPr="007A5FFB">
        <w:rPr>
          <w:rFonts w:eastAsia="SimSun"/>
          <w:iCs/>
          <w:kern w:val="28"/>
          <w:szCs w:val="28"/>
          <w:lang w:eastAsia="hi-IN" w:bidi="hi-IN"/>
        </w:rPr>
        <w:t xml:space="preserve">. Л. Грибовой; «Пых», белорус. обр. Н. </w:t>
      </w:r>
      <w:proofErr w:type="spellStart"/>
      <w:r w:rsidRPr="007A5FFB">
        <w:rPr>
          <w:rFonts w:eastAsia="SimSun"/>
          <w:iCs/>
          <w:kern w:val="28"/>
          <w:szCs w:val="28"/>
          <w:lang w:eastAsia="hi-IN" w:bidi="hi-IN"/>
        </w:rPr>
        <w:t>Мялика</w:t>
      </w:r>
      <w:proofErr w:type="spellEnd"/>
      <w:r w:rsidRPr="007A5FFB">
        <w:rPr>
          <w:rFonts w:eastAsia="SimSun"/>
          <w:iCs/>
          <w:kern w:val="28"/>
          <w:szCs w:val="28"/>
          <w:lang w:eastAsia="hi-IN" w:bidi="hi-IN"/>
        </w:rPr>
        <w:t xml:space="preserve">: «Лесной мишка и проказница мышка», латыш., обр. Ю. </w:t>
      </w:r>
      <w:proofErr w:type="spellStart"/>
      <w:r w:rsidRPr="007A5FFB">
        <w:rPr>
          <w:rFonts w:eastAsia="SimSun"/>
          <w:iCs/>
          <w:kern w:val="28"/>
          <w:szCs w:val="28"/>
          <w:lang w:eastAsia="hi-IN" w:bidi="hi-IN"/>
        </w:rPr>
        <w:t>Ванага</w:t>
      </w:r>
      <w:proofErr w:type="spellEnd"/>
      <w:r w:rsidRPr="007A5FFB">
        <w:rPr>
          <w:rFonts w:eastAsia="SimSun"/>
          <w:iCs/>
          <w:kern w:val="28"/>
          <w:szCs w:val="28"/>
          <w:lang w:eastAsia="hi-IN" w:bidi="hi-IN"/>
        </w:rPr>
        <w:t>, пер. Л. Воронковой.</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Произведения поэтов и писателей России.</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Поэзия. Бальмонт К.Д. «Осень»; Благинина Е.А. «Радуга»; Городецкий С.М.</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«Кто это?»; Заболоцкий Н.А. «Как мыши с котом воевали»; Кольцов А.В. «Дуют ветры...» (из стихотворения «Русская песня»); Косяков И.И. «Все она»; Майков А.Н.</w:t>
      </w:r>
      <w:r>
        <w:rPr>
          <w:rFonts w:eastAsia="SimSun"/>
          <w:iCs/>
          <w:kern w:val="28"/>
          <w:szCs w:val="28"/>
          <w:lang w:eastAsia="hi-IN" w:bidi="hi-IN"/>
        </w:rPr>
        <w:t xml:space="preserve"> </w:t>
      </w:r>
      <w:r w:rsidRPr="007A5FFB">
        <w:rPr>
          <w:rFonts w:eastAsia="SimSun"/>
          <w:iCs/>
          <w:kern w:val="28"/>
          <w:szCs w:val="28"/>
          <w:lang w:eastAsia="hi-IN" w:bidi="hi-IN"/>
        </w:rPr>
        <w:t xml:space="preserve">«Колыбельная песня»; Маршак С.Я. «Детки в клетке» (стихотворения из цикла по выбору), «Тихая сказка», «Сказка об умном мышонке»; Михалков С.В. «Песенка друзей»; </w:t>
      </w:r>
      <w:proofErr w:type="spellStart"/>
      <w:r w:rsidRPr="007A5FFB">
        <w:rPr>
          <w:rFonts w:eastAsia="SimSun"/>
          <w:iCs/>
          <w:kern w:val="28"/>
          <w:szCs w:val="28"/>
          <w:lang w:eastAsia="hi-IN" w:bidi="hi-IN"/>
        </w:rPr>
        <w:t>Мошковская</w:t>
      </w:r>
      <w:proofErr w:type="spellEnd"/>
      <w:r w:rsidRPr="007A5FFB">
        <w:rPr>
          <w:rFonts w:eastAsia="SimSun"/>
          <w:iCs/>
          <w:kern w:val="28"/>
          <w:szCs w:val="28"/>
          <w:lang w:eastAsia="hi-IN" w:bidi="hi-IN"/>
        </w:rPr>
        <w:t xml:space="preserve"> Э.Э. «Жадина»; Плещеев А.Н. «Осень наступила...», «Весна» (в сокр.); Пушкин А.С. «Ветер, ветер! Ты могуч!..», «Свет наш, солнышко!..», по выбору); </w:t>
      </w:r>
      <w:proofErr w:type="spellStart"/>
      <w:r w:rsidRPr="007A5FFB">
        <w:rPr>
          <w:rFonts w:eastAsia="SimSun"/>
          <w:iCs/>
          <w:kern w:val="28"/>
          <w:szCs w:val="28"/>
          <w:lang w:eastAsia="hi-IN" w:bidi="hi-IN"/>
        </w:rPr>
        <w:t>Токмакова</w:t>
      </w:r>
      <w:proofErr w:type="spellEnd"/>
      <w:r w:rsidRPr="007A5FFB">
        <w:rPr>
          <w:rFonts w:eastAsia="SimSun"/>
          <w:iCs/>
          <w:kern w:val="28"/>
          <w:szCs w:val="28"/>
          <w:lang w:eastAsia="hi-IN" w:bidi="hi-IN"/>
        </w:rPr>
        <w:t xml:space="preserve"> И.П. «Медведь»; Чуковский К.И. «</w:t>
      </w:r>
      <w:proofErr w:type="spellStart"/>
      <w:r w:rsidRPr="007A5FFB">
        <w:rPr>
          <w:rFonts w:eastAsia="SimSun"/>
          <w:iCs/>
          <w:kern w:val="28"/>
          <w:szCs w:val="28"/>
          <w:lang w:eastAsia="hi-IN" w:bidi="hi-IN"/>
        </w:rPr>
        <w:t>Мойдодыр</w:t>
      </w:r>
      <w:proofErr w:type="spellEnd"/>
      <w:r w:rsidRPr="007A5FFB">
        <w:rPr>
          <w:rFonts w:eastAsia="SimSun"/>
          <w:iCs/>
          <w:kern w:val="28"/>
          <w:szCs w:val="28"/>
          <w:lang w:eastAsia="hi-IN" w:bidi="hi-IN"/>
        </w:rPr>
        <w:t>», «Муха- цокотуха», «Ежики смеются», «Елка», Айболит», «Чудо-дерево», «Черепаха» (по выбору).</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w:t>
      </w:r>
      <w:proofErr w:type="spellStart"/>
      <w:r w:rsidRPr="007A5FFB">
        <w:rPr>
          <w:rFonts w:eastAsia="SimSun"/>
          <w:iCs/>
          <w:kern w:val="28"/>
          <w:szCs w:val="28"/>
          <w:lang w:eastAsia="hi-IN" w:bidi="hi-IN"/>
        </w:rPr>
        <w:t>Зартайская</w:t>
      </w:r>
      <w:proofErr w:type="spellEnd"/>
      <w:r w:rsidRPr="007A5FFB">
        <w:rPr>
          <w:rFonts w:eastAsia="SimSun"/>
          <w:iCs/>
          <w:kern w:val="28"/>
          <w:szCs w:val="28"/>
          <w:lang w:eastAsia="hi-IN" w:bidi="hi-IN"/>
        </w:rPr>
        <w:t xml:space="preserve"> И. «Душевные истории про Пряника и Вареника»; Зощенко М.М. «Умная птичка»; Прокофьева С.Л. «Маша и </w:t>
      </w:r>
      <w:proofErr w:type="spellStart"/>
      <w:r w:rsidRPr="007A5FFB">
        <w:rPr>
          <w:rFonts w:eastAsia="SimSun"/>
          <w:iCs/>
          <w:kern w:val="28"/>
          <w:szCs w:val="28"/>
          <w:lang w:eastAsia="hi-IN" w:bidi="hi-IN"/>
        </w:rPr>
        <w:t>Ойка</w:t>
      </w:r>
      <w:proofErr w:type="spellEnd"/>
      <w:r w:rsidRPr="007A5FFB">
        <w:rPr>
          <w:rFonts w:eastAsia="SimSun"/>
          <w:iCs/>
          <w:kern w:val="28"/>
          <w:szCs w:val="28"/>
          <w:lang w:eastAsia="hi-IN" w:bidi="hi-IN"/>
        </w:rPr>
        <w:t>»,</w:t>
      </w:r>
      <w:r>
        <w:rPr>
          <w:rFonts w:eastAsia="SimSun"/>
          <w:iCs/>
          <w:kern w:val="28"/>
          <w:szCs w:val="28"/>
          <w:lang w:eastAsia="hi-IN" w:bidi="hi-IN"/>
        </w:rPr>
        <w:t xml:space="preserve"> </w:t>
      </w:r>
      <w:r w:rsidRPr="007A5FFB">
        <w:rPr>
          <w:rFonts w:eastAsia="SimSun"/>
          <w:iCs/>
          <w:kern w:val="28"/>
          <w:szCs w:val="28"/>
          <w:lang w:eastAsia="hi-IN" w:bidi="hi-IN"/>
        </w:rPr>
        <w:t>«Сказка про грубое слово «Уходи»», «Сказка о невоспитанном мышонке» (из книги</w:t>
      </w:r>
      <w:r>
        <w:rPr>
          <w:rFonts w:eastAsia="SimSun"/>
          <w:iCs/>
          <w:kern w:val="28"/>
          <w:szCs w:val="28"/>
          <w:lang w:eastAsia="hi-IN" w:bidi="hi-IN"/>
        </w:rPr>
        <w:t xml:space="preserve"> </w:t>
      </w:r>
      <w:r w:rsidRPr="007A5FFB">
        <w:rPr>
          <w:rFonts w:eastAsia="SimSun"/>
          <w:iCs/>
          <w:kern w:val="28"/>
          <w:szCs w:val="28"/>
          <w:lang w:eastAsia="hi-IN" w:bidi="hi-IN"/>
        </w:rPr>
        <w:t xml:space="preserve">«Машины сказки», по выбору); </w:t>
      </w:r>
      <w:proofErr w:type="spellStart"/>
      <w:r w:rsidRPr="007A5FFB">
        <w:rPr>
          <w:rFonts w:eastAsia="SimSun"/>
          <w:iCs/>
          <w:kern w:val="28"/>
          <w:szCs w:val="28"/>
          <w:lang w:eastAsia="hi-IN" w:bidi="hi-IN"/>
        </w:rPr>
        <w:t>Сутеев</w:t>
      </w:r>
      <w:proofErr w:type="spellEnd"/>
      <w:r w:rsidRPr="007A5FFB">
        <w:rPr>
          <w:rFonts w:eastAsia="SimSun"/>
          <w:iCs/>
          <w:kern w:val="28"/>
          <w:szCs w:val="28"/>
          <w:lang w:eastAsia="hi-IN" w:bidi="hi-IN"/>
        </w:rPr>
        <w:t xml:space="preserve"> В.Г. «Три котенка»; Толстой Л.Н. «Птица свила гнездо...»; «Таня знала буквы...»; «У Вари был чиж...», «Пришла весна...» (1-2 </w:t>
      </w:r>
      <w:r>
        <w:rPr>
          <w:rFonts w:eastAsia="SimSun"/>
          <w:iCs/>
          <w:kern w:val="28"/>
          <w:szCs w:val="28"/>
          <w:lang w:eastAsia="hi-IN" w:bidi="hi-IN"/>
        </w:rPr>
        <w:t xml:space="preserve"> </w:t>
      </w:r>
      <w:r w:rsidRPr="007A5FFB">
        <w:rPr>
          <w:rFonts w:eastAsia="SimSun"/>
          <w:iCs/>
          <w:kern w:val="28"/>
          <w:szCs w:val="28"/>
          <w:lang w:eastAsia="hi-IN" w:bidi="hi-IN"/>
        </w:rPr>
        <w:t>рассказа по выбору); Ушинский К.Д. «Петушок с семьей», «Уточки», «Васька»,</w:t>
      </w:r>
      <w:r>
        <w:rPr>
          <w:rFonts w:eastAsia="SimSun"/>
          <w:iCs/>
          <w:kern w:val="28"/>
          <w:szCs w:val="28"/>
          <w:lang w:eastAsia="hi-IN" w:bidi="hi-IN"/>
        </w:rPr>
        <w:t xml:space="preserve"> </w:t>
      </w:r>
      <w:r w:rsidRPr="007A5FFB">
        <w:rPr>
          <w:rFonts w:eastAsia="SimSun"/>
          <w:iCs/>
          <w:kern w:val="28"/>
          <w:szCs w:val="28"/>
          <w:lang w:eastAsia="hi-IN" w:bidi="hi-IN"/>
        </w:rPr>
        <w:t>«Лиса-Патрикеевна» (1-2 рассказа по выбору); Хармс Д.И. «Храбрый ёж».</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Произведения поэтов и писателей разных стран.</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Поэзия. </w:t>
      </w:r>
      <w:proofErr w:type="spellStart"/>
      <w:r w:rsidRPr="007A5FFB">
        <w:rPr>
          <w:rFonts w:eastAsia="SimSun"/>
          <w:iCs/>
          <w:kern w:val="28"/>
          <w:szCs w:val="28"/>
          <w:lang w:eastAsia="hi-IN" w:bidi="hi-IN"/>
        </w:rPr>
        <w:t>Виеру</w:t>
      </w:r>
      <w:proofErr w:type="spellEnd"/>
      <w:r w:rsidRPr="007A5FFB">
        <w:rPr>
          <w:rFonts w:eastAsia="SimSun"/>
          <w:iCs/>
          <w:kern w:val="28"/>
          <w:szCs w:val="28"/>
          <w:lang w:eastAsia="hi-IN" w:bidi="hi-IN"/>
        </w:rPr>
        <w:t xml:space="preserve"> Г. «Ежик и барабан», пер. с </w:t>
      </w:r>
      <w:proofErr w:type="spellStart"/>
      <w:r w:rsidRPr="007A5FFB">
        <w:rPr>
          <w:rFonts w:eastAsia="SimSun"/>
          <w:iCs/>
          <w:kern w:val="28"/>
          <w:szCs w:val="28"/>
          <w:lang w:eastAsia="hi-IN" w:bidi="hi-IN"/>
        </w:rPr>
        <w:t>молд</w:t>
      </w:r>
      <w:proofErr w:type="spellEnd"/>
      <w:r w:rsidRPr="007A5FFB">
        <w:rPr>
          <w:rFonts w:eastAsia="SimSun"/>
          <w:iCs/>
          <w:kern w:val="28"/>
          <w:szCs w:val="28"/>
          <w:lang w:eastAsia="hi-IN" w:bidi="hi-IN"/>
        </w:rPr>
        <w:t>. Я. Акима; Воронько П.</w:t>
      </w:r>
      <w:r>
        <w:rPr>
          <w:rFonts w:eastAsia="SimSun"/>
          <w:iCs/>
          <w:kern w:val="28"/>
          <w:szCs w:val="28"/>
          <w:lang w:eastAsia="hi-IN" w:bidi="hi-IN"/>
        </w:rPr>
        <w:t xml:space="preserve"> </w:t>
      </w:r>
      <w:r w:rsidRPr="007A5FFB">
        <w:rPr>
          <w:rFonts w:eastAsia="SimSun"/>
          <w:iCs/>
          <w:kern w:val="28"/>
          <w:szCs w:val="28"/>
          <w:lang w:eastAsia="hi-IN" w:bidi="hi-IN"/>
        </w:rPr>
        <w:t xml:space="preserve">«Хитрый ежик», пер. с </w:t>
      </w:r>
      <w:proofErr w:type="spellStart"/>
      <w:r w:rsidRPr="007A5FFB">
        <w:rPr>
          <w:rFonts w:eastAsia="SimSun"/>
          <w:iCs/>
          <w:kern w:val="28"/>
          <w:szCs w:val="28"/>
          <w:lang w:eastAsia="hi-IN" w:bidi="hi-IN"/>
        </w:rPr>
        <w:t>укр</w:t>
      </w:r>
      <w:proofErr w:type="spellEnd"/>
      <w:r w:rsidRPr="007A5FFB">
        <w:rPr>
          <w:rFonts w:eastAsia="SimSun"/>
          <w:iCs/>
          <w:kern w:val="28"/>
          <w:szCs w:val="28"/>
          <w:lang w:eastAsia="hi-IN" w:bidi="hi-IN"/>
        </w:rPr>
        <w:t xml:space="preserve">. С. Маршака; </w:t>
      </w:r>
      <w:proofErr w:type="spellStart"/>
      <w:r w:rsidRPr="007A5FFB">
        <w:rPr>
          <w:rFonts w:eastAsia="SimSun"/>
          <w:iCs/>
          <w:kern w:val="28"/>
          <w:szCs w:val="28"/>
          <w:lang w:eastAsia="hi-IN" w:bidi="hi-IN"/>
        </w:rPr>
        <w:t>Дьюдни</w:t>
      </w:r>
      <w:proofErr w:type="spellEnd"/>
      <w:r w:rsidRPr="007A5FFB">
        <w:rPr>
          <w:rFonts w:eastAsia="SimSun"/>
          <w:iCs/>
          <w:kern w:val="28"/>
          <w:szCs w:val="28"/>
          <w:lang w:eastAsia="hi-IN" w:bidi="hi-IN"/>
        </w:rPr>
        <w:t xml:space="preserve"> А. «Лама красная пижама», пер. Т. </w:t>
      </w:r>
      <w:proofErr w:type="spellStart"/>
      <w:r w:rsidRPr="007A5FFB">
        <w:rPr>
          <w:rFonts w:eastAsia="SimSun"/>
          <w:iCs/>
          <w:kern w:val="28"/>
          <w:szCs w:val="28"/>
          <w:lang w:eastAsia="hi-IN" w:bidi="hi-IN"/>
        </w:rPr>
        <w:t>Духановой</w:t>
      </w:r>
      <w:proofErr w:type="spellEnd"/>
      <w:r w:rsidRPr="007A5FFB">
        <w:rPr>
          <w:rFonts w:eastAsia="SimSun"/>
          <w:iCs/>
          <w:kern w:val="28"/>
          <w:szCs w:val="28"/>
          <w:lang w:eastAsia="hi-IN" w:bidi="hi-IN"/>
        </w:rPr>
        <w:t xml:space="preserve">; Забила Н.Л. «Карандаш», пер. с </w:t>
      </w:r>
      <w:proofErr w:type="spellStart"/>
      <w:r w:rsidRPr="007A5FFB">
        <w:rPr>
          <w:rFonts w:eastAsia="SimSun"/>
          <w:iCs/>
          <w:kern w:val="28"/>
          <w:szCs w:val="28"/>
          <w:lang w:eastAsia="hi-IN" w:bidi="hi-IN"/>
        </w:rPr>
        <w:t>укр</w:t>
      </w:r>
      <w:proofErr w:type="spellEnd"/>
      <w:r w:rsidRPr="007A5FFB">
        <w:rPr>
          <w:rFonts w:eastAsia="SimSun"/>
          <w:iCs/>
          <w:kern w:val="28"/>
          <w:szCs w:val="28"/>
          <w:lang w:eastAsia="hi-IN" w:bidi="hi-IN"/>
        </w:rPr>
        <w:t xml:space="preserve">. 3. Александровой; </w:t>
      </w:r>
      <w:proofErr w:type="spellStart"/>
      <w:r w:rsidRPr="007A5FFB">
        <w:rPr>
          <w:rFonts w:eastAsia="SimSun"/>
          <w:iCs/>
          <w:kern w:val="28"/>
          <w:szCs w:val="28"/>
          <w:lang w:eastAsia="hi-IN" w:bidi="hi-IN"/>
        </w:rPr>
        <w:t>Капутикян</w:t>
      </w:r>
      <w:proofErr w:type="spellEnd"/>
      <w:r w:rsidRPr="007A5FFB">
        <w:rPr>
          <w:rFonts w:eastAsia="SimSun"/>
          <w:iCs/>
          <w:kern w:val="28"/>
          <w:szCs w:val="28"/>
          <w:lang w:eastAsia="hi-IN" w:bidi="hi-IN"/>
        </w:rPr>
        <w:t xml:space="preserve"> С.</w:t>
      </w:r>
      <w:r>
        <w:rPr>
          <w:rFonts w:eastAsia="SimSun"/>
          <w:iCs/>
          <w:kern w:val="28"/>
          <w:szCs w:val="28"/>
          <w:lang w:eastAsia="hi-IN" w:bidi="hi-IN"/>
        </w:rPr>
        <w:t xml:space="preserve"> </w:t>
      </w:r>
      <w:r w:rsidRPr="007A5FFB">
        <w:rPr>
          <w:rFonts w:eastAsia="SimSun"/>
          <w:iCs/>
          <w:kern w:val="28"/>
          <w:szCs w:val="28"/>
          <w:lang w:eastAsia="hi-IN" w:bidi="hi-IN"/>
        </w:rPr>
        <w:t xml:space="preserve">«Кто скорее допьет», пер. с </w:t>
      </w:r>
      <w:proofErr w:type="spellStart"/>
      <w:r w:rsidRPr="007A5FFB">
        <w:rPr>
          <w:rFonts w:eastAsia="SimSun"/>
          <w:iCs/>
          <w:kern w:val="28"/>
          <w:szCs w:val="28"/>
          <w:lang w:eastAsia="hi-IN" w:bidi="hi-IN"/>
        </w:rPr>
        <w:t>арм</w:t>
      </w:r>
      <w:proofErr w:type="spellEnd"/>
      <w:r w:rsidRPr="007A5FFB">
        <w:rPr>
          <w:rFonts w:eastAsia="SimSun"/>
          <w:iCs/>
          <w:kern w:val="28"/>
          <w:szCs w:val="28"/>
          <w:lang w:eastAsia="hi-IN" w:bidi="hi-IN"/>
        </w:rPr>
        <w:t xml:space="preserve">. </w:t>
      </w:r>
      <w:proofErr w:type="spellStart"/>
      <w:r w:rsidRPr="007A5FFB">
        <w:rPr>
          <w:rFonts w:eastAsia="SimSun"/>
          <w:iCs/>
          <w:kern w:val="28"/>
          <w:szCs w:val="28"/>
          <w:lang w:eastAsia="hi-IN" w:bidi="hi-IN"/>
        </w:rPr>
        <w:t>Спендиаровой</w:t>
      </w:r>
      <w:proofErr w:type="spellEnd"/>
      <w:r w:rsidRPr="007A5FFB">
        <w:rPr>
          <w:rFonts w:eastAsia="SimSun"/>
          <w:iCs/>
          <w:kern w:val="28"/>
          <w:szCs w:val="28"/>
          <w:lang w:eastAsia="hi-IN" w:bidi="hi-IN"/>
        </w:rPr>
        <w:t xml:space="preserve">; Карем М. «Мой кот», пер. с франц. М. Кудиновой; </w:t>
      </w:r>
      <w:proofErr w:type="spellStart"/>
      <w:r w:rsidRPr="007A5FFB">
        <w:rPr>
          <w:rFonts w:eastAsia="SimSun"/>
          <w:iCs/>
          <w:kern w:val="28"/>
          <w:szCs w:val="28"/>
          <w:lang w:eastAsia="hi-IN" w:bidi="hi-IN"/>
        </w:rPr>
        <w:t>Макбратни</w:t>
      </w:r>
      <w:proofErr w:type="spellEnd"/>
      <w:r w:rsidRPr="007A5FFB">
        <w:rPr>
          <w:rFonts w:eastAsia="SimSun"/>
          <w:iCs/>
          <w:kern w:val="28"/>
          <w:szCs w:val="28"/>
          <w:lang w:eastAsia="hi-IN" w:bidi="hi-IN"/>
        </w:rPr>
        <w:t xml:space="preserve"> С. «Знаешь, как я тебя люблю», пер. Е. Канищевой, Я. Шапиро; </w:t>
      </w:r>
      <w:proofErr w:type="spellStart"/>
      <w:r w:rsidRPr="007A5FFB">
        <w:rPr>
          <w:rFonts w:eastAsia="SimSun"/>
          <w:iCs/>
          <w:kern w:val="28"/>
          <w:szCs w:val="28"/>
          <w:lang w:eastAsia="hi-IN" w:bidi="hi-IN"/>
        </w:rPr>
        <w:t>Милева</w:t>
      </w:r>
      <w:proofErr w:type="spellEnd"/>
      <w:r w:rsidRPr="007A5FFB">
        <w:rPr>
          <w:rFonts w:eastAsia="SimSun"/>
          <w:iCs/>
          <w:kern w:val="28"/>
          <w:szCs w:val="28"/>
          <w:lang w:eastAsia="hi-IN" w:bidi="hi-IN"/>
        </w:rPr>
        <w:t xml:space="preserve"> Л. «</w:t>
      </w:r>
      <w:proofErr w:type="spellStart"/>
      <w:r w:rsidRPr="007A5FFB">
        <w:rPr>
          <w:rFonts w:eastAsia="SimSun"/>
          <w:iCs/>
          <w:kern w:val="28"/>
          <w:szCs w:val="28"/>
          <w:lang w:eastAsia="hi-IN" w:bidi="hi-IN"/>
        </w:rPr>
        <w:t>Быстроножка</w:t>
      </w:r>
      <w:proofErr w:type="spellEnd"/>
      <w:r w:rsidRPr="007A5FFB">
        <w:rPr>
          <w:rFonts w:eastAsia="SimSun"/>
          <w:iCs/>
          <w:kern w:val="28"/>
          <w:szCs w:val="28"/>
          <w:lang w:eastAsia="hi-IN" w:bidi="hi-IN"/>
        </w:rPr>
        <w:t xml:space="preserve"> и серая Одежка», пер. с </w:t>
      </w:r>
      <w:proofErr w:type="spellStart"/>
      <w:r w:rsidRPr="007A5FFB">
        <w:rPr>
          <w:rFonts w:eastAsia="SimSun"/>
          <w:iCs/>
          <w:kern w:val="28"/>
          <w:szCs w:val="28"/>
          <w:lang w:eastAsia="hi-IN" w:bidi="hi-IN"/>
        </w:rPr>
        <w:t>болг</w:t>
      </w:r>
      <w:proofErr w:type="spellEnd"/>
      <w:r w:rsidRPr="007A5FFB">
        <w:rPr>
          <w:rFonts w:eastAsia="SimSun"/>
          <w:iCs/>
          <w:kern w:val="28"/>
          <w:szCs w:val="28"/>
          <w:lang w:eastAsia="hi-IN" w:bidi="hi-IN"/>
        </w:rPr>
        <w:t>. М. Маринова.</w:t>
      </w:r>
    </w:p>
    <w:p w:rsidR="00896437" w:rsidRPr="007A5FFB" w:rsidRDefault="00896437" w:rsidP="002A6FA9">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Проза. </w:t>
      </w:r>
      <w:proofErr w:type="spellStart"/>
      <w:r w:rsidRPr="007A5FFB">
        <w:rPr>
          <w:rFonts w:eastAsia="SimSun"/>
          <w:iCs/>
          <w:kern w:val="28"/>
          <w:szCs w:val="28"/>
          <w:lang w:eastAsia="hi-IN" w:bidi="hi-IN"/>
        </w:rPr>
        <w:t>Бехлерова</w:t>
      </w:r>
      <w:proofErr w:type="spellEnd"/>
      <w:r w:rsidRPr="007A5FFB">
        <w:rPr>
          <w:rFonts w:eastAsia="SimSun"/>
          <w:iCs/>
          <w:kern w:val="28"/>
          <w:szCs w:val="28"/>
          <w:lang w:eastAsia="hi-IN" w:bidi="hi-IN"/>
        </w:rPr>
        <w:t xml:space="preserve"> Х. «Капустный лист», пер. с польск. Г. Лукина; </w:t>
      </w:r>
      <w:proofErr w:type="spellStart"/>
      <w:r w:rsidRPr="007A5FFB">
        <w:rPr>
          <w:rFonts w:eastAsia="SimSun"/>
          <w:iCs/>
          <w:kern w:val="28"/>
          <w:szCs w:val="28"/>
          <w:lang w:eastAsia="hi-IN" w:bidi="hi-IN"/>
        </w:rPr>
        <w:t>Биссет</w:t>
      </w:r>
      <w:proofErr w:type="spellEnd"/>
      <w:r w:rsidRPr="007A5FFB">
        <w:rPr>
          <w:rFonts w:eastAsia="SimSun"/>
          <w:iCs/>
          <w:kern w:val="28"/>
          <w:szCs w:val="28"/>
          <w:lang w:eastAsia="hi-IN" w:bidi="hi-IN"/>
        </w:rPr>
        <w:t xml:space="preserve"> Д.</w:t>
      </w:r>
      <w:r>
        <w:rPr>
          <w:rFonts w:eastAsia="SimSun"/>
          <w:iCs/>
          <w:kern w:val="28"/>
          <w:szCs w:val="28"/>
          <w:lang w:eastAsia="hi-IN" w:bidi="hi-IN"/>
        </w:rPr>
        <w:t xml:space="preserve"> </w:t>
      </w:r>
      <w:r w:rsidRPr="007A5FFB">
        <w:rPr>
          <w:rFonts w:eastAsia="SimSun"/>
          <w:iCs/>
          <w:kern w:val="28"/>
          <w:szCs w:val="28"/>
          <w:lang w:eastAsia="hi-IN" w:bidi="hi-IN"/>
        </w:rPr>
        <w:t xml:space="preserve">«Лягушка в зеркале», пер. с англ. Н. Шерешевской; </w:t>
      </w:r>
      <w:proofErr w:type="spellStart"/>
      <w:r w:rsidRPr="007A5FFB">
        <w:rPr>
          <w:rFonts w:eastAsia="SimSun"/>
          <w:iCs/>
          <w:kern w:val="28"/>
          <w:szCs w:val="28"/>
          <w:lang w:eastAsia="hi-IN" w:bidi="hi-IN"/>
        </w:rPr>
        <w:t>Муур</w:t>
      </w:r>
      <w:proofErr w:type="spellEnd"/>
      <w:r w:rsidRPr="007A5FFB">
        <w:rPr>
          <w:rFonts w:eastAsia="SimSun"/>
          <w:iCs/>
          <w:kern w:val="28"/>
          <w:szCs w:val="28"/>
          <w:lang w:eastAsia="hi-IN" w:bidi="hi-IN"/>
        </w:rPr>
        <w:t xml:space="preserve"> Л. «Крошка Енот и Тот, кто сидит в пруду», пер. с англ. О. Образцовой; Чапек Й. «В лесу» (из книги</w:t>
      </w:r>
      <w:r>
        <w:rPr>
          <w:rFonts w:eastAsia="SimSun"/>
          <w:iCs/>
          <w:kern w:val="28"/>
          <w:szCs w:val="28"/>
          <w:lang w:eastAsia="hi-IN" w:bidi="hi-IN"/>
        </w:rPr>
        <w:t xml:space="preserve"> </w:t>
      </w:r>
      <w:r w:rsidRPr="007A5FFB">
        <w:rPr>
          <w:rFonts w:eastAsia="SimSun"/>
          <w:iCs/>
          <w:kern w:val="28"/>
          <w:szCs w:val="28"/>
          <w:lang w:eastAsia="hi-IN" w:bidi="hi-IN"/>
        </w:rPr>
        <w:t xml:space="preserve">«Приключения песика и кошечки»), пер. </w:t>
      </w:r>
      <w:proofErr w:type="spellStart"/>
      <w:r w:rsidRPr="007A5FFB">
        <w:rPr>
          <w:rFonts w:eastAsia="SimSun"/>
          <w:iCs/>
          <w:kern w:val="28"/>
          <w:szCs w:val="28"/>
          <w:lang w:eastAsia="hi-IN" w:bidi="hi-IN"/>
        </w:rPr>
        <w:t>чешск</w:t>
      </w:r>
      <w:proofErr w:type="spellEnd"/>
      <w:r w:rsidRPr="007A5FFB">
        <w:rPr>
          <w:rFonts w:eastAsia="SimSun"/>
          <w:iCs/>
          <w:kern w:val="28"/>
          <w:szCs w:val="28"/>
          <w:lang w:eastAsia="hi-IN" w:bidi="hi-IN"/>
        </w:rPr>
        <w:t>. Г. Лукина.</w:t>
      </w:r>
    </w:p>
    <w:p w:rsidR="00896437" w:rsidRPr="007A5FFB" w:rsidRDefault="00896437" w:rsidP="00896437">
      <w:pPr>
        <w:keepNext/>
        <w:widowControl w:val="0"/>
        <w:tabs>
          <w:tab w:val="left" w:pos="567"/>
        </w:tabs>
        <w:suppressAutoHyphens/>
        <w:ind w:right="-280" w:firstLine="567"/>
        <w:jc w:val="both"/>
        <w:outlineLvl w:val="1"/>
        <w:rPr>
          <w:rFonts w:eastAsia="SimSun"/>
          <w:b/>
          <w:iCs/>
          <w:kern w:val="28"/>
          <w:szCs w:val="28"/>
          <w:lang w:eastAsia="hi-IN" w:bidi="hi-IN"/>
        </w:rPr>
      </w:pPr>
      <w:r w:rsidRPr="007A5FFB">
        <w:rPr>
          <w:rFonts w:eastAsia="SimSun"/>
          <w:b/>
          <w:iCs/>
          <w:kern w:val="28"/>
          <w:szCs w:val="28"/>
          <w:lang w:eastAsia="hi-IN" w:bidi="hi-IN"/>
        </w:rPr>
        <w:t>От 4 до 5 лет.</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Малые формы фольклора. «</w:t>
      </w:r>
      <w:proofErr w:type="spellStart"/>
      <w:r w:rsidRPr="007A5FFB">
        <w:rPr>
          <w:rFonts w:eastAsia="SimSun"/>
          <w:iCs/>
          <w:kern w:val="28"/>
          <w:szCs w:val="28"/>
          <w:lang w:eastAsia="hi-IN" w:bidi="hi-IN"/>
        </w:rPr>
        <w:t>Барашеньки</w:t>
      </w:r>
      <w:proofErr w:type="spellEnd"/>
      <w:r w:rsidRPr="007A5FFB">
        <w:rPr>
          <w:rFonts w:eastAsia="SimSun"/>
          <w:iCs/>
          <w:kern w:val="28"/>
          <w:szCs w:val="28"/>
          <w:lang w:eastAsia="hi-IN" w:bidi="hi-IN"/>
        </w:rPr>
        <w:t xml:space="preserve">…», «Гуси, вы гуси…», «Дождик- дождик, веселей», «Дон! Дон! </w:t>
      </w:r>
      <w:proofErr w:type="gramStart"/>
      <w:r w:rsidRPr="007A5FFB">
        <w:rPr>
          <w:rFonts w:eastAsia="SimSun"/>
          <w:iCs/>
          <w:kern w:val="28"/>
          <w:szCs w:val="28"/>
          <w:lang w:eastAsia="hi-IN" w:bidi="hi-IN"/>
        </w:rPr>
        <w:t>Дон!...</w:t>
      </w:r>
      <w:proofErr w:type="gramEnd"/>
      <w:r w:rsidRPr="007A5FFB">
        <w:rPr>
          <w:rFonts w:eastAsia="SimSun"/>
          <w:iCs/>
          <w:kern w:val="28"/>
          <w:szCs w:val="28"/>
          <w:lang w:eastAsia="hi-IN" w:bidi="hi-IN"/>
        </w:rPr>
        <w:t xml:space="preserve">»,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sidRPr="007A5FFB">
        <w:rPr>
          <w:rFonts w:eastAsia="SimSun"/>
          <w:iCs/>
          <w:kern w:val="28"/>
          <w:szCs w:val="28"/>
          <w:lang w:eastAsia="hi-IN" w:bidi="hi-IN"/>
        </w:rPr>
        <w:t>потетень</w:t>
      </w:r>
      <w:proofErr w:type="spellEnd"/>
      <w:r w:rsidRPr="007A5FFB">
        <w:rPr>
          <w:rFonts w:eastAsia="SimSun"/>
          <w:iCs/>
          <w:kern w:val="28"/>
          <w:szCs w:val="28"/>
          <w:lang w:eastAsia="hi-IN" w:bidi="hi-IN"/>
        </w:rPr>
        <w:t>».</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Русские   народные   сказки.   «Гуси-</w:t>
      </w:r>
      <w:proofErr w:type="gramStart"/>
      <w:r w:rsidRPr="007A5FFB">
        <w:rPr>
          <w:rFonts w:eastAsia="SimSun"/>
          <w:iCs/>
          <w:kern w:val="28"/>
          <w:szCs w:val="28"/>
          <w:lang w:eastAsia="hi-IN" w:bidi="hi-IN"/>
        </w:rPr>
        <w:t xml:space="preserve">лебеди»   </w:t>
      </w:r>
      <w:proofErr w:type="gramEnd"/>
      <w:r w:rsidRPr="007A5FFB">
        <w:rPr>
          <w:rFonts w:eastAsia="SimSun"/>
          <w:iCs/>
          <w:kern w:val="28"/>
          <w:szCs w:val="28"/>
          <w:lang w:eastAsia="hi-IN" w:bidi="hi-IN"/>
        </w:rPr>
        <w:t>(обработка   М.А.   Булатова);</w:t>
      </w:r>
      <w:r>
        <w:rPr>
          <w:rFonts w:eastAsia="SimSun"/>
          <w:iCs/>
          <w:kern w:val="28"/>
          <w:szCs w:val="28"/>
          <w:lang w:eastAsia="hi-IN" w:bidi="hi-IN"/>
        </w:rPr>
        <w:t xml:space="preserve"> </w:t>
      </w:r>
      <w:r w:rsidRPr="007A5FFB">
        <w:rPr>
          <w:rFonts w:eastAsia="SimSun"/>
          <w:iCs/>
          <w:kern w:val="28"/>
          <w:szCs w:val="28"/>
          <w:lang w:eastAsia="hi-IN" w:bidi="hi-IN"/>
        </w:rPr>
        <w:t>«</w:t>
      </w:r>
      <w:proofErr w:type="spellStart"/>
      <w:r w:rsidRPr="007A5FFB">
        <w:rPr>
          <w:rFonts w:eastAsia="SimSun"/>
          <w:iCs/>
          <w:kern w:val="28"/>
          <w:szCs w:val="28"/>
          <w:lang w:eastAsia="hi-IN" w:bidi="hi-IN"/>
        </w:rPr>
        <w:t>Жихарка</w:t>
      </w:r>
      <w:proofErr w:type="spellEnd"/>
      <w:r w:rsidRPr="007A5FFB">
        <w:rPr>
          <w:rFonts w:eastAsia="SimSun"/>
          <w:iCs/>
          <w:kern w:val="28"/>
          <w:szCs w:val="28"/>
          <w:lang w:eastAsia="hi-IN" w:bidi="hi-IN"/>
        </w:rPr>
        <w:t>» (обработка И. Карнауховой); «Заяц-</w:t>
      </w:r>
      <w:proofErr w:type="spellStart"/>
      <w:r w:rsidRPr="007A5FFB">
        <w:rPr>
          <w:rFonts w:eastAsia="SimSun"/>
          <w:iCs/>
          <w:kern w:val="28"/>
          <w:szCs w:val="28"/>
          <w:lang w:eastAsia="hi-IN" w:bidi="hi-IN"/>
        </w:rPr>
        <w:t>хваста</w:t>
      </w:r>
      <w:proofErr w:type="spellEnd"/>
      <w:r w:rsidRPr="007A5FFB">
        <w:rPr>
          <w:rFonts w:eastAsia="SimSun"/>
          <w:iCs/>
          <w:kern w:val="28"/>
          <w:szCs w:val="28"/>
          <w:lang w:eastAsia="hi-IN" w:bidi="hi-IN"/>
        </w:rPr>
        <w:t>» (обработка А.Н. Толстого);</w:t>
      </w:r>
      <w:r>
        <w:rPr>
          <w:rFonts w:eastAsia="SimSun"/>
          <w:iCs/>
          <w:kern w:val="28"/>
          <w:szCs w:val="28"/>
          <w:lang w:eastAsia="hi-IN" w:bidi="hi-IN"/>
        </w:rPr>
        <w:t xml:space="preserve"> </w:t>
      </w:r>
      <w:r w:rsidRPr="007A5FFB">
        <w:rPr>
          <w:rFonts w:eastAsia="SimSun"/>
          <w:iCs/>
          <w:kern w:val="28"/>
          <w:szCs w:val="28"/>
          <w:lang w:eastAsia="hi-IN" w:bidi="hi-IN"/>
        </w:rPr>
        <w:t>«Зимовье» (обр. И. Соколова-Микитова); «Коза-дереза» (обработка М.А. Булатова);</w:t>
      </w:r>
      <w:r>
        <w:rPr>
          <w:rFonts w:eastAsia="SimSun"/>
          <w:iCs/>
          <w:kern w:val="28"/>
          <w:szCs w:val="28"/>
          <w:lang w:eastAsia="hi-IN" w:bidi="hi-IN"/>
        </w:rPr>
        <w:t xml:space="preserve"> </w:t>
      </w:r>
      <w:r w:rsidRPr="007A5FFB">
        <w:rPr>
          <w:rFonts w:eastAsia="SimSun"/>
          <w:iCs/>
          <w:kern w:val="28"/>
          <w:szCs w:val="28"/>
          <w:lang w:eastAsia="hi-IN" w:bidi="hi-IN"/>
        </w:rPr>
        <w:t xml:space="preserve">«Петушок и бобовое зернышко» (обр. О. </w:t>
      </w:r>
      <w:proofErr w:type="spellStart"/>
      <w:r w:rsidRPr="007A5FFB">
        <w:rPr>
          <w:rFonts w:eastAsia="SimSun"/>
          <w:iCs/>
          <w:kern w:val="28"/>
          <w:szCs w:val="28"/>
          <w:lang w:eastAsia="hi-IN" w:bidi="hi-IN"/>
        </w:rPr>
        <w:t>Капицы</w:t>
      </w:r>
      <w:proofErr w:type="spellEnd"/>
      <w:r w:rsidRPr="007A5FFB">
        <w:rPr>
          <w:rFonts w:eastAsia="SimSun"/>
          <w:iCs/>
          <w:kern w:val="28"/>
          <w:szCs w:val="28"/>
          <w:lang w:eastAsia="hi-IN" w:bidi="hi-IN"/>
        </w:rPr>
        <w:t>); «Лиса-лапотница» (обработка В. Даля); «Лисичка-сестричка и волк (обработка М.А. Булатова); «Смоляной бычок» (обработка М.А. Булатова); «Снегурочка» (обработка М.А. Булатова).</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Фольклор народов мира.</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Песенки. «Утята», франц., обр. Н. </w:t>
      </w:r>
      <w:proofErr w:type="spellStart"/>
      <w:r w:rsidRPr="007A5FFB">
        <w:rPr>
          <w:rFonts w:eastAsia="SimSun"/>
          <w:iCs/>
          <w:kern w:val="28"/>
          <w:szCs w:val="28"/>
          <w:lang w:eastAsia="hi-IN" w:bidi="hi-IN"/>
        </w:rPr>
        <w:t>Гернет</w:t>
      </w:r>
      <w:proofErr w:type="spellEnd"/>
      <w:r w:rsidRPr="007A5FFB">
        <w:rPr>
          <w:rFonts w:eastAsia="SimSun"/>
          <w:iCs/>
          <w:kern w:val="28"/>
          <w:szCs w:val="28"/>
          <w:lang w:eastAsia="hi-IN" w:bidi="hi-IN"/>
        </w:rPr>
        <w:t xml:space="preserve"> и С. Гиппиус; «Пальцы», пер. с нем. Л. </w:t>
      </w:r>
      <w:proofErr w:type="spellStart"/>
      <w:r w:rsidRPr="007A5FFB">
        <w:rPr>
          <w:rFonts w:eastAsia="SimSun"/>
          <w:iCs/>
          <w:kern w:val="28"/>
          <w:szCs w:val="28"/>
          <w:lang w:eastAsia="hi-IN" w:bidi="hi-IN"/>
        </w:rPr>
        <w:t>Яхина</w:t>
      </w:r>
      <w:proofErr w:type="spellEnd"/>
      <w:r w:rsidRPr="007A5FFB">
        <w:rPr>
          <w:rFonts w:eastAsia="SimSun"/>
          <w:iCs/>
          <w:kern w:val="28"/>
          <w:szCs w:val="28"/>
          <w:lang w:eastAsia="hi-IN" w:bidi="hi-IN"/>
        </w:rPr>
        <w:t xml:space="preserve">; «Песня моряка» </w:t>
      </w:r>
      <w:proofErr w:type="spellStart"/>
      <w:r w:rsidRPr="007A5FFB">
        <w:rPr>
          <w:rFonts w:eastAsia="SimSun"/>
          <w:iCs/>
          <w:kern w:val="28"/>
          <w:szCs w:val="28"/>
          <w:lang w:eastAsia="hi-IN" w:bidi="hi-IN"/>
        </w:rPr>
        <w:t>норвежск</w:t>
      </w:r>
      <w:proofErr w:type="spellEnd"/>
      <w:r w:rsidRPr="007A5FFB">
        <w:rPr>
          <w:rFonts w:eastAsia="SimSun"/>
          <w:iCs/>
          <w:kern w:val="28"/>
          <w:szCs w:val="28"/>
          <w:lang w:eastAsia="hi-IN" w:bidi="hi-IN"/>
        </w:rPr>
        <w:t>. нар. песенка (обработка Ю. Вронского);</w:t>
      </w:r>
      <w:r>
        <w:rPr>
          <w:rFonts w:eastAsia="SimSun"/>
          <w:iCs/>
          <w:kern w:val="28"/>
          <w:szCs w:val="28"/>
          <w:lang w:eastAsia="hi-IN" w:bidi="hi-IN"/>
        </w:rPr>
        <w:t xml:space="preserve"> </w:t>
      </w:r>
      <w:r w:rsidRPr="007A5FFB">
        <w:rPr>
          <w:rFonts w:eastAsia="SimSun"/>
          <w:iCs/>
          <w:kern w:val="28"/>
          <w:szCs w:val="28"/>
          <w:lang w:eastAsia="hi-IN" w:bidi="hi-IN"/>
        </w:rPr>
        <w:t>«</w:t>
      </w:r>
      <w:proofErr w:type="spellStart"/>
      <w:r w:rsidRPr="007A5FFB">
        <w:rPr>
          <w:rFonts w:eastAsia="SimSun"/>
          <w:iCs/>
          <w:kern w:val="28"/>
          <w:szCs w:val="28"/>
          <w:lang w:eastAsia="hi-IN" w:bidi="hi-IN"/>
        </w:rPr>
        <w:t>Барабек</w:t>
      </w:r>
      <w:proofErr w:type="spellEnd"/>
      <w:r w:rsidRPr="007A5FFB">
        <w:rPr>
          <w:rFonts w:eastAsia="SimSun"/>
          <w:iCs/>
          <w:kern w:val="28"/>
          <w:szCs w:val="28"/>
          <w:lang w:eastAsia="hi-IN" w:bidi="hi-IN"/>
        </w:rPr>
        <w:t>», англ. (обработка К. Чуковского); «Шалтай-Болтай», англ. (обработка С. Маршака).</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Сказки. «Бременские музыканты» из сказок братьев Гримм, пер. с. нем. А. Введенского, под </w:t>
      </w:r>
      <w:r w:rsidRPr="007A5FFB">
        <w:rPr>
          <w:rFonts w:eastAsia="SimSun"/>
          <w:iCs/>
          <w:kern w:val="28"/>
          <w:szCs w:val="28"/>
          <w:lang w:eastAsia="hi-IN" w:bidi="hi-IN"/>
        </w:rPr>
        <w:lastRenderedPageBreak/>
        <w:t xml:space="preserve">ред. С. Маршака; «Два жадных медвежонка», </w:t>
      </w:r>
      <w:proofErr w:type="spellStart"/>
      <w:r w:rsidRPr="007A5FFB">
        <w:rPr>
          <w:rFonts w:eastAsia="SimSun"/>
          <w:iCs/>
          <w:kern w:val="28"/>
          <w:szCs w:val="28"/>
          <w:lang w:eastAsia="hi-IN" w:bidi="hi-IN"/>
        </w:rPr>
        <w:t>венгер</w:t>
      </w:r>
      <w:proofErr w:type="spellEnd"/>
      <w:r w:rsidRPr="007A5FFB">
        <w:rPr>
          <w:rFonts w:eastAsia="SimSun"/>
          <w:iCs/>
          <w:kern w:val="28"/>
          <w:szCs w:val="28"/>
          <w:lang w:eastAsia="hi-IN" w:bidi="hi-IN"/>
        </w:rPr>
        <w:t xml:space="preserve">. сказка (обработка А. Красновой и В. </w:t>
      </w:r>
      <w:proofErr w:type="spellStart"/>
      <w:r w:rsidRPr="007A5FFB">
        <w:rPr>
          <w:rFonts w:eastAsia="SimSun"/>
          <w:iCs/>
          <w:kern w:val="28"/>
          <w:szCs w:val="28"/>
          <w:lang w:eastAsia="hi-IN" w:bidi="hi-IN"/>
        </w:rPr>
        <w:t>Важдаева</w:t>
      </w:r>
      <w:proofErr w:type="spellEnd"/>
      <w:r w:rsidRPr="007A5FFB">
        <w:rPr>
          <w:rFonts w:eastAsia="SimSun"/>
          <w:iCs/>
          <w:kern w:val="28"/>
          <w:szCs w:val="28"/>
          <w:lang w:eastAsia="hi-IN" w:bidi="hi-IN"/>
        </w:rPr>
        <w:t xml:space="preserve">); «Колосок», </w:t>
      </w:r>
      <w:proofErr w:type="spellStart"/>
      <w:r w:rsidRPr="007A5FFB">
        <w:rPr>
          <w:rFonts w:eastAsia="SimSun"/>
          <w:iCs/>
          <w:kern w:val="28"/>
          <w:szCs w:val="28"/>
          <w:lang w:eastAsia="hi-IN" w:bidi="hi-IN"/>
        </w:rPr>
        <w:t>укр</w:t>
      </w:r>
      <w:proofErr w:type="spellEnd"/>
      <w:r w:rsidRPr="007A5FFB">
        <w:rPr>
          <w:rFonts w:eastAsia="SimSun"/>
          <w:iCs/>
          <w:kern w:val="28"/>
          <w:szCs w:val="28"/>
          <w:lang w:eastAsia="hi-IN" w:bidi="hi-IN"/>
        </w:rPr>
        <w:t xml:space="preserve">. нар. сказка (обработка С. Могилевской); «Красная Шапочка», из сказок Ш. Перро, пер. с франц. Т. </w:t>
      </w:r>
      <w:proofErr w:type="spellStart"/>
      <w:r w:rsidRPr="007A5FFB">
        <w:rPr>
          <w:rFonts w:eastAsia="SimSun"/>
          <w:iCs/>
          <w:kern w:val="28"/>
          <w:szCs w:val="28"/>
          <w:lang w:eastAsia="hi-IN" w:bidi="hi-IN"/>
        </w:rPr>
        <w:t>Габбе</w:t>
      </w:r>
      <w:proofErr w:type="spellEnd"/>
      <w:r w:rsidRPr="007A5FFB">
        <w:rPr>
          <w:rFonts w:eastAsia="SimSun"/>
          <w:iCs/>
          <w:kern w:val="28"/>
          <w:szCs w:val="28"/>
          <w:lang w:eastAsia="hi-IN" w:bidi="hi-IN"/>
        </w:rPr>
        <w:t>;</w:t>
      </w:r>
      <w:r>
        <w:rPr>
          <w:rFonts w:eastAsia="SimSun"/>
          <w:iCs/>
          <w:kern w:val="28"/>
          <w:szCs w:val="28"/>
          <w:lang w:eastAsia="hi-IN" w:bidi="hi-IN"/>
        </w:rPr>
        <w:t xml:space="preserve"> </w:t>
      </w:r>
      <w:r w:rsidRPr="007A5FFB">
        <w:rPr>
          <w:rFonts w:eastAsia="SimSun"/>
          <w:iCs/>
          <w:kern w:val="28"/>
          <w:szCs w:val="28"/>
          <w:lang w:eastAsia="hi-IN" w:bidi="hi-IN"/>
        </w:rPr>
        <w:t>«Три поросенка», пер. с англ. С. Михалкова.</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Произведения поэтов и писателей России.</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Поэзия. Аким Я.Л. «Первый снег»; Александрова З.Н. «Таня пропала»,</w:t>
      </w:r>
      <w:r>
        <w:rPr>
          <w:rFonts w:eastAsia="SimSun"/>
          <w:iCs/>
          <w:kern w:val="28"/>
          <w:szCs w:val="28"/>
          <w:lang w:eastAsia="hi-IN" w:bidi="hi-IN"/>
        </w:rPr>
        <w:t xml:space="preserve"> </w:t>
      </w:r>
      <w:r w:rsidRPr="007A5FFB">
        <w:rPr>
          <w:rFonts w:eastAsia="SimSun"/>
          <w:iCs/>
          <w:kern w:val="28"/>
          <w:szCs w:val="28"/>
          <w:lang w:eastAsia="hi-IN" w:bidi="hi-IN"/>
        </w:rPr>
        <w:t xml:space="preserve">«Теплый дождик» (по выбору); Бальмонт К.Д. «Росинка»; </w:t>
      </w:r>
      <w:proofErr w:type="spellStart"/>
      <w:r w:rsidRPr="007A5FFB">
        <w:rPr>
          <w:rFonts w:eastAsia="SimSun"/>
          <w:iCs/>
          <w:kern w:val="28"/>
          <w:szCs w:val="28"/>
          <w:lang w:eastAsia="hi-IN" w:bidi="hi-IN"/>
        </w:rPr>
        <w:t>Барто</w:t>
      </w:r>
      <w:proofErr w:type="spellEnd"/>
      <w:r w:rsidRPr="007A5FFB">
        <w:rPr>
          <w:rFonts w:eastAsia="SimSun"/>
          <w:iCs/>
          <w:kern w:val="28"/>
          <w:szCs w:val="28"/>
          <w:lang w:eastAsia="hi-IN" w:bidi="hi-IN"/>
        </w:rPr>
        <w:t xml:space="preserve"> А.Л. «Уехали»,</w:t>
      </w:r>
      <w:r>
        <w:rPr>
          <w:rFonts w:eastAsia="SimSun"/>
          <w:iCs/>
          <w:kern w:val="28"/>
          <w:szCs w:val="28"/>
          <w:lang w:eastAsia="hi-IN" w:bidi="hi-IN"/>
        </w:rPr>
        <w:t xml:space="preserve"> </w:t>
      </w:r>
      <w:r w:rsidRPr="007A5FFB">
        <w:rPr>
          <w:rFonts w:eastAsia="SimSun"/>
          <w:iCs/>
          <w:kern w:val="28"/>
          <w:szCs w:val="28"/>
          <w:lang w:eastAsia="hi-IN" w:bidi="hi-IN"/>
        </w:rPr>
        <w:t>«Я знаю, что надо придумать» (по выбору); Берестов В.Д. «</w:t>
      </w:r>
      <w:proofErr w:type="spellStart"/>
      <w:r w:rsidRPr="007A5FFB">
        <w:rPr>
          <w:rFonts w:eastAsia="SimSun"/>
          <w:iCs/>
          <w:kern w:val="28"/>
          <w:szCs w:val="28"/>
          <w:lang w:eastAsia="hi-IN" w:bidi="hi-IN"/>
        </w:rPr>
        <w:t>Искалочка</w:t>
      </w:r>
      <w:proofErr w:type="spellEnd"/>
      <w:r w:rsidRPr="007A5FFB">
        <w:rPr>
          <w:rFonts w:eastAsia="SimSun"/>
          <w:iCs/>
          <w:kern w:val="28"/>
          <w:szCs w:val="28"/>
          <w:lang w:eastAsia="hi-IN" w:bidi="hi-IN"/>
        </w:rPr>
        <w:t>»; Благинина Е.А. «Дождик, дождик…», «Посидим в тишине» (по выбору); Брюсов В.Я.    «Колыбельная</w:t>
      </w:r>
      <w:proofErr w:type="gramStart"/>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 xml:space="preserve"> Бунин    И.А.    «</w:t>
      </w:r>
      <w:proofErr w:type="gramStart"/>
      <w:r w:rsidRPr="007A5FFB">
        <w:rPr>
          <w:rFonts w:eastAsia="SimSun"/>
          <w:iCs/>
          <w:kern w:val="28"/>
          <w:szCs w:val="28"/>
          <w:lang w:eastAsia="hi-IN" w:bidi="hi-IN"/>
        </w:rPr>
        <w:t xml:space="preserve">Листопад»   </w:t>
      </w:r>
      <w:proofErr w:type="gramEnd"/>
      <w:r w:rsidRPr="007A5FFB">
        <w:rPr>
          <w:rFonts w:eastAsia="SimSun"/>
          <w:iCs/>
          <w:kern w:val="28"/>
          <w:szCs w:val="28"/>
          <w:lang w:eastAsia="hi-IN" w:bidi="hi-IN"/>
        </w:rPr>
        <w:t xml:space="preserve"> (отрывок);    </w:t>
      </w:r>
      <w:proofErr w:type="spellStart"/>
      <w:r w:rsidRPr="007A5FFB">
        <w:rPr>
          <w:rFonts w:eastAsia="SimSun"/>
          <w:iCs/>
          <w:kern w:val="28"/>
          <w:szCs w:val="28"/>
          <w:lang w:eastAsia="hi-IN" w:bidi="hi-IN"/>
        </w:rPr>
        <w:t>Гамазкова</w:t>
      </w:r>
      <w:proofErr w:type="spellEnd"/>
      <w:r w:rsidRPr="007A5FFB">
        <w:rPr>
          <w:rFonts w:eastAsia="SimSun"/>
          <w:iCs/>
          <w:kern w:val="28"/>
          <w:szCs w:val="28"/>
          <w:lang w:eastAsia="hi-IN" w:bidi="hi-IN"/>
        </w:rPr>
        <w:t xml:space="preserve">    И.</w:t>
      </w:r>
      <w:r>
        <w:rPr>
          <w:rFonts w:eastAsia="SimSun"/>
          <w:iCs/>
          <w:kern w:val="28"/>
          <w:szCs w:val="28"/>
          <w:lang w:eastAsia="hi-IN" w:bidi="hi-IN"/>
        </w:rPr>
        <w:t xml:space="preserve"> </w:t>
      </w:r>
      <w:r w:rsidRPr="007A5FFB">
        <w:rPr>
          <w:rFonts w:eastAsia="SimSun"/>
          <w:iCs/>
          <w:kern w:val="28"/>
          <w:szCs w:val="28"/>
          <w:lang w:eastAsia="hi-IN" w:bidi="hi-IN"/>
        </w:rPr>
        <w:t xml:space="preserve">«Колыбельная для бабушки»; </w:t>
      </w:r>
      <w:proofErr w:type="spellStart"/>
      <w:r w:rsidRPr="007A5FFB">
        <w:rPr>
          <w:rFonts w:eastAsia="SimSun"/>
          <w:iCs/>
          <w:kern w:val="28"/>
          <w:szCs w:val="28"/>
          <w:lang w:eastAsia="hi-IN" w:bidi="hi-IN"/>
        </w:rPr>
        <w:t>Гернет</w:t>
      </w:r>
      <w:proofErr w:type="spellEnd"/>
      <w:r w:rsidRPr="007A5FFB">
        <w:rPr>
          <w:rFonts w:eastAsia="SimSun"/>
          <w:iCs/>
          <w:kern w:val="28"/>
          <w:szCs w:val="28"/>
          <w:lang w:eastAsia="hi-IN" w:bidi="hi-IN"/>
        </w:rPr>
        <w:t xml:space="preserve"> Н. и Хармс Д. «Очень-очень вкусный пирог»; Есенин С.А. «Поет зима – аукает…»; </w:t>
      </w:r>
      <w:proofErr w:type="spellStart"/>
      <w:r w:rsidRPr="007A5FFB">
        <w:rPr>
          <w:rFonts w:eastAsia="SimSun"/>
          <w:iCs/>
          <w:kern w:val="28"/>
          <w:szCs w:val="28"/>
          <w:lang w:eastAsia="hi-IN" w:bidi="hi-IN"/>
        </w:rPr>
        <w:t>Заходер</w:t>
      </w:r>
      <w:proofErr w:type="spellEnd"/>
      <w:r w:rsidRPr="007A5FFB">
        <w:rPr>
          <w:rFonts w:eastAsia="SimSun"/>
          <w:iCs/>
          <w:kern w:val="28"/>
          <w:szCs w:val="28"/>
          <w:lang w:eastAsia="hi-IN" w:bidi="hi-IN"/>
        </w:rPr>
        <w:t xml:space="preserve"> Б.В. «Волчок», «</w:t>
      </w:r>
      <w:proofErr w:type="spellStart"/>
      <w:r w:rsidRPr="007A5FFB">
        <w:rPr>
          <w:rFonts w:eastAsia="SimSun"/>
          <w:iCs/>
          <w:kern w:val="28"/>
          <w:szCs w:val="28"/>
          <w:lang w:eastAsia="hi-IN" w:bidi="hi-IN"/>
        </w:rPr>
        <w:t>Кискино</w:t>
      </w:r>
      <w:proofErr w:type="spellEnd"/>
      <w:r w:rsidRPr="007A5FFB">
        <w:rPr>
          <w:rFonts w:eastAsia="SimSun"/>
          <w:iCs/>
          <w:kern w:val="28"/>
          <w:szCs w:val="28"/>
          <w:lang w:eastAsia="hi-IN" w:bidi="hi-IN"/>
        </w:rPr>
        <w:t xml:space="preserve"> горе» (по выбору); Кушак Ю.Н. «Сорок </w:t>
      </w:r>
      <w:proofErr w:type="spellStart"/>
      <w:r w:rsidRPr="007A5FFB">
        <w:rPr>
          <w:rFonts w:eastAsia="SimSun"/>
          <w:iCs/>
          <w:kern w:val="28"/>
          <w:szCs w:val="28"/>
          <w:lang w:eastAsia="hi-IN" w:bidi="hi-IN"/>
        </w:rPr>
        <w:t>сорок</w:t>
      </w:r>
      <w:proofErr w:type="spellEnd"/>
      <w:r w:rsidRPr="007A5FFB">
        <w:rPr>
          <w:rFonts w:eastAsia="SimSun"/>
          <w:iCs/>
          <w:kern w:val="28"/>
          <w:szCs w:val="28"/>
          <w:lang w:eastAsia="hi-IN" w:bidi="hi-IN"/>
        </w:rPr>
        <w:t xml:space="preserve">»; </w:t>
      </w:r>
      <w:proofErr w:type="spellStart"/>
      <w:r w:rsidRPr="007A5FFB">
        <w:rPr>
          <w:rFonts w:eastAsia="SimSun"/>
          <w:iCs/>
          <w:kern w:val="28"/>
          <w:szCs w:val="28"/>
          <w:lang w:eastAsia="hi-IN" w:bidi="hi-IN"/>
        </w:rPr>
        <w:t>Лукашина</w:t>
      </w:r>
      <w:proofErr w:type="spellEnd"/>
      <w:r w:rsidRPr="007A5FFB">
        <w:rPr>
          <w:rFonts w:eastAsia="SimSun"/>
          <w:iCs/>
          <w:kern w:val="28"/>
          <w:szCs w:val="28"/>
          <w:lang w:eastAsia="hi-IN" w:bidi="hi-IN"/>
        </w:rPr>
        <w:t xml:space="preserve"> М. «Розовые очки», Маршак С.Я.</w:t>
      </w:r>
      <w:r>
        <w:rPr>
          <w:rFonts w:eastAsia="SimSun"/>
          <w:iCs/>
          <w:kern w:val="28"/>
          <w:szCs w:val="28"/>
          <w:lang w:eastAsia="hi-IN" w:bidi="hi-IN"/>
        </w:rPr>
        <w:t xml:space="preserve"> </w:t>
      </w:r>
      <w:r w:rsidRPr="007A5FFB">
        <w:rPr>
          <w:rFonts w:eastAsia="SimSun"/>
          <w:iCs/>
          <w:kern w:val="28"/>
          <w:szCs w:val="28"/>
          <w:lang w:eastAsia="hi-IN" w:bidi="hi-IN"/>
        </w:rPr>
        <w:t>«Багаж», «Про все на свете», «Вот какой рассеянный», «Мяч», «Усатый-полосатый»,</w:t>
      </w:r>
      <w:r>
        <w:rPr>
          <w:rFonts w:eastAsia="SimSun"/>
          <w:iCs/>
          <w:kern w:val="28"/>
          <w:szCs w:val="28"/>
          <w:lang w:eastAsia="hi-IN" w:bidi="hi-IN"/>
        </w:rPr>
        <w:t xml:space="preserve"> </w:t>
      </w:r>
      <w:r w:rsidRPr="007A5FFB">
        <w:rPr>
          <w:rFonts w:eastAsia="SimSun"/>
          <w:iCs/>
          <w:kern w:val="28"/>
          <w:szCs w:val="28"/>
          <w:lang w:eastAsia="hi-IN" w:bidi="hi-IN"/>
        </w:rPr>
        <w:t xml:space="preserve">«Пограничники»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w:t>
      </w:r>
      <w:proofErr w:type="spellStart"/>
      <w:r w:rsidRPr="007A5FFB">
        <w:rPr>
          <w:rFonts w:eastAsia="SimSun"/>
          <w:iCs/>
          <w:kern w:val="28"/>
          <w:szCs w:val="28"/>
          <w:lang w:eastAsia="hi-IN" w:bidi="hi-IN"/>
        </w:rPr>
        <w:t>Мориц</w:t>
      </w:r>
      <w:proofErr w:type="spellEnd"/>
      <w:r w:rsidRPr="007A5FFB">
        <w:rPr>
          <w:rFonts w:eastAsia="SimSun"/>
          <w:iCs/>
          <w:kern w:val="28"/>
          <w:szCs w:val="28"/>
          <w:lang w:eastAsia="hi-IN" w:bidi="hi-IN"/>
        </w:rPr>
        <w:t xml:space="preserve"> Ю.П.</w:t>
      </w:r>
      <w:r>
        <w:rPr>
          <w:rFonts w:eastAsia="SimSun"/>
          <w:iCs/>
          <w:kern w:val="28"/>
          <w:szCs w:val="28"/>
          <w:lang w:eastAsia="hi-IN" w:bidi="hi-IN"/>
        </w:rPr>
        <w:t xml:space="preserve"> </w:t>
      </w:r>
      <w:r w:rsidRPr="007A5FFB">
        <w:rPr>
          <w:rFonts w:eastAsia="SimSun"/>
          <w:iCs/>
          <w:kern w:val="28"/>
          <w:szCs w:val="28"/>
          <w:lang w:eastAsia="hi-IN" w:bidi="hi-IN"/>
        </w:rPr>
        <w:t xml:space="preserve">«Песенка про сказку», «Дом гнома, гном – дома!», «Огромный собачий секрет» (1-2 по выбору); </w:t>
      </w:r>
      <w:proofErr w:type="spellStart"/>
      <w:r w:rsidRPr="007A5FFB">
        <w:rPr>
          <w:rFonts w:eastAsia="SimSun"/>
          <w:iCs/>
          <w:kern w:val="28"/>
          <w:szCs w:val="28"/>
          <w:lang w:eastAsia="hi-IN" w:bidi="hi-IN"/>
        </w:rPr>
        <w:t>Мошковская</w:t>
      </w:r>
      <w:proofErr w:type="spellEnd"/>
      <w:r w:rsidRPr="007A5FFB">
        <w:rPr>
          <w:rFonts w:eastAsia="SimSun"/>
          <w:iCs/>
          <w:kern w:val="28"/>
          <w:szCs w:val="28"/>
          <w:lang w:eastAsia="hi-IN" w:bidi="hi-IN"/>
        </w:rPr>
        <w:t xml:space="preserve"> Э.Э. «Добежали до вечера»; Орлова А. «Невероятно длинная история про таксу»; Пушкин А.С. «Месяц, месяц…» (из «Сказки о мертвой</w:t>
      </w:r>
      <w:r>
        <w:rPr>
          <w:rFonts w:eastAsia="SimSun"/>
          <w:iCs/>
          <w:kern w:val="28"/>
          <w:szCs w:val="28"/>
          <w:lang w:eastAsia="hi-IN" w:bidi="hi-IN"/>
        </w:rPr>
        <w:t xml:space="preserve"> </w:t>
      </w:r>
      <w:r w:rsidRPr="007A5FFB">
        <w:rPr>
          <w:rFonts w:eastAsia="SimSun"/>
          <w:iCs/>
          <w:kern w:val="28"/>
          <w:szCs w:val="28"/>
          <w:lang w:eastAsia="hi-IN" w:bidi="hi-IN"/>
        </w:rPr>
        <w:t>царевне…»), «У лукоморья…» (из вступления к поэме «Руслан и Людмила»), «Уж небо осенью дышало…» (из романа «Евгений Онегин) (по выбору); Сапгир Г.В.</w:t>
      </w:r>
      <w:r>
        <w:rPr>
          <w:rFonts w:eastAsia="SimSun"/>
          <w:iCs/>
          <w:kern w:val="28"/>
          <w:szCs w:val="28"/>
          <w:lang w:eastAsia="hi-IN" w:bidi="hi-IN"/>
        </w:rPr>
        <w:t xml:space="preserve"> </w:t>
      </w:r>
      <w:r w:rsidRPr="007A5FFB">
        <w:rPr>
          <w:rFonts w:eastAsia="SimSun"/>
          <w:iCs/>
          <w:kern w:val="28"/>
          <w:szCs w:val="28"/>
          <w:lang w:eastAsia="hi-IN" w:bidi="hi-IN"/>
        </w:rPr>
        <w:t xml:space="preserve">«Садовник»; Серова Е. «Похвалили»; </w:t>
      </w:r>
      <w:proofErr w:type="spellStart"/>
      <w:r w:rsidRPr="007A5FFB">
        <w:rPr>
          <w:rFonts w:eastAsia="SimSun"/>
          <w:iCs/>
          <w:kern w:val="28"/>
          <w:szCs w:val="28"/>
          <w:lang w:eastAsia="hi-IN" w:bidi="hi-IN"/>
        </w:rPr>
        <w:t>Сеф</w:t>
      </w:r>
      <w:proofErr w:type="spellEnd"/>
      <w:r w:rsidRPr="007A5FFB">
        <w:rPr>
          <w:rFonts w:eastAsia="SimSun"/>
          <w:iCs/>
          <w:kern w:val="28"/>
          <w:szCs w:val="28"/>
          <w:lang w:eastAsia="hi-IN" w:bidi="hi-IN"/>
        </w:rPr>
        <w:t xml:space="preserve"> Р.С. «На свете все на все похоже…»,</w:t>
      </w:r>
      <w:r>
        <w:rPr>
          <w:rFonts w:eastAsia="SimSun"/>
          <w:iCs/>
          <w:kern w:val="28"/>
          <w:szCs w:val="28"/>
          <w:lang w:eastAsia="hi-IN" w:bidi="hi-IN"/>
        </w:rPr>
        <w:t xml:space="preserve"> </w:t>
      </w:r>
      <w:r w:rsidRPr="007A5FFB">
        <w:rPr>
          <w:rFonts w:eastAsia="SimSun"/>
          <w:iCs/>
          <w:kern w:val="28"/>
          <w:szCs w:val="28"/>
          <w:lang w:eastAsia="hi-IN" w:bidi="hi-IN"/>
        </w:rPr>
        <w:t xml:space="preserve">«Чудо» (по выбору); </w:t>
      </w:r>
      <w:proofErr w:type="spellStart"/>
      <w:r w:rsidRPr="007A5FFB">
        <w:rPr>
          <w:rFonts w:eastAsia="SimSun"/>
          <w:iCs/>
          <w:kern w:val="28"/>
          <w:szCs w:val="28"/>
          <w:lang w:eastAsia="hi-IN" w:bidi="hi-IN"/>
        </w:rPr>
        <w:t>Токмакова</w:t>
      </w:r>
      <w:proofErr w:type="spellEnd"/>
      <w:r w:rsidRPr="007A5FFB">
        <w:rPr>
          <w:rFonts w:eastAsia="SimSun"/>
          <w:iCs/>
          <w:kern w:val="28"/>
          <w:szCs w:val="28"/>
          <w:lang w:eastAsia="hi-IN" w:bidi="hi-IN"/>
        </w:rPr>
        <w:t xml:space="preserve"> И.П. «Ивы», «Сосны», «</w:t>
      </w:r>
      <w:proofErr w:type="spellStart"/>
      <w:r w:rsidRPr="007A5FFB">
        <w:rPr>
          <w:rFonts w:eastAsia="SimSun"/>
          <w:iCs/>
          <w:kern w:val="28"/>
          <w:szCs w:val="28"/>
          <w:lang w:eastAsia="hi-IN" w:bidi="hi-IN"/>
        </w:rPr>
        <w:t>Плим</w:t>
      </w:r>
      <w:proofErr w:type="spellEnd"/>
      <w:r w:rsidRPr="007A5FFB">
        <w:rPr>
          <w:rFonts w:eastAsia="SimSun"/>
          <w:iCs/>
          <w:kern w:val="28"/>
          <w:szCs w:val="28"/>
          <w:lang w:eastAsia="hi-IN" w:bidi="hi-IN"/>
        </w:rPr>
        <w:t xml:space="preserve">», «Где спит рыбка?» (по выбору); Толстой А.К. «Колокольчики мои»; Усачев А. «Выбрал папа ёлочку»; Успенский Э.Н. «Разгром»; Фет А.А. «Мама! Глянь-ка из окошка…»; Хармс </w:t>
      </w:r>
      <w:proofErr w:type="spellStart"/>
      <w:proofErr w:type="gramStart"/>
      <w:r w:rsidRPr="007A5FFB">
        <w:rPr>
          <w:rFonts w:eastAsia="SimSun"/>
          <w:iCs/>
          <w:kern w:val="28"/>
          <w:szCs w:val="28"/>
          <w:lang w:eastAsia="hi-IN" w:bidi="hi-IN"/>
        </w:rPr>
        <w:t>Д.И.«</w:t>
      </w:r>
      <w:proofErr w:type="gramEnd"/>
      <w:r w:rsidRPr="007A5FFB">
        <w:rPr>
          <w:rFonts w:eastAsia="SimSun"/>
          <w:iCs/>
          <w:kern w:val="28"/>
          <w:szCs w:val="28"/>
          <w:lang w:eastAsia="hi-IN" w:bidi="hi-IN"/>
        </w:rPr>
        <w:t>Очень</w:t>
      </w:r>
      <w:proofErr w:type="spellEnd"/>
      <w:r w:rsidRPr="007A5FFB">
        <w:rPr>
          <w:rFonts w:eastAsia="SimSun"/>
          <w:iCs/>
          <w:kern w:val="28"/>
          <w:szCs w:val="28"/>
          <w:lang w:eastAsia="hi-IN" w:bidi="hi-IN"/>
        </w:rPr>
        <w:t xml:space="preserve"> страшная история», «Игра» (по выбору); Черный С. «</w:t>
      </w:r>
      <w:proofErr w:type="spellStart"/>
      <w:r w:rsidRPr="007A5FFB">
        <w:rPr>
          <w:rFonts w:eastAsia="SimSun"/>
          <w:iCs/>
          <w:kern w:val="28"/>
          <w:szCs w:val="28"/>
          <w:lang w:eastAsia="hi-IN" w:bidi="hi-IN"/>
        </w:rPr>
        <w:t>Приставалка</w:t>
      </w:r>
      <w:proofErr w:type="spellEnd"/>
      <w:r w:rsidRPr="007A5FFB">
        <w:rPr>
          <w:rFonts w:eastAsia="SimSun"/>
          <w:iCs/>
          <w:kern w:val="28"/>
          <w:szCs w:val="28"/>
          <w:lang w:eastAsia="hi-IN" w:bidi="hi-IN"/>
        </w:rPr>
        <w:t>»; Чуковский К.И. «Путаница», «</w:t>
      </w:r>
      <w:proofErr w:type="spellStart"/>
      <w:r w:rsidRPr="007A5FFB">
        <w:rPr>
          <w:rFonts w:eastAsia="SimSun"/>
          <w:iCs/>
          <w:kern w:val="28"/>
          <w:szCs w:val="28"/>
          <w:lang w:eastAsia="hi-IN" w:bidi="hi-IN"/>
        </w:rPr>
        <w:t>Закаляка</w:t>
      </w:r>
      <w:proofErr w:type="spellEnd"/>
      <w:r w:rsidRPr="007A5FFB">
        <w:rPr>
          <w:rFonts w:eastAsia="SimSun"/>
          <w:iCs/>
          <w:kern w:val="28"/>
          <w:szCs w:val="28"/>
          <w:lang w:eastAsia="hi-IN" w:bidi="hi-IN"/>
        </w:rPr>
        <w:t>», «Радость», «</w:t>
      </w:r>
      <w:proofErr w:type="spellStart"/>
      <w:r w:rsidRPr="007A5FFB">
        <w:rPr>
          <w:rFonts w:eastAsia="SimSun"/>
          <w:iCs/>
          <w:kern w:val="28"/>
          <w:szCs w:val="28"/>
          <w:lang w:eastAsia="hi-IN" w:bidi="hi-IN"/>
        </w:rPr>
        <w:t>Тараканище</w:t>
      </w:r>
      <w:proofErr w:type="spellEnd"/>
      <w:r w:rsidRPr="007A5FFB">
        <w:rPr>
          <w:rFonts w:eastAsia="SimSun"/>
          <w:iCs/>
          <w:kern w:val="28"/>
          <w:szCs w:val="28"/>
          <w:lang w:eastAsia="hi-IN" w:bidi="hi-IN"/>
        </w:rPr>
        <w:t>» (по выбору).</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Проза. Абрамцева Н.К. «Дождик», «Как у зайчонка зуб болел» (по выбору); Берестов В.Д. «Как найти дорожку»; Бианки В.В. «Подкидыш», «Лис и мышонок»,</w:t>
      </w:r>
      <w:r>
        <w:rPr>
          <w:rFonts w:eastAsia="SimSun"/>
          <w:iCs/>
          <w:kern w:val="28"/>
          <w:szCs w:val="28"/>
          <w:lang w:eastAsia="hi-IN" w:bidi="hi-IN"/>
        </w:rPr>
        <w:t xml:space="preserve"> </w:t>
      </w:r>
      <w:r w:rsidRPr="007A5FFB">
        <w:rPr>
          <w:rFonts w:eastAsia="SimSun"/>
          <w:iCs/>
          <w:kern w:val="28"/>
          <w:szCs w:val="28"/>
          <w:lang w:eastAsia="hi-IN" w:bidi="hi-IN"/>
        </w:rPr>
        <w:t>«Первая охота», «Лесной колобок – колючий бок» (1-2 рассказа по выбору); Вересаев В.В. «Братишка»; Воронин С.А. «Воинственный Жако»; Воронкова Л.Ф.</w:t>
      </w:r>
      <w:r>
        <w:rPr>
          <w:rFonts w:eastAsia="SimSun"/>
          <w:iCs/>
          <w:kern w:val="28"/>
          <w:szCs w:val="28"/>
          <w:lang w:eastAsia="hi-IN" w:bidi="hi-IN"/>
        </w:rPr>
        <w:t xml:space="preserve"> </w:t>
      </w:r>
      <w:r w:rsidRPr="007A5FFB">
        <w:rPr>
          <w:rFonts w:eastAsia="SimSun"/>
          <w:iCs/>
          <w:kern w:val="28"/>
          <w:szCs w:val="28"/>
          <w:lang w:eastAsia="hi-IN" w:bidi="hi-IN"/>
        </w:rPr>
        <w:t>«Как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w:t>
      </w:r>
      <w:r>
        <w:rPr>
          <w:rFonts w:eastAsia="SimSun"/>
          <w:iCs/>
          <w:kern w:val="28"/>
          <w:szCs w:val="28"/>
          <w:lang w:eastAsia="hi-IN" w:bidi="hi-IN"/>
        </w:rPr>
        <w:t xml:space="preserve"> </w:t>
      </w:r>
      <w:r w:rsidRPr="007A5FFB">
        <w:rPr>
          <w:rFonts w:eastAsia="SimSun"/>
          <w:iCs/>
          <w:kern w:val="28"/>
          <w:szCs w:val="28"/>
          <w:lang w:eastAsia="hi-IN" w:bidi="hi-IN"/>
        </w:rPr>
        <w:t>«Такое дерево» (по выбору); Носов Н.Н. «Заплатка», «Затейники»; Пришвин М.М.</w:t>
      </w:r>
      <w:r>
        <w:rPr>
          <w:rFonts w:eastAsia="SimSun"/>
          <w:iCs/>
          <w:kern w:val="28"/>
          <w:szCs w:val="28"/>
          <w:lang w:eastAsia="hi-IN" w:bidi="hi-IN"/>
        </w:rPr>
        <w:t xml:space="preserve"> </w:t>
      </w:r>
      <w:r w:rsidRPr="007A5FFB">
        <w:rPr>
          <w:rFonts w:eastAsia="SimSun"/>
          <w:iCs/>
          <w:kern w:val="28"/>
          <w:szCs w:val="28"/>
          <w:lang w:eastAsia="hi-IN" w:bidi="hi-IN"/>
        </w:rPr>
        <w:t xml:space="preserve">«Ребята и утята», «Журка» (по выбору); </w:t>
      </w:r>
      <w:proofErr w:type="spellStart"/>
      <w:r w:rsidRPr="007A5FFB">
        <w:rPr>
          <w:rFonts w:eastAsia="SimSun"/>
          <w:iCs/>
          <w:kern w:val="28"/>
          <w:szCs w:val="28"/>
          <w:lang w:eastAsia="hi-IN" w:bidi="hi-IN"/>
        </w:rPr>
        <w:t>Сахарнов</w:t>
      </w:r>
      <w:proofErr w:type="spellEnd"/>
      <w:r w:rsidRPr="007A5FFB">
        <w:rPr>
          <w:rFonts w:eastAsia="SimSun"/>
          <w:iCs/>
          <w:kern w:val="28"/>
          <w:szCs w:val="28"/>
          <w:lang w:eastAsia="hi-IN" w:bidi="hi-IN"/>
        </w:rPr>
        <w:t xml:space="preserve"> С.В. «Кто прячется лучше всех?»; Сладков Н.И. «Неслух»; </w:t>
      </w:r>
      <w:proofErr w:type="spellStart"/>
      <w:r w:rsidRPr="007A5FFB">
        <w:rPr>
          <w:rFonts w:eastAsia="SimSun"/>
          <w:iCs/>
          <w:kern w:val="28"/>
          <w:szCs w:val="28"/>
          <w:lang w:eastAsia="hi-IN" w:bidi="hi-IN"/>
        </w:rPr>
        <w:t>Сутеев</w:t>
      </w:r>
      <w:proofErr w:type="spellEnd"/>
      <w:r w:rsidRPr="007A5FFB">
        <w:rPr>
          <w:rFonts w:eastAsia="SimSun"/>
          <w:iCs/>
          <w:kern w:val="28"/>
          <w:szCs w:val="28"/>
          <w:lang w:eastAsia="hi-IN" w:bidi="hi-IN"/>
        </w:rPr>
        <w:t xml:space="preserve"> В.Г. «Мышонок и карандаш»; </w:t>
      </w:r>
      <w:proofErr w:type="spellStart"/>
      <w:r w:rsidRPr="007A5FFB">
        <w:rPr>
          <w:rFonts w:eastAsia="SimSun"/>
          <w:iCs/>
          <w:kern w:val="28"/>
          <w:szCs w:val="28"/>
          <w:lang w:eastAsia="hi-IN" w:bidi="hi-IN"/>
        </w:rPr>
        <w:t>Тайц</w:t>
      </w:r>
      <w:proofErr w:type="spellEnd"/>
      <w:r w:rsidRPr="007A5FFB">
        <w:rPr>
          <w:rFonts w:eastAsia="SimSun"/>
          <w:iCs/>
          <w:kern w:val="28"/>
          <w:szCs w:val="28"/>
          <w:lang w:eastAsia="hi-IN" w:bidi="hi-IN"/>
        </w:rPr>
        <w:t xml:space="preserve"> Я.М. «По пояс»,</w:t>
      </w:r>
      <w:r>
        <w:rPr>
          <w:rFonts w:eastAsia="SimSun"/>
          <w:iCs/>
          <w:kern w:val="28"/>
          <w:szCs w:val="28"/>
          <w:lang w:eastAsia="hi-IN" w:bidi="hi-IN"/>
        </w:rPr>
        <w:t xml:space="preserve"> </w:t>
      </w:r>
      <w:r w:rsidRPr="007A5FFB">
        <w:rPr>
          <w:rFonts w:eastAsia="SimSun"/>
          <w:iCs/>
          <w:kern w:val="28"/>
          <w:szCs w:val="28"/>
          <w:lang w:eastAsia="hi-IN" w:bidi="hi-IN"/>
        </w:rPr>
        <w:t xml:space="preserve">«Все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w:t>
      </w:r>
      <w:proofErr w:type="spellStart"/>
      <w:r w:rsidRPr="007A5FFB">
        <w:rPr>
          <w:rFonts w:eastAsia="SimSun"/>
          <w:iCs/>
          <w:kern w:val="28"/>
          <w:szCs w:val="28"/>
          <w:lang w:eastAsia="hi-IN" w:bidi="hi-IN"/>
        </w:rPr>
        <w:t>Чарушин</w:t>
      </w:r>
      <w:proofErr w:type="spellEnd"/>
      <w:r w:rsidRPr="007A5FFB">
        <w:rPr>
          <w:rFonts w:eastAsia="SimSun"/>
          <w:iCs/>
          <w:kern w:val="28"/>
          <w:szCs w:val="28"/>
          <w:lang w:eastAsia="hi-IN" w:bidi="hi-IN"/>
        </w:rPr>
        <w:t xml:space="preserve"> Е.И. «Тюпа, Томка и сорока» (1-2 рассказа по выбору).</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Литературные сказки. Горький М. «</w:t>
      </w:r>
      <w:proofErr w:type="spellStart"/>
      <w:r w:rsidRPr="007A5FFB">
        <w:rPr>
          <w:rFonts w:eastAsia="SimSun"/>
          <w:iCs/>
          <w:kern w:val="28"/>
          <w:szCs w:val="28"/>
          <w:lang w:eastAsia="hi-IN" w:bidi="hi-IN"/>
        </w:rPr>
        <w:t>Воробьишко</w:t>
      </w:r>
      <w:proofErr w:type="spellEnd"/>
      <w:r w:rsidRPr="007A5FFB">
        <w:rPr>
          <w:rFonts w:eastAsia="SimSun"/>
          <w:iCs/>
          <w:kern w:val="28"/>
          <w:szCs w:val="28"/>
          <w:lang w:eastAsia="hi-IN" w:bidi="hi-IN"/>
        </w:rPr>
        <w:t>»; Мамин-Сибиряк Д.Н.</w:t>
      </w:r>
      <w:r>
        <w:rPr>
          <w:rFonts w:eastAsia="SimSun"/>
          <w:iCs/>
          <w:kern w:val="28"/>
          <w:szCs w:val="28"/>
          <w:lang w:eastAsia="hi-IN" w:bidi="hi-IN"/>
        </w:rPr>
        <w:t xml:space="preserve"> </w:t>
      </w:r>
      <w:r w:rsidRPr="007A5FFB">
        <w:rPr>
          <w:rFonts w:eastAsia="SimSun"/>
          <w:iCs/>
          <w:kern w:val="28"/>
          <w:szCs w:val="28"/>
          <w:lang w:eastAsia="hi-IN" w:bidi="hi-IN"/>
        </w:rPr>
        <w:t xml:space="preserve">«Сказка про Комара Комаровича – Длинный Нос и про Мохнатого Мишу – Короткий Хвост»; Москвина М.Л. «Что случилось с крокодилом»; </w:t>
      </w:r>
      <w:proofErr w:type="spellStart"/>
      <w:r w:rsidRPr="007A5FFB">
        <w:rPr>
          <w:rFonts w:eastAsia="SimSun"/>
          <w:iCs/>
          <w:kern w:val="28"/>
          <w:szCs w:val="28"/>
          <w:lang w:eastAsia="hi-IN" w:bidi="hi-IN"/>
        </w:rPr>
        <w:t>Сеф</w:t>
      </w:r>
      <w:proofErr w:type="spellEnd"/>
      <w:r w:rsidRPr="007A5FFB">
        <w:rPr>
          <w:rFonts w:eastAsia="SimSun"/>
          <w:iCs/>
          <w:kern w:val="28"/>
          <w:szCs w:val="28"/>
          <w:lang w:eastAsia="hi-IN" w:bidi="hi-IN"/>
        </w:rPr>
        <w:t xml:space="preserve"> Р.С. «Сказка о    кругленьких    и    длинненьких    человечках</w:t>
      </w:r>
      <w:proofErr w:type="gramStart"/>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 xml:space="preserve"> Чуковский    К.И.    «Телефон»,</w:t>
      </w:r>
      <w:r>
        <w:rPr>
          <w:rFonts w:eastAsia="SimSun"/>
          <w:iCs/>
          <w:kern w:val="28"/>
          <w:szCs w:val="28"/>
          <w:lang w:eastAsia="hi-IN" w:bidi="hi-IN"/>
        </w:rPr>
        <w:t xml:space="preserve"> </w:t>
      </w:r>
      <w:r w:rsidRPr="007A5FFB">
        <w:rPr>
          <w:rFonts w:eastAsia="SimSun"/>
          <w:iCs/>
          <w:kern w:val="28"/>
          <w:szCs w:val="28"/>
          <w:lang w:eastAsia="hi-IN" w:bidi="hi-IN"/>
        </w:rPr>
        <w:t>«</w:t>
      </w:r>
      <w:proofErr w:type="spellStart"/>
      <w:r w:rsidRPr="007A5FFB">
        <w:rPr>
          <w:rFonts w:eastAsia="SimSun"/>
          <w:iCs/>
          <w:kern w:val="28"/>
          <w:szCs w:val="28"/>
          <w:lang w:eastAsia="hi-IN" w:bidi="hi-IN"/>
        </w:rPr>
        <w:t>Тараканище</w:t>
      </w:r>
      <w:proofErr w:type="spellEnd"/>
      <w:r w:rsidRPr="007A5FFB">
        <w:rPr>
          <w:rFonts w:eastAsia="SimSun"/>
          <w:iCs/>
          <w:kern w:val="28"/>
          <w:szCs w:val="28"/>
          <w:lang w:eastAsia="hi-IN" w:bidi="hi-IN"/>
        </w:rPr>
        <w:t>», «</w:t>
      </w:r>
      <w:proofErr w:type="spellStart"/>
      <w:r w:rsidRPr="007A5FFB">
        <w:rPr>
          <w:rFonts w:eastAsia="SimSun"/>
          <w:iCs/>
          <w:kern w:val="28"/>
          <w:szCs w:val="28"/>
          <w:lang w:eastAsia="hi-IN" w:bidi="hi-IN"/>
        </w:rPr>
        <w:t>Федорино</w:t>
      </w:r>
      <w:proofErr w:type="spellEnd"/>
      <w:r w:rsidRPr="007A5FFB">
        <w:rPr>
          <w:rFonts w:eastAsia="SimSun"/>
          <w:iCs/>
          <w:kern w:val="28"/>
          <w:szCs w:val="28"/>
          <w:lang w:eastAsia="hi-IN" w:bidi="hi-IN"/>
        </w:rPr>
        <w:t xml:space="preserve"> горе», «Айболит и воробей» (1-2 рассказа по выбору).</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Произведения поэтов и писателей разных стран</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Поэзия. </w:t>
      </w:r>
      <w:proofErr w:type="spellStart"/>
      <w:r w:rsidRPr="007A5FFB">
        <w:rPr>
          <w:rFonts w:eastAsia="SimSun"/>
          <w:iCs/>
          <w:kern w:val="28"/>
          <w:szCs w:val="28"/>
          <w:lang w:eastAsia="hi-IN" w:bidi="hi-IN"/>
        </w:rPr>
        <w:t>Бжехва</w:t>
      </w:r>
      <w:proofErr w:type="spellEnd"/>
      <w:r w:rsidRPr="007A5FFB">
        <w:rPr>
          <w:rFonts w:eastAsia="SimSun"/>
          <w:iCs/>
          <w:kern w:val="28"/>
          <w:szCs w:val="28"/>
          <w:lang w:eastAsia="hi-IN" w:bidi="hi-IN"/>
        </w:rPr>
        <w:t xml:space="preserve"> Я. «Клей», пер. с польск. Б. </w:t>
      </w:r>
      <w:proofErr w:type="spellStart"/>
      <w:r w:rsidRPr="007A5FFB">
        <w:rPr>
          <w:rFonts w:eastAsia="SimSun"/>
          <w:iCs/>
          <w:kern w:val="28"/>
          <w:szCs w:val="28"/>
          <w:lang w:eastAsia="hi-IN" w:bidi="hi-IN"/>
        </w:rPr>
        <w:t>Заходер</w:t>
      </w:r>
      <w:proofErr w:type="spellEnd"/>
      <w:r w:rsidRPr="007A5FFB">
        <w:rPr>
          <w:rFonts w:eastAsia="SimSun"/>
          <w:iCs/>
          <w:kern w:val="28"/>
          <w:szCs w:val="28"/>
          <w:lang w:eastAsia="hi-IN" w:bidi="hi-IN"/>
        </w:rPr>
        <w:t xml:space="preserve">; </w:t>
      </w:r>
      <w:proofErr w:type="spellStart"/>
      <w:r w:rsidRPr="007A5FFB">
        <w:rPr>
          <w:rFonts w:eastAsia="SimSun"/>
          <w:iCs/>
          <w:kern w:val="28"/>
          <w:szCs w:val="28"/>
          <w:lang w:eastAsia="hi-IN" w:bidi="hi-IN"/>
        </w:rPr>
        <w:t>Грубин</w:t>
      </w:r>
      <w:proofErr w:type="spellEnd"/>
      <w:r w:rsidRPr="007A5FFB">
        <w:rPr>
          <w:rFonts w:eastAsia="SimSun"/>
          <w:iCs/>
          <w:kern w:val="28"/>
          <w:szCs w:val="28"/>
          <w:lang w:eastAsia="hi-IN" w:bidi="hi-IN"/>
        </w:rPr>
        <w:t xml:space="preserve"> Ф. «Слезы», пер. с   </w:t>
      </w:r>
      <w:proofErr w:type="spellStart"/>
      <w:r w:rsidRPr="007A5FFB">
        <w:rPr>
          <w:rFonts w:eastAsia="SimSun"/>
          <w:iCs/>
          <w:kern w:val="28"/>
          <w:szCs w:val="28"/>
          <w:lang w:eastAsia="hi-IN" w:bidi="hi-IN"/>
        </w:rPr>
        <w:t>чеш</w:t>
      </w:r>
      <w:proofErr w:type="spellEnd"/>
      <w:r w:rsidRPr="007A5FFB">
        <w:rPr>
          <w:rFonts w:eastAsia="SimSun"/>
          <w:iCs/>
          <w:kern w:val="28"/>
          <w:szCs w:val="28"/>
          <w:lang w:eastAsia="hi-IN" w:bidi="hi-IN"/>
        </w:rPr>
        <w:t xml:space="preserve">.    Е.    </w:t>
      </w:r>
      <w:proofErr w:type="spellStart"/>
      <w:proofErr w:type="gramStart"/>
      <w:r w:rsidRPr="007A5FFB">
        <w:rPr>
          <w:rFonts w:eastAsia="SimSun"/>
          <w:iCs/>
          <w:kern w:val="28"/>
          <w:szCs w:val="28"/>
          <w:lang w:eastAsia="hi-IN" w:bidi="hi-IN"/>
        </w:rPr>
        <w:t>Солоновича</w:t>
      </w:r>
      <w:proofErr w:type="spellEnd"/>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 xml:space="preserve"> </w:t>
      </w:r>
      <w:proofErr w:type="spellStart"/>
      <w:r w:rsidRPr="007A5FFB">
        <w:rPr>
          <w:rFonts w:eastAsia="SimSun"/>
          <w:iCs/>
          <w:kern w:val="28"/>
          <w:szCs w:val="28"/>
          <w:lang w:eastAsia="hi-IN" w:bidi="hi-IN"/>
        </w:rPr>
        <w:t>Квитко</w:t>
      </w:r>
      <w:proofErr w:type="spellEnd"/>
      <w:r w:rsidRPr="007A5FFB">
        <w:rPr>
          <w:rFonts w:eastAsia="SimSun"/>
          <w:iCs/>
          <w:kern w:val="28"/>
          <w:szCs w:val="28"/>
          <w:lang w:eastAsia="hi-IN" w:bidi="hi-IN"/>
        </w:rPr>
        <w:t xml:space="preserve">    Л.М.    «Бабушкины    </w:t>
      </w:r>
      <w:proofErr w:type="gramStart"/>
      <w:r w:rsidRPr="007A5FFB">
        <w:rPr>
          <w:rFonts w:eastAsia="SimSun"/>
          <w:iCs/>
          <w:kern w:val="28"/>
          <w:szCs w:val="28"/>
          <w:lang w:eastAsia="hi-IN" w:bidi="hi-IN"/>
        </w:rPr>
        <w:t xml:space="preserve">руки»   </w:t>
      </w:r>
      <w:proofErr w:type="gramEnd"/>
      <w:r w:rsidRPr="007A5FFB">
        <w:rPr>
          <w:rFonts w:eastAsia="SimSun"/>
          <w:iCs/>
          <w:kern w:val="28"/>
          <w:szCs w:val="28"/>
          <w:lang w:eastAsia="hi-IN" w:bidi="hi-IN"/>
        </w:rPr>
        <w:t xml:space="preserve"> (пер.    с    евр. Т. </w:t>
      </w:r>
      <w:proofErr w:type="spellStart"/>
      <w:r w:rsidRPr="007A5FFB">
        <w:rPr>
          <w:rFonts w:eastAsia="SimSun"/>
          <w:iCs/>
          <w:kern w:val="28"/>
          <w:szCs w:val="28"/>
          <w:lang w:eastAsia="hi-IN" w:bidi="hi-IN"/>
        </w:rPr>
        <w:t>Спендиаровой</w:t>
      </w:r>
      <w:proofErr w:type="spellEnd"/>
      <w:r w:rsidRPr="007A5FFB">
        <w:rPr>
          <w:rFonts w:eastAsia="SimSun"/>
          <w:iCs/>
          <w:kern w:val="28"/>
          <w:szCs w:val="28"/>
          <w:lang w:eastAsia="hi-IN" w:bidi="hi-IN"/>
        </w:rPr>
        <w:t xml:space="preserve">); Райнис Я. «Наперегонки», пер. </w:t>
      </w:r>
      <w:proofErr w:type="gramStart"/>
      <w:r w:rsidRPr="007A5FFB">
        <w:rPr>
          <w:rFonts w:eastAsia="SimSun"/>
          <w:iCs/>
          <w:kern w:val="28"/>
          <w:szCs w:val="28"/>
          <w:lang w:eastAsia="hi-IN" w:bidi="hi-IN"/>
        </w:rPr>
        <w:t>с латыш</w:t>
      </w:r>
      <w:proofErr w:type="gramEnd"/>
      <w:r w:rsidRPr="007A5FFB">
        <w:rPr>
          <w:rFonts w:eastAsia="SimSun"/>
          <w:iCs/>
          <w:kern w:val="28"/>
          <w:szCs w:val="28"/>
          <w:lang w:eastAsia="hi-IN" w:bidi="hi-IN"/>
        </w:rPr>
        <w:t xml:space="preserve">. Л. </w:t>
      </w:r>
      <w:proofErr w:type="spellStart"/>
      <w:r w:rsidRPr="007A5FFB">
        <w:rPr>
          <w:rFonts w:eastAsia="SimSun"/>
          <w:iCs/>
          <w:kern w:val="28"/>
          <w:szCs w:val="28"/>
          <w:lang w:eastAsia="hi-IN" w:bidi="hi-IN"/>
        </w:rPr>
        <w:t>Мезинова</w:t>
      </w:r>
      <w:proofErr w:type="spellEnd"/>
      <w:r w:rsidRPr="007A5FFB">
        <w:rPr>
          <w:rFonts w:eastAsia="SimSun"/>
          <w:iCs/>
          <w:kern w:val="28"/>
          <w:szCs w:val="28"/>
          <w:lang w:eastAsia="hi-IN" w:bidi="hi-IN"/>
        </w:rPr>
        <w:t xml:space="preserve">; </w:t>
      </w:r>
      <w:proofErr w:type="spellStart"/>
      <w:r w:rsidRPr="007A5FFB">
        <w:rPr>
          <w:rFonts w:eastAsia="SimSun"/>
          <w:iCs/>
          <w:kern w:val="28"/>
          <w:szCs w:val="28"/>
          <w:lang w:eastAsia="hi-IN" w:bidi="hi-IN"/>
        </w:rPr>
        <w:t>Тувим</w:t>
      </w:r>
      <w:proofErr w:type="spellEnd"/>
      <w:r w:rsidRPr="007A5FFB">
        <w:rPr>
          <w:rFonts w:eastAsia="SimSun"/>
          <w:iCs/>
          <w:kern w:val="28"/>
          <w:szCs w:val="28"/>
          <w:lang w:eastAsia="hi-IN" w:bidi="hi-IN"/>
        </w:rPr>
        <w:t xml:space="preserve"> Ю.</w:t>
      </w:r>
      <w:r>
        <w:rPr>
          <w:rFonts w:eastAsia="SimSun"/>
          <w:iCs/>
          <w:kern w:val="28"/>
          <w:szCs w:val="28"/>
          <w:lang w:eastAsia="hi-IN" w:bidi="hi-IN"/>
        </w:rPr>
        <w:t xml:space="preserve"> </w:t>
      </w:r>
      <w:r w:rsidRPr="007A5FFB">
        <w:rPr>
          <w:rFonts w:eastAsia="SimSun"/>
          <w:iCs/>
          <w:kern w:val="28"/>
          <w:szCs w:val="28"/>
          <w:lang w:eastAsia="hi-IN" w:bidi="hi-IN"/>
        </w:rPr>
        <w:t xml:space="preserve">«Чудеса», пер. с польск. В. Приходько; «Про пана </w:t>
      </w:r>
      <w:proofErr w:type="spellStart"/>
      <w:r w:rsidRPr="007A5FFB">
        <w:rPr>
          <w:rFonts w:eastAsia="SimSun"/>
          <w:iCs/>
          <w:kern w:val="28"/>
          <w:szCs w:val="28"/>
          <w:lang w:eastAsia="hi-IN" w:bidi="hi-IN"/>
        </w:rPr>
        <w:t>Трулялинского</w:t>
      </w:r>
      <w:proofErr w:type="spellEnd"/>
      <w:r w:rsidRPr="007A5FFB">
        <w:rPr>
          <w:rFonts w:eastAsia="SimSun"/>
          <w:iCs/>
          <w:kern w:val="28"/>
          <w:szCs w:val="28"/>
          <w:lang w:eastAsia="hi-IN" w:bidi="hi-IN"/>
        </w:rPr>
        <w:t xml:space="preserve">», пересказ с польск. Б. </w:t>
      </w:r>
      <w:proofErr w:type="spellStart"/>
      <w:r w:rsidRPr="007A5FFB">
        <w:rPr>
          <w:rFonts w:eastAsia="SimSun"/>
          <w:iCs/>
          <w:kern w:val="28"/>
          <w:szCs w:val="28"/>
          <w:lang w:eastAsia="hi-IN" w:bidi="hi-IN"/>
        </w:rPr>
        <w:t>Заходера</w:t>
      </w:r>
      <w:proofErr w:type="spellEnd"/>
      <w:r w:rsidRPr="007A5FFB">
        <w:rPr>
          <w:rFonts w:eastAsia="SimSun"/>
          <w:iCs/>
          <w:kern w:val="28"/>
          <w:szCs w:val="28"/>
          <w:lang w:eastAsia="hi-IN" w:bidi="hi-IN"/>
        </w:rPr>
        <w:t>; «Овощи», пер с польск. С. Михалкова.</w:t>
      </w:r>
    </w:p>
    <w:p w:rsidR="00896437" w:rsidRPr="007A5FFB" w:rsidRDefault="00896437" w:rsidP="002A6FA9">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Литературные сказки. </w:t>
      </w:r>
      <w:proofErr w:type="spellStart"/>
      <w:r w:rsidRPr="007A5FFB">
        <w:rPr>
          <w:rFonts w:eastAsia="SimSun"/>
          <w:iCs/>
          <w:kern w:val="28"/>
          <w:szCs w:val="28"/>
          <w:lang w:eastAsia="hi-IN" w:bidi="hi-IN"/>
        </w:rPr>
        <w:t>Балинт</w:t>
      </w:r>
      <w:proofErr w:type="spellEnd"/>
      <w:r w:rsidRPr="007A5FFB">
        <w:rPr>
          <w:rFonts w:eastAsia="SimSun"/>
          <w:iCs/>
          <w:kern w:val="28"/>
          <w:szCs w:val="28"/>
          <w:lang w:eastAsia="hi-IN" w:bidi="hi-IN"/>
        </w:rPr>
        <w:t xml:space="preserve"> А. «Гном </w:t>
      </w:r>
      <w:proofErr w:type="spellStart"/>
      <w:r w:rsidRPr="007A5FFB">
        <w:rPr>
          <w:rFonts w:eastAsia="SimSun"/>
          <w:iCs/>
          <w:kern w:val="28"/>
          <w:szCs w:val="28"/>
          <w:lang w:eastAsia="hi-IN" w:bidi="hi-IN"/>
        </w:rPr>
        <w:t>Гномыч</w:t>
      </w:r>
      <w:proofErr w:type="spellEnd"/>
      <w:r w:rsidRPr="007A5FFB">
        <w:rPr>
          <w:rFonts w:eastAsia="SimSun"/>
          <w:iCs/>
          <w:kern w:val="28"/>
          <w:szCs w:val="28"/>
          <w:lang w:eastAsia="hi-IN" w:bidi="hi-IN"/>
        </w:rPr>
        <w:t xml:space="preserve"> и </w:t>
      </w:r>
      <w:proofErr w:type="spellStart"/>
      <w:r w:rsidRPr="007A5FFB">
        <w:rPr>
          <w:rFonts w:eastAsia="SimSun"/>
          <w:iCs/>
          <w:kern w:val="28"/>
          <w:szCs w:val="28"/>
          <w:lang w:eastAsia="hi-IN" w:bidi="hi-IN"/>
        </w:rPr>
        <w:t>Изюмка</w:t>
      </w:r>
      <w:proofErr w:type="spellEnd"/>
      <w:r w:rsidRPr="007A5FFB">
        <w:rPr>
          <w:rFonts w:eastAsia="SimSun"/>
          <w:iCs/>
          <w:kern w:val="28"/>
          <w:szCs w:val="28"/>
          <w:lang w:eastAsia="hi-IN" w:bidi="hi-IN"/>
        </w:rPr>
        <w:t xml:space="preserve">» (1-2 главы из книги по выбору), пер. с венг. Г. </w:t>
      </w:r>
      <w:proofErr w:type="spellStart"/>
      <w:r w:rsidRPr="007A5FFB">
        <w:rPr>
          <w:rFonts w:eastAsia="SimSun"/>
          <w:iCs/>
          <w:kern w:val="28"/>
          <w:szCs w:val="28"/>
          <w:lang w:eastAsia="hi-IN" w:bidi="hi-IN"/>
        </w:rPr>
        <w:t>Лейбутина</w:t>
      </w:r>
      <w:proofErr w:type="spellEnd"/>
      <w:r w:rsidRPr="007A5FFB">
        <w:rPr>
          <w:rFonts w:eastAsia="SimSun"/>
          <w:iCs/>
          <w:kern w:val="28"/>
          <w:szCs w:val="28"/>
          <w:lang w:eastAsia="hi-IN" w:bidi="hi-IN"/>
        </w:rPr>
        <w:t xml:space="preserve">; </w:t>
      </w:r>
      <w:proofErr w:type="spellStart"/>
      <w:r w:rsidRPr="007A5FFB">
        <w:rPr>
          <w:rFonts w:eastAsia="SimSun"/>
          <w:iCs/>
          <w:kern w:val="28"/>
          <w:szCs w:val="28"/>
          <w:lang w:eastAsia="hi-IN" w:bidi="hi-IN"/>
        </w:rPr>
        <w:t>Дональдсон</w:t>
      </w:r>
      <w:proofErr w:type="spellEnd"/>
      <w:r w:rsidRPr="007A5FFB">
        <w:rPr>
          <w:rFonts w:eastAsia="SimSun"/>
          <w:iCs/>
          <w:kern w:val="28"/>
          <w:szCs w:val="28"/>
          <w:lang w:eastAsia="hi-IN" w:bidi="hi-IN"/>
        </w:rPr>
        <w:t xml:space="preserve"> Д. «</w:t>
      </w:r>
      <w:proofErr w:type="spellStart"/>
      <w:r w:rsidRPr="007A5FFB">
        <w:rPr>
          <w:rFonts w:eastAsia="SimSun"/>
          <w:iCs/>
          <w:kern w:val="28"/>
          <w:szCs w:val="28"/>
          <w:lang w:eastAsia="hi-IN" w:bidi="hi-IN"/>
        </w:rPr>
        <w:t>Груффало</w:t>
      </w:r>
      <w:proofErr w:type="spellEnd"/>
      <w:r w:rsidRPr="007A5FFB">
        <w:rPr>
          <w:rFonts w:eastAsia="SimSun"/>
          <w:iCs/>
          <w:kern w:val="28"/>
          <w:szCs w:val="28"/>
          <w:lang w:eastAsia="hi-IN" w:bidi="hi-IN"/>
        </w:rPr>
        <w:t xml:space="preserve">», «Хочу к маме» (пер. М. </w:t>
      </w:r>
      <w:proofErr w:type="spellStart"/>
      <w:r w:rsidRPr="007A5FFB">
        <w:rPr>
          <w:rFonts w:eastAsia="SimSun"/>
          <w:iCs/>
          <w:kern w:val="28"/>
          <w:szCs w:val="28"/>
          <w:lang w:eastAsia="hi-IN" w:bidi="hi-IN"/>
        </w:rPr>
        <w:t>Бородицкой</w:t>
      </w:r>
      <w:proofErr w:type="spellEnd"/>
      <w:r w:rsidRPr="007A5FFB">
        <w:rPr>
          <w:rFonts w:eastAsia="SimSun"/>
          <w:iCs/>
          <w:kern w:val="28"/>
          <w:szCs w:val="28"/>
          <w:lang w:eastAsia="hi-IN" w:bidi="hi-IN"/>
        </w:rPr>
        <w:t xml:space="preserve">) (по выбору); </w:t>
      </w:r>
      <w:proofErr w:type="spellStart"/>
      <w:r w:rsidRPr="007A5FFB">
        <w:rPr>
          <w:rFonts w:eastAsia="SimSun"/>
          <w:iCs/>
          <w:kern w:val="28"/>
          <w:szCs w:val="28"/>
          <w:lang w:eastAsia="hi-IN" w:bidi="hi-IN"/>
        </w:rPr>
        <w:t>Ивамура</w:t>
      </w:r>
      <w:proofErr w:type="spellEnd"/>
      <w:r w:rsidRPr="007A5FFB">
        <w:rPr>
          <w:rFonts w:eastAsia="SimSun"/>
          <w:iCs/>
          <w:kern w:val="28"/>
          <w:szCs w:val="28"/>
          <w:lang w:eastAsia="hi-IN" w:bidi="hi-IN"/>
        </w:rPr>
        <w:t xml:space="preserve"> К. «14 лесных мышей» (пер. Е. </w:t>
      </w:r>
      <w:proofErr w:type="spellStart"/>
      <w:r w:rsidRPr="007A5FFB">
        <w:rPr>
          <w:rFonts w:eastAsia="SimSun"/>
          <w:iCs/>
          <w:kern w:val="28"/>
          <w:szCs w:val="28"/>
          <w:lang w:eastAsia="hi-IN" w:bidi="hi-IN"/>
        </w:rPr>
        <w:t>Байбиковой</w:t>
      </w:r>
      <w:proofErr w:type="spellEnd"/>
      <w:r w:rsidRPr="007A5FFB">
        <w:rPr>
          <w:rFonts w:eastAsia="SimSun"/>
          <w:iCs/>
          <w:kern w:val="28"/>
          <w:szCs w:val="28"/>
          <w:lang w:eastAsia="hi-IN" w:bidi="hi-IN"/>
        </w:rPr>
        <w:t xml:space="preserve">); </w:t>
      </w:r>
      <w:proofErr w:type="spellStart"/>
      <w:r w:rsidRPr="007A5FFB">
        <w:rPr>
          <w:rFonts w:eastAsia="SimSun"/>
          <w:iCs/>
          <w:kern w:val="28"/>
          <w:szCs w:val="28"/>
          <w:lang w:eastAsia="hi-IN" w:bidi="hi-IN"/>
        </w:rPr>
        <w:t>Ингавес</w:t>
      </w:r>
      <w:proofErr w:type="spellEnd"/>
      <w:r w:rsidRPr="007A5FFB">
        <w:rPr>
          <w:rFonts w:eastAsia="SimSun"/>
          <w:iCs/>
          <w:kern w:val="28"/>
          <w:szCs w:val="28"/>
          <w:lang w:eastAsia="hi-IN" w:bidi="hi-IN"/>
        </w:rPr>
        <w:t xml:space="preserve"> Г. «Мишка Бруно» (пер. О. </w:t>
      </w:r>
      <w:proofErr w:type="spellStart"/>
      <w:r w:rsidRPr="007A5FFB">
        <w:rPr>
          <w:rFonts w:eastAsia="SimSun"/>
          <w:iCs/>
          <w:kern w:val="28"/>
          <w:szCs w:val="28"/>
          <w:lang w:eastAsia="hi-IN" w:bidi="hi-IN"/>
        </w:rPr>
        <w:t>Мяэотс</w:t>
      </w:r>
      <w:proofErr w:type="spellEnd"/>
      <w:r w:rsidRPr="007A5FFB">
        <w:rPr>
          <w:rFonts w:eastAsia="SimSun"/>
          <w:iCs/>
          <w:kern w:val="28"/>
          <w:szCs w:val="28"/>
          <w:lang w:eastAsia="hi-IN" w:bidi="hi-IN"/>
        </w:rPr>
        <w:t>); Керр Д. «</w:t>
      </w:r>
      <w:proofErr w:type="spellStart"/>
      <w:r w:rsidRPr="007A5FFB">
        <w:rPr>
          <w:rFonts w:eastAsia="SimSun"/>
          <w:iCs/>
          <w:kern w:val="28"/>
          <w:szCs w:val="28"/>
          <w:lang w:eastAsia="hi-IN" w:bidi="hi-IN"/>
        </w:rPr>
        <w:t>Мяули</w:t>
      </w:r>
      <w:proofErr w:type="spellEnd"/>
      <w:r w:rsidRPr="007A5FFB">
        <w:rPr>
          <w:rFonts w:eastAsia="SimSun"/>
          <w:iCs/>
          <w:kern w:val="28"/>
          <w:szCs w:val="28"/>
          <w:lang w:eastAsia="hi-IN" w:bidi="hi-IN"/>
        </w:rPr>
        <w:t xml:space="preserve">. Истории из жизни удивительной кошки» (пер. М. </w:t>
      </w:r>
      <w:proofErr w:type="spellStart"/>
      <w:r w:rsidRPr="007A5FFB">
        <w:rPr>
          <w:rFonts w:eastAsia="SimSun"/>
          <w:iCs/>
          <w:kern w:val="28"/>
          <w:szCs w:val="28"/>
          <w:lang w:eastAsia="hi-IN" w:bidi="hi-IN"/>
        </w:rPr>
        <w:t>Аромштам</w:t>
      </w:r>
      <w:proofErr w:type="spellEnd"/>
      <w:r w:rsidRPr="007A5FFB">
        <w:rPr>
          <w:rFonts w:eastAsia="SimSun"/>
          <w:iCs/>
          <w:kern w:val="28"/>
          <w:szCs w:val="28"/>
          <w:lang w:eastAsia="hi-IN" w:bidi="hi-IN"/>
        </w:rPr>
        <w:t xml:space="preserve">); </w:t>
      </w:r>
      <w:proofErr w:type="spellStart"/>
      <w:r w:rsidRPr="007A5FFB">
        <w:rPr>
          <w:rFonts w:eastAsia="SimSun"/>
          <w:iCs/>
          <w:kern w:val="28"/>
          <w:szCs w:val="28"/>
          <w:lang w:eastAsia="hi-IN" w:bidi="hi-IN"/>
        </w:rPr>
        <w:t>Лангройтер</w:t>
      </w:r>
      <w:proofErr w:type="spellEnd"/>
      <w:r w:rsidRPr="007A5FFB">
        <w:rPr>
          <w:rFonts w:eastAsia="SimSun"/>
          <w:iCs/>
          <w:kern w:val="28"/>
          <w:szCs w:val="28"/>
          <w:lang w:eastAsia="hi-IN" w:bidi="hi-IN"/>
        </w:rPr>
        <w:t xml:space="preserve"> Ю. «А</w:t>
      </w:r>
      <w:r>
        <w:rPr>
          <w:rFonts w:eastAsia="SimSun"/>
          <w:iCs/>
          <w:kern w:val="28"/>
          <w:szCs w:val="28"/>
          <w:lang w:eastAsia="hi-IN" w:bidi="hi-IN"/>
        </w:rPr>
        <w:t xml:space="preserve"> </w:t>
      </w:r>
      <w:r w:rsidRPr="007A5FFB">
        <w:rPr>
          <w:rFonts w:eastAsia="SimSun"/>
          <w:iCs/>
          <w:kern w:val="28"/>
          <w:szCs w:val="28"/>
          <w:lang w:eastAsia="hi-IN" w:bidi="hi-IN"/>
        </w:rPr>
        <w:t xml:space="preserve">дома лучше!» (пер. В. </w:t>
      </w:r>
      <w:proofErr w:type="spellStart"/>
      <w:r w:rsidRPr="007A5FFB">
        <w:rPr>
          <w:rFonts w:eastAsia="SimSun"/>
          <w:iCs/>
          <w:kern w:val="28"/>
          <w:szCs w:val="28"/>
          <w:lang w:eastAsia="hi-IN" w:bidi="hi-IN"/>
        </w:rPr>
        <w:t>Фербикова</w:t>
      </w:r>
      <w:proofErr w:type="spellEnd"/>
      <w:r w:rsidRPr="007A5FFB">
        <w:rPr>
          <w:rFonts w:eastAsia="SimSun"/>
          <w:iCs/>
          <w:kern w:val="28"/>
          <w:szCs w:val="28"/>
          <w:lang w:eastAsia="hi-IN" w:bidi="hi-IN"/>
        </w:rPr>
        <w:t xml:space="preserve">); </w:t>
      </w:r>
      <w:proofErr w:type="spellStart"/>
      <w:r w:rsidRPr="007A5FFB">
        <w:rPr>
          <w:rFonts w:eastAsia="SimSun"/>
          <w:iCs/>
          <w:kern w:val="28"/>
          <w:szCs w:val="28"/>
          <w:lang w:eastAsia="hi-IN" w:bidi="hi-IN"/>
        </w:rPr>
        <w:t>Мугур</w:t>
      </w:r>
      <w:proofErr w:type="spellEnd"/>
      <w:r w:rsidRPr="007A5FFB">
        <w:rPr>
          <w:rFonts w:eastAsia="SimSun"/>
          <w:iCs/>
          <w:kern w:val="28"/>
          <w:szCs w:val="28"/>
          <w:lang w:eastAsia="hi-IN" w:bidi="hi-IN"/>
        </w:rPr>
        <w:t xml:space="preserve"> Ф. «</w:t>
      </w:r>
      <w:proofErr w:type="spellStart"/>
      <w:r w:rsidRPr="007A5FFB">
        <w:rPr>
          <w:rFonts w:eastAsia="SimSun"/>
          <w:iCs/>
          <w:kern w:val="28"/>
          <w:szCs w:val="28"/>
          <w:lang w:eastAsia="hi-IN" w:bidi="hi-IN"/>
        </w:rPr>
        <w:t>Рилэ-Йепурилэ</w:t>
      </w:r>
      <w:proofErr w:type="spellEnd"/>
      <w:r w:rsidRPr="007A5FFB">
        <w:rPr>
          <w:rFonts w:eastAsia="SimSun"/>
          <w:iCs/>
          <w:kern w:val="28"/>
          <w:szCs w:val="28"/>
          <w:lang w:eastAsia="hi-IN" w:bidi="hi-IN"/>
        </w:rPr>
        <w:t xml:space="preserve"> и Жучок с золотыми крылышками» (пер. с </w:t>
      </w:r>
      <w:proofErr w:type="spellStart"/>
      <w:r w:rsidRPr="007A5FFB">
        <w:rPr>
          <w:rFonts w:eastAsia="SimSun"/>
          <w:iCs/>
          <w:kern w:val="28"/>
          <w:szCs w:val="28"/>
          <w:lang w:eastAsia="hi-IN" w:bidi="hi-IN"/>
        </w:rPr>
        <w:t>румынск</w:t>
      </w:r>
      <w:proofErr w:type="spellEnd"/>
      <w:r w:rsidRPr="007A5FFB">
        <w:rPr>
          <w:rFonts w:eastAsia="SimSun"/>
          <w:iCs/>
          <w:kern w:val="28"/>
          <w:szCs w:val="28"/>
          <w:lang w:eastAsia="hi-IN" w:bidi="hi-IN"/>
        </w:rPr>
        <w:t xml:space="preserve">. Д. Шполянской); </w:t>
      </w:r>
      <w:proofErr w:type="spellStart"/>
      <w:r w:rsidRPr="007A5FFB">
        <w:rPr>
          <w:rFonts w:eastAsia="SimSun"/>
          <w:iCs/>
          <w:kern w:val="28"/>
          <w:szCs w:val="28"/>
          <w:lang w:eastAsia="hi-IN" w:bidi="hi-IN"/>
        </w:rPr>
        <w:t>Пенн</w:t>
      </w:r>
      <w:proofErr w:type="spellEnd"/>
      <w:r w:rsidRPr="007A5FFB">
        <w:rPr>
          <w:rFonts w:eastAsia="SimSun"/>
          <w:iCs/>
          <w:kern w:val="28"/>
          <w:szCs w:val="28"/>
          <w:lang w:eastAsia="hi-IN" w:bidi="hi-IN"/>
        </w:rPr>
        <w:t xml:space="preserve"> О. «Поцелуй в ладошке» (пер. Е. Сорокиной); </w:t>
      </w:r>
      <w:proofErr w:type="spellStart"/>
      <w:r w:rsidRPr="007A5FFB">
        <w:rPr>
          <w:rFonts w:eastAsia="SimSun"/>
          <w:iCs/>
          <w:kern w:val="28"/>
          <w:szCs w:val="28"/>
          <w:lang w:eastAsia="hi-IN" w:bidi="hi-IN"/>
        </w:rPr>
        <w:t>Родари</w:t>
      </w:r>
      <w:proofErr w:type="spellEnd"/>
      <w:r w:rsidRPr="007A5FFB">
        <w:rPr>
          <w:rFonts w:eastAsia="SimSun"/>
          <w:iCs/>
          <w:kern w:val="28"/>
          <w:szCs w:val="28"/>
          <w:lang w:eastAsia="hi-IN" w:bidi="hi-IN"/>
        </w:rPr>
        <w:t xml:space="preserve"> Д. </w:t>
      </w:r>
      <w:r w:rsidRPr="007A5FFB">
        <w:rPr>
          <w:rFonts w:eastAsia="SimSun"/>
          <w:iCs/>
          <w:kern w:val="28"/>
          <w:szCs w:val="28"/>
          <w:lang w:eastAsia="hi-IN" w:bidi="hi-IN"/>
        </w:rPr>
        <w:lastRenderedPageBreak/>
        <w:t>«Собака, которая не умела лаять» (из книги «Сказки, у которых три конца»), пер. с итал. И. Константиновой; Хогарт Э. «</w:t>
      </w:r>
      <w:proofErr w:type="spellStart"/>
      <w:r w:rsidRPr="007A5FFB">
        <w:rPr>
          <w:rFonts w:eastAsia="SimSun"/>
          <w:iCs/>
          <w:kern w:val="28"/>
          <w:szCs w:val="28"/>
          <w:lang w:eastAsia="hi-IN" w:bidi="hi-IN"/>
        </w:rPr>
        <w:t>Мафин</w:t>
      </w:r>
      <w:proofErr w:type="spellEnd"/>
      <w:r w:rsidRPr="007A5FFB">
        <w:rPr>
          <w:rFonts w:eastAsia="SimSun"/>
          <w:iCs/>
          <w:kern w:val="28"/>
          <w:szCs w:val="28"/>
          <w:lang w:eastAsia="hi-IN" w:bidi="hi-IN"/>
        </w:rPr>
        <w:t xml:space="preserve"> и его веселые друзья» (1-2 главы из книги по выбору), пер. с англ. О. Образцовой и Н. </w:t>
      </w:r>
      <w:proofErr w:type="spellStart"/>
      <w:r w:rsidRPr="007A5FFB">
        <w:rPr>
          <w:rFonts w:eastAsia="SimSun"/>
          <w:iCs/>
          <w:kern w:val="28"/>
          <w:szCs w:val="28"/>
          <w:lang w:eastAsia="hi-IN" w:bidi="hi-IN"/>
        </w:rPr>
        <w:t>Шанько</w:t>
      </w:r>
      <w:proofErr w:type="spellEnd"/>
      <w:r w:rsidRPr="007A5FFB">
        <w:rPr>
          <w:rFonts w:eastAsia="SimSun"/>
          <w:iCs/>
          <w:kern w:val="28"/>
          <w:szCs w:val="28"/>
          <w:lang w:eastAsia="hi-IN" w:bidi="hi-IN"/>
        </w:rPr>
        <w:t xml:space="preserve">; </w:t>
      </w:r>
      <w:proofErr w:type="spellStart"/>
      <w:r w:rsidRPr="007A5FFB">
        <w:rPr>
          <w:rFonts w:eastAsia="SimSun"/>
          <w:iCs/>
          <w:kern w:val="28"/>
          <w:szCs w:val="28"/>
          <w:lang w:eastAsia="hi-IN" w:bidi="hi-IN"/>
        </w:rPr>
        <w:t>Юхансон</w:t>
      </w:r>
      <w:proofErr w:type="spellEnd"/>
      <w:r w:rsidRPr="007A5FFB">
        <w:rPr>
          <w:rFonts w:eastAsia="SimSun"/>
          <w:iCs/>
          <w:kern w:val="28"/>
          <w:szCs w:val="28"/>
          <w:lang w:eastAsia="hi-IN" w:bidi="hi-IN"/>
        </w:rPr>
        <w:t xml:space="preserve"> Г. «Мулле </w:t>
      </w:r>
      <w:proofErr w:type="spellStart"/>
      <w:r w:rsidRPr="007A5FFB">
        <w:rPr>
          <w:rFonts w:eastAsia="SimSun"/>
          <w:iCs/>
          <w:kern w:val="28"/>
          <w:szCs w:val="28"/>
          <w:lang w:eastAsia="hi-IN" w:bidi="hi-IN"/>
        </w:rPr>
        <w:t>Мек</w:t>
      </w:r>
      <w:proofErr w:type="spellEnd"/>
      <w:r w:rsidRPr="007A5FFB">
        <w:rPr>
          <w:rFonts w:eastAsia="SimSun"/>
          <w:iCs/>
          <w:kern w:val="28"/>
          <w:szCs w:val="28"/>
          <w:lang w:eastAsia="hi-IN" w:bidi="hi-IN"/>
        </w:rPr>
        <w:t xml:space="preserve"> и </w:t>
      </w:r>
      <w:proofErr w:type="spellStart"/>
      <w:r w:rsidRPr="007A5FFB">
        <w:rPr>
          <w:rFonts w:eastAsia="SimSun"/>
          <w:iCs/>
          <w:kern w:val="28"/>
          <w:szCs w:val="28"/>
          <w:lang w:eastAsia="hi-IN" w:bidi="hi-IN"/>
        </w:rPr>
        <w:t>Буффа</w:t>
      </w:r>
      <w:proofErr w:type="spellEnd"/>
      <w:r w:rsidRPr="007A5FFB">
        <w:rPr>
          <w:rFonts w:eastAsia="SimSun"/>
          <w:iCs/>
          <w:kern w:val="28"/>
          <w:szCs w:val="28"/>
          <w:lang w:eastAsia="hi-IN" w:bidi="hi-IN"/>
        </w:rPr>
        <w:t xml:space="preserve">» (пер. Л. </w:t>
      </w:r>
      <w:proofErr w:type="spellStart"/>
      <w:r w:rsidRPr="007A5FFB">
        <w:rPr>
          <w:rFonts w:eastAsia="SimSun"/>
          <w:iCs/>
          <w:kern w:val="28"/>
          <w:szCs w:val="28"/>
          <w:lang w:eastAsia="hi-IN" w:bidi="hi-IN"/>
        </w:rPr>
        <w:t>Затолокиной</w:t>
      </w:r>
      <w:proofErr w:type="spellEnd"/>
      <w:r w:rsidRPr="007A5FFB">
        <w:rPr>
          <w:rFonts w:eastAsia="SimSun"/>
          <w:iCs/>
          <w:kern w:val="28"/>
          <w:szCs w:val="28"/>
          <w:lang w:eastAsia="hi-IN" w:bidi="hi-IN"/>
        </w:rPr>
        <w:t>).</w:t>
      </w:r>
    </w:p>
    <w:p w:rsidR="00896437" w:rsidRPr="007A5FFB" w:rsidRDefault="00896437" w:rsidP="00896437">
      <w:pPr>
        <w:keepNext/>
        <w:widowControl w:val="0"/>
        <w:tabs>
          <w:tab w:val="left" w:pos="567"/>
        </w:tabs>
        <w:suppressAutoHyphens/>
        <w:ind w:right="-280" w:firstLine="567"/>
        <w:jc w:val="both"/>
        <w:outlineLvl w:val="1"/>
        <w:rPr>
          <w:rFonts w:eastAsia="SimSun"/>
          <w:b/>
          <w:iCs/>
          <w:kern w:val="28"/>
          <w:szCs w:val="28"/>
          <w:lang w:eastAsia="hi-IN" w:bidi="hi-IN"/>
        </w:rPr>
      </w:pPr>
      <w:r w:rsidRPr="007A5FFB">
        <w:rPr>
          <w:rFonts w:eastAsia="SimSun"/>
          <w:b/>
          <w:iCs/>
          <w:kern w:val="28"/>
          <w:szCs w:val="28"/>
          <w:lang w:eastAsia="hi-IN" w:bidi="hi-IN"/>
        </w:rPr>
        <w:t>От 5 до 6 лет.</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Малые формы фольклора. Загадки, небылицы, дразнилки, считалки, пословицы, поговорки, </w:t>
      </w:r>
      <w:proofErr w:type="spellStart"/>
      <w:r w:rsidRPr="007A5FFB">
        <w:rPr>
          <w:rFonts w:eastAsia="SimSun"/>
          <w:iCs/>
          <w:kern w:val="28"/>
          <w:szCs w:val="28"/>
          <w:lang w:eastAsia="hi-IN" w:bidi="hi-IN"/>
        </w:rPr>
        <w:t>заклички</w:t>
      </w:r>
      <w:proofErr w:type="spellEnd"/>
      <w:r w:rsidRPr="007A5FFB">
        <w:rPr>
          <w:rFonts w:eastAsia="SimSun"/>
          <w:iCs/>
          <w:kern w:val="28"/>
          <w:szCs w:val="28"/>
          <w:lang w:eastAsia="hi-IN" w:bidi="hi-IN"/>
        </w:rPr>
        <w:t>, народные песенки, прибаутки, скороговорки.</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Русские народные сказки. «Жил-был карась…» (докучная сказка); «Жили- были два братца…» (докучная сказка); «Заяц-хвастун» (обработка О.И. </w:t>
      </w:r>
      <w:proofErr w:type="spellStart"/>
      <w:r w:rsidRPr="007A5FFB">
        <w:rPr>
          <w:rFonts w:eastAsia="SimSun"/>
          <w:iCs/>
          <w:kern w:val="28"/>
          <w:szCs w:val="28"/>
          <w:lang w:eastAsia="hi-IN" w:bidi="hi-IN"/>
        </w:rPr>
        <w:t>Капицы</w:t>
      </w:r>
      <w:proofErr w:type="spellEnd"/>
      <w:r w:rsidRPr="007A5FFB">
        <w:rPr>
          <w:rFonts w:eastAsia="SimSun"/>
          <w:iCs/>
          <w:kern w:val="28"/>
          <w:szCs w:val="28"/>
          <w:lang w:eastAsia="hi-IN" w:bidi="hi-IN"/>
        </w:rPr>
        <w:t xml:space="preserve">/ пересказ А.Н. Толстого); «Крылатый, мохнатый да масляный» (обработка И.В. Карнауховой); «Лиса и кувшин» (обработка О.И. </w:t>
      </w:r>
      <w:proofErr w:type="spellStart"/>
      <w:r w:rsidRPr="007A5FFB">
        <w:rPr>
          <w:rFonts w:eastAsia="SimSun"/>
          <w:iCs/>
          <w:kern w:val="28"/>
          <w:szCs w:val="28"/>
          <w:lang w:eastAsia="hi-IN" w:bidi="hi-IN"/>
        </w:rPr>
        <w:t>Капицы</w:t>
      </w:r>
      <w:proofErr w:type="spellEnd"/>
      <w:r w:rsidRPr="007A5FFB">
        <w:rPr>
          <w:rFonts w:eastAsia="SimSun"/>
          <w:iCs/>
          <w:kern w:val="28"/>
          <w:szCs w:val="28"/>
          <w:lang w:eastAsia="hi-IN" w:bidi="hi-IN"/>
        </w:rPr>
        <w:t>); «Морозко» (пересказ М. Булатова); «По щучьему веленью» (обработка А.Н. Толстого); «Сестрица Алёнушка и братец Иванушка» (пересказ А.Н. Толстого); «Сивка-бурка» (обработка М.А. Булатова/ обработка А.Н. Толстого/ пересказ К.Д. Ушинского); «Царевна- лягушка» (обработка А.Н. Толстого/ обработка М. Булатова).</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Сказки народов мира. «Госпожа Метелица», пересказ с нем. А. Введенского, под редакцией С.Я. Маршака, из сказок братьев Гримм; «Жёлтый аист», пер. </w:t>
      </w:r>
      <w:proofErr w:type="gramStart"/>
      <w:r w:rsidRPr="007A5FFB">
        <w:rPr>
          <w:rFonts w:eastAsia="SimSun"/>
          <w:iCs/>
          <w:kern w:val="28"/>
          <w:szCs w:val="28"/>
          <w:lang w:eastAsia="hi-IN" w:bidi="hi-IN"/>
        </w:rPr>
        <w:t>с кит</w:t>
      </w:r>
      <w:proofErr w:type="gramEnd"/>
      <w:r w:rsidRPr="007A5FFB">
        <w:rPr>
          <w:rFonts w:eastAsia="SimSun"/>
          <w:iCs/>
          <w:kern w:val="28"/>
          <w:szCs w:val="28"/>
          <w:lang w:eastAsia="hi-IN" w:bidi="hi-IN"/>
        </w:rPr>
        <w:t xml:space="preserve">. Ф. </w:t>
      </w:r>
      <w:proofErr w:type="spellStart"/>
      <w:r w:rsidRPr="007A5FFB">
        <w:rPr>
          <w:rFonts w:eastAsia="SimSun"/>
          <w:iCs/>
          <w:kern w:val="28"/>
          <w:szCs w:val="28"/>
          <w:lang w:eastAsia="hi-IN" w:bidi="hi-IN"/>
        </w:rPr>
        <w:t>Ярлина</w:t>
      </w:r>
      <w:proofErr w:type="spellEnd"/>
      <w:r w:rsidRPr="007A5FFB">
        <w:rPr>
          <w:rFonts w:eastAsia="SimSun"/>
          <w:iCs/>
          <w:kern w:val="28"/>
          <w:szCs w:val="28"/>
          <w:lang w:eastAsia="hi-IN" w:bidi="hi-IN"/>
        </w:rPr>
        <w:t>; «</w:t>
      </w:r>
      <w:proofErr w:type="spellStart"/>
      <w:r w:rsidRPr="007A5FFB">
        <w:rPr>
          <w:rFonts w:eastAsia="SimSun"/>
          <w:iCs/>
          <w:kern w:val="28"/>
          <w:szCs w:val="28"/>
          <w:lang w:eastAsia="hi-IN" w:bidi="hi-IN"/>
        </w:rPr>
        <w:t>Златовласка</w:t>
      </w:r>
      <w:proofErr w:type="spellEnd"/>
      <w:r w:rsidRPr="007A5FFB">
        <w:rPr>
          <w:rFonts w:eastAsia="SimSun"/>
          <w:iCs/>
          <w:kern w:val="28"/>
          <w:szCs w:val="28"/>
          <w:lang w:eastAsia="hi-IN" w:bidi="hi-IN"/>
        </w:rPr>
        <w:t xml:space="preserve">», пер. с </w:t>
      </w:r>
      <w:proofErr w:type="spellStart"/>
      <w:r w:rsidRPr="007A5FFB">
        <w:rPr>
          <w:rFonts w:eastAsia="SimSun"/>
          <w:iCs/>
          <w:kern w:val="28"/>
          <w:szCs w:val="28"/>
          <w:lang w:eastAsia="hi-IN" w:bidi="hi-IN"/>
        </w:rPr>
        <w:t>чешск</w:t>
      </w:r>
      <w:proofErr w:type="spellEnd"/>
      <w:r w:rsidRPr="007A5FFB">
        <w:rPr>
          <w:rFonts w:eastAsia="SimSun"/>
          <w:iCs/>
          <w:kern w:val="28"/>
          <w:szCs w:val="28"/>
          <w:lang w:eastAsia="hi-IN" w:bidi="hi-IN"/>
        </w:rPr>
        <w:t xml:space="preserve">. К.Г. Паустовского; «Летучий корабль», пер. с </w:t>
      </w:r>
      <w:proofErr w:type="spellStart"/>
      <w:r w:rsidRPr="007A5FFB">
        <w:rPr>
          <w:rFonts w:eastAsia="SimSun"/>
          <w:iCs/>
          <w:kern w:val="28"/>
          <w:szCs w:val="28"/>
          <w:lang w:eastAsia="hi-IN" w:bidi="hi-IN"/>
        </w:rPr>
        <w:t>укр</w:t>
      </w:r>
      <w:proofErr w:type="spellEnd"/>
      <w:r w:rsidRPr="007A5FFB">
        <w:rPr>
          <w:rFonts w:eastAsia="SimSun"/>
          <w:iCs/>
          <w:kern w:val="28"/>
          <w:szCs w:val="28"/>
          <w:lang w:eastAsia="hi-IN" w:bidi="hi-IN"/>
        </w:rPr>
        <w:t>. А. Нечаева; «</w:t>
      </w:r>
      <w:proofErr w:type="spellStart"/>
      <w:r w:rsidRPr="007A5FFB">
        <w:rPr>
          <w:rFonts w:eastAsia="SimSun"/>
          <w:iCs/>
          <w:kern w:val="28"/>
          <w:szCs w:val="28"/>
          <w:lang w:eastAsia="hi-IN" w:bidi="hi-IN"/>
        </w:rPr>
        <w:t>Рапунцель</w:t>
      </w:r>
      <w:proofErr w:type="spellEnd"/>
      <w:r w:rsidRPr="007A5FFB">
        <w:rPr>
          <w:rFonts w:eastAsia="SimSun"/>
          <w:iCs/>
          <w:kern w:val="28"/>
          <w:szCs w:val="28"/>
          <w:lang w:eastAsia="hi-IN" w:bidi="hi-IN"/>
        </w:rPr>
        <w:t xml:space="preserve">» пер. с нем. Г. </w:t>
      </w:r>
      <w:proofErr w:type="spellStart"/>
      <w:r w:rsidRPr="007A5FFB">
        <w:rPr>
          <w:rFonts w:eastAsia="SimSun"/>
          <w:iCs/>
          <w:kern w:val="28"/>
          <w:szCs w:val="28"/>
          <w:lang w:eastAsia="hi-IN" w:bidi="hi-IN"/>
        </w:rPr>
        <w:t>Петникова</w:t>
      </w:r>
      <w:proofErr w:type="spellEnd"/>
      <w:r w:rsidRPr="007A5FFB">
        <w:rPr>
          <w:rFonts w:eastAsia="SimSun"/>
          <w:iCs/>
          <w:kern w:val="28"/>
          <w:szCs w:val="28"/>
          <w:lang w:eastAsia="hi-IN" w:bidi="hi-IN"/>
        </w:rPr>
        <w:t>/ пер. и обработка И. Архангельской.</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Произведения поэтов и писателей России.</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Поэзия. Аким Я.Л. «Жадина»; </w:t>
      </w:r>
      <w:proofErr w:type="spellStart"/>
      <w:r w:rsidRPr="007A5FFB">
        <w:rPr>
          <w:rFonts w:eastAsia="SimSun"/>
          <w:iCs/>
          <w:kern w:val="28"/>
          <w:szCs w:val="28"/>
          <w:lang w:eastAsia="hi-IN" w:bidi="hi-IN"/>
        </w:rPr>
        <w:t>Барто</w:t>
      </w:r>
      <w:proofErr w:type="spellEnd"/>
      <w:r w:rsidRPr="007A5FFB">
        <w:rPr>
          <w:rFonts w:eastAsia="SimSun"/>
          <w:iCs/>
          <w:kern w:val="28"/>
          <w:szCs w:val="28"/>
          <w:lang w:eastAsia="hi-IN" w:bidi="hi-IN"/>
        </w:rPr>
        <w:t xml:space="preserve"> А.Л. «Верёвочка», «Гуси-лебеди», «Есть такие мальчики», «Мы не заметили жука» (1-2 стихотворения по выбору); </w:t>
      </w:r>
      <w:proofErr w:type="spellStart"/>
      <w:r w:rsidRPr="007A5FFB">
        <w:rPr>
          <w:rFonts w:eastAsia="SimSun"/>
          <w:iCs/>
          <w:kern w:val="28"/>
          <w:szCs w:val="28"/>
          <w:lang w:eastAsia="hi-IN" w:bidi="hi-IN"/>
        </w:rPr>
        <w:t>Бородицкая</w:t>
      </w:r>
      <w:proofErr w:type="spellEnd"/>
      <w:r w:rsidRPr="007A5FFB">
        <w:rPr>
          <w:rFonts w:eastAsia="SimSun"/>
          <w:iCs/>
          <w:kern w:val="28"/>
          <w:szCs w:val="28"/>
          <w:lang w:eastAsia="hi-IN" w:bidi="hi-IN"/>
        </w:rPr>
        <w:t xml:space="preserve">   М.   «Тетушка   Луна</w:t>
      </w:r>
      <w:proofErr w:type="gramStart"/>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Бунин   И.А.   «Первый   снег</w:t>
      </w:r>
      <w:proofErr w:type="gramStart"/>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Волкова   Н.</w:t>
      </w:r>
      <w:r>
        <w:rPr>
          <w:rFonts w:eastAsia="SimSun"/>
          <w:iCs/>
          <w:kern w:val="28"/>
          <w:szCs w:val="28"/>
          <w:lang w:eastAsia="hi-IN" w:bidi="hi-IN"/>
        </w:rPr>
        <w:t xml:space="preserve"> </w:t>
      </w:r>
      <w:r w:rsidRPr="007A5FFB">
        <w:rPr>
          <w:rFonts w:eastAsia="SimSun"/>
          <w:iCs/>
          <w:kern w:val="28"/>
          <w:szCs w:val="28"/>
          <w:lang w:eastAsia="hi-IN" w:bidi="hi-IN"/>
        </w:rPr>
        <w:t xml:space="preserve">«Воздушные замки»; Городецкий С.М. «Котёнок»; Дядина Г. «Пуговичный городок»; Есенин С.А. «Берёза»; </w:t>
      </w:r>
      <w:proofErr w:type="spellStart"/>
      <w:r w:rsidRPr="007A5FFB">
        <w:rPr>
          <w:rFonts w:eastAsia="SimSun"/>
          <w:iCs/>
          <w:kern w:val="28"/>
          <w:szCs w:val="28"/>
          <w:lang w:eastAsia="hi-IN" w:bidi="hi-IN"/>
        </w:rPr>
        <w:t>Заходер</w:t>
      </w:r>
      <w:proofErr w:type="spellEnd"/>
      <w:r w:rsidRPr="007A5FFB">
        <w:rPr>
          <w:rFonts w:eastAsia="SimSun"/>
          <w:iCs/>
          <w:kern w:val="28"/>
          <w:szCs w:val="28"/>
          <w:lang w:eastAsia="hi-IN" w:bidi="hi-IN"/>
        </w:rPr>
        <w:t xml:space="preserve"> Б.В. «Моя </w:t>
      </w:r>
      <w:proofErr w:type="spellStart"/>
      <w:r w:rsidRPr="007A5FFB">
        <w:rPr>
          <w:rFonts w:eastAsia="SimSun"/>
          <w:iCs/>
          <w:kern w:val="28"/>
          <w:szCs w:val="28"/>
          <w:lang w:eastAsia="hi-IN" w:bidi="hi-IN"/>
        </w:rPr>
        <w:t>Вообразилия</w:t>
      </w:r>
      <w:proofErr w:type="spellEnd"/>
      <w:r w:rsidRPr="007A5FFB">
        <w:rPr>
          <w:rFonts w:eastAsia="SimSun"/>
          <w:iCs/>
          <w:kern w:val="28"/>
          <w:szCs w:val="28"/>
          <w:lang w:eastAsia="hi-IN" w:bidi="hi-IN"/>
        </w:rPr>
        <w:t>»; Маршак С.Я.</w:t>
      </w:r>
      <w:r>
        <w:rPr>
          <w:rFonts w:eastAsia="SimSun"/>
          <w:iCs/>
          <w:kern w:val="28"/>
          <w:szCs w:val="28"/>
          <w:lang w:eastAsia="hi-IN" w:bidi="hi-IN"/>
        </w:rPr>
        <w:t xml:space="preserve"> </w:t>
      </w:r>
      <w:r w:rsidRPr="007A5FFB">
        <w:rPr>
          <w:rFonts w:eastAsia="SimSun"/>
          <w:iCs/>
          <w:kern w:val="28"/>
          <w:szCs w:val="28"/>
          <w:lang w:eastAsia="hi-IN" w:bidi="hi-IN"/>
        </w:rPr>
        <w:t xml:space="preserve">«Пудель»; </w:t>
      </w:r>
      <w:proofErr w:type="spellStart"/>
      <w:r w:rsidRPr="007A5FFB">
        <w:rPr>
          <w:rFonts w:eastAsia="SimSun"/>
          <w:iCs/>
          <w:kern w:val="28"/>
          <w:szCs w:val="28"/>
          <w:lang w:eastAsia="hi-IN" w:bidi="hi-IN"/>
        </w:rPr>
        <w:t>Мориц</w:t>
      </w:r>
      <w:proofErr w:type="spellEnd"/>
      <w:r w:rsidRPr="007A5FFB">
        <w:rPr>
          <w:rFonts w:eastAsia="SimSun"/>
          <w:iCs/>
          <w:kern w:val="28"/>
          <w:szCs w:val="28"/>
          <w:lang w:eastAsia="hi-IN" w:bidi="hi-IN"/>
        </w:rPr>
        <w:t xml:space="preserve"> Ю.П. «Домик с трубой»; </w:t>
      </w:r>
      <w:proofErr w:type="spellStart"/>
      <w:r w:rsidRPr="007A5FFB">
        <w:rPr>
          <w:rFonts w:eastAsia="SimSun"/>
          <w:iCs/>
          <w:kern w:val="28"/>
          <w:szCs w:val="28"/>
          <w:lang w:eastAsia="hi-IN" w:bidi="hi-IN"/>
        </w:rPr>
        <w:t>Мошковская</w:t>
      </w:r>
      <w:proofErr w:type="spellEnd"/>
      <w:r w:rsidRPr="007A5FFB">
        <w:rPr>
          <w:rFonts w:eastAsia="SimSun"/>
          <w:iCs/>
          <w:kern w:val="28"/>
          <w:szCs w:val="28"/>
          <w:lang w:eastAsia="hi-IN" w:bidi="hi-IN"/>
        </w:rPr>
        <w:t xml:space="preserve"> Э.Э. «Какие бывают подарки»; Пивоварова И.М. «Сосчитать не могу»; Пушкин А.С. «У лукоморья дуб </w:t>
      </w:r>
      <w:proofErr w:type="gramStart"/>
      <w:r w:rsidRPr="007A5FFB">
        <w:rPr>
          <w:rFonts w:eastAsia="SimSun"/>
          <w:iCs/>
          <w:kern w:val="28"/>
          <w:szCs w:val="28"/>
          <w:lang w:eastAsia="hi-IN" w:bidi="hi-IN"/>
        </w:rPr>
        <w:t>зелёный….</w:t>
      </w:r>
      <w:proofErr w:type="gramEnd"/>
      <w:r w:rsidRPr="007A5FFB">
        <w:rPr>
          <w:rFonts w:eastAsia="SimSun"/>
          <w:iCs/>
          <w:kern w:val="28"/>
          <w:szCs w:val="28"/>
          <w:lang w:eastAsia="hi-IN" w:bidi="hi-IN"/>
        </w:rPr>
        <w:t xml:space="preserve">» (отрывок из поэмы «Руслан и Людмила»), «Ель растёт перед </w:t>
      </w:r>
      <w:proofErr w:type="gramStart"/>
      <w:r w:rsidRPr="007A5FFB">
        <w:rPr>
          <w:rFonts w:eastAsia="SimSun"/>
          <w:iCs/>
          <w:kern w:val="28"/>
          <w:szCs w:val="28"/>
          <w:lang w:eastAsia="hi-IN" w:bidi="hi-IN"/>
        </w:rPr>
        <w:t>дворцом….</w:t>
      </w:r>
      <w:proofErr w:type="gramEnd"/>
      <w:r w:rsidRPr="007A5FFB">
        <w:rPr>
          <w:rFonts w:eastAsia="SimSun"/>
          <w:iCs/>
          <w:kern w:val="28"/>
          <w:szCs w:val="28"/>
          <w:lang w:eastAsia="hi-IN" w:bidi="hi-IN"/>
        </w:rPr>
        <w:t xml:space="preserve">» (отрывок из «Сказки о царе </w:t>
      </w:r>
      <w:proofErr w:type="spellStart"/>
      <w:proofErr w:type="gramStart"/>
      <w:r w:rsidRPr="007A5FFB">
        <w:rPr>
          <w:rFonts w:eastAsia="SimSun"/>
          <w:iCs/>
          <w:kern w:val="28"/>
          <w:szCs w:val="28"/>
          <w:lang w:eastAsia="hi-IN" w:bidi="hi-IN"/>
        </w:rPr>
        <w:t>Салтане</w:t>
      </w:r>
      <w:proofErr w:type="spellEnd"/>
      <w:r w:rsidRPr="007A5FFB">
        <w:rPr>
          <w:rFonts w:eastAsia="SimSun"/>
          <w:iCs/>
          <w:kern w:val="28"/>
          <w:szCs w:val="28"/>
          <w:lang w:eastAsia="hi-IN" w:bidi="hi-IN"/>
        </w:rPr>
        <w:t>….</w:t>
      </w:r>
      <w:proofErr w:type="gramEnd"/>
      <w:r w:rsidRPr="007A5FFB">
        <w:rPr>
          <w:rFonts w:eastAsia="SimSun"/>
          <w:iCs/>
          <w:kern w:val="28"/>
          <w:szCs w:val="28"/>
          <w:lang w:eastAsia="hi-IN" w:bidi="hi-IN"/>
        </w:rPr>
        <w:t xml:space="preserve">» (по выбору); </w:t>
      </w:r>
      <w:proofErr w:type="spellStart"/>
      <w:r w:rsidRPr="007A5FFB">
        <w:rPr>
          <w:rFonts w:eastAsia="SimSun"/>
          <w:iCs/>
          <w:kern w:val="28"/>
          <w:szCs w:val="28"/>
          <w:lang w:eastAsia="hi-IN" w:bidi="hi-IN"/>
        </w:rPr>
        <w:t>Сеф</w:t>
      </w:r>
      <w:proofErr w:type="spellEnd"/>
      <w:r w:rsidRPr="007A5FFB">
        <w:rPr>
          <w:rFonts w:eastAsia="SimSun"/>
          <w:iCs/>
          <w:kern w:val="28"/>
          <w:szCs w:val="28"/>
          <w:lang w:eastAsia="hi-IN" w:bidi="hi-IN"/>
        </w:rPr>
        <w:t xml:space="preserve"> Р.С.</w:t>
      </w:r>
      <w:r>
        <w:rPr>
          <w:rFonts w:eastAsia="SimSun"/>
          <w:iCs/>
          <w:kern w:val="28"/>
          <w:szCs w:val="28"/>
          <w:lang w:eastAsia="hi-IN" w:bidi="hi-IN"/>
        </w:rPr>
        <w:t xml:space="preserve"> </w:t>
      </w:r>
      <w:r w:rsidRPr="007A5FFB">
        <w:rPr>
          <w:rFonts w:eastAsia="SimSun"/>
          <w:iCs/>
          <w:kern w:val="28"/>
          <w:szCs w:val="28"/>
          <w:lang w:eastAsia="hi-IN" w:bidi="hi-IN"/>
        </w:rPr>
        <w:t xml:space="preserve">«Бесконечные стихи»; Симбирская Ю. «Ехал дождь в командировку»; Степанов В.А. «Родные просторы»; Суриков И.З. «Белый снег пушистый», «Зима» (отрывок); </w:t>
      </w:r>
      <w:proofErr w:type="spellStart"/>
      <w:r w:rsidRPr="007A5FFB">
        <w:rPr>
          <w:rFonts w:eastAsia="SimSun"/>
          <w:iCs/>
          <w:kern w:val="28"/>
          <w:szCs w:val="28"/>
          <w:lang w:eastAsia="hi-IN" w:bidi="hi-IN"/>
        </w:rPr>
        <w:t>Токмакова</w:t>
      </w:r>
      <w:proofErr w:type="spellEnd"/>
      <w:r w:rsidRPr="007A5FFB">
        <w:rPr>
          <w:rFonts w:eastAsia="SimSun"/>
          <w:iCs/>
          <w:kern w:val="28"/>
          <w:szCs w:val="28"/>
          <w:lang w:eastAsia="hi-IN" w:bidi="hi-IN"/>
        </w:rPr>
        <w:t xml:space="preserve"> И.П. «Осенние листья»; Тютчев Ф.И. «Зима недаром </w:t>
      </w:r>
      <w:proofErr w:type="gramStart"/>
      <w:r w:rsidRPr="007A5FFB">
        <w:rPr>
          <w:rFonts w:eastAsia="SimSun"/>
          <w:iCs/>
          <w:kern w:val="28"/>
          <w:szCs w:val="28"/>
          <w:lang w:eastAsia="hi-IN" w:bidi="hi-IN"/>
        </w:rPr>
        <w:t>злится….</w:t>
      </w:r>
      <w:proofErr w:type="gramEnd"/>
      <w:r w:rsidRPr="007A5FFB">
        <w:rPr>
          <w:rFonts w:eastAsia="SimSun"/>
          <w:iCs/>
          <w:kern w:val="28"/>
          <w:szCs w:val="28"/>
          <w:lang w:eastAsia="hi-IN" w:bidi="hi-IN"/>
        </w:rPr>
        <w:t>»; Усачев А. «Колыбельная книга», «К нам приходит Новый год»; Фет А.А. «Мама, глянь-ка из окошка….»; Цветаева М.И. «У кроватки»; Чёрный С. «Волк»; Чуковский К.И.</w:t>
      </w:r>
      <w:r>
        <w:rPr>
          <w:rFonts w:eastAsia="SimSun"/>
          <w:iCs/>
          <w:kern w:val="28"/>
          <w:szCs w:val="28"/>
          <w:lang w:eastAsia="hi-IN" w:bidi="hi-IN"/>
        </w:rPr>
        <w:t xml:space="preserve"> </w:t>
      </w:r>
      <w:r w:rsidRPr="007A5FFB">
        <w:rPr>
          <w:rFonts w:eastAsia="SimSun"/>
          <w:iCs/>
          <w:kern w:val="28"/>
          <w:szCs w:val="28"/>
          <w:lang w:eastAsia="hi-IN" w:bidi="hi-IN"/>
        </w:rPr>
        <w:t xml:space="preserve">«Ёлка»; </w:t>
      </w:r>
      <w:proofErr w:type="spellStart"/>
      <w:r w:rsidRPr="007A5FFB">
        <w:rPr>
          <w:rFonts w:eastAsia="SimSun"/>
          <w:iCs/>
          <w:kern w:val="28"/>
          <w:szCs w:val="28"/>
          <w:lang w:eastAsia="hi-IN" w:bidi="hi-IN"/>
        </w:rPr>
        <w:t>Яснов</w:t>
      </w:r>
      <w:proofErr w:type="spellEnd"/>
      <w:r w:rsidRPr="007A5FFB">
        <w:rPr>
          <w:rFonts w:eastAsia="SimSun"/>
          <w:iCs/>
          <w:kern w:val="28"/>
          <w:szCs w:val="28"/>
          <w:lang w:eastAsia="hi-IN" w:bidi="hi-IN"/>
        </w:rPr>
        <w:t xml:space="preserve"> М.Д. «Мирная считалка», «Жила-была семья», «Подарки для Елки. Зимняя книга» (по выбору).</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Проза. Аксаков С.Т. «Сурка»; Алмазов Б.А. «Горбушка»; </w:t>
      </w:r>
      <w:proofErr w:type="spellStart"/>
      <w:r w:rsidRPr="007A5FFB">
        <w:rPr>
          <w:rFonts w:eastAsia="SimSun"/>
          <w:iCs/>
          <w:kern w:val="28"/>
          <w:szCs w:val="28"/>
          <w:lang w:eastAsia="hi-IN" w:bidi="hi-IN"/>
        </w:rPr>
        <w:t>Баруздин</w:t>
      </w:r>
      <w:proofErr w:type="spellEnd"/>
      <w:r w:rsidRPr="007A5FFB">
        <w:rPr>
          <w:rFonts w:eastAsia="SimSun"/>
          <w:iCs/>
          <w:kern w:val="28"/>
          <w:szCs w:val="28"/>
          <w:lang w:eastAsia="hi-IN" w:bidi="hi-IN"/>
        </w:rPr>
        <w:t xml:space="preserve"> С.А.</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7A5FFB">
        <w:rPr>
          <w:rFonts w:eastAsia="SimSun"/>
          <w:iCs/>
          <w:kern w:val="28"/>
          <w:szCs w:val="28"/>
          <w:lang w:eastAsia="hi-IN" w:bidi="hi-IN"/>
        </w:rPr>
        <w:t>Голявкин</w:t>
      </w:r>
      <w:proofErr w:type="spellEnd"/>
      <w:r w:rsidRPr="007A5FFB">
        <w:rPr>
          <w:rFonts w:eastAsia="SimSun"/>
          <w:iCs/>
          <w:kern w:val="28"/>
          <w:szCs w:val="28"/>
          <w:lang w:eastAsia="hi-IN" w:bidi="hi-IN"/>
        </w:rPr>
        <w:t xml:space="preserve"> В.В. «И мы помогали», «Язык», «Как я помогал маме мыть пол»,</w:t>
      </w:r>
      <w:r>
        <w:rPr>
          <w:rFonts w:eastAsia="SimSun"/>
          <w:iCs/>
          <w:kern w:val="28"/>
          <w:szCs w:val="28"/>
          <w:lang w:eastAsia="hi-IN" w:bidi="hi-IN"/>
        </w:rPr>
        <w:t xml:space="preserve"> </w:t>
      </w:r>
      <w:r w:rsidRPr="007A5FFB">
        <w:rPr>
          <w:rFonts w:eastAsia="SimSun"/>
          <w:iCs/>
          <w:kern w:val="28"/>
          <w:szCs w:val="28"/>
          <w:lang w:eastAsia="hi-IN" w:bidi="hi-IN"/>
        </w:rPr>
        <w:t>«Закутанный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«Книжка про Гришку» (1-2 рассказа по выбору); Пришвин М.М. «Глоток молока»,</w:t>
      </w:r>
      <w:r>
        <w:rPr>
          <w:rFonts w:eastAsia="SimSun"/>
          <w:iCs/>
          <w:kern w:val="28"/>
          <w:szCs w:val="28"/>
          <w:lang w:eastAsia="hi-IN" w:bidi="hi-IN"/>
        </w:rPr>
        <w:t xml:space="preserve"> </w:t>
      </w:r>
      <w:r w:rsidRPr="007A5FFB">
        <w:rPr>
          <w:rFonts w:eastAsia="SimSun"/>
          <w:iCs/>
          <w:kern w:val="28"/>
          <w:szCs w:val="28"/>
          <w:lang w:eastAsia="hi-IN" w:bidi="hi-IN"/>
        </w:rPr>
        <w:t>«Беличья память», «Курица на столбах» (по выбору); Симбирская Ю. «Лапин»; Сладков Н.И. «Серьёзная птица», «</w:t>
      </w:r>
      <w:proofErr w:type="spellStart"/>
      <w:r w:rsidRPr="007A5FFB">
        <w:rPr>
          <w:rFonts w:eastAsia="SimSun"/>
          <w:iCs/>
          <w:kern w:val="28"/>
          <w:szCs w:val="28"/>
          <w:lang w:eastAsia="hi-IN" w:bidi="hi-IN"/>
        </w:rPr>
        <w:t>Карлуха</w:t>
      </w:r>
      <w:proofErr w:type="spellEnd"/>
      <w:r w:rsidRPr="007A5FFB">
        <w:rPr>
          <w:rFonts w:eastAsia="SimSun"/>
          <w:iCs/>
          <w:kern w:val="28"/>
          <w:szCs w:val="28"/>
          <w:lang w:eastAsia="hi-IN" w:bidi="hi-IN"/>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7A5FFB">
        <w:rPr>
          <w:rFonts w:eastAsia="SimSun"/>
          <w:iCs/>
          <w:kern w:val="28"/>
          <w:szCs w:val="28"/>
          <w:lang w:eastAsia="hi-IN" w:bidi="hi-IN"/>
        </w:rPr>
        <w:t>Шим</w:t>
      </w:r>
      <w:proofErr w:type="spellEnd"/>
      <w:r w:rsidRPr="007A5FFB">
        <w:rPr>
          <w:rFonts w:eastAsia="SimSun"/>
          <w:iCs/>
          <w:kern w:val="28"/>
          <w:szCs w:val="28"/>
          <w:lang w:eastAsia="hi-IN" w:bidi="hi-IN"/>
        </w:rPr>
        <w:t xml:space="preserve"> Э.Ю. «Петух и наседка», «Солнечная капля» (по выбору).</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Литературные сказки. Александрова Т.И. «Домовёнок Кузька»; Бажов П.П.</w:t>
      </w:r>
      <w:r>
        <w:rPr>
          <w:rFonts w:eastAsia="SimSun"/>
          <w:iCs/>
          <w:kern w:val="28"/>
          <w:szCs w:val="28"/>
          <w:lang w:eastAsia="hi-IN" w:bidi="hi-IN"/>
        </w:rPr>
        <w:t xml:space="preserve"> </w:t>
      </w:r>
      <w:r w:rsidRPr="007A5FFB">
        <w:rPr>
          <w:rFonts w:eastAsia="SimSun"/>
          <w:iCs/>
          <w:kern w:val="28"/>
          <w:szCs w:val="28"/>
          <w:lang w:eastAsia="hi-IN" w:bidi="hi-IN"/>
        </w:rPr>
        <w:t xml:space="preserve">«Серебряное копытце»; Бианки В.В. «Сова», «Как </w:t>
      </w:r>
      <w:proofErr w:type="spellStart"/>
      <w:r w:rsidRPr="007A5FFB">
        <w:rPr>
          <w:rFonts w:eastAsia="SimSun"/>
          <w:iCs/>
          <w:kern w:val="28"/>
          <w:szCs w:val="28"/>
          <w:lang w:eastAsia="hi-IN" w:bidi="hi-IN"/>
        </w:rPr>
        <w:t>муравьишка</w:t>
      </w:r>
      <w:proofErr w:type="spellEnd"/>
      <w:r w:rsidRPr="007A5FFB">
        <w:rPr>
          <w:rFonts w:eastAsia="SimSun"/>
          <w:iCs/>
          <w:kern w:val="28"/>
          <w:szCs w:val="28"/>
          <w:lang w:eastAsia="hi-IN" w:bidi="hi-IN"/>
        </w:rPr>
        <w:t xml:space="preserve"> домой спешил»,</w:t>
      </w:r>
      <w:r>
        <w:rPr>
          <w:rFonts w:eastAsia="SimSun"/>
          <w:iCs/>
          <w:kern w:val="28"/>
          <w:szCs w:val="28"/>
          <w:lang w:eastAsia="hi-IN" w:bidi="hi-IN"/>
        </w:rPr>
        <w:t xml:space="preserve"> </w:t>
      </w:r>
      <w:r w:rsidRPr="007A5FFB">
        <w:rPr>
          <w:rFonts w:eastAsia="SimSun"/>
          <w:iCs/>
          <w:kern w:val="28"/>
          <w:szCs w:val="28"/>
          <w:lang w:eastAsia="hi-IN" w:bidi="hi-IN"/>
        </w:rPr>
        <w:t>«Синичкин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w:t>
      </w:r>
      <w:r>
        <w:rPr>
          <w:rFonts w:eastAsia="SimSun"/>
          <w:iCs/>
          <w:kern w:val="28"/>
          <w:szCs w:val="28"/>
          <w:lang w:eastAsia="hi-IN" w:bidi="hi-IN"/>
        </w:rPr>
        <w:t xml:space="preserve"> </w:t>
      </w:r>
      <w:r w:rsidRPr="007A5FFB">
        <w:rPr>
          <w:rFonts w:eastAsia="SimSun"/>
          <w:iCs/>
          <w:kern w:val="28"/>
          <w:szCs w:val="28"/>
          <w:lang w:eastAsia="hi-IN" w:bidi="hi-IN"/>
        </w:rPr>
        <w:t xml:space="preserve">«Конёк-горбунок»; </w:t>
      </w:r>
      <w:proofErr w:type="spellStart"/>
      <w:r w:rsidRPr="007A5FFB">
        <w:rPr>
          <w:rFonts w:eastAsia="SimSun"/>
          <w:iCs/>
          <w:kern w:val="28"/>
          <w:szCs w:val="28"/>
          <w:lang w:eastAsia="hi-IN" w:bidi="hi-IN"/>
        </w:rPr>
        <w:t>Заходер</w:t>
      </w:r>
      <w:proofErr w:type="spellEnd"/>
      <w:r w:rsidRPr="007A5FFB">
        <w:rPr>
          <w:rFonts w:eastAsia="SimSun"/>
          <w:iCs/>
          <w:kern w:val="28"/>
          <w:szCs w:val="28"/>
          <w:lang w:eastAsia="hi-IN" w:bidi="hi-IN"/>
        </w:rPr>
        <w:t xml:space="preserve"> Б.В. «Серая Звёздочка»; Катаев В.П. «Цветик- </w:t>
      </w:r>
      <w:proofErr w:type="spellStart"/>
      <w:r w:rsidRPr="007A5FFB">
        <w:rPr>
          <w:rFonts w:eastAsia="SimSun"/>
          <w:iCs/>
          <w:kern w:val="28"/>
          <w:szCs w:val="28"/>
          <w:lang w:eastAsia="hi-IN" w:bidi="hi-IN"/>
        </w:rPr>
        <w:t>семицветик</w:t>
      </w:r>
      <w:proofErr w:type="spellEnd"/>
      <w:r w:rsidRPr="007A5FFB">
        <w:rPr>
          <w:rFonts w:eastAsia="SimSun"/>
          <w:iCs/>
          <w:kern w:val="28"/>
          <w:szCs w:val="28"/>
          <w:lang w:eastAsia="hi-IN" w:bidi="hi-IN"/>
        </w:rPr>
        <w:t>»,   «Дудочка   и   кувшинчик»   (по   выбору);   Мамин-Сибиряк   Д.Н.</w:t>
      </w:r>
      <w:r>
        <w:rPr>
          <w:rFonts w:eastAsia="SimSun"/>
          <w:iCs/>
          <w:kern w:val="28"/>
          <w:szCs w:val="28"/>
          <w:lang w:eastAsia="hi-IN" w:bidi="hi-IN"/>
        </w:rPr>
        <w:t xml:space="preserve"> </w:t>
      </w:r>
      <w:r w:rsidRPr="007A5FFB">
        <w:rPr>
          <w:rFonts w:eastAsia="SimSun"/>
          <w:iCs/>
          <w:kern w:val="28"/>
          <w:szCs w:val="28"/>
          <w:lang w:eastAsia="hi-IN" w:bidi="hi-IN"/>
        </w:rPr>
        <w:t>«</w:t>
      </w:r>
      <w:proofErr w:type="spellStart"/>
      <w:r w:rsidRPr="007A5FFB">
        <w:rPr>
          <w:rFonts w:eastAsia="SimSun"/>
          <w:iCs/>
          <w:kern w:val="28"/>
          <w:szCs w:val="28"/>
          <w:lang w:eastAsia="hi-IN" w:bidi="hi-IN"/>
        </w:rPr>
        <w:t>Алёнушкины</w:t>
      </w:r>
      <w:proofErr w:type="spellEnd"/>
      <w:r w:rsidRPr="007A5FFB">
        <w:rPr>
          <w:rFonts w:eastAsia="SimSun"/>
          <w:iCs/>
          <w:kern w:val="28"/>
          <w:szCs w:val="28"/>
          <w:lang w:eastAsia="hi-IN" w:bidi="hi-IN"/>
        </w:rPr>
        <w:t xml:space="preserve"> сказки» (1-2 сказки по выбору); Михайлов М.Л. «Два Мороза»; Носов Н.Н. «Бобик в гостях у Барбоса»; Петрушевская Л.С. «От тебя одни слёзы»; Пушкин А.С. «Сказка о царе </w:t>
      </w:r>
      <w:proofErr w:type="spellStart"/>
      <w:r w:rsidRPr="007A5FFB">
        <w:rPr>
          <w:rFonts w:eastAsia="SimSun"/>
          <w:iCs/>
          <w:kern w:val="28"/>
          <w:szCs w:val="28"/>
          <w:lang w:eastAsia="hi-IN" w:bidi="hi-IN"/>
        </w:rPr>
        <w:t>Салтане</w:t>
      </w:r>
      <w:proofErr w:type="spellEnd"/>
      <w:r w:rsidRPr="007A5FFB">
        <w:rPr>
          <w:rFonts w:eastAsia="SimSun"/>
          <w:iCs/>
          <w:kern w:val="28"/>
          <w:szCs w:val="28"/>
          <w:lang w:eastAsia="hi-IN" w:bidi="hi-IN"/>
        </w:rPr>
        <w:t xml:space="preserve">, о сыне его славном и могучем богатыре князе </w:t>
      </w:r>
      <w:proofErr w:type="spellStart"/>
      <w:r w:rsidRPr="007A5FFB">
        <w:rPr>
          <w:rFonts w:eastAsia="SimSun"/>
          <w:iCs/>
          <w:kern w:val="28"/>
          <w:szCs w:val="28"/>
          <w:lang w:eastAsia="hi-IN" w:bidi="hi-IN"/>
        </w:rPr>
        <w:t>Гвидоне</w:t>
      </w:r>
      <w:proofErr w:type="spellEnd"/>
      <w:r w:rsidRPr="007A5FFB">
        <w:rPr>
          <w:rFonts w:eastAsia="SimSun"/>
          <w:iCs/>
          <w:kern w:val="28"/>
          <w:szCs w:val="28"/>
          <w:lang w:eastAsia="hi-IN" w:bidi="hi-IN"/>
        </w:rPr>
        <w:t xml:space="preserve"> </w:t>
      </w:r>
      <w:proofErr w:type="spellStart"/>
      <w:r w:rsidRPr="007A5FFB">
        <w:rPr>
          <w:rFonts w:eastAsia="SimSun"/>
          <w:iCs/>
          <w:kern w:val="28"/>
          <w:szCs w:val="28"/>
          <w:lang w:eastAsia="hi-IN" w:bidi="hi-IN"/>
        </w:rPr>
        <w:t>Салтановиче</w:t>
      </w:r>
      <w:proofErr w:type="spellEnd"/>
      <w:r w:rsidRPr="007A5FFB">
        <w:rPr>
          <w:rFonts w:eastAsia="SimSun"/>
          <w:iCs/>
          <w:kern w:val="28"/>
          <w:szCs w:val="28"/>
          <w:lang w:eastAsia="hi-IN" w:bidi="hi-IN"/>
        </w:rPr>
        <w:t xml:space="preserve"> и о прекрасной царевне лебеди», </w:t>
      </w:r>
      <w:r w:rsidRPr="007A5FFB">
        <w:rPr>
          <w:rFonts w:eastAsia="SimSun"/>
          <w:iCs/>
          <w:kern w:val="28"/>
          <w:szCs w:val="28"/>
          <w:lang w:eastAsia="hi-IN" w:bidi="hi-IN"/>
        </w:rPr>
        <w:lastRenderedPageBreak/>
        <w:t xml:space="preserve">«Сказка о мёртвой царевне и о семи богатырях» (по выбору); Сапгир Г.Л. «Как лягушку продавали»; </w:t>
      </w:r>
      <w:proofErr w:type="spellStart"/>
      <w:r w:rsidRPr="007A5FFB">
        <w:rPr>
          <w:rFonts w:eastAsia="SimSun"/>
          <w:iCs/>
          <w:kern w:val="28"/>
          <w:szCs w:val="28"/>
          <w:lang w:eastAsia="hi-IN" w:bidi="hi-IN"/>
        </w:rPr>
        <w:t>Телешов</w:t>
      </w:r>
      <w:proofErr w:type="spellEnd"/>
      <w:r w:rsidRPr="007A5FFB">
        <w:rPr>
          <w:rFonts w:eastAsia="SimSun"/>
          <w:iCs/>
          <w:kern w:val="28"/>
          <w:szCs w:val="28"/>
          <w:lang w:eastAsia="hi-IN" w:bidi="hi-IN"/>
        </w:rPr>
        <w:t xml:space="preserve"> </w:t>
      </w:r>
      <w:proofErr w:type="gramStart"/>
      <w:r w:rsidRPr="007A5FFB">
        <w:rPr>
          <w:rFonts w:eastAsia="SimSun"/>
          <w:iCs/>
          <w:kern w:val="28"/>
          <w:szCs w:val="28"/>
          <w:lang w:eastAsia="hi-IN" w:bidi="hi-IN"/>
        </w:rPr>
        <w:t>Н.Д.«</w:t>
      </w:r>
      <w:proofErr w:type="spellStart"/>
      <w:proofErr w:type="gramEnd"/>
      <w:r w:rsidRPr="007A5FFB">
        <w:rPr>
          <w:rFonts w:eastAsia="SimSun"/>
          <w:iCs/>
          <w:kern w:val="28"/>
          <w:szCs w:val="28"/>
          <w:lang w:eastAsia="hi-IN" w:bidi="hi-IN"/>
        </w:rPr>
        <w:t>Крупеничка</w:t>
      </w:r>
      <w:proofErr w:type="spellEnd"/>
      <w:r w:rsidRPr="007A5FFB">
        <w:rPr>
          <w:rFonts w:eastAsia="SimSun"/>
          <w:iCs/>
          <w:kern w:val="28"/>
          <w:szCs w:val="28"/>
          <w:lang w:eastAsia="hi-IN" w:bidi="hi-IN"/>
        </w:rPr>
        <w:t xml:space="preserve">»; Ушинский К.Д. «Слепая лошадь»; Чуковский К.И. «Доктор Айболит» (по мотивам романа Х. </w:t>
      </w:r>
      <w:proofErr w:type="spellStart"/>
      <w:r w:rsidRPr="007A5FFB">
        <w:rPr>
          <w:rFonts w:eastAsia="SimSun"/>
          <w:iCs/>
          <w:kern w:val="28"/>
          <w:szCs w:val="28"/>
          <w:lang w:eastAsia="hi-IN" w:bidi="hi-IN"/>
        </w:rPr>
        <w:t>Лофтинга</w:t>
      </w:r>
      <w:proofErr w:type="spellEnd"/>
      <w:r w:rsidRPr="007A5FFB">
        <w:rPr>
          <w:rFonts w:eastAsia="SimSun"/>
          <w:iCs/>
          <w:kern w:val="28"/>
          <w:szCs w:val="28"/>
          <w:lang w:eastAsia="hi-IN" w:bidi="hi-IN"/>
        </w:rPr>
        <w:t>).</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Произведения поэтов и писателей разных стран.</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Поэзия. </w:t>
      </w:r>
      <w:proofErr w:type="spellStart"/>
      <w:r w:rsidRPr="007A5FFB">
        <w:rPr>
          <w:rFonts w:eastAsia="SimSun"/>
          <w:iCs/>
          <w:kern w:val="28"/>
          <w:szCs w:val="28"/>
          <w:lang w:eastAsia="hi-IN" w:bidi="hi-IN"/>
        </w:rPr>
        <w:t>Бжехва</w:t>
      </w:r>
      <w:proofErr w:type="spellEnd"/>
      <w:r w:rsidRPr="007A5FFB">
        <w:rPr>
          <w:rFonts w:eastAsia="SimSun"/>
          <w:iCs/>
          <w:kern w:val="28"/>
          <w:szCs w:val="28"/>
          <w:lang w:eastAsia="hi-IN" w:bidi="hi-IN"/>
        </w:rPr>
        <w:t xml:space="preserve"> Я. «На </w:t>
      </w:r>
      <w:proofErr w:type="spellStart"/>
      <w:r w:rsidRPr="007A5FFB">
        <w:rPr>
          <w:rFonts w:eastAsia="SimSun"/>
          <w:iCs/>
          <w:kern w:val="28"/>
          <w:szCs w:val="28"/>
          <w:lang w:eastAsia="hi-IN" w:bidi="hi-IN"/>
        </w:rPr>
        <w:t>Горизонтских</w:t>
      </w:r>
      <w:proofErr w:type="spellEnd"/>
      <w:r w:rsidRPr="007A5FFB">
        <w:rPr>
          <w:rFonts w:eastAsia="SimSun"/>
          <w:iCs/>
          <w:kern w:val="28"/>
          <w:szCs w:val="28"/>
          <w:lang w:eastAsia="hi-IN" w:bidi="hi-IN"/>
        </w:rPr>
        <w:t xml:space="preserve"> островах» (пер. с польск. Б.В. </w:t>
      </w:r>
      <w:proofErr w:type="spellStart"/>
      <w:r w:rsidRPr="007A5FFB">
        <w:rPr>
          <w:rFonts w:eastAsia="SimSun"/>
          <w:iCs/>
          <w:kern w:val="28"/>
          <w:szCs w:val="28"/>
          <w:lang w:eastAsia="hi-IN" w:bidi="hi-IN"/>
        </w:rPr>
        <w:t>Заходера</w:t>
      </w:r>
      <w:proofErr w:type="spellEnd"/>
      <w:r w:rsidRPr="007A5FFB">
        <w:rPr>
          <w:rFonts w:eastAsia="SimSun"/>
          <w:iCs/>
          <w:kern w:val="28"/>
          <w:szCs w:val="28"/>
          <w:lang w:eastAsia="hi-IN" w:bidi="hi-IN"/>
        </w:rPr>
        <w:t xml:space="preserve">); Валек М. «Мудрецы» (пер. со </w:t>
      </w:r>
      <w:proofErr w:type="spellStart"/>
      <w:r w:rsidRPr="007A5FFB">
        <w:rPr>
          <w:rFonts w:eastAsia="SimSun"/>
          <w:iCs/>
          <w:kern w:val="28"/>
          <w:szCs w:val="28"/>
          <w:lang w:eastAsia="hi-IN" w:bidi="hi-IN"/>
        </w:rPr>
        <w:t>словацк</w:t>
      </w:r>
      <w:proofErr w:type="spellEnd"/>
      <w:r w:rsidRPr="007A5FFB">
        <w:rPr>
          <w:rFonts w:eastAsia="SimSun"/>
          <w:iCs/>
          <w:kern w:val="28"/>
          <w:szCs w:val="28"/>
          <w:lang w:eastAsia="hi-IN" w:bidi="hi-IN"/>
        </w:rPr>
        <w:t xml:space="preserve">. Р.С. </w:t>
      </w:r>
      <w:proofErr w:type="spellStart"/>
      <w:r w:rsidRPr="007A5FFB">
        <w:rPr>
          <w:rFonts w:eastAsia="SimSun"/>
          <w:iCs/>
          <w:kern w:val="28"/>
          <w:szCs w:val="28"/>
          <w:lang w:eastAsia="hi-IN" w:bidi="hi-IN"/>
        </w:rPr>
        <w:t>Сефа</w:t>
      </w:r>
      <w:proofErr w:type="spellEnd"/>
      <w:r w:rsidRPr="007A5FFB">
        <w:rPr>
          <w:rFonts w:eastAsia="SimSun"/>
          <w:iCs/>
          <w:kern w:val="28"/>
          <w:szCs w:val="28"/>
          <w:lang w:eastAsia="hi-IN" w:bidi="hi-IN"/>
        </w:rPr>
        <w:t xml:space="preserve">); </w:t>
      </w:r>
      <w:proofErr w:type="spellStart"/>
      <w:r w:rsidRPr="007A5FFB">
        <w:rPr>
          <w:rFonts w:eastAsia="SimSun"/>
          <w:iCs/>
          <w:kern w:val="28"/>
          <w:szCs w:val="28"/>
          <w:lang w:eastAsia="hi-IN" w:bidi="hi-IN"/>
        </w:rPr>
        <w:t>Капутикян</w:t>
      </w:r>
      <w:proofErr w:type="spellEnd"/>
      <w:r w:rsidRPr="007A5FFB">
        <w:rPr>
          <w:rFonts w:eastAsia="SimSun"/>
          <w:iCs/>
          <w:kern w:val="28"/>
          <w:szCs w:val="28"/>
          <w:lang w:eastAsia="hi-IN" w:bidi="hi-IN"/>
        </w:rPr>
        <w:t xml:space="preserve"> С.Б. «Моя бабушка» (пер. с </w:t>
      </w:r>
      <w:proofErr w:type="spellStart"/>
      <w:r w:rsidRPr="007A5FFB">
        <w:rPr>
          <w:rFonts w:eastAsia="SimSun"/>
          <w:iCs/>
          <w:kern w:val="28"/>
          <w:szCs w:val="28"/>
          <w:lang w:eastAsia="hi-IN" w:bidi="hi-IN"/>
        </w:rPr>
        <w:t>армянск</w:t>
      </w:r>
      <w:proofErr w:type="spellEnd"/>
      <w:r w:rsidRPr="007A5FFB">
        <w:rPr>
          <w:rFonts w:eastAsia="SimSun"/>
          <w:iCs/>
          <w:kern w:val="28"/>
          <w:szCs w:val="28"/>
          <w:lang w:eastAsia="hi-IN" w:bidi="hi-IN"/>
        </w:rPr>
        <w:t xml:space="preserve">. Т. </w:t>
      </w:r>
      <w:proofErr w:type="spellStart"/>
      <w:r w:rsidRPr="007A5FFB">
        <w:rPr>
          <w:rFonts w:eastAsia="SimSun"/>
          <w:iCs/>
          <w:kern w:val="28"/>
          <w:szCs w:val="28"/>
          <w:lang w:eastAsia="hi-IN" w:bidi="hi-IN"/>
        </w:rPr>
        <w:t>Спендиаровой</w:t>
      </w:r>
      <w:proofErr w:type="spellEnd"/>
      <w:r w:rsidRPr="007A5FFB">
        <w:rPr>
          <w:rFonts w:eastAsia="SimSun"/>
          <w:iCs/>
          <w:kern w:val="28"/>
          <w:szCs w:val="28"/>
          <w:lang w:eastAsia="hi-IN" w:bidi="hi-IN"/>
        </w:rPr>
        <w:t xml:space="preserve">); Карем М. «Мирная считалка» (пер. с франц. В.Д. </w:t>
      </w:r>
      <w:proofErr w:type="spellStart"/>
      <w:r w:rsidRPr="007A5FFB">
        <w:rPr>
          <w:rFonts w:eastAsia="SimSun"/>
          <w:iCs/>
          <w:kern w:val="28"/>
          <w:szCs w:val="28"/>
          <w:lang w:eastAsia="hi-IN" w:bidi="hi-IN"/>
        </w:rPr>
        <w:t>Берестова</w:t>
      </w:r>
      <w:proofErr w:type="spellEnd"/>
      <w:r w:rsidRPr="007A5FFB">
        <w:rPr>
          <w:rFonts w:eastAsia="SimSun"/>
          <w:iCs/>
          <w:kern w:val="28"/>
          <w:szCs w:val="28"/>
          <w:lang w:eastAsia="hi-IN" w:bidi="hi-IN"/>
        </w:rPr>
        <w:t xml:space="preserve">); </w:t>
      </w:r>
      <w:proofErr w:type="spellStart"/>
      <w:r w:rsidRPr="007A5FFB">
        <w:rPr>
          <w:rFonts w:eastAsia="SimSun"/>
          <w:iCs/>
          <w:kern w:val="28"/>
          <w:szCs w:val="28"/>
          <w:lang w:eastAsia="hi-IN" w:bidi="hi-IN"/>
        </w:rPr>
        <w:t>Сиххад</w:t>
      </w:r>
      <w:proofErr w:type="spellEnd"/>
      <w:r w:rsidRPr="007A5FFB">
        <w:rPr>
          <w:rFonts w:eastAsia="SimSun"/>
          <w:iCs/>
          <w:kern w:val="28"/>
          <w:szCs w:val="28"/>
          <w:lang w:eastAsia="hi-IN" w:bidi="hi-IN"/>
        </w:rPr>
        <w:t xml:space="preserve"> А. «Сад» (пер. с </w:t>
      </w:r>
      <w:proofErr w:type="spellStart"/>
      <w:r w:rsidRPr="007A5FFB">
        <w:rPr>
          <w:rFonts w:eastAsia="SimSun"/>
          <w:iCs/>
          <w:kern w:val="28"/>
          <w:szCs w:val="28"/>
          <w:lang w:eastAsia="hi-IN" w:bidi="hi-IN"/>
        </w:rPr>
        <w:t>азербайдж</w:t>
      </w:r>
      <w:proofErr w:type="spellEnd"/>
      <w:r w:rsidRPr="007A5FFB">
        <w:rPr>
          <w:rFonts w:eastAsia="SimSun"/>
          <w:iCs/>
          <w:kern w:val="28"/>
          <w:szCs w:val="28"/>
          <w:lang w:eastAsia="hi-IN" w:bidi="hi-IN"/>
        </w:rPr>
        <w:t xml:space="preserve">. А. Ахундовой); Смит У.Д. «Про летающую корову» (пер. с англ. Б.В. </w:t>
      </w:r>
      <w:proofErr w:type="spellStart"/>
      <w:r w:rsidRPr="007A5FFB">
        <w:rPr>
          <w:rFonts w:eastAsia="SimSun"/>
          <w:iCs/>
          <w:kern w:val="28"/>
          <w:szCs w:val="28"/>
          <w:lang w:eastAsia="hi-IN" w:bidi="hi-IN"/>
        </w:rPr>
        <w:t>Заходера</w:t>
      </w:r>
      <w:proofErr w:type="spellEnd"/>
      <w:r w:rsidRPr="007A5FFB">
        <w:rPr>
          <w:rFonts w:eastAsia="SimSun"/>
          <w:iCs/>
          <w:kern w:val="28"/>
          <w:szCs w:val="28"/>
          <w:lang w:eastAsia="hi-IN" w:bidi="hi-IN"/>
        </w:rPr>
        <w:t xml:space="preserve">); </w:t>
      </w:r>
      <w:proofErr w:type="spellStart"/>
      <w:r w:rsidRPr="007A5FFB">
        <w:rPr>
          <w:rFonts w:eastAsia="SimSun"/>
          <w:iCs/>
          <w:kern w:val="28"/>
          <w:szCs w:val="28"/>
          <w:lang w:eastAsia="hi-IN" w:bidi="hi-IN"/>
        </w:rPr>
        <w:t>Фройденберг</w:t>
      </w:r>
      <w:proofErr w:type="spellEnd"/>
      <w:r w:rsidRPr="007A5FFB">
        <w:rPr>
          <w:rFonts w:eastAsia="SimSun"/>
          <w:iCs/>
          <w:kern w:val="28"/>
          <w:szCs w:val="28"/>
          <w:lang w:eastAsia="hi-IN" w:bidi="hi-IN"/>
        </w:rPr>
        <w:t xml:space="preserve"> А. «Великан и мышь» (пер. с нем. Ю.И. </w:t>
      </w:r>
      <w:proofErr w:type="spellStart"/>
      <w:r w:rsidRPr="007A5FFB">
        <w:rPr>
          <w:rFonts w:eastAsia="SimSun"/>
          <w:iCs/>
          <w:kern w:val="28"/>
          <w:szCs w:val="28"/>
          <w:lang w:eastAsia="hi-IN" w:bidi="hi-IN"/>
        </w:rPr>
        <w:t>Коринца</w:t>
      </w:r>
      <w:proofErr w:type="spellEnd"/>
      <w:r w:rsidRPr="007A5FFB">
        <w:rPr>
          <w:rFonts w:eastAsia="SimSun"/>
          <w:iCs/>
          <w:kern w:val="28"/>
          <w:szCs w:val="28"/>
          <w:lang w:eastAsia="hi-IN" w:bidi="hi-IN"/>
        </w:rPr>
        <w:t xml:space="preserve">); </w:t>
      </w:r>
      <w:proofErr w:type="spellStart"/>
      <w:r w:rsidRPr="007A5FFB">
        <w:rPr>
          <w:rFonts w:eastAsia="SimSun"/>
          <w:iCs/>
          <w:kern w:val="28"/>
          <w:szCs w:val="28"/>
          <w:lang w:eastAsia="hi-IN" w:bidi="hi-IN"/>
        </w:rPr>
        <w:t>Чиарди</w:t>
      </w:r>
      <w:proofErr w:type="spellEnd"/>
      <w:r w:rsidRPr="007A5FFB">
        <w:rPr>
          <w:rFonts w:eastAsia="SimSun"/>
          <w:iCs/>
          <w:kern w:val="28"/>
          <w:szCs w:val="28"/>
          <w:lang w:eastAsia="hi-IN" w:bidi="hi-IN"/>
        </w:rPr>
        <w:t xml:space="preserve"> Дж. «О том, у кого три глаза» (пер. с англ. Р.С. </w:t>
      </w:r>
      <w:proofErr w:type="spellStart"/>
      <w:r w:rsidRPr="007A5FFB">
        <w:rPr>
          <w:rFonts w:eastAsia="SimSun"/>
          <w:iCs/>
          <w:kern w:val="28"/>
          <w:szCs w:val="28"/>
          <w:lang w:eastAsia="hi-IN" w:bidi="hi-IN"/>
        </w:rPr>
        <w:t>Сефа</w:t>
      </w:r>
      <w:proofErr w:type="spellEnd"/>
      <w:r w:rsidRPr="007A5FFB">
        <w:rPr>
          <w:rFonts w:eastAsia="SimSun"/>
          <w:iCs/>
          <w:kern w:val="28"/>
          <w:szCs w:val="28"/>
          <w:lang w:eastAsia="hi-IN" w:bidi="hi-IN"/>
        </w:rPr>
        <w:t>).</w:t>
      </w:r>
    </w:p>
    <w:p w:rsidR="00896437" w:rsidRPr="007A5FFB" w:rsidRDefault="00896437" w:rsidP="002A6FA9">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 Литературные сказки.   Сказки-повести</w:t>
      </w:r>
      <w:proofErr w:type="gramStart"/>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 xml:space="preserve">для   длительного   чтения). Андерсен Г.Х. «Огниво» (пер. с </w:t>
      </w:r>
      <w:proofErr w:type="spellStart"/>
      <w:r w:rsidRPr="007A5FFB">
        <w:rPr>
          <w:rFonts w:eastAsia="SimSun"/>
          <w:iCs/>
          <w:kern w:val="28"/>
          <w:szCs w:val="28"/>
          <w:lang w:eastAsia="hi-IN" w:bidi="hi-IN"/>
        </w:rPr>
        <w:t>датск</w:t>
      </w:r>
      <w:proofErr w:type="spellEnd"/>
      <w:r w:rsidRPr="007A5FFB">
        <w:rPr>
          <w:rFonts w:eastAsia="SimSun"/>
          <w:iCs/>
          <w:kern w:val="28"/>
          <w:szCs w:val="28"/>
          <w:lang w:eastAsia="hi-IN" w:bidi="hi-IN"/>
        </w:rPr>
        <w:t xml:space="preserve">. А. </w:t>
      </w:r>
      <w:proofErr w:type="spellStart"/>
      <w:r w:rsidRPr="007A5FFB">
        <w:rPr>
          <w:rFonts w:eastAsia="SimSun"/>
          <w:iCs/>
          <w:kern w:val="28"/>
          <w:szCs w:val="28"/>
          <w:lang w:eastAsia="hi-IN" w:bidi="hi-IN"/>
        </w:rPr>
        <w:t>Ганзен</w:t>
      </w:r>
      <w:proofErr w:type="spellEnd"/>
      <w:r w:rsidRPr="007A5FFB">
        <w:rPr>
          <w:rFonts w:eastAsia="SimSun"/>
          <w:iCs/>
          <w:kern w:val="28"/>
          <w:szCs w:val="28"/>
          <w:lang w:eastAsia="hi-IN" w:bidi="hi-IN"/>
        </w:rPr>
        <w:t xml:space="preserve">), «Свинопас» (пер. с датского А. </w:t>
      </w:r>
      <w:proofErr w:type="spellStart"/>
      <w:r w:rsidRPr="007A5FFB">
        <w:rPr>
          <w:rFonts w:eastAsia="SimSun"/>
          <w:iCs/>
          <w:kern w:val="28"/>
          <w:szCs w:val="28"/>
          <w:lang w:eastAsia="hi-IN" w:bidi="hi-IN"/>
        </w:rPr>
        <w:t>Ганзен</w:t>
      </w:r>
      <w:proofErr w:type="spellEnd"/>
      <w:r w:rsidRPr="007A5FFB">
        <w:rPr>
          <w:rFonts w:eastAsia="SimSun"/>
          <w:iCs/>
          <w:kern w:val="28"/>
          <w:szCs w:val="28"/>
          <w:lang w:eastAsia="hi-IN" w:bidi="hi-IN"/>
        </w:rPr>
        <w:t>), «</w:t>
      </w:r>
      <w:proofErr w:type="spellStart"/>
      <w:r w:rsidRPr="007A5FFB">
        <w:rPr>
          <w:rFonts w:eastAsia="SimSun"/>
          <w:iCs/>
          <w:kern w:val="28"/>
          <w:szCs w:val="28"/>
          <w:lang w:eastAsia="hi-IN" w:bidi="hi-IN"/>
        </w:rPr>
        <w:t>Дюймовочка</w:t>
      </w:r>
      <w:proofErr w:type="spellEnd"/>
      <w:r w:rsidRPr="007A5FFB">
        <w:rPr>
          <w:rFonts w:eastAsia="SimSun"/>
          <w:iCs/>
          <w:kern w:val="28"/>
          <w:szCs w:val="28"/>
          <w:lang w:eastAsia="hi-IN" w:bidi="hi-IN"/>
        </w:rPr>
        <w:t xml:space="preserve">» (пер. с </w:t>
      </w:r>
      <w:proofErr w:type="spellStart"/>
      <w:r w:rsidRPr="007A5FFB">
        <w:rPr>
          <w:rFonts w:eastAsia="SimSun"/>
          <w:iCs/>
          <w:kern w:val="28"/>
          <w:szCs w:val="28"/>
          <w:lang w:eastAsia="hi-IN" w:bidi="hi-IN"/>
        </w:rPr>
        <w:t>датск</w:t>
      </w:r>
      <w:proofErr w:type="spellEnd"/>
      <w:proofErr w:type="gramStart"/>
      <w:r w:rsidRPr="007A5FFB">
        <w:rPr>
          <w:rFonts w:eastAsia="SimSun"/>
          <w:iCs/>
          <w:kern w:val="28"/>
          <w:szCs w:val="28"/>
          <w:lang w:eastAsia="hi-IN" w:bidi="hi-IN"/>
        </w:rPr>
        <w:t>.</w:t>
      </w:r>
      <w:proofErr w:type="gramEnd"/>
      <w:r w:rsidRPr="007A5FFB">
        <w:rPr>
          <w:rFonts w:eastAsia="SimSun"/>
          <w:iCs/>
          <w:kern w:val="28"/>
          <w:szCs w:val="28"/>
          <w:lang w:eastAsia="hi-IN" w:bidi="hi-IN"/>
        </w:rPr>
        <w:t xml:space="preserve"> и пересказ А. </w:t>
      </w:r>
      <w:proofErr w:type="spellStart"/>
      <w:r w:rsidRPr="007A5FFB">
        <w:rPr>
          <w:rFonts w:eastAsia="SimSun"/>
          <w:iCs/>
          <w:kern w:val="28"/>
          <w:szCs w:val="28"/>
          <w:lang w:eastAsia="hi-IN" w:bidi="hi-IN"/>
        </w:rPr>
        <w:t>Ганзен</w:t>
      </w:r>
      <w:proofErr w:type="spellEnd"/>
      <w:r w:rsidRPr="007A5FFB">
        <w:rPr>
          <w:rFonts w:eastAsia="SimSun"/>
          <w:iCs/>
          <w:kern w:val="28"/>
          <w:szCs w:val="28"/>
          <w:lang w:eastAsia="hi-IN" w:bidi="hi-IN"/>
        </w:rPr>
        <w:t xml:space="preserve">), «Гадкий утёнок» (пер. с </w:t>
      </w:r>
      <w:proofErr w:type="spellStart"/>
      <w:r w:rsidRPr="007A5FFB">
        <w:rPr>
          <w:rFonts w:eastAsia="SimSun"/>
          <w:iCs/>
          <w:kern w:val="28"/>
          <w:szCs w:val="28"/>
          <w:lang w:eastAsia="hi-IN" w:bidi="hi-IN"/>
        </w:rPr>
        <w:t>датск</w:t>
      </w:r>
      <w:proofErr w:type="spellEnd"/>
      <w:r w:rsidRPr="007A5FFB">
        <w:rPr>
          <w:rFonts w:eastAsia="SimSun"/>
          <w:iCs/>
          <w:kern w:val="28"/>
          <w:szCs w:val="28"/>
          <w:lang w:eastAsia="hi-IN" w:bidi="hi-IN"/>
        </w:rPr>
        <w:t xml:space="preserve">. А. </w:t>
      </w:r>
      <w:proofErr w:type="spellStart"/>
      <w:r w:rsidRPr="007A5FFB">
        <w:rPr>
          <w:rFonts w:eastAsia="SimSun"/>
          <w:iCs/>
          <w:kern w:val="28"/>
          <w:szCs w:val="28"/>
          <w:lang w:eastAsia="hi-IN" w:bidi="hi-IN"/>
        </w:rPr>
        <w:t>Ганзен</w:t>
      </w:r>
      <w:proofErr w:type="spellEnd"/>
      <w:r w:rsidRPr="007A5FFB">
        <w:rPr>
          <w:rFonts w:eastAsia="SimSun"/>
          <w:iCs/>
          <w:kern w:val="28"/>
          <w:szCs w:val="28"/>
          <w:lang w:eastAsia="hi-IN" w:bidi="hi-IN"/>
        </w:rPr>
        <w:t xml:space="preserve">, пересказ Т. </w:t>
      </w:r>
      <w:proofErr w:type="spellStart"/>
      <w:r w:rsidRPr="007A5FFB">
        <w:rPr>
          <w:rFonts w:eastAsia="SimSun"/>
          <w:iCs/>
          <w:kern w:val="28"/>
          <w:szCs w:val="28"/>
          <w:lang w:eastAsia="hi-IN" w:bidi="hi-IN"/>
        </w:rPr>
        <w:t>Габбе</w:t>
      </w:r>
      <w:proofErr w:type="spellEnd"/>
      <w:r w:rsidRPr="007A5FFB">
        <w:rPr>
          <w:rFonts w:eastAsia="SimSun"/>
          <w:iCs/>
          <w:kern w:val="28"/>
          <w:szCs w:val="28"/>
          <w:lang w:eastAsia="hi-IN" w:bidi="hi-IN"/>
        </w:rPr>
        <w:t xml:space="preserve"> и А. Любарской), «Новое платье короля» (пер. с </w:t>
      </w:r>
      <w:proofErr w:type="spellStart"/>
      <w:r w:rsidRPr="007A5FFB">
        <w:rPr>
          <w:rFonts w:eastAsia="SimSun"/>
          <w:iCs/>
          <w:kern w:val="28"/>
          <w:szCs w:val="28"/>
          <w:lang w:eastAsia="hi-IN" w:bidi="hi-IN"/>
        </w:rPr>
        <w:t>датск</w:t>
      </w:r>
      <w:proofErr w:type="spellEnd"/>
      <w:r w:rsidRPr="007A5FFB">
        <w:rPr>
          <w:rFonts w:eastAsia="SimSun"/>
          <w:iCs/>
          <w:kern w:val="28"/>
          <w:szCs w:val="28"/>
          <w:lang w:eastAsia="hi-IN" w:bidi="hi-IN"/>
        </w:rPr>
        <w:t xml:space="preserve">. А. </w:t>
      </w:r>
      <w:proofErr w:type="spellStart"/>
      <w:r w:rsidRPr="007A5FFB">
        <w:rPr>
          <w:rFonts w:eastAsia="SimSun"/>
          <w:iCs/>
          <w:kern w:val="28"/>
          <w:szCs w:val="28"/>
          <w:lang w:eastAsia="hi-IN" w:bidi="hi-IN"/>
        </w:rPr>
        <w:t>Ганзен</w:t>
      </w:r>
      <w:proofErr w:type="spellEnd"/>
      <w:r w:rsidRPr="007A5FFB">
        <w:rPr>
          <w:rFonts w:eastAsia="SimSun"/>
          <w:iCs/>
          <w:kern w:val="28"/>
          <w:szCs w:val="28"/>
          <w:lang w:eastAsia="hi-IN" w:bidi="hi-IN"/>
        </w:rPr>
        <w:t xml:space="preserve">), «Ромашка» (пер. с </w:t>
      </w:r>
      <w:proofErr w:type="spellStart"/>
      <w:r w:rsidRPr="007A5FFB">
        <w:rPr>
          <w:rFonts w:eastAsia="SimSun"/>
          <w:iCs/>
          <w:kern w:val="28"/>
          <w:szCs w:val="28"/>
          <w:lang w:eastAsia="hi-IN" w:bidi="hi-IN"/>
        </w:rPr>
        <w:t>датск</w:t>
      </w:r>
      <w:proofErr w:type="spellEnd"/>
      <w:r w:rsidRPr="007A5FFB">
        <w:rPr>
          <w:rFonts w:eastAsia="SimSun"/>
          <w:iCs/>
          <w:kern w:val="28"/>
          <w:szCs w:val="28"/>
          <w:lang w:eastAsia="hi-IN" w:bidi="hi-IN"/>
        </w:rPr>
        <w:t xml:space="preserve">. А. </w:t>
      </w:r>
      <w:proofErr w:type="spellStart"/>
      <w:r w:rsidRPr="007A5FFB">
        <w:rPr>
          <w:rFonts w:eastAsia="SimSun"/>
          <w:iCs/>
          <w:kern w:val="28"/>
          <w:szCs w:val="28"/>
          <w:lang w:eastAsia="hi-IN" w:bidi="hi-IN"/>
        </w:rPr>
        <w:t>Ганзен</w:t>
      </w:r>
      <w:proofErr w:type="spellEnd"/>
      <w:r w:rsidRPr="007A5FFB">
        <w:rPr>
          <w:rFonts w:eastAsia="SimSun"/>
          <w:iCs/>
          <w:kern w:val="28"/>
          <w:szCs w:val="28"/>
          <w:lang w:eastAsia="hi-IN" w:bidi="hi-IN"/>
        </w:rPr>
        <w:t xml:space="preserve">), «Дикие лебеди» (пер. с </w:t>
      </w:r>
      <w:proofErr w:type="spellStart"/>
      <w:r w:rsidRPr="007A5FFB">
        <w:rPr>
          <w:rFonts w:eastAsia="SimSun"/>
          <w:iCs/>
          <w:kern w:val="28"/>
          <w:szCs w:val="28"/>
          <w:lang w:eastAsia="hi-IN" w:bidi="hi-IN"/>
        </w:rPr>
        <w:t>датск</w:t>
      </w:r>
      <w:proofErr w:type="spellEnd"/>
      <w:r w:rsidRPr="007A5FFB">
        <w:rPr>
          <w:rFonts w:eastAsia="SimSun"/>
          <w:iCs/>
          <w:kern w:val="28"/>
          <w:szCs w:val="28"/>
          <w:lang w:eastAsia="hi-IN" w:bidi="hi-IN"/>
        </w:rPr>
        <w:t xml:space="preserve">. А. </w:t>
      </w:r>
      <w:proofErr w:type="spellStart"/>
      <w:r w:rsidRPr="007A5FFB">
        <w:rPr>
          <w:rFonts w:eastAsia="SimSun"/>
          <w:iCs/>
          <w:kern w:val="28"/>
          <w:szCs w:val="28"/>
          <w:lang w:eastAsia="hi-IN" w:bidi="hi-IN"/>
        </w:rPr>
        <w:t>Ганзен</w:t>
      </w:r>
      <w:proofErr w:type="spellEnd"/>
      <w:r w:rsidRPr="007A5FFB">
        <w:rPr>
          <w:rFonts w:eastAsia="SimSun"/>
          <w:iCs/>
          <w:kern w:val="28"/>
          <w:szCs w:val="28"/>
          <w:lang w:eastAsia="hi-IN" w:bidi="hi-IN"/>
        </w:rPr>
        <w:t xml:space="preserve">)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w:t>
      </w:r>
      <w:proofErr w:type="spellStart"/>
      <w:r w:rsidRPr="007A5FFB">
        <w:rPr>
          <w:rFonts w:eastAsia="SimSun"/>
          <w:iCs/>
          <w:kern w:val="28"/>
          <w:szCs w:val="28"/>
          <w:lang w:eastAsia="hi-IN" w:bidi="hi-IN"/>
        </w:rPr>
        <w:t>Лагерлёф</w:t>
      </w:r>
      <w:proofErr w:type="spellEnd"/>
      <w:r w:rsidRPr="007A5FFB">
        <w:rPr>
          <w:rFonts w:eastAsia="SimSun"/>
          <w:iCs/>
          <w:kern w:val="28"/>
          <w:szCs w:val="28"/>
          <w:lang w:eastAsia="hi-IN" w:bidi="hi-IN"/>
        </w:rPr>
        <w:t xml:space="preserve"> С. «Чудесное путешествие   Нильса    с    дикими    </w:t>
      </w:r>
      <w:proofErr w:type="gramStart"/>
      <w:r w:rsidRPr="007A5FFB">
        <w:rPr>
          <w:rFonts w:eastAsia="SimSun"/>
          <w:iCs/>
          <w:kern w:val="28"/>
          <w:szCs w:val="28"/>
          <w:lang w:eastAsia="hi-IN" w:bidi="hi-IN"/>
        </w:rPr>
        <w:t xml:space="preserve">гусями»   </w:t>
      </w:r>
      <w:proofErr w:type="gramEnd"/>
      <w:r w:rsidRPr="007A5FFB">
        <w:rPr>
          <w:rFonts w:eastAsia="SimSun"/>
          <w:iCs/>
          <w:kern w:val="28"/>
          <w:szCs w:val="28"/>
          <w:lang w:eastAsia="hi-IN" w:bidi="hi-IN"/>
        </w:rPr>
        <w:t xml:space="preserve"> (в    пересказе    З.    Задунайской и А. Любарской); Линдгрен А. «</w:t>
      </w:r>
      <w:proofErr w:type="spellStart"/>
      <w:r w:rsidRPr="007A5FFB">
        <w:rPr>
          <w:rFonts w:eastAsia="SimSun"/>
          <w:iCs/>
          <w:kern w:val="28"/>
          <w:szCs w:val="28"/>
          <w:lang w:eastAsia="hi-IN" w:bidi="hi-IN"/>
        </w:rPr>
        <w:t>Карлсон</w:t>
      </w:r>
      <w:proofErr w:type="spellEnd"/>
      <w:r w:rsidRPr="007A5FFB">
        <w:rPr>
          <w:rFonts w:eastAsia="SimSun"/>
          <w:iCs/>
          <w:kern w:val="28"/>
          <w:szCs w:val="28"/>
          <w:lang w:eastAsia="hi-IN" w:bidi="hi-IN"/>
        </w:rPr>
        <w:t xml:space="preserve">, который живёт на крыше, опять прилетел» (пер. </w:t>
      </w:r>
      <w:proofErr w:type="gramStart"/>
      <w:r w:rsidRPr="007A5FFB">
        <w:rPr>
          <w:rFonts w:eastAsia="SimSun"/>
          <w:iCs/>
          <w:kern w:val="28"/>
          <w:szCs w:val="28"/>
          <w:lang w:eastAsia="hi-IN" w:bidi="hi-IN"/>
        </w:rPr>
        <w:t>со швед</w:t>
      </w:r>
      <w:proofErr w:type="gramEnd"/>
      <w:r w:rsidRPr="007A5FFB">
        <w:rPr>
          <w:rFonts w:eastAsia="SimSun"/>
          <w:iCs/>
          <w:kern w:val="28"/>
          <w:szCs w:val="28"/>
          <w:lang w:eastAsia="hi-IN" w:bidi="hi-IN"/>
        </w:rPr>
        <w:t xml:space="preserve">. Л.З. </w:t>
      </w:r>
      <w:proofErr w:type="spellStart"/>
      <w:r w:rsidRPr="007A5FFB">
        <w:rPr>
          <w:rFonts w:eastAsia="SimSun"/>
          <w:iCs/>
          <w:kern w:val="28"/>
          <w:szCs w:val="28"/>
          <w:lang w:eastAsia="hi-IN" w:bidi="hi-IN"/>
        </w:rPr>
        <w:t>Лунгиной</w:t>
      </w:r>
      <w:proofErr w:type="spellEnd"/>
      <w:r w:rsidRPr="007A5FFB">
        <w:rPr>
          <w:rFonts w:eastAsia="SimSun"/>
          <w:iCs/>
          <w:kern w:val="28"/>
          <w:szCs w:val="28"/>
          <w:lang w:eastAsia="hi-IN" w:bidi="hi-IN"/>
        </w:rPr>
        <w:t xml:space="preserve">); </w:t>
      </w:r>
      <w:proofErr w:type="spellStart"/>
      <w:r w:rsidRPr="007A5FFB">
        <w:rPr>
          <w:rFonts w:eastAsia="SimSun"/>
          <w:iCs/>
          <w:kern w:val="28"/>
          <w:szCs w:val="28"/>
          <w:lang w:eastAsia="hi-IN" w:bidi="hi-IN"/>
        </w:rPr>
        <w:t>Лофтинг</w:t>
      </w:r>
      <w:proofErr w:type="spellEnd"/>
      <w:r w:rsidRPr="007A5FFB">
        <w:rPr>
          <w:rFonts w:eastAsia="SimSun"/>
          <w:iCs/>
          <w:kern w:val="28"/>
          <w:szCs w:val="28"/>
          <w:lang w:eastAsia="hi-IN" w:bidi="hi-IN"/>
        </w:rPr>
        <w:t xml:space="preserve"> Х. «Путешествия доктора </w:t>
      </w:r>
      <w:proofErr w:type="spellStart"/>
      <w:r w:rsidRPr="007A5FFB">
        <w:rPr>
          <w:rFonts w:eastAsia="SimSun"/>
          <w:iCs/>
          <w:kern w:val="28"/>
          <w:szCs w:val="28"/>
          <w:lang w:eastAsia="hi-IN" w:bidi="hi-IN"/>
        </w:rPr>
        <w:t>Дулиттла</w:t>
      </w:r>
      <w:proofErr w:type="spellEnd"/>
      <w:r w:rsidRPr="007A5FFB">
        <w:rPr>
          <w:rFonts w:eastAsia="SimSun"/>
          <w:iCs/>
          <w:kern w:val="28"/>
          <w:szCs w:val="28"/>
          <w:lang w:eastAsia="hi-IN" w:bidi="hi-IN"/>
        </w:rPr>
        <w:t xml:space="preserve">» (пер. с англ. С. Мещерякова); </w:t>
      </w:r>
      <w:proofErr w:type="spellStart"/>
      <w:r w:rsidRPr="007A5FFB">
        <w:rPr>
          <w:rFonts w:eastAsia="SimSun"/>
          <w:iCs/>
          <w:kern w:val="28"/>
          <w:szCs w:val="28"/>
          <w:lang w:eastAsia="hi-IN" w:bidi="hi-IN"/>
        </w:rPr>
        <w:t>Милн</w:t>
      </w:r>
      <w:proofErr w:type="spellEnd"/>
      <w:r w:rsidRPr="007A5FFB">
        <w:rPr>
          <w:rFonts w:eastAsia="SimSun"/>
          <w:iCs/>
          <w:kern w:val="28"/>
          <w:szCs w:val="28"/>
          <w:lang w:eastAsia="hi-IN" w:bidi="hi-IN"/>
        </w:rPr>
        <w:t xml:space="preserve"> А.А. «Винни-Пух и все, все, все» (перевод с англ. Б.В. </w:t>
      </w:r>
      <w:proofErr w:type="spellStart"/>
      <w:r w:rsidRPr="007A5FFB">
        <w:rPr>
          <w:rFonts w:eastAsia="SimSun"/>
          <w:iCs/>
          <w:kern w:val="28"/>
          <w:szCs w:val="28"/>
          <w:lang w:eastAsia="hi-IN" w:bidi="hi-IN"/>
        </w:rPr>
        <w:t>Заходера</w:t>
      </w:r>
      <w:proofErr w:type="spellEnd"/>
      <w:r w:rsidRPr="007A5FFB">
        <w:rPr>
          <w:rFonts w:eastAsia="SimSun"/>
          <w:iCs/>
          <w:kern w:val="28"/>
          <w:szCs w:val="28"/>
          <w:lang w:eastAsia="hi-IN" w:bidi="hi-IN"/>
        </w:rPr>
        <w:t xml:space="preserve">); </w:t>
      </w:r>
      <w:proofErr w:type="spellStart"/>
      <w:r w:rsidRPr="007A5FFB">
        <w:rPr>
          <w:rFonts w:eastAsia="SimSun"/>
          <w:iCs/>
          <w:kern w:val="28"/>
          <w:szCs w:val="28"/>
          <w:lang w:eastAsia="hi-IN" w:bidi="hi-IN"/>
        </w:rPr>
        <w:t>Пройслер</w:t>
      </w:r>
      <w:proofErr w:type="spellEnd"/>
      <w:r w:rsidRPr="007A5FFB">
        <w:rPr>
          <w:rFonts w:eastAsia="SimSun"/>
          <w:iCs/>
          <w:kern w:val="28"/>
          <w:szCs w:val="28"/>
          <w:lang w:eastAsia="hi-IN" w:bidi="hi-IN"/>
        </w:rPr>
        <w:t xml:space="preserve"> О. «Маленькая Баба-яга» (пер. с нем. Ю. </w:t>
      </w:r>
      <w:proofErr w:type="spellStart"/>
      <w:r w:rsidRPr="007A5FFB">
        <w:rPr>
          <w:rFonts w:eastAsia="SimSun"/>
          <w:iCs/>
          <w:kern w:val="28"/>
          <w:szCs w:val="28"/>
          <w:lang w:eastAsia="hi-IN" w:bidi="hi-IN"/>
        </w:rPr>
        <w:t>Коринца</w:t>
      </w:r>
      <w:proofErr w:type="spellEnd"/>
      <w:r w:rsidRPr="007A5FFB">
        <w:rPr>
          <w:rFonts w:eastAsia="SimSun"/>
          <w:iCs/>
          <w:kern w:val="28"/>
          <w:szCs w:val="28"/>
          <w:lang w:eastAsia="hi-IN" w:bidi="hi-IN"/>
        </w:rPr>
        <w:t>),</w:t>
      </w:r>
      <w:r>
        <w:rPr>
          <w:rFonts w:eastAsia="SimSun"/>
          <w:iCs/>
          <w:kern w:val="28"/>
          <w:szCs w:val="28"/>
          <w:lang w:eastAsia="hi-IN" w:bidi="hi-IN"/>
        </w:rPr>
        <w:t xml:space="preserve"> </w:t>
      </w:r>
      <w:r w:rsidRPr="007A5FFB">
        <w:rPr>
          <w:rFonts w:eastAsia="SimSun"/>
          <w:iCs/>
          <w:kern w:val="28"/>
          <w:szCs w:val="28"/>
          <w:lang w:eastAsia="hi-IN" w:bidi="hi-IN"/>
        </w:rPr>
        <w:t xml:space="preserve">«Маленькое привидение» (пер. с нем. Ю. </w:t>
      </w:r>
      <w:proofErr w:type="spellStart"/>
      <w:r w:rsidRPr="007A5FFB">
        <w:rPr>
          <w:rFonts w:eastAsia="SimSun"/>
          <w:iCs/>
          <w:kern w:val="28"/>
          <w:szCs w:val="28"/>
          <w:lang w:eastAsia="hi-IN" w:bidi="hi-IN"/>
        </w:rPr>
        <w:t>Коринца</w:t>
      </w:r>
      <w:proofErr w:type="spellEnd"/>
      <w:r w:rsidRPr="007A5FFB">
        <w:rPr>
          <w:rFonts w:eastAsia="SimSun"/>
          <w:iCs/>
          <w:kern w:val="28"/>
          <w:szCs w:val="28"/>
          <w:lang w:eastAsia="hi-IN" w:bidi="hi-IN"/>
        </w:rPr>
        <w:t xml:space="preserve">); </w:t>
      </w:r>
      <w:proofErr w:type="spellStart"/>
      <w:r w:rsidRPr="007A5FFB">
        <w:rPr>
          <w:rFonts w:eastAsia="SimSun"/>
          <w:iCs/>
          <w:kern w:val="28"/>
          <w:szCs w:val="28"/>
          <w:lang w:eastAsia="hi-IN" w:bidi="hi-IN"/>
        </w:rPr>
        <w:t>Родари</w:t>
      </w:r>
      <w:proofErr w:type="spellEnd"/>
      <w:r w:rsidRPr="007A5FFB">
        <w:rPr>
          <w:rFonts w:eastAsia="SimSun"/>
          <w:iCs/>
          <w:kern w:val="28"/>
          <w:szCs w:val="28"/>
          <w:lang w:eastAsia="hi-IN" w:bidi="hi-IN"/>
        </w:rPr>
        <w:t xml:space="preserve"> Д. «Приключения </w:t>
      </w:r>
      <w:proofErr w:type="spellStart"/>
      <w:r w:rsidRPr="007A5FFB">
        <w:rPr>
          <w:rFonts w:eastAsia="SimSun"/>
          <w:iCs/>
          <w:kern w:val="28"/>
          <w:szCs w:val="28"/>
          <w:lang w:eastAsia="hi-IN" w:bidi="hi-IN"/>
        </w:rPr>
        <w:t>Чипполино</w:t>
      </w:r>
      <w:proofErr w:type="spellEnd"/>
      <w:r w:rsidRPr="007A5FFB">
        <w:rPr>
          <w:rFonts w:eastAsia="SimSun"/>
          <w:iCs/>
          <w:kern w:val="28"/>
          <w:szCs w:val="28"/>
          <w:lang w:eastAsia="hi-IN" w:bidi="hi-IN"/>
        </w:rPr>
        <w:t>» (пер. с итал. З. Потаповой), «Сказки, у которых три конца» (пер. с итал. И.Г. Константиновой).</w:t>
      </w:r>
    </w:p>
    <w:p w:rsidR="00896437" w:rsidRPr="007A5FFB" w:rsidRDefault="00896437" w:rsidP="00896437">
      <w:pPr>
        <w:keepNext/>
        <w:widowControl w:val="0"/>
        <w:tabs>
          <w:tab w:val="left" w:pos="567"/>
        </w:tabs>
        <w:suppressAutoHyphens/>
        <w:ind w:right="-280" w:firstLine="567"/>
        <w:jc w:val="both"/>
        <w:outlineLvl w:val="1"/>
        <w:rPr>
          <w:rFonts w:eastAsia="SimSun"/>
          <w:b/>
          <w:iCs/>
          <w:kern w:val="28"/>
          <w:szCs w:val="28"/>
          <w:lang w:eastAsia="hi-IN" w:bidi="hi-IN"/>
        </w:rPr>
      </w:pPr>
      <w:r w:rsidRPr="007A5FFB">
        <w:rPr>
          <w:rFonts w:eastAsia="SimSun"/>
          <w:b/>
          <w:iCs/>
          <w:kern w:val="28"/>
          <w:szCs w:val="28"/>
          <w:lang w:eastAsia="hi-IN" w:bidi="hi-IN"/>
        </w:rPr>
        <w:t>От 6 до 7 лет.</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Малые формы фольклора. Загадки, небылицы, дразнилки, считалки, пословицы, поговорки, </w:t>
      </w:r>
      <w:proofErr w:type="spellStart"/>
      <w:r w:rsidRPr="007A5FFB">
        <w:rPr>
          <w:rFonts w:eastAsia="SimSun"/>
          <w:iCs/>
          <w:kern w:val="28"/>
          <w:szCs w:val="28"/>
          <w:lang w:eastAsia="hi-IN" w:bidi="hi-IN"/>
        </w:rPr>
        <w:t>заклички</w:t>
      </w:r>
      <w:proofErr w:type="spellEnd"/>
      <w:r w:rsidRPr="007A5FFB">
        <w:rPr>
          <w:rFonts w:eastAsia="SimSun"/>
          <w:iCs/>
          <w:kern w:val="28"/>
          <w:szCs w:val="28"/>
          <w:lang w:eastAsia="hi-IN" w:bidi="hi-IN"/>
        </w:rPr>
        <w:t>, народные песенки, прибаутки, скороговорки.</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Русские    народные    сказки.    «Василиса    </w:t>
      </w:r>
      <w:proofErr w:type="gramStart"/>
      <w:r w:rsidRPr="007A5FFB">
        <w:rPr>
          <w:rFonts w:eastAsia="SimSun"/>
          <w:iCs/>
          <w:kern w:val="28"/>
          <w:szCs w:val="28"/>
          <w:lang w:eastAsia="hi-IN" w:bidi="hi-IN"/>
        </w:rPr>
        <w:t xml:space="preserve">Прекрасная»   </w:t>
      </w:r>
      <w:proofErr w:type="gramEnd"/>
      <w:r w:rsidRPr="007A5FFB">
        <w:rPr>
          <w:rFonts w:eastAsia="SimSun"/>
          <w:iCs/>
          <w:kern w:val="28"/>
          <w:szCs w:val="28"/>
          <w:lang w:eastAsia="hi-IN" w:bidi="hi-IN"/>
        </w:rPr>
        <w:t xml:space="preserve"> (из     сборника А.Н. Афанасьева); «Вежливый Кот-</w:t>
      </w:r>
      <w:proofErr w:type="spellStart"/>
      <w:r w:rsidRPr="007A5FFB">
        <w:rPr>
          <w:rFonts w:eastAsia="SimSun"/>
          <w:iCs/>
          <w:kern w:val="28"/>
          <w:szCs w:val="28"/>
          <w:lang w:eastAsia="hi-IN" w:bidi="hi-IN"/>
        </w:rPr>
        <w:t>воркот</w:t>
      </w:r>
      <w:proofErr w:type="spellEnd"/>
      <w:r w:rsidRPr="007A5FFB">
        <w:rPr>
          <w:rFonts w:eastAsia="SimSun"/>
          <w:iCs/>
          <w:kern w:val="28"/>
          <w:szCs w:val="28"/>
          <w:lang w:eastAsia="hi-IN" w:bidi="hi-IN"/>
        </w:rPr>
        <w:t>» (обработка М. Булатова); «Иван Царевич и Серый Волк» (обработка А.Н. Толстого); «Зимовье зверей» (обработка А.Н. Толстого); «Кощей Бессмертный» (2 вариант) (из сборника А.Н. Афанасьева);</w:t>
      </w:r>
      <w:r>
        <w:rPr>
          <w:rFonts w:eastAsia="SimSun"/>
          <w:iCs/>
          <w:kern w:val="28"/>
          <w:szCs w:val="28"/>
          <w:lang w:eastAsia="hi-IN" w:bidi="hi-IN"/>
        </w:rPr>
        <w:t xml:space="preserve"> </w:t>
      </w:r>
      <w:r w:rsidRPr="007A5FFB">
        <w:rPr>
          <w:rFonts w:eastAsia="SimSun"/>
          <w:iCs/>
          <w:kern w:val="28"/>
          <w:szCs w:val="28"/>
          <w:lang w:eastAsia="hi-IN" w:bidi="hi-IN"/>
        </w:rPr>
        <w:t>«Рифмы»   (авторизованный   пересказ   Б.В.   Шергина</w:t>
      </w:r>
      <w:proofErr w:type="gramStart"/>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 xml:space="preserve">«Семь    </w:t>
      </w:r>
      <w:proofErr w:type="spellStart"/>
      <w:r w:rsidRPr="007A5FFB">
        <w:rPr>
          <w:rFonts w:eastAsia="SimSun"/>
          <w:iCs/>
          <w:kern w:val="28"/>
          <w:szCs w:val="28"/>
          <w:lang w:eastAsia="hi-IN" w:bidi="hi-IN"/>
        </w:rPr>
        <w:t>Симеонов</w:t>
      </w:r>
      <w:proofErr w:type="spellEnd"/>
      <w:r w:rsidRPr="007A5FFB">
        <w:rPr>
          <w:rFonts w:eastAsia="SimSun"/>
          <w:iCs/>
          <w:kern w:val="28"/>
          <w:szCs w:val="28"/>
          <w:lang w:eastAsia="hi-IN" w:bidi="hi-IN"/>
        </w:rPr>
        <w:t xml:space="preserve">    – семь работников» (обработка И.В. Карнауховой); «Солдатская загадка» (из сборника А.Н. Афанасьева); «У страха глаза велики» (обработка О.И. </w:t>
      </w:r>
      <w:proofErr w:type="spellStart"/>
      <w:r w:rsidRPr="007A5FFB">
        <w:rPr>
          <w:rFonts w:eastAsia="SimSun"/>
          <w:iCs/>
          <w:kern w:val="28"/>
          <w:szCs w:val="28"/>
          <w:lang w:eastAsia="hi-IN" w:bidi="hi-IN"/>
        </w:rPr>
        <w:t>Капицы</w:t>
      </w:r>
      <w:proofErr w:type="spellEnd"/>
      <w:r w:rsidRPr="007A5FFB">
        <w:rPr>
          <w:rFonts w:eastAsia="SimSun"/>
          <w:iCs/>
          <w:kern w:val="28"/>
          <w:szCs w:val="28"/>
          <w:lang w:eastAsia="hi-IN" w:bidi="hi-IN"/>
        </w:rPr>
        <w:t xml:space="preserve">); «Хвосты» (обработка О.И. </w:t>
      </w:r>
      <w:proofErr w:type="spellStart"/>
      <w:r w:rsidRPr="007A5FFB">
        <w:rPr>
          <w:rFonts w:eastAsia="SimSun"/>
          <w:iCs/>
          <w:kern w:val="28"/>
          <w:szCs w:val="28"/>
          <w:lang w:eastAsia="hi-IN" w:bidi="hi-IN"/>
        </w:rPr>
        <w:t>Капицы</w:t>
      </w:r>
      <w:proofErr w:type="spellEnd"/>
      <w:r w:rsidRPr="007A5FFB">
        <w:rPr>
          <w:rFonts w:eastAsia="SimSun"/>
          <w:iCs/>
          <w:kern w:val="28"/>
          <w:szCs w:val="28"/>
          <w:lang w:eastAsia="hi-IN" w:bidi="hi-IN"/>
        </w:rPr>
        <w:t>).</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Былины. «Садко» (пересказ И.В. Карнауховой/ запись П.Н. Рыбникова);</w:t>
      </w:r>
      <w:r>
        <w:rPr>
          <w:rFonts w:eastAsia="SimSun"/>
          <w:iCs/>
          <w:kern w:val="28"/>
          <w:szCs w:val="28"/>
          <w:lang w:eastAsia="hi-IN" w:bidi="hi-IN"/>
        </w:rPr>
        <w:t xml:space="preserve"> </w:t>
      </w:r>
      <w:r w:rsidRPr="007A5FFB">
        <w:rPr>
          <w:rFonts w:eastAsia="SimSun"/>
          <w:iCs/>
          <w:kern w:val="28"/>
          <w:szCs w:val="28"/>
          <w:lang w:eastAsia="hi-IN" w:bidi="hi-IN"/>
        </w:rPr>
        <w:t xml:space="preserve">«Добрыня и Змей» (обработка Н.П. </w:t>
      </w:r>
      <w:proofErr w:type="spellStart"/>
      <w:r w:rsidRPr="007A5FFB">
        <w:rPr>
          <w:rFonts w:eastAsia="SimSun"/>
          <w:iCs/>
          <w:kern w:val="28"/>
          <w:szCs w:val="28"/>
          <w:lang w:eastAsia="hi-IN" w:bidi="hi-IN"/>
        </w:rPr>
        <w:t>Колпаковой</w:t>
      </w:r>
      <w:proofErr w:type="spellEnd"/>
      <w:r w:rsidRPr="007A5FFB">
        <w:rPr>
          <w:rFonts w:eastAsia="SimSun"/>
          <w:iCs/>
          <w:kern w:val="28"/>
          <w:szCs w:val="28"/>
          <w:lang w:eastAsia="hi-IN" w:bidi="hi-IN"/>
        </w:rPr>
        <w:t>/ пересказ И.В. Карнауховой); «Илья Муромец   и   Соловей-</w:t>
      </w:r>
      <w:proofErr w:type="gramStart"/>
      <w:r w:rsidRPr="007A5FFB">
        <w:rPr>
          <w:rFonts w:eastAsia="SimSun"/>
          <w:iCs/>
          <w:kern w:val="28"/>
          <w:szCs w:val="28"/>
          <w:lang w:eastAsia="hi-IN" w:bidi="hi-IN"/>
        </w:rPr>
        <w:t xml:space="preserve">Разбойник»   </w:t>
      </w:r>
      <w:proofErr w:type="gramEnd"/>
      <w:r w:rsidRPr="007A5FFB">
        <w:rPr>
          <w:rFonts w:eastAsia="SimSun"/>
          <w:iCs/>
          <w:kern w:val="28"/>
          <w:szCs w:val="28"/>
          <w:lang w:eastAsia="hi-IN" w:bidi="hi-IN"/>
        </w:rPr>
        <w:t xml:space="preserve">(обработка   А.Ф.   </w:t>
      </w:r>
      <w:proofErr w:type="spellStart"/>
      <w:r w:rsidRPr="007A5FFB">
        <w:rPr>
          <w:rFonts w:eastAsia="SimSun"/>
          <w:iCs/>
          <w:kern w:val="28"/>
          <w:szCs w:val="28"/>
          <w:lang w:eastAsia="hi-IN" w:bidi="hi-IN"/>
        </w:rPr>
        <w:t>Гильфердинга</w:t>
      </w:r>
      <w:proofErr w:type="spellEnd"/>
      <w:r w:rsidRPr="007A5FFB">
        <w:rPr>
          <w:rFonts w:eastAsia="SimSun"/>
          <w:iCs/>
          <w:kern w:val="28"/>
          <w:szCs w:val="28"/>
          <w:lang w:eastAsia="hi-IN" w:bidi="hi-IN"/>
        </w:rPr>
        <w:t>/   пересказ И.В. Карнауховой).</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Сказки</w:t>
      </w:r>
      <w:r w:rsidRPr="007A5FFB">
        <w:rPr>
          <w:rFonts w:eastAsia="SimSun"/>
          <w:iCs/>
          <w:kern w:val="28"/>
          <w:szCs w:val="28"/>
          <w:lang w:eastAsia="hi-IN" w:bidi="hi-IN"/>
        </w:rPr>
        <w:tab/>
        <w:t>народов</w:t>
      </w:r>
      <w:r w:rsidRPr="007A5FFB">
        <w:rPr>
          <w:rFonts w:eastAsia="SimSun"/>
          <w:iCs/>
          <w:kern w:val="28"/>
          <w:szCs w:val="28"/>
          <w:lang w:eastAsia="hi-IN" w:bidi="hi-IN"/>
        </w:rPr>
        <w:tab/>
        <w:t>мира.</w:t>
      </w:r>
      <w:r w:rsidRPr="007A5FFB">
        <w:rPr>
          <w:rFonts w:eastAsia="SimSun"/>
          <w:iCs/>
          <w:kern w:val="28"/>
          <w:szCs w:val="28"/>
          <w:lang w:eastAsia="hi-IN" w:bidi="hi-IN"/>
        </w:rPr>
        <w:tab/>
        <w:t>«</w:t>
      </w:r>
      <w:proofErr w:type="spellStart"/>
      <w:r w:rsidRPr="007A5FFB">
        <w:rPr>
          <w:rFonts w:eastAsia="SimSun"/>
          <w:iCs/>
          <w:kern w:val="28"/>
          <w:szCs w:val="28"/>
          <w:lang w:eastAsia="hi-IN" w:bidi="hi-IN"/>
        </w:rPr>
        <w:t>Айога</w:t>
      </w:r>
      <w:proofErr w:type="spellEnd"/>
      <w:r w:rsidRPr="007A5FFB">
        <w:rPr>
          <w:rFonts w:eastAsia="SimSun"/>
          <w:iCs/>
          <w:kern w:val="28"/>
          <w:szCs w:val="28"/>
          <w:lang w:eastAsia="hi-IN" w:bidi="hi-IN"/>
        </w:rPr>
        <w:t>»,</w:t>
      </w:r>
      <w:r w:rsidRPr="007A5FFB">
        <w:rPr>
          <w:rFonts w:eastAsia="SimSun"/>
          <w:iCs/>
          <w:kern w:val="28"/>
          <w:szCs w:val="28"/>
          <w:lang w:eastAsia="hi-IN" w:bidi="hi-IN"/>
        </w:rPr>
        <w:tab/>
      </w:r>
      <w:proofErr w:type="spellStart"/>
      <w:r w:rsidRPr="007A5FFB">
        <w:rPr>
          <w:rFonts w:eastAsia="SimSun"/>
          <w:iCs/>
          <w:kern w:val="28"/>
          <w:szCs w:val="28"/>
          <w:lang w:eastAsia="hi-IN" w:bidi="hi-IN"/>
        </w:rPr>
        <w:t>нанайск</w:t>
      </w:r>
      <w:proofErr w:type="spellEnd"/>
      <w:r w:rsidRPr="007A5FFB">
        <w:rPr>
          <w:rFonts w:eastAsia="SimSun"/>
          <w:iCs/>
          <w:kern w:val="28"/>
          <w:szCs w:val="28"/>
          <w:lang w:eastAsia="hi-IN" w:bidi="hi-IN"/>
        </w:rPr>
        <w:t>.,</w:t>
      </w:r>
      <w:r w:rsidRPr="007A5FFB">
        <w:rPr>
          <w:rFonts w:eastAsia="SimSun"/>
          <w:iCs/>
          <w:kern w:val="28"/>
          <w:szCs w:val="28"/>
          <w:lang w:eastAsia="hi-IN" w:bidi="hi-IN"/>
        </w:rPr>
        <w:tab/>
        <w:t>обработка</w:t>
      </w:r>
      <w:r w:rsidRPr="007A5FFB">
        <w:rPr>
          <w:rFonts w:eastAsia="SimSun"/>
          <w:iCs/>
          <w:kern w:val="28"/>
          <w:szCs w:val="28"/>
          <w:lang w:eastAsia="hi-IN" w:bidi="hi-IN"/>
        </w:rPr>
        <w:tab/>
        <w:t>Д.</w:t>
      </w:r>
      <w:r w:rsidRPr="007A5FFB">
        <w:rPr>
          <w:rFonts w:eastAsia="SimSun"/>
          <w:iCs/>
          <w:kern w:val="28"/>
          <w:szCs w:val="28"/>
          <w:lang w:eastAsia="hi-IN" w:bidi="hi-IN"/>
        </w:rPr>
        <w:tab/>
      </w:r>
      <w:proofErr w:type="spellStart"/>
      <w:r w:rsidRPr="007A5FFB">
        <w:rPr>
          <w:rFonts w:eastAsia="SimSun"/>
          <w:iCs/>
          <w:kern w:val="28"/>
          <w:szCs w:val="28"/>
          <w:lang w:eastAsia="hi-IN" w:bidi="hi-IN"/>
        </w:rPr>
        <w:t>Нагишкина</w:t>
      </w:r>
      <w:proofErr w:type="spellEnd"/>
      <w:r w:rsidRPr="007A5FFB">
        <w:rPr>
          <w:rFonts w:eastAsia="SimSun"/>
          <w:iCs/>
          <w:kern w:val="28"/>
          <w:szCs w:val="28"/>
          <w:lang w:eastAsia="hi-IN" w:bidi="hi-IN"/>
        </w:rPr>
        <w:t>;</w:t>
      </w:r>
      <w:r>
        <w:rPr>
          <w:rFonts w:eastAsia="SimSun"/>
          <w:iCs/>
          <w:kern w:val="28"/>
          <w:szCs w:val="28"/>
          <w:lang w:eastAsia="hi-IN" w:bidi="hi-IN"/>
        </w:rPr>
        <w:t xml:space="preserve"> </w:t>
      </w:r>
      <w:r w:rsidRPr="007A5FFB">
        <w:rPr>
          <w:rFonts w:eastAsia="SimSun"/>
          <w:iCs/>
          <w:kern w:val="28"/>
          <w:szCs w:val="28"/>
          <w:lang w:eastAsia="hi-IN" w:bidi="hi-IN"/>
        </w:rPr>
        <w:t>«</w:t>
      </w:r>
      <w:proofErr w:type="spellStart"/>
      <w:r w:rsidRPr="007A5FFB">
        <w:rPr>
          <w:rFonts w:eastAsia="SimSun"/>
          <w:iCs/>
          <w:kern w:val="28"/>
          <w:szCs w:val="28"/>
          <w:lang w:eastAsia="hi-IN" w:bidi="hi-IN"/>
        </w:rPr>
        <w:t>Беляночка</w:t>
      </w:r>
      <w:proofErr w:type="spellEnd"/>
      <w:r w:rsidRPr="007A5FFB">
        <w:rPr>
          <w:rFonts w:eastAsia="SimSun"/>
          <w:iCs/>
          <w:kern w:val="28"/>
          <w:szCs w:val="28"/>
          <w:lang w:eastAsia="hi-IN" w:bidi="hi-IN"/>
        </w:rPr>
        <w:t xml:space="preserve"> и Розочка», нем. из сказок </w:t>
      </w:r>
      <w:proofErr w:type="spellStart"/>
      <w:r w:rsidRPr="007A5FFB">
        <w:rPr>
          <w:rFonts w:eastAsia="SimSun"/>
          <w:iCs/>
          <w:kern w:val="28"/>
          <w:szCs w:val="28"/>
          <w:lang w:eastAsia="hi-IN" w:bidi="hi-IN"/>
        </w:rPr>
        <w:t>Бр</w:t>
      </w:r>
      <w:proofErr w:type="spellEnd"/>
      <w:r w:rsidRPr="007A5FFB">
        <w:rPr>
          <w:rFonts w:eastAsia="SimSun"/>
          <w:iCs/>
          <w:kern w:val="28"/>
          <w:szCs w:val="28"/>
          <w:lang w:eastAsia="hi-IN" w:bidi="hi-IN"/>
        </w:rPr>
        <w:t>. Гримм, пересказ А.К. Покровской;</w:t>
      </w:r>
      <w:r>
        <w:rPr>
          <w:rFonts w:eastAsia="SimSun"/>
          <w:iCs/>
          <w:kern w:val="28"/>
          <w:szCs w:val="28"/>
          <w:lang w:eastAsia="hi-IN" w:bidi="hi-IN"/>
        </w:rPr>
        <w:t xml:space="preserve"> </w:t>
      </w:r>
      <w:r w:rsidRPr="007A5FFB">
        <w:rPr>
          <w:rFonts w:eastAsia="SimSun"/>
          <w:iCs/>
          <w:kern w:val="28"/>
          <w:szCs w:val="28"/>
          <w:lang w:eastAsia="hi-IN" w:bidi="hi-IN"/>
        </w:rPr>
        <w:t xml:space="preserve">«Самый красивый наряд на свете», пер. с </w:t>
      </w:r>
      <w:proofErr w:type="spellStart"/>
      <w:r w:rsidRPr="007A5FFB">
        <w:rPr>
          <w:rFonts w:eastAsia="SimSun"/>
          <w:iCs/>
          <w:kern w:val="28"/>
          <w:szCs w:val="28"/>
          <w:lang w:eastAsia="hi-IN" w:bidi="hi-IN"/>
        </w:rPr>
        <w:t>япон</w:t>
      </w:r>
      <w:proofErr w:type="spellEnd"/>
      <w:r w:rsidRPr="007A5FFB">
        <w:rPr>
          <w:rFonts w:eastAsia="SimSun"/>
          <w:iCs/>
          <w:kern w:val="28"/>
          <w:szCs w:val="28"/>
          <w:lang w:eastAsia="hi-IN" w:bidi="hi-IN"/>
        </w:rPr>
        <w:t xml:space="preserve">. В. Марковой; «Голубая птица», туркм. обработка А. Александровой и М. </w:t>
      </w:r>
      <w:proofErr w:type="spellStart"/>
      <w:r w:rsidRPr="007A5FFB">
        <w:rPr>
          <w:rFonts w:eastAsia="SimSun"/>
          <w:iCs/>
          <w:kern w:val="28"/>
          <w:szCs w:val="28"/>
          <w:lang w:eastAsia="hi-IN" w:bidi="hi-IN"/>
        </w:rPr>
        <w:t>Туберовского</w:t>
      </w:r>
      <w:proofErr w:type="spellEnd"/>
      <w:r w:rsidRPr="007A5FFB">
        <w:rPr>
          <w:rFonts w:eastAsia="SimSun"/>
          <w:iCs/>
          <w:kern w:val="28"/>
          <w:szCs w:val="28"/>
          <w:lang w:eastAsia="hi-IN" w:bidi="hi-IN"/>
        </w:rPr>
        <w:t xml:space="preserve">; «Кот в сапогах» (пер. с франц. Т. </w:t>
      </w:r>
      <w:proofErr w:type="spellStart"/>
      <w:r w:rsidRPr="007A5FFB">
        <w:rPr>
          <w:rFonts w:eastAsia="SimSun"/>
          <w:iCs/>
          <w:kern w:val="28"/>
          <w:szCs w:val="28"/>
          <w:lang w:eastAsia="hi-IN" w:bidi="hi-IN"/>
        </w:rPr>
        <w:t>Габбе</w:t>
      </w:r>
      <w:proofErr w:type="spellEnd"/>
      <w:r w:rsidRPr="007A5FFB">
        <w:rPr>
          <w:rFonts w:eastAsia="SimSun"/>
          <w:iCs/>
          <w:kern w:val="28"/>
          <w:szCs w:val="28"/>
          <w:lang w:eastAsia="hi-IN" w:bidi="hi-IN"/>
        </w:rPr>
        <w:t>), «Волшебница» (пер. с франц. И.С. Тургенева), «Мальчик с</w:t>
      </w:r>
      <w:r>
        <w:rPr>
          <w:rFonts w:eastAsia="SimSun"/>
          <w:iCs/>
          <w:kern w:val="28"/>
          <w:szCs w:val="28"/>
          <w:lang w:eastAsia="hi-IN" w:bidi="hi-IN"/>
        </w:rPr>
        <w:t xml:space="preserve"> </w:t>
      </w:r>
      <w:r w:rsidRPr="007A5FFB">
        <w:rPr>
          <w:rFonts w:eastAsia="SimSun"/>
          <w:iCs/>
          <w:kern w:val="28"/>
          <w:szCs w:val="28"/>
          <w:lang w:eastAsia="hi-IN" w:bidi="hi-IN"/>
        </w:rPr>
        <w:t xml:space="preserve">пальчик» (пер. с франц. Б.А. </w:t>
      </w:r>
      <w:proofErr w:type="spellStart"/>
      <w:r w:rsidRPr="007A5FFB">
        <w:rPr>
          <w:rFonts w:eastAsia="SimSun"/>
          <w:iCs/>
          <w:kern w:val="28"/>
          <w:szCs w:val="28"/>
          <w:lang w:eastAsia="hi-IN" w:bidi="hi-IN"/>
        </w:rPr>
        <w:t>Дехтерёва</w:t>
      </w:r>
      <w:proofErr w:type="spellEnd"/>
      <w:r w:rsidRPr="007A5FFB">
        <w:rPr>
          <w:rFonts w:eastAsia="SimSun"/>
          <w:iCs/>
          <w:kern w:val="28"/>
          <w:szCs w:val="28"/>
          <w:lang w:eastAsia="hi-IN" w:bidi="hi-IN"/>
        </w:rPr>
        <w:t xml:space="preserve">), «Золушка» (пер. с франц. Т. </w:t>
      </w:r>
      <w:proofErr w:type="spellStart"/>
      <w:r w:rsidRPr="007A5FFB">
        <w:rPr>
          <w:rFonts w:eastAsia="SimSun"/>
          <w:iCs/>
          <w:kern w:val="28"/>
          <w:szCs w:val="28"/>
          <w:lang w:eastAsia="hi-IN" w:bidi="hi-IN"/>
        </w:rPr>
        <w:t>Габбе</w:t>
      </w:r>
      <w:proofErr w:type="spellEnd"/>
      <w:r w:rsidRPr="007A5FFB">
        <w:rPr>
          <w:rFonts w:eastAsia="SimSun"/>
          <w:iCs/>
          <w:kern w:val="28"/>
          <w:szCs w:val="28"/>
          <w:lang w:eastAsia="hi-IN" w:bidi="hi-IN"/>
        </w:rPr>
        <w:t>) из сказок Перро Ш.</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Произведения поэтов и писателей России.</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Поэзия. Аким Я.Л. «Мой верный чиж»; Бальмонт К.Д. «Снежинка»; Благинина Е.А.   «Шинель</w:t>
      </w:r>
      <w:proofErr w:type="gramStart"/>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«Одуванчик»,   «Наш   дедушка»   (по   выбору);   Бунин   И.А.</w:t>
      </w:r>
      <w:r>
        <w:rPr>
          <w:rFonts w:eastAsia="SimSun"/>
          <w:iCs/>
          <w:kern w:val="28"/>
          <w:szCs w:val="28"/>
          <w:lang w:eastAsia="hi-IN" w:bidi="hi-IN"/>
        </w:rPr>
        <w:t xml:space="preserve"> </w:t>
      </w:r>
      <w:r w:rsidRPr="007A5FFB">
        <w:rPr>
          <w:rFonts w:eastAsia="SimSun"/>
          <w:iCs/>
          <w:kern w:val="28"/>
          <w:szCs w:val="28"/>
          <w:lang w:eastAsia="hi-IN" w:bidi="hi-IN"/>
        </w:rPr>
        <w:t xml:space="preserve">«Листопад»; Владимиров Ю.Д. «Чудаки»; Гамзатов Р.Г. «Мой дедушка» (перевод с аварского языка Я. Козловского), Городецкий   С.М.   «Весенняя   песенка»; Есенин С.А. «Поёт зима, </w:t>
      </w:r>
      <w:proofErr w:type="gramStart"/>
      <w:r w:rsidRPr="007A5FFB">
        <w:rPr>
          <w:rFonts w:eastAsia="SimSun"/>
          <w:iCs/>
          <w:kern w:val="28"/>
          <w:szCs w:val="28"/>
          <w:lang w:eastAsia="hi-IN" w:bidi="hi-IN"/>
        </w:rPr>
        <w:t>аукает….</w:t>
      </w:r>
      <w:proofErr w:type="gramEnd"/>
      <w:r w:rsidRPr="007A5FFB">
        <w:rPr>
          <w:rFonts w:eastAsia="SimSun"/>
          <w:iCs/>
          <w:kern w:val="28"/>
          <w:szCs w:val="28"/>
          <w:lang w:eastAsia="hi-IN" w:bidi="hi-IN"/>
        </w:rPr>
        <w:t>»,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w:t>
      </w:r>
      <w:r>
        <w:rPr>
          <w:rFonts w:eastAsia="SimSun"/>
          <w:iCs/>
          <w:kern w:val="28"/>
          <w:szCs w:val="28"/>
          <w:lang w:eastAsia="hi-IN" w:bidi="hi-IN"/>
        </w:rPr>
        <w:t xml:space="preserve"> </w:t>
      </w:r>
      <w:r w:rsidRPr="007A5FFB">
        <w:rPr>
          <w:rFonts w:eastAsia="SimSun"/>
          <w:iCs/>
          <w:kern w:val="28"/>
          <w:szCs w:val="28"/>
          <w:lang w:eastAsia="hi-IN" w:bidi="hi-IN"/>
        </w:rPr>
        <w:t xml:space="preserve">«Апельсинные корки»; </w:t>
      </w:r>
      <w:proofErr w:type="spellStart"/>
      <w:r w:rsidRPr="007A5FFB">
        <w:rPr>
          <w:rFonts w:eastAsia="SimSun"/>
          <w:iCs/>
          <w:kern w:val="28"/>
          <w:szCs w:val="28"/>
          <w:lang w:eastAsia="hi-IN" w:bidi="hi-IN"/>
        </w:rPr>
        <w:t>Мошковская</w:t>
      </w:r>
      <w:proofErr w:type="spellEnd"/>
      <w:r w:rsidRPr="007A5FFB">
        <w:rPr>
          <w:rFonts w:eastAsia="SimSun"/>
          <w:iCs/>
          <w:kern w:val="28"/>
          <w:szCs w:val="28"/>
          <w:lang w:eastAsia="hi-IN" w:bidi="hi-IN"/>
        </w:rPr>
        <w:t xml:space="preserve"> Э.Э. «Добежали до вечера», «Хитрые старушки»; Никитин И.С. «Встреча зимы»; Орлов В.Н. «Дом под крышей голубой»; </w:t>
      </w:r>
      <w:proofErr w:type="spellStart"/>
      <w:r w:rsidRPr="007A5FFB">
        <w:rPr>
          <w:rFonts w:eastAsia="SimSun"/>
          <w:iCs/>
          <w:kern w:val="28"/>
          <w:szCs w:val="28"/>
          <w:lang w:eastAsia="hi-IN" w:bidi="hi-IN"/>
        </w:rPr>
        <w:t>Пляцковский</w:t>
      </w:r>
      <w:proofErr w:type="spellEnd"/>
      <w:r w:rsidRPr="007A5FFB">
        <w:rPr>
          <w:rFonts w:eastAsia="SimSun"/>
          <w:iCs/>
          <w:kern w:val="28"/>
          <w:szCs w:val="28"/>
          <w:lang w:eastAsia="hi-IN" w:bidi="hi-IN"/>
        </w:rPr>
        <w:t xml:space="preserve"> М.С. «Настоящий друг»; Пушкин А.С. «Зимний </w:t>
      </w:r>
      <w:r w:rsidRPr="007A5FFB">
        <w:rPr>
          <w:rFonts w:eastAsia="SimSun"/>
          <w:iCs/>
          <w:kern w:val="28"/>
          <w:szCs w:val="28"/>
          <w:lang w:eastAsia="hi-IN" w:bidi="hi-IN"/>
        </w:rPr>
        <w:lastRenderedPageBreak/>
        <w:t>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w:t>
      </w:r>
      <w:r>
        <w:rPr>
          <w:rFonts w:eastAsia="SimSun"/>
          <w:iCs/>
          <w:kern w:val="28"/>
          <w:szCs w:val="28"/>
          <w:lang w:eastAsia="hi-IN" w:bidi="hi-IN"/>
        </w:rPr>
        <w:t xml:space="preserve"> </w:t>
      </w:r>
      <w:r w:rsidRPr="007A5FFB">
        <w:rPr>
          <w:rFonts w:eastAsia="SimSun"/>
          <w:iCs/>
          <w:kern w:val="28"/>
          <w:szCs w:val="28"/>
          <w:lang w:eastAsia="hi-IN" w:bidi="hi-IN"/>
        </w:rPr>
        <w:t xml:space="preserve">«Ночь и день»; Степанов В.А. «Что мы Родиной зовём?»; </w:t>
      </w:r>
      <w:proofErr w:type="spellStart"/>
      <w:r w:rsidRPr="007A5FFB">
        <w:rPr>
          <w:rFonts w:eastAsia="SimSun"/>
          <w:iCs/>
          <w:kern w:val="28"/>
          <w:szCs w:val="28"/>
          <w:lang w:eastAsia="hi-IN" w:bidi="hi-IN"/>
        </w:rPr>
        <w:t>Токмакова</w:t>
      </w:r>
      <w:proofErr w:type="spellEnd"/>
      <w:r w:rsidRPr="007A5FFB">
        <w:rPr>
          <w:rFonts w:eastAsia="SimSun"/>
          <w:iCs/>
          <w:kern w:val="28"/>
          <w:szCs w:val="28"/>
          <w:lang w:eastAsia="hi-IN" w:bidi="hi-IN"/>
        </w:rPr>
        <w:t xml:space="preserve"> И.П. «Мне грустно», «Куда в машинах снег везут» (по выбору); Тютчев Ф.И. «Чародейкою зимою…», «Весенняя гроза»; Успенский Э.Н. «Память»; Чёрный С. «На коньках»,</w:t>
      </w:r>
      <w:r>
        <w:rPr>
          <w:rFonts w:eastAsia="SimSun"/>
          <w:iCs/>
          <w:kern w:val="28"/>
          <w:szCs w:val="28"/>
          <w:lang w:eastAsia="hi-IN" w:bidi="hi-IN"/>
        </w:rPr>
        <w:t xml:space="preserve"> </w:t>
      </w:r>
      <w:r w:rsidRPr="007A5FFB">
        <w:rPr>
          <w:rFonts w:eastAsia="SimSun"/>
          <w:iCs/>
          <w:kern w:val="28"/>
          <w:szCs w:val="28"/>
          <w:lang w:eastAsia="hi-IN" w:bidi="hi-IN"/>
        </w:rPr>
        <w:t>«Волшебник» (по выбору).</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w:t>
      </w:r>
      <w:r>
        <w:rPr>
          <w:rFonts w:eastAsia="SimSun"/>
          <w:iCs/>
          <w:kern w:val="28"/>
          <w:szCs w:val="28"/>
          <w:lang w:eastAsia="hi-IN" w:bidi="hi-IN"/>
        </w:rPr>
        <w:t xml:space="preserve"> </w:t>
      </w:r>
      <w:r w:rsidRPr="007A5FFB">
        <w:rPr>
          <w:rFonts w:eastAsia="SimSun"/>
          <w:iCs/>
          <w:kern w:val="28"/>
          <w:szCs w:val="28"/>
          <w:lang w:eastAsia="hi-IN" w:bidi="hi-IN"/>
        </w:rPr>
        <w:t xml:space="preserve">«Слон»; Мартынова К., </w:t>
      </w:r>
      <w:proofErr w:type="spellStart"/>
      <w:r w:rsidRPr="007A5FFB">
        <w:rPr>
          <w:rFonts w:eastAsia="SimSun"/>
          <w:iCs/>
          <w:kern w:val="28"/>
          <w:szCs w:val="28"/>
          <w:lang w:eastAsia="hi-IN" w:bidi="hi-IN"/>
        </w:rPr>
        <w:t>Василиади</w:t>
      </w:r>
      <w:proofErr w:type="spellEnd"/>
      <w:r w:rsidRPr="007A5FFB">
        <w:rPr>
          <w:rFonts w:eastAsia="SimSun"/>
          <w:iCs/>
          <w:kern w:val="28"/>
          <w:szCs w:val="28"/>
          <w:lang w:eastAsia="hi-IN" w:bidi="hi-IN"/>
        </w:rPr>
        <w:t xml:space="preserve"> О. «Елка, кот и Новый год»; Носов Н.Н.</w:t>
      </w:r>
      <w:r>
        <w:rPr>
          <w:rFonts w:eastAsia="SimSun"/>
          <w:iCs/>
          <w:kern w:val="28"/>
          <w:szCs w:val="28"/>
          <w:lang w:eastAsia="hi-IN" w:bidi="hi-IN"/>
        </w:rPr>
        <w:t xml:space="preserve"> </w:t>
      </w:r>
      <w:r w:rsidRPr="007A5FFB">
        <w:rPr>
          <w:rFonts w:eastAsia="SimSun"/>
          <w:iCs/>
          <w:kern w:val="28"/>
          <w:szCs w:val="28"/>
          <w:lang w:eastAsia="hi-IN" w:bidi="hi-IN"/>
        </w:rPr>
        <w:t>«Заплатка», «Огурцы», «Мишкина каша» (по выбору); Митяев А.В. «Мешок овсянки»; Погодин Р.П. «Жаба», «Шутка» (по выбору); Пришвин М.М. «</w:t>
      </w:r>
      <w:proofErr w:type="spellStart"/>
      <w:r w:rsidRPr="007A5FFB">
        <w:rPr>
          <w:rFonts w:eastAsia="SimSun"/>
          <w:iCs/>
          <w:kern w:val="28"/>
          <w:szCs w:val="28"/>
          <w:lang w:eastAsia="hi-IN" w:bidi="hi-IN"/>
        </w:rPr>
        <w:t>Лисичкин</w:t>
      </w:r>
      <w:proofErr w:type="spellEnd"/>
      <w:r w:rsidRPr="007A5FFB">
        <w:rPr>
          <w:rFonts w:eastAsia="SimSun"/>
          <w:iCs/>
          <w:kern w:val="28"/>
          <w:szCs w:val="28"/>
          <w:lang w:eastAsia="hi-IN" w:bidi="hi-IN"/>
        </w:rPr>
        <w:t xml:space="preserve"> хлеб», «Изобретатель» (по выбору); Ракитина Е. «Приключения новогодних игрушек», «</w:t>
      </w:r>
      <w:proofErr w:type="spellStart"/>
      <w:r w:rsidRPr="007A5FFB">
        <w:rPr>
          <w:rFonts w:eastAsia="SimSun"/>
          <w:iCs/>
          <w:kern w:val="28"/>
          <w:szCs w:val="28"/>
          <w:lang w:eastAsia="hi-IN" w:bidi="hi-IN"/>
        </w:rPr>
        <w:t>Серёжик</w:t>
      </w:r>
      <w:proofErr w:type="spellEnd"/>
      <w:r w:rsidRPr="007A5FFB">
        <w:rPr>
          <w:rFonts w:eastAsia="SimSun"/>
          <w:iCs/>
          <w:kern w:val="28"/>
          <w:szCs w:val="28"/>
          <w:lang w:eastAsia="hi-IN" w:bidi="hi-IN"/>
        </w:rPr>
        <w:t>»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w:t>
      </w:r>
      <w:r>
        <w:rPr>
          <w:rFonts w:eastAsia="SimSun"/>
          <w:iCs/>
          <w:kern w:val="28"/>
          <w:szCs w:val="28"/>
          <w:lang w:eastAsia="hi-IN" w:bidi="hi-IN"/>
        </w:rPr>
        <w:t xml:space="preserve"> </w:t>
      </w:r>
      <w:r w:rsidRPr="007A5FFB">
        <w:rPr>
          <w:rFonts w:eastAsia="SimSun"/>
          <w:iCs/>
          <w:kern w:val="28"/>
          <w:szCs w:val="28"/>
          <w:lang w:eastAsia="hi-IN" w:bidi="hi-IN"/>
        </w:rPr>
        <w:t>«</w:t>
      </w:r>
      <w:proofErr w:type="spellStart"/>
      <w:r w:rsidRPr="007A5FFB">
        <w:rPr>
          <w:rFonts w:eastAsia="SimSun"/>
          <w:iCs/>
          <w:kern w:val="28"/>
          <w:szCs w:val="28"/>
          <w:lang w:eastAsia="hi-IN" w:bidi="hi-IN"/>
        </w:rPr>
        <w:t>Листопадничек</w:t>
      </w:r>
      <w:proofErr w:type="spellEnd"/>
      <w:r w:rsidRPr="007A5FFB">
        <w:rPr>
          <w:rFonts w:eastAsia="SimSun"/>
          <w:iCs/>
          <w:kern w:val="28"/>
          <w:szCs w:val="28"/>
          <w:lang w:eastAsia="hi-IN" w:bidi="hi-IN"/>
        </w:rPr>
        <w:t>»; Толстой Л.Н. «</w:t>
      </w:r>
      <w:proofErr w:type="spellStart"/>
      <w:r w:rsidRPr="007A5FFB">
        <w:rPr>
          <w:rFonts w:eastAsia="SimSun"/>
          <w:iCs/>
          <w:kern w:val="28"/>
          <w:szCs w:val="28"/>
          <w:lang w:eastAsia="hi-IN" w:bidi="hi-IN"/>
        </w:rPr>
        <w:t>Филипок</w:t>
      </w:r>
      <w:proofErr w:type="spellEnd"/>
      <w:r w:rsidRPr="007A5FFB">
        <w:rPr>
          <w:rFonts w:eastAsia="SimSun"/>
          <w:iCs/>
          <w:kern w:val="28"/>
          <w:szCs w:val="28"/>
          <w:lang w:eastAsia="hi-IN" w:bidi="hi-IN"/>
        </w:rPr>
        <w:t>», «Лев и собачка», «Прыжок», «Акула»,</w:t>
      </w:r>
      <w:r>
        <w:rPr>
          <w:rFonts w:eastAsia="SimSun"/>
          <w:iCs/>
          <w:kern w:val="28"/>
          <w:szCs w:val="28"/>
          <w:lang w:eastAsia="hi-IN" w:bidi="hi-IN"/>
        </w:rPr>
        <w:t xml:space="preserve"> </w:t>
      </w:r>
      <w:r w:rsidRPr="007A5FFB">
        <w:rPr>
          <w:rFonts w:eastAsia="SimSun"/>
          <w:iCs/>
          <w:kern w:val="28"/>
          <w:szCs w:val="28"/>
          <w:lang w:eastAsia="hi-IN" w:bidi="hi-IN"/>
        </w:rPr>
        <w:t xml:space="preserve">«Пожарные собаки» (1-2 рассказа по выбору); Фадеева О. «Мне письмо!»; Чаплина В.В. «Кинули»; </w:t>
      </w:r>
      <w:proofErr w:type="spellStart"/>
      <w:r w:rsidRPr="007A5FFB">
        <w:rPr>
          <w:rFonts w:eastAsia="SimSun"/>
          <w:iCs/>
          <w:kern w:val="28"/>
          <w:szCs w:val="28"/>
          <w:lang w:eastAsia="hi-IN" w:bidi="hi-IN"/>
        </w:rPr>
        <w:t>Шим</w:t>
      </w:r>
      <w:proofErr w:type="spellEnd"/>
      <w:r w:rsidRPr="007A5FFB">
        <w:rPr>
          <w:rFonts w:eastAsia="SimSun"/>
          <w:iCs/>
          <w:kern w:val="28"/>
          <w:szCs w:val="28"/>
          <w:lang w:eastAsia="hi-IN" w:bidi="hi-IN"/>
        </w:rPr>
        <w:t xml:space="preserve"> Э.Ю. «Хлеб растет».</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Литературные сказки. Гайдар А.П. «Сказка о Военной тайне, о </w:t>
      </w:r>
      <w:proofErr w:type="spellStart"/>
      <w:r w:rsidRPr="007A5FFB">
        <w:rPr>
          <w:rFonts w:eastAsia="SimSun"/>
          <w:iCs/>
          <w:kern w:val="28"/>
          <w:szCs w:val="28"/>
          <w:lang w:eastAsia="hi-IN" w:bidi="hi-IN"/>
        </w:rPr>
        <w:t>Мальчише</w:t>
      </w:r>
      <w:proofErr w:type="spellEnd"/>
      <w:r w:rsidRPr="007A5FFB">
        <w:rPr>
          <w:rFonts w:eastAsia="SimSun"/>
          <w:iCs/>
          <w:kern w:val="28"/>
          <w:szCs w:val="28"/>
          <w:lang w:eastAsia="hi-IN" w:bidi="hi-IN"/>
        </w:rPr>
        <w:t xml:space="preserve">- </w:t>
      </w:r>
      <w:proofErr w:type="spellStart"/>
      <w:r w:rsidRPr="007A5FFB">
        <w:rPr>
          <w:rFonts w:eastAsia="SimSun"/>
          <w:iCs/>
          <w:kern w:val="28"/>
          <w:szCs w:val="28"/>
          <w:lang w:eastAsia="hi-IN" w:bidi="hi-IN"/>
        </w:rPr>
        <w:t>Кибальчише</w:t>
      </w:r>
      <w:proofErr w:type="spellEnd"/>
      <w:r w:rsidRPr="007A5FFB">
        <w:rPr>
          <w:rFonts w:eastAsia="SimSun"/>
          <w:iCs/>
          <w:kern w:val="28"/>
          <w:szCs w:val="28"/>
          <w:lang w:eastAsia="hi-IN" w:bidi="hi-IN"/>
        </w:rPr>
        <w:t xml:space="preserve"> и его твёрдом слове»; Гаршин В.М. «Лягушка-путешественница»; Козлов   С.Г.   «Как   Ёжик   с   Медвежонком   звёзды   протирали</w:t>
      </w:r>
      <w:proofErr w:type="gramStart"/>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Маршак   С.Я.</w:t>
      </w:r>
      <w:r>
        <w:rPr>
          <w:rFonts w:eastAsia="SimSun"/>
          <w:iCs/>
          <w:kern w:val="28"/>
          <w:szCs w:val="28"/>
          <w:lang w:eastAsia="hi-IN" w:bidi="hi-IN"/>
        </w:rPr>
        <w:t xml:space="preserve"> </w:t>
      </w:r>
      <w:r w:rsidRPr="007A5FFB">
        <w:rPr>
          <w:rFonts w:eastAsia="SimSun"/>
          <w:iCs/>
          <w:kern w:val="28"/>
          <w:szCs w:val="28"/>
          <w:lang w:eastAsia="hi-IN" w:bidi="hi-IN"/>
        </w:rPr>
        <w:t>«Двенадцать месяцев»; Паустовский К.Г. «Тёплый хлеб», «Дремучий медведь» (по</w:t>
      </w:r>
      <w:r>
        <w:rPr>
          <w:rFonts w:eastAsia="SimSun"/>
          <w:iCs/>
          <w:kern w:val="28"/>
          <w:szCs w:val="28"/>
          <w:lang w:eastAsia="hi-IN" w:bidi="hi-IN"/>
        </w:rPr>
        <w:t xml:space="preserve"> </w:t>
      </w:r>
      <w:r w:rsidRPr="007A5FFB">
        <w:rPr>
          <w:rFonts w:eastAsia="SimSun"/>
          <w:iCs/>
          <w:kern w:val="28"/>
          <w:szCs w:val="28"/>
          <w:lang w:eastAsia="hi-IN" w:bidi="hi-IN"/>
        </w:rPr>
        <w:t xml:space="preserve">выбору); Ремизов А.М. «Гуси-лебеди», «Хлебный голос»; </w:t>
      </w:r>
      <w:proofErr w:type="spellStart"/>
      <w:r w:rsidRPr="007A5FFB">
        <w:rPr>
          <w:rFonts w:eastAsia="SimSun"/>
          <w:iCs/>
          <w:kern w:val="28"/>
          <w:szCs w:val="28"/>
          <w:lang w:eastAsia="hi-IN" w:bidi="hi-IN"/>
        </w:rPr>
        <w:t>Скребицкий</w:t>
      </w:r>
      <w:proofErr w:type="spellEnd"/>
      <w:r w:rsidRPr="007A5FFB">
        <w:rPr>
          <w:rFonts w:eastAsia="SimSun"/>
          <w:iCs/>
          <w:kern w:val="28"/>
          <w:szCs w:val="28"/>
          <w:lang w:eastAsia="hi-IN" w:bidi="hi-IN"/>
        </w:rPr>
        <w:t xml:space="preserve"> Г.А. «Всяк по-своему»; Соколов-Микитов И.С. «Соль Земли».</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Произведения поэтов и писателей разных стран.</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Поэзия. Брехт Б. «Зимний вечер через форточку» (пер. с нем. К. Орешина); </w:t>
      </w:r>
      <w:proofErr w:type="spellStart"/>
      <w:r w:rsidRPr="007A5FFB">
        <w:rPr>
          <w:rFonts w:eastAsia="SimSun"/>
          <w:iCs/>
          <w:kern w:val="28"/>
          <w:szCs w:val="28"/>
          <w:lang w:eastAsia="hi-IN" w:bidi="hi-IN"/>
        </w:rPr>
        <w:t>Дриз</w:t>
      </w:r>
      <w:proofErr w:type="spellEnd"/>
      <w:r w:rsidRPr="007A5FFB">
        <w:rPr>
          <w:rFonts w:eastAsia="SimSun"/>
          <w:iCs/>
          <w:kern w:val="28"/>
          <w:szCs w:val="28"/>
          <w:lang w:eastAsia="hi-IN" w:bidi="hi-IN"/>
        </w:rPr>
        <w:t xml:space="preserve"> О.О. «Как сделать утро волшебным» (пер. с евр. Т. </w:t>
      </w:r>
      <w:proofErr w:type="spellStart"/>
      <w:r w:rsidRPr="007A5FFB">
        <w:rPr>
          <w:rFonts w:eastAsia="SimSun"/>
          <w:iCs/>
          <w:kern w:val="28"/>
          <w:szCs w:val="28"/>
          <w:lang w:eastAsia="hi-IN" w:bidi="hi-IN"/>
        </w:rPr>
        <w:t>Спендиаровой</w:t>
      </w:r>
      <w:proofErr w:type="spellEnd"/>
      <w:r w:rsidRPr="007A5FFB">
        <w:rPr>
          <w:rFonts w:eastAsia="SimSun"/>
          <w:iCs/>
          <w:kern w:val="28"/>
          <w:szCs w:val="28"/>
          <w:lang w:eastAsia="hi-IN" w:bidi="hi-IN"/>
        </w:rPr>
        <w:t>); Лир Э.</w:t>
      </w:r>
      <w:r>
        <w:rPr>
          <w:rFonts w:eastAsia="SimSun"/>
          <w:iCs/>
          <w:kern w:val="28"/>
          <w:szCs w:val="28"/>
          <w:lang w:eastAsia="hi-IN" w:bidi="hi-IN"/>
        </w:rPr>
        <w:t xml:space="preserve"> </w:t>
      </w:r>
      <w:r w:rsidRPr="007A5FFB">
        <w:rPr>
          <w:rFonts w:eastAsia="SimSun"/>
          <w:iCs/>
          <w:kern w:val="28"/>
          <w:szCs w:val="28"/>
          <w:lang w:eastAsia="hi-IN" w:bidi="hi-IN"/>
        </w:rPr>
        <w:t xml:space="preserve">«Лимерики» (пер. с англ. Г. Кружкова); </w:t>
      </w:r>
      <w:proofErr w:type="spellStart"/>
      <w:r w:rsidRPr="007A5FFB">
        <w:rPr>
          <w:rFonts w:eastAsia="SimSun"/>
          <w:iCs/>
          <w:kern w:val="28"/>
          <w:szCs w:val="28"/>
          <w:lang w:eastAsia="hi-IN" w:bidi="hi-IN"/>
        </w:rPr>
        <w:t>Станчев</w:t>
      </w:r>
      <w:proofErr w:type="spellEnd"/>
      <w:r w:rsidRPr="007A5FFB">
        <w:rPr>
          <w:rFonts w:eastAsia="SimSun"/>
          <w:iCs/>
          <w:kern w:val="28"/>
          <w:szCs w:val="28"/>
          <w:lang w:eastAsia="hi-IN" w:bidi="hi-IN"/>
        </w:rPr>
        <w:t xml:space="preserve"> Л. «Осенняя гамма» (пер. с </w:t>
      </w:r>
      <w:proofErr w:type="spellStart"/>
      <w:r w:rsidRPr="007A5FFB">
        <w:rPr>
          <w:rFonts w:eastAsia="SimSun"/>
          <w:iCs/>
          <w:kern w:val="28"/>
          <w:szCs w:val="28"/>
          <w:lang w:eastAsia="hi-IN" w:bidi="hi-IN"/>
        </w:rPr>
        <w:t>болг</w:t>
      </w:r>
      <w:proofErr w:type="spellEnd"/>
      <w:r w:rsidRPr="007A5FFB">
        <w:rPr>
          <w:rFonts w:eastAsia="SimSun"/>
          <w:iCs/>
          <w:kern w:val="28"/>
          <w:szCs w:val="28"/>
          <w:lang w:eastAsia="hi-IN" w:bidi="hi-IN"/>
        </w:rPr>
        <w:t xml:space="preserve">. И.П.   </w:t>
      </w:r>
      <w:proofErr w:type="spellStart"/>
      <w:r w:rsidRPr="007A5FFB">
        <w:rPr>
          <w:rFonts w:eastAsia="SimSun"/>
          <w:iCs/>
          <w:kern w:val="28"/>
          <w:szCs w:val="28"/>
          <w:lang w:eastAsia="hi-IN" w:bidi="hi-IN"/>
        </w:rPr>
        <w:t>Токмаковой</w:t>
      </w:r>
      <w:proofErr w:type="spellEnd"/>
      <w:proofErr w:type="gramStart"/>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 xml:space="preserve">Стивенсон   Р.Л.   «Вычитанные   </w:t>
      </w:r>
      <w:proofErr w:type="gramStart"/>
      <w:r w:rsidRPr="007A5FFB">
        <w:rPr>
          <w:rFonts w:eastAsia="SimSun"/>
          <w:iCs/>
          <w:kern w:val="28"/>
          <w:szCs w:val="28"/>
          <w:lang w:eastAsia="hi-IN" w:bidi="hi-IN"/>
        </w:rPr>
        <w:t xml:space="preserve">страны»   </w:t>
      </w:r>
      <w:proofErr w:type="gramEnd"/>
      <w:r w:rsidRPr="007A5FFB">
        <w:rPr>
          <w:rFonts w:eastAsia="SimSun"/>
          <w:iCs/>
          <w:kern w:val="28"/>
          <w:szCs w:val="28"/>
          <w:lang w:eastAsia="hi-IN" w:bidi="hi-IN"/>
        </w:rPr>
        <w:t xml:space="preserve">(пер.   с   англ. </w:t>
      </w:r>
      <w:proofErr w:type="spellStart"/>
      <w:r w:rsidRPr="007A5FFB">
        <w:rPr>
          <w:rFonts w:eastAsia="SimSun"/>
          <w:iCs/>
          <w:kern w:val="28"/>
          <w:szCs w:val="28"/>
          <w:lang w:eastAsia="hi-IN" w:bidi="hi-IN"/>
        </w:rPr>
        <w:t>Вл.Ф</w:t>
      </w:r>
      <w:proofErr w:type="spellEnd"/>
      <w:r w:rsidRPr="007A5FFB">
        <w:rPr>
          <w:rFonts w:eastAsia="SimSun"/>
          <w:iCs/>
          <w:kern w:val="28"/>
          <w:szCs w:val="28"/>
          <w:lang w:eastAsia="hi-IN" w:bidi="hi-IN"/>
        </w:rPr>
        <w:t>. Ходасевича).</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Литературные сказки.   Сказки-повести</w:t>
      </w:r>
      <w:proofErr w:type="gramStart"/>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для   длительного   чтения). Андерсен Г.Х. «Оле-</w:t>
      </w:r>
      <w:proofErr w:type="spellStart"/>
      <w:r w:rsidRPr="007A5FFB">
        <w:rPr>
          <w:rFonts w:eastAsia="SimSun"/>
          <w:iCs/>
          <w:kern w:val="28"/>
          <w:szCs w:val="28"/>
          <w:lang w:eastAsia="hi-IN" w:bidi="hi-IN"/>
        </w:rPr>
        <w:t>Лукойе</w:t>
      </w:r>
      <w:proofErr w:type="spellEnd"/>
      <w:r w:rsidRPr="007A5FFB">
        <w:rPr>
          <w:rFonts w:eastAsia="SimSun"/>
          <w:iCs/>
          <w:kern w:val="28"/>
          <w:szCs w:val="28"/>
          <w:lang w:eastAsia="hi-IN" w:bidi="hi-IN"/>
        </w:rPr>
        <w:t xml:space="preserve">» (пер. с </w:t>
      </w:r>
      <w:proofErr w:type="spellStart"/>
      <w:r w:rsidRPr="007A5FFB">
        <w:rPr>
          <w:rFonts w:eastAsia="SimSun"/>
          <w:iCs/>
          <w:kern w:val="28"/>
          <w:szCs w:val="28"/>
          <w:lang w:eastAsia="hi-IN" w:bidi="hi-IN"/>
        </w:rPr>
        <w:t>датск</w:t>
      </w:r>
      <w:proofErr w:type="spellEnd"/>
      <w:r w:rsidRPr="007A5FFB">
        <w:rPr>
          <w:rFonts w:eastAsia="SimSun"/>
          <w:iCs/>
          <w:kern w:val="28"/>
          <w:szCs w:val="28"/>
          <w:lang w:eastAsia="hi-IN" w:bidi="hi-IN"/>
        </w:rPr>
        <w:t xml:space="preserve">. А. </w:t>
      </w:r>
      <w:proofErr w:type="spellStart"/>
      <w:r w:rsidRPr="007A5FFB">
        <w:rPr>
          <w:rFonts w:eastAsia="SimSun"/>
          <w:iCs/>
          <w:kern w:val="28"/>
          <w:szCs w:val="28"/>
          <w:lang w:eastAsia="hi-IN" w:bidi="hi-IN"/>
        </w:rPr>
        <w:t>Ганзен</w:t>
      </w:r>
      <w:proofErr w:type="spellEnd"/>
      <w:r w:rsidRPr="007A5FFB">
        <w:rPr>
          <w:rFonts w:eastAsia="SimSun"/>
          <w:iCs/>
          <w:kern w:val="28"/>
          <w:szCs w:val="28"/>
          <w:lang w:eastAsia="hi-IN" w:bidi="hi-IN"/>
        </w:rPr>
        <w:t xml:space="preserve">), «Соловей» (пер. с </w:t>
      </w:r>
      <w:proofErr w:type="spellStart"/>
      <w:r w:rsidRPr="007A5FFB">
        <w:rPr>
          <w:rFonts w:eastAsia="SimSun"/>
          <w:iCs/>
          <w:kern w:val="28"/>
          <w:szCs w:val="28"/>
          <w:lang w:eastAsia="hi-IN" w:bidi="hi-IN"/>
        </w:rPr>
        <w:t>датск</w:t>
      </w:r>
      <w:proofErr w:type="spellEnd"/>
      <w:r w:rsidRPr="007A5FFB">
        <w:rPr>
          <w:rFonts w:eastAsia="SimSun"/>
          <w:iCs/>
          <w:kern w:val="28"/>
          <w:szCs w:val="28"/>
          <w:lang w:eastAsia="hi-IN" w:bidi="hi-IN"/>
        </w:rPr>
        <w:t xml:space="preserve">. А. </w:t>
      </w:r>
      <w:proofErr w:type="spellStart"/>
      <w:r w:rsidRPr="007A5FFB">
        <w:rPr>
          <w:rFonts w:eastAsia="SimSun"/>
          <w:iCs/>
          <w:kern w:val="28"/>
          <w:szCs w:val="28"/>
          <w:lang w:eastAsia="hi-IN" w:bidi="hi-IN"/>
        </w:rPr>
        <w:t>Ганзен</w:t>
      </w:r>
      <w:proofErr w:type="spellEnd"/>
      <w:r w:rsidRPr="007A5FFB">
        <w:rPr>
          <w:rFonts w:eastAsia="SimSun"/>
          <w:iCs/>
          <w:kern w:val="28"/>
          <w:szCs w:val="28"/>
          <w:lang w:eastAsia="hi-IN" w:bidi="hi-IN"/>
        </w:rPr>
        <w:t xml:space="preserve">, пересказ Т. </w:t>
      </w:r>
      <w:proofErr w:type="spellStart"/>
      <w:r w:rsidRPr="007A5FFB">
        <w:rPr>
          <w:rFonts w:eastAsia="SimSun"/>
          <w:iCs/>
          <w:kern w:val="28"/>
          <w:szCs w:val="28"/>
          <w:lang w:eastAsia="hi-IN" w:bidi="hi-IN"/>
        </w:rPr>
        <w:t>Габбе</w:t>
      </w:r>
      <w:proofErr w:type="spellEnd"/>
      <w:r w:rsidRPr="007A5FFB">
        <w:rPr>
          <w:rFonts w:eastAsia="SimSun"/>
          <w:iCs/>
          <w:kern w:val="28"/>
          <w:szCs w:val="28"/>
          <w:lang w:eastAsia="hi-IN" w:bidi="hi-IN"/>
        </w:rPr>
        <w:t xml:space="preserve"> и А. Любарской), «Стойкий оловянный солдатик» (пер. с </w:t>
      </w:r>
      <w:proofErr w:type="spellStart"/>
      <w:r w:rsidRPr="007A5FFB">
        <w:rPr>
          <w:rFonts w:eastAsia="SimSun"/>
          <w:iCs/>
          <w:kern w:val="28"/>
          <w:szCs w:val="28"/>
          <w:lang w:eastAsia="hi-IN" w:bidi="hi-IN"/>
        </w:rPr>
        <w:t>датск</w:t>
      </w:r>
      <w:proofErr w:type="spellEnd"/>
      <w:r w:rsidRPr="007A5FFB">
        <w:rPr>
          <w:rFonts w:eastAsia="SimSun"/>
          <w:iCs/>
          <w:kern w:val="28"/>
          <w:szCs w:val="28"/>
          <w:lang w:eastAsia="hi-IN" w:bidi="hi-IN"/>
        </w:rPr>
        <w:t xml:space="preserve">. А. </w:t>
      </w:r>
      <w:proofErr w:type="spellStart"/>
      <w:r w:rsidRPr="007A5FFB">
        <w:rPr>
          <w:rFonts w:eastAsia="SimSun"/>
          <w:iCs/>
          <w:kern w:val="28"/>
          <w:szCs w:val="28"/>
          <w:lang w:eastAsia="hi-IN" w:bidi="hi-IN"/>
        </w:rPr>
        <w:t>Ганзен</w:t>
      </w:r>
      <w:proofErr w:type="spellEnd"/>
      <w:r w:rsidRPr="007A5FFB">
        <w:rPr>
          <w:rFonts w:eastAsia="SimSun"/>
          <w:iCs/>
          <w:kern w:val="28"/>
          <w:szCs w:val="28"/>
          <w:lang w:eastAsia="hi-IN" w:bidi="hi-IN"/>
        </w:rPr>
        <w:t xml:space="preserve">, пересказ Т. </w:t>
      </w:r>
      <w:proofErr w:type="spellStart"/>
      <w:r w:rsidRPr="007A5FFB">
        <w:rPr>
          <w:rFonts w:eastAsia="SimSun"/>
          <w:iCs/>
          <w:kern w:val="28"/>
          <w:szCs w:val="28"/>
          <w:lang w:eastAsia="hi-IN" w:bidi="hi-IN"/>
        </w:rPr>
        <w:t>Габбе</w:t>
      </w:r>
      <w:proofErr w:type="spellEnd"/>
      <w:r w:rsidRPr="007A5FFB">
        <w:rPr>
          <w:rFonts w:eastAsia="SimSun"/>
          <w:iCs/>
          <w:kern w:val="28"/>
          <w:szCs w:val="28"/>
          <w:lang w:eastAsia="hi-IN" w:bidi="hi-IN"/>
        </w:rPr>
        <w:t xml:space="preserve"> и А. Любарской), «Снежная Королева» (пер. с </w:t>
      </w:r>
      <w:proofErr w:type="spellStart"/>
      <w:r w:rsidRPr="007A5FFB">
        <w:rPr>
          <w:rFonts w:eastAsia="SimSun"/>
          <w:iCs/>
          <w:kern w:val="28"/>
          <w:szCs w:val="28"/>
          <w:lang w:eastAsia="hi-IN" w:bidi="hi-IN"/>
        </w:rPr>
        <w:t>датск</w:t>
      </w:r>
      <w:proofErr w:type="spellEnd"/>
      <w:r w:rsidRPr="007A5FFB">
        <w:rPr>
          <w:rFonts w:eastAsia="SimSun"/>
          <w:iCs/>
          <w:kern w:val="28"/>
          <w:szCs w:val="28"/>
          <w:lang w:eastAsia="hi-IN" w:bidi="hi-IN"/>
        </w:rPr>
        <w:t xml:space="preserve">. А. </w:t>
      </w:r>
      <w:proofErr w:type="spellStart"/>
      <w:r w:rsidRPr="007A5FFB">
        <w:rPr>
          <w:rFonts w:eastAsia="SimSun"/>
          <w:iCs/>
          <w:kern w:val="28"/>
          <w:szCs w:val="28"/>
          <w:lang w:eastAsia="hi-IN" w:bidi="hi-IN"/>
        </w:rPr>
        <w:t>Ганзен</w:t>
      </w:r>
      <w:proofErr w:type="spellEnd"/>
      <w:r w:rsidRPr="007A5FFB">
        <w:rPr>
          <w:rFonts w:eastAsia="SimSun"/>
          <w:iCs/>
          <w:kern w:val="28"/>
          <w:szCs w:val="28"/>
          <w:lang w:eastAsia="hi-IN" w:bidi="hi-IN"/>
        </w:rPr>
        <w:t xml:space="preserve">), «Русалочка» (пер. с </w:t>
      </w:r>
      <w:proofErr w:type="spellStart"/>
      <w:r w:rsidRPr="007A5FFB">
        <w:rPr>
          <w:rFonts w:eastAsia="SimSun"/>
          <w:iCs/>
          <w:kern w:val="28"/>
          <w:szCs w:val="28"/>
          <w:lang w:eastAsia="hi-IN" w:bidi="hi-IN"/>
        </w:rPr>
        <w:t>датск</w:t>
      </w:r>
      <w:proofErr w:type="spellEnd"/>
      <w:r w:rsidRPr="007A5FFB">
        <w:rPr>
          <w:rFonts w:eastAsia="SimSun"/>
          <w:iCs/>
          <w:kern w:val="28"/>
          <w:szCs w:val="28"/>
          <w:lang w:eastAsia="hi-IN" w:bidi="hi-IN"/>
        </w:rPr>
        <w:t xml:space="preserve">. А. </w:t>
      </w:r>
      <w:proofErr w:type="spellStart"/>
      <w:r w:rsidRPr="007A5FFB">
        <w:rPr>
          <w:rFonts w:eastAsia="SimSun"/>
          <w:iCs/>
          <w:kern w:val="28"/>
          <w:szCs w:val="28"/>
          <w:lang w:eastAsia="hi-IN" w:bidi="hi-IN"/>
        </w:rPr>
        <w:t>Ганзен</w:t>
      </w:r>
      <w:proofErr w:type="spellEnd"/>
      <w:r w:rsidRPr="007A5FFB">
        <w:rPr>
          <w:rFonts w:eastAsia="SimSun"/>
          <w:iCs/>
          <w:kern w:val="28"/>
          <w:szCs w:val="28"/>
          <w:lang w:eastAsia="hi-IN" w:bidi="hi-IN"/>
        </w:rPr>
        <w:t>) (1-2 сказки по выбору); Гофман Э.Т.А. «Щелкунчик и мышиный Король» (пер. с нем. И. Татариновой); Киплинг Дж. Р. «</w:t>
      </w:r>
      <w:proofErr w:type="spellStart"/>
      <w:r w:rsidRPr="007A5FFB">
        <w:rPr>
          <w:rFonts w:eastAsia="SimSun"/>
          <w:iCs/>
          <w:kern w:val="28"/>
          <w:szCs w:val="28"/>
          <w:lang w:eastAsia="hi-IN" w:bidi="hi-IN"/>
        </w:rPr>
        <w:t>Маугли</w:t>
      </w:r>
      <w:proofErr w:type="spellEnd"/>
      <w:r w:rsidRPr="007A5FFB">
        <w:rPr>
          <w:rFonts w:eastAsia="SimSun"/>
          <w:iCs/>
          <w:kern w:val="28"/>
          <w:szCs w:val="28"/>
          <w:lang w:eastAsia="hi-IN" w:bidi="hi-IN"/>
        </w:rPr>
        <w:t xml:space="preserve">» (пер. с англ. Н. </w:t>
      </w:r>
      <w:proofErr w:type="spellStart"/>
      <w:r w:rsidRPr="007A5FFB">
        <w:rPr>
          <w:rFonts w:eastAsia="SimSun"/>
          <w:iCs/>
          <w:kern w:val="28"/>
          <w:szCs w:val="28"/>
          <w:lang w:eastAsia="hi-IN" w:bidi="hi-IN"/>
        </w:rPr>
        <w:t>Дарузес</w:t>
      </w:r>
      <w:proofErr w:type="spellEnd"/>
      <w:r w:rsidRPr="007A5FFB">
        <w:rPr>
          <w:rFonts w:eastAsia="SimSun"/>
          <w:iCs/>
          <w:kern w:val="28"/>
          <w:szCs w:val="28"/>
          <w:lang w:eastAsia="hi-IN" w:bidi="hi-IN"/>
        </w:rPr>
        <w:t xml:space="preserve">/И. Шустовой), «Кошка, которая гуляла сама по себе» (пер. с англ. К.И. Чуковского/Н. </w:t>
      </w:r>
      <w:proofErr w:type="spellStart"/>
      <w:r w:rsidRPr="007A5FFB">
        <w:rPr>
          <w:rFonts w:eastAsia="SimSun"/>
          <w:iCs/>
          <w:kern w:val="28"/>
          <w:szCs w:val="28"/>
          <w:lang w:eastAsia="hi-IN" w:bidi="hi-IN"/>
        </w:rPr>
        <w:t>Дарузерс</w:t>
      </w:r>
      <w:proofErr w:type="spellEnd"/>
      <w:r w:rsidRPr="007A5FFB">
        <w:rPr>
          <w:rFonts w:eastAsia="SimSun"/>
          <w:iCs/>
          <w:kern w:val="28"/>
          <w:szCs w:val="28"/>
          <w:lang w:eastAsia="hi-IN" w:bidi="hi-IN"/>
        </w:rPr>
        <w:t xml:space="preserve">); </w:t>
      </w:r>
      <w:proofErr w:type="spellStart"/>
      <w:r w:rsidRPr="007A5FFB">
        <w:rPr>
          <w:rFonts w:eastAsia="SimSun"/>
          <w:iCs/>
          <w:kern w:val="28"/>
          <w:szCs w:val="28"/>
          <w:lang w:eastAsia="hi-IN" w:bidi="hi-IN"/>
        </w:rPr>
        <w:t>Кэррол</w:t>
      </w:r>
      <w:proofErr w:type="spellEnd"/>
      <w:r w:rsidRPr="007A5FFB">
        <w:rPr>
          <w:rFonts w:eastAsia="SimSun"/>
          <w:iCs/>
          <w:kern w:val="28"/>
          <w:szCs w:val="28"/>
          <w:lang w:eastAsia="hi-IN" w:bidi="hi-IN"/>
        </w:rPr>
        <w:t xml:space="preserve"> Л. «Алиса в стране чудес» (пер. с англ. Н. </w:t>
      </w:r>
      <w:proofErr w:type="spellStart"/>
      <w:r w:rsidRPr="007A5FFB">
        <w:rPr>
          <w:rFonts w:eastAsia="SimSun"/>
          <w:iCs/>
          <w:kern w:val="28"/>
          <w:szCs w:val="28"/>
          <w:lang w:eastAsia="hi-IN" w:bidi="hi-IN"/>
        </w:rPr>
        <w:t>Демуровой</w:t>
      </w:r>
      <w:proofErr w:type="spellEnd"/>
      <w:r w:rsidRPr="007A5FFB">
        <w:rPr>
          <w:rFonts w:eastAsia="SimSun"/>
          <w:iCs/>
          <w:kern w:val="28"/>
          <w:szCs w:val="28"/>
          <w:lang w:eastAsia="hi-IN" w:bidi="hi-IN"/>
        </w:rPr>
        <w:t xml:space="preserve">, Г. Кружкова, А. </w:t>
      </w:r>
      <w:proofErr w:type="spellStart"/>
      <w:r w:rsidRPr="007A5FFB">
        <w:rPr>
          <w:rFonts w:eastAsia="SimSun"/>
          <w:iCs/>
          <w:kern w:val="28"/>
          <w:szCs w:val="28"/>
          <w:lang w:eastAsia="hi-IN" w:bidi="hi-IN"/>
        </w:rPr>
        <w:t>Боченкова</w:t>
      </w:r>
      <w:proofErr w:type="spellEnd"/>
      <w:r w:rsidRPr="007A5FFB">
        <w:rPr>
          <w:rFonts w:eastAsia="SimSun"/>
          <w:iCs/>
          <w:kern w:val="28"/>
          <w:szCs w:val="28"/>
          <w:lang w:eastAsia="hi-IN" w:bidi="hi-IN"/>
        </w:rPr>
        <w:t xml:space="preserve">, стихи в пер. С.Я. Маршака, Д. Орловской, О. </w:t>
      </w:r>
      <w:proofErr w:type="spellStart"/>
      <w:r w:rsidRPr="007A5FFB">
        <w:rPr>
          <w:rFonts w:eastAsia="SimSun"/>
          <w:iCs/>
          <w:kern w:val="28"/>
          <w:szCs w:val="28"/>
          <w:lang w:eastAsia="hi-IN" w:bidi="hi-IN"/>
        </w:rPr>
        <w:t>Седаковой</w:t>
      </w:r>
      <w:proofErr w:type="spellEnd"/>
      <w:r w:rsidRPr="007A5FFB">
        <w:rPr>
          <w:rFonts w:eastAsia="SimSun"/>
          <w:iCs/>
          <w:kern w:val="28"/>
          <w:szCs w:val="28"/>
          <w:lang w:eastAsia="hi-IN" w:bidi="hi-IN"/>
        </w:rPr>
        <w:t xml:space="preserve">); Линдгрен А. «Три повести о Малыше и </w:t>
      </w:r>
      <w:proofErr w:type="spellStart"/>
      <w:r w:rsidRPr="007A5FFB">
        <w:rPr>
          <w:rFonts w:eastAsia="SimSun"/>
          <w:iCs/>
          <w:kern w:val="28"/>
          <w:szCs w:val="28"/>
          <w:lang w:eastAsia="hi-IN" w:bidi="hi-IN"/>
        </w:rPr>
        <w:t>Карлсоне</w:t>
      </w:r>
      <w:proofErr w:type="spellEnd"/>
      <w:r w:rsidRPr="007A5FFB">
        <w:rPr>
          <w:rFonts w:eastAsia="SimSun"/>
          <w:iCs/>
          <w:kern w:val="28"/>
          <w:szCs w:val="28"/>
          <w:lang w:eastAsia="hi-IN" w:bidi="hi-IN"/>
        </w:rPr>
        <w:t xml:space="preserve">» (пер. со </w:t>
      </w:r>
      <w:proofErr w:type="spellStart"/>
      <w:r w:rsidRPr="007A5FFB">
        <w:rPr>
          <w:rFonts w:eastAsia="SimSun"/>
          <w:iCs/>
          <w:kern w:val="28"/>
          <w:szCs w:val="28"/>
          <w:lang w:eastAsia="hi-IN" w:bidi="hi-IN"/>
        </w:rPr>
        <w:t>шведск</w:t>
      </w:r>
      <w:proofErr w:type="spellEnd"/>
      <w:r w:rsidRPr="007A5FFB">
        <w:rPr>
          <w:rFonts w:eastAsia="SimSun"/>
          <w:iCs/>
          <w:kern w:val="28"/>
          <w:szCs w:val="28"/>
          <w:lang w:eastAsia="hi-IN" w:bidi="hi-IN"/>
        </w:rPr>
        <w:t xml:space="preserve">. Л.З. </w:t>
      </w:r>
      <w:proofErr w:type="spellStart"/>
      <w:r w:rsidRPr="007A5FFB">
        <w:rPr>
          <w:rFonts w:eastAsia="SimSun"/>
          <w:iCs/>
          <w:kern w:val="28"/>
          <w:szCs w:val="28"/>
          <w:lang w:eastAsia="hi-IN" w:bidi="hi-IN"/>
        </w:rPr>
        <w:t>Лунгиной</w:t>
      </w:r>
      <w:proofErr w:type="spellEnd"/>
      <w:r w:rsidRPr="007A5FFB">
        <w:rPr>
          <w:rFonts w:eastAsia="SimSun"/>
          <w:iCs/>
          <w:kern w:val="28"/>
          <w:szCs w:val="28"/>
          <w:lang w:eastAsia="hi-IN" w:bidi="hi-IN"/>
        </w:rPr>
        <w:t xml:space="preserve">); </w:t>
      </w:r>
      <w:proofErr w:type="spellStart"/>
      <w:r w:rsidRPr="007A5FFB">
        <w:rPr>
          <w:rFonts w:eastAsia="SimSun"/>
          <w:iCs/>
          <w:kern w:val="28"/>
          <w:szCs w:val="28"/>
          <w:lang w:eastAsia="hi-IN" w:bidi="hi-IN"/>
        </w:rPr>
        <w:t>Нурдквист</w:t>
      </w:r>
      <w:proofErr w:type="spellEnd"/>
      <w:r w:rsidRPr="007A5FFB">
        <w:rPr>
          <w:rFonts w:eastAsia="SimSun"/>
          <w:iCs/>
          <w:kern w:val="28"/>
          <w:szCs w:val="28"/>
          <w:lang w:eastAsia="hi-IN" w:bidi="hi-IN"/>
        </w:rPr>
        <w:t xml:space="preserve"> С. «История о том, как </w:t>
      </w:r>
      <w:proofErr w:type="spellStart"/>
      <w:r w:rsidRPr="007A5FFB">
        <w:rPr>
          <w:rFonts w:eastAsia="SimSun"/>
          <w:iCs/>
          <w:kern w:val="28"/>
          <w:szCs w:val="28"/>
          <w:lang w:eastAsia="hi-IN" w:bidi="hi-IN"/>
        </w:rPr>
        <w:t>Финдус</w:t>
      </w:r>
      <w:proofErr w:type="spellEnd"/>
      <w:r w:rsidRPr="007A5FFB">
        <w:rPr>
          <w:rFonts w:eastAsia="SimSun"/>
          <w:iCs/>
          <w:kern w:val="28"/>
          <w:szCs w:val="28"/>
          <w:lang w:eastAsia="hi-IN" w:bidi="hi-IN"/>
        </w:rPr>
        <w:t xml:space="preserve"> потерялся, когда был маленьким»; Поттер Б. «Сказка про </w:t>
      </w:r>
      <w:proofErr w:type="spellStart"/>
      <w:r w:rsidRPr="007A5FFB">
        <w:rPr>
          <w:rFonts w:eastAsia="SimSun"/>
          <w:iCs/>
          <w:kern w:val="28"/>
          <w:szCs w:val="28"/>
          <w:lang w:eastAsia="hi-IN" w:bidi="hi-IN"/>
        </w:rPr>
        <w:t>Джемайму</w:t>
      </w:r>
      <w:proofErr w:type="spellEnd"/>
      <w:r w:rsidRPr="007A5FFB">
        <w:rPr>
          <w:rFonts w:eastAsia="SimSun"/>
          <w:iCs/>
          <w:kern w:val="28"/>
          <w:szCs w:val="28"/>
          <w:lang w:eastAsia="hi-IN" w:bidi="hi-IN"/>
        </w:rPr>
        <w:t xml:space="preserve"> </w:t>
      </w:r>
      <w:proofErr w:type="spellStart"/>
      <w:r w:rsidRPr="007A5FFB">
        <w:rPr>
          <w:rFonts w:eastAsia="SimSun"/>
          <w:iCs/>
          <w:kern w:val="28"/>
          <w:szCs w:val="28"/>
          <w:lang w:eastAsia="hi-IN" w:bidi="hi-IN"/>
        </w:rPr>
        <w:t>Нырнивлужу</w:t>
      </w:r>
      <w:proofErr w:type="spellEnd"/>
      <w:r w:rsidRPr="007A5FFB">
        <w:rPr>
          <w:rFonts w:eastAsia="SimSun"/>
          <w:iCs/>
          <w:kern w:val="28"/>
          <w:szCs w:val="28"/>
          <w:lang w:eastAsia="hi-IN" w:bidi="hi-IN"/>
        </w:rPr>
        <w:t xml:space="preserve">» (пер. с англ. И.П. </w:t>
      </w:r>
      <w:proofErr w:type="spellStart"/>
      <w:r w:rsidRPr="007A5FFB">
        <w:rPr>
          <w:rFonts w:eastAsia="SimSun"/>
          <w:iCs/>
          <w:kern w:val="28"/>
          <w:szCs w:val="28"/>
          <w:lang w:eastAsia="hi-IN" w:bidi="hi-IN"/>
        </w:rPr>
        <w:t>Токмаковой</w:t>
      </w:r>
      <w:proofErr w:type="spellEnd"/>
      <w:r w:rsidRPr="007A5FFB">
        <w:rPr>
          <w:rFonts w:eastAsia="SimSun"/>
          <w:iCs/>
          <w:kern w:val="28"/>
          <w:szCs w:val="28"/>
          <w:lang w:eastAsia="hi-IN" w:bidi="hi-IN"/>
        </w:rPr>
        <w:t xml:space="preserve">); </w:t>
      </w:r>
      <w:proofErr w:type="spellStart"/>
      <w:r w:rsidRPr="007A5FFB">
        <w:rPr>
          <w:rFonts w:eastAsia="SimSun"/>
          <w:iCs/>
          <w:kern w:val="28"/>
          <w:szCs w:val="28"/>
          <w:lang w:eastAsia="hi-IN" w:bidi="hi-IN"/>
        </w:rPr>
        <w:t>Родари</w:t>
      </w:r>
      <w:proofErr w:type="spellEnd"/>
      <w:r w:rsidRPr="007A5FFB">
        <w:rPr>
          <w:rFonts w:eastAsia="SimSun"/>
          <w:iCs/>
          <w:kern w:val="28"/>
          <w:szCs w:val="28"/>
          <w:lang w:eastAsia="hi-IN" w:bidi="hi-IN"/>
        </w:rPr>
        <w:t xml:space="preserve"> Дж. «Путешествие Голубой Стрелы» (пер. с итал. Ю. Ермаченко); </w:t>
      </w:r>
      <w:proofErr w:type="spellStart"/>
      <w:r w:rsidRPr="007A5FFB">
        <w:rPr>
          <w:rFonts w:eastAsia="SimSun"/>
          <w:iCs/>
          <w:kern w:val="28"/>
          <w:szCs w:val="28"/>
          <w:lang w:eastAsia="hi-IN" w:bidi="hi-IN"/>
        </w:rPr>
        <w:t>Топпелиус</w:t>
      </w:r>
      <w:proofErr w:type="spellEnd"/>
      <w:r w:rsidRPr="007A5FFB">
        <w:rPr>
          <w:rFonts w:eastAsia="SimSun"/>
          <w:iCs/>
          <w:kern w:val="28"/>
          <w:szCs w:val="28"/>
          <w:lang w:eastAsia="hi-IN" w:bidi="hi-IN"/>
        </w:rPr>
        <w:t xml:space="preserve"> С. «Три ржаных колоска» (пер. со </w:t>
      </w:r>
      <w:proofErr w:type="spellStart"/>
      <w:r w:rsidRPr="007A5FFB">
        <w:rPr>
          <w:rFonts w:eastAsia="SimSun"/>
          <w:iCs/>
          <w:kern w:val="28"/>
          <w:szCs w:val="28"/>
          <w:lang w:eastAsia="hi-IN" w:bidi="hi-IN"/>
        </w:rPr>
        <w:t>шведск</w:t>
      </w:r>
      <w:proofErr w:type="spellEnd"/>
      <w:r w:rsidRPr="007A5FFB">
        <w:rPr>
          <w:rFonts w:eastAsia="SimSun"/>
          <w:iCs/>
          <w:kern w:val="28"/>
          <w:szCs w:val="28"/>
          <w:lang w:eastAsia="hi-IN" w:bidi="hi-IN"/>
        </w:rPr>
        <w:t xml:space="preserve">. А. Любарской); </w:t>
      </w:r>
      <w:proofErr w:type="spellStart"/>
      <w:r w:rsidRPr="007A5FFB">
        <w:rPr>
          <w:rFonts w:eastAsia="SimSun"/>
          <w:iCs/>
          <w:kern w:val="28"/>
          <w:szCs w:val="28"/>
          <w:lang w:eastAsia="hi-IN" w:bidi="hi-IN"/>
        </w:rPr>
        <w:t>Эме</w:t>
      </w:r>
      <w:proofErr w:type="spellEnd"/>
      <w:r w:rsidRPr="007A5FFB">
        <w:rPr>
          <w:rFonts w:eastAsia="SimSun"/>
          <w:iCs/>
          <w:kern w:val="28"/>
          <w:szCs w:val="28"/>
          <w:lang w:eastAsia="hi-IN" w:bidi="hi-IN"/>
        </w:rPr>
        <w:t xml:space="preserve"> М. «Краски» (пер. с франц. И. Кузнецовой); </w:t>
      </w:r>
      <w:proofErr w:type="spellStart"/>
      <w:r w:rsidRPr="007A5FFB">
        <w:rPr>
          <w:rFonts w:eastAsia="SimSun"/>
          <w:iCs/>
          <w:kern w:val="28"/>
          <w:szCs w:val="28"/>
          <w:lang w:eastAsia="hi-IN" w:bidi="hi-IN"/>
        </w:rPr>
        <w:t>Янссон</w:t>
      </w:r>
      <w:proofErr w:type="spellEnd"/>
      <w:r w:rsidRPr="007A5FFB">
        <w:rPr>
          <w:rFonts w:eastAsia="SimSun"/>
          <w:iCs/>
          <w:kern w:val="28"/>
          <w:szCs w:val="28"/>
          <w:lang w:eastAsia="hi-IN" w:bidi="hi-IN"/>
        </w:rPr>
        <w:t xml:space="preserve"> Т.</w:t>
      </w:r>
      <w:r>
        <w:rPr>
          <w:rFonts w:eastAsia="SimSun"/>
          <w:iCs/>
          <w:kern w:val="28"/>
          <w:szCs w:val="28"/>
          <w:lang w:eastAsia="hi-IN" w:bidi="hi-IN"/>
        </w:rPr>
        <w:t xml:space="preserve"> </w:t>
      </w:r>
      <w:r w:rsidRPr="007A5FFB">
        <w:rPr>
          <w:rFonts w:eastAsia="SimSun"/>
          <w:iCs/>
          <w:kern w:val="28"/>
          <w:szCs w:val="28"/>
          <w:lang w:eastAsia="hi-IN" w:bidi="hi-IN"/>
        </w:rPr>
        <w:t xml:space="preserve">«Шляпа волшебника» (пер. со </w:t>
      </w:r>
      <w:proofErr w:type="spellStart"/>
      <w:r w:rsidRPr="007A5FFB">
        <w:rPr>
          <w:rFonts w:eastAsia="SimSun"/>
          <w:iCs/>
          <w:kern w:val="28"/>
          <w:szCs w:val="28"/>
          <w:lang w:eastAsia="hi-IN" w:bidi="hi-IN"/>
        </w:rPr>
        <w:t>шведск</w:t>
      </w:r>
      <w:proofErr w:type="spellEnd"/>
      <w:r w:rsidRPr="007A5FFB">
        <w:rPr>
          <w:rFonts w:eastAsia="SimSun"/>
          <w:iCs/>
          <w:kern w:val="28"/>
          <w:szCs w:val="28"/>
          <w:lang w:eastAsia="hi-IN" w:bidi="hi-IN"/>
        </w:rPr>
        <w:t>. языка В.А. Смирнова/Л. Брауде).</w:t>
      </w:r>
    </w:p>
    <w:p w:rsidR="00896437" w:rsidRPr="007A5FFB" w:rsidRDefault="00896437" w:rsidP="00896437">
      <w:pPr>
        <w:keepNext/>
        <w:widowControl w:val="0"/>
        <w:tabs>
          <w:tab w:val="left" w:pos="567"/>
        </w:tabs>
        <w:suppressAutoHyphens/>
        <w:ind w:right="-280" w:firstLine="567"/>
        <w:jc w:val="center"/>
        <w:outlineLvl w:val="1"/>
        <w:rPr>
          <w:rFonts w:eastAsia="SimSun"/>
          <w:b/>
          <w:iCs/>
          <w:kern w:val="28"/>
          <w:szCs w:val="28"/>
          <w:lang w:eastAsia="hi-IN" w:bidi="hi-IN"/>
        </w:rPr>
      </w:pPr>
      <w:r>
        <w:rPr>
          <w:rFonts w:eastAsia="SimSun"/>
          <w:b/>
          <w:iCs/>
          <w:kern w:val="28"/>
          <w:szCs w:val="28"/>
          <w:lang w:eastAsia="hi-IN" w:bidi="hi-IN"/>
        </w:rPr>
        <w:t>П</w:t>
      </w:r>
      <w:r w:rsidRPr="007A5FFB">
        <w:rPr>
          <w:rFonts w:eastAsia="SimSun"/>
          <w:b/>
          <w:iCs/>
          <w:kern w:val="28"/>
          <w:szCs w:val="28"/>
          <w:lang w:eastAsia="hi-IN" w:bidi="hi-IN"/>
        </w:rPr>
        <w:t>еречень музыкальных произведений</w:t>
      </w:r>
    </w:p>
    <w:p w:rsidR="00896437" w:rsidRPr="007A5FFB" w:rsidRDefault="00896437" w:rsidP="00896437">
      <w:pPr>
        <w:keepNext/>
        <w:widowControl w:val="0"/>
        <w:tabs>
          <w:tab w:val="left" w:pos="567"/>
        </w:tabs>
        <w:suppressAutoHyphens/>
        <w:ind w:right="-280" w:firstLine="567"/>
        <w:jc w:val="both"/>
        <w:outlineLvl w:val="1"/>
        <w:rPr>
          <w:rFonts w:eastAsia="SimSun"/>
          <w:b/>
          <w:iCs/>
          <w:kern w:val="28"/>
          <w:szCs w:val="28"/>
          <w:lang w:eastAsia="hi-IN" w:bidi="hi-IN"/>
        </w:rPr>
      </w:pPr>
      <w:r w:rsidRPr="007A5FFB">
        <w:rPr>
          <w:rFonts w:eastAsia="SimSun"/>
          <w:b/>
          <w:iCs/>
          <w:kern w:val="28"/>
          <w:szCs w:val="28"/>
          <w:lang w:eastAsia="hi-IN" w:bidi="hi-IN"/>
        </w:rPr>
        <w:t>От 2 до 3 лет.</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Слушание. «Наша   погремушка</w:t>
      </w:r>
      <w:proofErr w:type="gramStart"/>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 xml:space="preserve">муз.   И.   </w:t>
      </w:r>
      <w:proofErr w:type="gramStart"/>
      <w:r w:rsidRPr="007A5FFB">
        <w:rPr>
          <w:rFonts w:eastAsia="SimSun"/>
          <w:iCs/>
          <w:kern w:val="28"/>
          <w:szCs w:val="28"/>
          <w:lang w:eastAsia="hi-IN" w:bidi="hi-IN"/>
        </w:rPr>
        <w:t xml:space="preserve">Арсеева,   </w:t>
      </w:r>
      <w:proofErr w:type="gramEnd"/>
      <w:r w:rsidRPr="007A5FFB">
        <w:rPr>
          <w:rFonts w:eastAsia="SimSun"/>
          <w:iCs/>
          <w:kern w:val="28"/>
          <w:szCs w:val="28"/>
          <w:lang w:eastAsia="hi-IN" w:bidi="hi-IN"/>
        </w:rPr>
        <w:t xml:space="preserve">сл.   И.   </w:t>
      </w:r>
      <w:proofErr w:type="spellStart"/>
      <w:r w:rsidRPr="007A5FFB">
        <w:rPr>
          <w:rFonts w:eastAsia="SimSun"/>
          <w:iCs/>
          <w:kern w:val="28"/>
          <w:szCs w:val="28"/>
          <w:lang w:eastAsia="hi-IN" w:bidi="hi-IN"/>
        </w:rPr>
        <w:t>Черницкой</w:t>
      </w:r>
      <w:proofErr w:type="spellEnd"/>
      <w:r w:rsidRPr="007A5FFB">
        <w:rPr>
          <w:rFonts w:eastAsia="SimSun"/>
          <w:iCs/>
          <w:kern w:val="28"/>
          <w:szCs w:val="28"/>
          <w:lang w:eastAsia="hi-IN" w:bidi="hi-IN"/>
        </w:rPr>
        <w:t>;</w:t>
      </w:r>
      <w:r>
        <w:rPr>
          <w:rFonts w:eastAsia="SimSun"/>
          <w:iCs/>
          <w:kern w:val="28"/>
          <w:szCs w:val="28"/>
          <w:lang w:eastAsia="hi-IN" w:bidi="hi-IN"/>
        </w:rPr>
        <w:t xml:space="preserve"> </w:t>
      </w:r>
      <w:r w:rsidRPr="007A5FFB">
        <w:rPr>
          <w:rFonts w:eastAsia="SimSun"/>
          <w:iCs/>
          <w:kern w:val="28"/>
          <w:szCs w:val="28"/>
          <w:lang w:eastAsia="hi-IN" w:bidi="hi-IN"/>
        </w:rPr>
        <w:t xml:space="preserve">«Весною», «Осенью», муз. С. </w:t>
      </w:r>
      <w:proofErr w:type="spellStart"/>
      <w:r w:rsidRPr="007A5FFB">
        <w:rPr>
          <w:rFonts w:eastAsia="SimSun"/>
          <w:iCs/>
          <w:kern w:val="28"/>
          <w:szCs w:val="28"/>
          <w:lang w:eastAsia="hi-IN" w:bidi="hi-IN"/>
        </w:rPr>
        <w:t>Майкапара</w:t>
      </w:r>
      <w:proofErr w:type="spellEnd"/>
      <w:r w:rsidRPr="007A5FFB">
        <w:rPr>
          <w:rFonts w:eastAsia="SimSun"/>
          <w:iCs/>
          <w:kern w:val="28"/>
          <w:szCs w:val="28"/>
          <w:lang w:eastAsia="hi-IN" w:bidi="hi-IN"/>
        </w:rP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rsidRPr="007A5FFB">
        <w:rPr>
          <w:rFonts w:eastAsia="SimSun"/>
          <w:iCs/>
          <w:kern w:val="28"/>
          <w:szCs w:val="28"/>
          <w:lang w:eastAsia="hi-IN" w:bidi="hi-IN"/>
        </w:rPr>
        <w:t>Микита</w:t>
      </w:r>
      <w:proofErr w:type="spellEnd"/>
      <w:r w:rsidRPr="007A5FFB">
        <w:rPr>
          <w:rFonts w:eastAsia="SimSun"/>
          <w:iCs/>
          <w:kern w:val="28"/>
          <w:szCs w:val="28"/>
          <w:lang w:eastAsia="hi-IN" w:bidi="hi-IN"/>
        </w:rPr>
        <w:t xml:space="preserve">», белорус. нар. мелодия,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xml:space="preserve">. С. Полонского; «Пляска с платочком», муз. Е. Тиличеевой, сл. И. </w:t>
      </w:r>
      <w:proofErr w:type="spellStart"/>
      <w:r w:rsidRPr="007A5FFB">
        <w:rPr>
          <w:rFonts w:eastAsia="SimSun"/>
          <w:iCs/>
          <w:kern w:val="28"/>
          <w:szCs w:val="28"/>
          <w:lang w:eastAsia="hi-IN" w:bidi="hi-IN"/>
        </w:rPr>
        <w:t>Грантовской</w:t>
      </w:r>
      <w:proofErr w:type="spellEnd"/>
      <w:r w:rsidRPr="007A5FFB">
        <w:rPr>
          <w:rFonts w:eastAsia="SimSun"/>
          <w:iCs/>
          <w:kern w:val="28"/>
          <w:szCs w:val="28"/>
          <w:lang w:eastAsia="hi-IN" w:bidi="hi-IN"/>
        </w:rPr>
        <w:t xml:space="preserve">; «Полянка», рус. нар. мелодия,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Г. Фрида; «Утро», муз. Г. Гриневича, сл. С. Прокофьевой.</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Пение.</w:t>
      </w:r>
      <w:r w:rsidRPr="007A5FFB">
        <w:rPr>
          <w:rFonts w:eastAsia="SimSun"/>
          <w:iCs/>
          <w:kern w:val="28"/>
          <w:szCs w:val="28"/>
          <w:lang w:eastAsia="hi-IN" w:bidi="hi-IN"/>
        </w:rPr>
        <w:tab/>
        <w:t>«Баю»</w:t>
      </w:r>
      <w:r w:rsidRPr="007A5FFB">
        <w:rPr>
          <w:rFonts w:eastAsia="SimSun"/>
          <w:iCs/>
          <w:kern w:val="28"/>
          <w:szCs w:val="28"/>
          <w:lang w:eastAsia="hi-IN" w:bidi="hi-IN"/>
        </w:rPr>
        <w:tab/>
        <w:t>(колыбельная),</w:t>
      </w:r>
      <w:r w:rsidRPr="007A5FFB">
        <w:rPr>
          <w:rFonts w:eastAsia="SimSun"/>
          <w:iCs/>
          <w:kern w:val="28"/>
          <w:szCs w:val="28"/>
          <w:lang w:eastAsia="hi-IN" w:bidi="hi-IN"/>
        </w:rPr>
        <w:tab/>
        <w:t>муз.</w:t>
      </w:r>
      <w:r w:rsidRPr="007A5FFB">
        <w:rPr>
          <w:rFonts w:eastAsia="SimSun"/>
          <w:iCs/>
          <w:kern w:val="28"/>
          <w:szCs w:val="28"/>
          <w:lang w:eastAsia="hi-IN" w:bidi="hi-IN"/>
        </w:rPr>
        <w:tab/>
        <w:t>М.</w:t>
      </w:r>
      <w:r w:rsidRPr="007A5FFB">
        <w:rPr>
          <w:rFonts w:eastAsia="SimSun"/>
          <w:iCs/>
          <w:kern w:val="28"/>
          <w:szCs w:val="28"/>
          <w:lang w:eastAsia="hi-IN" w:bidi="hi-IN"/>
        </w:rPr>
        <w:tab/>
      </w:r>
      <w:proofErr w:type="spellStart"/>
      <w:r w:rsidRPr="007A5FFB">
        <w:rPr>
          <w:rFonts w:eastAsia="SimSun"/>
          <w:iCs/>
          <w:kern w:val="28"/>
          <w:szCs w:val="28"/>
          <w:lang w:eastAsia="hi-IN" w:bidi="hi-IN"/>
        </w:rPr>
        <w:t>Раухвергера</w:t>
      </w:r>
      <w:proofErr w:type="spellEnd"/>
      <w:r w:rsidRPr="007A5FFB">
        <w:rPr>
          <w:rFonts w:eastAsia="SimSun"/>
          <w:iCs/>
          <w:kern w:val="28"/>
          <w:szCs w:val="28"/>
          <w:lang w:eastAsia="hi-IN" w:bidi="hi-IN"/>
        </w:rPr>
        <w:t>;</w:t>
      </w:r>
      <w:r w:rsidRPr="007A5FFB">
        <w:rPr>
          <w:rFonts w:eastAsia="SimSun"/>
          <w:iCs/>
          <w:kern w:val="28"/>
          <w:szCs w:val="28"/>
          <w:lang w:eastAsia="hi-IN" w:bidi="hi-IN"/>
        </w:rPr>
        <w:tab/>
        <w:t>«Белые</w:t>
      </w:r>
      <w:r w:rsidRPr="007A5FFB">
        <w:rPr>
          <w:rFonts w:eastAsia="SimSun"/>
          <w:iCs/>
          <w:kern w:val="28"/>
          <w:szCs w:val="28"/>
          <w:lang w:eastAsia="hi-IN" w:bidi="hi-IN"/>
        </w:rPr>
        <w:tab/>
        <w:t>гуси»,</w:t>
      </w:r>
      <w:r w:rsidRPr="007A5FFB">
        <w:rPr>
          <w:rFonts w:eastAsia="SimSun"/>
          <w:iCs/>
          <w:kern w:val="28"/>
          <w:szCs w:val="28"/>
          <w:lang w:eastAsia="hi-IN" w:bidi="hi-IN"/>
        </w:rPr>
        <w:tab/>
        <w:t xml:space="preserve">муз. М. </w:t>
      </w:r>
      <w:proofErr w:type="spellStart"/>
      <w:r w:rsidRPr="007A5FFB">
        <w:rPr>
          <w:rFonts w:eastAsia="SimSun"/>
          <w:iCs/>
          <w:kern w:val="28"/>
          <w:szCs w:val="28"/>
          <w:lang w:eastAsia="hi-IN" w:bidi="hi-IN"/>
        </w:rPr>
        <w:t>Красева</w:t>
      </w:r>
      <w:proofErr w:type="spellEnd"/>
      <w:r w:rsidRPr="007A5FFB">
        <w:rPr>
          <w:rFonts w:eastAsia="SimSun"/>
          <w:iCs/>
          <w:kern w:val="28"/>
          <w:szCs w:val="28"/>
          <w:lang w:eastAsia="hi-IN" w:bidi="hi-IN"/>
        </w:rPr>
        <w:t xml:space="preserve">, сл. М. </w:t>
      </w:r>
      <w:proofErr w:type="spellStart"/>
      <w:r w:rsidRPr="007A5FFB">
        <w:rPr>
          <w:rFonts w:eastAsia="SimSun"/>
          <w:iCs/>
          <w:kern w:val="28"/>
          <w:szCs w:val="28"/>
          <w:lang w:eastAsia="hi-IN" w:bidi="hi-IN"/>
        </w:rPr>
        <w:t>Клоковой</w:t>
      </w:r>
      <w:proofErr w:type="spellEnd"/>
      <w:r w:rsidRPr="007A5FFB">
        <w:rPr>
          <w:rFonts w:eastAsia="SimSun"/>
          <w:iCs/>
          <w:kern w:val="28"/>
          <w:szCs w:val="28"/>
          <w:lang w:eastAsia="hi-IN" w:bidi="hi-IN"/>
        </w:rPr>
        <w:t xml:space="preserve">; «Дождик», рус. нар. мелодия,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xml:space="preserve">. B. </w:t>
      </w:r>
      <w:proofErr w:type="spellStart"/>
      <w:r w:rsidRPr="007A5FFB">
        <w:rPr>
          <w:rFonts w:eastAsia="SimSun"/>
          <w:iCs/>
          <w:kern w:val="28"/>
          <w:szCs w:val="28"/>
          <w:lang w:eastAsia="hi-IN" w:bidi="hi-IN"/>
        </w:rPr>
        <w:t>Фере</w:t>
      </w:r>
      <w:proofErr w:type="spellEnd"/>
      <w:r w:rsidRPr="007A5FFB">
        <w:rPr>
          <w:rFonts w:eastAsia="SimSun"/>
          <w:iCs/>
          <w:kern w:val="28"/>
          <w:szCs w:val="28"/>
          <w:lang w:eastAsia="hi-IN" w:bidi="hi-IN"/>
        </w:rPr>
        <w:t>;</w:t>
      </w:r>
      <w:r>
        <w:rPr>
          <w:rFonts w:eastAsia="SimSun"/>
          <w:iCs/>
          <w:kern w:val="28"/>
          <w:szCs w:val="28"/>
          <w:lang w:eastAsia="hi-IN" w:bidi="hi-IN"/>
        </w:rPr>
        <w:t xml:space="preserve"> </w:t>
      </w:r>
      <w:r w:rsidRPr="007A5FFB">
        <w:rPr>
          <w:rFonts w:eastAsia="SimSun"/>
          <w:iCs/>
          <w:kern w:val="28"/>
          <w:szCs w:val="28"/>
          <w:lang w:eastAsia="hi-IN" w:bidi="hi-IN"/>
        </w:rPr>
        <w:t xml:space="preserve">«Елочка», муз. Е. </w:t>
      </w:r>
      <w:r w:rsidRPr="007A5FFB">
        <w:rPr>
          <w:rFonts w:eastAsia="SimSun"/>
          <w:iCs/>
          <w:kern w:val="28"/>
          <w:szCs w:val="28"/>
          <w:lang w:eastAsia="hi-IN" w:bidi="hi-IN"/>
        </w:rPr>
        <w:lastRenderedPageBreak/>
        <w:t xml:space="preserve">Тиличеевой, сл. М. Булатова; «Кошечка», муз. В. Витлина, сл. Н. Найденовой; «Ладушки», рус. нар. мелодия; «Птичка», муз. М. </w:t>
      </w:r>
      <w:proofErr w:type="spellStart"/>
      <w:r w:rsidRPr="007A5FFB">
        <w:rPr>
          <w:rFonts w:eastAsia="SimSun"/>
          <w:iCs/>
          <w:kern w:val="28"/>
          <w:szCs w:val="28"/>
          <w:lang w:eastAsia="hi-IN" w:bidi="hi-IN"/>
        </w:rPr>
        <w:t>Раухвергера</w:t>
      </w:r>
      <w:proofErr w:type="spellEnd"/>
      <w:r w:rsidRPr="007A5FFB">
        <w:rPr>
          <w:rFonts w:eastAsia="SimSun"/>
          <w:iCs/>
          <w:kern w:val="28"/>
          <w:szCs w:val="28"/>
          <w:lang w:eastAsia="hi-IN" w:bidi="hi-IN"/>
        </w:rPr>
        <w:t xml:space="preserve">, сл. А. </w:t>
      </w:r>
      <w:proofErr w:type="spellStart"/>
      <w:r w:rsidRPr="007A5FFB">
        <w:rPr>
          <w:rFonts w:eastAsia="SimSun"/>
          <w:iCs/>
          <w:kern w:val="28"/>
          <w:szCs w:val="28"/>
          <w:lang w:eastAsia="hi-IN" w:bidi="hi-IN"/>
        </w:rPr>
        <w:t>Барто</w:t>
      </w:r>
      <w:proofErr w:type="spellEnd"/>
      <w:r w:rsidRPr="007A5FFB">
        <w:rPr>
          <w:rFonts w:eastAsia="SimSun"/>
          <w:iCs/>
          <w:kern w:val="28"/>
          <w:szCs w:val="28"/>
          <w:lang w:eastAsia="hi-IN" w:bidi="hi-IN"/>
        </w:rPr>
        <w:t xml:space="preserve">; «Собачка», муз. М. </w:t>
      </w:r>
      <w:proofErr w:type="spellStart"/>
      <w:r w:rsidRPr="007A5FFB">
        <w:rPr>
          <w:rFonts w:eastAsia="SimSun"/>
          <w:iCs/>
          <w:kern w:val="28"/>
          <w:szCs w:val="28"/>
          <w:lang w:eastAsia="hi-IN" w:bidi="hi-IN"/>
        </w:rPr>
        <w:t>Раухвергера</w:t>
      </w:r>
      <w:proofErr w:type="spellEnd"/>
      <w:r w:rsidRPr="007A5FFB">
        <w:rPr>
          <w:rFonts w:eastAsia="SimSun"/>
          <w:iCs/>
          <w:kern w:val="28"/>
          <w:szCs w:val="28"/>
          <w:lang w:eastAsia="hi-IN" w:bidi="hi-IN"/>
        </w:rPr>
        <w:t xml:space="preserve">, сл. Н. </w:t>
      </w:r>
      <w:proofErr w:type="spellStart"/>
      <w:r w:rsidRPr="007A5FFB">
        <w:rPr>
          <w:rFonts w:eastAsia="SimSun"/>
          <w:iCs/>
          <w:kern w:val="28"/>
          <w:szCs w:val="28"/>
          <w:lang w:eastAsia="hi-IN" w:bidi="hi-IN"/>
        </w:rPr>
        <w:t>Комиссаровой</w:t>
      </w:r>
      <w:proofErr w:type="spellEnd"/>
      <w:r w:rsidRPr="007A5FFB">
        <w:rPr>
          <w:rFonts w:eastAsia="SimSun"/>
          <w:iCs/>
          <w:kern w:val="28"/>
          <w:szCs w:val="28"/>
          <w:lang w:eastAsia="hi-IN" w:bidi="hi-IN"/>
        </w:rPr>
        <w:t xml:space="preserve">; «Цыплята», муз. А. Филиппенко, сл. Т. Волгиной; «Колокольчик», муз. И. Арсеева, сл. И. </w:t>
      </w:r>
      <w:proofErr w:type="spellStart"/>
      <w:r w:rsidRPr="007A5FFB">
        <w:rPr>
          <w:rFonts w:eastAsia="SimSun"/>
          <w:iCs/>
          <w:kern w:val="28"/>
          <w:szCs w:val="28"/>
          <w:lang w:eastAsia="hi-IN" w:bidi="hi-IN"/>
        </w:rPr>
        <w:t>Черницкой</w:t>
      </w:r>
      <w:proofErr w:type="spellEnd"/>
      <w:r w:rsidRPr="007A5FFB">
        <w:rPr>
          <w:rFonts w:eastAsia="SimSun"/>
          <w:iCs/>
          <w:kern w:val="28"/>
          <w:szCs w:val="28"/>
          <w:lang w:eastAsia="hi-IN" w:bidi="hi-IN"/>
        </w:rPr>
        <w:t xml:space="preserve">. Музыкально-ритмические движения. «Дождик», муз. и сл. Е. </w:t>
      </w:r>
      <w:proofErr w:type="spellStart"/>
      <w:r w:rsidRPr="007A5FFB">
        <w:rPr>
          <w:rFonts w:eastAsia="SimSun"/>
          <w:iCs/>
          <w:kern w:val="28"/>
          <w:szCs w:val="28"/>
          <w:lang w:eastAsia="hi-IN" w:bidi="hi-IN"/>
        </w:rPr>
        <w:t>Макшанцевой</w:t>
      </w:r>
      <w:proofErr w:type="spellEnd"/>
      <w:r w:rsidRPr="007A5FFB">
        <w:rPr>
          <w:rFonts w:eastAsia="SimSun"/>
          <w:iCs/>
          <w:kern w:val="28"/>
          <w:szCs w:val="28"/>
          <w:lang w:eastAsia="hi-IN" w:bidi="hi-IN"/>
        </w:rPr>
        <w:t>;</w:t>
      </w:r>
      <w:r>
        <w:rPr>
          <w:rFonts w:eastAsia="SimSun"/>
          <w:iCs/>
          <w:kern w:val="28"/>
          <w:szCs w:val="28"/>
          <w:lang w:eastAsia="hi-IN" w:bidi="hi-IN"/>
        </w:rPr>
        <w:t xml:space="preserve"> </w:t>
      </w:r>
      <w:r w:rsidRPr="007A5FFB">
        <w:rPr>
          <w:rFonts w:eastAsia="SimSun"/>
          <w:iCs/>
          <w:kern w:val="28"/>
          <w:szCs w:val="28"/>
          <w:lang w:eastAsia="hi-IN" w:bidi="hi-IN"/>
        </w:rPr>
        <w:t>«Воробушки</w:t>
      </w:r>
      <w:proofErr w:type="gramStart"/>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 xml:space="preserve">«Погремушка,   попляши»,    «Колокольчик»,    «Погуляем»,    муз. И. Арсеева, сл. И. </w:t>
      </w:r>
      <w:proofErr w:type="spellStart"/>
      <w:r w:rsidRPr="007A5FFB">
        <w:rPr>
          <w:rFonts w:eastAsia="SimSun"/>
          <w:iCs/>
          <w:kern w:val="28"/>
          <w:szCs w:val="28"/>
          <w:lang w:eastAsia="hi-IN" w:bidi="hi-IN"/>
        </w:rPr>
        <w:t>Черницкой</w:t>
      </w:r>
      <w:proofErr w:type="spellEnd"/>
      <w:r w:rsidRPr="007A5FFB">
        <w:rPr>
          <w:rFonts w:eastAsia="SimSun"/>
          <w:iCs/>
          <w:kern w:val="28"/>
          <w:szCs w:val="28"/>
          <w:lang w:eastAsia="hi-IN" w:bidi="hi-IN"/>
        </w:rPr>
        <w:t>; «Вот как   мы   умеем», муз. Е. Тиличеевой, сл. Н. Френкель.</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 Рассказы с   музыкальными   иллюстрациями.   «Птички</w:t>
      </w:r>
      <w:proofErr w:type="gramStart"/>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муз.   Г.   Фрида;</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«Праздничная прогулка», муз. Ан. Александрова.</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Игры с пением. «Игра с мишкой», муз. Г. </w:t>
      </w:r>
      <w:proofErr w:type="spellStart"/>
      <w:r w:rsidRPr="007A5FFB">
        <w:rPr>
          <w:rFonts w:eastAsia="SimSun"/>
          <w:iCs/>
          <w:kern w:val="28"/>
          <w:szCs w:val="28"/>
          <w:lang w:eastAsia="hi-IN" w:bidi="hi-IN"/>
        </w:rPr>
        <w:t>Финаровского</w:t>
      </w:r>
      <w:proofErr w:type="spellEnd"/>
      <w:r w:rsidRPr="007A5FFB">
        <w:rPr>
          <w:rFonts w:eastAsia="SimSun"/>
          <w:iCs/>
          <w:kern w:val="28"/>
          <w:szCs w:val="28"/>
          <w:lang w:eastAsia="hi-IN" w:bidi="hi-IN"/>
        </w:rPr>
        <w:t>; «Кто у нас хороший?», рус. нар. песня.</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Музыкальные забавы. «Из-за леса, из-за гор», Т. Казакова; «Котик и козлик», муз. Ц. Кюи.</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proofErr w:type="spellStart"/>
      <w:r w:rsidRPr="007A5FFB">
        <w:rPr>
          <w:rFonts w:eastAsia="SimSun"/>
          <w:iCs/>
          <w:kern w:val="28"/>
          <w:szCs w:val="28"/>
          <w:lang w:eastAsia="hi-IN" w:bidi="hi-IN"/>
        </w:rPr>
        <w:t>Инсценирование</w:t>
      </w:r>
      <w:proofErr w:type="spellEnd"/>
      <w:r w:rsidRPr="007A5FFB">
        <w:rPr>
          <w:rFonts w:eastAsia="SimSun"/>
          <w:iCs/>
          <w:kern w:val="28"/>
          <w:szCs w:val="28"/>
          <w:lang w:eastAsia="hi-IN" w:bidi="hi-IN"/>
        </w:rPr>
        <w:t xml:space="preserve">   песен.    «Кошка    и    котенок</w:t>
      </w:r>
      <w:proofErr w:type="gramStart"/>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 xml:space="preserve"> муз.    М.    </w:t>
      </w:r>
      <w:proofErr w:type="spellStart"/>
      <w:proofErr w:type="gramStart"/>
      <w:r w:rsidRPr="007A5FFB">
        <w:rPr>
          <w:rFonts w:eastAsia="SimSun"/>
          <w:iCs/>
          <w:kern w:val="28"/>
          <w:szCs w:val="28"/>
          <w:lang w:eastAsia="hi-IN" w:bidi="hi-IN"/>
        </w:rPr>
        <w:t>Красева</w:t>
      </w:r>
      <w:proofErr w:type="spellEnd"/>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 xml:space="preserve"> </w:t>
      </w:r>
      <w:proofErr w:type="spellStart"/>
      <w:r w:rsidRPr="007A5FFB">
        <w:rPr>
          <w:rFonts w:eastAsia="SimSun"/>
          <w:iCs/>
          <w:kern w:val="28"/>
          <w:szCs w:val="28"/>
          <w:lang w:eastAsia="hi-IN" w:bidi="hi-IN"/>
        </w:rPr>
        <w:t>сл.О</w:t>
      </w:r>
      <w:proofErr w:type="spellEnd"/>
      <w:r w:rsidRPr="007A5FFB">
        <w:rPr>
          <w:rFonts w:eastAsia="SimSun"/>
          <w:iCs/>
          <w:kern w:val="28"/>
          <w:szCs w:val="28"/>
          <w:lang w:eastAsia="hi-IN" w:bidi="hi-IN"/>
        </w:rPr>
        <w:t xml:space="preserve">. </w:t>
      </w:r>
      <w:proofErr w:type="spellStart"/>
      <w:r w:rsidRPr="007A5FFB">
        <w:rPr>
          <w:rFonts w:eastAsia="SimSun"/>
          <w:iCs/>
          <w:kern w:val="28"/>
          <w:szCs w:val="28"/>
          <w:lang w:eastAsia="hi-IN" w:bidi="hi-IN"/>
        </w:rPr>
        <w:t>Высотской</w:t>
      </w:r>
      <w:proofErr w:type="spellEnd"/>
      <w:r w:rsidRPr="007A5FFB">
        <w:rPr>
          <w:rFonts w:eastAsia="SimSun"/>
          <w:iCs/>
          <w:kern w:val="28"/>
          <w:szCs w:val="28"/>
          <w:lang w:eastAsia="hi-IN" w:bidi="hi-IN"/>
        </w:rPr>
        <w:t xml:space="preserve">; «Неваляшки», муз. З. Левиной; </w:t>
      </w:r>
      <w:proofErr w:type="spellStart"/>
      <w:r w:rsidRPr="007A5FFB">
        <w:rPr>
          <w:rFonts w:eastAsia="SimSun"/>
          <w:iCs/>
          <w:kern w:val="28"/>
          <w:szCs w:val="28"/>
          <w:lang w:eastAsia="hi-IN" w:bidi="hi-IN"/>
        </w:rPr>
        <w:t>Компанейца</w:t>
      </w:r>
      <w:proofErr w:type="spellEnd"/>
      <w:r w:rsidRPr="007A5FFB">
        <w:rPr>
          <w:rFonts w:eastAsia="SimSun"/>
          <w:iCs/>
          <w:kern w:val="28"/>
          <w:szCs w:val="28"/>
          <w:lang w:eastAsia="hi-IN" w:bidi="hi-IN"/>
        </w:rPr>
        <w:t>.</w:t>
      </w:r>
    </w:p>
    <w:p w:rsidR="00896437" w:rsidRPr="007A5FFB" w:rsidRDefault="00896437" w:rsidP="00896437">
      <w:pPr>
        <w:keepNext/>
        <w:widowControl w:val="0"/>
        <w:tabs>
          <w:tab w:val="left" w:pos="567"/>
        </w:tabs>
        <w:suppressAutoHyphens/>
        <w:ind w:right="-280" w:firstLine="567"/>
        <w:jc w:val="both"/>
        <w:outlineLvl w:val="1"/>
        <w:rPr>
          <w:rFonts w:eastAsia="SimSun"/>
          <w:b/>
          <w:iCs/>
          <w:kern w:val="28"/>
          <w:szCs w:val="28"/>
          <w:lang w:eastAsia="hi-IN" w:bidi="hi-IN"/>
        </w:rPr>
      </w:pPr>
      <w:r w:rsidRPr="007A5FFB">
        <w:rPr>
          <w:rFonts w:eastAsia="SimSun"/>
          <w:b/>
          <w:iCs/>
          <w:kern w:val="28"/>
          <w:szCs w:val="28"/>
          <w:lang w:eastAsia="hi-IN" w:bidi="hi-IN"/>
        </w:rPr>
        <w:t>От 3 до 4 лет.</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Слушание. «Осенью», муз. С. </w:t>
      </w:r>
      <w:proofErr w:type="spellStart"/>
      <w:proofErr w:type="gramStart"/>
      <w:r w:rsidRPr="007A5FFB">
        <w:rPr>
          <w:rFonts w:eastAsia="SimSun"/>
          <w:iCs/>
          <w:kern w:val="28"/>
          <w:szCs w:val="28"/>
          <w:lang w:eastAsia="hi-IN" w:bidi="hi-IN"/>
        </w:rPr>
        <w:t>Майкапара</w:t>
      </w:r>
      <w:proofErr w:type="spellEnd"/>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 xml:space="preserve">«Ласковая   песенка»,   муз. М. </w:t>
      </w:r>
      <w:proofErr w:type="spellStart"/>
      <w:r w:rsidRPr="007A5FFB">
        <w:rPr>
          <w:rFonts w:eastAsia="SimSun"/>
          <w:iCs/>
          <w:kern w:val="28"/>
          <w:szCs w:val="28"/>
          <w:lang w:eastAsia="hi-IN" w:bidi="hi-IN"/>
        </w:rPr>
        <w:t>Раухвергера</w:t>
      </w:r>
      <w:proofErr w:type="spellEnd"/>
      <w:r w:rsidRPr="007A5FFB">
        <w:rPr>
          <w:rFonts w:eastAsia="SimSun"/>
          <w:iCs/>
          <w:kern w:val="28"/>
          <w:szCs w:val="28"/>
          <w:lang w:eastAsia="hi-IN" w:bidi="hi-IN"/>
        </w:rPr>
        <w:t xml:space="preserve">, сл. Т. </w:t>
      </w:r>
      <w:proofErr w:type="spellStart"/>
      <w:r w:rsidRPr="007A5FFB">
        <w:rPr>
          <w:rFonts w:eastAsia="SimSun"/>
          <w:iCs/>
          <w:kern w:val="28"/>
          <w:szCs w:val="28"/>
          <w:lang w:eastAsia="hi-IN" w:bidi="hi-IN"/>
        </w:rPr>
        <w:t>Мираджи</w:t>
      </w:r>
      <w:proofErr w:type="spellEnd"/>
      <w:r w:rsidRPr="007A5FFB">
        <w:rPr>
          <w:rFonts w:eastAsia="SimSun"/>
          <w:iCs/>
          <w:kern w:val="28"/>
          <w:szCs w:val="28"/>
          <w:lang w:eastAsia="hi-IN" w:bidi="hi-IN"/>
        </w:rPr>
        <w:t xml:space="preserve">; «Колыбельная», муз. С. </w:t>
      </w:r>
      <w:proofErr w:type="spellStart"/>
      <w:r w:rsidRPr="007A5FFB">
        <w:rPr>
          <w:rFonts w:eastAsia="SimSun"/>
          <w:iCs/>
          <w:kern w:val="28"/>
          <w:szCs w:val="28"/>
          <w:lang w:eastAsia="hi-IN" w:bidi="hi-IN"/>
        </w:rPr>
        <w:t>Разаренова</w:t>
      </w:r>
      <w:proofErr w:type="spellEnd"/>
      <w:r w:rsidRPr="007A5FFB">
        <w:rPr>
          <w:rFonts w:eastAsia="SimSun"/>
          <w:iCs/>
          <w:kern w:val="28"/>
          <w:szCs w:val="28"/>
          <w:lang w:eastAsia="hi-IN" w:bidi="hi-IN"/>
        </w:rPr>
        <w:t xml:space="preserve">; «Мишка с куклой пляшут </w:t>
      </w:r>
      <w:proofErr w:type="spellStart"/>
      <w:r w:rsidRPr="007A5FFB">
        <w:rPr>
          <w:rFonts w:eastAsia="SimSun"/>
          <w:iCs/>
          <w:kern w:val="28"/>
          <w:szCs w:val="28"/>
          <w:lang w:eastAsia="hi-IN" w:bidi="hi-IN"/>
        </w:rPr>
        <w:t>полечку</w:t>
      </w:r>
      <w:proofErr w:type="spellEnd"/>
      <w:r w:rsidRPr="007A5FFB">
        <w:rPr>
          <w:rFonts w:eastAsia="SimSun"/>
          <w:iCs/>
          <w:kern w:val="28"/>
          <w:szCs w:val="28"/>
          <w:lang w:eastAsia="hi-IN" w:bidi="hi-IN"/>
        </w:rPr>
        <w:t xml:space="preserve">», муз. М. </w:t>
      </w:r>
      <w:proofErr w:type="spellStart"/>
      <w:r w:rsidRPr="007A5FFB">
        <w:rPr>
          <w:rFonts w:eastAsia="SimSun"/>
          <w:iCs/>
          <w:kern w:val="28"/>
          <w:szCs w:val="28"/>
          <w:lang w:eastAsia="hi-IN" w:bidi="hi-IN"/>
        </w:rPr>
        <w:t>Качурбиной</w:t>
      </w:r>
      <w:proofErr w:type="spellEnd"/>
      <w:r w:rsidRPr="007A5FFB">
        <w:rPr>
          <w:rFonts w:eastAsia="SimSun"/>
          <w:iCs/>
          <w:kern w:val="28"/>
          <w:szCs w:val="28"/>
          <w:lang w:eastAsia="hi-IN" w:bidi="hi-IN"/>
        </w:rPr>
        <w:t xml:space="preserve">; «Зайчик», муз. Л. </w:t>
      </w:r>
      <w:proofErr w:type="spellStart"/>
      <w:r w:rsidRPr="007A5FFB">
        <w:rPr>
          <w:rFonts w:eastAsia="SimSun"/>
          <w:iCs/>
          <w:kern w:val="28"/>
          <w:szCs w:val="28"/>
          <w:lang w:eastAsia="hi-IN" w:bidi="hi-IN"/>
        </w:rPr>
        <w:t>Лядовой</w:t>
      </w:r>
      <w:proofErr w:type="spellEnd"/>
      <w:r w:rsidRPr="007A5FFB">
        <w:rPr>
          <w:rFonts w:eastAsia="SimSun"/>
          <w:iCs/>
          <w:kern w:val="28"/>
          <w:szCs w:val="28"/>
          <w:lang w:eastAsia="hi-IN" w:bidi="hi-IN"/>
        </w:rPr>
        <w:t>;</w:t>
      </w:r>
      <w:r>
        <w:rPr>
          <w:rFonts w:eastAsia="SimSun"/>
          <w:iCs/>
          <w:kern w:val="28"/>
          <w:szCs w:val="28"/>
          <w:lang w:eastAsia="hi-IN" w:bidi="hi-IN"/>
        </w:rPr>
        <w:t xml:space="preserve"> </w:t>
      </w:r>
      <w:r w:rsidRPr="007A5FFB">
        <w:rPr>
          <w:rFonts w:eastAsia="SimSun"/>
          <w:iCs/>
          <w:kern w:val="28"/>
          <w:szCs w:val="28"/>
          <w:lang w:eastAsia="hi-IN" w:bidi="hi-IN"/>
        </w:rPr>
        <w:t xml:space="preserve">«Резвушка» и «Капризуля», муз. В. Волкова; «Воробей», муз. А. </w:t>
      </w:r>
      <w:proofErr w:type="spellStart"/>
      <w:r w:rsidRPr="007A5FFB">
        <w:rPr>
          <w:rFonts w:eastAsia="SimSun"/>
          <w:iCs/>
          <w:kern w:val="28"/>
          <w:szCs w:val="28"/>
          <w:lang w:eastAsia="hi-IN" w:bidi="hi-IN"/>
        </w:rPr>
        <w:t>Руббах</w:t>
      </w:r>
      <w:proofErr w:type="spellEnd"/>
      <w:r w:rsidRPr="007A5FFB">
        <w:rPr>
          <w:rFonts w:eastAsia="SimSun"/>
          <w:iCs/>
          <w:kern w:val="28"/>
          <w:szCs w:val="28"/>
          <w:lang w:eastAsia="hi-IN" w:bidi="hi-IN"/>
        </w:rPr>
        <w:t xml:space="preserve">; «Дождик и радуга», муз. С. Прокофьева; «Со вьюном я хожу», рус. нар. песня; «Лесные картинки», муз. Ю. </w:t>
      </w:r>
      <w:proofErr w:type="spellStart"/>
      <w:r w:rsidRPr="007A5FFB">
        <w:rPr>
          <w:rFonts w:eastAsia="SimSun"/>
          <w:iCs/>
          <w:kern w:val="28"/>
          <w:szCs w:val="28"/>
          <w:lang w:eastAsia="hi-IN" w:bidi="hi-IN"/>
        </w:rPr>
        <w:t>Слонова</w:t>
      </w:r>
      <w:proofErr w:type="spellEnd"/>
      <w:r w:rsidRPr="007A5FFB">
        <w:rPr>
          <w:rFonts w:eastAsia="SimSun"/>
          <w:iCs/>
          <w:kern w:val="28"/>
          <w:szCs w:val="28"/>
          <w:lang w:eastAsia="hi-IN" w:bidi="hi-IN"/>
        </w:rPr>
        <w:t>.</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Пение.</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Упражнения на развитие слуха и голоса. «</w:t>
      </w:r>
      <w:proofErr w:type="spellStart"/>
      <w:r w:rsidRPr="007A5FFB">
        <w:rPr>
          <w:rFonts w:eastAsia="SimSun"/>
          <w:iCs/>
          <w:kern w:val="28"/>
          <w:szCs w:val="28"/>
          <w:lang w:eastAsia="hi-IN" w:bidi="hi-IN"/>
        </w:rPr>
        <w:t>Лю-лю</w:t>
      </w:r>
      <w:proofErr w:type="spellEnd"/>
      <w:r w:rsidRPr="007A5FFB">
        <w:rPr>
          <w:rFonts w:eastAsia="SimSun"/>
          <w:iCs/>
          <w:kern w:val="28"/>
          <w:szCs w:val="28"/>
          <w:lang w:eastAsia="hi-IN" w:bidi="hi-IN"/>
        </w:rPr>
        <w:t>, бай», рус. нар. колыбельная;</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«Я иду с цветами», муз. Е. Тиличеевой, сл. Л. Дымовой; «Маме улыбаемся», муз. В. </w:t>
      </w:r>
      <w:proofErr w:type="spellStart"/>
      <w:r w:rsidRPr="007A5FFB">
        <w:rPr>
          <w:rFonts w:eastAsia="SimSun"/>
          <w:iCs/>
          <w:kern w:val="28"/>
          <w:szCs w:val="28"/>
          <w:lang w:eastAsia="hi-IN" w:bidi="hi-IN"/>
        </w:rPr>
        <w:t>Агафонникова</w:t>
      </w:r>
      <w:proofErr w:type="spellEnd"/>
      <w:r w:rsidRPr="007A5FFB">
        <w:rPr>
          <w:rFonts w:eastAsia="SimSun"/>
          <w:iCs/>
          <w:kern w:val="28"/>
          <w:szCs w:val="28"/>
          <w:lang w:eastAsia="hi-IN" w:bidi="hi-IN"/>
        </w:rPr>
        <w:t xml:space="preserve">, сл. З. Петровой; пение народной </w:t>
      </w:r>
      <w:proofErr w:type="spellStart"/>
      <w:r w:rsidRPr="007A5FFB">
        <w:rPr>
          <w:rFonts w:eastAsia="SimSun"/>
          <w:iCs/>
          <w:kern w:val="28"/>
          <w:szCs w:val="28"/>
          <w:lang w:eastAsia="hi-IN" w:bidi="hi-IN"/>
        </w:rPr>
        <w:t>потешки</w:t>
      </w:r>
      <w:proofErr w:type="spellEnd"/>
      <w:r w:rsidRPr="007A5FFB">
        <w:rPr>
          <w:rFonts w:eastAsia="SimSun"/>
          <w:iCs/>
          <w:kern w:val="28"/>
          <w:szCs w:val="28"/>
          <w:lang w:eastAsia="hi-IN" w:bidi="hi-IN"/>
        </w:rPr>
        <w:t xml:space="preserve"> «Солнышко-ведрышко; муз. В. Карасевой, сл. Народные.</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Песни. «Петушок» и «Ладушки», рус. нар. песни; «Зайчик», рус. нар. песня, обр. Н. Лобачева; «Зима», муз. В. Карасевой, сл. Н. Френкель; «Наша елочка», муз. М. </w:t>
      </w:r>
      <w:proofErr w:type="spellStart"/>
      <w:r w:rsidRPr="007A5FFB">
        <w:rPr>
          <w:rFonts w:eastAsia="SimSun"/>
          <w:iCs/>
          <w:kern w:val="28"/>
          <w:szCs w:val="28"/>
          <w:lang w:eastAsia="hi-IN" w:bidi="hi-IN"/>
        </w:rPr>
        <w:t>Красева</w:t>
      </w:r>
      <w:proofErr w:type="spellEnd"/>
      <w:r w:rsidRPr="007A5FFB">
        <w:rPr>
          <w:rFonts w:eastAsia="SimSun"/>
          <w:iCs/>
          <w:kern w:val="28"/>
          <w:szCs w:val="28"/>
          <w:lang w:eastAsia="hi-IN" w:bidi="hi-IN"/>
        </w:rPr>
        <w:t xml:space="preserve">, сл. М. </w:t>
      </w:r>
      <w:proofErr w:type="spellStart"/>
      <w:r w:rsidRPr="007A5FFB">
        <w:rPr>
          <w:rFonts w:eastAsia="SimSun"/>
          <w:iCs/>
          <w:kern w:val="28"/>
          <w:szCs w:val="28"/>
          <w:lang w:eastAsia="hi-IN" w:bidi="hi-IN"/>
        </w:rPr>
        <w:t>Клоковой</w:t>
      </w:r>
      <w:proofErr w:type="spellEnd"/>
      <w:r w:rsidRPr="007A5FFB">
        <w:rPr>
          <w:rFonts w:eastAsia="SimSun"/>
          <w:iCs/>
          <w:kern w:val="28"/>
          <w:szCs w:val="28"/>
          <w:lang w:eastAsia="hi-IN" w:bidi="hi-IN"/>
        </w:rPr>
        <w:t xml:space="preserve">; «Прокати, лошадка, нас», муз. В. </w:t>
      </w:r>
      <w:proofErr w:type="spellStart"/>
      <w:r w:rsidRPr="007A5FFB">
        <w:rPr>
          <w:rFonts w:eastAsia="SimSun"/>
          <w:iCs/>
          <w:kern w:val="28"/>
          <w:szCs w:val="28"/>
          <w:lang w:eastAsia="hi-IN" w:bidi="hi-IN"/>
        </w:rPr>
        <w:t>Агафонникова</w:t>
      </w:r>
      <w:proofErr w:type="spellEnd"/>
      <w:r w:rsidRPr="007A5FFB">
        <w:rPr>
          <w:rFonts w:eastAsia="SimSun"/>
          <w:iCs/>
          <w:kern w:val="28"/>
          <w:szCs w:val="28"/>
          <w:lang w:eastAsia="hi-IN" w:bidi="hi-IN"/>
        </w:rPr>
        <w:t xml:space="preserve"> и К. Козыревой, сл. И. Михайловой; «Маме песенку пою», муз. Т. </w:t>
      </w:r>
      <w:proofErr w:type="spellStart"/>
      <w:r w:rsidRPr="007A5FFB">
        <w:rPr>
          <w:rFonts w:eastAsia="SimSun"/>
          <w:iCs/>
          <w:kern w:val="28"/>
          <w:szCs w:val="28"/>
          <w:lang w:eastAsia="hi-IN" w:bidi="hi-IN"/>
        </w:rPr>
        <w:t>Попатенко</w:t>
      </w:r>
      <w:proofErr w:type="spellEnd"/>
      <w:r w:rsidRPr="007A5FFB">
        <w:rPr>
          <w:rFonts w:eastAsia="SimSun"/>
          <w:iCs/>
          <w:kern w:val="28"/>
          <w:szCs w:val="28"/>
          <w:lang w:eastAsia="hi-IN" w:bidi="hi-IN"/>
        </w:rPr>
        <w:t>, сл. Е. Авдиенко; «Цыплята», муз. А. Филиппенко, сл. Т. Волгиной.</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Песенное творчество. «Бай-бай, бай-бай», «</w:t>
      </w:r>
      <w:proofErr w:type="spellStart"/>
      <w:r w:rsidRPr="007A5FFB">
        <w:rPr>
          <w:rFonts w:eastAsia="SimSun"/>
          <w:iCs/>
          <w:kern w:val="28"/>
          <w:szCs w:val="28"/>
          <w:lang w:eastAsia="hi-IN" w:bidi="hi-IN"/>
        </w:rPr>
        <w:t>Лю-лю</w:t>
      </w:r>
      <w:proofErr w:type="spellEnd"/>
      <w:r w:rsidRPr="007A5FFB">
        <w:rPr>
          <w:rFonts w:eastAsia="SimSun"/>
          <w:iCs/>
          <w:kern w:val="28"/>
          <w:szCs w:val="28"/>
          <w:lang w:eastAsia="hi-IN" w:bidi="hi-IN"/>
        </w:rPr>
        <w:t>, бай», рус. нар. колыбельные; «Как тебя зовут?», «</w:t>
      </w:r>
      <w:proofErr w:type="spellStart"/>
      <w:r w:rsidRPr="007A5FFB">
        <w:rPr>
          <w:rFonts w:eastAsia="SimSun"/>
          <w:iCs/>
          <w:kern w:val="28"/>
          <w:szCs w:val="28"/>
          <w:lang w:eastAsia="hi-IN" w:bidi="hi-IN"/>
        </w:rPr>
        <w:t>Cпой</w:t>
      </w:r>
      <w:proofErr w:type="spellEnd"/>
      <w:r w:rsidRPr="007A5FFB">
        <w:rPr>
          <w:rFonts w:eastAsia="SimSun"/>
          <w:iCs/>
          <w:kern w:val="28"/>
          <w:szCs w:val="28"/>
          <w:lang w:eastAsia="hi-IN" w:bidi="hi-IN"/>
        </w:rPr>
        <w:t xml:space="preserve"> колыбельную», «Ах ты, </w:t>
      </w:r>
      <w:proofErr w:type="spellStart"/>
      <w:r w:rsidRPr="007A5FFB">
        <w:rPr>
          <w:rFonts w:eastAsia="SimSun"/>
          <w:iCs/>
          <w:kern w:val="28"/>
          <w:szCs w:val="28"/>
          <w:lang w:eastAsia="hi-IN" w:bidi="hi-IN"/>
        </w:rPr>
        <w:t>котенька-коток</w:t>
      </w:r>
      <w:proofErr w:type="spellEnd"/>
      <w:r w:rsidRPr="007A5FFB">
        <w:rPr>
          <w:rFonts w:eastAsia="SimSun"/>
          <w:iCs/>
          <w:kern w:val="28"/>
          <w:szCs w:val="28"/>
          <w:lang w:eastAsia="hi-IN" w:bidi="hi-IN"/>
        </w:rPr>
        <w:t>», рус. нар. колыбельная; придумывание колыбельной мелодии и плясовой мелодии.</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Музыкально-ритмические движения.</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Игровые    </w:t>
      </w:r>
      <w:proofErr w:type="gramStart"/>
      <w:r w:rsidRPr="007A5FFB">
        <w:rPr>
          <w:rFonts w:eastAsia="SimSun"/>
          <w:iCs/>
          <w:kern w:val="28"/>
          <w:szCs w:val="28"/>
          <w:lang w:eastAsia="hi-IN" w:bidi="hi-IN"/>
        </w:rPr>
        <w:t xml:space="preserve">упражнения,   </w:t>
      </w:r>
      <w:proofErr w:type="gramEnd"/>
      <w:r w:rsidRPr="007A5FFB">
        <w:rPr>
          <w:rFonts w:eastAsia="SimSun"/>
          <w:iCs/>
          <w:kern w:val="28"/>
          <w:szCs w:val="28"/>
          <w:lang w:eastAsia="hi-IN" w:bidi="hi-IN"/>
        </w:rPr>
        <w:t xml:space="preserve"> ходьба    и    бег    под    музыку    «Марш    и бег» Ан. Александрова; «Скачут лошадки», муз. Т. </w:t>
      </w:r>
      <w:proofErr w:type="spellStart"/>
      <w:r w:rsidRPr="007A5FFB">
        <w:rPr>
          <w:rFonts w:eastAsia="SimSun"/>
          <w:iCs/>
          <w:kern w:val="28"/>
          <w:szCs w:val="28"/>
          <w:lang w:eastAsia="hi-IN" w:bidi="hi-IN"/>
        </w:rPr>
        <w:t>Попатенко</w:t>
      </w:r>
      <w:proofErr w:type="spellEnd"/>
      <w:r w:rsidRPr="007A5FFB">
        <w:rPr>
          <w:rFonts w:eastAsia="SimSun"/>
          <w:iCs/>
          <w:kern w:val="28"/>
          <w:szCs w:val="28"/>
          <w:lang w:eastAsia="hi-IN" w:bidi="hi-IN"/>
        </w:rPr>
        <w:t>; «Шагаем как физкультурники», муз. Т. Ломовой; «</w:t>
      </w:r>
      <w:proofErr w:type="spellStart"/>
      <w:r w:rsidRPr="007A5FFB">
        <w:rPr>
          <w:rFonts w:eastAsia="SimSun"/>
          <w:iCs/>
          <w:kern w:val="28"/>
          <w:szCs w:val="28"/>
          <w:lang w:eastAsia="hi-IN" w:bidi="hi-IN"/>
        </w:rPr>
        <w:t>Топотушки</w:t>
      </w:r>
      <w:proofErr w:type="spellEnd"/>
      <w:r w:rsidRPr="007A5FFB">
        <w:rPr>
          <w:rFonts w:eastAsia="SimSun"/>
          <w:iCs/>
          <w:kern w:val="28"/>
          <w:szCs w:val="28"/>
          <w:lang w:eastAsia="hi-IN" w:bidi="hi-IN"/>
        </w:rPr>
        <w:t xml:space="preserve">», муз. М. </w:t>
      </w:r>
      <w:proofErr w:type="spellStart"/>
      <w:r w:rsidRPr="007A5FFB">
        <w:rPr>
          <w:rFonts w:eastAsia="SimSun"/>
          <w:iCs/>
          <w:kern w:val="28"/>
          <w:szCs w:val="28"/>
          <w:lang w:eastAsia="hi-IN" w:bidi="hi-IN"/>
        </w:rPr>
        <w:t>Раухвергера</w:t>
      </w:r>
      <w:proofErr w:type="spellEnd"/>
      <w:r w:rsidRPr="007A5FFB">
        <w:rPr>
          <w:rFonts w:eastAsia="SimSun"/>
          <w:iCs/>
          <w:kern w:val="28"/>
          <w:szCs w:val="28"/>
          <w:lang w:eastAsia="hi-IN" w:bidi="hi-IN"/>
        </w:rPr>
        <w:t>; «Птички летают», муз. Л. Банниковой; перекатывание мяча под музыку Д. Шостаковича (вальс-шутка); бег с хлопками под музыку Р. Шумана (игра в жмурки).</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Этюды-драматизации. «Зайцы и лиса», муз. Е. </w:t>
      </w:r>
      <w:proofErr w:type="spellStart"/>
      <w:r w:rsidRPr="007A5FFB">
        <w:rPr>
          <w:rFonts w:eastAsia="SimSun"/>
          <w:iCs/>
          <w:kern w:val="28"/>
          <w:szCs w:val="28"/>
          <w:lang w:eastAsia="hi-IN" w:bidi="hi-IN"/>
        </w:rPr>
        <w:t>Вихаревой</w:t>
      </w:r>
      <w:proofErr w:type="spellEnd"/>
      <w:r w:rsidRPr="007A5FFB">
        <w:rPr>
          <w:rFonts w:eastAsia="SimSun"/>
          <w:iCs/>
          <w:kern w:val="28"/>
          <w:szCs w:val="28"/>
          <w:lang w:eastAsia="hi-IN" w:bidi="hi-IN"/>
        </w:rPr>
        <w:t xml:space="preserve">; «Медвежата», муз. М. </w:t>
      </w:r>
      <w:proofErr w:type="spellStart"/>
      <w:r w:rsidRPr="007A5FFB">
        <w:rPr>
          <w:rFonts w:eastAsia="SimSun"/>
          <w:iCs/>
          <w:kern w:val="28"/>
          <w:szCs w:val="28"/>
          <w:lang w:eastAsia="hi-IN" w:bidi="hi-IN"/>
        </w:rPr>
        <w:t>Красева</w:t>
      </w:r>
      <w:proofErr w:type="spellEnd"/>
      <w:r w:rsidRPr="007A5FFB">
        <w:rPr>
          <w:rFonts w:eastAsia="SimSun"/>
          <w:iCs/>
          <w:kern w:val="28"/>
          <w:szCs w:val="28"/>
          <w:lang w:eastAsia="hi-IN" w:bidi="hi-IN"/>
        </w:rPr>
        <w:t xml:space="preserve">, сл. Н. Френкель; «Птички летают», муз. Л. Банниковой; «Жуки», </w:t>
      </w:r>
      <w:proofErr w:type="spellStart"/>
      <w:r w:rsidRPr="007A5FFB">
        <w:rPr>
          <w:rFonts w:eastAsia="SimSun"/>
          <w:iCs/>
          <w:kern w:val="28"/>
          <w:szCs w:val="28"/>
          <w:lang w:eastAsia="hi-IN" w:bidi="hi-IN"/>
        </w:rPr>
        <w:t>венгер</w:t>
      </w:r>
      <w:proofErr w:type="spellEnd"/>
      <w:r w:rsidRPr="007A5FFB">
        <w:rPr>
          <w:rFonts w:eastAsia="SimSun"/>
          <w:iCs/>
          <w:kern w:val="28"/>
          <w:szCs w:val="28"/>
          <w:lang w:eastAsia="hi-IN" w:bidi="hi-IN"/>
        </w:rPr>
        <w:t xml:space="preserve">. нар. мелодия,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xml:space="preserve">. Л. </w:t>
      </w:r>
      <w:proofErr w:type="spellStart"/>
      <w:r w:rsidRPr="007A5FFB">
        <w:rPr>
          <w:rFonts w:eastAsia="SimSun"/>
          <w:iCs/>
          <w:kern w:val="28"/>
          <w:szCs w:val="28"/>
          <w:lang w:eastAsia="hi-IN" w:bidi="hi-IN"/>
        </w:rPr>
        <w:t>Вишкарева</w:t>
      </w:r>
      <w:proofErr w:type="spellEnd"/>
      <w:r w:rsidRPr="007A5FFB">
        <w:rPr>
          <w:rFonts w:eastAsia="SimSun"/>
          <w:iCs/>
          <w:kern w:val="28"/>
          <w:szCs w:val="28"/>
          <w:lang w:eastAsia="hi-IN" w:bidi="hi-IN"/>
        </w:rPr>
        <w:t>.</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Игры. «Солнышко и дождик», муз. М. </w:t>
      </w:r>
      <w:proofErr w:type="spellStart"/>
      <w:r w:rsidRPr="007A5FFB">
        <w:rPr>
          <w:rFonts w:eastAsia="SimSun"/>
          <w:iCs/>
          <w:kern w:val="28"/>
          <w:szCs w:val="28"/>
          <w:lang w:eastAsia="hi-IN" w:bidi="hi-IN"/>
        </w:rPr>
        <w:t>Раухвергера</w:t>
      </w:r>
      <w:proofErr w:type="spellEnd"/>
      <w:r w:rsidRPr="007A5FFB">
        <w:rPr>
          <w:rFonts w:eastAsia="SimSun"/>
          <w:iCs/>
          <w:kern w:val="28"/>
          <w:szCs w:val="28"/>
          <w:lang w:eastAsia="hi-IN" w:bidi="hi-IN"/>
        </w:rPr>
        <w:t xml:space="preserve">, сл. А. </w:t>
      </w:r>
      <w:proofErr w:type="spellStart"/>
      <w:r w:rsidRPr="007A5FFB">
        <w:rPr>
          <w:rFonts w:eastAsia="SimSun"/>
          <w:iCs/>
          <w:kern w:val="28"/>
          <w:szCs w:val="28"/>
          <w:lang w:eastAsia="hi-IN" w:bidi="hi-IN"/>
        </w:rPr>
        <w:t>Барто</w:t>
      </w:r>
      <w:proofErr w:type="spellEnd"/>
      <w:r w:rsidRPr="007A5FFB">
        <w:rPr>
          <w:rFonts w:eastAsia="SimSun"/>
          <w:iCs/>
          <w:kern w:val="28"/>
          <w:szCs w:val="28"/>
          <w:lang w:eastAsia="hi-IN" w:bidi="hi-IN"/>
        </w:rPr>
        <w:t xml:space="preserve">; «Жмурки с Мишкой», муз. Ф. </w:t>
      </w:r>
      <w:proofErr w:type="spellStart"/>
      <w:r w:rsidRPr="007A5FFB">
        <w:rPr>
          <w:rFonts w:eastAsia="SimSun"/>
          <w:iCs/>
          <w:kern w:val="28"/>
          <w:szCs w:val="28"/>
          <w:lang w:eastAsia="hi-IN" w:bidi="hi-IN"/>
        </w:rPr>
        <w:t>Флотова</w:t>
      </w:r>
      <w:proofErr w:type="spellEnd"/>
      <w:r w:rsidRPr="007A5FFB">
        <w:rPr>
          <w:rFonts w:eastAsia="SimSun"/>
          <w:iCs/>
          <w:kern w:val="28"/>
          <w:szCs w:val="28"/>
          <w:lang w:eastAsia="hi-IN" w:bidi="hi-IN"/>
        </w:rPr>
        <w:t>; «Где погремушки?», муз. Ан. Александрова; «Заинька,</w:t>
      </w:r>
      <w:r>
        <w:rPr>
          <w:rFonts w:eastAsia="SimSun"/>
          <w:iCs/>
          <w:kern w:val="28"/>
          <w:szCs w:val="28"/>
          <w:lang w:eastAsia="hi-IN" w:bidi="hi-IN"/>
        </w:rPr>
        <w:t xml:space="preserve"> </w:t>
      </w:r>
      <w:r w:rsidRPr="007A5FFB">
        <w:rPr>
          <w:rFonts w:eastAsia="SimSun"/>
          <w:iCs/>
          <w:kern w:val="28"/>
          <w:szCs w:val="28"/>
          <w:lang w:eastAsia="hi-IN" w:bidi="hi-IN"/>
        </w:rPr>
        <w:t xml:space="preserve">выходи», муз. Е. Тиличеевой; «Игра с куклой», муз. В. Карасевой; «Ходит Ваня», рус. нар. песня, обр. Н. </w:t>
      </w:r>
      <w:proofErr w:type="spellStart"/>
      <w:r w:rsidRPr="007A5FFB">
        <w:rPr>
          <w:rFonts w:eastAsia="SimSun"/>
          <w:iCs/>
          <w:kern w:val="28"/>
          <w:szCs w:val="28"/>
          <w:lang w:eastAsia="hi-IN" w:bidi="hi-IN"/>
        </w:rPr>
        <w:t>Метлова</w:t>
      </w:r>
      <w:proofErr w:type="spellEnd"/>
      <w:r w:rsidRPr="007A5FFB">
        <w:rPr>
          <w:rFonts w:eastAsia="SimSun"/>
          <w:iCs/>
          <w:kern w:val="28"/>
          <w:szCs w:val="28"/>
          <w:lang w:eastAsia="hi-IN" w:bidi="hi-IN"/>
        </w:rPr>
        <w:t>.</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Хороводы и пляски. «Пляска с погремушками», муз</w:t>
      </w:r>
      <w:proofErr w:type="gramStart"/>
      <w:r w:rsidRPr="007A5FFB">
        <w:rPr>
          <w:rFonts w:eastAsia="SimSun"/>
          <w:iCs/>
          <w:kern w:val="28"/>
          <w:szCs w:val="28"/>
          <w:lang w:eastAsia="hi-IN" w:bidi="hi-IN"/>
        </w:rPr>
        <w:t>.</w:t>
      </w:r>
      <w:proofErr w:type="gramEnd"/>
      <w:r w:rsidRPr="007A5FFB">
        <w:rPr>
          <w:rFonts w:eastAsia="SimSun"/>
          <w:iCs/>
          <w:kern w:val="28"/>
          <w:szCs w:val="28"/>
          <w:lang w:eastAsia="hi-IN" w:bidi="hi-IN"/>
        </w:rPr>
        <w:t xml:space="preserve"> и сл. В. Антоновой;</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«Пальчики и ручки», рус. нар. мелодия,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xml:space="preserve">. М. </w:t>
      </w:r>
      <w:proofErr w:type="spellStart"/>
      <w:r w:rsidRPr="007A5FFB">
        <w:rPr>
          <w:rFonts w:eastAsia="SimSun"/>
          <w:iCs/>
          <w:kern w:val="28"/>
          <w:szCs w:val="28"/>
          <w:lang w:eastAsia="hi-IN" w:bidi="hi-IN"/>
        </w:rPr>
        <w:t>Раухвергера</w:t>
      </w:r>
      <w:proofErr w:type="spellEnd"/>
      <w:r w:rsidRPr="007A5FFB">
        <w:rPr>
          <w:rFonts w:eastAsia="SimSun"/>
          <w:iCs/>
          <w:kern w:val="28"/>
          <w:szCs w:val="28"/>
          <w:lang w:eastAsia="hi-IN" w:bidi="hi-IN"/>
        </w:rP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rsidRPr="007A5FFB">
        <w:rPr>
          <w:rFonts w:eastAsia="SimSun"/>
          <w:iCs/>
          <w:kern w:val="28"/>
          <w:szCs w:val="28"/>
          <w:lang w:eastAsia="hi-IN" w:bidi="hi-IN"/>
        </w:rPr>
        <w:t>Равина</w:t>
      </w:r>
      <w:proofErr w:type="spellEnd"/>
      <w:r w:rsidRPr="007A5FFB">
        <w:rPr>
          <w:rFonts w:eastAsia="SimSun"/>
          <w:iCs/>
          <w:kern w:val="28"/>
          <w:szCs w:val="28"/>
          <w:lang w:eastAsia="hi-IN" w:bidi="hi-IN"/>
        </w:rPr>
        <w:t xml:space="preserve">, сл. П. </w:t>
      </w:r>
      <w:proofErr w:type="spellStart"/>
      <w:r w:rsidRPr="007A5FFB">
        <w:rPr>
          <w:rFonts w:eastAsia="SimSun"/>
          <w:iCs/>
          <w:kern w:val="28"/>
          <w:szCs w:val="28"/>
          <w:lang w:eastAsia="hi-IN" w:bidi="hi-IN"/>
        </w:rPr>
        <w:t>Границыной</w:t>
      </w:r>
      <w:proofErr w:type="spellEnd"/>
      <w:r w:rsidRPr="007A5FFB">
        <w:rPr>
          <w:rFonts w:eastAsia="SimSun"/>
          <w:iCs/>
          <w:kern w:val="28"/>
          <w:szCs w:val="28"/>
          <w:lang w:eastAsia="hi-IN" w:bidi="hi-IN"/>
        </w:rPr>
        <w:t xml:space="preserve">; танец с платочками под рус. нар. мелодию; «Помирились», муз. Т. </w:t>
      </w:r>
      <w:proofErr w:type="spellStart"/>
      <w:r w:rsidRPr="007A5FFB">
        <w:rPr>
          <w:rFonts w:eastAsia="SimSun"/>
          <w:iCs/>
          <w:kern w:val="28"/>
          <w:szCs w:val="28"/>
          <w:lang w:eastAsia="hi-IN" w:bidi="hi-IN"/>
        </w:rPr>
        <w:t>Вилькорейской</w:t>
      </w:r>
      <w:proofErr w:type="spellEnd"/>
      <w:r w:rsidRPr="007A5FFB">
        <w:rPr>
          <w:rFonts w:eastAsia="SimSun"/>
          <w:iCs/>
          <w:kern w:val="28"/>
          <w:szCs w:val="28"/>
          <w:lang w:eastAsia="hi-IN" w:bidi="hi-IN"/>
        </w:rPr>
        <w:t>.</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Характерные танцы. «Танец снежинок», муз. </w:t>
      </w:r>
      <w:proofErr w:type="spellStart"/>
      <w:r w:rsidRPr="007A5FFB">
        <w:rPr>
          <w:rFonts w:eastAsia="SimSun"/>
          <w:iCs/>
          <w:kern w:val="28"/>
          <w:szCs w:val="28"/>
          <w:lang w:eastAsia="hi-IN" w:bidi="hi-IN"/>
        </w:rPr>
        <w:t>Бекмана</w:t>
      </w:r>
      <w:proofErr w:type="spellEnd"/>
      <w:r w:rsidRPr="007A5FFB">
        <w:rPr>
          <w:rFonts w:eastAsia="SimSun"/>
          <w:iCs/>
          <w:kern w:val="28"/>
          <w:szCs w:val="28"/>
          <w:lang w:eastAsia="hi-IN" w:bidi="hi-IN"/>
        </w:rPr>
        <w:t xml:space="preserve">; «Фонарики», муз. Р. </w:t>
      </w:r>
      <w:proofErr w:type="spellStart"/>
      <w:r w:rsidRPr="007A5FFB">
        <w:rPr>
          <w:rFonts w:eastAsia="SimSun"/>
          <w:iCs/>
          <w:kern w:val="28"/>
          <w:szCs w:val="28"/>
          <w:lang w:eastAsia="hi-IN" w:bidi="hi-IN"/>
        </w:rPr>
        <w:t>Рустамова</w:t>
      </w:r>
      <w:proofErr w:type="spellEnd"/>
      <w:r w:rsidRPr="007A5FFB">
        <w:rPr>
          <w:rFonts w:eastAsia="SimSun"/>
          <w:iCs/>
          <w:kern w:val="28"/>
          <w:szCs w:val="28"/>
          <w:lang w:eastAsia="hi-IN" w:bidi="hi-IN"/>
        </w:rPr>
        <w:t>; «Танец зайчиков», рус. нар. мелодия; «Вышли куклы танцевать», муз. В. Витлина.</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Развитие танцевально-игрового творчества. «Пляска», муз. Р. </w:t>
      </w:r>
      <w:proofErr w:type="spellStart"/>
      <w:r w:rsidRPr="007A5FFB">
        <w:rPr>
          <w:rFonts w:eastAsia="SimSun"/>
          <w:iCs/>
          <w:kern w:val="28"/>
          <w:szCs w:val="28"/>
          <w:lang w:eastAsia="hi-IN" w:bidi="hi-IN"/>
        </w:rPr>
        <w:t>Рустамова</w:t>
      </w:r>
      <w:proofErr w:type="spellEnd"/>
      <w:r w:rsidRPr="007A5FFB">
        <w:rPr>
          <w:rFonts w:eastAsia="SimSun"/>
          <w:iCs/>
          <w:kern w:val="28"/>
          <w:szCs w:val="28"/>
          <w:lang w:eastAsia="hi-IN" w:bidi="hi-IN"/>
        </w:rPr>
        <w:t>;</w:t>
      </w:r>
      <w:r>
        <w:rPr>
          <w:rFonts w:eastAsia="SimSun"/>
          <w:iCs/>
          <w:kern w:val="28"/>
          <w:szCs w:val="28"/>
          <w:lang w:eastAsia="hi-IN" w:bidi="hi-IN"/>
        </w:rPr>
        <w:t xml:space="preserve"> </w:t>
      </w:r>
      <w:r w:rsidRPr="007A5FFB">
        <w:rPr>
          <w:rFonts w:eastAsia="SimSun"/>
          <w:iCs/>
          <w:kern w:val="28"/>
          <w:szCs w:val="28"/>
          <w:lang w:eastAsia="hi-IN" w:bidi="hi-IN"/>
        </w:rPr>
        <w:t xml:space="preserve">«Зайцы», муз. Е. Тиличеевой; «Веселые ножки», рус. нар. мелодия,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xml:space="preserve">. В. </w:t>
      </w:r>
      <w:proofErr w:type="spellStart"/>
      <w:r w:rsidRPr="007A5FFB">
        <w:rPr>
          <w:rFonts w:eastAsia="SimSun"/>
          <w:iCs/>
          <w:kern w:val="28"/>
          <w:szCs w:val="28"/>
          <w:lang w:eastAsia="hi-IN" w:bidi="hi-IN"/>
        </w:rPr>
        <w:t>Агафонникова</w:t>
      </w:r>
      <w:proofErr w:type="spellEnd"/>
      <w:r w:rsidRPr="007A5FFB">
        <w:rPr>
          <w:rFonts w:eastAsia="SimSun"/>
          <w:iCs/>
          <w:kern w:val="28"/>
          <w:szCs w:val="28"/>
          <w:lang w:eastAsia="hi-IN" w:bidi="hi-IN"/>
        </w:rPr>
        <w:t xml:space="preserve">; «Волшебные платочки», </w:t>
      </w:r>
      <w:r w:rsidRPr="007A5FFB">
        <w:rPr>
          <w:rFonts w:eastAsia="SimSun"/>
          <w:iCs/>
          <w:kern w:val="28"/>
          <w:szCs w:val="28"/>
          <w:lang w:eastAsia="hi-IN" w:bidi="hi-IN"/>
        </w:rPr>
        <w:lastRenderedPageBreak/>
        <w:t xml:space="preserve">рус. нар. мелодия,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xml:space="preserve">. Р. </w:t>
      </w:r>
      <w:proofErr w:type="spellStart"/>
      <w:r w:rsidRPr="007A5FFB">
        <w:rPr>
          <w:rFonts w:eastAsia="SimSun"/>
          <w:iCs/>
          <w:kern w:val="28"/>
          <w:szCs w:val="28"/>
          <w:lang w:eastAsia="hi-IN" w:bidi="hi-IN"/>
        </w:rPr>
        <w:t>Рустамова</w:t>
      </w:r>
      <w:proofErr w:type="spellEnd"/>
      <w:r w:rsidRPr="007A5FFB">
        <w:rPr>
          <w:rFonts w:eastAsia="SimSun"/>
          <w:iCs/>
          <w:kern w:val="28"/>
          <w:szCs w:val="28"/>
          <w:lang w:eastAsia="hi-IN" w:bidi="hi-IN"/>
        </w:rPr>
        <w:t>.</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Музыкально-дидактические игры.</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Развитие </w:t>
      </w:r>
      <w:proofErr w:type="spellStart"/>
      <w:r w:rsidRPr="007A5FFB">
        <w:rPr>
          <w:rFonts w:eastAsia="SimSun"/>
          <w:iCs/>
          <w:kern w:val="28"/>
          <w:szCs w:val="28"/>
          <w:lang w:eastAsia="hi-IN" w:bidi="hi-IN"/>
        </w:rPr>
        <w:t>звуковысотного</w:t>
      </w:r>
      <w:proofErr w:type="spellEnd"/>
      <w:r w:rsidRPr="007A5FFB">
        <w:rPr>
          <w:rFonts w:eastAsia="SimSun"/>
          <w:iCs/>
          <w:kern w:val="28"/>
          <w:szCs w:val="28"/>
          <w:lang w:eastAsia="hi-IN" w:bidi="hi-IN"/>
        </w:rPr>
        <w:t xml:space="preserve"> слуха. «Птицы и птенчики», «Веселые матрешки»,</w:t>
      </w:r>
      <w:r>
        <w:rPr>
          <w:rFonts w:eastAsia="SimSun"/>
          <w:iCs/>
          <w:kern w:val="28"/>
          <w:szCs w:val="28"/>
          <w:lang w:eastAsia="hi-IN" w:bidi="hi-IN"/>
        </w:rPr>
        <w:t xml:space="preserve"> </w:t>
      </w:r>
      <w:r w:rsidRPr="007A5FFB">
        <w:rPr>
          <w:rFonts w:eastAsia="SimSun"/>
          <w:iCs/>
          <w:kern w:val="28"/>
          <w:szCs w:val="28"/>
          <w:lang w:eastAsia="hi-IN" w:bidi="hi-IN"/>
        </w:rPr>
        <w:t>«Три медведя».</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Развитие ритмического слуха. «Кто как идет?», «Веселые дудочки». Развитие тембрового и динамического слуха. «Громко ‒ тихо</w:t>
      </w:r>
      <w:proofErr w:type="gramStart"/>
      <w:r w:rsidRPr="007A5FFB">
        <w:rPr>
          <w:rFonts w:eastAsia="SimSun"/>
          <w:iCs/>
          <w:kern w:val="28"/>
          <w:szCs w:val="28"/>
          <w:lang w:eastAsia="hi-IN" w:bidi="hi-IN"/>
        </w:rPr>
        <w:t>»,  «</w:t>
      </w:r>
      <w:proofErr w:type="gramEnd"/>
      <w:r w:rsidRPr="007A5FFB">
        <w:rPr>
          <w:rFonts w:eastAsia="SimSun"/>
          <w:iCs/>
          <w:kern w:val="28"/>
          <w:szCs w:val="28"/>
          <w:lang w:eastAsia="hi-IN" w:bidi="hi-IN"/>
        </w:rPr>
        <w:t>Узнай свой инструмент»;</w:t>
      </w:r>
      <w:r>
        <w:rPr>
          <w:rFonts w:eastAsia="SimSun"/>
          <w:iCs/>
          <w:kern w:val="28"/>
          <w:szCs w:val="28"/>
          <w:lang w:eastAsia="hi-IN" w:bidi="hi-IN"/>
        </w:rPr>
        <w:t xml:space="preserve"> </w:t>
      </w:r>
      <w:r w:rsidRPr="007A5FFB">
        <w:rPr>
          <w:rFonts w:eastAsia="SimSun"/>
          <w:iCs/>
          <w:kern w:val="28"/>
          <w:szCs w:val="28"/>
          <w:lang w:eastAsia="hi-IN" w:bidi="hi-IN"/>
        </w:rPr>
        <w:t>«Колокольчики».</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Определение жанра и развитие памяти. «Что делает кукла?», «Узнай и спой песню по картинке».</w:t>
      </w:r>
    </w:p>
    <w:p w:rsidR="00896437" w:rsidRPr="007A5FFB" w:rsidRDefault="00896437" w:rsidP="002A6FA9">
      <w:pPr>
        <w:keepNext/>
        <w:widowControl w:val="0"/>
        <w:tabs>
          <w:tab w:val="left" w:pos="567"/>
        </w:tabs>
        <w:suppressAutoHyphens/>
        <w:ind w:right="-280" w:firstLine="567"/>
        <w:jc w:val="both"/>
        <w:outlineLvl w:val="1"/>
        <w:rPr>
          <w:rFonts w:eastAsia="SimSun"/>
          <w:iCs/>
          <w:kern w:val="28"/>
          <w:szCs w:val="28"/>
          <w:lang w:eastAsia="hi-IN" w:bidi="hi-IN"/>
        </w:rPr>
      </w:pPr>
      <w:proofErr w:type="spellStart"/>
      <w:r w:rsidRPr="007A5FFB">
        <w:rPr>
          <w:rFonts w:eastAsia="SimSun"/>
          <w:iCs/>
          <w:kern w:val="28"/>
          <w:szCs w:val="28"/>
          <w:lang w:eastAsia="hi-IN" w:bidi="hi-IN"/>
        </w:rPr>
        <w:t>Подыгрывание</w:t>
      </w:r>
      <w:proofErr w:type="spellEnd"/>
      <w:r w:rsidRPr="007A5FFB">
        <w:rPr>
          <w:rFonts w:eastAsia="SimSun"/>
          <w:iCs/>
          <w:kern w:val="28"/>
          <w:szCs w:val="28"/>
          <w:lang w:eastAsia="hi-IN" w:bidi="hi-IN"/>
        </w:rPr>
        <w:t xml:space="preserve"> на детских ударных музыкальных инструментах. Народные мелодии.</w:t>
      </w:r>
    </w:p>
    <w:p w:rsidR="00896437" w:rsidRPr="005305CC" w:rsidRDefault="00896437" w:rsidP="00896437">
      <w:pPr>
        <w:keepNext/>
        <w:widowControl w:val="0"/>
        <w:tabs>
          <w:tab w:val="left" w:pos="567"/>
        </w:tabs>
        <w:suppressAutoHyphens/>
        <w:ind w:right="-280" w:firstLine="567"/>
        <w:jc w:val="both"/>
        <w:outlineLvl w:val="1"/>
        <w:rPr>
          <w:rFonts w:eastAsia="SimSun"/>
          <w:b/>
          <w:iCs/>
          <w:kern w:val="28"/>
          <w:szCs w:val="28"/>
          <w:lang w:eastAsia="hi-IN" w:bidi="hi-IN"/>
        </w:rPr>
      </w:pPr>
      <w:r w:rsidRPr="005305CC">
        <w:rPr>
          <w:rFonts w:eastAsia="SimSun"/>
          <w:b/>
          <w:iCs/>
          <w:kern w:val="28"/>
          <w:szCs w:val="28"/>
          <w:lang w:eastAsia="hi-IN" w:bidi="hi-IN"/>
        </w:rPr>
        <w:t>От 4 лет до 5 лет.</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Слушание. «Ах ты, береза», рус. нар. песня; «Осенняя песенка», муз. Д. Васильева-</w:t>
      </w:r>
      <w:proofErr w:type="spellStart"/>
      <w:r w:rsidRPr="007A5FFB">
        <w:rPr>
          <w:rFonts w:eastAsia="SimSun"/>
          <w:iCs/>
          <w:kern w:val="28"/>
          <w:szCs w:val="28"/>
          <w:lang w:eastAsia="hi-IN" w:bidi="hi-IN"/>
        </w:rPr>
        <w:t>Буглая</w:t>
      </w:r>
      <w:proofErr w:type="spellEnd"/>
      <w:r w:rsidRPr="007A5FFB">
        <w:rPr>
          <w:rFonts w:eastAsia="SimSun"/>
          <w:iCs/>
          <w:kern w:val="28"/>
          <w:szCs w:val="28"/>
          <w:lang w:eastAsia="hi-IN" w:bidi="hi-IN"/>
        </w:rPr>
        <w:t>,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Пение</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Упражнения на развитие слуха и голоса. «Путаница» ‒ песня-шутка; муз. Е. Тиличеевой, сл. К. Чуковского, «</w:t>
      </w:r>
      <w:proofErr w:type="spellStart"/>
      <w:r w:rsidRPr="007A5FFB">
        <w:rPr>
          <w:rFonts w:eastAsia="SimSun"/>
          <w:iCs/>
          <w:kern w:val="28"/>
          <w:szCs w:val="28"/>
          <w:lang w:eastAsia="hi-IN" w:bidi="hi-IN"/>
        </w:rPr>
        <w:t>Кукушечка</w:t>
      </w:r>
      <w:proofErr w:type="spellEnd"/>
      <w:r w:rsidRPr="007A5FFB">
        <w:rPr>
          <w:rFonts w:eastAsia="SimSun"/>
          <w:iCs/>
          <w:kern w:val="28"/>
          <w:szCs w:val="28"/>
          <w:lang w:eastAsia="hi-IN" w:bidi="hi-IN"/>
        </w:rPr>
        <w:t xml:space="preserve">», рус. нар. песня,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И. Арсеева;</w:t>
      </w:r>
      <w:r>
        <w:rPr>
          <w:rFonts w:eastAsia="SimSun"/>
          <w:iCs/>
          <w:kern w:val="28"/>
          <w:szCs w:val="28"/>
          <w:lang w:eastAsia="hi-IN" w:bidi="hi-IN"/>
        </w:rPr>
        <w:t xml:space="preserve"> </w:t>
      </w:r>
      <w:r w:rsidRPr="007A5FFB">
        <w:rPr>
          <w:rFonts w:eastAsia="SimSun"/>
          <w:iCs/>
          <w:kern w:val="28"/>
          <w:szCs w:val="28"/>
          <w:lang w:eastAsia="hi-IN" w:bidi="hi-IN"/>
        </w:rPr>
        <w:t>«Паучок» и «Кисонька-</w:t>
      </w:r>
      <w:proofErr w:type="spellStart"/>
      <w:r w:rsidRPr="007A5FFB">
        <w:rPr>
          <w:rFonts w:eastAsia="SimSun"/>
          <w:iCs/>
          <w:kern w:val="28"/>
          <w:szCs w:val="28"/>
          <w:lang w:eastAsia="hi-IN" w:bidi="hi-IN"/>
        </w:rPr>
        <w:t>мурысонька</w:t>
      </w:r>
      <w:proofErr w:type="spellEnd"/>
      <w:r w:rsidRPr="007A5FFB">
        <w:rPr>
          <w:rFonts w:eastAsia="SimSun"/>
          <w:iCs/>
          <w:kern w:val="28"/>
          <w:szCs w:val="28"/>
          <w:lang w:eastAsia="hi-IN" w:bidi="hi-IN"/>
        </w:rPr>
        <w:t xml:space="preserve">», рус. нар. песни; </w:t>
      </w:r>
      <w:proofErr w:type="spellStart"/>
      <w:r w:rsidRPr="007A5FFB">
        <w:rPr>
          <w:rFonts w:eastAsia="SimSun"/>
          <w:iCs/>
          <w:kern w:val="28"/>
          <w:szCs w:val="28"/>
          <w:lang w:eastAsia="hi-IN" w:bidi="hi-IN"/>
        </w:rPr>
        <w:t>заклички</w:t>
      </w:r>
      <w:proofErr w:type="spellEnd"/>
      <w:r w:rsidRPr="007A5FFB">
        <w:rPr>
          <w:rFonts w:eastAsia="SimSun"/>
          <w:iCs/>
          <w:kern w:val="28"/>
          <w:szCs w:val="28"/>
          <w:lang w:eastAsia="hi-IN" w:bidi="hi-IN"/>
        </w:rPr>
        <w:t>: «Ой, кулики! Весна поет!» и «</w:t>
      </w:r>
      <w:proofErr w:type="spellStart"/>
      <w:r w:rsidRPr="007A5FFB">
        <w:rPr>
          <w:rFonts w:eastAsia="SimSun"/>
          <w:iCs/>
          <w:kern w:val="28"/>
          <w:szCs w:val="28"/>
          <w:lang w:eastAsia="hi-IN" w:bidi="hi-IN"/>
        </w:rPr>
        <w:t>Жаворонушки</w:t>
      </w:r>
      <w:proofErr w:type="spellEnd"/>
      <w:r w:rsidRPr="007A5FFB">
        <w:rPr>
          <w:rFonts w:eastAsia="SimSun"/>
          <w:iCs/>
          <w:kern w:val="28"/>
          <w:szCs w:val="28"/>
          <w:lang w:eastAsia="hi-IN" w:bidi="hi-IN"/>
        </w:rPr>
        <w:t>, прилетите!».</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Песни. «Осень», муз. И. Кишко, сл. Т. Волгиной; «Санки», муз. М. </w:t>
      </w:r>
      <w:proofErr w:type="spellStart"/>
      <w:r w:rsidRPr="007A5FFB">
        <w:rPr>
          <w:rFonts w:eastAsia="SimSun"/>
          <w:iCs/>
          <w:kern w:val="28"/>
          <w:szCs w:val="28"/>
          <w:lang w:eastAsia="hi-IN" w:bidi="hi-IN"/>
        </w:rPr>
        <w:t>Красева</w:t>
      </w:r>
      <w:proofErr w:type="spellEnd"/>
      <w:r w:rsidRPr="007A5FFB">
        <w:rPr>
          <w:rFonts w:eastAsia="SimSun"/>
          <w:iCs/>
          <w:kern w:val="28"/>
          <w:szCs w:val="28"/>
          <w:lang w:eastAsia="hi-IN" w:bidi="hi-IN"/>
        </w:rPr>
        <w:t xml:space="preserve">, сл. О. </w:t>
      </w:r>
      <w:proofErr w:type="spellStart"/>
      <w:r w:rsidRPr="007A5FFB">
        <w:rPr>
          <w:rFonts w:eastAsia="SimSun"/>
          <w:iCs/>
          <w:kern w:val="28"/>
          <w:szCs w:val="28"/>
          <w:lang w:eastAsia="hi-IN" w:bidi="hi-IN"/>
        </w:rPr>
        <w:t>Высотской</w:t>
      </w:r>
      <w:proofErr w:type="spellEnd"/>
      <w:r w:rsidRPr="007A5FFB">
        <w:rPr>
          <w:rFonts w:eastAsia="SimSun"/>
          <w:iCs/>
          <w:kern w:val="28"/>
          <w:szCs w:val="28"/>
          <w:lang w:eastAsia="hi-IN" w:bidi="hi-IN"/>
        </w:rPr>
        <w:t xml:space="preserve">; «Зима прошла», муз. Н. </w:t>
      </w:r>
      <w:proofErr w:type="spellStart"/>
      <w:r w:rsidRPr="007A5FFB">
        <w:rPr>
          <w:rFonts w:eastAsia="SimSun"/>
          <w:iCs/>
          <w:kern w:val="28"/>
          <w:szCs w:val="28"/>
          <w:lang w:eastAsia="hi-IN" w:bidi="hi-IN"/>
        </w:rPr>
        <w:t>Метлова</w:t>
      </w:r>
      <w:proofErr w:type="spellEnd"/>
      <w:r w:rsidRPr="007A5FFB">
        <w:rPr>
          <w:rFonts w:eastAsia="SimSun"/>
          <w:iCs/>
          <w:kern w:val="28"/>
          <w:szCs w:val="28"/>
          <w:lang w:eastAsia="hi-IN" w:bidi="hi-IN"/>
        </w:rPr>
        <w:t xml:space="preserve">, сл. М. </w:t>
      </w:r>
      <w:proofErr w:type="spellStart"/>
      <w:r w:rsidRPr="007A5FFB">
        <w:rPr>
          <w:rFonts w:eastAsia="SimSun"/>
          <w:iCs/>
          <w:kern w:val="28"/>
          <w:szCs w:val="28"/>
          <w:lang w:eastAsia="hi-IN" w:bidi="hi-IN"/>
        </w:rPr>
        <w:t>Клоковой</w:t>
      </w:r>
      <w:proofErr w:type="spellEnd"/>
      <w:r w:rsidRPr="007A5FFB">
        <w:rPr>
          <w:rFonts w:eastAsia="SimSun"/>
          <w:iCs/>
          <w:kern w:val="28"/>
          <w:szCs w:val="28"/>
          <w:lang w:eastAsia="hi-IN" w:bidi="hi-IN"/>
        </w:rPr>
        <w:t>; «Подарок</w:t>
      </w:r>
      <w:r>
        <w:rPr>
          <w:rFonts w:eastAsia="SimSun"/>
          <w:iCs/>
          <w:kern w:val="28"/>
          <w:szCs w:val="28"/>
          <w:lang w:eastAsia="hi-IN" w:bidi="hi-IN"/>
        </w:rPr>
        <w:t xml:space="preserve"> </w:t>
      </w:r>
      <w:r w:rsidRPr="007A5FFB">
        <w:rPr>
          <w:rFonts w:eastAsia="SimSun"/>
          <w:iCs/>
          <w:kern w:val="28"/>
          <w:szCs w:val="28"/>
          <w:lang w:eastAsia="hi-IN" w:bidi="hi-IN"/>
        </w:rPr>
        <w:t xml:space="preserve">маме», муз. А. Филиппенко, сл. Т.   Волгиной; «Воробей», муз. В. </w:t>
      </w:r>
      <w:proofErr w:type="spellStart"/>
      <w:r w:rsidRPr="007A5FFB">
        <w:rPr>
          <w:rFonts w:eastAsia="SimSun"/>
          <w:iCs/>
          <w:kern w:val="28"/>
          <w:szCs w:val="28"/>
          <w:lang w:eastAsia="hi-IN" w:bidi="hi-IN"/>
        </w:rPr>
        <w:t>Герчик</w:t>
      </w:r>
      <w:proofErr w:type="spellEnd"/>
      <w:r w:rsidRPr="007A5FFB">
        <w:rPr>
          <w:rFonts w:eastAsia="SimSun"/>
          <w:iCs/>
          <w:kern w:val="28"/>
          <w:szCs w:val="28"/>
          <w:lang w:eastAsia="hi-IN" w:bidi="hi-IN"/>
        </w:rPr>
        <w:t xml:space="preserve">, сл. А. Чельцова; «Дождик», муз. М. </w:t>
      </w:r>
      <w:proofErr w:type="spellStart"/>
      <w:r w:rsidRPr="007A5FFB">
        <w:rPr>
          <w:rFonts w:eastAsia="SimSun"/>
          <w:iCs/>
          <w:kern w:val="28"/>
          <w:szCs w:val="28"/>
          <w:lang w:eastAsia="hi-IN" w:bidi="hi-IN"/>
        </w:rPr>
        <w:t>Красева</w:t>
      </w:r>
      <w:proofErr w:type="spellEnd"/>
      <w:r w:rsidRPr="007A5FFB">
        <w:rPr>
          <w:rFonts w:eastAsia="SimSun"/>
          <w:iCs/>
          <w:kern w:val="28"/>
          <w:szCs w:val="28"/>
          <w:lang w:eastAsia="hi-IN" w:bidi="hi-IN"/>
        </w:rPr>
        <w:t>, сл. Н. Френкель.</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Музыкально-ритмические движения.</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Игровые упражнения. «Пружинки» под рус. нар. мелодию; ходьба под</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«Марш», муз. И. Беркович; «Веселые   </w:t>
      </w:r>
      <w:proofErr w:type="gramStart"/>
      <w:r w:rsidRPr="007A5FFB">
        <w:rPr>
          <w:rFonts w:eastAsia="SimSun"/>
          <w:iCs/>
          <w:kern w:val="28"/>
          <w:szCs w:val="28"/>
          <w:lang w:eastAsia="hi-IN" w:bidi="hi-IN"/>
        </w:rPr>
        <w:t xml:space="preserve">мячики»   </w:t>
      </w:r>
      <w:proofErr w:type="gramEnd"/>
      <w:r w:rsidRPr="007A5FFB">
        <w:rPr>
          <w:rFonts w:eastAsia="SimSun"/>
          <w:iCs/>
          <w:kern w:val="28"/>
          <w:szCs w:val="28"/>
          <w:lang w:eastAsia="hi-IN" w:bidi="hi-IN"/>
        </w:rPr>
        <w:t xml:space="preserve">(подпрыгивание   и   бег),   муз. М. </w:t>
      </w:r>
      <w:proofErr w:type="spellStart"/>
      <w:r w:rsidRPr="007A5FFB">
        <w:rPr>
          <w:rFonts w:eastAsia="SimSun"/>
          <w:iCs/>
          <w:kern w:val="28"/>
          <w:szCs w:val="28"/>
          <w:lang w:eastAsia="hi-IN" w:bidi="hi-IN"/>
        </w:rPr>
        <w:t>Сатулиной</w:t>
      </w:r>
      <w:proofErr w:type="spellEnd"/>
      <w:r w:rsidRPr="007A5FFB">
        <w:rPr>
          <w:rFonts w:eastAsia="SimSun"/>
          <w:iCs/>
          <w:kern w:val="28"/>
          <w:szCs w:val="28"/>
          <w:lang w:eastAsia="hi-IN" w:bidi="hi-IN"/>
        </w:rPr>
        <w:t xml:space="preserve">; лиса и зайцы под муз. А. </w:t>
      </w:r>
      <w:proofErr w:type="spellStart"/>
      <w:r w:rsidRPr="007A5FFB">
        <w:rPr>
          <w:rFonts w:eastAsia="SimSun"/>
          <w:iCs/>
          <w:kern w:val="28"/>
          <w:szCs w:val="28"/>
          <w:lang w:eastAsia="hi-IN" w:bidi="hi-IN"/>
        </w:rPr>
        <w:t>Майкапара</w:t>
      </w:r>
      <w:proofErr w:type="spellEnd"/>
      <w:r w:rsidRPr="007A5FFB">
        <w:rPr>
          <w:rFonts w:eastAsia="SimSun"/>
          <w:iCs/>
          <w:kern w:val="28"/>
          <w:szCs w:val="28"/>
          <w:lang w:eastAsia="hi-IN" w:bidi="hi-IN"/>
        </w:rP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proofErr w:type="spellStart"/>
      <w:r w:rsidRPr="007A5FFB">
        <w:rPr>
          <w:rFonts w:eastAsia="SimSun"/>
          <w:iCs/>
          <w:kern w:val="28"/>
          <w:szCs w:val="28"/>
          <w:lang w:eastAsia="hi-IN" w:bidi="hi-IN"/>
        </w:rPr>
        <w:t>Старокадомского</w:t>
      </w:r>
      <w:proofErr w:type="spellEnd"/>
      <w:r w:rsidRPr="007A5FFB">
        <w:rPr>
          <w:rFonts w:eastAsia="SimSun"/>
          <w:iCs/>
          <w:kern w:val="28"/>
          <w:szCs w:val="28"/>
          <w:lang w:eastAsia="hi-IN" w:bidi="hi-IN"/>
        </w:rPr>
        <w:t>; «Упражнения с цветами» под муз. «Вальса» А. Жилина.</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Этюды-драматизации. «Барабанщик», муз. М. </w:t>
      </w:r>
      <w:proofErr w:type="spellStart"/>
      <w:r w:rsidRPr="007A5FFB">
        <w:rPr>
          <w:rFonts w:eastAsia="SimSun"/>
          <w:iCs/>
          <w:kern w:val="28"/>
          <w:szCs w:val="28"/>
          <w:lang w:eastAsia="hi-IN" w:bidi="hi-IN"/>
        </w:rPr>
        <w:t>Красева</w:t>
      </w:r>
      <w:proofErr w:type="spellEnd"/>
      <w:r w:rsidRPr="007A5FFB">
        <w:rPr>
          <w:rFonts w:eastAsia="SimSun"/>
          <w:iCs/>
          <w:kern w:val="28"/>
          <w:szCs w:val="28"/>
          <w:lang w:eastAsia="hi-IN" w:bidi="hi-IN"/>
        </w:rPr>
        <w:t xml:space="preserve">; «Танец осенних листочков», муз. А. Филиппенко, сл. Е. </w:t>
      </w:r>
      <w:proofErr w:type="spellStart"/>
      <w:r w:rsidRPr="007A5FFB">
        <w:rPr>
          <w:rFonts w:eastAsia="SimSun"/>
          <w:iCs/>
          <w:kern w:val="28"/>
          <w:szCs w:val="28"/>
          <w:lang w:eastAsia="hi-IN" w:bidi="hi-IN"/>
        </w:rPr>
        <w:t>Макшанцевой</w:t>
      </w:r>
      <w:proofErr w:type="spellEnd"/>
      <w:r w:rsidRPr="007A5FFB">
        <w:rPr>
          <w:rFonts w:eastAsia="SimSun"/>
          <w:iCs/>
          <w:kern w:val="28"/>
          <w:szCs w:val="28"/>
          <w:lang w:eastAsia="hi-IN" w:bidi="hi-IN"/>
        </w:rPr>
        <w:t xml:space="preserve">; «Барабанщики», муз. Д.   </w:t>
      </w:r>
      <w:proofErr w:type="spellStart"/>
      <w:r w:rsidRPr="007A5FFB">
        <w:rPr>
          <w:rFonts w:eastAsia="SimSun"/>
          <w:iCs/>
          <w:kern w:val="28"/>
          <w:szCs w:val="28"/>
          <w:lang w:eastAsia="hi-IN" w:bidi="hi-IN"/>
        </w:rPr>
        <w:t>Кабалевского</w:t>
      </w:r>
      <w:proofErr w:type="spellEnd"/>
      <w:r w:rsidRPr="007A5FFB">
        <w:rPr>
          <w:rFonts w:eastAsia="SimSun"/>
          <w:iCs/>
          <w:kern w:val="28"/>
          <w:szCs w:val="28"/>
          <w:lang w:eastAsia="hi-IN" w:bidi="hi-IN"/>
        </w:rPr>
        <w:t xml:space="preserve">   и С.   </w:t>
      </w:r>
      <w:proofErr w:type="spellStart"/>
      <w:proofErr w:type="gramStart"/>
      <w:r w:rsidRPr="007A5FFB">
        <w:rPr>
          <w:rFonts w:eastAsia="SimSun"/>
          <w:iCs/>
          <w:kern w:val="28"/>
          <w:szCs w:val="28"/>
          <w:lang w:eastAsia="hi-IN" w:bidi="hi-IN"/>
        </w:rPr>
        <w:t>Левидова</w:t>
      </w:r>
      <w:proofErr w:type="spellEnd"/>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 xml:space="preserve"> «Считалка»,    «Катилось    яблоко»,    муз. В. </w:t>
      </w:r>
      <w:proofErr w:type="spellStart"/>
      <w:r w:rsidRPr="007A5FFB">
        <w:rPr>
          <w:rFonts w:eastAsia="SimSun"/>
          <w:iCs/>
          <w:kern w:val="28"/>
          <w:szCs w:val="28"/>
          <w:lang w:eastAsia="hi-IN" w:bidi="hi-IN"/>
        </w:rPr>
        <w:t>Агафонникова</w:t>
      </w:r>
      <w:proofErr w:type="spellEnd"/>
      <w:r w:rsidRPr="007A5FFB">
        <w:rPr>
          <w:rFonts w:eastAsia="SimSun"/>
          <w:iCs/>
          <w:kern w:val="28"/>
          <w:szCs w:val="28"/>
          <w:lang w:eastAsia="hi-IN" w:bidi="hi-IN"/>
        </w:rPr>
        <w:t>.</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Хороводы и пляски. «Топ   и   хлоп</w:t>
      </w:r>
      <w:proofErr w:type="gramStart"/>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муз.   Т.   Назарова-</w:t>
      </w:r>
      <w:proofErr w:type="spellStart"/>
      <w:proofErr w:type="gramStart"/>
      <w:r w:rsidRPr="007A5FFB">
        <w:rPr>
          <w:rFonts w:eastAsia="SimSun"/>
          <w:iCs/>
          <w:kern w:val="28"/>
          <w:szCs w:val="28"/>
          <w:lang w:eastAsia="hi-IN" w:bidi="hi-IN"/>
        </w:rPr>
        <w:t>Метнер</w:t>
      </w:r>
      <w:proofErr w:type="spellEnd"/>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 xml:space="preserve">сл. Е. </w:t>
      </w:r>
      <w:proofErr w:type="spellStart"/>
      <w:r w:rsidRPr="007A5FFB">
        <w:rPr>
          <w:rFonts w:eastAsia="SimSun"/>
          <w:iCs/>
          <w:kern w:val="28"/>
          <w:szCs w:val="28"/>
          <w:lang w:eastAsia="hi-IN" w:bidi="hi-IN"/>
        </w:rPr>
        <w:t>Каргановой</w:t>
      </w:r>
      <w:proofErr w:type="spellEnd"/>
      <w:r w:rsidRPr="007A5FFB">
        <w:rPr>
          <w:rFonts w:eastAsia="SimSun"/>
          <w:iCs/>
          <w:kern w:val="28"/>
          <w:szCs w:val="28"/>
          <w:lang w:eastAsia="hi-IN" w:bidi="hi-IN"/>
        </w:rPr>
        <w:t>; «Танец с ложками» под рус. нар. мелодию; новогодние хороводы по выбору музыкального руководителя.</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Характерные танцы. «Снежинки», муз. О. Берта,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xml:space="preserve">. Н. </w:t>
      </w:r>
      <w:proofErr w:type="spellStart"/>
      <w:r w:rsidRPr="007A5FFB">
        <w:rPr>
          <w:rFonts w:eastAsia="SimSun"/>
          <w:iCs/>
          <w:kern w:val="28"/>
          <w:szCs w:val="28"/>
          <w:lang w:eastAsia="hi-IN" w:bidi="hi-IN"/>
        </w:rPr>
        <w:t>Метлова</w:t>
      </w:r>
      <w:proofErr w:type="spellEnd"/>
      <w:r w:rsidRPr="007A5FFB">
        <w:rPr>
          <w:rFonts w:eastAsia="SimSun"/>
          <w:iCs/>
          <w:kern w:val="28"/>
          <w:szCs w:val="28"/>
          <w:lang w:eastAsia="hi-IN" w:bidi="hi-IN"/>
        </w:rPr>
        <w:t>; «Танец зайчат» под «Польку» И. Штрауса; «Снежинки», муз. Т. Ломовой; «Бусинки» под</w:t>
      </w:r>
      <w:r>
        <w:rPr>
          <w:rFonts w:eastAsia="SimSun"/>
          <w:iCs/>
          <w:kern w:val="28"/>
          <w:szCs w:val="28"/>
          <w:lang w:eastAsia="hi-IN" w:bidi="hi-IN"/>
        </w:rPr>
        <w:t xml:space="preserve"> </w:t>
      </w:r>
      <w:r w:rsidRPr="007A5FFB">
        <w:rPr>
          <w:rFonts w:eastAsia="SimSun"/>
          <w:iCs/>
          <w:kern w:val="28"/>
          <w:szCs w:val="28"/>
          <w:lang w:eastAsia="hi-IN" w:bidi="hi-IN"/>
        </w:rPr>
        <w:t>«Галоп» И. Дунаевского.</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Музыкальные игры. «Курочка и петушок», муз. Г. Фрида; «Жмурки», муз. Ф. </w:t>
      </w:r>
      <w:proofErr w:type="spellStart"/>
      <w:r w:rsidRPr="007A5FFB">
        <w:rPr>
          <w:rFonts w:eastAsia="SimSun"/>
          <w:iCs/>
          <w:kern w:val="28"/>
          <w:szCs w:val="28"/>
          <w:lang w:eastAsia="hi-IN" w:bidi="hi-IN"/>
        </w:rPr>
        <w:t>Флотова</w:t>
      </w:r>
      <w:proofErr w:type="spellEnd"/>
      <w:r w:rsidRPr="007A5FFB">
        <w:rPr>
          <w:rFonts w:eastAsia="SimSun"/>
          <w:iCs/>
          <w:kern w:val="28"/>
          <w:szCs w:val="28"/>
          <w:lang w:eastAsia="hi-IN" w:bidi="hi-IN"/>
        </w:rPr>
        <w:t xml:space="preserve">; «Медведь и заяц», муз. В. </w:t>
      </w:r>
      <w:proofErr w:type="spellStart"/>
      <w:r w:rsidRPr="007A5FFB">
        <w:rPr>
          <w:rFonts w:eastAsia="SimSun"/>
          <w:iCs/>
          <w:kern w:val="28"/>
          <w:szCs w:val="28"/>
          <w:lang w:eastAsia="hi-IN" w:bidi="hi-IN"/>
        </w:rPr>
        <w:t>Ребикова</w:t>
      </w:r>
      <w:proofErr w:type="spellEnd"/>
      <w:r w:rsidRPr="007A5FFB">
        <w:rPr>
          <w:rFonts w:eastAsia="SimSun"/>
          <w:iCs/>
          <w:kern w:val="28"/>
          <w:szCs w:val="28"/>
          <w:lang w:eastAsia="hi-IN" w:bidi="hi-IN"/>
        </w:rPr>
        <w:t>; «Самолеты», муз. М. Магиденко;</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«Найди себе пару», муз. Т. Ломовой; «Займи домик», муз. М. Магиденко.</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Игры   с    пением.   «Огородная-хороводная</w:t>
      </w:r>
      <w:proofErr w:type="gramStart"/>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 xml:space="preserve">муз.   Б.    </w:t>
      </w:r>
      <w:proofErr w:type="spellStart"/>
      <w:proofErr w:type="gramStart"/>
      <w:r w:rsidRPr="007A5FFB">
        <w:rPr>
          <w:rFonts w:eastAsia="SimSun"/>
          <w:iCs/>
          <w:kern w:val="28"/>
          <w:szCs w:val="28"/>
          <w:lang w:eastAsia="hi-IN" w:bidi="hi-IN"/>
        </w:rPr>
        <w:t>Можжевелова</w:t>
      </w:r>
      <w:proofErr w:type="spellEnd"/>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 xml:space="preserve">сл. А. </w:t>
      </w:r>
      <w:proofErr w:type="spellStart"/>
      <w:r w:rsidRPr="007A5FFB">
        <w:rPr>
          <w:rFonts w:eastAsia="SimSun"/>
          <w:iCs/>
          <w:kern w:val="28"/>
          <w:szCs w:val="28"/>
          <w:lang w:eastAsia="hi-IN" w:bidi="hi-IN"/>
        </w:rPr>
        <w:t>Пассовой</w:t>
      </w:r>
      <w:proofErr w:type="spellEnd"/>
      <w:r w:rsidRPr="007A5FFB">
        <w:rPr>
          <w:rFonts w:eastAsia="SimSun"/>
          <w:iCs/>
          <w:kern w:val="28"/>
          <w:szCs w:val="28"/>
          <w:lang w:eastAsia="hi-IN" w:bidi="hi-IN"/>
        </w:rPr>
        <w:t xml:space="preserve">; «Гуси, лебеди и волк», муз. Е. Тиличеевой, сл. М. Булатова; «Мы на луг ходили», муз. А. Филиппенко, сл. Н. </w:t>
      </w:r>
      <w:proofErr w:type="spellStart"/>
      <w:r w:rsidRPr="007A5FFB">
        <w:rPr>
          <w:rFonts w:eastAsia="SimSun"/>
          <w:iCs/>
          <w:kern w:val="28"/>
          <w:szCs w:val="28"/>
          <w:lang w:eastAsia="hi-IN" w:bidi="hi-IN"/>
        </w:rPr>
        <w:t>Кукловской</w:t>
      </w:r>
      <w:proofErr w:type="spellEnd"/>
      <w:r w:rsidRPr="007A5FFB">
        <w:rPr>
          <w:rFonts w:eastAsia="SimSun"/>
          <w:iCs/>
          <w:kern w:val="28"/>
          <w:szCs w:val="28"/>
          <w:lang w:eastAsia="hi-IN" w:bidi="hi-IN"/>
        </w:rPr>
        <w:t>.</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Песенное творчество. «Как тебя зовут?»; «Что ты хочешь, кошечка?»; «Наша песенка простая», муз. Ан. Александрова, сл. М. </w:t>
      </w:r>
      <w:proofErr w:type="spellStart"/>
      <w:r w:rsidRPr="007A5FFB">
        <w:rPr>
          <w:rFonts w:eastAsia="SimSun"/>
          <w:iCs/>
          <w:kern w:val="28"/>
          <w:szCs w:val="28"/>
          <w:lang w:eastAsia="hi-IN" w:bidi="hi-IN"/>
        </w:rPr>
        <w:t>Ивенсен</w:t>
      </w:r>
      <w:proofErr w:type="spellEnd"/>
      <w:r w:rsidRPr="007A5FFB">
        <w:rPr>
          <w:rFonts w:eastAsia="SimSun"/>
          <w:iCs/>
          <w:kern w:val="28"/>
          <w:szCs w:val="28"/>
          <w:lang w:eastAsia="hi-IN" w:bidi="hi-IN"/>
        </w:rPr>
        <w:t>; «Курочка-</w:t>
      </w:r>
      <w:proofErr w:type="spellStart"/>
      <w:r w:rsidRPr="007A5FFB">
        <w:rPr>
          <w:rFonts w:eastAsia="SimSun"/>
          <w:iCs/>
          <w:kern w:val="28"/>
          <w:szCs w:val="28"/>
          <w:lang w:eastAsia="hi-IN" w:bidi="hi-IN"/>
        </w:rPr>
        <w:t>рябушечка</w:t>
      </w:r>
      <w:proofErr w:type="spellEnd"/>
      <w:r w:rsidRPr="007A5FFB">
        <w:rPr>
          <w:rFonts w:eastAsia="SimSun"/>
          <w:iCs/>
          <w:kern w:val="28"/>
          <w:szCs w:val="28"/>
          <w:lang w:eastAsia="hi-IN" w:bidi="hi-IN"/>
        </w:rPr>
        <w:t>», муз. Г. Лобачева, сл. Народные.</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Развитие танцевально-игрового творчества. «Лошадка», муз. Н. </w:t>
      </w:r>
      <w:proofErr w:type="spellStart"/>
      <w:r w:rsidRPr="007A5FFB">
        <w:rPr>
          <w:rFonts w:eastAsia="SimSun"/>
          <w:iCs/>
          <w:kern w:val="28"/>
          <w:szCs w:val="28"/>
          <w:lang w:eastAsia="hi-IN" w:bidi="hi-IN"/>
        </w:rPr>
        <w:t>Потоловского</w:t>
      </w:r>
      <w:proofErr w:type="spellEnd"/>
      <w:r w:rsidRPr="007A5FFB">
        <w:rPr>
          <w:rFonts w:eastAsia="SimSun"/>
          <w:iCs/>
          <w:kern w:val="28"/>
          <w:szCs w:val="28"/>
          <w:lang w:eastAsia="hi-IN" w:bidi="hi-IN"/>
        </w:rPr>
        <w:t>;</w:t>
      </w:r>
      <w:r>
        <w:rPr>
          <w:rFonts w:eastAsia="SimSun"/>
          <w:iCs/>
          <w:kern w:val="28"/>
          <w:szCs w:val="28"/>
          <w:lang w:eastAsia="hi-IN" w:bidi="hi-IN"/>
        </w:rPr>
        <w:t xml:space="preserve"> </w:t>
      </w:r>
      <w:r w:rsidRPr="007A5FFB">
        <w:rPr>
          <w:rFonts w:eastAsia="SimSun"/>
          <w:iCs/>
          <w:kern w:val="28"/>
          <w:szCs w:val="28"/>
          <w:lang w:eastAsia="hi-IN" w:bidi="hi-IN"/>
        </w:rPr>
        <w:t>«Зайчики», «Наседка и цыплята», «Воробей», муз. Т. Ломовой; «Ой, хмель мой, хмелек</w:t>
      </w:r>
      <w:proofErr w:type="gramStart"/>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 xml:space="preserve">  рус.     нар.     </w:t>
      </w:r>
      <w:proofErr w:type="gramStart"/>
      <w:r w:rsidRPr="007A5FFB">
        <w:rPr>
          <w:rFonts w:eastAsia="SimSun"/>
          <w:iCs/>
          <w:kern w:val="28"/>
          <w:szCs w:val="28"/>
          <w:lang w:eastAsia="hi-IN" w:bidi="hi-IN"/>
        </w:rPr>
        <w:t xml:space="preserve">мелодия,   </w:t>
      </w:r>
      <w:proofErr w:type="gramEnd"/>
      <w:r w:rsidRPr="007A5FFB">
        <w:rPr>
          <w:rFonts w:eastAsia="SimSun"/>
          <w:iCs/>
          <w:kern w:val="28"/>
          <w:szCs w:val="28"/>
          <w:lang w:eastAsia="hi-IN" w:bidi="hi-IN"/>
        </w:rPr>
        <w:t xml:space="preserve">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xml:space="preserve">.     М. </w:t>
      </w:r>
      <w:proofErr w:type="spellStart"/>
      <w:proofErr w:type="gramStart"/>
      <w:r w:rsidRPr="007A5FFB">
        <w:rPr>
          <w:rFonts w:eastAsia="SimSun"/>
          <w:iCs/>
          <w:kern w:val="28"/>
          <w:szCs w:val="28"/>
          <w:lang w:eastAsia="hi-IN" w:bidi="hi-IN"/>
        </w:rPr>
        <w:t>Раухвергера</w:t>
      </w:r>
      <w:proofErr w:type="spellEnd"/>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 xml:space="preserve">   «Кукла»,      муз. М. </w:t>
      </w:r>
      <w:proofErr w:type="spellStart"/>
      <w:r w:rsidRPr="007A5FFB">
        <w:rPr>
          <w:rFonts w:eastAsia="SimSun"/>
          <w:iCs/>
          <w:kern w:val="28"/>
          <w:szCs w:val="28"/>
          <w:lang w:eastAsia="hi-IN" w:bidi="hi-IN"/>
        </w:rPr>
        <w:t>Старокадомского</w:t>
      </w:r>
      <w:proofErr w:type="spellEnd"/>
      <w:r w:rsidRPr="007A5FFB">
        <w:rPr>
          <w:rFonts w:eastAsia="SimSun"/>
          <w:iCs/>
          <w:kern w:val="28"/>
          <w:szCs w:val="28"/>
          <w:lang w:eastAsia="hi-IN" w:bidi="hi-IN"/>
        </w:rPr>
        <w:t xml:space="preserve">; «Медвежата», муз. М. </w:t>
      </w:r>
      <w:proofErr w:type="spellStart"/>
      <w:r w:rsidRPr="007A5FFB">
        <w:rPr>
          <w:rFonts w:eastAsia="SimSun"/>
          <w:iCs/>
          <w:kern w:val="28"/>
          <w:szCs w:val="28"/>
          <w:lang w:eastAsia="hi-IN" w:bidi="hi-IN"/>
        </w:rPr>
        <w:t>Красева</w:t>
      </w:r>
      <w:proofErr w:type="spellEnd"/>
      <w:r w:rsidRPr="007A5FFB">
        <w:rPr>
          <w:rFonts w:eastAsia="SimSun"/>
          <w:iCs/>
          <w:kern w:val="28"/>
          <w:szCs w:val="28"/>
          <w:lang w:eastAsia="hi-IN" w:bidi="hi-IN"/>
        </w:rPr>
        <w:t>, сл. Н. Френкель.</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Музыкально-дидактические игры.</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Развитие </w:t>
      </w:r>
      <w:proofErr w:type="spellStart"/>
      <w:r w:rsidRPr="007A5FFB">
        <w:rPr>
          <w:rFonts w:eastAsia="SimSun"/>
          <w:iCs/>
          <w:kern w:val="28"/>
          <w:szCs w:val="28"/>
          <w:lang w:eastAsia="hi-IN" w:bidi="hi-IN"/>
        </w:rPr>
        <w:t>звуковысотного</w:t>
      </w:r>
      <w:proofErr w:type="spellEnd"/>
      <w:r w:rsidRPr="007A5FFB">
        <w:rPr>
          <w:rFonts w:eastAsia="SimSun"/>
          <w:iCs/>
          <w:kern w:val="28"/>
          <w:szCs w:val="28"/>
          <w:lang w:eastAsia="hi-IN" w:bidi="hi-IN"/>
        </w:rPr>
        <w:t xml:space="preserve"> слуха. «Птицы и птенчики», «Качели».</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Развитие ритмического слуха. «Петушок, курочка и цыпленок», «Кто как идет?», «Веселые дудочки»; «Сыграй, как я».</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Развитие тембрового и динамического слуха. «Громко–тихо», «Узнай свой инструмент»; </w:t>
      </w:r>
      <w:r w:rsidRPr="007A5FFB">
        <w:rPr>
          <w:rFonts w:eastAsia="SimSun"/>
          <w:iCs/>
          <w:kern w:val="28"/>
          <w:szCs w:val="28"/>
          <w:lang w:eastAsia="hi-IN" w:bidi="hi-IN"/>
        </w:rPr>
        <w:lastRenderedPageBreak/>
        <w:t>«Угадай, на чем играю». Определение жанра и развитие памяти. «Что делает кукла?», «Узнай и спой песню по картинке», «Музыкальный магазин».</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 Игра на детских музыкальных инструментах. «Гармошка», «Небо синее»,</w:t>
      </w:r>
    </w:p>
    <w:p w:rsidR="00896437" w:rsidRPr="007A5FFB" w:rsidRDefault="00896437" w:rsidP="002A6FA9">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«Андрей-воробей», муз. Е. Тиличеевой, сл. М. </w:t>
      </w:r>
      <w:proofErr w:type="spellStart"/>
      <w:r w:rsidRPr="007A5FFB">
        <w:rPr>
          <w:rFonts w:eastAsia="SimSun"/>
          <w:iCs/>
          <w:kern w:val="28"/>
          <w:szCs w:val="28"/>
          <w:lang w:eastAsia="hi-IN" w:bidi="hi-IN"/>
        </w:rPr>
        <w:t>Долинова</w:t>
      </w:r>
      <w:proofErr w:type="spellEnd"/>
      <w:r w:rsidRPr="007A5FFB">
        <w:rPr>
          <w:rFonts w:eastAsia="SimSun"/>
          <w:iCs/>
          <w:kern w:val="28"/>
          <w:szCs w:val="28"/>
          <w:lang w:eastAsia="hi-IN" w:bidi="hi-IN"/>
        </w:rPr>
        <w:t xml:space="preserve">; «Сорока-сорока», рус. нар. прибаутка, обр. Т. </w:t>
      </w:r>
      <w:proofErr w:type="spellStart"/>
      <w:r w:rsidRPr="007A5FFB">
        <w:rPr>
          <w:rFonts w:eastAsia="SimSun"/>
          <w:iCs/>
          <w:kern w:val="28"/>
          <w:szCs w:val="28"/>
          <w:lang w:eastAsia="hi-IN" w:bidi="hi-IN"/>
        </w:rPr>
        <w:t>Попатенко</w:t>
      </w:r>
      <w:proofErr w:type="spellEnd"/>
      <w:r w:rsidRPr="007A5FFB">
        <w:rPr>
          <w:rFonts w:eastAsia="SimSun"/>
          <w:iCs/>
          <w:kern w:val="28"/>
          <w:szCs w:val="28"/>
          <w:lang w:eastAsia="hi-IN" w:bidi="hi-IN"/>
        </w:rPr>
        <w:t>.</w:t>
      </w:r>
    </w:p>
    <w:p w:rsidR="00896437" w:rsidRPr="005305CC" w:rsidRDefault="00896437" w:rsidP="00896437">
      <w:pPr>
        <w:keepNext/>
        <w:widowControl w:val="0"/>
        <w:tabs>
          <w:tab w:val="left" w:pos="567"/>
        </w:tabs>
        <w:suppressAutoHyphens/>
        <w:ind w:right="-280" w:firstLine="567"/>
        <w:jc w:val="both"/>
        <w:outlineLvl w:val="1"/>
        <w:rPr>
          <w:rFonts w:eastAsia="SimSun"/>
          <w:b/>
          <w:iCs/>
          <w:kern w:val="28"/>
          <w:szCs w:val="28"/>
          <w:lang w:eastAsia="hi-IN" w:bidi="hi-IN"/>
        </w:rPr>
      </w:pPr>
      <w:r w:rsidRPr="005305CC">
        <w:rPr>
          <w:rFonts w:eastAsia="SimSun"/>
          <w:b/>
          <w:iCs/>
          <w:kern w:val="28"/>
          <w:szCs w:val="28"/>
          <w:lang w:eastAsia="hi-IN" w:bidi="hi-IN"/>
        </w:rPr>
        <w:t>От 5 лет до 6 лет.</w:t>
      </w:r>
    </w:p>
    <w:p w:rsidR="00896437"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Слушание. «Зима», муз. П. Чайковского, сл. А. Плещеева; «Осенняя песня», из цикла «Времена года» П. Чайковского; «Полька»; муз. Д. Львова-</w:t>
      </w:r>
      <w:proofErr w:type="spellStart"/>
      <w:r w:rsidRPr="007A5FFB">
        <w:rPr>
          <w:rFonts w:eastAsia="SimSun"/>
          <w:iCs/>
          <w:kern w:val="28"/>
          <w:szCs w:val="28"/>
          <w:lang w:eastAsia="hi-IN" w:bidi="hi-IN"/>
        </w:rPr>
        <w:t>Компанейца</w:t>
      </w:r>
      <w:proofErr w:type="spellEnd"/>
      <w:r w:rsidRPr="007A5FFB">
        <w:rPr>
          <w:rFonts w:eastAsia="SimSun"/>
          <w:iCs/>
          <w:kern w:val="28"/>
          <w:szCs w:val="28"/>
          <w:lang w:eastAsia="hi-IN" w:bidi="hi-IN"/>
        </w:rPr>
        <w:t xml:space="preserve">, сл. З. Петровой; «Моя Россия», муз. Г. Струве, сл. Н. Соловьевой; «Детская полька», муз. М. Глинки; «Жаворонок», муз. М. Глинки; «Мотылек», муз. С. </w:t>
      </w:r>
      <w:proofErr w:type="spellStart"/>
      <w:r w:rsidRPr="007A5FFB">
        <w:rPr>
          <w:rFonts w:eastAsia="SimSun"/>
          <w:iCs/>
          <w:kern w:val="28"/>
          <w:szCs w:val="28"/>
          <w:lang w:eastAsia="hi-IN" w:bidi="hi-IN"/>
        </w:rPr>
        <w:t>Майкапара</w:t>
      </w:r>
      <w:proofErr w:type="spellEnd"/>
      <w:r w:rsidRPr="007A5FFB">
        <w:rPr>
          <w:rFonts w:eastAsia="SimSun"/>
          <w:iCs/>
          <w:kern w:val="28"/>
          <w:szCs w:val="28"/>
          <w:lang w:eastAsia="hi-IN" w:bidi="hi-IN"/>
        </w:rPr>
        <w:t>;</w:t>
      </w:r>
      <w:r>
        <w:rPr>
          <w:rFonts w:eastAsia="SimSun"/>
          <w:iCs/>
          <w:kern w:val="28"/>
          <w:szCs w:val="28"/>
          <w:lang w:eastAsia="hi-IN" w:bidi="hi-IN"/>
        </w:rPr>
        <w:t xml:space="preserve"> </w:t>
      </w:r>
      <w:r w:rsidRPr="007A5FFB">
        <w:rPr>
          <w:rFonts w:eastAsia="SimSun"/>
          <w:iCs/>
          <w:kern w:val="28"/>
          <w:szCs w:val="28"/>
          <w:lang w:eastAsia="hi-IN" w:bidi="hi-IN"/>
        </w:rPr>
        <w:t>«Пляска птиц», «Колыбельная», муз. Н. Римского-Корсакова.</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Пение.</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Упражнения на развитие слуха и голоса. «Ворон», рус. нар. песня,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xml:space="preserve">. Е. Тиличеевой; «Андрей-воробей», рус. нар. песня, обр. Ю. </w:t>
      </w:r>
      <w:proofErr w:type="spellStart"/>
      <w:r w:rsidRPr="007A5FFB">
        <w:rPr>
          <w:rFonts w:eastAsia="SimSun"/>
          <w:iCs/>
          <w:kern w:val="28"/>
          <w:szCs w:val="28"/>
          <w:lang w:eastAsia="hi-IN" w:bidi="hi-IN"/>
        </w:rPr>
        <w:t>Слонова</w:t>
      </w:r>
      <w:proofErr w:type="spellEnd"/>
      <w:r w:rsidRPr="007A5FFB">
        <w:rPr>
          <w:rFonts w:eastAsia="SimSun"/>
          <w:iCs/>
          <w:kern w:val="28"/>
          <w:szCs w:val="28"/>
          <w:lang w:eastAsia="hi-IN" w:bidi="hi-IN"/>
        </w:rPr>
        <w:t>; «Бубенчики»,</w:t>
      </w:r>
      <w:r>
        <w:rPr>
          <w:rFonts w:eastAsia="SimSun"/>
          <w:iCs/>
          <w:kern w:val="28"/>
          <w:szCs w:val="28"/>
          <w:lang w:eastAsia="hi-IN" w:bidi="hi-IN"/>
        </w:rPr>
        <w:t xml:space="preserve"> </w:t>
      </w:r>
      <w:r w:rsidRPr="007A5FFB">
        <w:rPr>
          <w:rFonts w:eastAsia="SimSun"/>
          <w:iCs/>
          <w:kern w:val="28"/>
          <w:szCs w:val="28"/>
          <w:lang w:eastAsia="hi-IN" w:bidi="hi-IN"/>
        </w:rPr>
        <w:t>«Гармошка», муз. Е. Тиличеевой; «Паровоз», «Барабан», муз. Е. Тиличеевой, сл. Н. Найденовой.</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Песни. «К нам гости пришли», муз. Ан. Александрова, сл. М. </w:t>
      </w:r>
      <w:proofErr w:type="spellStart"/>
      <w:r w:rsidRPr="007A5FFB">
        <w:rPr>
          <w:rFonts w:eastAsia="SimSun"/>
          <w:iCs/>
          <w:kern w:val="28"/>
          <w:szCs w:val="28"/>
          <w:lang w:eastAsia="hi-IN" w:bidi="hi-IN"/>
        </w:rPr>
        <w:t>Ивенсен</w:t>
      </w:r>
      <w:proofErr w:type="spellEnd"/>
      <w:r w:rsidRPr="007A5FFB">
        <w:rPr>
          <w:rFonts w:eastAsia="SimSun"/>
          <w:iCs/>
          <w:kern w:val="28"/>
          <w:szCs w:val="28"/>
          <w:lang w:eastAsia="hi-IN" w:bidi="hi-IN"/>
        </w:rPr>
        <w:t>;</w:t>
      </w:r>
      <w:r>
        <w:rPr>
          <w:rFonts w:eastAsia="SimSun"/>
          <w:iCs/>
          <w:kern w:val="28"/>
          <w:szCs w:val="28"/>
          <w:lang w:eastAsia="hi-IN" w:bidi="hi-IN"/>
        </w:rPr>
        <w:t xml:space="preserve"> </w:t>
      </w:r>
      <w:r w:rsidRPr="007A5FFB">
        <w:rPr>
          <w:rFonts w:eastAsia="SimSun"/>
          <w:iCs/>
          <w:kern w:val="28"/>
          <w:szCs w:val="28"/>
          <w:lang w:eastAsia="hi-IN" w:bidi="hi-IN"/>
        </w:rPr>
        <w:t xml:space="preserve">«Огородная-хороводная», муз. Б. </w:t>
      </w:r>
      <w:proofErr w:type="spellStart"/>
      <w:r w:rsidRPr="007A5FFB">
        <w:rPr>
          <w:rFonts w:eastAsia="SimSun"/>
          <w:iCs/>
          <w:kern w:val="28"/>
          <w:szCs w:val="28"/>
          <w:lang w:eastAsia="hi-IN" w:bidi="hi-IN"/>
        </w:rPr>
        <w:t>Можжевелова</w:t>
      </w:r>
      <w:proofErr w:type="spellEnd"/>
      <w:r w:rsidRPr="007A5FFB">
        <w:rPr>
          <w:rFonts w:eastAsia="SimSun"/>
          <w:iCs/>
          <w:kern w:val="28"/>
          <w:szCs w:val="28"/>
          <w:lang w:eastAsia="hi-IN" w:bidi="hi-IN"/>
        </w:rPr>
        <w:t xml:space="preserve">, сл. Н. </w:t>
      </w:r>
      <w:proofErr w:type="spellStart"/>
      <w:r w:rsidRPr="007A5FFB">
        <w:rPr>
          <w:rFonts w:eastAsia="SimSun"/>
          <w:iCs/>
          <w:kern w:val="28"/>
          <w:szCs w:val="28"/>
          <w:lang w:eastAsia="hi-IN" w:bidi="hi-IN"/>
        </w:rPr>
        <w:t>Пассовой</w:t>
      </w:r>
      <w:proofErr w:type="spellEnd"/>
      <w:r w:rsidRPr="007A5FFB">
        <w:rPr>
          <w:rFonts w:eastAsia="SimSun"/>
          <w:iCs/>
          <w:kern w:val="28"/>
          <w:szCs w:val="28"/>
          <w:lang w:eastAsia="hi-IN" w:bidi="hi-IN"/>
        </w:rPr>
        <w:t xml:space="preserve">; «Голубые санки», муз. М. Иорданского, сл. М. </w:t>
      </w:r>
      <w:proofErr w:type="spellStart"/>
      <w:r w:rsidRPr="007A5FFB">
        <w:rPr>
          <w:rFonts w:eastAsia="SimSun"/>
          <w:iCs/>
          <w:kern w:val="28"/>
          <w:szCs w:val="28"/>
          <w:lang w:eastAsia="hi-IN" w:bidi="hi-IN"/>
        </w:rPr>
        <w:t>Клоковой</w:t>
      </w:r>
      <w:proofErr w:type="spellEnd"/>
      <w:r w:rsidRPr="007A5FFB">
        <w:rPr>
          <w:rFonts w:eastAsia="SimSun"/>
          <w:iCs/>
          <w:kern w:val="28"/>
          <w:szCs w:val="28"/>
          <w:lang w:eastAsia="hi-IN" w:bidi="hi-IN"/>
        </w:rPr>
        <w:t>; «Гуси-</w:t>
      </w:r>
      <w:proofErr w:type="spellStart"/>
      <w:r w:rsidRPr="007A5FFB">
        <w:rPr>
          <w:rFonts w:eastAsia="SimSun"/>
          <w:iCs/>
          <w:kern w:val="28"/>
          <w:szCs w:val="28"/>
          <w:lang w:eastAsia="hi-IN" w:bidi="hi-IN"/>
        </w:rPr>
        <w:t>гусенята</w:t>
      </w:r>
      <w:proofErr w:type="spellEnd"/>
      <w:r w:rsidRPr="007A5FFB">
        <w:rPr>
          <w:rFonts w:eastAsia="SimSun"/>
          <w:iCs/>
          <w:kern w:val="28"/>
          <w:szCs w:val="28"/>
          <w:lang w:eastAsia="hi-IN" w:bidi="hi-IN"/>
        </w:rPr>
        <w:t xml:space="preserve">», муз. Ан. Александрова, сл. Г. Бойко; «Рыбка», муз. М. </w:t>
      </w:r>
      <w:proofErr w:type="spellStart"/>
      <w:r w:rsidRPr="007A5FFB">
        <w:rPr>
          <w:rFonts w:eastAsia="SimSun"/>
          <w:iCs/>
          <w:kern w:val="28"/>
          <w:szCs w:val="28"/>
          <w:lang w:eastAsia="hi-IN" w:bidi="hi-IN"/>
        </w:rPr>
        <w:t>Красева</w:t>
      </w:r>
      <w:proofErr w:type="spellEnd"/>
      <w:r w:rsidRPr="007A5FFB">
        <w:rPr>
          <w:rFonts w:eastAsia="SimSun"/>
          <w:iCs/>
          <w:kern w:val="28"/>
          <w:szCs w:val="28"/>
          <w:lang w:eastAsia="hi-IN" w:bidi="hi-IN"/>
        </w:rPr>
        <w:t xml:space="preserve">, сл. М. </w:t>
      </w:r>
      <w:proofErr w:type="spellStart"/>
      <w:r w:rsidRPr="007A5FFB">
        <w:rPr>
          <w:rFonts w:eastAsia="SimSun"/>
          <w:iCs/>
          <w:kern w:val="28"/>
          <w:szCs w:val="28"/>
          <w:lang w:eastAsia="hi-IN" w:bidi="hi-IN"/>
        </w:rPr>
        <w:t>Клоковой</w:t>
      </w:r>
      <w:proofErr w:type="spellEnd"/>
      <w:r w:rsidRPr="007A5FFB">
        <w:rPr>
          <w:rFonts w:eastAsia="SimSun"/>
          <w:iCs/>
          <w:kern w:val="28"/>
          <w:szCs w:val="28"/>
          <w:lang w:eastAsia="hi-IN" w:bidi="hi-IN"/>
        </w:rPr>
        <w:t>.</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Песенное творчество.</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Произведения. «Колыбельная», рус. нар. </w:t>
      </w:r>
      <w:proofErr w:type="gramStart"/>
      <w:r w:rsidRPr="007A5FFB">
        <w:rPr>
          <w:rFonts w:eastAsia="SimSun"/>
          <w:iCs/>
          <w:kern w:val="28"/>
          <w:szCs w:val="28"/>
          <w:lang w:eastAsia="hi-IN" w:bidi="hi-IN"/>
        </w:rPr>
        <w:t>песня;  «</w:t>
      </w:r>
      <w:proofErr w:type="gramEnd"/>
      <w:r w:rsidRPr="007A5FFB">
        <w:rPr>
          <w:rFonts w:eastAsia="SimSun"/>
          <w:iCs/>
          <w:kern w:val="28"/>
          <w:szCs w:val="28"/>
          <w:lang w:eastAsia="hi-IN" w:bidi="hi-IN"/>
        </w:rPr>
        <w:t xml:space="preserve">Марш», муз.  М. </w:t>
      </w:r>
      <w:proofErr w:type="spellStart"/>
      <w:r w:rsidRPr="007A5FFB">
        <w:rPr>
          <w:rFonts w:eastAsia="SimSun"/>
          <w:iCs/>
          <w:kern w:val="28"/>
          <w:szCs w:val="28"/>
          <w:lang w:eastAsia="hi-IN" w:bidi="hi-IN"/>
        </w:rPr>
        <w:t>Красева</w:t>
      </w:r>
      <w:proofErr w:type="spellEnd"/>
      <w:r w:rsidRPr="007A5FFB">
        <w:rPr>
          <w:rFonts w:eastAsia="SimSun"/>
          <w:iCs/>
          <w:kern w:val="28"/>
          <w:szCs w:val="28"/>
          <w:lang w:eastAsia="hi-IN" w:bidi="hi-IN"/>
        </w:rPr>
        <w:t>;</w:t>
      </w:r>
      <w:r>
        <w:rPr>
          <w:rFonts w:eastAsia="SimSun"/>
          <w:iCs/>
          <w:kern w:val="28"/>
          <w:szCs w:val="28"/>
          <w:lang w:eastAsia="hi-IN" w:bidi="hi-IN"/>
        </w:rPr>
        <w:t xml:space="preserve"> </w:t>
      </w:r>
      <w:r w:rsidRPr="007A5FFB">
        <w:rPr>
          <w:rFonts w:eastAsia="SimSun"/>
          <w:iCs/>
          <w:kern w:val="28"/>
          <w:szCs w:val="28"/>
          <w:lang w:eastAsia="hi-IN" w:bidi="hi-IN"/>
        </w:rPr>
        <w:t>«Дили-</w:t>
      </w:r>
      <w:proofErr w:type="spellStart"/>
      <w:r w:rsidRPr="007A5FFB">
        <w:rPr>
          <w:rFonts w:eastAsia="SimSun"/>
          <w:iCs/>
          <w:kern w:val="28"/>
          <w:szCs w:val="28"/>
          <w:lang w:eastAsia="hi-IN" w:bidi="hi-IN"/>
        </w:rPr>
        <w:t>дили</w:t>
      </w:r>
      <w:proofErr w:type="spellEnd"/>
      <w:r w:rsidRPr="007A5FFB">
        <w:rPr>
          <w:rFonts w:eastAsia="SimSun"/>
          <w:iCs/>
          <w:kern w:val="28"/>
          <w:szCs w:val="28"/>
          <w:lang w:eastAsia="hi-IN" w:bidi="hi-IN"/>
        </w:rPr>
        <w:t xml:space="preserve">! Бом! Бом!», </w:t>
      </w:r>
      <w:proofErr w:type="spellStart"/>
      <w:r w:rsidRPr="007A5FFB">
        <w:rPr>
          <w:rFonts w:eastAsia="SimSun"/>
          <w:iCs/>
          <w:kern w:val="28"/>
          <w:szCs w:val="28"/>
          <w:lang w:eastAsia="hi-IN" w:bidi="hi-IN"/>
        </w:rPr>
        <w:t>укр</w:t>
      </w:r>
      <w:proofErr w:type="spellEnd"/>
      <w:r w:rsidRPr="007A5FFB">
        <w:rPr>
          <w:rFonts w:eastAsia="SimSun"/>
          <w:iCs/>
          <w:kern w:val="28"/>
          <w:szCs w:val="28"/>
          <w:lang w:eastAsia="hi-IN" w:bidi="hi-IN"/>
        </w:rPr>
        <w:t xml:space="preserve">. нар. песня, сл. Е. </w:t>
      </w:r>
      <w:proofErr w:type="spellStart"/>
      <w:r w:rsidRPr="007A5FFB">
        <w:rPr>
          <w:rFonts w:eastAsia="SimSun"/>
          <w:iCs/>
          <w:kern w:val="28"/>
          <w:szCs w:val="28"/>
          <w:lang w:eastAsia="hi-IN" w:bidi="hi-IN"/>
        </w:rPr>
        <w:t>Макшанцевой</w:t>
      </w:r>
      <w:proofErr w:type="spellEnd"/>
      <w:r w:rsidRPr="007A5FFB">
        <w:rPr>
          <w:rFonts w:eastAsia="SimSun"/>
          <w:iCs/>
          <w:kern w:val="28"/>
          <w:szCs w:val="28"/>
          <w:lang w:eastAsia="hi-IN" w:bidi="hi-IN"/>
        </w:rPr>
        <w:t xml:space="preserve">; </w:t>
      </w:r>
      <w:proofErr w:type="spellStart"/>
      <w:r w:rsidRPr="007A5FFB">
        <w:rPr>
          <w:rFonts w:eastAsia="SimSun"/>
          <w:iCs/>
          <w:kern w:val="28"/>
          <w:szCs w:val="28"/>
          <w:lang w:eastAsia="hi-IN" w:bidi="hi-IN"/>
        </w:rPr>
        <w:t>Потешки</w:t>
      </w:r>
      <w:proofErr w:type="spellEnd"/>
      <w:r w:rsidRPr="007A5FFB">
        <w:rPr>
          <w:rFonts w:eastAsia="SimSun"/>
          <w:iCs/>
          <w:kern w:val="28"/>
          <w:szCs w:val="28"/>
          <w:lang w:eastAsia="hi-IN" w:bidi="hi-IN"/>
        </w:rPr>
        <w:t xml:space="preserve">, дразнилки, считалки и другие рус. нар. </w:t>
      </w:r>
      <w:proofErr w:type="spellStart"/>
      <w:r w:rsidRPr="007A5FFB">
        <w:rPr>
          <w:rFonts w:eastAsia="SimSun"/>
          <w:iCs/>
          <w:kern w:val="28"/>
          <w:szCs w:val="28"/>
          <w:lang w:eastAsia="hi-IN" w:bidi="hi-IN"/>
        </w:rPr>
        <w:t>попевки</w:t>
      </w:r>
      <w:proofErr w:type="spellEnd"/>
      <w:r w:rsidRPr="007A5FFB">
        <w:rPr>
          <w:rFonts w:eastAsia="SimSun"/>
          <w:iCs/>
          <w:kern w:val="28"/>
          <w:szCs w:val="28"/>
          <w:lang w:eastAsia="hi-IN" w:bidi="hi-IN"/>
        </w:rPr>
        <w:t>.</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Музыкально-ритмические движения.</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Упражнения. «Шаг и бег», муз. Н. Надененко; «Плавные руки», муз. Р. Глиэра («Вальс», фрагмент); «Кто лучше скачет», муз. Т. Ломовой; «Росинки», муз. С. </w:t>
      </w:r>
      <w:proofErr w:type="spellStart"/>
      <w:r w:rsidRPr="007A5FFB">
        <w:rPr>
          <w:rFonts w:eastAsia="SimSun"/>
          <w:iCs/>
          <w:kern w:val="28"/>
          <w:szCs w:val="28"/>
          <w:lang w:eastAsia="hi-IN" w:bidi="hi-IN"/>
        </w:rPr>
        <w:t>Майкапара</w:t>
      </w:r>
      <w:proofErr w:type="spellEnd"/>
      <w:r w:rsidRPr="007A5FFB">
        <w:rPr>
          <w:rFonts w:eastAsia="SimSun"/>
          <w:iCs/>
          <w:kern w:val="28"/>
          <w:szCs w:val="28"/>
          <w:lang w:eastAsia="hi-IN" w:bidi="hi-IN"/>
        </w:rPr>
        <w:t>.</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Упражнения с предметами. «Упражнения с мячами», муз. Т. Ломовой;</w:t>
      </w:r>
      <w:r>
        <w:rPr>
          <w:rFonts w:eastAsia="SimSun"/>
          <w:iCs/>
          <w:kern w:val="28"/>
          <w:szCs w:val="28"/>
          <w:lang w:eastAsia="hi-IN" w:bidi="hi-IN"/>
        </w:rPr>
        <w:t xml:space="preserve"> </w:t>
      </w:r>
      <w:r w:rsidRPr="007A5FFB">
        <w:rPr>
          <w:rFonts w:eastAsia="SimSun"/>
          <w:iCs/>
          <w:kern w:val="28"/>
          <w:szCs w:val="28"/>
          <w:lang w:eastAsia="hi-IN" w:bidi="hi-IN"/>
        </w:rPr>
        <w:t xml:space="preserve">«Вальс», муз. Ф. </w:t>
      </w:r>
      <w:proofErr w:type="spellStart"/>
      <w:r w:rsidRPr="007A5FFB">
        <w:rPr>
          <w:rFonts w:eastAsia="SimSun"/>
          <w:iCs/>
          <w:kern w:val="28"/>
          <w:szCs w:val="28"/>
          <w:lang w:eastAsia="hi-IN" w:bidi="hi-IN"/>
        </w:rPr>
        <w:t>Бургмюллера</w:t>
      </w:r>
      <w:proofErr w:type="spellEnd"/>
      <w:r w:rsidRPr="007A5FFB">
        <w:rPr>
          <w:rFonts w:eastAsia="SimSun"/>
          <w:iCs/>
          <w:kern w:val="28"/>
          <w:szCs w:val="28"/>
          <w:lang w:eastAsia="hi-IN" w:bidi="hi-IN"/>
        </w:rPr>
        <w:t>.</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Этюды. «Тихий танец» (тема из вариаций), муз. В. Моцарта.</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Танцы   и    пляски.    «Дружные    пары</w:t>
      </w:r>
      <w:proofErr w:type="gramStart"/>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 xml:space="preserve"> муз.    И.    Штрауса </w:t>
      </w:r>
      <w:proofErr w:type="gramStart"/>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«Полька»);</w:t>
      </w:r>
      <w:r>
        <w:rPr>
          <w:rFonts w:eastAsia="SimSun"/>
          <w:iCs/>
          <w:kern w:val="28"/>
          <w:szCs w:val="28"/>
          <w:lang w:eastAsia="hi-IN" w:bidi="hi-IN"/>
        </w:rPr>
        <w:t xml:space="preserve"> </w:t>
      </w:r>
      <w:r w:rsidRPr="007A5FFB">
        <w:rPr>
          <w:rFonts w:eastAsia="SimSun"/>
          <w:iCs/>
          <w:kern w:val="28"/>
          <w:szCs w:val="28"/>
          <w:lang w:eastAsia="hi-IN" w:bidi="hi-IN"/>
        </w:rPr>
        <w:t xml:space="preserve">«Приглашение», рус. нар. мелодия «Лен»,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xml:space="preserve">. М. </w:t>
      </w:r>
      <w:proofErr w:type="spellStart"/>
      <w:r w:rsidRPr="007A5FFB">
        <w:rPr>
          <w:rFonts w:eastAsia="SimSun"/>
          <w:iCs/>
          <w:kern w:val="28"/>
          <w:szCs w:val="28"/>
          <w:lang w:eastAsia="hi-IN" w:bidi="hi-IN"/>
        </w:rPr>
        <w:t>Раухвергера</w:t>
      </w:r>
      <w:proofErr w:type="spellEnd"/>
      <w:r w:rsidRPr="007A5FFB">
        <w:rPr>
          <w:rFonts w:eastAsia="SimSun"/>
          <w:iCs/>
          <w:kern w:val="28"/>
          <w:szCs w:val="28"/>
          <w:lang w:eastAsia="hi-IN" w:bidi="hi-IN"/>
        </w:rPr>
        <w:t xml:space="preserve">; «Круговая пляска», рус. нар. мелодия, обр. С. </w:t>
      </w:r>
      <w:proofErr w:type="spellStart"/>
      <w:r w:rsidRPr="007A5FFB">
        <w:rPr>
          <w:rFonts w:eastAsia="SimSun"/>
          <w:iCs/>
          <w:kern w:val="28"/>
          <w:szCs w:val="28"/>
          <w:lang w:eastAsia="hi-IN" w:bidi="hi-IN"/>
        </w:rPr>
        <w:t>Разоренова</w:t>
      </w:r>
      <w:proofErr w:type="spellEnd"/>
      <w:r w:rsidRPr="007A5FFB">
        <w:rPr>
          <w:rFonts w:eastAsia="SimSun"/>
          <w:iCs/>
          <w:kern w:val="28"/>
          <w:szCs w:val="28"/>
          <w:lang w:eastAsia="hi-IN" w:bidi="hi-IN"/>
        </w:rPr>
        <w:t>.</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Характерные танцы. «Матрешки», муз. Б. Мокроусова; «Пляска Петрушек»,</w:t>
      </w:r>
      <w:r>
        <w:rPr>
          <w:rFonts w:eastAsia="SimSun"/>
          <w:iCs/>
          <w:kern w:val="28"/>
          <w:szCs w:val="28"/>
          <w:lang w:eastAsia="hi-IN" w:bidi="hi-IN"/>
        </w:rPr>
        <w:t xml:space="preserve"> </w:t>
      </w:r>
      <w:r w:rsidRPr="007A5FFB">
        <w:rPr>
          <w:rFonts w:eastAsia="SimSun"/>
          <w:iCs/>
          <w:kern w:val="28"/>
          <w:szCs w:val="28"/>
          <w:lang w:eastAsia="hi-IN" w:bidi="hi-IN"/>
        </w:rPr>
        <w:t>«Танец Снегурочки и снежинок», муз. Р. Глиэра.</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Хороводы. «Урожайная», муз. А. Филиппенко, сл. О. Волгиной; «Новогодняя хороводная», муз. С. </w:t>
      </w:r>
      <w:proofErr w:type="spellStart"/>
      <w:r w:rsidRPr="007A5FFB">
        <w:rPr>
          <w:rFonts w:eastAsia="SimSun"/>
          <w:iCs/>
          <w:kern w:val="28"/>
          <w:szCs w:val="28"/>
          <w:lang w:eastAsia="hi-IN" w:bidi="hi-IN"/>
        </w:rPr>
        <w:t>Шайдар</w:t>
      </w:r>
      <w:proofErr w:type="spellEnd"/>
      <w:r w:rsidRPr="007A5FFB">
        <w:rPr>
          <w:rFonts w:eastAsia="SimSun"/>
          <w:iCs/>
          <w:kern w:val="28"/>
          <w:szCs w:val="28"/>
          <w:lang w:eastAsia="hi-IN" w:bidi="hi-IN"/>
        </w:rPr>
        <w:t xml:space="preserve">; «Пошла млада за водой», рус. нар. песня,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xml:space="preserve">. В. </w:t>
      </w:r>
      <w:proofErr w:type="spellStart"/>
      <w:r w:rsidRPr="007A5FFB">
        <w:rPr>
          <w:rFonts w:eastAsia="SimSun"/>
          <w:iCs/>
          <w:kern w:val="28"/>
          <w:szCs w:val="28"/>
          <w:lang w:eastAsia="hi-IN" w:bidi="hi-IN"/>
        </w:rPr>
        <w:t>Агафонникова</w:t>
      </w:r>
      <w:proofErr w:type="spellEnd"/>
      <w:r w:rsidRPr="007A5FFB">
        <w:rPr>
          <w:rFonts w:eastAsia="SimSun"/>
          <w:iCs/>
          <w:kern w:val="28"/>
          <w:szCs w:val="28"/>
          <w:lang w:eastAsia="hi-IN" w:bidi="hi-IN"/>
        </w:rPr>
        <w:t>.</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Музыкальные игры.</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 Игры. «Не выпустим», муз. Т. Ломовой; «Будь ловким!», муз. Н. </w:t>
      </w:r>
      <w:proofErr w:type="spellStart"/>
      <w:r w:rsidRPr="007A5FFB">
        <w:rPr>
          <w:rFonts w:eastAsia="SimSun"/>
          <w:iCs/>
          <w:kern w:val="28"/>
          <w:szCs w:val="28"/>
          <w:lang w:eastAsia="hi-IN" w:bidi="hi-IN"/>
        </w:rPr>
        <w:t>Ладухина</w:t>
      </w:r>
      <w:proofErr w:type="spellEnd"/>
      <w:r w:rsidRPr="007A5FFB">
        <w:rPr>
          <w:rFonts w:eastAsia="SimSun"/>
          <w:iCs/>
          <w:kern w:val="28"/>
          <w:szCs w:val="28"/>
          <w:lang w:eastAsia="hi-IN" w:bidi="hi-IN"/>
        </w:rPr>
        <w:t>;</w:t>
      </w:r>
      <w:r>
        <w:rPr>
          <w:rFonts w:eastAsia="SimSun"/>
          <w:iCs/>
          <w:kern w:val="28"/>
          <w:szCs w:val="28"/>
          <w:lang w:eastAsia="hi-IN" w:bidi="hi-IN"/>
        </w:rPr>
        <w:t xml:space="preserve"> </w:t>
      </w:r>
      <w:r w:rsidRPr="007A5FFB">
        <w:rPr>
          <w:rFonts w:eastAsia="SimSun"/>
          <w:iCs/>
          <w:kern w:val="28"/>
          <w:szCs w:val="28"/>
          <w:lang w:eastAsia="hi-IN" w:bidi="hi-IN"/>
        </w:rPr>
        <w:t xml:space="preserve">«Ищи игрушку», «Найди себе пару», </w:t>
      </w:r>
      <w:proofErr w:type="spellStart"/>
      <w:r w:rsidRPr="007A5FFB">
        <w:rPr>
          <w:rFonts w:eastAsia="SimSun"/>
          <w:iCs/>
          <w:kern w:val="28"/>
          <w:szCs w:val="28"/>
          <w:lang w:eastAsia="hi-IN" w:bidi="hi-IN"/>
        </w:rPr>
        <w:t>латв</w:t>
      </w:r>
      <w:proofErr w:type="spellEnd"/>
      <w:r w:rsidRPr="007A5FFB">
        <w:rPr>
          <w:rFonts w:eastAsia="SimSun"/>
          <w:iCs/>
          <w:kern w:val="28"/>
          <w:szCs w:val="28"/>
          <w:lang w:eastAsia="hi-IN" w:bidi="hi-IN"/>
        </w:rPr>
        <w:t xml:space="preserve">. нар. мелодия,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xml:space="preserve">. Т. </w:t>
      </w:r>
      <w:proofErr w:type="spellStart"/>
      <w:r w:rsidRPr="007A5FFB">
        <w:rPr>
          <w:rFonts w:eastAsia="SimSun"/>
          <w:iCs/>
          <w:kern w:val="28"/>
          <w:szCs w:val="28"/>
          <w:lang w:eastAsia="hi-IN" w:bidi="hi-IN"/>
        </w:rPr>
        <w:t>Попатенко</w:t>
      </w:r>
      <w:proofErr w:type="spellEnd"/>
      <w:r w:rsidRPr="007A5FFB">
        <w:rPr>
          <w:rFonts w:eastAsia="SimSun"/>
          <w:iCs/>
          <w:kern w:val="28"/>
          <w:szCs w:val="28"/>
          <w:lang w:eastAsia="hi-IN" w:bidi="hi-IN"/>
        </w:rPr>
        <w:t>.</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Игры с пением. «Колпачок», «Ворон», рус. нар. песни; «Заинька», рус. нар. песня,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xml:space="preserve">. Н. Римского-Корсакова; «Как на тоненький ледок», рус. нар. песня,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А. Рубца.</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Музыкально-дидактические игры.</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Развитие </w:t>
      </w:r>
      <w:proofErr w:type="spellStart"/>
      <w:r w:rsidRPr="007A5FFB">
        <w:rPr>
          <w:rFonts w:eastAsia="SimSun"/>
          <w:iCs/>
          <w:kern w:val="28"/>
          <w:szCs w:val="28"/>
          <w:lang w:eastAsia="hi-IN" w:bidi="hi-IN"/>
        </w:rPr>
        <w:t>звуковысотного</w:t>
      </w:r>
      <w:proofErr w:type="spellEnd"/>
      <w:r w:rsidRPr="007A5FFB">
        <w:rPr>
          <w:rFonts w:eastAsia="SimSun"/>
          <w:iCs/>
          <w:kern w:val="28"/>
          <w:szCs w:val="28"/>
          <w:lang w:eastAsia="hi-IN" w:bidi="hi-IN"/>
        </w:rPr>
        <w:t xml:space="preserve"> слуха. «Музыкальное лото», «Ступеньки», «Где мои детки?», «Мама и детки». Развитие чувства ритма. «Определи по ритму»,</w:t>
      </w:r>
      <w:r>
        <w:rPr>
          <w:rFonts w:eastAsia="SimSun"/>
          <w:iCs/>
          <w:kern w:val="28"/>
          <w:szCs w:val="28"/>
          <w:lang w:eastAsia="hi-IN" w:bidi="hi-IN"/>
        </w:rPr>
        <w:t xml:space="preserve"> </w:t>
      </w:r>
      <w:r w:rsidRPr="007A5FFB">
        <w:rPr>
          <w:rFonts w:eastAsia="SimSun"/>
          <w:iCs/>
          <w:kern w:val="28"/>
          <w:szCs w:val="28"/>
          <w:lang w:eastAsia="hi-IN" w:bidi="hi-IN"/>
        </w:rPr>
        <w:t>«Ритмические полоски», «Учись танцевать», «Ищи».</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Развитие тембрового слуха. «На чем играю?», «Музыкальные загадки»,</w:t>
      </w:r>
      <w:r>
        <w:rPr>
          <w:rFonts w:eastAsia="SimSun"/>
          <w:iCs/>
          <w:kern w:val="28"/>
          <w:szCs w:val="28"/>
          <w:lang w:eastAsia="hi-IN" w:bidi="hi-IN"/>
        </w:rPr>
        <w:t xml:space="preserve"> </w:t>
      </w:r>
      <w:r w:rsidRPr="007A5FFB">
        <w:rPr>
          <w:rFonts w:eastAsia="SimSun"/>
          <w:iCs/>
          <w:kern w:val="28"/>
          <w:szCs w:val="28"/>
          <w:lang w:eastAsia="hi-IN" w:bidi="hi-IN"/>
        </w:rPr>
        <w:t>«Музыкальный домик».</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Развитие диатонического слуха. «Громко, тихо запоем», «Звенящие колокольчики».</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Развитие восприятия музыки и музыкальной памяти. «Будь внимательным»,</w:t>
      </w:r>
      <w:r>
        <w:rPr>
          <w:rFonts w:eastAsia="SimSun"/>
          <w:iCs/>
          <w:kern w:val="28"/>
          <w:szCs w:val="28"/>
          <w:lang w:eastAsia="hi-IN" w:bidi="hi-IN"/>
        </w:rPr>
        <w:t xml:space="preserve"> </w:t>
      </w:r>
      <w:r w:rsidRPr="007A5FFB">
        <w:rPr>
          <w:rFonts w:eastAsia="SimSun"/>
          <w:iCs/>
          <w:kern w:val="28"/>
          <w:szCs w:val="28"/>
          <w:lang w:eastAsia="hi-IN" w:bidi="hi-IN"/>
        </w:rPr>
        <w:t>«Буратино», «Музыкальный магазин», «Времена года», «Наши песни».</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Инсценировки и музыкальные спектакли. «Где был, Иванушка?», рус. нар. мелодия,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М. Иорданского; «Моя любимая кукла», автор Т. Коренева;</w:t>
      </w:r>
      <w:r>
        <w:rPr>
          <w:rFonts w:eastAsia="SimSun"/>
          <w:iCs/>
          <w:kern w:val="28"/>
          <w:szCs w:val="28"/>
          <w:lang w:eastAsia="hi-IN" w:bidi="hi-IN"/>
        </w:rPr>
        <w:t xml:space="preserve"> </w:t>
      </w:r>
      <w:r w:rsidRPr="007A5FFB">
        <w:rPr>
          <w:rFonts w:eastAsia="SimSun"/>
          <w:iCs/>
          <w:kern w:val="28"/>
          <w:szCs w:val="28"/>
          <w:lang w:eastAsia="hi-IN" w:bidi="hi-IN"/>
        </w:rPr>
        <w:t xml:space="preserve">«Полянка» (музыкальная </w:t>
      </w:r>
      <w:proofErr w:type="spellStart"/>
      <w:r w:rsidRPr="007A5FFB">
        <w:rPr>
          <w:rFonts w:eastAsia="SimSun"/>
          <w:iCs/>
          <w:kern w:val="28"/>
          <w:szCs w:val="28"/>
          <w:lang w:eastAsia="hi-IN" w:bidi="hi-IN"/>
        </w:rPr>
        <w:t>играсказка</w:t>
      </w:r>
      <w:proofErr w:type="spellEnd"/>
      <w:r w:rsidRPr="007A5FFB">
        <w:rPr>
          <w:rFonts w:eastAsia="SimSun"/>
          <w:iCs/>
          <w:kern w:val="28"/>
          <w:szCs w:val="28"/>
          <w:lang w:eastAsia="hi-IN" w:bidi="hi-IN"/>
        </w:rPr>
        <w:t xml:space="preserve">), муз. Т. </w:t>
      </w:r>
      <w:proofErr w:type="spellStart"/>
      <w:r w:rsidRPr="007A5FFB">
        <w:rPr>
          <w:rFonts w:eastAsia="SimSun"/>
          <w:iCs/>
          <w:kern w:val="28"/>
          <w:szCs w:val="28"/>
          <w:lang w:eastAsia="hi-IN" w:bidi="hi-IN"/>
        </w:rPr>
        <w:t>Вилькорейской</w:t>
      </w:r>
      <w:proofErr w:type="spellEnd"/>
      <w:r w:rsidRPr="007A5FFB">
        <w:rPr>
          <w:rFonts w:eastAsia="SimSun"/>
          <w:iCs/>
          <w:kern w:val="28"/>
          <w:szCs w:val="28"/>
          <w:lang w:eastAsia="hi-IN" w:bidi="hi-IN"/>
        </w:rPr>
        <w:t>.</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Развитие   танцевально-игрового   творчества</w:t>
      </w:r>
      <w:proofErr w:type="gramStart"/>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 xml:space="preserve">Я   полю,   полю   лук»,   муз. Е. Тиличеевой; </w:t>
      </w:r>
      <w:r w:rsidRPr="007A5FFB">
        <w:rPr>
          <w:rFonts w:eastAsia="SimSun"/>
          <w:iCs/>
          <w:kern w:val="28"/>
          <w:szCs w:val="28"/>
          <w:lang w:eastAsia="hi-IN" w:bidi="hi-IN"/>
        </w:rPr>
        <w:lastRenderedPageBreak/>
        <w:t xml:space="preserve">«Вальс кошки», муз. В. Золотарева; «Гори, гори ясно!», рус. нар. </w:t>
      </w:r>
      <w:proofErr w:type="gramStart"/>
      <w:r w:rsidRPr="007A5FFB">
        <w:rPr>
          <w:rFonts w:eastAsia="SimSun"/>
          <w:iCs/>
          <w:kern w:val="28"/>
          <w:szCs w:val="28"/>
          <w:lang w:eastAsia="hi-IN" w:bidi="hi-IN"/>
        </w:rPr>
        <w:t xml:space="preserve">мелодия,   </w:t>
      </w:r>
      <w:proofErr w:type="spellStart"/>
      <w:proofErr w:type="gramEnd"/>
      <w:r w:rsidRPr="007A5FFB">
        <w:rPr>
          <w:rFonts w:eastAsia="SimSun"/>
          <w:iCs/>
          <w:kern w:val="28"/>
          <w:szCs w:val="28"/>
          <w:lang w:eastAsia="hi-IN" w:bidi="hi-IN"/>
        </w:rPr>
        <w:t>обраб</w:t>
      </w:r>
      <w:proofErr w:type="spellEnd"/>
      <w:r w:rsidRPr="007A5FFB">
        <w:rPr>
          <w:rFonts w:eastAsia="SimSun"/>
          <w:iCs/>
          <w:kern w:val="28"/>
          <w:szCs w:val="28"/>
          <w:lang w:eastAsia="hi-IN" w:bidi="hi-IN"/>
        </w:rPr>
        <w:t xml:space="preserve">.   Р.   </w:t>
      </w:r>
      <w:proofErr w:type="spellStart"/>
      <w:proofErr w:type="gramStart"/>
      <w:r w:rsidRPr="007A5FFB">
        <w:rPr>
          <w:rFonts w:eastAsia="SimSun"/>
          <w:iCs/>
          <w:kern w:val="28"/>
          <w:szCs w:val="28"/>
          <w:lang w:eastAsia="hi-IN" w:bidi="hi-IN"/>
        </w:rPr>
        <w:t>Рустамова</w:t>
      </w:r>
      <w:proofErr w:type="spellEnd"/>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 xml:space="preserve">«А   я   по   лугу»,   рус.   нар.   </w:t>
      </w:r>
      <w:proofErr w:type="gramStart"/>
      <w:r w:rsidRPr="007A5FFB">
        <w:rPr>
          <w:rFonts w:eastAsia="SimSun"/>
          <w:iCs/>
          <w:kern w:val="28"/>
          <w:szCs w:val="28"/>
          <w:lang w:eastAsia="hi-IN" w:bidi="hi-IN"/>
        </w:rPr>
        <w:t xml:space="preserve">мелодия,   </w:t>
      </w:r>
      <w:proofErr w:type="spellStart"/>
      <w:proofErr w:type="gramEnd"/>
      <w:r w:rsidRPr="007A5FFB">
        <w:rPr>
          <w:rFonts w:eastAsia="SimSun"/>
          <w:iCs/>
          <w:kern w:val="28"/>
          <w:szCs w:val="28"/>
          <w:lang w:eastAsia="hi-IN" w:bidi="hi-IN"/>
        </w:rPr>
        <w:t>обраб</w:t>
      </w:r>
      <w:proofErr w:type="spellEnd"/>
      <w:r w:rsidRPr="007A5FFB">
        <w:rPr>
          <w:rFonts w:eastAsia="SimSun"/>
          <w:iCs/>
          <w:kern w:val="28"/>
          <w:szCs w:val="28"/>
          <w:lang w:eastAsia="hi-IN" w:bidi="hi-IN"/>
        </w:rPr>
        <w:t>. Т. Смирновой.</w:t>
      </w:r>
    </w:p>
    <w:p w:rsidR="00896437" w:rsidRPr="007A5FFB" w:rsidRDefault="00896437" w:rsidP="002A6FA9">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Игра на детских музыкальных инструментах. «Дон-дон», рус. нар. песня,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xml:space="preserve">. Р. </w:t>
      </w:r>
      <w:proofErr w:type="spellStart"/>
      <w:r w:rsidRPr="007A5FFB">
        <w:rPr>
          <w:rFonts w:eastAsia="SimSun"/>
          <w:iCs/>
          <w:kern w:val="28"/>
          <w:szCs w:val="28"/>
          <w:lang w:eastAsia="hi-IN" w:bidi="hi-IN"/>
        </w:rPr>
        <w:t>Рустамова</w:t>
      </w:r>
      <w:proofErr w:type="spellEnd"/>
      <w:r w:rsidRPr="007A5FFB">
        <w:rPr>
          <w:rFonts w:eastAsia="SimSun"/>
          <w:iCs/>
          <w:kern w:val="28"/>
          <w:szCs w:val="28"/>
          <w:lang w:eastAsia="hi-IN" w:bidi="hi-IN"/>
        </w:rPr>
        <w:t xml:space="preserve">; «Гори, гори ясно!», рус. нар. мелодия; ««Часики», муз. С. </w:t>
      </w:r>
      <w:proofErr w:type="spellStart"/>
      <w:r w:rsidRPr="007A5FFB">
        <w:rPr>
          <w:rFonts w:eastAsia="SimSun"/>
          <w:iCs/>
          <w:kern w:val="28"/>
          <w:szCs w:val="28"/>
          <w:lang w:eastAsia="hi-IN" w:bidi="hi-IN"/>
        </w:rPr>
        <w:t>Вольфензона</w:t>
      </w:r>
      <w:proofErr w:type="spellEnd"/>
      <w:r w:rsidRPr="007A5FFB">
        <w:rPr>
          <w:rFonts w:eastAsia="SimSun"/>
          <w:iCs/>
          <w:kern w:val="28"/>
          <w:szCs w:val="28"/>
          <w:lang w:eastAsia="hi-IN" w:bidi="hi-IN"/>
        </w:rPr>
        <w:t>.</w:t>
      </w:r>
    </w:p>
    <w:p w:rsidR="00896437" w:rsidRPr="005305CC" w:rsidRDefault="00896437" w:rsidP="00896437">
      <w:pPr>
        <w:keepNext/>
        <w:widowControl w:val="0"/>
        <w:tabs>
          <w:tab w:val="left" w:pos="567"/>
        </w:tabs>
        <w:suppressAutoHyphens/>
        <w:ind w:right="-280" w:firstLine="567"/>
        <w:jc w:val="both"/>
        <w:outlineLvl w:val="1"/>
        <w:rPr>
          <w:rFonts w:eastAsia="SimSun"/>
          <w:b/>
          <w:iCs/>
          <w:kern w:val="28"/>
          <w:szCs w:val="28"/>
          <w:lang w:eastAsia="hi-IN" w:bidi="hi-IN"/>
        </w:rPr>
      </w:pPr>
      <w:r w:rsidRPr="005305CC">
        <w:rPr>
          <w:rFonts w:eastAsia="SimSun"/>
          <w:b/>
          <w:iCs/>
          <w:kern w:val="28"/>
          <w:szCs w:val="28"/>
          <w:lang w:eastAsia="hi-IN" w:bidi="hi-IN"/>
        </w:rPr>
        <w:t>От 6 лет до 7 лет.</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w:t>
      </w:r>
      <w:r>
        <w:rPr>
          <w:rFonts w:eastAsia="SimSun"/>
          <w:iCs/>
          <w:kern w:val="28"/>
          <w:szCs w:val="28"/>
          <w:lang w:eastAsia="hi-IN" w:bidi="hi-IN"/>
        </w:rPr>
        <w:t xml:space="preserve"> </w:t>
      </w:r>
      <w:r w:rsidRPr="007A5FFB">
        <w:rPr>
          <w:rFonts w:eastAsia="SimSun"/>
          <w:iCs/>
          <w:kern w:val="28"/>
          <w:szCs w:val="28"/>
          <w:lang w:eastAsia="hi-IN" w:bidi="hi-IN"/>
        </w:rPr>
        <w:t xml:space="preserve">«Сказка о царе </w:t>
      </w:r>
      <w:proofErr w:type="spellStart"/>
      <w:r w:rsidRPr="007A5FFB">
        <w:rPr>
          <w:rFonts w:eastAsia="SimSun"/>
          <w:iCs/>
          <w:kern w:val="28"/>
          <w:szCs w:val="28"/>
          <w:lang w:eastAsia="hi-IN" w:bidi="hi-IN"/>
        </w:rPr>
        <w:t>Салтане</w:t>
      </w:r>
      <w:proofErr w:type="spellEnd"/>
      <w:r w:rsidRPr="007A5FFB">
        <w:rPr>
          <w:rFonts w:eastAsia="SimSun"/>
          <w:iCs/>
          <w:kern w:val="28"/>
          <w:szCs w:val="28"/>
          <w:lang w:eastAsia="hi-IN" w:bidi="hi-IN"/>
        </w:rPr>
        <w:t>»);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w:t>
      </w:r>
      <w:proofErr w:type="spellStart"/>
      <w:r w:rsidRPr="007A5FFB">
        <w:rPr>
          <w:rFonts w:eastAsia="SimSun"/>
          <w:iCs/>
          <w:kern w:val="28"/>
          <w:szCs w:val="28"/>
          <w:lang w:eastAsia="hi-IN" w:bidi="hi-IN"/>
        </w:rPr>
        <w:t>Хованщина</w:t>
      </w:r>
      <w:proofErr w:type="spellEnd"/>
      <w:r w:rsidRPr="007A5FFB">
        <w:rPr>
          <w:rFonts w:eastAsia="SimSun"/>
          <w:iCs/>
          <w:kern w:val="28"/>
          <w:szCs w:val="28"/>
          <w:lang w:eastAsia="hi-IN" w:bidi="hi-IN"/>
        </w:rPr>
        <w:t>»).</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Пение.</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Упражнения на развитие слуха и голоса. «Бубенчики», «Наш дом», «Дудка»,</w:t>
      </w:r>
      <w:r>
        <w:rPr>
          <w:rFonts w:eastAsia="SimSun"/>
          <w:iCs/>
          <w:kern w:val="28"/>
          <w:szCs w:val="28"/>
          <w:lang w:eastAsia="hi-IN" w:bidi="hi-IN"/>
        </w:rPr>
        <w:t xml:space="preserve"> </w:t>
      </w:r>
      <w:r w:rsidRPr="007A5FFB">
        <w:rPr>
          <w:rFonts w:eastAsia="SimSun"/>
          <w:iCs/>
          <w:kern w:val="28"/>
          <w:szCs w:val="28"/>
          <w:lang w:eastAsia="hi-IN" w:bidi="hi-IN"/>
        </w:rPr>
        <w:t>«</w:t>
      </w:r>
      <w:proofErr w:type="spellStart"/>
      <w:r w:rsidRPr="007A5FFB">
        <w:rPr>
          <w:rFonts w:eastAsia="SimSun"/>
          <w:iCs/>
          <w:kern w:val="28"/>
          <w:szCs w:val="28"/>
          <w:lang w:eastAsia="hi-IN" w:bidi="hi-IN"/>
        </w:rPr>
        <w:t>Кукушечка</w:t>
      </w:r>
      <w:proofErr w:type="spellEnd"/>
      <w:r w:rsidRPr="007A5FFB">
        <w:rPr>
          <w:rFonts w:eastAsia="SimSun"/>
          <w:iCs/>
          <w:kern w:val="28"/>
          <w:szCs w:val="28"/>
          <w:lang w:eastAsia="hi-IN" w:bidi="hi-IN"/>
        </w:rPr>
        <w:t xml:space="preserve">», муз. Е. Тиличеевой, сл. М. </w:t>
      </w:r>
      <w:proofErr w:type="spellStart"/>
      <w:r w:rsidRPr="007A5FFB">
        <w:rPr>
          <w:rFonts w:eastAsia="SimSun"/>
          <w:iCs/>
          <w:kern w:val="28"/>
          <w:szCs w:val="28"/>
          <w:lang w:eastAsia="hi-IN" w:bidi="hi-IN"/>
        </w:rPr>
        <w:t>Долинова</w:t>
      </w:r>
      <w:proofErr w:type="spellEnd"/>
      <w:r w:rsidRPr="007A5FFB">
        <w:rPr>
          <w:rFonts w:eastAsia="SimSun"/>
          <w:iCs/>
          <w:kern w:val="28"/>
          <w:szCs w:val="28"/>
          <w:lang w:eastAsia="hi-IN" w:bidi="hi-IN"/>
        </w:rPr>
        <w:t xml:space="preserve">; «В школу», муз. Е. Тиличеевой, сл. М. </w:t>
      </w:r>
      <w:proofErr w:type="spellStart"/>
      <w:r w:rsidRPr="007A5FFB">
        <w:rPr>
          <w:rFonts w:eastAsia="SimSun"/>
          <w:iCs/>
          <w:kern w:val="28"/>
          <w:szCs w:val="28"/>
          <w:lang w:eastAsia="hi-IN" w:bidi="hi-IN"/>
        </w:rPr>
        <w:t>Долинова</w:t>
      </w:r>
      <w:proofErr w:type="spellEnd"/>
      <w:r w:rsidRPr="007A5FFB">
        <w:rPr>
          <w:rFonts w:eastAsia="SimSun"/>
          <w:iCs/>
          <w:kern w:val="28"/>
          <w:szCs w:val="28"/>
          <w:lang w:eastAsia="hi-IN" w:bidi="hi-IN"/>
        </w:rPr>
        <w:t>; «</w:t>
      </w:r>
      <w:proofErr w:type="spellStart"/>
      <w:r w:rsidRPr="007A5FFB">
        <w:rPr>
          <w:rFonts w:eastAsia="SimSun"/>
          <w:iCs/>
          <w:kern w:val="28"/>
          <w:szCs w:val="28"/>
          <w:lang w:eastAsia="hi-IN" w:bidi="hi-IN"/>
        </w:rPr>
        <w:t>Котя-коток</w:t>
      </w:r>
      <w:proofErr w:type="spellEnd"/>
      <w:r w:rsidRPr="007A5FFB">
        <w:rPr>
          <w:rFonts w:eastAsia="SimSun"/>
          <w:iCs/>
          <w:kern w:val="28"/>
          <w:szCs w:val="28"/>
          <w:lang w:eastAsia="hi-IN" w:bidi="hi-IN"/>
        </w:rPr>
        <w:t>», «Колыбельная», «Горошина», муз. В. Карасевой;</w:t>
      </w:r>
      <w:r>
        <w:rPr>
          <w:rFonts w:eastAsia="SimSun"/>
          <w:iCs/>
          <w:kern w:val="28"/>
          <w:szCs w:val="28"/>
          <w:lang w:eastAsia="hi-IN" w:bidi="hi-IN"/>
        </w:rPr>
        <w:t xml:space="preserve"> </w:t>
      </w:r>
      <w:r w:rsidRPr="007A5FFB">
        <w:rPr>
          <w:rFonts w:eastAsia="SimSun"/>
          <w:iCs/>
          <w:kern w:val="28"/>
          <w:szCs w:val="28"/>
          <w:lang w:eastAsia="hi-IN" w:bidi="hi-IN"/>
        </w:rPr>
        <w:t xml:space="preserve">«Качели», муз. Е. Тиличеевой, сл. М. </w:t>
      </w:r>
      <w:proofErr w:type="spellStart"/>
      <w:r w:rsidRPr="007A5FFB">
        <w:rPr>
          <w:rFonts w:eastAsia="SimSun"/>
          <w:iCs/>
          <w:kern w:val="28"/>
          <w:szCs w:val="28"/>
          <w:lang w:eastAsia="hi-IN" w:bidi="hi-IN"/>
        </w:rPr>
        <w:t>Долинова</w:t>
      </w:r>
      <w:proofErr w:type="spellEnd"/>
      <w:r w:rsidRPr="007A5FFB">
        <w:rPr>
          <w:rFonts w:eastAsia="SimSun"/>
          <w:iCs/>
          <w:kern w:val="28"/>
          <w:szCs w:val="28"/>
          <w:lang w:eastAsia="hi-IN" w:bidi="hi-IN"/>
        </w:rPr>
        <w:t>.</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 Песни. «Листопад», муз. Т. </w:t>
      </w:r>
      <w:proofErr w:type="spellStart"/>
      <w:r w:rsidRPr="007A5FFB">
        <w:rPr>
          <w:rFonts w:eastAsia="SimSun"/>
          <w:iCs/>
          <w:kern w:val="28"/>
          <w:szCs w:val="28"/>
          <w:lang w:eastAsia="hi-IN" w:bidi="hi-IN"/>
        </w:rPr>
        <w:t>Попатенко</w:t>
      </w:r>
      <w:proofErr w:type="spellEnd"/>
      <w:r w:rsidRPr="007A5FFB">
        <w:rPr>
          <w:rFonts w:eastAsia="SimSun"/>
          <w:iCs/>
          <w:kern w:val="28"/>
          <w:szCs w:val="28"/>
          <w:lang w:eastAsia="hi-IN" w:bidi="hi-IN"/>
        </w:rPr>
        <w:t xml:space="preserve">, сл. Е. Авдиенко; «Здравствуй, Родина моя!», муз. Ю. </w:t>
      </w:r>
      <w:proofErr w:type="spellStart"/>
      <w:r w:rsidRPr="007A5FFB">
        <w:rPr>
          <w:rFonts w:eastAsia="SimSun"/>
          <w:iCs/>
          <w:kern w:val="28"/>
          <w:szCs w:val="28"/>
          <w:lang w:eastAsia="hi-IN" w:bidi="hi-IN"/>
        </w:rPr>
        <w:t>Чичкова</w:t>
      </w:r>
      <w:proofErr w:type="spellEnd"/>
      <w:r w:rsidRPr="007A5FFB">
        <w:rPr>
          <w:rFonts w:eastAsia="SimSun"/>
          <w:iCs/>
          <w:kern w:val="28"/>
          <w:szCs w:val="28"/>
          <w:lang w:eastAsia="hi-IN" w:bidi="hi-IN"/>
        </w:rPr>
        <w:t xml:space="preserve">, сл. К. </w:t>
      </w:r>
      <w:proofErr w:type="spellStart"/>
      <w:r w:rsidRPr="007A5FFB">
        <w:rPr>
          <w:rFonts w:eastAsia="SimSun"/>
          <w:iCs/>
          <w:kern w:val="28"/>
          <w:szCs w:val="28"/>
          <w:lang w:eastAsia="hi-IN" w:bidi="hi-IN"/>
        </w:rPr>
        <w:t>Ибряева</w:t>
      </w:r>
      <w:proofErr w:type="spellEnd"/>
      <w:r w:rsidRPr="007A5FFB">
        <w:rPr>
          <w:rFonts w:eastAsia="SimSun"/>
          <w:iCs/>
          <w:kern w:val="28"/>
          <w:szCs w:val="28"/>
          <w:lang w:eastAsia="hi-IN" w:bidi="hi-IN"/>
        </w:rPr>
        <w:t xml:space="preserve">; «Зимняя песенка», муз. М. </w:t>
      </w:r>
      <w:proofErr w:type="spellStart"/>
      <w:r w:rsidRPr="007A5FFB">
        <w:rPr>
          <w:rFonts w:eastAsia="SimSun"/>
          <w:iCs/>
          <w:kern w:val="28"/>
          <w:szCs w:val="28"/>
          <w:lang w:eastAsia="hi-IN" w:bidi="hi-IN"/>
        </w:rPr>
        <w:t>Kpaсева</w:t>
      </w:r>
      <w:proofErr w:type="spellEnd"/>
      <w:r w:rsidRPr="007A5FFB">
        <w:rPr>
          <w:rFonts w:eastAsia="SimSun"/>
          <w:iCs/>
          <w:kern w:val="28"/>
          <w:szCs w:val="28"/>
          <w:lang w:eastAsia="hi-IN" w:bidi="hi-IN"/>
        </w:rPr>
        <w:t xml:space="preserve">, сл. С. </w:t>
      </w:r>
      <w:proofErr w:type="spellStart"/>
      <w:r w:rsidRPr="007A5FFB">
        <w:rPr>
          <w:rFonts w:eastAsia="SimSun"/>
          <w:iCs/>
          <w:kern w:val="28"/>
          <w:szCs w:val="28"/>
          <w:lang w:eastAsia="hi-IN" w:bidi="hi-IN"/>
        </w:rPr>
        <w:t>Вышеславцевой</w:t>
      </w:r>
      <w:proofErr w:type="spellEnd"/>
      <w:r w:rsidRPr="007A5FFB">
        <w:rPr>
          <w:rFonts w:eastAsia="SimSun"/>
          <w:iCs/>
          <w:kern w:val="28"/>
          <w:szCs w:val="28"/>
          <w:lang w:eastAsia="hi-IN" w:bidi="hi-IN"/>
        </w:rPr>
        <w:t xml:space="preserve">; «Елка», муз. Е. Тиличеевой, сл. Е. </w:t>
      </w:r>
      <w:proofErr w:type="spellStart"/>
      <w:r w:rsidRPr="007A5FFB">
        <w:rPr>
          <w:rFonts w:eastAsia="SimSun"/>
          <w:iCs/>
          <w:kern w:val="28"/>
          <w:szCs w:val="28"/>
          <w:lang w:eastAsia="hi-IN" w:bidi="hi-IN"/>
        </w:rPr>
        <w:t>Шмановой</w:t>
      </w:r>
      <w:proofErr w:type="spellEnd"/>
      <w:r w:rsidRPr="007A5FFB">
        <w:rPr>
          <w:rFonts w:eastAsia="SimSun"/>
          <w:iCs/>
          <w:kern w:val="28"/>
          <w:szCs w:val="28"/>
          <w:lang w:eastAsia="hi-IN" w:bidi="hi-IN"/>
        </w:rPr>
        <w:t>; сл. З. Петровой;</w:t>
      </w:r>
      <w:r>
        <w:rPr>
          <w:rFonts w:eastAsia="SimSun"/>
          <w:iCs/>
          <w:kern w:val="28"/>
          <w:szCs w:val="28"/>
          <w:lang w:eastAsia="hi-IN" w:bidi="hi-IN"/>
        </w:rPr>
        <w:t xml:space="preserve"> </w:t>
      </w:r>
      <w:r w:rsidRPr="007A5FFB">
        <w:rPr>
          <w:rFonts w:eastAsia="SimSun"/>
          <w:iCs/>
          <w:kern w:val="28"/>
          <w:szCs w:val="28"/>
          <w:lang w:eastAsia="hi-IN" w:bidi="hi-IN"/>
        </w:rPr>
        <w:t xml:space="preserve">«Самая хорошая», муз. В. Иванникова, сл. О. Фадеевой; «Хорошо у нас в саду», муз. В.   </w:t>
      </w:r>
      <w:proofErr w:type="spellStart"/>
      <w:proofErr w:type="gramStart"/>
      <w:r w:rsidRPr="007A5FFB">
        <w:rPr>
          <w:rFonts w:eastAsia="SimSun"/>
          <w:iCs/>
          <w:kern w:val="28"/>
          <w:szCs w:val="28"/>
          <w:lang w:eastAsia="hi-IN" w:bidi="hi-IN"/>
        </w:rPr>
        <w:t>Герчик</w:t>
      </w:r>
      <w:proofErr w:type="spellEnd"/>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 xml:space="preserve">сл.   А.   </w:t>
      </w:r>
      <w:proofErr w:type="gramStart"/>
      <w:r w:rsidRPr="007A5FFB">
        <w:rPr>
          <w:rFonts w:eastAsia="SimSun"/>
          <w:iCs/>
          <w:kern w:val="28"/>
          <w:szCs w:val="28"/>
          <w:lang w:eastAsia="hi-IN" w:bidi="hi-IN"/>
        </w:rPr>
        <w:t xml:space="preserve">Пришельца;   </w:t>
      </w:r>
      <w:proofErr w:type="gramEnd"/>
      <w:r w:rsidRPr="007A5FFB">
        <w:rPr>
          <w:rFonts w:eastAsia="SimSun"/>
          <w:iCs/>
          <w:kern w:val="28"/>
          <w:szCs w:val="28"/>
          <w:lang w:eastAsia="hi-IN" w:bidi="hi-IN"/>
        </w:rPr>
        <w:t xml:space="preserve">«Новогодний   хоровод»,   муз.   Т.   </w:t>
      </w:r>
      <w:proofErr w:type="spellStart"/>
      <w:r w:rsidRPr="007A5FFB">
        <w:rPr>
          <w:rFonts w:eastAsia="SimSun"/>
          <w:iCs/>
          <w:kern w:val="28"/>
          <w:szCs w:val="28"/>
          <w:lang w:eastAsia="hi-IN" w:bidi="hi-IN"/>
        </w:rPr>
        <w:t>Попатенко</w:t>
      </w:r>
      <w:proofErr w:type="spellEnd"/>
      <w:r w:rsidRPr="007A5FFB">
        <w:rPr>
          <w:rFonts w:eastAsia="SimSun"/>
          <w:iCs/>
          <w:kern w:val="28"/>
          <w:szCs w:val="28"/>
          <w:lang w:eastAsia="hi-IN" w:bidi="hi-IN"/>
        </w:rPr>
        <w:t>;</w:t>
      </w:r>
      <w:r>
        <w:rPr>
          <w:rFonts w:eastAsia="SimSun"/>
          <w:iCs/>
          <w:kern w:val="28"/>
          <w:szCs w:val="28"/>
          <w:lang w:eastAsia="hi-IN" w:bidi="hi-IN"/>
        </w:rPr>
        <w:t xml:space="preserve"> </w:t>
      </w:r>
      <w:r w:rsidRPr="007A5FFB">
        <w:rPr>
          <w:rFonts w:eastAsia="SimSun"/>
          <w:iCs/>
          <w:kern w:val="28"/>
          <w:szCs w:val="28"/>
          <w:lang w:eastAsia="hi-IN" w:bidi="hi-IN"/>
        </w:rPr>
        <w:t xml:space="preserve">«Новогодняя хороводная», муз. С.   </w:t>
      </w:r>
      <w:proofErr w:type="gramStart"/>
      <w:r w:rsidRPr="007A5FFB">
        <w:rPr>
          <w:rFonts w:eastAsia="SimSun"/>
          <w:iCs/>
          <w:kern w:val="28"/>
          <w:szCs w:val="28"/>
          <w:lang w:eastAsia="hi-IN" w:bidi="hi-IN"/>
        </w:rPr>
        <w:t xml:space="preserve">Шнайдера;   </w:t>
      </w:r>
      <w:proofErr w:type="gramEnd"/>
      <w:r w:rsidRPr="007A5FFB">
        <w:rPr>
          <w:rFonts w:eastAsia="SimSun"/>
          <w:iCs/>
          <w:kern w:val="28"/>
          <w:szCs w:val="28"/>
          <w:lang w:eastAsia="hi-IN" w:bidi="hi-IN"/>
        </w:rPr>
        <w:t xml:space="preserve">«Песенка   про бабушку»,   муз. М. </w:t>
      </w:r>
      <w:proofErr w:type="spellStart"/>
      <w:r w:rsidRPr="007A5FFB">
        <w:rPr>
          <w:rFonts w:eastAsia="SimSun"/>
          <w:iCs/>
          <w:kern w:val="28"/>
          <w:szCs w:val="28"/>
          <w:lang w:eastAsia="hi-IN" w:bidi="hi-IN"/>
        </w:rPr>
        <w:t>Парцхаладзе</w:t>
      </w:r>
      <w:proofErr w:type="spellEnd"/>
      <w:r w:rsidRPr="007A5FFB">
        <w:rPr>
          <w:rFonts w:eastAsia="SimSun"/>
          <w:iCs/>
          <w:kern w:val="28"/>
          <w:szCs w:val="28"/>
          <w:lang w:eastAsia="hi-IN" w:bidi="hi-IN"/>
        </w:rPr>
        <w:t xml:space="preserve">; «До свиданья, детский сад», муз. Ю. </w:t>
      </w:r>
      <w:proofErr w:type="spellStart"/>
      <w:r w:rsidRPr="007A5FFB">
        <w:rPr>
          <w:rFonts w:eastAsia="SimSun"/>
          <w:iCs/>
          <w:kern w:val="28"/>
          <w:szCs w:val="28"/>
          <w:lang w:eastAsia="hi-IN" w:bidi="hi-IN"/>
        </w:rPr>
        <w:t>Слонова</w:t>
      </w:r>
      <w:proofErr w:type="spellEnd"/>
      <w:r w:rsidRPr="007A5FFB">
        <w:rPr>
          <w:rFonts w:eastAsia="SimSun"/>
          <w:iCs/>
          <w:kern w:val="28"/>
          <w:szCs w:val="28"/>
          <w:lang w:eastAsia="hi-IN" w:bidi="hi-IN"/>
        </w:rPr>
        <w:t xml:space="preserve">, сл. B. Малкова; «Мы теперь ученики», муз. Г. Струве; «Праздник Победы», муз. М. </w:t>
      </w:r>
      <w:proofErr w:type="spellStart"/>
      <w:r w:rsidRPr="007A5FFB">
        <w:rPr>
          <w:rFonts w:eastAsia="SimSun"/>
          <w:iCs/>
          <w:kern w:val="28"/>
          <w:szCs w:val="28"/>
          <w:lang w:eastAsia="hi-IN" w:bidi="hi-IN"/>
        </w:rPr>
        <w:t>Парцхаладзе</w:t>
      </w:r>
      <w:proofErr w:type="spellEnd"/>
      <w:r w:rsidRPr="007A5FFB">
        <w:rPr>
          <w:rFonts w:eastAsia="SimSun"/>
          <w:iCs/>
          <w:kern w:val="28"/>
          <w:szCs w:val="28"/>
          <w:lang w:eastAsia="hi-IN" w:bidi="hi-IN"/>
        </w:rPr>
        <w:t>; «Песня о Москве», муз. Г. Свиридова.</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Песенное творчество. «Веселая песенка», муз. Г. Струве, сл. В. Викторова;</w:t>
      </w:r>
      <w:r>
        <w:rPr>
          <w:rFonts w:eastAsia="SimSun"/>
          <w:iCs/>
          <w:kern w:val="28"/>
          <w:szCs w:val="28"/>
          <w:lang w:eastAsia="hi-IN" w:bidi="hi-IN"/>
        </w:rPr>
        <w:t xml:space="preserve"> </w:t>
      </w:r>
      <w:r w:rsidRPr="007A5FFB">
        <w:rPr>
          <w:rFonts w:eastAsia="SimSun"/>
          <w:iCs/>
          <w:kern w:val="28"/>
          <w:szCs w:val="28"/>
          <w:lang w:eastAsia="hi-IN" w:bidi="hi-IN"/>
        </w:rPr>
        <w:t>«Плясовая», муз. Т. Ломовой; «Весной», муз. Г. Зингера.</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Музыкально-ритмические движения</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Упражнения. «Марш», муз. М. </w:t>
      </w:r>
      <w:proofErr w:type="spellStart"/>
      <w:r w:rsidRPr="007A5FFB">
        <w:rPr>
          <w:rFonts w:eastAsia="SimSun"/>
          <w:iCs/>
          <w:kern w:val="28"/>
          <w:szCs w:val="28"/>
          <w:lang w:eastAsia="hi-IN" w:bidi="hi-IN"/>
        </w:rPr>
        <w:t>Робера</w:t>
      </w:r>
      <w:proofErr w:type="spellEnd"/>
      <w:r w:rsidRPr="007A5FFB">
        <w:rPr>
          <w:rFonts w:eastAsia="SimSun"/>
          <w:iCs/>
          <w:kern w:val="28"/>
          <w:szCs w:val="28"/>
          <w:lang w:eastAsia="hi-IN" w:bidi="hi-IN"/>
        </w:rPr>
        <w:t>; «Бег», «Цветные флажки», муз. Е. Тиличеевой; «Кто лучше   скачет?</w:t>
      </w:r>
      <w:proofErr w:type="gramStart"/>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 xml:space="preserve">«Шагают   девочки   и   мальчики»,   муз. В. Золотарева; поднимай и скрещивай флажки («Этюд», муз. К. </w:t>
      </w:r>
      <w:proofErr w:type="spellStart"/>
      <w:r w:rsidRPr="007A5FFB">
        <w:rPr>
          <w:rFonts w:eastAsia="SimSun"/>
          <w:iCs/>
          <w:kern w:val="28"/>
          <w:szCs w:val="28"/>
          <w:lang w:eastAsia="hi-IN" w:bidi="hi-IN"/>
        </w:rPr>
        <w:t>Гуритта</w:t>
      </w:r>
      <w:proofErr w:type="spellEnd"/>
      <w:r w:rsidRPr="007A5FFB">
        <w:rPr>
          <w:rFonts w:eastAsia="SimSun"/>
          <w:iCs/>
          <w:kern w:val="28"/>
          <w:szCs w:val="28"/>
          <w:lang w:eastAsia="hi-IN" w:bidi="hi-IN"/>
        </w:rPr>
        <w:t xml:space="preserve">); полоскать платочки: «Ой, </w:t>
      </w:r>
      <w:proofErr w:type="spellStart"/>
      <w:r w:rsidRPr="007A5FFB">
        <w:rPr>
          <w:rFonts w:eastAsia="SimSun"/>
          <w:iCs/>
          <w:kern w:val="28"/>
          <w:szCs w:val="28"/>
          <w:lang w:eastAsia="hi-IN" w:bidi="hi-IN"/>
        </w:rPr>
        <w:t>утушка</w:t>
      </w:r>
      <w:proofErr w:type="spellEnd"/>
      <w:r w:rsidRPr="007A5FFB">
        <w:rPr>
          <w:rFonts w:eastAsia="SimSun"/>
          <w:iCs/>
          <w:kern w:val="28"/>
          <w:szCs w:val="28"/>
          <w:lang w:eastAsia="hi-IN" w:bidi="hi-IN"/>
        </w:rPr>
        <w:t xml:space="preserve"> луговая», рус. нар. мелодия,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Т. Ломовой;</w:t>
      </w:r>
      <w:r>
        <w:rPr>
          <w:rFonts w:eastAsia="SimSun"/>
          <w:iCs/>
          <w:kern w:val="28"/>
          <w:szCs w:val="28"/>
          <w:lang w:eastAsia="hi-IN" w:bidi="hi-IN"/>
        </w:rPr>
        <w:t xml:space="preserve"> </w:t>
      </w:r>
      <w:r w:rsidRPr="007A5FFB">
        <w:rPr>
          <w:rFonts w:eastAsia="SimSun"/>
          <w:iCs/>
          <w:kern w:val="28"/>
          <w:szCs w:val="28"/>
          <w:lang w:eastAsia="hi-IN" w:bidi="hi-IN"/>
        </w:rPr>
        <w:t>«Упражнение с кубиками», муз. С. Соснина.</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Этюды. «Медведи пляшут», муз. М. </w:t>
      </w:r>
      <w:proofErr w:type="spellStart"/>
      <w:r w:rsidRPr="007A5FFB">
        <w:rPr>
          <w:rFonts w:eastAsia="SimSun"/>
          <w:iCs/>
          <w:kern w:val="28"/>
          <w:szCs w:val="28"/>
          <w:lang w:eastAsia="hi-IN" w:bidi="hi-IN"/>
        </w:rPr>
        <w:t>Красева</w:t>
      </w:r>
      <w:proofErr w:type="spellEnd"/>
      <w:r w:rsidRPr="007A5FFB">
        <w:rPr>
          <w:rFonts w:eastAsia="SimSun"/>
          <w:iCs/>
          <w:kern w:val="28"/>
          <w:szCs w:val="28"/>
          <w:lang w:eastAsia="hi-IN" w:bidi="hi-IN"/>
        </w:rPr>
        <w:t xml:space="preserve">; Показывай направление («Марш», муз. Д. </w:t>
      </w:r>
      <w:proofErr w:type="spellStart"/>
      <w:r w:rsidRPr="007A5FFB">
        <w:rPr>
          <w:rFonts w:eastAsia="SimSun"/>
          <w:iCs/>
          <w:kern w:val="28"/>
          <w:szCs w:val="28"/>
          <w:lang w:eastAsia="hi-IN" w:bidi="hi-IN"/>
        </w:rPr>
        <w:t>Кабалевского</w:t>
      </w:r>
      <w:proofErr w:type="spellEnd"/>
      <w:r w:rsidRPr="007A5FFB">
        <w:rPr>
          <w:rFonts w:eastAsia="SimSun"/>
          <w:iCs/>
          <w:kern w:val="28"/>
          <w:szCs w:val="28"/>
          <w:lang w:eastAsia="hi-IN" w:bidi="hi-IN"/>
        </w:rPr>
        <w:t>); каждая пара пляшет по-своему («Ах ты, береза», рус. нар. мелодия); «Попрыгунья», «Лягушки и аисты», муз. В. Витлина.</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Танцы и пляски. «Задорный танец», муз. В. Золотарева; «Полька», муз. В. Косенко; «Вальс», муз. Е. Макарова; «Яблочко», муз. Р. Глиэра (из балета</w:t>
      </w:r>
      <w:r>
        <w:rPr>
          <w:rFonts w:eastAsia="SimSun"/>
          <w:iCs/>
          <w:kern w:val="28"/>
          <w:szCs w:val="28"/>
          <w:lang w:eastAsia="hi-IN" w:bidi="hi-IN"/>
        </w:rPr>
        <w:t xml:space="preserve"> </w:t>
      </w:r>
      <w:r w:rsidRPr="007A5FFB">
        <w:rPr>
          <w:rFonts w:eastAsia="SimSun"/>
          <w:iCs/>
          <w:kern w:val="28"/>
          <w:szCs w:val="28"/>
          <w:lang w:eastAsia="hi-IN" w:bidi="hi-IN"/>
        </w:rPr>
        <w:t>«Красный мак»); «</w:t>
      </w:r>
      <w:proofErr w:type="spellStart"/>
      <w:r w:rsidRPr="007A5FFB">
        <w:rPr>
          <w:rFonts w:eastAsia="SimSun"/>
          <w:iCs/>
          <w:kern w:val="28"/>
          <w:szCs w:val="28"/>
          <w:lang w:eastAsia="hi-IN" w:bidi="hi-IN"/>
        </w:rPr>
        <w:t>Прялица</w:t>
      </w:r>
      <w:proofErr w:type="spellEnd"/>
      <w:r w:rsidRPr="007A5FFB">
        <w:rPr>
          <w:rFonts w:eastAsia="SimSun"/>
          <w:iCs/>
          <w:kern w:val="28"/>
          <w:szCs w:val="28"/>
          <w:lang w:eastAsia="hi-IN" w:bidi="hi-IN"/>
        </w:rPr>
        <w:t xml:space="preserve">», рус. нар. мелодия,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xml:space="preserve">. Т. Ломовой; «Сударушка», рус. нар. мелодия,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xml:space="preserve">. Ю. </w:t>
      </w:r>
      <w:proofErr w:type="spellStart"/>
      <w:r w:rsidRPr="007A5FFB">
        <w:rPr>
          <w:rFonts w:eastAsia="SimSun"/>
          <w:iCs/>
          <w:kern w:val="28"/>
          <w:szCs w:val="28"/>
          <w:lang w:eastAsia="hi-IN" w:bidi="hi-IN"/>
        </w:rPr>
        <w:t>Слонова</w:t>
      </w:r>
      <w:proofErr w:type="spellEnd"/>
      <w:r w:rsidRPr="007A5FFB">
        <w:rPr>
          <w:rFonts w:eastAsia="SimSun"/>
          <w:iCs/>
          <w:kern w:val="28"/>
          <w:szCs w:val="28"/>
          <w:lang w:eastAsia="hi-IN" w:bidi="hi-IN"/>
        </w:rPr>
        <w:t>.</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Характерные танцы. «Танец снежинок», муз. А. Жилина; «Выход к пляске медвежат», муз. М. </w:t>
      </w:r>
      <w:proofErr w:type="spellStart"/>
      <w:r w:rsidRPr="007A5FFB">
        <w:rPr>
          <w:rFonts w:eastAsia="SimSun"/>
          <w:iCs/>
          <w:kern w:val="28"/>
          <w:szCs w:val="28"/>
          <w:lang w:eastAsia="hi-IN" w:bidi="hi-IN"/>
        </w:rPr>
        <w:t>Красева</w:t>
      </w:r>
      <w:proofErr w:type="spellEnd"/>
      <w:r w:rsidRPr="007A5FFB">
        <w:rPr>
          <w:rFonts w:eastAsia="SimSun"/>
          <w:iCs/>
          <w:kern w:val="28"/>
          <w:szCs w:val="28"/>
          <w:lang w:eastAsia="hi-IN" w:bidi="hi-IN"/>
        </w:rPr>
        <w:t xml:space="preserve">; «Матрешки», муз. Ю. </w:t>
      </w:r>
      <w:proofErr w:type="spellStart"/>
      <w:r w:rsidRPr="007A5FFB">
        <w:rPr>
          <w:rFonts w:eastAsia="SimSun"/>
          <w:iCs/>
          <w:kern w:val="28"/>
          <w:szCs w:val="28"/>
          <w:lang w:eastAsia="hi-IN" w:bidi="hi-IN"/>
        </w:rPr>
        <w:t>Слонова</w:t>
      </w:r>
      <w:proofErr w:type="spellEnd"/>
      <w:r w:rsidRPr="007A5FFB">
        <w:rPr>
          <w:rFonts w:eastAsia="SimSun"/>
          <w:iCs/>
          <w:kern w:val="28"/>
          <w:szCs w:val="28"/>
          <w:lang w:eastAsia="hi-IN" w:bidi="hi-IN"/>
        </w:rPr>
        <w:t>, сл. Л. Некрасовой.</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Хороводы. «Выйду ль я на реченьку», рус. нар. песня,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В. Иванникова;</w:t>
      </w:r>
      <w:r>
        <w:rPr>
          <w:rFonts w:eastAsia="SimSun"/>
          <w:iCs/>
          <w:kern w:val="28"/>
          <w:szCs w:val="28"/>
          <w:lang w:eastAsia="hi-IN" w:bidi="hi-IN"/>
        </w:rPr>
        <w:t xml:space="preserve"> </w:t>
      </w:r>
      <w:r w:rsidRPr="007A5FFB">
        <w:rPr>
          <w:rFonts w:eastAsia="SimSun"/>
          <w:iCs/>
          <w:kern w:val="28"/>
          <w:szCs w:val="28"/>
          <w:lang w:eastAsia="hi-IN" w:bidi="hi-IN"/>
        </w:rPr>
        <w:t xml:space="preserve">«На горе-то калина», рус. нар. мелодия,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А. Новикова.</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Музыкальные игры</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Игры. Кот и мыши», муз. Т. Ломовой; «Кто скорей?», муз. М. Шварца; «Игра с погремушками», муз. Ф. Шуберта «</w:t>
      </w:r>
      <w:proofErr w:type="spellStart"/>
      <w:r w:rsidRPr="007A5FFB">
        <w:rPr>
          <w:rFonts w:eastAsia="SimSun"/>
          <w:iCs/>
          <w:kern w:val="28"/>
          <w:szCs w:val="28"/>
          <w:lang w:eastAsia="hi-IN" w:bidi="hi-IN"/>
        </w:rPr>
        <w:t>Экоссез</w:t>
      </w:r>
      <w:proofErr w:type="spellEnd"/>
      <w:r w:rsidRPr="007A5FFB">
        <w:rPr>
          <w:rFonts w:eastAsia="SimSun"/>
          <w:iCs/>
          <w:kern w:val="28"/>
          <w:szCs w:val="28"/>
          <w:lang w:eastAsia="hi-IN" w:bidi="hi-IN"/>
        </w:rPr>
        <w:t xml:space="preserve">»; «Поездка», «Пастух и козлята», рус. нар. песня,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xml:space="preserve">. В. </w:t>
      </w:r>
      <w:proofErr w:type="spellStart"/>
      <w:r w:rsidRPr="007A5FFB">
        <w:rPr>
          <w:rFonts w:eastAsia="SimSun"/>
          <w:iCs/>
          <w:kern w:val="28"/>
          <w:szCs w:val="28"/>
          <w:lang w:eastAsia="hi-IN" w:bidi="hi-IN"/>
        </w:rPr>
        <w:t>Трутовского</w:t>
      </w:r>
      <w:proofErr w:type="spellEnd"/>
      <w:r w:rsidRPr="007A5FFB">
        <w:rPr>
          <w:rFonts w:eastAsia="SimSun"/>
          <w:iCs/>
          <w:kern w:val="28"/>
          <w:szCs w:val="28"/>
          <w:lang w:eastAsia="hi-IN" w:bidi="hi-IN"/>
        </w:rPr>
        <w:t>.</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Игры с пением. «Плетень», рус. нар. мелодия «Сеяли девушки», обр. И. Кишко; «Узнай по голосу», муз. В. </w:t>
      </w:r>
      <w:proofErr w:type="spellStart"/>
      <w:r w:rsidRPr="007A5FFB">
        <w:rPr>
          <w:rFonts w:eastAsia="SimSun"/>
          <w:iCs/>
          <w:kern w:val="28"/>
          <w:szCs w:val="28"/>
          <w:lang w:eastAsia="hi-IN" w:bidi="hi-IN"/>
        </w:rPr>
        <w:t>Ребикова</w:t>
      </w:r>
      <w:proofErr w:type="spellEnd"/>
      <w:r w:rsidRPr="007A5FFB">
        <w:rPr>
          <w:rFonts w:eastAsia="SimSun"/>
          <w:iCs/>
          <w:kern w:val="28"/>
          <w:szCs w:val="28"/>
          <w:lang w:eastAsia="hi-IN" w:bidi="hi-IN"/>
        </w:rPr>
        <w:t xml:space="preserve"> («Пьеса»); «Теремок», рус. нар. песня; «Метелица», «Ой, вставала я </w:t>
      </w:r>
      <w:proofErr w:type="spellStart"/>
      <w:r w:rsidRPr="007A5FFB">
        <w:rPr>
          <w:rFonts w:eastAsia="SimSun"/>
          <w:iCs/>
          <w:kern w:val="28"/>
          <w:szCs w:val="28"/>
          <w:lang w:eastAsia="hi-IN" w:bidi="hi-IN"/>
        </w:rPr>
        <w:t>ранешенько</w:t>
      </w:r>
      <w:proofErr w:type="spellEnd"/>
      <w:r w:rsidRPr="007A5FFB">
        <w:rPr>
          <w:rFonts w:eastAsia="SimSun"/>
          <w:iCs/>
          <w:kern w:val="28"/>
          <w:szCs w:val="28"/>
          <w:lang w:eastAsia="hi-IN" w:bidi="hi-IN"/>
        </w:rPr>
        <w:t xml:space="preserve">», рус. нар. песни; «Ищи», муз. Т. Ломовой; «Со вьюном я хожу», рус. нар. песня,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А. Гречанинова; «Савка и Гришка», белорус. нар. песня.</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Музыкально-дидактические игры.</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 Развитие </w:t>
      </w:r>
      <w:proofErr w:type="spellStart"/>
      <w:r w:rsidRPr="007A5FFB">
        <w:rPr>
          <w:rFonts w:eastAsia="SimSun"/>
          <w:iCs/>
          <w:kern w:val="28"/>
          <w:szCs w:val="28"/>
          <w:lang w:eastAsia="hi-IN" w:bidi="hi-IN"/>
        </w:rPr>
        <w:t>звуковысотного</w:t>
      </w:r>
      <w:proofErr w:type="spellEnd"/>
      <w:r w:rsidRPr="007A5FFB">
        <w:rPr>
          <w:rFonts w:eastAsia="SimSun"/>
          <w:iCs/>
          <w:kern w:val="28"/>
          <w:szCs w:val="28"/>
          <w:lang w:eastAsia="hi-IN" w:bidi="hi-IN"/>
        </w:rPr>
        <w:t xml:space="preserve">   слуха.   «Три   поросенка</w:t>
      </w:r>
      <w:proofErr w:type="gramStart"/>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«Подумай,   отгадай»,</w:t>
      </w:r>
      <w:r>
        <w:rPr>
          <w:rFonts w:eastAsia="SimSun"/>
          <w:iCs/>
          <w:kern w:val="28"/>
          <w:szCs w:val="28"/>
          <w:lang w:eastAsia="hi-IN" w:bidi="hi-IN"/>
        </w:rPr>
        <w:t xml:space="preserve"> </w:t>
      </w:r>
      <w:r w:rsidRPr="007A5FFB">
        <w:rPr>
          <w:rFonts w:eastAsia="SimSun"/>
          <w:iCs/>
          <w:kern w:val="28"/>
          <w:szCs w:val="28"/>
          <w:lang w:eastAsia="hi-IN" w:bidi="hi-IN"/>
        </w:rPr>
        <w:t>«Звуки разные бывают», «Веселые Петрушки».</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w:t>
      </w:r>
      <w:r w:rsidRPr="007A5FFB">
        <w:rPr>
          <w:rFonts w:eastAsia="SimSun"/>
          <w:iCs/>
          <w:kern w:val="28"/>
          <w:szCs w:val="28"/>
          <w:lang w:eastAsia="hi-IN" w:bidi="hi-IN"/>
        </w:rPr>
        <w:lastRenderedPageBreak/>
        <w:t>«Музыкальный домик».</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Развитие диатонического слуха. «Громко-тихо запоем», «Звенящие колокольчики, ищи».</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Развитие восприятия музыки. «На лугу», «Песня ‒ танец ‒ марш», «Времена года», «Наши любимые произведения».</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Развитие музыкальной памяти. «Назови композитора», «Угадай песню»,</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«Повтори мелодию», «Узнай произведение».</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Инсценировки и музыкальные спектакли. «Как у наших у ворот», рус. нар. мелодия, обр. В. </w:t>
      </w:r>
      <w:proofErr w:type="spellStart"/>
      <w:r w:rsidRPr="007A5FFB">
        <w:rPr>
          <w:rFonts w:eastAsia="SimSun"/>
          <w:iCs/>
          <w:kern w:val="28"/>
          <w:szCs w:val="28"/>
          <w:lang w:eastAsia="hi-IN" w:bidi="hi-IN"/>
        </w:rPr>
        <w:t>Агафонникова</w:t>
      </w:r>
      <w:proofErr w:type="spellEnd"/>
      <w:r w:rsidRPr="007A5FFB">
        <w:rPr>
          <w:rFonts w:eastAsia="SimSun"/>
          <w:iCs/>
          <w:kern w:val="28"/>
          <w:szCs w:val="28"/>
          <w:lang w:eastAsia="hi-IN" w:bidi="hi-IN"/>
        </w:rPr>
        <w:t xml:space="preserve">; «Как на тоненький ледок», рус. нар. песня; «На зеленом лугу», рус. нар. мелодия; «Заинька, выходи», рус. нар. песня,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xml:space="preserve">. Е. Тиличеевой; «Золушка», авт. Т. Коренева, «Муха-цокотуха» (опера-игра по мотивам сказки К. Чуковского), муз. М. </w:t>
      </w:r>
      <w:proofErr w:type="spellStart"/>
      <w:r w:rsidRPr="007A5FFB">
        <w:rPr>
          <w:rFonts w:eastAsia="SimSun"/>
          <w:iCs/>
          <w:kern w:val="28"/>
          <w:szCs w:val="28"/>
          <w:lang w:eastAsia="hi-IN" w:bidi="hi-IN"/>
        </w:rPr>
        <w:t>Красева</w:t>
      </w:r>
      <w:proofErr w:type="spellEnd"/>
      <w:r w:rsidRPr="007A5FFB">
        <w:rPr>
          <w:rFonts w:eastAsia="SimSun"/>
          <w:iCs/>
          <w:kern w:val="28"/>
          <w:szCs w:val="28"/>
          <w:lang w:eastAsia="hi-IN" w:bidi="hi-IN"/>
        </w:rPr>
        <w:t>.</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Развитие танцевально-игрового творчества. «Полька», муз. Ю. </w:t>
      </w:r>
      <w:proofErr w:type="spellStart"/>
      <w:r w:rsidRPr="007A5FFB">
        <w:rPr>
          <w:rFonts w:eastAsia="SimSun"/>
          <w:iCs/>
          <w:kern w:val="28"/>
          <w:szCs w:val="28"/>
          <w:lang w:eastAsia="hi-IN" w:bidi="hi-IN"/>
        </w:rPr>
        <w:t>Чичкова</w:t>
      </w:r>
      <w:proofErr w:type="spellEnd"/>
      <w:r w:rsidRPr="007A5FFB">
        <w:rPr>
          <w:rFonts w:eastAsia="SimSun"/>
          <w:iCs/>
          <w:kern w:val="28"/>
          <w:szCs w:val="28"/>
          <w:lang w:eastAsia="hi-IN" w:bidi="hi-IN"/>
        </w:rPr>
        <w:t>;</w:t>
      </w:r>
      <w:r>
        <w:rPr>
          <w:rFonts w:eastAsia="SimSun"/>
          <w:iCs/>
          <w:kern w:val="28"/>
          <w:szCs w:val="28"/>
          <w:lang w:eastAsia="hi-IN" w:bidi="hi-IN"/>
        </w:rPr>
        <w:t xml:space="preserve"> </w:t>
      </w:r>
      <w:r w:rsidRPr="007A5FFB">
        <w:rPr>
          <w:rFonts w:eastAsia="SimSun"/>
          <w:iCs/>
          <w:kern w:val="28"/>
          <w:szCs w:val="28"/>
          <w:lang w:eastAsia="hi-IN" w:bidi="hi-IN"/>
        </w:rPr>
        <w:t xml:space="preserve">«Хожу я по улице», рус. нар. песня,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xml:space="preserve">. А. Б. </w:t>
      </w:r>
      <w:proofErr w:type="spellStart"/>
      <w:r w:rsidRPr="007A5FFB">
        <w:rPr>
          <w:rFonts w:eastAsia="SimSun"/>
          <w:iCs/>
          <w:kern w:val="28"/>
          <w:szCs w:val="28"/>
          <w:lang w:eastAsia="hi-IN" w:bidi="hi-IN"/>
        </w:rPr>
        <w:t>Дюбюк</w:t>
      </w:r>
      <w:proofErr w:type="spellEnd"/>
      <w:r w:rsidRPr="007A5FFB">
        <w:rPr>
          <w:rFonts w:eastAsia="SimSun"/>
          <w:iCs/>
          <w:kern w:val="28"/>
          <w:szCs w:val="28"/>
          <w:lang w:eastAsia="hi-IN" w:bidi="hi-IN"/>
        </w:rPr>
        <w:t xml:space="preserve">; «Зимний праздник», муз. М. </w:t>
      </w:r>
      <w:proofErr w:type="spellStart"/>
      <w:r w:rsidRPr="007A5FFB">
        <w:rPr>
          <w:rFonts w:eastAsia="SimSun"/>
          <w:iCs/>
          <w:kern w:val="28"/>
          <w:szCs w:val="28"/>
          <w:lang w:eastAsia="hi-IN" w:bidi="hi-IN"/>
        </w:rPr>
        <w:t>Старокадомского</w:t>
      </w:r>
      <w:proofErr w:type="spellEnd"/>
      <w:r w:rsidRPr="007A5FFB">
        <w:rPr>
          <w:rFonts w:eastAsia="SimSun"/>
          <w:iCs/>
          <w:kern w:val="28"/>
          <w:szCs w:val="28"/>
          <w:lang w:eastAsia="hi-IN" w:bidi="hi-IN"/>
        </w:rPr>
        <w:t xml:space="preserve">; «Вальс», муз. Е. Макарова; «Тачанка», муз. К. </w:t>
      </w:r>
      <w:proofErr w:type="spellStart"/>
      <w:r w:rsidRPr="007A5FFB">
        <w:rPr>
          <w:rFonts w:eastAsia="SimSun"/>
          <w:iCs/>
          <w:kern w:val="28"/>
          <w:szCs w:val="28"/>
          <w:lang w:eastAsia="hi-IN" w:bidi="hi-IN"/>
        </w:rPr>
        <w:t>Листова</w:t>
      </w:r>
      <w:proofErr w:type="spellEnd"/>
      <w:r w:rsidRPr="007A5FFB">
        <w:rPr>
          <w:rFonts w:eastAsia="SimSun"/>
          <w:iCs/>
          <w:kern w:val="28"/>
          <w:szCs w:val="28"/>
          <w:lang w:eastAsia="hi-IN" w:bidi="hi-IN"/>
        </w:rPr>
        <w:t xml:space="preserve">; «Два петуха», муз. С. </w:t>
      </w:r>
      <w:proofErr w:type="spellStart"/>
      <w:r w:rsidRPr="007A5FFB">
        <w:rPr>
          <w:rFonts w:eastAsia="SimSun"/>
          <w:iCs/>
          <w:kern w:val="28"/>
          <w:szCs w:val="28"/>
          <w:lang w:eastAsia="hi-IN" w:bidi="hi-IN"/>
        </w:rPr>
        <w:t>Разоренова</w:t>
      </w:r>
      <w:proofErr w:type="spellEnd"/>
      <w:r w:rsidRPr="007A5FFB">
        <w:rPr>
          <w:rFonts w:eastAsia="SimSun"/>
          <w:iCs/>
          <w:kern w:val="28"/>
          <w:szCs w:val="28"/>
          <w:lang w:eastAsia="hi-IN" w:bidi="hi-IN"/>
        </w:rPr>
        <w:t xml:space="preserve">; «Вышли куклы танцевать», муз. В. Витлина; «Полька», </w:t>
      </w:r>
      <w:proofErr w:type="spellStart"/>
      <w:r w:rsidRPr="007A5FFB">
        <w:rPr>
          <w:rFonts w:eastAsia="SimSun"/>
          <w:iCs/>
          <w:kern w:val="28"/>
          <w:szCs w:val="28"/>
          <w:lang w:eastAsia="hi-IN" w:bidi="hi-IN"/>
        </w:rPr>
        <w:t>латв</w:t>
      </w:r>
      <w:proofErr w:type="spellEnd"/>
      <w:r w:rsidRPr="007A5FFB">
        <w:rPr>
          <w:rFonts w:eastAsia="SimSun"/>
          <w:iCs/>
          <w:kern w:val="28"/>
          <w:szCs w:val="28"/>
          <w:lang w:eastAsia="hi-IN" w:bidi="hi-IN"/>
        </w:rPr>
        <w:t xml:space="preserve">. нар. мелодия,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xml:space="preserve">. А. </w:t>
      </w:r>
      <w:proofErr w:type="spellStart"/>
      <w:r w:rsidRPr="007A5FFB">
        <w:rPr>
          <w:rFonts w:eastAsia="SimSun"/>
          <w:iCs/>
          <w:kern w:val="28"/>
          <w:szCs w:val="28"/>
          <w:lang w:eastAsia="hi-IN" w:bidi="hi-IN"/>
        </w:rPr>
        <w:t>Жилинского</w:t>
      </w:r>
      <w:proofErr w:type="spellEnd"/>
      <w:r w:rsidRPr="007A5FFB">
        <w:rPr>
          <w:rFonts w:eastAsia="SimSun"/>
          <w:iCs/>
          <w:kern w:val="28"/>
          <w:szCs w:val="28"/>
          <w:lang w:eastAsia="hi-IN" w:bidi="hi-IN"/>
        </w:rPr>
        <w:t xml:space="preserve">; «Русский перепляс», рус. нар. песня, </w:t>
      </w:r>
      <w:proofErr w:type="spellStart"/>
      <w:r w:rsidRPr="007A5FFB">
        <w:rPr>
          <w:rFonts w:eastAsia="SimSun"/>
          <w:iCs/>
          <w:kern w:val="28"/>
          <w:szCs w:val="28"/>
          <w:lang w:eastAsia="hi-IN" w:bidi="hi-IN"/>
        </w:rPr>
        <w:t>обраб</w:t>
      </w:r>
      <w:proofErr w:type="spellEnd"/>
      <w:r w:rsidRPr="007A5FFB">
        <w:rPr>
          <w:rFonts w:eastAsia="SimSun"/>
          <w:iCs/>
          <w:kern w:val="28"/>
          <w:szCs w:val="28"/>
          <w:lang w:eastAsia="hi-IN" w:bidi="hi-IN"/>
        </w:rPr>
        <w:t>. К. Волкова.</w:t>
      </w:r>
    </w:p>
    <w:p w:rsidR="00896437"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r w:rsidRPr="007A5FFB">
        <w:rPr>
          <w:rFonts w:eastAsia="SimSun"/>
          <w:iCs/>
          <w:kern w:val="28"/>
          <w:szCs w:val="28"/>
          <w:lang w:eastAsia="hi-IN" w:bidi="hi-IN"/>
        </w:rPr>
        <w:t xml:space="preserve">Игра на детских музыкальных инструментах. «Бубенчики», «Гармошка», муз. Е. Тиличеевой, сл. М.   </w:t>
      </w:r>
      <w:proofErr w:type="spellStart"/>
      <w:proofErr w:type="gramStart"/>
      <w:r w:rsidRPr="007A5FFB">
        <w:rPr>
          <w:rFonts w:eastAsia="SimSun"/>
          <w:iCs/>
          <w:kern w:val="28"/>
          <w:szCs w:val="28"/>
          <w:lang w:eastAsia="hi-IN" w:bidi="hi-IN"/>
        </w:rPr>
        <w:t>Долинова</w:t>
      </w:r>
      <w:proofErr w:type="spellEnd"/>
      <w:r w:rsidRPr="007A5FFB">
        <w:rPr>
          <w:rFonts w:eastAsia="SimSun"/>
          <w:iCs/>
          <w:kern w:val="28"/>
          <w:szCs w:val="28"/>
          <w:lang w:eastAsia="hi-IN" w:bidi="hi-IN"/>
        </w:rPr>
        <w:t xml:space="preserve">;   </w:t>
      </w:r>
      <w:proofErr w:type="gramEnd"/>
      <w:r w:rsidRPr="007A5FFB">
        <w:rPr>
          <w:rFonts w:eastAsia="SimSun"/>
          <w:iCs/>
          <w:kern w:val="28"/>
          <w:szCs w:val="28"/>
          <w:lang w:eastAsia="hi-IN" w:bidi="hi-IN"/>
        </w:rPr>
        <w:t xml:space="preserve">«Наш   оркестр»,   муз.   Е.   </w:t>
      </w:r>
      <w:proofErr w:type="gramStart"/>
      <w:r w:rsidRPr="007A5FFB">
        <w:rPr>
          <w:rFonts w:eastAsia="SimSun"/>
          <w:iCs/>
          <w:kern w:val="28"/>
          <w:szCs w:val="28"/>
          <w:lang w:eastAsia="hi-IN" w:bidi="hi-IN"/>
        </w:rPr>
        <w:t xml:space="preserve">Тиличеевой,   </w:t>
      </w:r>
      <w:proofErr w:type="gramEnd"/>
      <w:r w:rsidRPr="007A5FFB">
        <w:rPr>
          <w:rFonts w:eastAsia="SimSun"/>
          <w:iCs/>
          <w:kern w:val="28"/>
          <w:szCs w:val="28"/>
          <w:lang w:eastAsia="hi-IN" w:bidi="hi-IN"/>
        </w:rPr>
        <w:t xml:space="preserve">сл. Ю. Островского «На зеленом лугу», «Во саду ли, в огороде», «Сорока-сорока», рус. нар. мелодии;   «Белка»   (отрывок   из   оперы   «Сказка   о   царе   </w:t>
      </w:r>
      <w:proofErr w:type="spellStart"/>
      <w:r w:rsidRPr="007A5FFB">
        <w:rPr>
          <w:rFonts w:eastAsia="SimSun"/>
          <w:iCs/>
          <w:kern w:val="28"/>
          <w:szCs w:val="28"/>
          <w:lang w:eastAsia="hi-IN" w:bidi="hi-IN"/>
        </w:rPr>
        <w:t>Салтане</w:t>
      </w:r>
      <w:proofErr w:type="spellEnd"/>
      <w:r w:rsidRPr="007A5FFB">
        <w:rPr>
          <w:rFonts w:eastAsia="SimSun"/>
          <w:iCs/>
          <w:kern w:val="28"/>
          <w:szCs w:val="28"/>
          <w:lang w:eastAsia="hi-IN" w:bidi="hi-IN"/>
        </w:rPr>
        <w:t>»,   муз. Н. Римского-Корсакова); «Я на горку шла», «Во поле береза стояла», рус. нар. песни; «К нам гости пришли», муз. Ан. Александрова; «Вальс», муз. Е. Тиличеевой.</w:t>
      </w:r>
    </w:p>
    <w:p w:rsidR="00896437" w:rsidRPr="007A5FFB" w:rsidRDefault="00896437" w:rsidP="00896437">
      <w:pPr>
        <w:keepNext/>
        <w:widowControl w:val="0"/>
        <w:tabs>
          <w:tab w:val="left" w:pos="567"/>
        </w:tabs>
        <w:suppressAutoHyphens/>
        <w:ind w:right="-280" w:firstLine="567"/>
        <w:jc w:val="both"/>
        <w:outlineLvl w:val="1"/>
        <w:rPr>
          <w:rFonts w:eastAsia="SimSun"/>
          <w:iCs/>
          <w:kern w:val="28"/>
          <w:szCs w:val="28"/>
          <w:lang w:eastAsia="hi-IN" w:bidi="hi-IN"/>
        </w:rPr>
      </w:pPr>
    </w:p>
    <w:p w:rsidR="007C1E3F" w:rsidRPr="00442D08" w:rsidRDefault="007C1E3F" w:rsidP="007C1E3F">
      <w:pPr>
        <w:keepNext/>
        <w:widowControl w:val="0"/>
        <w:tabs>
          <w:tab w:val="left" w:pos="567"/>
        </w:tabs>
        <w:suppressAutoHyphens/>
        <w:ind w:right="-280" w:firstLine="567"/>
        <w:jc w:val="center"/>
        <w:outlineLvl w:val="1"/>
        <w:rPr>
          <w:rFonts w:eastAsia="SimSun"/>
          <w:b/>
          <w:iCs/>
          <w:kern w:val="28"/>
          <w:szCs w:val="28"/>
          <w:lang w:eastAsia="hi-IN" w:bidi="hi-IN"/>
        </w:rPr>
      </w:pPr>
      <w:r w:rsidRPr="00442D08">
        <w:rPr>
          <w:rFonts w:eastAsia="SimSun"/>
          <w:b/>
          <w:iCs/>
          <w:kern w:val="28"/>
          <w:szCs w:val="28"/>
          <w:lang w:eastAsia="hi-IN" w:bidi="hi-IN"/>
        </w:rPr>
        <w:t>3.</w:t>
      </w:r>
      <w:proofErr w:type="gramStart"/>
      <w:r w:rsidRPr="00442D08">
        <w:rPr>
          <w:rFonts w:eastAsia="SimSun"/>
          <w:b/>
          <w:iCs/>
          <w:kern w:val="28"/>
          <w:szCs w:val="28"/>
          <w:lang w:eastAsia="hi-IN" w:bidi="hi-IN"/>
        </w:rPr>
        <w:t>5.Финансовые</w:t>
      </w:r>
      <w:proofErr w:type="gramEnd"/>
      <w:r w:rsidRPr="00442D08">
        <w:rPr>
          <w:rFonts w:eastAsia="SimSun"/>
          <w:b/>
          <w:iCs/>
          <w:kern w:val="28"/>
          <w:szCs w:val="28"/>
          <w:lang w:eastAsia="hi-IN" w:bidi="hi-IN"/>
        </w:rPr>
        <w:t xml:space="preserve"> условия реализации Программы</w:t>
      </w:r>
    </w:p>
    <w:p w:rsidR="007C1E3F" w:rsidRPr="00CC735F" w:rsidRDefault="007C1E3F" w:rsidP="007C1E3F">
      <w:pPr>
        <w:tabs>
          <w:tab w:val="left" w:pos="567"/>
          <w:tab w:val="left" w:pos="709"/>
        </w:tabs>
        <w:autoSpaceDE w:val="0"/>
        <w:autoSpaceDN w:val="0"/>
        <w:adjustRightInd w:val="0"/>
        <w:spacing w:line="276" w:lineRule="auto"/>
        <w:ind w:right="-280" w:firstLine="567"/>
        <w:jc w:val="both"/>
        <w:rPr>
          <w:bCs/>
        </w:rPr>
      </w:pPr>
      <w:r w:rsidRPr="00CC735F">
        <w:rPr>
          <w:bCs/>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7C1E3F" w:rsidRPr="00442D08" w:rsidRDefault="007C1E3F" w:rsidP="007C1E3F">
      <w:pPr>
        <w:keepNext/>
        <w:widowControl w:val="0"/>
        <w:tabs>
          <w:tab w:val="left" w:pos="567"/>
        </w:tabs>
        <w:suppressAutoHyphens/>
        <w:ind w:right="-280" w:firstLine="567"/>
        <w:jc w:val="center"/>
        <w:outlineLvl w:val="1"/>
        <w:rPr>
          <w:rFonts w:eastAsia="SimSun"/>
          <w:b/>
          <w:iCs/>
          <w:kern w:val="28"/>
          <w:lang w:eastAsia="hi-IN" w:bidi="hi-IN"/>
        </w:rPr>
      </w:pPr>
      <w:bookmarkStart w:id="15" w:name="_Toc422496198"/>
    </w:p>
    <w:p w:rsidR="00123EFE" w:rsidRDefault="007C1E3F" w:rsidP="007C1E3F">
      <w:pPr>
        <w:keepNext/>
        <w:widowControl w:val="0"/>
        <w:tabs>
          <w:tab w:val="left" w:pos="567"/>
        </w:tabs>
        <w:suppressAutoHyphens/>
        <w:ind w:right="-280" w:firstLine="567"/>
        <w:jc w:val="center"/>
        <w:outlineLvl w:val="1"/>
        <w:rPr>
          <w:rFonts w:eastAsia="SimSun"/>
          <w:b/>
          <w:iCs/>
          <w:kern w:val="28"/>
          <w:lang w:eastAsia="hi-IN" w:bidi="hi-IN"/>
        </w:rPr>
      </w:pPr>
      <w:r w:rsidRPr="00442D08">
        <w:rPr>
          <w:rFonts w:eastAsia="SimSun"/>
          <w:b/>
          <w:iCs/>
          <w:kern w:val="28"/>
          <w:lang w:eastAsia="hi-IN" w:bidi="hi-IN"/>
        </w:rPr>
        <w:t xml:space="preserve">3.6. </w:t>
      </w:r>
      <w:r w:rsidR="00123EFE">
        <w:rPr>
          <w:rFonts w:eastAsia="SimSun"/>
          <w:b/>
          <w:iCs/>
          <w:kern w:val="28"/>
          <w:lang w:eastAsia="hi-IN" w:bidi="hi-IN"/>
        </w:rPr>
        <w:t>Режим дня и распорядок.</w:t>
      </w:r>
    </w:p>
    <w:p w:rsidR="007C1E3F" w:rsidRPr="00442D08" w:rsidRDefault="007C1E3F" w:rsidP="007C1E3F">
      <w:pPr>
        <w:keepNext/>
        <w:widowControl w:val="0"/>
        <w:tabs>
          <w:tab w:val="left" w:pos="567"/>
        </w:tabs>
        <w:suppressAutoHyphens/>
        <w:ind w:right="-280" w:firstLine="567"/>
        <w:jc w:val="center"/>
        <w:outlineLvl w:val="1"/>
        <w:rPr>
          <w:rFonts w:eastAsia="SimSun"/>
          <w:b/>
          <w:iCs/>
          <w:kern w:val="28"/>
          <w:lang w:eastAsia="hi-IN" w:bidi="hi-IN"/>
        </w:rPr>
      </w:pPr>
      <w:r w:rsidRPr="00442D08">
        <w:rPr>
          <w:rFonts w:eastAsia="SimSun"/>
          <w:b/>
          <w:iCs/>
          <w:kern w:val="28"/>
          <w:lang w:eastAsia="hi-IN" w:bidi="hi-IN"/>
        </w:rPr>
        <w:t>Планирование образовательной деятельности</w:t>
      </w:r>
      <w:bookmarkEnd w:id="15"/>
    </w:p>
    <w:p w:rsidR="007C1E3F" w:rsidRPr="00C1322D" w:rsidRDefault="007C1E3F" w:rsidP="00123EFE">
      <w:pPr>
        <w:shd w:val="clear" w:color="auto" w:fill="FFFFFF"/>
        <w:spacing w:line="276" w:lineRule="auto"/>
        <w:ind w:right="-290" w:firstLine="284"/>
        <w:jc w:val="both"/>
      </w:pPr>
      <w:r>
        <w:t xml:space="preserve"> </w:t>
      </w:r>
      <w:r w:rsidRPr="00F93A0E">
        <w:t xml:space="preserve">     Учебный план </w:t>
      </w:r>
      <w:proofErr w:type="gramStart"/>
      <w:r w:rsidRPr="00F93A0E">
        <w:t>реализуется  через</w:t>
      </w:r>
      <w:proofErr w:type="gramEnd"/>
      <w:r w:rsidRPr="00F93A0E">
        <w:t xml:space="preserve"> образовательные ситуации (далее занятия).</w:t>
      </w:r>
      <w:r w:rsidR="00123EFE">
        <w:t xml:space="preserve"> </w:t>
      </w:r>
      <w:r w:rsidRPr="00C1322D">
        <w:t xml:space="preserve">Учебный год начинается </w:t>
      </w:r>
      <w:r>
        <w:t>в</w:t>
      </w:r>
      <w:r w:rsidRPr="00C1322D">
        <w:t xml:space="preserve"> сентябр</w:t>
      </w:r>
      <w:r>
        <w:t>е</w:t>
      </w:r>
      <w:r w:rsidRPr="00C1322D">
        <w:t xml:space="preserve"> </w:t>
      </w:r>
      <w:r>
        <w:t xml:space="preserve">и заканчивается </w:t>
      </w:r>
      <w:r w:rsidRPr="00C1322D">
        <w:t>ма</w:t>
      </w:r>
      <w:r>
        <w:t>е месяце</w:t>
      </w:r>
      <w:r w:rsidRPr="00C1322D">
        <w:t>.  Детский сад работает в режиме пятидневной рабочей недели, выходные дни –</w:t>
      </w:r>
      <w:r>
        <w:t xml:space="preserve"> </w:t>
      </w:r>
      <w:r w:rsidRPr="00C1322D">
        <w:t>суббота, воскресенье, праздничные дни –в соответствии с распоряжением Правительства РФ.</w:t>
      </w:r>
    </w:p>
    <w:p w:rsidR="007C1E3F" w:rsidRPr="00C1322D" w:rsidRDefault="007C1E3F" w:rsidP="007C1E3F">
      <w:pPr>
        <w:shd w:val="clear" w:color="auto" w:fill="FFFFFF"/>
        <w:spacing w:line="276" w:lineRule="auto"/>
        <w:ind w:right="-290" w:firstLine="284"/>
        <w:jc w:val="both"/>
      </w:pPr>
      <w:r w:rsidRPr="00C1322D">
        <w:t xml:space="preserve">     В   первый год </w:t>
      </w:r>
      <w:proofErr w:type="gramStart"/>
      <w:r w:rsidRPr="00C1322D">
        <w:t>обучения  (</w:t>
      </w:r>
      <w:proofErr w:type="gramEnd"/>
      <w:r w:rsidRPr="00C1322D">
        <w:t>дети от 2до 3 лет)  про</w:t>
      </w:r>
      <w:r>
        <w:t>водится 10 занятий в неделю по 10</w:t>
      </w:r>
      <w:r w:rsidRPr="00C1322D">
        <w:t xml:space="preserve"> мин,  с 10 минутными перерывами между ними.    Чередуются    занятия: исследование объектов живой и неживой природы, </w:t>
      </w:r>
      <w:proofErr w:type="gramStart"/>
      <w:r w:rsidRPr="00C1322D">
        <w:t>экспериментирование  с</w:t>
      </w:r>
      <w:proofErr w:type="gramEnd"/>
      <w:r w:rsidRPr="00C1322D">
        <w:t xml:space="preserve">   познанием предметного и социального мира, освоением безопасного поведения.                               </w:t>
      </w:r>
    </w:p>
    <w:p w:rsidR="007C1E3F" w:rsidRPr="00C1322D" w:rsidRDefault="007C1E3F" w:rsidP="007C1E3F">
      <w:pPr>
        <w:shd w:val="clear" w:color="auto" w:fill="FFFFFF"/>
        <w:spacing w:line="276" w:lineRule="auto"/>
        <w:ind w:right="-290" w:firstLine="284"/>
        <w:jc w:val="both"/>
      </w:pPr>
      <w:r w:rsidRPr="00C1322D">
        <w:t xml:space="preserve">    </w:t>
      </w:r>
      <w:proofErr w:type="gramStart"/>
      <w:r w:rsidRPr="00C1322D">
        <w:t>Во  второй</w:t>
      </w:r>
      <w:proofErr w:type="gramEnd"/>
      <w:r w:rsidRPr="00C1322D">
        <w:t xml:space="preserve"> год обучения (дети от 3 до 4 лет) – 10 занятий в неделю по 15 минут, с 10 минутными перерывами между ними. Чередуются: чтение художественной литературы    с   исследование объектов живой и неживой природы, </w:t>
      </w:r>
      <w:proofErr w:type="gramStart"/>
      <w:r w:rsidRPr="00C1322D">
        <w:t>экспериментирование,  развитие</w:t>
      </w:r>
      <w:proofErr w:type="gramEnd"/>
      <w:r w:rsidRPr="00C1322D">
        <w:t xml:space="preserve"> речи с   познанием предметного и социального мира, освоением безопасного поведения.                               </w:t>
      </w:r>
    </w:p>
    <w:p w:rsidR="007C1E3F" w:rsidRPr="00C1322D" w:rsidRDefault="007C1E3F" w:rsidP="007C1E3F">
      <w:pPr>
        <w:shd w:val="clear" w:color="auto" w:fill="FFFFFF"/>
        <w:spacing w:line="276" w:lineRule="auto"/>
        <w:ind w:right="-290" w:firstLine="284"/>
        <w:jc w:val="both"/>
      </w:pPr>
      <w:r w:rsidRPr="00C1322D">
        <w:t xml:space="preserve">    </w:t>
      </w:r>
      <w:proofErr w:type="gramStart"/>
      <w:r w:rsidRPr="00C1322D">
        <w:t>В  третий</w:t>
      </w:r>
      <w:proofErr w:type="gramEnd"/>
      <w:r w:rsidRPr="00C1322D">
        <w:t xml:space="preserve"> год обучения (дети от 4 до 5 лет) – 10 занятий в неделю по 20 минут, с 10 минутными перерывами между ними. Чередуются: чтение художественной литературы    с   исследование объектов живой и неживой природы, экспериментирование и развитие </w:t>
      </w:r>
      <w:proofErr w:type="gramStart"/>
      <w:r w:rsidRPr="00C1322D">
        <w:t>речи  с</w:t>
      </w:r>
      <w:proofErr w:type="gramEnd"/>
      <w:r w:rsidRPr="00C1322D">
        <w:t xml:space="preserve">   познанием предметного и социального мира, освоением безопасного поведения.                               </w:t>
      </w:r>
    </w:p>
    <w:p w:rsidR="007C1E3F" w:rsidRPr="00C1322D" w:rsidRDefault="007C1E3F" w:rsidP="007C1E3F">
      <w:pPr>
        <w:shd w:val="clear" w:color="auto" w:fill="FFFFFF"/>
        <w:spacing w:line="276" w:lineRule="auto"/>
        <w:ind w:right="-290" w:firstLine="284"/>
        <w:jc w:val="both"/>
      </w:pPr>
      <w:r w:rsidRPr="00C1322D">
        <w:t xml:space="preserve">    </w:t>
      </w:r>
      <w:proofErr w:type="gramStart"/>
      <w:r w:rsidRPr="00C1322D">
        <w:t>В  четвертый</w:t>
      </w:r>
      <w:proofErr w:type="gramEnd"/>
      <w:r w:rsidRPr="00C1322D">
        <w:t xml:space="preserve"> год обучения (дети от 5 до 6 л</w:t>
      </w:r>
      <w:r>
        <w:t xml:space="preserve">ет) - 13 занятий в неделю по </w:t>
      </w:r>
      <w:r w:rsidRPr="00C1322D">
        <w:t xml:space="preserve">25 минут,  с 10 минутными перерывами между ними.  </w:t>
      </w:r>
    </w:p>
    <w:p w:rsidR="007C1E3F" w:rsidRPr="00C1322D" w:rsidRDefault="007C1E3F" w:rsidP="007C1E3F">
      <w:pPr>
        <w:shd w:val="clear" w:color="auto" w:fill="FFFFFF"/>
        <w:spacing w:line="276" w:lineRule="auto"/>
        <w:ind w:right="-290" w:firstLine="284"/>
        <w:jc w:val="both"/>
      </w:pPr>
      <w:r w:rsidRPr="00C1322D">
        <w:lastRenderedPageBreak/>
        <w:t xml:space="preserve">   </w:t>
      </w:r>
      <w:proofErr w:type="gramStart"/>
      <w:r w:rsidRPr="00C1322D">
        <w:t>В  пятый</w:t>
      </w:r>
      <w:proofErr w:type="gramEnd"/>
      <w:r w:rsidRPr="00C1322D">
        <w:t xml:space="preserve"> год обучения  дети (от 6 до 7 лет) – 14 занятий в неделю по 30 минут   с 10 минутными перерывами между ними.  </w:t>
      </w:r>
    </w:p>
    <w:p w:rsidR="007C1E3F" w:rsidRPr="00F93A0E" w:rsidRDefault="007C1E3F" w:rsidP="007C1E3F">
      <w:pPr>
        <w:spacing w:line="276" w:lineRule="auto"/>
        <w:ind w:right="-280" w:firstLine="284"/>
        <w:jc w:val="both"/>
      </w:pPr>
      <w:r>
        <w:t xml:space="preserve"> </w:t>
      </w:r>
      <w:r w:rsidRPr="00F93A0E">
        <w:t xml:space="preserve">  В качестве форм организации образовательного процесса применяются: игры (ролевые, дидактические, развивающие, спортивные и др.</w:t>
      </w:r>
      <w:proofErr w:type="gramStart"/>
      <w:r w:rsidRPr="00F93A0E">
        <w:t>),диалоги</w:t>
      </w:r>
      <w:proofErr w:type="gramEnd"/>
      <w:r w:rsidRPr="00F93A0E">
        <w:t xml:space="preserve">, беседы, аудио– и видео– занятия, организация творческой работы, соревнования, конкурсы, эстафеты, образовательные ситуации.    </w:t>
      </w:r>
      <w:r>
        <w:t xml:space="preserve"> </w:t>
      </w:r>
    </w:p>
    <w:p w:rsidR="007C1E3F" w:rsidRPr="00F93A0E" w:rsidRDefault="007C1E3F" w:rsidP="007C1E3F">
      <w:pPr>
        <w:spacing w:line="276" w:lineRule="auto"/>
        <w:ind w:right="-280" w:firstLine="284"/>
        <w:jc w:val="both"/>
      </w:pPr>
      <w:r w:rsidRPr="00F93A0E">
        <w:t xml:space="preserve"> Социально-личностное развитие воспитанников реализуется также через сюжетно-ролевые игры, которые проводятся   в совместной деятельности воспитателя и ребенка 2 раза в неделю. Театрализованная деятельность детей проводится во второй половине дня    в совместной деятельности воспитателя и ребенка 1 раз в неделю.</w:t>
      </w:r>
    </w:p>
    <w:p w:rsidR="00010B6D" w:rsidRPr="00123EFE" w:rsidRDefault="007C1E3F" w:rsidP="00123EFE">
      <w:pPr>
        <w:spacing w:line="276" w:lineRule="auto"/>
        <w:ind w:right="-280" w:firstLine="284"/>
        <w:jc w:val="both"/>
      </w:pPr>
      <w:r w:rsidRPr="00F93A0E">
        <w:t xml:space="preserve">   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3137AB" w:rsidRDefault="003137AB" w:rsidP="007C1E3F">
      <w:pPr>
        <w:pStyle w:val="a4"/>
        <w:ind w:right="-280" w:firstLine="567"/>
        <w:jc w:val="center"/>
        <w:rPr>
          <w:b/>
        </w:rPr>
      </w:pPr>
    </w:p>
    <w:p w:rsidR="007C1E3F" w:rsidRPr="007C1E3F" w:rsidRDefault="007C1E3F" w:rsidP="007C1E3F">
      <w:pPr>
        <w:pStyle w:val="a4"/>
        <w:ind w:right="-280" w:firstLine="567"/>
        <w:jc w:val="center"/>
        <w:rPr>
          <w:b/>
        </w:rPr>
      </w:pPr>
      <w:r w:rsidRPr="007C1E3F">
        <w:rPr>
          <w:b/>
        </w:rPr>
        <w:t>Особенности традиционных событий, праздников, мероприятий.</w:t>
      </w:r>
    </w:p>
    <w:p w:rsidR="007C1E3F" w:rsidRPr="007C1E3F" w:rsidRDefault="007C1E3F" w:rsidP="007C1E3F">
      <w:pPr>
        <w:ind w:right="-280" w:firstLine="567"/>
        <w:jc w:val="center"/>
        <w:rPr>
          <w:b/>
        </w:rPr>
      </w:pPr>
      <w:r w:rsidRPr="007C1E3F">
        <w:rPr>
          <w:b/>
        </w:rPr>
        <w:t xml:space="preserve">В основе лежит комплексно-тематическое планирование </w:t>
      </w:r>
      <w:proofErr w:type="spellStart"/>
      <w:r w:rsidRPr="007C1E3F">
        <w:rPr>
          <w:b/>
        </w:rPr>
        <w:t>воспитательно</w:t>
      </w:r>
      <w:proofErr w:type="spellEnd"/>
      <w:r w:rsidRPr="007C1E3F">
        <w:rPr>
          <w:b/>
        </w:rPr>
        <w:t xml:space="preserve">-образовательной работы в </w:t>
      </w:r>
      <w:r w:rsidR="003137AB">
        <w:rPr>
          <w:b/>
        </w:rPr>
        <w:t>МА</w:t>
      </w:r>
      <w:r w:rsidRPr="007C1E3F">
        <w:rPr>
          <w:b/>
        </w:rPr>
        <w:t>ДОУ</w:t>
      </w:r>
    </w:p>
    <w:p w:rsidR="007C1E3F" w:rsidRPr="00194D82" w:rsidRDefault="007C1E3F" w:rsidP="007C1E3F">
      <w:pPr>
        <w:spacing w:line="276" w:lineRule="auto"/>
        <w:ind w:right="-280" w:firstLine="284"/>
        <w:jc w:val="both"/>
      </w:pPr>
      <w:r w:rsidRPr="00194D82">
        <w:rPr>
          <w:b/>
          <w:color w:val="FF6600"/>
        </w:rPr>
        <w:tab/>
      </w:r>
      <w:r w:rsidRPr="00194D82">
        <w:t xml:space="preserve">Цель: </w:t>
      </w:r>
      <w:proofErr w:type="gramStart"/>
      <w:r w:rsidRPr="00194D82">
        <w:t xml:space="preserve">построение  </w:t>
      </w:r>
      <w:proofErr w:type="spellStart"/>
      <w:r w:rsidRPr="00194D82">
        <w:t>воспитательно</w:t>
      </w:r>
      <w:proofErr w:type="spellEnd"/>
      <w:proofErr w:type="gramEnd"/>
      <w:r w:rsidRPr="00194D82">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7C1E3F" w:rsidRPr="00194D82" w:rsidRDefault="007C1E3F" w:rsidP="007C1E3F">
      <w:pPr>
        <w:spacing w:line="276" w:lineRule="auto"/>
        <w:ind w:right="-280" w:firstLine="284"/>
        <w:jc w:val="both"/>
      </w:pPr>
      <w:r w:rsidRPr="00194D82">
        <w:tab/>
        <w:t xml:space="preserve">Организационной основой реализации комплексно-тематического принципа построения </w:t>
      </w:r>
      <w:proofErr w:type="gramStart"/>
      <w:r w:rsidRPr="00194D82">
        <w:t>программы  являются</w:t>
      </w:r>
      <w:proofErr w:type="gramEnd"/>
      <w:r w:rsidRPr="00194D82">
        <w:t xml:space="preserve">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7C1E3F" w:rsidRPr="00194D82" w:rsidRDefault="007C1E3F" w:rsidP="007C1E3F">
      <w:pPr>
        <w:tabs>
          <w:tab w:val="left" w:pos="284"/>
          <w:tab w:val="left" w:pos="426"/>
        </w:tabs>
        <w:spacing w:line="276" w:lineRule="auto"/>
        <w:ind w:right="-280"/>
        <w:jc w:val="both"/>
      </w:pPr>
      <w:r w:rsidRPr="00194D82">
        <w:t>•</w:t>
      </w:r>
      <w:r w:rsidRPr="00194D82">
        <w:tab/>
        <w:t xml:space="preserve">явлениям нравственной жизни ребенка </w:t>
      </w:r>
    </w:p>
    <w:p w:rsidR="007C1E3F" w:rsidRPr="00194D82" w:rsidRDefault="007C1E3F" w:rsidP="007C1E3F">
      <w:pPr>
        <w:tabs>
          <w:tab w:val="left" w:pos="284"/>
          <w:tab w:val="left" w:pos="426"/>
        </w:tabs>
        <w:spacing w:line="276" w:lineRule="auto"/>
        <w:ind w:right="-280"/>
        <w:jc w:val="both"/>
      </w:pPr>
      <w:r w:rsidRPr="00194D82">
        <w:t>•</w:t>
      </w:r>
      <w:r w:rsidRPr="00194D82">
        <w:tab/>
        <w:t>окружающей природе</w:t>
      </w:r>
    </w:p>
    <w:p w:rsidR="007C1E3F" w:rsidRPr="00194D82" w:rsidRDefault="007C1E3F" w:rsidP="007C1E3F">
      <w:pPr>
        <w:tabs>
          <w:tab w:val="left" w:pos="284"/>
          <w:tab w:val="left" w:pos="426"/>
        </w:tabs>
        <w:spacing w:line="276" w:lineRule="auto"/>
        <w:ind w:right="-280"/>
        <w:jc w:val="both"/>
      </w:pPr>
      <w:r w:rsidRPr="00194D82">
        <w:t>•</w:t>
      </w:r>
      <w:r w:rsidRPr="00194D82">
        <w:tab/>
        <w:t xml:space="preserve">миру искусства и литературы </w:t>
      </w:r>
    </w:p>
    <w:p w:rsidR="007C1E3F" w:rsidRPr="00194D82" w:rsidRDefault="007C1E3F" w:rsidP="007C1E3F">
      <w:pPr>
        <w:tabs>
          <w:tab w:val="left" w:pos="284"/>
          <w:tab w:val="left" w:pos="426"/>
        </w:tabs>
        <w:spacing w:line="276" w:lineRule="auto"/>
        <w:ind w:right="-280"/>
        <w:jc w:val="both"/>
      </w:pPr>
      <w:r w:rsidRPr="00194D82">
        <w:t>•</w:t>
      </w:r>
      <w:r w:rsidRPr="00194D82">
        <w:tab/>
        <w:t>традиционным для семьи, общества и государства праздничным событиям</w:t>
      </w:r>
    </w:p>
    <w:p w:rsidR="007C1E3F" w:rsidRPr="00194D82" w:rsidRDefault="007C1E3F" w:rsidP="007C1E3F">
      <w:pPr>
        <w:tabs>
          <w:tab w:val="left" w:pos="284"/>
          <w:tab w:val="left" w:pos="426"/>
        </w:tabs>
        <w:spacing w:line="276" w:lineRule="auto"/>
        <w:ind w:right="-280"/>
        <w:jc w:val="both"/>
      </w:pPr>
      <w:r w:rsidRPr="00194D82">
        <w:t>•</w:t>
      </w:r>
      <w:r w:rsidRPr="00194D82">
        <w:tab/>
        <w:t xml:space="preserve">событиям, формирующим чувство гражданской принадлежности ребенка (родной </w:t>
      </w:r>
      <w:proofErr w:type="gramStart"/>
      <w:r w:rsidRPr="00194D82">
        <w:t>город,  День</w:t>
      </w:r>
      <w:proofErr w:type="gramEnd"/>
      <w:r w:rsidRPr="00194D82">
        <w:t xml:space="preserve"> народного единства, День защитника Отечества и др.)</w:t>
      </w:r>
    </w:p>
    <w:p w:rsidR="007C1E3F" w:rsidRPr="00194D82" w:rsidRDefault="007C1E3F" w:rsidP="007C1E3F">
      <w:pPr>
        <w:tabs>
          <w:tab w:val="left" w:pos="284"/>
          <w:tab w:val="left" w:pos="426"/>
        </w:tabs>
        <w:spacing w:line="276" w:lineRule="auto"/>
        <w:ind w:right="-280"/>
        <w:jc w:val="both"/>
      </w:pPr>
      <w:r w:rsidRPr="00194D82">
        <w:t>•</w:t>
      </w:r>
      <w:r w:rsidRPr="00194D82">
        <w:tab/>
        <w:t xml:space="preserve">сезонным явлениям </w:t>
      </w:r>
    </w:p>
    <w:p w:rsidR="007C1E3F" w:rsidRPr="00194D82" w:rsidRDefault="007C1E3F" w:rsidP="007C1E3F">
      <w:pPr>
        <w:tabs>
          <w:tab w:val="left" w:pos="284"/>
          <w:tab w:val="left" w:pos="426"/>
        </w:tabs>
        <w:spacing w:line="276" w:lineRule="auto"/>
        <w:ind w:right="-280"/>
        <w:jc w:val="both"/>
      </w:pPr>
      <w:r w:rsidRPr="00194D82">
        <w:t>•</w:t>
      </w:r>
      <w:r w:rsidRPr="00194D82">
        <w:tab/>
        <w:t xml:space="preserve">народной культуре </w:t>
      </w:r>
      <w:proofErr w:type="gramStart"/>
      <w:r w:rsidRPr="00194D82">
        <w:t>и  традициям</w:t>
      </w:r>
      <w:proofErr w:type="gramEnd"/>
      <w:r w:rsidRPr="00194D82">
        <w:t>.</w:t>
      </w:r>
    </w:p>
    <w:p w:rsidR="007C1E3F" w:rsidRPr="00194D82" w:rsidRDefault="007C1E3F" w:rsidP="007C1E3F">
      <w:pPr>
        <w:spacing w:line="276" w:lineRule="auto"/>
        <w:ind w:right="-280" w:firstLine="567"/>
        <w:jc w:val="both"/>
      </w:pPr>
      <w:r w:rsidRPr="00194D82">
        <w:t xml:space="preserve">Тематический принцип построения образовательного процесса позволил </w:t>
      </w:r>
      <w:proofErr w:type="gramStart"/>
      <w:r>
        <w:t xml:space="preserve">дошкольникам </w:t>
      </w:r>
      <w:r w:rsidRPr="00194D82">
        <w:t xml:space="preserve"> </w:t>
      </w:r>
      <w:r>
        <w:t>получить</w:t>
      </w:r>
      <w:proofErr w:type="gramEnd"/>
      <w:r>
        <w:t xml:space="preserve"> </w:t>
      </w:r>
      <w:r w:rsidRPr="00194D82">
        <w:t>многочисленные возможности для практики, экспериментирования, развития основных навыков, понятийного мышления.</w:t>
      </w:r>
    </w:p>
    <w:p w:rsidR="007C1E3F" w:rsidRPr="00194D82" w:rsidRDefault="007C1E3F" w:rsidP="007C1E3F">
      <w:pPr>
        <w:spacing w:line="276" w:lineRule="auto"/>
        <w:ind w:right="-280" w:firstLine="567"/>
        <w:jc w:val="both"/>
      </w:pPr>
      <w:r w:rsidRPr="00194D82">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10B6D" w:rsidRDefault="007C1E3F" w:rsidP="003137AB">
      <w:pPr>
        <w:spacing w:line="276" w:lineRule="auto"/>
        <w:ind w:right="-280" w:firstLine="567"/>
        <w:jc w:val="both"/>
      </w:pPr>
      <w:r w:rsidRPr="00194D82">
        <w:t>В каждой</w:t>
      </w:r>
      <w:r>
        <w:t xml:space="preserve"> возрастной группе выделен блок</w:t>
      </w:r>
      <w:r w:rsidRPr="00194D82">
        <w:t xml:space="preserve">, разделенный на несколько тем. Одной теме уделяется не менее одной недели. Тема </w:t>
      </w:r>
      <w:proofErr w:type="gramStart"/>
      <w:r w:rsidRPr="00194D82">
        <w:t>отражается  в</w:t>
      </w:r>
      <w:proofErr w:type="gramEnd"/>
      <w:r w:rsidRPr="00194D82">
        <w:t xml:space="preserve"> подборе материалов, находящихся в группе    и уголках развития.</w:t>
      </w:r>
    </w:p>
    <w:p w:rsidR="00F4752A" w:rsidRPr="006A114C" w:rsidRDefault="00F4752A" w:rsidP="00F4752A">
      <w:pPr>
        <w:pStyle w:val="1"/>
        <w:jc w:val="center"/>
        <w:rPr>
          <w:b/>
          <w:sz w:val="26"/>
          <w:szCs w:val="26"/>
        </w:rPr>
      </w:pPr>
      <w:r w:rsidRPr="006A114C">
        <w:rPr>
          <w:rStyle w:val="a5"/>
          <w:rFonts w:eastAsiaTheme="majorEastAsia"/>
          <w:b/>
        </w:rPr>
        <w:t>Кадровые условия реализации программы</w:t>
      </w:r>
    </w:p>
    <w:p w:rsidR="00F4752A" w:rsidRDefault="00F4752A" w:rsidP="00F4752A">
      <w:pPr>
        <w:pStyle w:val="1"/>
        <w:spacing w:line="276" w:lineRule="auto"/>
        <w:ind w:firstLine="740"/>
        <w:jc w:val="both"/>
      </w:pPr>
      <w:r>
        <w:rPr>
          <w:rStyle w:val="a5"/>
          <w:rFonts w:eastAsiaTheme="majorEastAsia"/>
        </w:rPr>
        <w:t xml:space="preserve">Реализация образовательной программы обеспечивается руководящими, педагогическими, учебно-вспомогательными, административно- хозяйственными работниками МАДОУ ЦРР - детского сада №4. Учреждение самостоятельно устанавливает штатное расписание, осуществляет </w:t>
      </w:r>
      <w:r>
        <w:rPr>
          <w:rStyle w:val="a5"/>
          <w:rFonts w:eastAsiaTheme="majorEastAsia"/>
        </w:rPr>
        <w:lastRenderedPageBreak/>
        <w:t>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F4752A" w:rsidRDefault="00F4752A" w:rsidP="00F4752A">
      <w:pPr>
        <w:pStyle w:val="1"/>
        <w:ind w:firstLine="740"/>
        <w:jc w:val="both"/>
      </w:pPr>
      <w:r>
        <w:rPr>
          <w:rStyle w:val="a5"/>
          <w:rFonts w:eastAsiaTheme="majorEastAsia"/>
        </w:rPr>
        <w:t>В целях эффективной реализации Программы в учреждении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учреждения. Все педагогические работники проходят курсы повышения квалификации не реже 1 раза в 3 года и аттестацию на определение квалификационной категории не реже 1 раза в 5 лет. С целью повышения их компетенций принимают участие в профессиональных конкурсах, семинарах.</w:t>
      </w:r>
      <w:r w:rsidR="004C3215">
        <w:rPr>
          <w:rStyle w:val="a5"/>
          <w:rFonts w:eastAsiaTheme="majorEastAsia"/>
        </w:rPr>
        <w:t xml:space="preserve"> </w:t>
      </w:r>
      <w:r w:rsidR="004C3215" w:rsidRPr="004C3215">
        <w:rPr>
          <w:rStyle w:val="a7"/>
          <w:rFonts w:ascii="Times New Roman" w:hAnsi="Times New Roman" w:cs="Times New Roman"/>
        </w:rPr>
        <w:t>Все педагоги имеют педагогическое образование, соответствующие квалификационные категории</w:t>
      </w:r>
    </w:p>
    <w:p w:rsidR="00F4752A" w:rsidRDefault="00F4752A" w:rsidP="00F4752A">
      <w:pPr>
        <w:pStyle w:val="1"/>
        <w:ind w:firstLine="720"/>
        <w:jc w:val="both"/>
      </w:pPr>
      <w:r>
        <w:rPr>
          <w:rStyle w:val="a5"/>
          <w:rFonts w:eastAsiaTheme="majorEastAsia"/>
        </w:rPr>
        <w:t>Организует и реализует воспитательный процесс в учреждении педагогический коллектив, в составе которого:</w:t>
      </w:r>
    </w:p>
    <w:p w:rsidR="00F4752A" w:rsidRDefault="00F4752A" w:rsidP="00F4752A">
      <w:pPr>
        <w:pStyle w:val="1"/>
        <w:tabs>
          <w:tab w:val="left" w:pos="1454"/>
        </w:tabs>
        <w:spacing w:line="240" w:lineRule="auto"/>
        <w:ind w:left="1080" w:firstLine="0"/>
        <w:jc w:val="both"/>
      </w:pPr>
      <w:r>
        <w:rPr>
          <w:rStyle w:val="a5"/>
          <w:rFonts w:eastAsiaTheme="majorEastAsia"/>
        </w:rPr>
        <w:t xml:space="preserve"> -  музыкальные руководители,</w:t>
      </w:r>
    </w:p>
    <w:p w:rsidR="00F4752A" w:rsidRDefault="00F4752A" w:rsidP="00F4752A">
      <w:pPr>
        <w:pStyle w:val="1"/>
        <w:spacing w:line="233" w:lineRule="auto"/>
        <w:ind w:left="1120" w:firstLine="0"/>
        <w:jc w:val="both"/>
      </w:pPr>
      <w:r>
        <w:rPr>
          <w:rStyle w:val="a5"/>
          <w:rFonts w:eastAsiaTheme="majorEastAsia"/>
        </w:rPr>
        <w:t>- воспитатели.</w:t>
      </w:r>
    </w:p>
    <w:p w:rsidR="00F4752A" w:rsidRDefault="004C3215" w:rsidP="00F4752A">
      <w:pPr>
        <w:pStyle w:val="1"/>
        <w:spacing w:after="380" w:line="233" w:lineRule="auto"/>
        <w:ind w:firstLine="740"/>
        <w:jc w:val="both"/>
        <w:rPr>
          <w:rStyle w:val="a5"/>
          <w:rFonts w:eastAsiaTheme="majorEastAsia"/>
        </w:rPr>
      </w:pPr>
      <w:r>
        <w:rPr>
          <w:rStyle w:val="a5"/>
          <w:rFonts w:eastAsiaTheme="majorEastAsia"/>
        </w:rPr>
        <w:t>.</w:t>
      </w:r>
    </w:p>
    <w:p w:rsidR="00CF4CD6" w:rsidRPr="00D85AA8" w:rsidRDefault="00CF4CD6" w:rsidP="00CF4CD6">
      <w:pPr>
        <w:spacing w:line="276" w:lineRule="auto"/>
        <w:ind w:right="-280" w:firstLine="567"/>
        <w:jc w:val="center"/>
        <w:rPr>
          <w:b/>
        </w:rPr>
      </w:pPr>
      <w:r w:rsidRPr="00D85AA8">
        <w:rPr>
          <w:b/>
        </w:rPr>
        <w:t>3.6 Режим дня и распорядок</w:t>
      </w:r>
    </w:p>
    <w:p w:rsidR="00CF4CD6" w:rsidRDefault="00CF4CD6" w:rsidP="00CF4CD6">
      <w:pPr>
        <w:spacing w:line="276" w:lineRule="auto"/>
        <w:ind w:right="-280" w:firstLine="426"/>
        <w:jc w:val="both"/>
      </w:pPr>
      <w:r w:rsidRPr="00155552">
        <w:t>МАДОУ работает пять дней в неделю с 8.00 до 18.00 круглый год. Выходные дни –  суббота, воскресенье, праздничные дни.</w:t>
      </w:r>
    </w:p>
    <w:p w:rsidR="00CF4CD6" w:rsidRPr="00155552" w:rsidRDefault="00CF4CD6" w:rsidP="00CF4CD6">
      <w:pPr>
        <w:spacing w:line="276" w:lineRule="auto"/>
        <w:ind w:right="-280" w:firstLine="426"/>
        <w:jc w:val="both"/>
      </w:pPr>
      <w:r>
        <w:t xml:space="preserve">Детский сад </w:t>
      </w:r>
      <w:r w:rsidRPr="00E5162D">
        <w:t xml:space="preserve">функционируют в </w:t>
      </w:r>
      <w:proofErr w:type="gramStart"/>
      <w:r w:rsidRPr="00E5162D">
        <w:t>режиме  5</w:t>
      </w:r>
      <w:proofErr w:type="gramEnd"/>
      <w:r w:rsidRPr="00E5162D">
        <w:t xml:space="preserve">-дневной рабочей недели и сокращенного  дня (10 - часового пребывания). </w:t>
      </w:r>
      <w:r w:rsidRPr="0014316B">
        <w:t xml:space="preserve"> Всего в детском саду   </w:t>
      </w:r>
      <w:proofErr w:type="gramStart"/>
      <w:r w:rsidRPr="0014316B">
        <w:t xml:space="preserve">воспитывается  </w:t>
      </w:r>
      <w:r>
        <w:t>133</w:t>
      </w:r>
      <w:proofErr w:type="gramEnd"/>
      <w:r>
        <w:t xml:space="preserve"> ребенка в 5 общеразвивающих группах</w:t>
      </w:r>
      <w:r w:rsidRPr="0014316B">
        <w:t>. Каж</w:t>
      </w:r>
      <w:r>
        <w:t>дая возрастная группа имеет свой</w:t>
      </w:r>
      <w:r w:rsidRPr="0014316B">
        <w:t xml:space="preserve"> режимы дня </w:t>
      </w:r>
      <w:r>
        <w:t xml:space="preserve">в соответствии </w:t>
      </w:r>
      <w:proofErr w:type="gramStart"/>
      <w:r>
        <w:t xml:space="preserve">с </w:t>
      </w:r>
      <w:r w:rsidRPr="0014316B">
        <w:t xml:space="preserve"> возрастным</w:t>
      </w:r>
      <w:proofErr w:type="gramEnd"/>
      <w:r w:rsidRPr="0014316B">
        <w:t xml:space="preserve"> особенностям</w:t>
      </w:r>
      <w:r>
        <w:t xml:space="preserve"> детей, посещающих группу</w:t>
      </w:r>
      <w:r w:rsidRPr="00155552">
        <w:rPr>
          <w:rFonts w:eastAsia="Calibri"/>
        </w:rPr>
        <w:t>.</w:t>
      </w:r>
      <w:r w:rsidRPr="00155552">
        <w:t xml:space="preserve"> </w:t>
      </w:r>
      <w:r w:rsidRPr="00155552">
        <w:rPr>
          <w:sz w:val="28"/>
          <w:szCs w:val="28"/>
        </w:rPr>
        <w:t xml:space="preserve"> </w:t>
      </w:r>
      <w:r w:rsidRPr="00155552">
        <w:t xml:space="preserve">Ежедневная продолжительность прогулки детей составляет не менее </w:t>
      </w:r>
      <w:proofErr w:type="gramStart"/>
      <w:r w:rsidRPr="00155552">
        <w:t>4  часов</w:t>
      </w:r>
      <w:proofErr w:type="gramEnd"/>
      <w:r w:rsidRPr="00155552">
        <w:t>. Прогулку организуют 2 раза в день: в первую половину - до обеда и во вторую полов</w:t>
      </w:r>
      <w:r>
        <w:t>ину дня - после дневного сна и</w:t>
      </w:r>
      <w:r w:rsidRPr="00155552">
        <w:t xml:space="preserve">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w:t>
      </w:r>
      <w:r>
        <w:t>, наблюдения</w:t>
      </w:r>
      <w:r w:rsidRPr="00155552">
        <w:t xml:space="preserve"> и физические упражнения. Подвижные игры проводят в конце прогулки пере</w:t>
      </w:r>
      <w:r>
        <w:t xml:space="preserve">д возвращением детей в </w:t>
      </w:r>
      <w:proofErr w:type="gramStart"/>
      <w:r>
        <w:t>помещение</w:t>
      </w:r>
      <w:r w:rsidRPr="00155552">
        <w:t xml:space="preserve">  детского</w:t>
      </w:r>
      <w:proofErr w:type="gramEnd"/>
      <w:r w:rsidRPr="00155552">
        <w:t xml:space="preserve"> сада.   Самостоятельная деятельность детей 3 - 7 лет (игры, подготовка к образовательной деятельности, личная гигиен) занимает в режиме дня не менее 3   часов.</w:t>
      </w:r>
    </w:p>
    <w:p w:rsidR="00CF4CD6" w:rsidRPr="00D343FA" w:rsidRDefault="00CF4CD6" w:rsidP="00CF4CD6">
      <w:pPr>
        <w:pStyle w:val="a6"/>
        <w:jc w:val="both"/>
        <w:rPr>
          <w:rFonts w:ascii="Times New Roman" w:hAnsi="Times New Roman" w:cs="Times New Roman"/>
          <w:b/>
        </w:rPr>
      </w:pPr>
    </w:p>
    <w:p w:rsidR="00CF4CD6" w:rsidRDefault="00CF4CD6" w:rsidP="00CF4CD6">
      <w:pPr>
        <w:pStyle w:val="a6"/>
        <w:jc w:val="center"/>
        <w:rPr>
          <w:rStyle w:val="21"/>
          <w:rFonts w:eastAsiaTheme="majorEastAsia"/>
          <w:b/>
          <w:sz w:val="24"/>
          <w:szCs w:val="24"/>
        </w:rPr>
      </w:pPr>
      <w:r>
        <w:rPr>
          <w:rStyle w:val="21"/>
          <w:rFonts w:eastAsiaTheme="majorEastAsia"/>
          <w:b/>
          <w:sz w:val="24"/>
          <w:szCs w:val="24"/>
        </w:rPr>
        <w:t xml:space="preserve">4.6 </w:t>
      </w:r>
      <w:r w:rsidRPr="00EB6B18">
        <w:rPr>
          <w:rStyle w:val="21"/>
          <w:rFonts w:eastAsiaTheme="majorEastAsia"/>
          <w:b/>
          <w:sz w:val="24"/>
          <w:szCs w:val="24"/>
        </w:rPr>
        <w:t>Примерный режим и распорядок дня</w:t>
      </w:r>
      <w:r>
        <w:rPr>
          <w:rStyle w:val="21"/>
          <w:rFonts w:eastAsiaTheme="majorEastAsia"/>
          <w:b/>
          <w:sz w:val="24"/>
          <w:szCs w:val="24"/>
        </w:rPr>
        <w:t xml:space="preserve"> МАДОУ ЦРР – детского сада №4</w:t>
      </w:r>
    </w:p>
    <w:p w:rsidR="00CF4CD6" w:rsidRPr="00EB6B18" w:rsidRDefault="00CF4CD6" w:rsidP="00CF4CD6">
      <w:pPr>
        <w:pStyle w:val="a6"/>
        <w:jc w:val="center"/>
        <w:rPr>
          <w:rStyle w:val="21"/>
          <w:rFonts w:eastAsiaTheme="majorEastAsia"/>
          <w:b/>
          <w:sz w:val="24"/>
          <w:szCs w:val="24"/>
        </w:rPr>
      </w:pPr>
    </w:p>
    <w:tbl>
      <w:tblPr>
        <w:tblW w:w="106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673"/>
        <w:gridCol w:w="1701"/>
        <w:gridCol w:w="1418"/>
        <w:gridCol w:w="1559"/>
        <w:gridCol w:w="1563"/>
      </w:tblGrid>
      <w:tr w:rsidR="00CF4CD6" w:rsidRPr="002A5F90" w:rsidTr="00DC5E7A">
        <w:tc>
          <w:tcPr>
            <w:tcW w:w="2722" w:type="dxa"/>
            <w:vMerge w:val="restart"/>
          </w:tcPr>
          <w:p w:rsidR="00CF4CD6" w:rsidRPr="002A5F90" w:rsidRDefault="00CF4CD6" w:rsidP="00DC5E7A">
            <w:pPr>
              <w:pStyle w:val="a6"/>
              <w:jc w:val="center"/>
              <w:rPr>
                <w:rFonts w:ascii="Times New Roman" w:hAnsi="Times New Roman"/>
              </w:rPr>
            </w:pPr>
            <w:r w:rsidRPr="002A5F90">
              <w:rPr>
                <w:rFonts w:ascii="Times New Roman" w:hAnsi="Times New Roman"/>
              </w:rPr>
              <w:t>Режимные моменты</w:t>
            </w:r>
          </w:p>
        </w:tc>
        <w:tc>
          <w:tcPr>
            <w:tcW w:w="7914" w:type="dxa"/>
            <w:gridSpan w:val="5"/>
          </w:tcPr>
          <w:p w:rsidR="00CF4CD6" w:rsidRPr="002A5F90" w:rsidRDefault="00CF4CD6" w:rsidP="00DC5E7A">
            <w:pPr>
              <w:pStyle w:val="a6"/>
              <w:jc w:val="center"/>
              <w:rPr>
                <w:rFonts w:ascii="Times New Roman" w:hAnsi="Times New Roman"/>
              </w:rPr>
            </w:pPr>
            <w:r w:rsidRPr="002A5F90">
              <w:rPr>
                <w:rFonts w:ascii="Times New Roman" w:hAnsi="Times New Roman"/>
              </w:rPr>
              <w:t>Время проведения режимного момента в группах:</w:t>
            </w:r>
          </w:p>
        </w:tc>
      </w:tr>
      <w:tr w:rsidR="00CF4CD6" w:rsidRPr="002A5F90" w:rsidTr="00DC5E7A">
        <w:tc>
          <w:tcPr>
            <w:tcW w:w="2722" w:type="dxa"/>
            <w:vMerge/>
          </w:tcPr>
          <w:p w:rsidR="00CF4CD6" w:rsidRPr="002A5F90" w:rsidRDefault="00CF4CD6" w:rsidP="00DC5E7A">
            <w:pPr>
              <w:pStyle w:val="a6"/>
              <w:rPr>
                <w:rFonts w:ascii="Times New Roman" w:hAnsi="Times New Roman"/>
              </w:rPr>
            </w:pPr>
          </w:p>
        </w:tc>
        <w:tc>
          <w:tcPr>
            <w:tcW w:w="1673" w:type="dxa"/>
          </w:tcPr>
          <w:p w:rsidR="00CF4CD6" w:rsidRDefault="00CF4CD6" w:rsidP="00DC5E7A">
            <w:pPr>
              <w:pStyle w:val="a6"/>
              <w:jc w:val="center"/>
              <w:rPr>
                <w:rFonts w:ascii="Times New Roman" w:hAnsi="Times New Roman"/>
              </w:rPr>
            </w:pPr>
            <w:r>
              <w:rPr>
                <w:rFonts w:ascii="Times New Roman" w:hAnsi="Times New Roman"/>
              </w:rPr>
              <w:t>Первый год обучения</w:t>
            </w:r>
          </w:p>
        </w:tc>
        <w:tc>
          <w:tcPr>
            <w:tcW w:w="1701" w:type="dxa"/>
          </w:tcPr>
          <w:p w:rsidR="00CF4CD6" w:rsidRPr="002A5F90" w:rsidRDefault="00CF4CD6" w:rsidP="00DC5E7A">
            <w:pPr>
              <w:pStyle w:val="a6"/>
              <w:jc w:val="center"/>
              <w:rPr>
                <w:rFonts w:ascii="Times New Roman" w:hAnsi="Times New Roman"/>
              </w:rPr>
            </w:pPr>
            <w:r>
              <w:rPr>
                <w:rFonts w:ascii="Times New Roman" w:hAnsi="Times New Roman"/>
              </w:rPr>
              <w:t>Второй год обучения</w:t>
            </w:r>
          </w:p>
        </w:tc>
        <w:tc>
          <w:tcPr>
            <w:tcW w:w="1418" w:type="dxa"/>
          </w:tcPr>
          <w:p w:rsidR="00CF4CD6" w:rsidRPr="002A5F90" w:rsidRDefault="00CF4CD6" w:rsidP="00DC5E7A">
            <w:pPr>
              <w:pStyle w:val="a6"/>
              <w:jc w:val="center"/>
              <w:rPr>
                <w:rFonts w:ascii="Times New Roman" w:hAnsi="Times New Roman"/>
              </w:rPr>
            </w:pPr>
            <w:r>
              <w:rPr>
                <w:rFonts w:ascii="Times New Roman" w:hAnsi="Times New Roman"/>
              </w:rPr>
              <w:t>Третий год обучения</w:t>
            </w:r>
          </w:p>
        </w:tc>
        <w:tc>
          <w:tcPr>
            <w:tcW w:w="1559" w:type="dxa"/>
          </w:tcPr>
          <w:p w:rsidR="00CF4CD6" w:rsidRPr="002A5F90" w:rsidRDefault="00CF4CD6" w:rsidP="00DC5E7A">
            <w:pPr>
              <w:pStyle w:val="a6"/>
              <w:jc w:val="center"/>
              <w:rPr>
                <w:rFonts w:ascii="Times New Roman" w:hAnsi="Times New Roman"/>
              </w:rPr>
            </w:pPr>
            <w:r>
              <w:rPr>
                <w:rFonts w:ascii="Times New Roman" w:hAnsi="Times New Roman"/>
              </w:rPr>
              <w:t>Четвертый год обучения</w:t>
            </w:r>
          </w:p>
        </w:tc>
        <w:tc>
          <w:tcPr>
            <w:tcW w:w="1563" w:type="dxa"/>
          </w:tcPr>
          <w:p w:rsidR="00CF4CD6" w:rsidRPr="002A5F90" w:rsidRDefault="00CF4CD6" w:rsidP="00DC5E7A">
            <w:pPr>
              <w:pStyle w:val="a6"/>
              <w:jc w:val="center"/>
              <w:rPr>
                <w:rFonts w:ascii="Times New Roman" w:hAnsi="Times New Roman"/>
              </w:rPr>
            </w:pPr>
            <w:r>
              <w:rPr>
                <w:rFonts w:ascii="Times New Roman" w:hAnsi="Times New Roman"/>
              </w:rPr>
              <w:t>Пятый год обучения</w:t>
            </w:r>
          </w:p>
        </w:tc>
      </w:tr>
      <w:tr w:rsidR="00CF4CD6" w:rsidRPr="004327CA" w:rsidTr="00DC5E7A">
        <w:tc>
          <w:tcPr>
            <w:tcW w:w="2722" w:type="dxa"/>
          </w:tcPr>
          <w:p w:rsidR="00CF4CD6" w:rsidRPr="002A5F90" w:rsidRDefault="00CF4CD6" w:rsidP="00DC5E7A">
            <w:pPr>
              <w:pStyle w:val="a6"/>
              <w:rPr>
                <w:rFonts w:ascii="Times New Roman" w:hAnsi="Times New Roman"/>
              </w:rPr>
            </w:pPr>
            <w:r w:rsidRPr="002A5F90">
              <w:rPr>
                <w:rFonts w:ascii="Times New Roman" w:hAnsi="Times New Roman"/>
              </w:rPr>
              <w:t>Приём  и осмотр детей, самостоятельная деятельность детей</w:t>
            </w:r>
          </w:p>
        </w:tc>
        <w:tc>
          <w:tcPr>
            <w:tcW w:w="1673" w:type="dxa"/>
            <w:vAlign w:val="center"/>
          </w:tcPr>
          <w:p w:rsidR="00CF4CD6" w:rsidRPr="002A5F90" w:rsidRDefault="00CF4CD6" w:rsidP="00DC5E7A">
            <w:pPr>
              <w:pStyle w:val="a6"/>
              <w:jc w:val="center"/>
              <w:rPr>
                <w:rFonts w:ascii="Times New Roman" w:hAnsi="Times New Roman"/>
              </w:rPr>
            </w:pPr>
            <w:r w:rsidRPr="002A5F90">
              <w:rPr>
                <w:rFonts w:ascii="Times New Roman" w:hAnsi="Times New Roman"/>
              </w:rPr>
              <w:t>8.00-8.20</w:t>
            </w:r>
          </w:p>
        </w:tc>
        <w:tc>
          <w:tcPr>
            <w:tcW w:w="1701" w:type="dxa"/>
            <w:vAlign w:val="center"/>
          </w:tcPr>
          <w:p w:rsidR="00CF4CD6" w:rsidRPr="002A5F90" w:rsidRDefault="00CF4CD6" w:rsidP="00DC5E7A">
            <w:pPr>
              <w:pStyle w:val="a6"/>
              <w:jc w:val="center"/>
              <w:rPr>
                <w:rFonts w:ascii="Times New Roman" w:hAnsi="Times New Roman"/>
              </w:rPr>
            </w:pPr>
            <w:r w:rsidRPr="002A5F90">
              <w:rPr>
                <w:rFonts w:ascii="Times New Roman" w:hAnsi="Times New Roman"/>
              </w:rPr>
              <w:t>8.00-8.20</w:t>
            </w:r>
          </w:p>
        </w:tc>
        <w:tc>
          <w:tcPr>
            <w:tcW w:w="1418" w:type="dxa"/>
            <w:vAlign w:val="center"/>
          </w:tcPr>
          <w:p w:rsidR="00CF4CD6" w:rsidRPr="00D81972" w:rsidRDefault="00CF4CD6" w:rsidP="00DC5E7A">
            <w:pPr>
              <w:pStyle w:val="a6"/>
              <w:jc w:val="center"/>
              <w:rPr>
                <w:rFonts w:ascii="Times New Roman" w:hAnsi="Times New Roman"/>
              </w:rPr>
            </w:pPr>
            <w:r w:rsidRPr="00D81972">
              <w:rPr>
                <w:rFonts w:ascii="Times New Roman" w:hAnsi="Times New Roman"/>
              </w:rPr>
              <w:t>8.00 - 8.20</w:t>
            </w:r>
          </w:p>
        </w:tc>
        <w:tc>
          <w:tcPr>
            <w:tcW w:w="1559" w:type="dxa"/>
            <w:vAlign w:val="center"/>
          </w:tcPr>
          <w:p w:rsidR="00CF4CD6" w:rsidRPr="009366FA" w:rsidRDefault="00CF4CD6" w:rsidP="00DC5E7A">
            <w:pPr>
              <w:pStyle w:val="a6"/>
              <w:jc w:val="center"/>
              <w:rPr>
                <w:rFonts w:ascii="Times New Roman" w:hAnsi="Times New Roman"/>
              </w:rPr>
            </w:pPr>
            <w:r w:rsidRPr="009366FA">
              <w:rPr>
                <w:rFonts w:ascii="Times New Roman" w:hAnsi="Times New Roman"/>
              </w:rPr>
              <w:t>8.00 - 8.20</w:t>
            </w:r>
          </w:p>
        </w:tc>
        <w:tc>
          <w:tcPr>
            <w:tcW w:w="1563" w:type="dxa"/>
            <w:vAlign w:val="center"/>
          </w:tcPr>
          <w:p w:rsidR="00CF4CD6" w:rsidRPr="004327CA" w:rsidRDefault="00CF4CD6" w:rsidP="00DC5E7A">
            <w:pPr>
              <w:pStyle w:val="a6"/>
              <w:jc w:val="center"/>
              <w:rPr>
                <w:rFonts w:ascii="Times New Roman" w:hAnsi="Times New Roman"/>
              </w:rPr>
            </w:pPr>
            <w:r w:rsidRPr="004327CA">
              <w:rPr>
                <w:rFonts w:ascii="Times New Roman" w:hAnsi="Times New Roman"/>
              </w:rPr>
              <w:t>8.00 - 8.20</w:t>
            </w:r>
          </w:p>
        </w:tc>
      </w:tr>
      <w:tr w:rsidR="00CF4CD6" w:rsidRPr="004327CA" w:rsidTr="00DC5E7A">
        <w:tc>
          <w:tcPr>
            <w:tcW w:w="2722" w:type="dxa"/>
          </w:tcPr>
          <w:p w:rsidR="00CF4CD6" w:rsidRPr="002A5F90" w:rsidRDefault="00CF4CD6" w:rsidP="00DC5E7A">
            <w:pPr>
              <w:pStyle w:val="a6"/>
              <w:rPr>
                <w:rFonts w:ascii="Times New Roman" w:hAnsi="Times New Roman"/>
              </w:rPr>
            </w:pPr>
            <w:r w:rsidRPr="002A5F90">
              <w:rPr>
                <w:rFonts w:ascii="Times New Roman" w:hAnsi="Times New Roman"/>
              </w:rPr>
              <w:t>Утренняя гимнастика</w:t>
            </w:r>
          </w:p>
        </w:tc>
        <w:tc>
          <w:tcPr>
            <w:tcW w:w="1673" w:type="dxa"/>
            <w:vAlign w:val="center"/>
          </w:tcPr>
          <w:p w:rsidR="00CF4CD6" w:rsidRPr="002A5F90" w:rsidRDefault="00CF4CD6" w:rsidP="00DC5E7A">
            <w:pPr>
              <w:pStyle w:val="a6"/>
              <w:jc w:val="center"/>
              <w:rPr>
                <w:rFonts w:ascii="Times New Roman" w:hAnsi="Times New Roman"/>
              </w:rPr>
            </w:pPr>
            <w:r>
              <w:rPr>
                <w:rFonts w:ascii="Times New Roman" w:hAnsi="Times New Roman"/>
              </w:rPr>
              <w:t>8.20-8.30</w:t>
            </w:r>
          </w:p>
        </w:tc>
        <w:tc>
          <w:tcPr>
            <w:tcW w:w="1701" w:type="dxa"/>
            <w:vAlign w:val="center"/>
          </w:tcPr>
          <w:p w:rsidR="00CF4CD6" w:rsidRPr="002A5F90" w:rsidRDefault="00CF4CD6" w:rsidP="00DC5E7A">
            <w:pPr>
              <w:pStyle w:val="a6"/>
              <w:jc w:val="center"/>
              <w:rPr>
                <w:rFonts w:ascii="Times New Roman" w:hAnsi="Times New Roman"/>
              </w:rPr>
            </w:pPr>
            <w:r w:rsidRPr="002A5F90">
              <w:rPr>
                <w:rFonts w:ascii="Times New Roman" w:hAnsi="Times New Roman"/>
              </w:rPr>
              <w:t>8.20-8.30</w:t>
            </w:r>
          </w:p>
        </w:tc>
        <w:tc>
          <w:tcPr>
            <w:tcW w:w="1418" w:type="dxa"/>
            <w:vAlign w:val="center"/>
          </w:tcPr>
          <w:p w:rsidR="00CF4CD6" w:rsidRPr="00D81972" w:rsidRDefault="00CF4CD6" w:rsidP="00DC5E7A">
            <w:pPr>
              <w:pStyle w:val="a6"/>
              <w:jc w:val="center"/>
              <w:rPr>
                <w:rFonts w:ascii="Times New Roman" w:hAnsi="Times New Roman"/>
              </w:rPr>
            </w:pPr>
            <w:r w:rsidRPr="00D81972">
              <w:rPr>
                <w:rFonts w:ascii="Times New Roman" w:hAnsi="Times New Roman"/>
              </w:rPr>
              <w:t>8.20 - 8.30</w:t>
            </w:r>
          </w:p>
        </w:tc>
        <w:tc>
          <w:tcPr>
            <w:tcW w:w="1559" w:type="dxa"/>
            <w:vAlign w:val="center"/>
          </w:tcPr>
          <w:p w:rsidR="00CF4CD6" w:rsidRPr="009366FA" w:rsidRDefault="00CF4CD6" w:rsidP="00DC5E7A">
            <w:pPr>
              <w:pStyle w:val="a6"/>
              <w:jc w:val="center"/>
              <w:rPr>
                <w:rFonts w:ascii="Times New Roman" w:hAnsi="Times New Roman"/>
              </w:rPr>
            </w:pPr>
            <w:r w:rsidRPr="009366FA">
              <w:rPr>
                <w:rFonts w:ascii="Times New Roman" w:hAnsi="Times New Roman"/>
              </w:rPr>
              <w:t>8.20 - 8.30</w:t>
            </w:r>
          </w:p>
        </w:tc>
        <w:tc>
          <w:tcPr>
            <w:tcW w:w="1563" w:type="dxa"/>
            <w:vAlign w:val="center"/>
          </w:tcPr>
          <w:p w:rsidR="00CF4CD6" w:rsidRPr="004327CA" w:rsidRDefault="00CF4CD6" w:rsidP="00DC5E7A">
            <w:pPr>
              <w:pStyle w:val="a6"/>
              <w:jc w:val="center"/>
              <w:rPr>
                <w:rFonts w:ascii="Times New Roman" w:hAnsi="Times New Roman"/>
              </w:rPr>
            </w:pPr>
            <w:r w:rsidRPr="004327CA">
              <w:rPr>
                <w:rFonts w:ascii="Times New Roman" w:hAnsi="Times New Roman"/>
              </w:rPr>
              <w:t>8.20 - 8.30</w:t>
            </w:r>
          </w:p>
        </w:tc>
      </w:tr>
      <w:tr w:rsidR="00CF4CD6" w:rsidRPr="004327CA" w:rsidTr="00DC5E7A">
        <w:tc>
          <w:tcPr>
            <w:tcW w:w="2722" w:type="dxa"/>
          </w:tcPr>
          <w:p w:rsidR="00CF4CD6" w:rsidRPr="002A5F90" w:rsidRDefault="00CF4CD6" w:rsidP="00DC5E7A">
            <w:pPr>
              <w:pStyle w:val="a6"/>
              <w:rPr>
                <w:rFonts w:ascii="Times New Roman" w:hAnsi="Times New Roman"/>
              </w:rPr>
            </w:pPr>
            <w:r w:rsidRPr="002A5F90">
              <w:rPr>
                <w:rFonts w:ascii="Times New Roman" w:hAnsi="Times New Roman"/>
              </w:rPr>
              <w:t>Подготовка к завтраку, завтрак</w:t>
            </w:r>
          </w:p>
        </w:tc>
        <w:tc>
          <w:tcPr>
            <w:tcW w:w="1673" w:type="dxa"/>
            <w:vAlign w:val="center"/>
          </w:tcPr>
          <w:p w:rsidR="00CF4CD6" w:rsidRPr="002A5F90" w:rsidRDefault="00CF4CD6" w:rsidP="00DC5E7A">
            <w:pPr>
              <w:pStyle w:val="a6"/>
              <w:jc w:val="center"/>
              <w:rPr>
                <w:rFonts w:ascii="Times New Roman" w:hAnsi="Times New Roman"/>
              </w:rPr>
            </w:pPr>
            <w:r>
              <w:rPr>
                <w:rFonts w:ascii="Times New Roman" w:hAnsi="Times New Roman"/>
              </w:rPr>
              <w:t>8.30-8.50</w:t>
            </w:r>
          </w:p>
        </w:tc>
        <w:tc>
          <w:tcPr>
            <w:tcW w:w="1701" w:type="dxa"/>
            <w:vAlign w:val="center"/>
          </w:tcPr>
          <w:p w:rsidR="00CF4CD6" w:rsidRPr="002A5F90" w:rsidRDefault="00CF4CD6" w:rsidP="00DC5E7A">
            <w:pPr>
              <w:pStyle w:val="a6"/>
              <w:jc w:val="center"/>
              <w:rPr>
                <w:rFonts w:ascii="Times New Roman" w:hAnsi="Times New Roman"/>
              </w:rPr>
            </w:pPr>
            <w:r w:rsidRPr="002A5F90">
              <w:rPr>
                <w:rFonts w:ascii="Times New Roman" w:hAnsi="Times New Roman"/>
              </w:rPr>
              <w:t>8.30-8.50</w:t>
            </w:r>
          </w:p>
        </w:tc>
        <w:tc>
          <w:tcPr>
            <w:tcW w:w="1418" w:type="dxa"/>
            <w:vAlign w:val="center"/>
          </w:tcPr>
          <w:p w:rsidR="00CF4CD6" w:rsidRPr="00D81972" w:rsidRDefault="00CF4CD6" w:rsidP="00DC5E7A">
            <w:pPr>
              <w:pStyle w:val="a6"/>
              <w:jc w:val="center"/>
              <w:rPr>
                <w:rFonts w:ascii="Times New Roman" w:hAnsi="Times New Roman"/>
              </w:rPr>
            </w:pPr>
            <w:r w:rsidRPr="00D81972">
              <w:rPr>
                <w:rFonts w:ascii="Times New Roman" w:hAnsi="Times New Roman"/>
              </w:rPr>
              <w:t>8.30 - 8.50</w:t>
            </w:r>
          </w:p>
        </w:tc>
        <w:tc>
          <w:tcPr>
            <w:tcW w:w="1559" w:type="dxa"/>
            <w:vAlign w:val="center"/>
          </w:tcPr>
          <w:p w:rsidR="00CF4CD6" w:rsidRPr="009366FA" w:rsidRDefault="00CF4CD6" w:rsidP="00DC5E7A">
            <w:pPr>
              <w:pStyle w:val="a6"/>
              <w:jc w:val="center"/>
              <w:rPr>
                <w:rFonts w:ascii="Times New Roman" w:hAnsi="Times New Roman"/>
              </w:rPr>
            </w:pPr>
            <w:r w:rsidRPr="009366FA">
              <w:rPr>
                <w:rFonts w:ascii="Times New Roman" w:hAnsi="Times New Roman"/>
              </w:rPr>
              <w:t>8.30 - 8.45</w:t>
            </w:r>
          </w:p>
        </w:tc>
        <w:tc>
          <w:tcPr>
            <w:tcW w:w="1563" w:type="dxa"/>
            <w:vAlign w:val="center"/>
          </w:tcPr>
          <w:p w:rsidR="00CF4CD6" w:rsidRPr="004327CA" w:rsidRDefault="00CF4CD6" w:rsidP="00DC5E7A">
            <w:pPr>
              <w:pStyle w:val="a6"/>
              <w:jc w:val="center"/>
              <w:rPr>
                <w:rFonts w:ascii="Times New Roman" w:hAnsi="Times New Roman"/>
              </w:rPr>
            </w:pPr>
            <w:r w:rsidRPr="004327CA">
              <w:rPr>
                <w:rFonts w:ascii="Times New Roman" w:hAnsi="Times New Roman"/>
              </w:rPr>
              <w:t>8.30 - 8.45</w:t>
            </w:r>
          </w:p>
        </w:tc>
      </w:tr>
      <w:tr w:rsidR="00CF4CD6" w:rsidRPr="004327CA" w:rsidTr="00DC5E7A">
        <w:tc>
          <w:tcPr>
            <w:tcW w:w="2722" w:type="dxa"/>
          </w:tcPr>
          <w:p w:rsidR="00CF4CD6" w:rsidRPr="002A5F90" w:rsidRDefault="00CF4CD6" w:rsidP="00DC5E7A">
            <w:pPr>
              <w:pStyle w:val="a6"/>
              <w:rPr>
                <w:rFonts w:ascii="Times New Roman" w:hAnsi="Times New Roman"/>
              </w:rPr>
            </w:pPr>
            <w:r w:rsidRPr="002A5F90">
              <w:rPr>
                <w:rFonts w:ascii="Times New Roman" w:hAnsi="Times New Roman"/>
              </w:rPr>
              <w:lastRenderedPageBreak/>
              <w:t>Самостоятельная деятельность детей</w:t>
            </w:r>
          </w:p>
        </w:tc>
        <w:tc>
          <w:tcPr>
            <w:tcW w:w="1673" w:type="dxa"/>
            <w:vAlign w:val="center"/>
          </w:tcPr>
          <w:p w:rsidR="00CF4CD6" w:rsidRPr="002A5F90" w:rsidRDefault="00CF4CD6" w:rsidP="00DC5E7A">
            <w:pPr>
              <w:pStyle w:val="a6"/>
              <w:jc w:val="center"/>
              <w:rPr>
                <w:rFonts w:ascii="Times New Roman" w:hAnsi="Times New Roman"/>
              </w:rPr>
            </w:pPr>
            <w:r w:rsidRPr="002A5F90">
              <w:rPr>
                <w:rFonts w:ascii="Times New Roman" w:hAnsi="Times New Roman"/>
              </w:rPr>
              <w:t>8.50-9.00</w:t>
            </w:r>
          </w:p>
        </w:tc>
        <w:tc>
          <w:tcPr>
            <w:tcW w:w="1701" w:type="dxa"/>
            <w:vAlign w:val="center"/>
          </w:tcPr>
          <w:p w:rsidR="00CF4CD6" w:rsidRPr="002A5F90" w:rsidRDefault="00CF4CD6" w:rsidP="00DC5E7A">
            <w:pPr>
              <w:pStyle w:val="a6"/>
              <w:jc w:val="center"/>
              <w:rPr>
                <w:rFonts w:ascii="Times New Roman" w:hAnsi="Times New Roman"/>
              </w:rPr>
            </w:pPr>
            <w:r w:rsidRPr="002A5F90">
              <w:rPr>
                <w:rFonts w:ascii="Times New Roman" w:hAnsi="Times New Roman"/>
              </w:rPr>
              <w:t>8.50-9.00</w:t>
            </w:r>
          </w:p>
        </w:tc>
        <w:tc>
          <w:tcPr>
            <w:tcW w:w="1418" w:type="dxa"/>
            <w:vAlign w:val="center"/>
          </w:tcPr>
          <w:p w:rsidR="00CF4CD6" w:rsidRPr="00D81972" w:rsidRDefault="00CF4CD6" w:rsidP="00DC5E7A">
            <w:pPr>
              <w:pStyle w:val="a6"/>
              <w:jc w:val="center"/>
              <w:rPr>
                <w:rFonts w:ascii="Times New Roman" w:hAnsi="Times New Roman"/>
              </w:rPr>
            </w:pPr>
            <w:r w:rsidRPr="00D81972">
              <w:rPr>
                <w:rFonts w:ascii="Times New Roman" w:hAnsi="Times New Roman"/>
              </w:rPr>
              <w:t>8.50 - 9.00</w:t>
            </w:r>
          </w:p>
        </w:tc>
        <w:tc>
          <w:tcPr>
            <w:tcW w:w="1559" w:type="dxa"/>
            <w:vAlign w:val="center"/>
          </w:tcPr>
          <w:p w:rsidR="00CF4CD6" w:rsidRPr="009366FA" w:rsidRDefault="00CF4CD6" w:rsidP="00DC5E7A">
            <w:pPr>
              <w:pStyle w:val="a6"/>
              <w:jc w:val="center"/>
              <w:rPr>
                <w:rFonts w:ascii="Times New Roman" w:hAnsi="Times New Roman"/>
              </w:rPr>
            </w:pPr>
            <w:r w:rsidRPr="009366FA">
              <w:rPr>
                <w:rFonts w:ascii="Times New Roman" w:hAnsi="Times New Roman"/>
              </w:rPr>
              <w:t>8.45 - 9.00</w:t>
            </w:r>
          </w:p>
        </w:tc>
        <w:tc>
          <w:tcPr>
            <w:tcW w:w="1563" w:type="dxa"/>
            <w:vAlign w:val="center"/>
          </w:tcPr>
          <w:p w:rsidR="00CF4CD6" w:rsidRPr="004327CA" w:rsidRDefault="00CF4CD6" w:rsidP="00DC5E7A">
            <w:pPr>
              <w:pStyle w:val="a6"/>
              <w:jc w:val="center"/>
              <w:rPr>
                <w:rFonts w:ascii="Times New Roman" w:hAnsi="Times New Roman"/>
              </w:rPr>
            </w:pPr>
            <w:r w:rsidRPr="004327CA">
              <w:rPr>
                <w:rFonts w:ascii="Times New Roman" w:hAnsi="Times New Roman"/>
              </w:rPr>
              <w:t>8.45 - 9.00</w:t>
            </w:r>
          </w:p>
        </w:tc>
      </w:tr>
      <w:tr w:rsidR="00CF4CD6" w:rsidRPr="004327CA" w:rsidTr="00DC5E7A">
        <w:tc>
          <w:tcPr>
            <w:tcW w:w="2722" w:type="dxa"/>
          </w:tcPr>
          <w:p w:rsidR="00CF4CD6" w:rsidRPr="00C7024D" w:rsidRDefault="00CF4CD6" w:rsidP="00DC5E7A">
            <w:pPr>
              <w:pStyle w:val="a6"/>
              <w:rPr>
                <w:rFonts w:ascii="Times New Roman" w:hAnsi="Times New Roman"/>
              </w:rPr>
            </w:pPr>
            <w:r w:rsidRPr="00C7024D">
              <w:rPr>
                <w:rFonts w:ascii="Times New Roman" w:hAnsi="Times New Roman"/>
              </w:rPr>
              <w:t>Образовательная деятельность</w:t>
            </w:r>
          </w:p>
        </w:tc>
        <w:tc>
          <w:tcPr>
            <w:tcW w:w="1673" w:type="dxa"/>
            <w:vAlign w:val="center"/>
          </w:tcPr>
          <w:p w:rsidR="00CF4CD6" w:rsidRDefault="00CF4CD6" w:rsidP="00DC5E7A">
            <w:pPr>
              <w:pStyle w:val="a6"/>
              <w:jc w:val="center"/>
              <w:rPr>
                <w:rFonts w:ascii="Times New Roman" w:hAnsi="Times New Roman"/>
              </w:rPr>
            </w:pPr>
            <w:r>
              <w:rPr>
                <w:rFonts w:ascii="Times New Roman" w:hAnsi="Times New Roman"/>
              </w:rPr>
              <w:t>9.00-9.10</w:t>
            </w:r>
          </w:p>
          <w:p w:rsidR="00CF4CD6" w:rsidRDefault="00CF4CD6" w:rsidP="00DC5E7A">
            <w:pPr>
              <w:pStyle w:val="a6"/>
              <w:jc w:val="center"/>
              <w:rPr>
                <w:rFonts w:ascii="Times New Roman" w:hAnsi="Times New Roman"/>
              </w:rPr>
            </w:pPr>
            <w:r>
              <w:rPr>
                <w:rFonts w:ascii="Times New Roman" w:hAnsi="Times New Roman"/>
              </w:rPr>
              <w:t>9.20 – 9.30</w:t>
            </w:r>
          </w:p>
          <w:p w:rsidR="00CF4CD6" w:rsidRPr="002A5F90" w:rsidRDefault="00CF4CD6" w:rsidP="00DC5E7A">
            <w:pPr>
              <w:pStyle w:val="a6"/>
              <w:jc w:val="center"/>
              <w:rPr>
                <w:rFonts w:ascii="Times New Roman" w:hAnsi="Times New Roman"/>
              </w:rPr>
            </w:pPr>
          </w:p>
        </w:tc>
        <w:tc>
          <w:tcPr>
            <w:tcW w:w="1701" w:type="dxa"/>
            <w:vAlign w:val="center"/>
          </w:tcPr>
          <w:p w:rsidR="00CF4CD6" w:rsidRDefault="00CF4CD6" w:rsidP="00DC5E7A">
            <w:pPr>
              <w:pStyle w:val="a6"/>
              <w:jc w:val="center"/>
              <w:rPr>
                <w:rFonts w:ascii="Times New Roman" w:hAnsi="Times New Roman"/>
              </w:rPr>
            </w:pPr>
            <w:r w:rsidRPr="002A5F90">
              <w:rPr>
                <w:rFonts w:ascii="Times New Roman" w:hAnsi="Times New Roman"/>
              </w:rPr>
              <w:t>9.00-9.</w:t>
            </w:r>
            <w:r>
              <w:rPr>
                <w:rFonts w:ascii="Times New Roman" w:hAnsi="Times New Roman"/>
              </w:rPr>
              <w:t>15</w:t>
            </w:r>
          </w:p>
          <w:p w:rsidR="00CF4CD6" w:rsidRPr="002A5F90" w:rsidRDefault="00CF4CD6" w:rsidP="00DC5E7A">
            <w:pPr>
              <w:pStyle w:val="a6"/>
              <w:jc w:val="center"/>
              <w:rPr>
                <w:rFonts w:ascii="Times New Roman" w:hAnsi="Times New Roman"/>
              </w:rPr>
            </w:pPr>
            <w:r>
              <w:rPr>
                <w:rFonts w:ascii="Times New Roman" w:hAnsi="Times New Roman"/>
              </w:rPr>
              <w:t>9.25 – 9.40</w:t>
            </w:r>
          </w:p>
        </w:tc>
        <w:tc>
          <w:tcPr>
            <w:tcW w:w="1418" w:type="dxa"/>
            <w:vAlign w:val="center"/>
          </w:tcPr>
          <w:p w:rsidR="00CF4CD6" w:rsidRDefault="00CF4CD6" w:rsidP="00DC5E7A">
            <w:pPr>
              <w:pStyle w:val="a6"/>
              <w:jc w:val="center"/>
              <w:rPr>
                <w:rFonts w:ascii="Times New Roman" w:hAnsi="Times New Roman"/>
              </w:rPr>
            </w:pPr>
            <w:r w:rsidRPr="00D81972">
              <w:rPr>
                <w:rFonts w:ascii="Times New Roman" w:hAnsi="Times New Roman"/>
              </w:rPr>
              <w:t>9.00 - 9.</w:t>
            </w:r>
            <w:r>
              <w:rPr>
                <w:rFonts w:ascii="Times New Roman" w:hAnsi="Times New Roman"/>
              </w:rPr>
              <w:t>20</w:t>
            </w:r>
          </w:p>
          <w:p w:rsidR="00CF4CD6" w:rsidRPr="00D81972" w:rsidRDefault="00CF4CD6" w:rsidP="00DC5E7A">
            <w:pPr>
              <w:pStyle w:val="a6"/>
              <w:jc w:val="center"/>
              <w:rPr>
                <w:rFonts w:ascii="Times New Roman" w:hAnsi="Times New Roman"/>
              </w:rPr>
            </w:pPr>
            <w:r>
              <w:rPr>
                <w:rFonts w:ascii="Times New Roman" w:hAnsi="Times New Roman"/>
              </w:rPr>
              <w:t>9.30 – 9.50</w:t>
            </w:r>
          </w:p>
        </w:tc>
        <w:tc>
          <w:tcPr>
            <w:tcW w:w="1559" w:type="dxa"/>
            <w:vAlign w:val="center"/>
          </w:tcPr>
          <w:p w:rsidR="00CF4CD6" w:rsidRDefault="00CF4CD6" w:rsidP="00DC5E7A">
            <w:pPr>
              <w:pStyle w:val="a6"/>
              <w:jc w:val="center"/>
              <w:rPr>
                <w:rFonts w:ascii="Times New Roman" w:hAnsi="Times New Roman"/>
              </w:rPr>
            </w:pPr>
            <w:r w:rsidRPr="009366FA">
              <w:rPr>
                <w:rFonts w:ascii="Times New Roman" w:hAnsi="Times New Roman"/>
              </w:rPr>
              <w:t>9.00 -</w:t>
            </w:r>
            <w:r>
              <w:rPr>
                <w:rFonts w:ascii="Times New Roman" w:hAnsi="Times New Roman"/>
              </w:rPr>
              <w:t>9.25</w:t>
            </w:r>
          </w:p>
          <w:p w:rsidR="00CF4CD6" w:rsidRPr="009366FA" w:rsidRDefault="00CF4CD6" w:rsidP="00DC5E7A">
            <w:pPr>
              <w:pStyle w:val="a6"/>
              <w:jc w:val="center"/>
              <w:rPr>
                <w:rFonts w:ascii="Times New Roman" w:hAnsi="Times New Roman"/>
              </w:rPr>
            </w:pPr>
            <w:r>
              <w:rPr>
                <w:rFonts w:ascii="Times New Roman" w:hAnsi="Times New Roman"/>
              </w:rPr>
              <w:t>9.35-</w:t>
            </w:r>
            <w:r w:rsidRPr="009366FA">
              <w:rPr>
                <w:rFonts w:ascii="Times New Roman" w:hAnsi="Times New Roman"/>
              </w:rPr>
              <w:t xml:space="preserve"> 10.00</w:t>
            </w:r>
          </w:p>
        </w:tc>
        <w:tc>
          <w:tcPr>
            <w:tcW w:w="1563" w:type="dxa"/>
            <w:vAlign w:val="center"/>
          </w:tcPr>
          <w:p w:rsidR="00CF4CD6" w:rsidRDefault="00CF4CD6" w:rsidP="00DC5E7A">
            <w:pPr>
              <w:pStyle w:val="a6"/>
              <w:jc w:val="center"/>
              <w:rPr>
                <w:rFonts w:ascii="Times New Roman" w:hAnsi="Times New Roman"/>
              </w:rPr>
            </w:pPr>
            <w:r w:rsidRPr="004327CA">
              <w:rPr>
                <w:rFonts w:ascii="Times New Roman" w:hAnsi="Times New Roman"/>
              </w:rPr>
              <w:t xml:space="preserve">9.00 </w:t>
            </w:r>
            <w:r>
              <w:rPr>
                <w:rFonts w:ascii="Times New Roman" w:hAnsi="Times New Roman"/>
              </w:rPr>
              <w:t>–</w:t>
            </w:r>
            <w:r w:rsidRPr="004327CA">
              <w:rPr>
                <w:rFonts w:ascii="Times New Roman" w:hAnsi="Times New Roman"/>
              </w:rPr>
              <w:t xml:space="preserve"> </w:t>
            </w:r>
            <w:r>
              <w:rPr>
                <w:rFonts w:ascii="Times New Roman" w:hAnsi="Times New Roman"/>
              </w:rPr>
              <w:t>9.30</w:t>
            </w:r>
          </w:p>
          <w:p w:rsidR="00CF4CD6" w:rsidRPr="004327CA" w:rsidRDefault="00CF4CD6" w:rsidP="00DC5E7A">
            <w:pPr>
              <w:pStyle w:val="a6"/>
              <w:jc w:val="center"/>
              <w:rPr>
                <w:rFonts w:ascii="Times New Roman" w:hAnsi="Times New Roman"/>
              </w:rPr>
            </w:pPr>
            <w:r>
              <w:rPr>
                <w:rFonts w:ascii="Times New Roman" w:hAnsi="Times New Roman"/>
              </w:rPr>
              <w:t xml:space="preserve">9.40 – 10.10 </w:t>
            </w:r>
          </w:p>
        </w:tc>
      </w:tr>
      <w:tr w:rsidR="00CF4CD6" w:rsidRPr="004327CA" w:rsidTr="00DC5E7A">
        <w:tc>
          <w:tcPr>
            <w:tcW w:w="2722" w:type="dxa"/>
          </w:tcPr>
          <w:p w:rsidR="00CF4CD6" w:rsidRPr="00C7024D" w:rsidRDefault="00CF4CD6" w:rsidP="00DC5E7A">
            <w:pPr>
              <w:pStyle w:val="a6"/>
              <w:rPr>
                <w:rFonts w:ascii="Times New Roman" w:hAnsi="Times New Roman"/>
              </w:rPr>
            </w:pPr>
            <w:r>
              <w:rPr>
                <w:rFonts w:ascii="Times New Roman" w:hAnsi="Times New Roman"/>
              </w:rPr>
              <w:t xml:space="preserve">Перерыв </w:t>
            </w:r>
          </w:p>
        </w:tc>
        <w:tc>
          <w:tcPr>
            <w:tcW w:w="1673" w:type="dxa"/>
            <w:vAlign w:val="center"/>
          </w:tcPr>
          <w:p w:rsidR="00CF4CD6" w:rsidRDefault="00CF4CD6" w:rsidP="00DC5E7A">
            <w:pPr>
              <w:pStyle w:val="a6"/>
              <w:jc w:val="center"/>
              <w:rPr>
                <w:rFonts w:ascii="Times New Roman" w:hAnsi="Times New Roman"/>
              </w:rPr>
            </w:pPr>
            <w:r>
              <w:rPr>
                <w:rFonts w:ascii="Times New Roman" w:hAnsi="Times New Roman"/>
              </w:rPr>
              <w:t>9.10 – 9.20</w:t>
            </w:r>
          </w:p>
        </w:tc>
        <w:tc>
          <w:tcPr>
            <w:tcW w:w="1701" w:type="dxa"/>
            <w:vAlign w:val="center"/>
          </w:tcPr>
          <w:p w:rsidR="00CF4CD6" w:rsidRPr="002A5F90" w:rsidRDefault="00CF4CD6" w:rsidP="00DC5E7A">
            <w:pPr>
              <w:pStyle w:val="a6"/>
              <w:jc w:val="center"/>
              <w:rPr>
                <w:rFonts w:ascii="Times New Roman" w:hAnsi="Times New Roman"/>
              </w:rPr>
            </w:pPr>
            <w:r>
              <w:rPr>
                <w:rFonts w:ascii="Times New Roman" w:hAnsi="Times New Roman"/>
              </w:rPr>
              <w:t>9.15 – 9.25</w:t>
            </w:r>
          </w:p>
        </w:tc>
        <w:tc>
          <w:tcPr>
            <w:tcW w:w="1418" w:type="dxa"/>
            <w:vAlign w:val="center"/>
          </w:tcPr>
          <w:p w:rsidR="00CF4CD6" w:rsidRPr="00D81972" w:rsidRDefault="00CF4CD6" w:rsidP="00DC5E7A">
            <w:pPr>
              <w:pStyle w:val="a6"/>
              <w:jc w:val="center"/>
              <w:rPr>
                <w:rFonts w:ascii="Times New Roman" w:hAnsi="Times New Roman"/>
              </w:rPr>
            </w:pPr>
            <w:r>
              <w:rPr>
                <w:rFonts w:ascii="Times New Roman" w:hAnsi="Times New Roman"/>
              </w:rPr>
              <w:t>9.20 – 9.30</w:t>
            </w:r>
          </w:p>
        </w:tc>
        <w:tc>
          <w:tcPr>
            <w:tcW w:w="1559" w:type="dxa"/>
            <w:vAlign w:val="center"/>
          </w:tcPr>
          <w:p w:rsidR="00CF4CD6" w:rsidRPr="009366FA" w:rsidRDefault="00CF4CD6" w:rsidP="00DC5E7A">
            <w:pPr>
              <w:pStyle w:val="a6"/>
              <w:jc w:val="center"/>
              <w:rPr>
                <w:rFonts w:ascii="Times New Roman" w:hAnsi="Times New Roman"/>
              </w:rPr>
            </w:pPr>
            <w:r>
              <w:rPr>
                <w:rFonts w:ascii="Times New Roman" w:hAnsi="Times New Roman"/>
              </w:rPr>
              <w:t>9.25 – 9.35</w:t>
            </w:r>
          </w:p>
        </w:tc>
        <w:tc>
          <w:tcPr>
            <w:tcW w:w="1563" w:type="dxa"/>
            <w:vAlign w:val="center"/>
          </w:tcPr>
          <w:p w:rsidR="00CF4CD6" w:rsidRPr="004327CA" w:rsidRDefault="00CF4CD6" w:rsidP="00DC5E7A">
            <w:pPr>
              <w:pStyle w:val="a6"/>
              <w:jc w:val="center"/>
              <w:rPr>
                <w:rFonts w:ascii="Times New Roman" w:hAnsi="Times New Roman"/>
              </w:rPr>
            </w:pPr>
            <w:r>
              <w:rPr>
                <w:rFonts w:ascii="Times New Roman" w:hAnsi="Times New Roman"/>
              </w:rPr>
              <w:t>9.30 – 9.40</w:t>
            </w:r>
          </w:p>
        </w:tc>
      </w:tr>
      <w:tr w:rsidR="00CF4CD6" w:rsidRPr="004327CA" w:rsidTr="00DC5E7A">
        <w:tc>
          <w:tcPr>
            <w:tcW w:w="2722" w:type="dxa"/>
          </w:tcPr>
          <w:p w:rsidR="00CF4CD6" w:rsidRPr="002A5F90" w:rsidRDefault="00CF4CD6" w:rsidP="00DC5E7A">
            <w:pPr>
              <w:pStyle w:val="a6"/>
              <w:rPr>
                <w:rFonts w:ascii="Times New Roman" w:hAnsi="Times New Roman"/>
              </w:rPr>
            </w:pPr>
            <w:r w:rsidRPr="002A5F90">
              <w:rPr>
                <w:rFonts w:ascii="Times New Roman" w:hAnsi="Times New Roman"/>
              </w:rPr>
              <w:t>Самостоятельная деятельность детей</w:t>
            </w:r>
            <w:r>
              <w:rPr>
                <w:rFonts w:ascii="Times New Roman" w:hAnsi="Times New Roman"/>
              </w:rPr>
              <w:t>, игры</w:t>
            </w:r>
          </w:p>
        </w:tc>
        <w:tc>
          <w:tcPr>
            <w:tcW w:w="1673" w:type="dxa"/>
            <w:vAlign w:val="center"/>
          </w:tcPr>
          <w:p w:rsidR="00CF4CD6" w:rsidRDefault="00CF4CD6" w:rsidP="00DC5E7A">
            <w:pPr>
              <w:pStyle w:val="a6"/>
              <w:jc w:val="center"/>
              <w:rPr>
                <w:rFonts w:ascii="Times New Roman" w:hAnsi="Times New Roman"/>
              </w:rPr>
            </w:pPr>
            <w:r>
              <w:rPr>
                <w:rFonts w:ascii="Times New Roman" w:hAnsi="Times New Roman"/>
              </w:rPr>
              <w:t>9.30 – 10.30</w:t>
            </w:r>
          </w:p>
        </w:tc>
        <w:tc>
          <w:tcPr>
            <w:tcW w:w="1701" w:type="dxa"/>
            <w:vAlign w:val="center"/>
          </w:tcPr>
          <w:p w:rsidR="00CF4CD6" w:rsidRPr="002A5F90" w:rsidRDefault="00CF4CD6" w:rsidP="00DC5E7A">
            <w:pPr>
              <w:pStyle w:val="a6"/>
              <w:jc w:val="center"/>
              <w:rPr>
                <w:rFonts w:ascii="Times New Roman" w:hAnsi="Times New Roman"/>
              </w:rPr>
            </w:pPr>
            <w:r>
              <w:rPr>
                <w:rFonts w:ascii="Times New Roman" w:hAnsi="Times New Roman"/>
              </w:rPr>
              <w:t>9.40-10.30</w:t>
            </w:r>
          </w:p>
        </w:tc>
        <w:tc>
          <w:tcPr>
            <w:tcW w:w="1418" w:type="dxa"/>
            <w:vAlign w:val="center"/>
          </w:tcPr>
          <w:p w:rsidR="00CF4CD6" w:rsidRPr="00D81972" w:rsidRDefault="00CF4CD6" w:rsidP="00DC5E7A">
            <w:pPr>
              <w:pStyle w:val="a6"/>
              <w:jc w:val="center"/>
              <w:rPr>
                <w:rFonts w:ascii="Times New Roman" w:hAnsi="Times New Roman"/>
              </w:rPr>
            </w:pPr>
            <w:r>
              <w:rPr>
                <w:rFonts w:ascii="Times New Roman" w:hAnsi="Times New Roman"/>
              </w:rPr>
              <w:t>9.50-10.30</w:t>
            </w:r>
          </w:p>
        </w:tc>
        <w:tc>
          <w:tcPr>
            <w:tcW w:w="1559" w:type="dxa"/>
            <w:vAlign w:val="center"/>
          </w:tcPr>
          <w:p w:rsidR="00CF4CD6" w:rsidRPr="009366FA" w:rsidRDefault="00CF4CD6" w:rsidP="00DC5E7A">
            <w:pPr>
              <w:pStyle w:val="a6"/>
              <w:jc w:val="center"/>
              <w:rPr>
                <w:rFonts w:ascii="Times New Roman" w:hAnsi="Times New Roman"/>
              </w:rPr>
            </w:pPr>
            <w:r>
              <w:rPr>
                <w:rFonts w:ascii="Times New Roman" w:hAnsi="Times New Roman"/>
              </w:rPr>
              <w:t>10.00-10.30</w:t>
            </w:r>
          </w:p>
        </w:tc>
        <w:tc>
          <w:tcPr>
            <w:tcW w:w="1563" w:type="dxa"/>
            <w:vAlign w:val="center"/>
          </w:tcPr>
          <w:p w:rsidR="00CF4CD6" w:rsidRPr="004327CA" w:rsidRDefault="00CF4CD6" w:rsidP="00DC5E7A">
            <w:pPr>
              <w:pStyle w:val="a6"/>
              <w:jc w:val="center"/>
              <w:rPr>
                <w:rFonts w:ascii="Times New Roman" w:hAnsi="Times New Roman"/>
              </w:rPr>
            </w:pPr>
            <w:r>
              <w:rPr>
                <w:rFonts w:ascii="Times New Roman" w:hAnsi="Times New Roman"/>
              </w:rPr>
              <w:t>10.10-10.30</w:t>
            </w:r>
          </w:p>
        </w:tc>
      </w:tr>
      <w:tr w:rsidR="00CF4CD6" w:rsidRPr="004327CA" w:rsidTr="00DC5E7A">
        <w:tc>
          <w:tcPr>
            <w:tcW w:w="2722" w:type="dxa"/>
          </w:tcPr>
          <w:p w:rsidR="00CF4CD6" w:rsidRDefault="00CF4CD6" w:rsidP="00DC5E7A">
            <w:pPr>
              <w:pStyle w:val="a6"/>
              <w:jc w:val="center"/>
              <w:rPr>
                <w:rFonts w:ascii="Times New Roman" w:hAnsi="Times New Roman"/>
              </w:rPr>
            </w:pPr>
            <w:r>
              <w:rPr>
                <w:rFonts w:ascii="Times New Roman" w:hAnsi="Times New Roman"/>
              </w:rPr>
              <w:t>Второй завтрак</w:t>
            </w:r>
          </w:p>
        </w:tc>
        <w:tc>
          <w:tcPr>
            <w:tcW w:w="1673" w:type="dxa"/>
            <w:vAlign w:val="center"/>
          </w:tcPr>
          <w:p w:rsidR="00CF4CD6" w:rsidRDefault="00CF4CD6" w:rsidP="00DC5E7A">
            <w:pPr>
              <w:pStyle w:val="a6"/>
              <w:jc w:val="center"/>
              <w:rPr>
                <w:rFonts w:ascii="Times New Roman" w:hAnsi="Times New Roman"/>
              </w:rPr>
            </w:pPr>
            <w:r>
              <w:rPr>
                <w:rFonts w:ascii="Times New Roman" w:hAnsi="Times New Roman"/>
              </w:rPr>
              <w:t>10.30-10.40</w:t>
            </w:r>
          </w:p>
        </w:tc>
        <w:tc>
          <w:tcPr>
            <w:tcW w:w="1701" w:type="dxa"/>
            <w:vAlign w:val="center"/>
          </w:tcPr>
          <w:p w:rsidR="00CF4CD6" w:rsidRPr="002A5F90" w:rsidRDefault="00CF4CD6" w:rsidP="00DC5E7A">
            <w:pPr>
              <w:pStyle w:val="a6"/>
              <w:jc w:val="center"/>
              <w:rPr>
                <w:rFonts w:ascii="Times New Roman" w:hAnsi="Times New Roman"/>
              </w:rPr>
            </w:pPr>
            <w:r>
              <w:rPr>
                <w:rFonts w:ascii="Times New Roman" w:hAnsi="Times New Roman"/>
              </w:rPr>
              <w:t>10.30-10.40</w:t>
            </w:r>
          </w:p>
        </w:tc>
        <w:tc>
          <w:tcPr>
            <w:tcW w:w="1418" w:type="dxa"/>
            <w:vAlign w:val="center"/>
          </w:tcPr>
          <w:p w:rsidR="00CF4CD6" w:rsidRPr="002A5F90" w:rsidRDefault="00CF4CD6" w:rsidP="00DC5E7A">
            <w:pPr>
              <w:pStyle w:val="a6"/>
              <w:jc w:val="center"/>
              <w:rPr>
                <w:rFonts w:ascii="Times New Roman" w:hAnsi="Times New Roman"/>
              </w:rPr>
            </w:pPr>
            <w:r>
              <w:rPr>
                <w:rFonts w:ascii="Times New Roman" w:hAnsi="Times New Roman"/>
              </w:rPr>
              <w:t>10.30-10.40</w:t>
            </w:r>
          </w:p>
        </w:tc>
        <w:tc>
          <w:tcPr>
            <w:tcW w:w="1559" w:type="dxa"/>
            <w:vAlign w:val="center"/>
          </w:tcPr>
          <w:p w:rsidR="00CF4CD6" w:rsidRPr="002A5F90" w:rsidRDefault="00CF4CD6" w:rsidP="00DC5E7A">
            <w:pPr>
              <w:pStyle w:val="a6"/>
              <w:jc w:val="center"/>
              <w:rPr>
                <w:rFonts w:ascii="Times New Roman" w:hAnsi="Times New Roman"/>
              </w:rPr>
            </w:pPr>
            <w:r>
              <w:rPr>
                <w:rFonts w:ascii="Times New Roman" w:hAnsi="Times New Roman"/>
              </w:rPr>
              <w:t>10.30-10.40</w:t>
            </w:r>
          </w:p>
        </w:tc>
        <w:tc>
          <w:tcPr>
            <w:tcW w:w="1563" w:type="dxa"/>
            <w:vAlign w:val="center"/>
          </w:tcPr>
          <w:p w:rsidR="00CF4CD6" w:rsidRPr="004327CA" w:rsidRDefault="00CF4CD6" w:rsidP="00DC5E7A">
            <w:pPr>
              <w:pStyle w:val="a6"/>
              <w:jc w:val="center"/>
              <w:rPr>
                <w:rFonts w:ascii="Times New Roman" w:hAnsi="Times New Roman"/>
              </w:rPr>
            </w:pPr>
            <w:r>
              <w:rPr>
                <w:rFonts w:ascii="Times New Roman" w:hAnsi="Times New Roman"/>
              </w:rPr>
              <w:t>10.30-10.40</w:t>
            </w:r>
          </w:p>
        </w:tc>
      </w:tr>
      <w:tr w:rsidR="00CF4CD6" w:rsidRPr="004327CA" w:rsidTr="00DC5E7A">
        <w:tc>
          <w:tcPr>
            <w:tcW w:w="2722" w:type="dxa"/>
          </w:tcPr>
          <w:p w:rsidR="00CF4CD6" w:rsidRPr="002A5F90" w:rsidRDefault="00CF4CD6" w:rsidP="00DC5E7A">
            <w:pPr>
              <w:pStyle w:val="a6"/>
              <w:rPr>
                <w:rFonts w:ascii="Times New Roman" w:hAnsi="Times New Roman"/>
              </w:rPr>
            </w:pPr>
            <w:r w:rsidRPr="002A5F90">
              <w:rPr>
                <w:rFonts w:ascii="Times New Roman" w:hAnsi="Times New Roman"/>
              </w:rPr>
              <w:t>Подготовка к прогулке, прогулка,</w:t>
            </w:r>
          </w:p>
          <w:p w:rsidR="00CF4CD6" w:rsidRPr="002A5F90" w:rsidRDefault="00CF4CD6" w:rsidP="00DC5E7A">
            <w:pPr>
              <w:pStyle w:val="a6"/>
              <w:rPr>
                <w:rFonts w:ascii="Times New Roman" w:hAnsi="Times New Roman"/>
              </w:rPr>
            </w:pPr>
            <w:r w:rsidRPr="002A5F90">
              <w:rPr>
                <w:rFonts w:ascii="Times New Roman" w:hAnsi="Times New Roman"/>
              </w:rPr>
              <w:t>самостоятельная деятельность  детей</w:t>
            </w:r>
            <w:r>
              <w:rPr>
                <w:rFonts w:ascii="Times New Roman" w:hAnsi="Times New Roman"/>
              </w:rPr>
              <w:t>, физическое развитие на свежем воздухе</w:t>
            </w:r>
          </w:p>
        </w:tc>
        <w:tc>
          <w:tcPr>
            <w:tcW w:w="1673" w:type="dxa"/>
            <w:vAlign w:val="center"/>
          </w:tcPr>
          <w:p w:rsidR="00CF4CD6" w:rsidRDefault="00CF4CD6" w:rsidP="00DC5E7A">
            <w:pPr>
              <w:pStyle w:val="a6"/>
              <w:jc w:val="center"/>
              <w:rPr>
                <w:rFonts w:ascii="Times New Roman" w:hAnsi="Times New Roman"/>
              </w:rPr>
            </w:pPr>
            <w:r>
              <w:rPr>
                <w:rFonts w:ascii="Times New Roman" w:hAnsi="Times New Roman"/>
              </w:rPr>
              <w:t>10.40-11.55</w:t>
            </w:r>
          </w:p>
        </w:tc>
        <w:tc>
          <w:tcPr>
            <w:tcW w:w="1701" w:type="dxa"/>
            <w:vAlign w:val="center"/>
          </w:tcPr>
          <w:p w:rsidR="00CF4CD6" w:rsidRPr="002A5F90" w:rsidRDefault="00CF4CD6" w:rsidP="00DC5E7A">
            <w:pPr>
              <w:pStyle w:val="a6"/>
              <w:jc w:val="center"/>
              <w:rPr>
                <w:rFonts w:ascii="Times New Roman" w:hAnsi="Times New Roman"/>
              </w:rPr>
            </w:pPr>
            <w:r>
              <w:rPr>
                <w:rFonts w:ascii="Times New Roman" w:hAnsi="Times New Roman"/>
              </w:rPr>
              <w:t>10.40</w:t>
            </w:r>
            <w:r w:rsidRPr="002A5F90">
              <w:rPr>
                <w:rFonts w:ascii="Times New Roman" w:hAnsi="Times New Roman"/>
              </w:rPr>
              <w:t>-12.</w:t>
            </w:r>
            <w:r>
              <w:rPr>
                <w:rFonts w:ascii="Times New Roman" w:hAnsi="Times New Roman"/>
              </w:rPr>
              <w:t>1</w:t>
            </w:r>
            <w:r w:rsidRPr="002A5F90">
              <w:rPr>
                <w:rFonts w:ascii="Times New Roman" w:hAnsi="Times New Roman"/>
              </w:rPr>
              <w:t>0</w:t>
            </w:r>
          </w:p>
        </w:tc>
        <w:tc>
          <w:tcPr>
            <w:tcW w:w="1418" w:type="dxa"/>
            <w:vAlign w:val="center"/>
          </w:tcPr>
          <w:p w:rsidR="00CF4CD6" w:rsidRPr="00D81972" w:rsidRDefault="00CF4CD6" w:rsidP="00DC5E7A">
            <w:pPr>
              <w:pStyle w:val="a6"/>
              <w:jc w:val="center"/>
              <w:rPr>
                <w:rFonts w:ascii="Times New Roman" w:hAnsi="Times New Roman"/>
              </w:rPr>
            </w:pPr>
            <w:r w:rsidRPr="00D81972">
              <w:rPr>
                <w:rFonts w:ascii="Times New Roman" w:hAnsi="Times New Roman"/>
              </w:rPr>
              <w:t>1</w:t>
            </w:r>
            <w:r>
              <w:rPr>
                <w:rFonts w:ascii="Times New Roman" w:hAnsi="Times New Roman"/>
              </w:rPr>
              <w:t>0.4</w:t>
            </w:r>
            <w:r w:rsidRPr="00D81972">
              <w:rPr>
                <w:rFonts w:ascii="Times New Roman" w:hAnsi="Times New Roman"/>
              </w:rPr>
              <w:t>0 - 12.</w:t>
            </w:r>
            <w:r>
              <w:rPr>
                <w:rFonts w:ascii="Times New Roman" w:hAnsi="Times New Roman"/>
              </w:rPr>
              <w:t>20</w:t>
            </w:r>
          </w:p>
        </w:tc>
        <w:tc>
          <w:tcPr>
            <w:tcW w:w="1559" w:type="dxa"/>
            <w:vAlign w:val="center"/>
          </w:tcPr>
          <w:p w:rsidR="00CF4CD6" w:rsidRPr="004327CA" w:rsidRDefault="00CF4CD6" w:rsidP="00DC5E7A">
            <w:pPr>
              <w:pStyle w:val="a6"/>
              <w:jc w:val="center"/>
              <w:rPr>
                <w:rFonts w:ascii="Times New Roman" w:hAnsi="Times New Roman"/>
              </w:rPr>
            </w:pPr>
            <w:r w:rsidRPr="004327CA">
              <w:rPr>
                <w:rFonts w:ascii="Times New Roman" w:hAnsi="Times New Roman"/>
              </w:rPr>
              <w:t>1</w:t>
            </w:r>
            <w:r>
              <w:rPr>
                <w:rFonts w:ascii="Times New Roman" w:hAnsi="Times New Roman"/>
              </w:rPr>
              <w:t>0.40 - 12.20</w:t>
            </w:r>
          </w:p>
        </w:tc>
        <w:tc>
          <w:tcPr>
            <w:tcW w:w="1563" w:type="dxa"/>
            <w:vAlign w:val="center"/>
          </w:tcPr>
          <w:p w:rsidR="00CF4CD6" w:rsidRPr="004327CA" w:rsidRDefault="00CF4CD6" w:rsidP="00DC5E7A">
            <w:pPr>
              <w:pStyle w:val="a6"/>
              <w:jc w:val="center"/>
              <w:rPr>
                <w:rFonts w:ascii="Times New Roman" w:hAnsi="Times New Roman"/>
              </w:rPr>
            </w:pPr>
            <w:r>
              <w:rPr>
                <w:rFonts w:ascii="Times New Roman" w:hAnsi="Times New Roman"/>
              </w:rPr>
              <w:t>10.40 - 12.2</w:t>
            </w:r>
            <w:r w:rsidRPr="004327CA">
              <w:rPr>
                <w:rFonts w:ascii="Times New Roman" w:hAnsi="Times New Roman"/>
              </w:rPr>
              <w:t>0</w:t>
            </w:r>
          </w:p>
        </w:tc>
      </w:tr>
      <w:tr w:rsidR="00CF4CD6" w:rsidRPr="004327CA" w:rsidTr="00DC5E7A">
        <w:tc>
          <w:tcPr>
            <w:tcW w:w="2722" w:type="dxa"/>
          </w:tcPr>
          <w:p w:rsidR="00CF4CD6" w:rsidRPr="002A5F90" w:rsidRDefault="00CF4CD6" w:rsidP="00DC5E7A">
            <w:pPr>
              <w:pStyle w:val="a6"/>
              <w:rPr>
                <w:rFonts w:ascii="Times New Roman" w:hAnsi="Times New Roman"/>
              </w:rPr>
            </w:pPr>
            <w:r w:rsidRPr="002A5F90">
              <w:rPr>
                <w:rFonts w:ascii="Times New Roman" w:hAnsi="Times New Roman"/>
              </w:rPr>
              <w:t>Возвращение с прогулки</w:t>
            </w:r>
          </w:p>
        </w:tc>
        <w:tc>
          <w:tcPr>
            <w:tcW w:w="1673" w:type="dxa"/>
            <w:vAlign w:val="center"/>
          </w:tcPr>
          <w:p w:rsidR="00CF4CD6" w:rsidRPr="002A5F90" w:rsidRDefault="00CF4CD6" w:rsidP="00DC5E7A">
            <w:pPr>
              <w:pStyle w:val="a6"/>
              <w:jc w:val="center"/>
              <w:rPr>
                <w:rFonts w:ascii="Times New Roman" w:hAnsi="Times New Roman"/>
              </w:rPr>
            </w:pPr>
            <w:r>
              <w:rPr>
                <w:rFonts w:ascii="Times New Roman" w:hAnsi="Times New Roman"/>
              </w:rPr>
              <w:t>11.55-12.10</w:t>
            </w:r>
          </w:p>
        </w:tc>
        <w:tc>
          <w:tcPr>
            <w:tcW w:w="1701" w:type="dxa"/>
            <w:vAlign w:val="center"/>
          </w:tcPr>
          <w:p w:rsidR="00CF4CD6" w:rsidRPr="002A5F90" w:rsidRDefault="00CF4CD6" w:rsidP="00DC5E7A">
            <w:pPr>
              <w:pStyle w:val="a6"/>
              <w:jc w:val="center"/>
              <w:rPr>
                <w:rFonts w:ascii="Times New Roman" w:hAnsi="Times New Roman"/>
              </w:rPr>
            </w:pPr>
            <w:r w:rsidRPr="002A5F90">
              <w:rPr>
                <w:rFonts w:ascii="Times New Roman" w:hAnsi="Times New Roman"/>
              </w:rPr>
              <w:t>12.</w:t>
            </w:r>
            <w:r>
              <w:rPr>
                <w:rFonts w:ascii="Times New Roman" w:hAnsi="Times New Roman"/>
              </w:rPr>
              <w:t>10-12.20</w:t>
            </w:r>
          </w:p>
        </w:tc>
        <w:tc>
          <w:tcPr>
            <w:tcW w:w="1418" w:type="dxa"/>
            <w:vAlign w:val="center"/>
          </w:tcPr>
          <w:p w:rsidR="00CF4CD6" w:rsidRPr="00D81972" w:rsidRDefault="00CF4CD6" w:rsidP="00DC5E7A">
            <w:pPr>
              <w:pStyle w:val="a6"/>
              <w:rPr>
                <w:rFonts w:ascii="Times New Roman" w:hAnsi="Times New Roman"/>
              </w:rPr>
            </w:pPr>
            <w:r w:rsidRPr="00D81972">
              <w:rPr>
                <w:rFonts w:ascii="Times New Roman" w:hAnsi="Times New Roman"/>
              </w:rPr>
              <w:t>12.2</w:t>
            </w:r>
            <w:r>
              <w:rPr>
                <w:rFonts w:ascii="Times New Roman" w:hAnsi="Times New Roman"/>
              </w:rPr>
              <w:t>0 - 12.3</w:t>
            </w:r>
            <w:r w:rsidRPr="00D81972">
              <w:rPr>
                <w:rFonts w:ascii="Times New Roman" w:hAnsi="Times New Roman"/>
              </w:rPr>
              <w:t>0</w:t>
            </w:r>
          </w:p>
        </w:tc>
        <w:tc>
          <w:tcPr>
            <w:tcW w:w="1559" w:type="dxa"/>
            <w:vAlign w:val="center"/>
          </w:tcPr>
          <w:p w:rsidR="00CF4CD6" w:rsidRPr="004327CA" w:rsidRDefault="00CF4CD6" w:rsidP="00DC5E7A">
            <w:pPr>
              <w:pStyle w:val="a6"/>
              <w:jc w:val="center"/>
              <w:rPr>
                <w:rFonts w:ascii="Times New Roman" w:hAnsi="Times New Roman"/>
              </w:rPr>
            </w:pPr>
            <w:r w:rsidRPr="004327CA">
              <w:rPr>
                <w:rFonts w:ascii="Times New Roman" w:hAnsi="Times New Roman"/>
              </w:rPr>
              <w:t>12.2</w:t>
            </w:r>
            <w:r>
              <w:rPr>
                <w:rFonts w:ascii="Times New Roman" w:hAnsi="Times New Roman"/>
              </w:rPr>
              <w:t>0</w:t>
            </w:r>
            <w:r w:rsidRPr="004327CA">
              <w:rPr>
                <w:rFonts w:ascii="Times New Roman" w:hAnsi="Times New Roman"/>
              </w:rPr>
              <w:t xml:space="preserve"> - 12.</w:t>
            </w:r>
            <w:r>
              <w:rPr>
                <w:rFonts w:ascii="Times New Roman" w:hAnsi="Times New Roman"/>
              </w:rPr>
              <w:t>3</w:t>
            </w:r>
            <w:r w:rsidRPr="004327CA">
              <w:rPr>
                <w:rFonts w:ascii="Times New Roman" w:hAnsi="Times New Roman"/>
              </w:rPr>
              <w:t>0</w:t>
            </w:r>
          </w:p>
        </w:tc>
        <w:tc>
          <w:tcPr>
            <w:tcW w:w="1563" w:type="dxa"/>
            <w:vAlign w:val="center"/>
          </w:tcPr>
          <w:p w:rsidR="00CF4CD6" w:rsidRPr="004327CA" w:rsidRDefault="00CF4CD6" w:rsidP="00DC5E7A">
            <w:pPr>
              <w:pStyle w:val="a6"/>
              <w:jc w:val="center"/>
              <w:rPr>
                <w:rFonts w:ascii="Times New Roman" w:hAnsi="Times New Roman"/>
              </w:rPr>
            </w:pPr>
            <w:r w:rsidRPr="004327CA">
              <w:rPr>
                <w:rFonts w:ascii="Times New Roman" w:hAnsi="Times New Roman"/>
              </w:rPr>
              <w:t>12.</w:t>
            </w:r>
            <w:r>
              <w:rPr>
                <w:rFonts w:ascii="Times New Roman" w:hAnsi="Times New Roman"/>
              </w:rPr>
              <w:t>2</w:t>
            </w:r>
            <w:r w:rsidRPr="004327CA">
              <w:rPr>
                <w:rFonts w:ascii="Times New Roman" w:hAnsi="Times New Roman"/>
              </w:rPr>
              <w:t>0 - 12.</w:t>
            </w:r>
            <w:r>
              <w:rPr>
                <w:rFonts w:ascii="Times New Roman" w:hAnsi="Times New Roman"/>
              </w:rPr>
              <w:t>3</w:t>
            </w:r>
            <w:r w:rsidRPr="004327CA">
              <w:rPr>
                <w:rFonts w:ascii="Times New Roman" w:hAnsi="Times New Roman"/>
              </w:rPr>
              <w:t>0</w:t>
            </w:r>
          </w:p>
        </w:tc>
      </w:tr>
      <w:tr w:rsidR="00CF4CD6" w:rsidRPr="004327CA" w:rsidTr="00DC5E7A">
        <w:tc>
          <w:tcPr>
            <w:tcW w:w="2722" w:type="dxa"/>
          </w:tcPr>
          <w:p w:rsidR="00CF4CD6" w:rsidRPr="002A5F90" w:rsidRDefault="00CF4CD6" w:rsidP="00DC5E7A">
            <w:pPr>
              <w:pStyle w:val="a6"/>
              <w:rPr>
                <w:rFonts w:ascii="Times New Roman" w:hAnsi="Times New Roman"/>
              </w:rPr>
            </w:pPr>
            <w:r w:rsidRPr="002A5F90">
              <w:rPr>
                <w:rFonts w:ascii="Times New Roman" w:hAnsi="Times New Roman"/>
              </w:rPr>
              <w:t>Подготовка к обеду, обед</w:t>
            </w:r>
          </w:p>
        </w:tc>
        <w:tc>
          <w:tcPr>
            <w:tcW w:w="1673" w:type="dxa"/>
            <w:vAlign w:val="center"/>
          </w:tcPr>
          <w:p w:rsidR="00CF4CD6" w:rsidRDefault="00CF4CD6" w:rsidP="00DC5E7A">
            <w:pPr>
              <w:pStyle w:val="a6"/>
              <w:jc w:val="center"/>
              <w:rPr>
                <w:rFonts w:ascii="Times New Roman" w:hAnsi="Times New Roman"/>
              </w:rPr>
            </w:pPr>
            <w:r>
              <w:rPr>
                <w:rFonts w:ascii="Times New Roman" w:hAnsi="Times New Roman"/>
              </w:rPr>
              <w:t>12.10-12.40</w:t>
            </w:r>
          </w:p>
        </w:tc>
        <w:tc>
          <w:tcPr>
            <w:tcW w:w="1701" w:type="dxa"/>
            <w:vAlign w:val="center"/>
          </w:tcPr>
          <w:p w:rsidR="00CF4CD6" w:rsidRPr="002A5F90" w:rsidRDefault="00CF4CD6" w:rsidP="00DC5E7A">
            <w:pPr>
              <w:pStyle w:val="a6"/>
              <w:jc w:val="center"/>
              <w:rPr>
                <w:rFonts w:ascii="Times New Roman" w:hAnsi="Times New Roman"/>
              </w:rPr>
            </w:pPr>
            <w:r>
              <w:rPr>
                <w:rFonts w:ascii="Times New Roman" w:hAnsi="Times New Roman"/>
              </w:rPr>
              <w:t>12.20</w:t>
            </w:r>
            <w:r w:rsidRPr="002A5F90">
              <w:rPr>
                <w:rFonts w:ascii="Times New Roman" w:hAnsi="Times New Roman"/>
              </w:rPr>
              <w:t>-12.40</w:t>
            </w:r>
          </w:p>
        </w:tc>
        <w:tc>
          <w:tcPr>
            <w:tcW w:w="1418" w:type="dxa"/>
            <w:vAlign w:val="center"/>
          </w:tcPr>
          <w:p w:rsidR="00CF4CD6" w:rsidRPr="00D81972" w:rsidRDefault="00CF4CD6" w:rsidP="00DC5E7A">
            <w:pPr>
              <w:pStyle w:val="a6"/>
              <w:jc w:val="center"/>
              <w:rPr>
                <w:rFonts w:ascii="Times New Roman" w:hAnsi="Times New Roman"/>
              </w:rPr>
            </w:pPr>
            <w:r>
              <w:rPr>
                <w:rFonts w:ascii="Times New Roman" w:hAnsi="Times New Roman"/>
              </w:rPr>
              <w:t>12.30 - 12-5</w:t>
            </w:r>
            <w:r w:rsidRPr="00D81972">
              <w:rPr>
                <w:rFonts w:ascii="Times New Roman" w:hAnsi="Times New Roman"/>
              </w:rPr>
              <w:t>0</w:t>
            </w:r>
          </w:p>
        </w:tc>
        <w:tc>
          <w:tcPr>
            <w:tcW w:w="1559" w:type="dxa"/>
            <w:vAlign w:val="center"/>
          </w:tcPr>
          <w:p w:rsidR="00CF4CD6" w:rsidRPr="004327CA" w:rsidRDefault="00CF4CD6" w:rsidP="00DC5E7A">
            <w:pPr>
              <w:pStyle w:val="a6"/>
              <w:jc w:val="center"/>
              <w:rPr>
                <w:rFonts w:ascii="Times New Roman" w:hAnsi="Times New Roman"/>
              </w:rPr>
            </w:pPr>
            <w:r>
              <w:rPr>
                <w:rFonts w:ascii="Times New Roman" w:hAnsi="Times New Roman"/>
              </w:rPr>
              <w:t>12.3</w:t>
            </w:r>
            <w:r w:rsidRPr="004327CA">
              <w:rPr>
                <w:rFonts w:ascii="Times New Roman" w:hAnsi="Times New Roman"/>
              </w:rPr>
              <w:t xml:space="preserve">0 </w:t>
            </w:r>
            <w:r>
              <w:rPr>
                <w:rFonts w:ascii="Times New Roman" w:hAnsi="Times New Roman"/>
              </w:rPr>
              <w:t>–</w:t>
            </w:r>
            <w:r w:rsidRPr="004327CA">
              <w:rPr>
                <w:rFonts w:ascii="Times New Roman" w:hAnsi="Times New Roman"/>
              </w:rPr>
              <w:t xml:space="preserve"> </w:t>
            </w:r>
            <w:r>
              <w:rPr>
                <w:rFonts w:ascii="Times New Roman" w:hAnsi="Times New Roman"/>
              </w:rPr>
              <w:t>12.50</w:t>
            </w:r>
          </w:p>
        </w:tc>
        <w:tc>
          <w:tcPr>
            <w:tcW w:w="1563" w:type="dxa"/>
            <w:vAlign w:val="center"/>
          </w:tcPr>
          <w:p w:rsidR="00CF4CD6" w:rsidRPr="004327CA" w:rsidRDefault="00CF4CD6" w:rsidP="00DC5E7A">
            <w:pPr>
              <w:pStyle w:val="a6"/>
              <w:jc w:val="center"/>
              <w:rPr>
                <w:rFonts w:ascii="Times New Roman" w:hAnsi="Times New Roman"/>
              </w:rPr>
            </w:pPr>
            <w:r w:rsidRPr="004327CA">
              <w:rPr>
                <w:rFonts w:ascii="Times New Roman" w:hAnsi="Times New Roman"/>
              </w:rPr>
              <w:t>12.</w:t>
            </w:r>
            <w:r>
              <w:rPr>
                <w:rFonts w:ascii="Times New Roman" w:hAnsi="Times New Roman"/>
              </w:rPr>
              <w:t>30</w:t>
            </w:r>
            <w:r w:rsidRPr="004327CA">
              <w:rPr>
                <w:rFonts w:ascii="Times New Roman" w:hAnsi="Times New Roman"/>
              </w:rPr>
              <w:t xml:space="preserve"> </w:t>
            </w:r>
            <w:r>
              <w:rPr>
                <w:rFonts w:ascii="Times New Roman" w:hAnsi="Times New Roman"/>
              </w:rPr>
              <w:t>–</w:t>
            </w:r>
            <w:r w:rsidRPr="004327CA">
              <w:rPr>
                <w:rFonts w:ascii="Times New Roman" w:hAnsi="Times New Roman"/>
              </w:rPr>
              <w:t xml:space="preserve"> 1</w:t>
            </w:r>
            <w:r>
              <w:rPr>
                <w:rFonts w:ascii="Times New Roman" w:hAnsi="Times New Roman"/>
              </w:rPr>
              <w:t>2.50</w:t>
            </w:r>
          </w:p>
        </w:tc>
      </w:tr>
      <w:tr w:rsidR="00CF4CD6" w:rsidRPr="004327CA" w:rsidTr="00DC5E7A">
        <w:tc>
          <w:tcPr>
            <w:tcW w:w="2722" w:type="dxa"/>
          </w:tcPr>
          <w:p w:rsidR="00CF4CD6" w:rsidRPr="002A5F90" w:rsidRDefault="00CF4CD6" w:rsidP="00DC5E7A">
            <w:pPr>
              <w:pStyle w:val="a6"/>
              <w:rPr>
                <w:rFonts w:ascii="Times New Roman" w:hAnsi="Times New Roman"/>
              </w:rPr>
            </w:pPr>
            <w:r w:rsidRPr="002A5F90">
              <w:rPr>
                <w:rFonts w:ascii="Times New Roman" w:hAnsi="Times New Roman"/>
              </w:rPr>
              <w:t>Подготовка ко сну, дневной сон</w:t>
            </w:r>
          </w:p>
        </w:tc>
        <w:tc>
          <w:tcPr>
            <w:tcW w:w="1673" w:type="dxa"/>
            <w:vAlign w:val="center"/>
          </w:tcPr>
          <w:p w:rsidR="00CF4CD6" w:rsidRDefault="00CF4CD6" w:rsidP="00DC5E7A">
            <w:pPr>
              <w:pStyle w:val="a6"/>
              <w:jc w:val="center"/>
              <w:rPr>
                <w:rFonts w:ascii="Times New Roman" w:hAnsi="Times New Roman"/>
              </w:rPr>
            </w:pPr>
            <w:r>
              <w:rPr>
                <w:rFonts w:ascii="Times New Roman" w:hAnsi="Times New Roman"/>
              </w:rPr>
              <w:t>12.40-15.10</w:t>
            </w:r>
          </w:p>
        </w:tc>
        <w:tc>
          <w:tcPr>
            <w:tcW w:w="1701" w:type="dxa"/>
            <w:vAlign w:val="center"/>
          </w:tcPr>
          <w:p w:rsidR="00CF4CD6" w:rsidRPr="002A5F90" w:rsidRDefault="00CF4CD6" w:rsidP="00DC5E7A">
            <w:pPr>
              <w:pStyle w:val="a6"/>
              <w:jc w:val="center"/>
              <w:rPr>
                <w:rFonts w:ascii="Times New Roman" w:hAnsi="Times New Roman"/>
              </w:rPr>
            </w:pPr>
            <w:r>
              <w:rPr>
                <w:rFonts w:ascii="Times New Roman" w:hAnsi="Times New Roman"/>
              </w:rPr>
              <w:t>12.40-15.1</w:t>
            </w:r>
            <w:r w:rsidRPr="002A5F90">
              <w:rPr>
                <w:rFonts w:ascii="Times New Roman" w:hAnsi="Times New Roman"/>
              </w:rPr>
              <w:t>0</w:t>
            </w:r>
          </w:p>
        </w:tc>
        <w:tc>
          <w:tcPr>
            <w:tcW w:w="1418" w:type="dxa"/>
            <w:vAlign w:val="center"/>
          </w:tcPr>
          <w:p w:rsidR="00CF4CD6" w:rsidRPr="00D81972" w:rsidRDefault="00CF4CD6" w:rsidP="00DC5E7A">
            <w:pPr>
              <w:pStyle w:val="a6"/>
              <w:jc w:val="center"/>
              <w:rPr>
                <w:rFonts w:ascii="Times New Roman" w:hAnsi="Times New Roman"/>
              </w:rPr>
            </w:pPr>
            <w:r>
              <w:rPr>
                <w:rFonts w:ascii="Times New Roman" w:hAnsi="Times New Roman"/>
              </w:rPr>
              <w:t>12.50 - 15.2</w:t>
            </w:r>
            <w:r w:rsidRPr="00D81972">
              <w:rPr>
                <w:rFonts w:ascii="Times New Roman" w:hAnsi="Times New Roman"/>
              </w:rPr>
              <w:t>0</w:t>
            </w:r>
          </w:p>
        </w:tc>
        <w:tc>
          <w:tcPr>
            <w:tcW w:w="1559" w:type="dxa"/>
            <w:vAlign w:val="center"/>
          </w:tcPr>
          <w:p w:rsidR="00CF4CD6" w:rsidRPr="004327CA" w:rsidRDefault="00CF4CD6" w:rsidP="00DC5E7A">
            <w:pPr>
              <w:pStyle w:val="a6"/>
              <w:jc w:val="center"/>
              <w:rPr>
                <w:rFonts w:ascii="Times New Roman" w:hAnsi="Times New Roman"/>
              </w:rPr>
            </w:pPr>
            <w:r>
              <w:rPr>
                <w:rFonts w:ascii="Times New Roman" w:hAnsi="Times New Roman"/>
              </w:rPr>
              <w:t>12.50 - 15.2</w:t>
            </w:r>
            <w:r w:rsidRPr="004327CA">
              <w:rPr>
                <w:rFonts w:ascii="Times New Roman" w:hAnsi="Times New Roman"/>
              </w:rPr>
              <w:t>0</w:t>
            </w:r>
          </w:p>
        </w:tc>
        <w:tc>
          <w:tcPr>
            <w:tcW w:w="1563" w:type="dxa"/>
            <w:vAlign w:val="center"/>
          </w:tcPr>
          <w:p w:rsidR="00CF4CD6" w:rsidRPr="004327CA" w:rsidRDefault="00CF4CD6" w:rsidP="00DC5E7A">
            <w:pPr>
              <w:pStyle w:val="a6"/>
              <w:jc w:val="center"/>
              <w:rPr>
                <w:rFonts w:ascii="Times New Roman" w:hAnsi="Times New Roman"/>
              </w:rPr>
            </w:pPr>
            <w:r>
              <w:rPr>
                <w:rFonts w:ascii="Times New Roman" w:hAnsi="Times New Roman"/>
              </w:rPr>
              <w:t>12.50 - 15.2</w:t>
            </w:r>
            <w:r w:rsidRPr="004327CA">
              <w:rPr>
                <w:rFonts w:ascii="Times New Roman" w:hAnsi="Times New Roman"/>
              </w:rPr>
              <w:t>0</w:t>
            </w:r>
          </w:p>
        </w:tc>
      </w:tr>
      <w:tr w:rsidR="00CF4CD6" w:rsidRPr="004327CA" w:rsidTr="00DC5E7A">
        <w:tc>
          <w:tcPr>
            <w:tcW w:w="2722" w:type="dxa"/>
          </w:tcPr>
          <w:p w:rsidR="00CF4CD6" w:rsidRPr="002A5F90" w:rsidRDefault="00CF4CD6" w:rsidP="00DC5E7A">
            <w:pPr>
              <w:pStyle w:val="a6"/>
              <w:rPr>
                <w:rFonts w:ascii="Times New Roman" w:hAnsi="Times New Roman"/>
                <w:b/>
              </w:rPr>
            </w:pPr>
            <w:r w:rsidRPr="002A5F90">
              <w:rPr>
                <w:rFonts w:ascii="Times New Roman" w:hAnsi="Times New Roman"/>
              </w:rPr>
              <w:t>Постепенный подъём, закаливающие воздушно-водные процедуры</w:t>
            </w:r>
          </w:p>
        </w:tc>
        <w:tc>
          <w:tcPr>
            <w:tcW w:w="1673" w:type="dxa"/>
            <w:vAlign w:val="center"/>
          </w:tcPr>
          <w:p w:rsidR="00CF4CD6" w:rsidRDefault="00CF4CD6" w:rsidP="00DC5E7A">
            <w:pPr>
              <w:pStyle w:val="a6"/>
              <w:jc w:val="center"/>
              <w:rPr>
                <w:rFonts w:ascii="Times New Roman" w:hAnsi="Times New Roman"/>
              </w:rPr>
            </w:pPr>
            <w:r>
              <w:rPr>
                <w:rFonts w:ascii="Times New Roman" w:hAnsi="Times New Roman"/>
              </w:rPr>
              <w:t>15.10-15.30</w:t>
            </w:r>
          </w:p>
        </w:tc>
        <w:tc>
          <w:tcPr>
            <w:tcW w:w="1701" w:type="dxa"/>
            <w:vAlign w:val="center"/>
          </w:tcPr>
          <w:p w:rsidR="00CF4CD6" w:rsidRPr="002A5F90" w:rsidRDefault="00CF4CD6" w:rsidP="00DC5E7A">
            <w:pPr>
              <w:pStyle w:val="a6"/>
              <w:jc w:val="center"/>
              <w:rPr>
                <w:rFonts w:ascii="Times New Roman" w:hAnsi="Times New Roman"/>
              </w:rPr>
            </w:pPr>
            <w:r>
              <w:rPr>
                <w:rFonts w:ascii="Times New Roman" w:hAnsi="Times New Roman"/>
              </w:rPr>
              <w:t>15.10-15.30</w:t>
            </w:r>
          </w:p>
        </w:tc>
        <w:tc>
          <w:tcPr>
            <w:tcW w:w="1418" w:type="dxa"/>
            <w:vAlign w:val="center"/>
          </w:tcPr>
          <w:p w:rsidR="00CF4CD6" w:rsidRPr="00D81972" w:rsidRDefault="00CF4CD6" w:rsidP="00DC5E7A">
            <w:pPr>
              <w:pStyle w:val="a6"/>
              <w:jc w:val="center"/>
              <w:rPr>
                <w:rFonts w:ascii="Times New Roman" w:hAnsi="Times New Roman"/>
                <w:b/>
              </w:rPr>
            </w:pPr>
            <w:r>
              <w:rPr>
                <w:rFonts w:ascii="Times New Roman" w:hAnsi="Times New Roman"/>
              </w:rPr>
              <w:t>15.20 - 15.30</w:t>
            </w:r>
          </w:p>
        </w:tc>
        <w:tc>
          <w:tcPr>
            <w:tcW w:w="1559" w:type="dxa"/>
            <w:vAlign w:val="center"/>
          </w:tcPr>
          <w:p w:rsidR="00CF4CD6" w:rsidRPr="004327CA" w:rsidRDefault="00CF4CD6" w:rsidP="00DC5E7A">
            <w:pPr>
              <w:pStyle w:val="a6"/>
              <w:jc w:val="center"/>
              <w:rPr>
                <w:rFonts w:ascii="Times New Roman" w:hAnsi="Times New Roman"/>
                <w:b/>
              </w:rPr>
            </w:pPr>
            <w:r>
              <w:rPr>
                <w:rFonts w:ascii="Times New Roman" w:hAnsi="Times New Roman"/>
              </w:rPr>
              <w:t>15.20 - 15.30</w:t>
            </w:r>
          </w:p>
        </w:tc>
        <w:tc>
          <w:tcPr>
            <w:tcW w:w="1563" w:type="dxa"/>
            <w:vAlign w:val="center"/>
          </w:tcPr>
          <w:p w:rsidR="00CF4CD6" w:rsidRPr="004327CA" w:rsidRDefault="00CF4CD6" w:rsidP="00DC5E7A">
            <w:pPr>
              <w:pStyle w:val="a6"/>
              <w:jc w:val="center"/>
              <w:rPr>
                <w:rFonts w:ascii="Times New Roman" w:hAnsi="Times New Roman"/>
                <w:b/>
              </w:rPr>
            </w:pPr>
            <w:r>
              <w:rPr>
                <w:rFonts w:ascii="Times New Roman" w:hAnsi="Times New Roman"/>
              </w:rPr>
              <w:t>15.20 - 15.30</w:t>
            </w:r>
          </w:p>
        </w:tc>
      </w:tr>
      <w:tr w:rsidR="00CF4CD6" w:rsidTr="00DC5E7A">
        <w:tc>
          <w:tcPr>
            <w:tcW w:w="2722" w:type="dxa"/>
          </w:tcPr>
          <w:p w:rsidR="00CF4CD6" w:rsidRPr="002A5F90" w:rsidRDefault="00CF4CD6" w:rsidP="00DC5E7A">
            <w:pPr>
              <w:pStyle w:val="a6"/>
              <w:rPr>
                <w:rFonts w:ascii="Times New Roman" w:hAnsi="Times New Roman"/>
              </w:rPr>
            </w:pPr>
            <w:r w:rsidRPr="002A5F90">
              <w:rPr>
                <w:rFonts w:ascii="Times New Roman" w:hAnsi="Times New Roman"/>
              </w:rPr>
              <w:t>Самостоятельная деятельность детей</w:t>
            </w:r>
          </w:p>
        </w:tc>
        <w:tc>
          <w:tcPr>
            <w:tcW w:w="1673" w:type="dxa"/>
            <w:vAlign w:val="center"/>
          </w:tcPr>
          <w:p w:rsidR="00CF4CD6" w:rsidRDefault="00CF4CD6" w:rsidP="00DC5E7A">
            <w:pPr>
              <w:pStyle w:val="a6"/>
              <w:jc w:val="center"/>
              <w:rPr>
                <w:rFonts w:ascii="Times New Roman" w:hAnsi="Times New Roman"/>
              </w:rPr>
            </w:pPr>
            <w:r>
              <w:rPr>
                <w:rFonts w:ascii="Times New Roman" w:hAnsi="Times New Roman"/>
              </w:rPr>
              <w:t>15.30-15.55</w:t>
            </w:r>
          </w:p>
        </w:tc>
        <w:tc>
          <w:tcPr>
            <w:tcW w:w="1701" w:type="dxa"/>
            <w:vAlign w:val="center"/>
          </w:tcPr>
          <w:p w:rsidR="00CF4CD6" w:rsidRPr="002A5F90" w:rsidRDefault="00CF4CD6" w:rsidP="00DC5E7A">
            <w:pPr>
              <w:pStyle w:val="a6"/>
              <w:jc w:val="center"/>
              <w:rPr>
                <w:rFonts w:ascii="Times New Roman" w:hAnsi="Times New Roman"/>
              </w:rPr>
            </w:pPr>
            <w:r>
              <w:rPr>
                <w:rFonts w:ascii="Times New Roman" w:hAnsi="Times New Roman"/>
              </w:rPr>
              <w:t>15.30-15.55</w:t>
            </w:r>
          </w:p>
        </w:tc>
        <w:tc>
          <w:tcPr>
            <w:tcW w:w="1418" w:type="dxa"/>
            <w:vAlign w:val="center"/>
          </w:tcPr>
          <w:p w:rsidR="00CF4CD6" w:rsidRDefault="00CF4CD6" w:rsidP="00DC5E7A">
            <w:pPr>
              <w:pStyle w:val="a6"/>
              <w:jc w:val="center"/>
              <w:rPr>
                <w:rFonts w:ascii="Times New Roman" w:hAnsi="Times New Roman"/>
              </w:rPr>
            </w:pPr>
            <w:r>
              <w:rPr>
                <w:rFonts w:ascii="Times New Roman" w:hAnsi="Times New Roman"/>
              </w:rPr>
              <w:t>15.30-16.05</w:t>
            </w:r>
          </w:p>
        </w:tc>
        <w:tc>
          <w:tcPr>
            <w:tcW w:w="1559" w:type="dxa"/>
            <w:vAlign w:val="center"/>
          </w:tcPr>
          <w:p w:rsidR="00CF4CD6" w:rsidRDefault="00CF4CD6" w:rsidP="00DC5E7A">
            <w:pPr>
              <w:jc w:val="center"/>
            </w:pPr>
            <w:r w:rsidRPr="00EE04E7">
              <w:t>15.30-15.4</w:t>
            </w:r>
            <w:r>
              <w:t>5</w:t>
            </w:r>
          </w:p>
        </w:tc>
        <w:tc>
          <w:tcPr>
            <w:tcW w:w="1563" w:type="dxa"/>
            <w:vAlign w:val="center"/>
          </w:tcPr>
          <w:p w:rsidR="00CF4CD6" w:rsidRDefault="00CF4CD6" w:rsidP="00DC5E7A">
            <w:pPr>
              <w:jc w:val="center"/>
            </w:pPr>
            <w:r w:rsidRPr="00EE04E7">
              <w:t>15.30-15.4</w:t>
            </w:r>
            <w:r>
              <w:t>5</w:t>
            </w:r>
          </w:p>
        </w:tc>
      </w:tr>
      <w:tr w:rsidR="00CF4CD6" w:rsidRPr="004327CA" w:rsidTr="00DC5E7A">
        <w:tc>
          <w:tcPr>
            <w:tcW w:w="2722" w:type="dxa"/>
          </w:tcPr>
          <w:p w:rsidR="00CF4CD6" w:rsidRPr="002A5F90" w:rsidRDefault="00CF4CD6" w:rsidP="00DC5E7A">
            <w:pPr>
              <w:pStyle w:val="a6"/>
              <w:rPr>
                <w:rFonts w:ascii="Times New Roman" w:hAnsi="Times New Roman"/>
              </w:rPr>
            </w:pPr>
            <w:r w:rsidRPr="00C7024D">
              <w:rPr>
                <w:rFonts w:ascii="Times New Roman" w:hAnsi="Times New Roman"/>
              </w:rPr>
              <w:t>Образовательная деятельность</w:t>
            </w:r>
            <w:r>
              <w:rPr>
                <w:rFonts w:ascii="Times New Roman" w:hAnsi="Times New Roman"/>
              </w:rPr>
              <w:t xml:space="preserve"> (включая по дополнительному образованию)</w:t>
            </w:r>
          </w:p>
        </w:tc>
        <w:tc>
          <w:tcPr>
            <w:tcW w:w="1673" w:type="dxa"/>
            <w:vAlign w:val="center"/>
          </w:tcPr>
          <w:p w:rsidR="00CF4CD6" w:rsidRDefault="00CF4CD6" w:rsidP="00DC5E7A">
            <w:pPr>
              <w:pStyle w:val="a6"/>
              <w:jc w:val="center"/>
              <w:rPr>
                <w:rFonts w:ascii="Times New Roman" w:hAnsi="Times New Roman"/>
              </w:rPr>
            </w:pPr>
          </w:p>
        </w:tc>
        <w:tc>
          <w:tcPr>
            <w:tcW w:w="1701" w:type="dxa"/>
            <w:vAlign w:val="center"/>
          </w:tcPr>
          <w:p w:rsidR="00CF4CD6" w:rsidRPr="002A5F90" w:rsidRDefault="00CF4CD6" w:rsidP="00DC5E7A">
            <w:pPr>
              <w:pStyle w:val="a6"/>
              <w:jc w:val="center"/>
              <w:rPr>
                <w:rFonts w:ascii="Times New Roman" w:hAnsi="Times New Roman"/>
              </w:rPr>
            </w:pPr>
          </w:p>
        </w:tc>
        <w:tc>
          <w:tcPr>
            <w:tcW w:w="1418" w:type="dxa"/>
            <w:vAlign w:val="center"/>
          </w:tcPr>
          <w:p w:rsidR="00CF4CD6" w:rsidRPr="00D81972" w:rsidRDefault="00CF4CD6" w:rsidP="00DC5E7A">
            <w:pPr>
              <w:pStyle w:val="a6"/>
              <w:jc w:val="center"/>
              <w:rPr>
                <w:rFonts w:ascii="Times New Roman" w:hAnsi="Times New Roman"/>
              </w:rPr>
            </w:pPr>
          </w:p>
        </w:tc>
        <w:tc>
          <w:tcPr>
            <w:tcW w:w="1559" w:type="dxa"/>
            <w:vAlign w:val="center"/>
          </w:tcPr>
          <w:p w:rsidR="00CF4CD6" w:rsidRPr="009366FA" w:rsidRDefault="00CF4CD6" w:rsidP="00DC5E7A">
            <w:pPr>
              <w:pStyle w:val="a6"/>
              <w:jc w:val="center"/>
              <w:rPr>
                <w:rFonts w:ascii="Times New Roman" w:hAnsi="Times New Roman"/>
              </w:rPr>
            </w:pPr>
            <w:r>
              <w:rPr>
                <w:rFonts w:ascii="Times New Roman" w:hAnsi="Times New Roman"/>
              </w:rPr>
              <w:t>15.45-16.05</w:t>
            </w:r>
          </w:p>
        </w:tc>
        <w:tc>
          <w:tcPr>
            <w:tcW w:w="1563" w:type="dxa"/>
            <w:vAlign w:val="center"/>
          </w:tcPr>
          <w:p w:rsidR="00CF4CD6" w:rsidRPr="004327CA" w:rsidRDefault="00CF4CD6" w:rsidP="00DC5E7A">
            <w:pPr>
              <w:pStyle w:val="a6"/>
              <w:jc w:val="center"/>
              <w:rPr>
                <w:rFonts w:ascii="Times New Roman" w:hAnsi="Times New Roman"/>
              </w:rPr>
            </w:pPr>
            <w:r>
              <w:rPr>
                <w:rFonts w:ascii="Times New Roman" w:hAnsi="Times New Roman"/>
              </w:rPr>
              <w:t>15.45-16.10</w:t>
            </w:r>
          </w:p>
        </w:tc>
      </w:tr>
      <w:tr w:rsidR="00CF4CD6" w:rsidTr="00DC5E7A">
        <w:tc>
          <w:tcPr>
            <w:tcW w:w="2722" w:type="dxa"/>
          </w:tcPr>
          <w:p w:rsidR="00CF4CD6" w:rsidRPr="002A5F90" w:rsidRDefault="00CF4CD6" w:rsidP="00DC5E7A">
            <w:pPr>
              <w:pStyle w:val="a6"/>
              <w:rPr>
                <w:rFonts w:ascii="Times New Roman" w:hAnsi="Times New Roman"/>
              </w:rPr>
            </w:pPr>
            <w:r>
              <w:rPr>
                <w:rFonts w:ascii="Times New Roman" w:hAnsi="Times New Roman"/>
              </w:rPr>
              <w:t>Подготовка к полднику полдник</w:t>
            </w:r>
          </w:p>
        </w:tc>
        <w:tc>
          <w:tcPr>
            <w:tcW w:w="1673" w:type="dxa"/>
            <w:vAlign w:val="center"/>
          </w:tcPr>
          <w:p w:rsidR="00CF4CD6" w:rsidRDefault="00CF4CD6" w:rsidP="00DC5E7A">
            <w:pPr>
              <w:pStyle w:val="a6"/>
              <w:jc w:val="center"/>
              <w:rPr>
                <w:rFonts w:ascii="Times New Roman" w:hAnsi="Times New Roman"/>
              </w:rPr>
            </w:pPr>
            <w:r>
              <w:rPr>
                <w:rFonts w:ascii="Times New Roman" w:hAnsi="Times New Roman"/>
              </w:rPr>
              <w:t>15.55-16.10</w:t>
            </w:r>
          </w:p>
        </w:tc>
        <w:tc>
          <w:tcPr>
            <w:tcW w:w="1701" w:type="dxa"/>
            <w:vAlign w:val="center"/>
          </w:tcPr>
          <w:p w:rsidR="00CF4CD6" w:rsidRPr="002A5F90" w:rsidRDefault="00CF4CD6" w:rsidP="00DC5E7A">
            <w:pPr>
              <w:pStyle w:val="a6"/>
              <w:jc w:val="center"/>
              <w:rPr>
                <w:rFonts w:ascii="Times New Roman" w:hAnsi="Times New Roman"/>
              </w:rPr>
            </w:pPr>
            <w:r>
              <w:rPr>
                <w:rFonts w:ascii="Times New Roman" w:hAnsi="Times New Roman"/>
              </w:rPr>
              <w:t>16.00-16.15</w:t>
            </w:r>
          </w:p>
        </w:tc>
        <w:tc>
          <w:tcPr>
            <w:tcW w:w="1418" w:type="dxa"/>
            <w:vAlign w:val="center"/>
          </w:tcPr>
          <w:p w:rsidR="00CF4CD6" w:rsidRDefault="00CF4CD6" w:rsidP="00DC5E7A">
            <w:pPr>
              <w:pStyle w:val="a6"/>
              <w:jc w:val="center"/>
              <w:rPr>
                <w:rFonts w:ascii="Times New Roman" w:hAnsi="Times New Roman"/>
              </w:rPr>
            </w:pPr>
            <w:r>
              <w:rPr>
                <w:rFonts w:ascii="Times New Roman" w:hAnsi="Times New Roman"/>
              </w:rPr>
              <w:t>16.05 – 16.20</w:t>
            </w:r>
          </w:p>
        </w:tc>
        <w:tc>
          <w:tcPr>
            <w:tcW w:w="1559" w:type="dxa"/>
            <w:vAlign w:val="center"/>
          </w:tcPr>
          <w:p w:rsidR="00CF4CD6" w:rsidRDefault="00CF4CD6" w:rsidP="00DC5E7A">
            <w:pPr>
              <w:jc w:val="center"/>
            </w:pPr>
            <w:r>
              <w:t xml:space="preserve">16.05 </w:t>
            </w:r>
            <w:r w:rsidRPr="0000652A">
              <w:t>-16.</w:t>
            </w:r>
            <w:r>
              <w:t>15</w:t>
            </w:r>
          </w:p>
        </w:tc>
        <w:tc>
          <w:tcPr>
            <w:tcW w:w="1563" w:type="dxa"/>
            <w:vAlign w:val="center"/>
          </w:tcPr>
          <w:p w:rsidR="00CF4CD6" w:rsidRDefault="00CF4CD6" w:rsidP="00DC5E7A">
            <w:pPr>
              <w:jc w:val="center"/>
            </w:pPr>
            <w:r>
              <w:t xml:space="preserve">16.10 </w:t>
            </w:r>
            <w:r w:rsidRPr="0000652A">
              <w:t>-16.</w:t>
            </w:r>
            <w:r>
              <w:t>20</w:t>
            </w:r>
          </w:p>
        </w:tc>
      </w:tr>
      <w:tr w:rsidR="00CF4CD6" w:rsidRPr="004327CA" w:rsidTr="00DC5E7A">
        <w:tc>
          <w:tcPr>
            <w:tcW w:w="2722" w:type="dxa"/>
          </w:tcPr>
          <w:p w:rsidR="00CF4CD6" w:rsidRPr="002A5F90" w:rsidRDefault="00CF4CD6" w:rsidP="00DC5E7A">
            <w:pPr>
              <w:pStyle w:val="a6"/>
              <w:rPr>
                <w:rFonts w:ascii="Times New Roman" w:hAnsi="Times New Roman"/>
              </w:rPr>
            </w:pPr>
            <w:r w:rsidRPr="002A5F90">
              <w:rPr>
                <w:rFonts w:ascii="Times New Roman" w:hAnsi="Times New Roman"/>
              </w:rPr>
              <w:t>Подготовка к прогулке, прогулка, уход детей домой</w:t>
            </w:r>
          </w:p>
        </w:tc>
        <w:tc>
          <w:tcPr>
            <w:tcW w:w="1673" w:type="dxa"/>
            <w:vAlign w:val="center"/>
          </w:tcPr>
          <w:p w:rsidR="00CF4CD6" w:rsidRDefault="00CF4CD6" w:rsidP="00DC5E7A">
            <w:pPr>
              <w:pStyle w:val="a6"/>
              <w:jc w:val="center"/>
              <w:rPr>
                <w:rFonts w:ascii="Times New Roman" w:hAnsi="Times New Roman"/>
              </w:rPr>
            </w:pPr>
            <w:r>
              <w:rPr>
                <w:rFonts w:ascii="Times New Roman" w:hAnsi="Times New Roman"/>
              </w:rPr>
              <w:t>16.15-18.00</w:t>
            </w:r>
          </w:p>
        </w:tc>
        <w:tc>
          <w:tcPr>
            <w:tcW w:w="1701" w:type="dxa"/>
            <w:vAlign w:val="center"/>
          </w:tcPr>
          <w:p w:rsidR="00CF4CD6" w:rsidRPr="002A5F90" w:rsidRDefault="00CF4CD6" w:rsidP="00DC5E7A">
            <w:pPr>
              <w:pStyle w:val="a6"/>
              <w:jc w:val="center"/>
              <w:rPr>
                <w:rFonts w:ascii="Times New Roman" w:hAnsi="Times New Roman"/>
              </w:rPr>
            </w:pPr>
            <w:r>
              <w:rPr>
                <w:rFonts w:ascii="Times New Roman" w:hAnsi="Times New Roman"/>
              </w:rPr>
              <w:t>16.3</w:t>
            </w:r>
            <w:r w:rsidRPr="002A5F90">
              <w:rPr>
                <w:rFonts w:ascii="Times New Roman" w:hAnsi="Times New Roman"/>
              </w:rPr>
              <w:t>0-18.00</w:t>
            </w:r>
          </w:p>
        </w:tc>
        <w:tc>
          <w:tcPr>
            <w:tcW w:w="1418" w:type="dxa"/>
            <w:vAlign w:val="center"/>
          </w:tcPr>
          <w:p w:rsidR="00CF4CD6" w:rsidRPr="00D81972" w:rsidRDefault="00CF4CD6" w:rsidP="00DC5E7A">
            <w:pPr>
              <w:pStyle w:val="a6"/>
              <w:jc w:val="center"/>
              <w:rPr>
                <w:rFonts w:ascii="Times New Roman" w:hAnsi="Times New Roman"/>
              </w:rPr>
            </w:pPr>
            <w:r>
              <w:rPr>
                <w:rFonts w:ascii="Times New Roman" w:hAnsi="Times New Roman"/>
              </w:rPr>
              <w:t>16.3</w:t>
            </w:r>
            <w:r w:rsidRPr="00D81972">
              <w:rPr>
                <w:rFonts w:ascii="Times New Roman" w:hAnsi="Times New Roman"/>
              </w:rPr>
              <w:t>0 - 18.00</w:t>
            </w:r>
          </w:p>
        </w:tc>
        <w:tc>
          <w:tcPr>
            <w:tcW w:w="1559" w:type="dxa"/>
            <w:vAlign w:val="center"/>
          </w:tcPr>
          <w:p w:rsidR="00CF4CD6" w:rsidRPr="009366FA" w:rsidRDefault="00CF4CD6" w:rsidP="00DC5E7A">
            <w:pPr>
              <w:pStyle w:val="a6"/>
              <w:jc w:val="center"/>
              <w:rPr>
                <w:rFonts w:ascii="Times New Roman" w:hAnsi="Times New Roman"/>
              </w:rPr>
            </w:pPr>
            <w:r w:rsidRPr="009366FA">
              <w:rPr>
                <w:rFonts w:ascii="Times New Roman" w:hAnsi="Times New Roman"/>
              </w:rPr>
              <w:t>16.</w:t>
            </w:r>
            <w:r>
              <w:rPr>
                <w:rFonts w:ascii="Times New Roman" w:hAnsi="Times New Roman"/>
              </w:rPr>
              <w:t>30</w:t>
            </w:r>
            <w:r w:rsidRPr="009366FA">
              <w:rPr>
                <w:rFonts w:ascii="Times New Roman" w:hAnsi="Times New Roman"/>
              </w:rPr>
              <w:t xml:space="preserve"> - 18.00</w:t>
            </w:r>
          </w:p>
        </w:tc>
        <w:tc>
          <w:tcPr>
            <w:tcW w:w="1563" w:type="dxa"/>
            <w:vAlign w:val="center"/>
          </w:tcPr>
          <w:p w:rsidR="00CF4CD6" w:rsidRPr="004327CA" w:rsidRDefault="00CF4CD6" w:rsidP="00DC5E7A">
            <w:pPr>
              <w:pStyle w:val="a6"/>
              <w:jc w:val="center"/>
              <w:rPr>
                <w:rFonts w:ascii="Times New Roman" w:hAnsi="Times New Roman"/>
              </w:rPr>
            </w:pPr>
            <w:r w:rsidRPr="004327CA">
              <w:rPr>
                <w:rFonts w:ascii="Times New Roman" w:hAnsi="Times New Roman"/>
              </w:rPr>
              <w:t>16.30 - 18.00</w:t>
            </w:r>
          </w:p>
        </w:tc>
      </w:tr>
      <w:tr w:rsidR="00CF4CD6" w:rsidRPr="002A5F90" w:rsidTr="00DC5E7A">
        <w:tc>
          <w:tcPr>
            <w:tcW w:w="2722" w:type="dxa"/>
          </w:tcPr>
          <w:p w:rsidR="00CF4CD6" w:rsidRPr="002A5F90" w:rsidRDefault="00CF4CD6" w:rsidP="00DC5E7A">
            <w:pPr>
              <w:pStyle w:val="a6"/>
              <w:rPr>
                <w:rFonts w:ascii="Times New Roman" w:hAnsi="Times New Roman"/>
              </w:rPr>
            </w:pPr>
            <w:r w:rsidRPr="002A5F90">
              <w:rPr>
                <w:rFonts w:ascii="Times New Roman" w:hAnsi="Times New Roman"/>
              </w:rPr>
              <w:t>ИТОГО: продолжительность ежедневной прогулки</w:t>
            </w:r>
          </w:p>
        </w:tc>
        <w:tc>
          <w:tcPr>
            <w:tcW w:w="1673" w:type="dxa"/>
          </w:tcPr>
          <w:p w:rsidR="00CF4CD6" w:rsidRDefault="00CF4CD6" w:rsidP="00DC5E7A">
            <w:pPr>
              <w:pStyle w:val="a6"/>
              <w:jc w:val="center"/>
              <w:rPr>
                <w:rFonts w:ascii="Times New Roman" w:hAnsi="Times New Roman"/>
                <w:b/>
              </w:rPr>
            </w:pPr>
          </w:p>
          <w:p w:rsidR="00CF4CD6" w:rsidRPr="002A5F90" w:rsidRDefault="00CF4CD6" w:rsidP="00DC5E7A">
            <w:pPr>
              <w:pStyle w:val="a6"/>
              <w:jc w:val="center"/>
              <w:rPr>
                <w:rFonts w:ascii="Times New Roman" w:hAnsi="Times New Roman"/>
                <w:b/>
              </w:rPr>
            </w:pPr>
            <w:r>
              <w:rPr>
                <w:rFonts w:ascii="Times New Roman" w:hAnsi="Times New Roman"/>
                <w:b/>
              </w:rPr>
              <w:t>3 часа</w:t>
            </w:r>
          </w:p>
        </w:tc>
        <w:tc>
          <w:tcPr>
            <w:tcW w:w="1701" w:type="dxa"/>
            <w:vAlign w:val="center"/>
          </w:tcPr>
          <w:p w:rsidR="00CF4CD6" w:rsidRPr="002A5F90" w:rsidRDefault="00CF4CD6" w:rsidP="00DC5E7A">
            <w:pPr>
              <w:pStyle w:val="a6"/>
              <w:jc w:val="center"/>
              <w:rPr>
                <w:rFonts w:ascii="Times New Roman" w:hAnsi="Times New Roman"/>
                <w:b/>
              </w:rPr>
            </w:pPr>
            <w:r w:rsidRPr="002A5F90">
              <w:rPr>
                <w:rFonts w:ascii="Times New Roman" w:hAnsi="Times New Roman"/>
                <w:b/>
              </w:rPr>
              <w:t>3</w:t>
            </w:r>
            <w:r>
              <w:rPr>
                <w:rFonts w:ascii="Times New Roman" w:hAnsi="Times New Roman"/>
                <w:b/>
              </w:rPr>
              <w:t xml:space="preserve"> часа</w:t>
            </w:r>
          </w:p>
        </w:tc>
        <w:tc>
          <w:tcPr>
            <w:tcW w:w="1418" w:type="dxa"/>
            <w:vAlign w:val="center"/>
          </w:tcPr>
          <w:p w:rsidR="00CF4CD6" w:rsidRPr="002A5F90" w:rsidRDefault="00CF4CD6" w:rsidP="00DC5E7A">
            <w:pPr>
              <w:pStyle w:val="a6"/>
              <w:jc w:val="center"/>
              <w:rPr>
                <w:rFonts w:ascii="Times New Roman" w:hAnsi="Times New Roman"/>
                <w:b/>
              </w:rPr>
            </w:pPr>
            <w:r w:rsidRPr="002A5F90">
              <w:rPr>
                <w:rFonts w:ascii="Times New Roman" w:hAnsi="Times New Roman"/>
                <w:b/>
              </w:rPr>
              <w:t>3</w:t>
            </w:r>
            <w:r>
              <w:rPr>
                <w:rFonts w:ascii="Times New Roman" w:hAnsi="Times New Roman"/>
                <w:b/>
              </w:rPr>
              <w:t xml:space="preserve"> часа 1</w:t>
            </w:r>
            <w:r w:rsidRPr="002A5F90">
              <w:rPr>
                <w:rFonts w:ascii="Times New Roman" w:hAnsi="Times New Roman"/>
                <w:b/>
              </w:rPr>
              <w:t>0</w:t>
            </w:r>
            <w:r>
              <w:rPr>
                <w:rFonts w:ascii="Times New Roman" w:hAnsi="Times New Roman"/>
                <w:b/>
              </w:rPr>
              <w:t xml:space="preserve"> мин</w:t>
            </w:r>
          </w:p>
        </w:tc>
        <w:tc>
          <w:tcPr>
            <w:tcW w:w="1559" w:type="dxa"/>
            <w:vAlign w:val="center"/>
          </w:tcPr>
          <w:p w:rsidR="00CF4CD6" w:rsidRPr="002A5F90" w:rsidRDefault="00CF4CD6" w:rsidP="00DC5E7A">
            <w:pPr>
              <w:pStyle w:val="a6"/>
              <w:jc w:val="center"/>
              <w:rPr>
                <w:rFonts w:ascii="Times New Roman" w:hAnsi="Times New Roman"/>
                <w:b/>
              </w:rPr>
            </w:pPr>
            <w:r w:rsidRPr="002A5F90">
              <w:rPr>
                <w:rFonts w:ascii="Times New Roman" w:hAnsi="Times New Roman"/>
                <w:b/>
              </w:rPr>
              <w:t>3</w:t>
            </w:r>
            <w:r>
              <w:rPr>
                <w:rFonts w:ascii="Times New Roman" w:hAnsi="Times New Roman"/>
                <w:b/>
              </w:rPr>
              <w:t xml:space="preserve"> часа 1</w:t>
            </w:r>
            <w:r w:rsidRPr="002A5F90">
              <w:rPr>
                <w:rFonts w:ascii="Times New Roman" w:hAnsi="Times New Roman"/>
                <w:b/>
              </w:rPr>
              <w:t>0</w:t>
            </w:r>
            <w:r>
              <w:rPr>
                <w:rFonts w:ascii="Times New Roman" w:hAnsi="Times New Roman"/>
                <w:b/>
              </w:rPr>
              <w:t xml:space="preserve"> мин</w:t>
            </w:r>
          </w:p>
        </w:tc>
        <w:tc>
          <w:tcPr>
            <w:tcW w:w="1563" w:type="dxa"/>
            <w:vAlign w:val="center"/>
          </w:tcPr>
          <w:p w:rsidR="00CF4CD6" w:rsidRPr="002A5F90" w:rsidRDefault="00CF4CD6" w:rsidP="00DC5E7A">
            <w:pPr>
              <w:pStyle w:val="a6"/>
              <w:jc w:val="center"/>
              <w:rPr>
                <w:rFonts w:ascii="Times New Roman" w:hAnsi="Times New Roman"/>
                <w:b/>
              </w:rPr>
            </w:pPr>
            <w:r>
              <w:rPr>
                <w:rFonts w:ascii="Times New Roman" w:hAnsi="Times New Roman"/>
                <w:b/>
              </w:rPr>
              <w:t>3 часа 10 мин</w:t>
            </w:r>
          </w:p>
        </w:tc>
      </w:tr>
      <w:tr w:rsidR="00CF4CD6" w:rsidTr="00DC5E7A">
        <w:tc>
          <w:tcPr>
            <w:tcW w:w="2722" w:type="dxa"/>
          </w:tcPr>
          <w:p w:rsidR="00CF4CD6" w:rsidRPr="002A5F90" w:rsidRDefault="00CF4CD6" w:rsidP="00DC5E7A">
            <w:pPr>
              <w:pStyle w:val="a6"/>
              <w:rPr>
                <w:rFonts w:ascii="Times New Roman" w:hAnsi="Times New Roman"/>
              </w:rPr>
            </w:pPr>
            <w:r w:rsidRPr="002A5F90">
              <w:rPr>
                <w:rFonts w:ascii="Times New Roman" w:hAnsi="Times New Roman"/>
              </w:rPr>
              <w:t>ИТОГО: продолжительность дневного сна</w:t>
            </w:r>
          </w:p>
        </w:tc>
        <w:tc>
          <w:tcPr>
            <w:tcW w:w="1673" w:type="dxa"/>
          </w:tcPr>
          <w:p w:rsidR="00CF4CD6" w:rsidRDefault="00CF4CD6" w:rsidP="00DC5E7A">
            <w:pPr>
              <w:pStyle w:val="a6"/>
              <w:jc w:val="center"/>
              <w:rPr>
                <w:rFonts w:ascii="Times New Roman" w:hAnsi="Times New Roman"/>
                <w:b/>
              </w:rPr>
            </w:pPr>
          </w:p>
          <w:p w:rsidR="00CF4CD6" w:rsidRPr="002A5F90" w:rsidRDefault="00CF4CD6" w:rsidP="00DC5E7A">
            <w:pPr>
              <w:pStyle w:val="a6"/>
              <w:jc w:val="center"/>
              <w:rPr>
                <w:rFonts w:ascii="Times New Roman" w:hAnsi="Times New Roman"/>
                <w:b/>
              </w:rPr>
            </w:pPr>
            <w:r>
              <w:rPr>
                <w:rFonts w:ascii="Times New Roman" w:hAnsi="Times New Roman"/>
                <w:b/>
              </w:rPr>
              <w:t>3 часа</w:t>
            </w:r>
          </w:p>
        </w:tc>
        <w:tc>
          <w:tcPr>
            <w:tcW w:w="1701" w:type="dxa"/>
            <w:vAlign w:val="center"/>
          </w:tcPr>
          <w:p w:rsidR="00CF4CD6" w:rsidRPr="002A5F90" w:rsidRDefault="00CF4CD6" w:rsidP="00DC5E7A">
            <w:pPr>
              <w:pStyle w:val="a6"/>
              <w:jc w:val="center"/>
              <w:rPr>
                <w:rFonts w:ascii="Times New Roman" w:hAnsi="Times New Roman"/>
                <w:b/>
              </w:rPr>
            </w:pPr>
            <w:r w:rsidRPr="002A5F90">
              <w:rPr>
                <w:rFonts w:ascii="Times New Roman" w:hAnsi="Times New Roman"/>
                <w:b/>
              </w:rPr>
              <w:t>2</w:t>
            </w:r>
            <w:r>
              <w:rPr>
                <w:rFonts w:ascii="Times New Roman" w:hAnsi="Times New Roman"/>
                <w:b/>
              </w:rPr>
              <w:t xml:space="preserve"> часа 30 мин</w:t>
            </w:r>
          </w:p>
        </w:tc>
        <w:tc>
          <w:tcPr>
            <w:tcW w:w="1418" w:type="dxa"/>
            <w:vAlign w:val="center"/>
          </w:tcPr>
          <w:p w:rsidR="00CF4CD6" w:rsidRPr="002A5F90" w:rsidRDefault="00CF4CD6" w:rsidP="00DC5E7A">
            <w:pPr>
              <w:pStyle w:val="a6"/>
              <w:jc w:val="center"/>
              <w:rPr>
                <w:rFonts w:ascii="Times New Roman" w:hAnsi="Times New Roman"/>
                <w:b/>
              </w:rPr>
            </w:pPr>
            <w:r w:rsidRPr="002A5F90">
              <w:rPr>
                <w:rFonts w:ascii="Times New Roman" w:hAnsi="Times New Roman"/>
                <w:b/>
              </w:rPr>
              <w:t>2</w:t>
            </w:r>
            <w:r>
              <w:rPr>
                <w:rFonts w:ascii="Times New Roman" w:hAnsi="Times New Roman"/>
                <w:b/>
              </w:rPr>
              <w:t xml:space="preserve"> часа 30 мин</w:t>
            </w:r>
          </w:p>
        </w:tc>
        <w:tc>
          <w:tcPr>
            <w:tcW w:w="1559" w:type="dxa"/>
            <w:vAlign w:val="center"/>
          </w:tcPr>
          <w:p w:rsidR="00CF4CD6" w:rsidRDefault="00CF4CD6" w:rsidP="00DC5E7A">
            <w:pPr>
              <w:jc w:val="center"/>
            </w:pPr>
            <w:r w:rsidRPr="00BE5D58">
              <w:rPr>
                <w:b/>
              </w:rPr>
              <w:t>2 часа 30 мин</w:t>
            </w:r>
          </w:p>
        </w:tc>
        <w:tc>
          <w:tcPr>
            <w:tcW w:w="1563" w:type="dxa"/>
            <w:vAlign w:val="center"/>
          </w:tcPr>
          <w:p w:rsidR="00CF4CD6" w:rsidRDefault="00CF4CD6" w:rsidP="00DC5E7A">
            <w:pPr>
              <w:jc w:val="center"/>
            </w:pPr>
            <w:r w:rsidRPr="00BE5D58">
              <w:rPr>
                <w:b/>
              </w:rPr>
              <w:t>2 часа 30 мин</w:t>
            </w:r>
          </w:p>
        </w:tc>
      </w:tr>
      <w:tr w:rsidR="00CF4CD6" w:rsidRPr="00461DCE" w:rsidTr="00DC5E7A">
        <w:tc>
          <w:tcPr>
            <w:tcW w:w="2722" w:type="dxa"/>
          </w:tcPr>
          <w:p w:rsidR="00CF4CD6" w:rsidRPr="002A5F90" w:rsidRDefault="00CF4CD6" w:rsidP="00DC5E7A">
            <w:pPr>
              <w:pStyle w:val="a6"/>
              <w:rPr>
                <w:rFonts w:ascii="Times New Roman" w:hAnsi="Times New Roman"/>
              </w:rPr>
            </w:pPr>
            <w:r w:rsidRPr="002A5F90">
              <w:rPr>
                <w:rFonts w:ascii="Times New Roman" w:hAnsi="Times New Roman"/>
              </w:rPr>
              <w:t>ИТОГО:</w:t>
            </w:r>
          </w:p>
          <w:p w:rsidR="00CF4CD6" w:rsidRPr="002A5F90" w:rsidRDefault="00CF4CD6" w:rsidP="00DC5E7A">
            <w:pPr>
              <w:pStyle w:val="a6"/>
              <w:rPr>
                <w:rFonts w:ascii="Times New Roman" w:hAnsi="Times New Roman"/>
              </w:rPr>
            </w:pPr>
            <w:r w:rsidRPr="002A5F90">
              <w:rPr>
                <w:rFonts w:ascii="Times New Roman" w:hAnsi="Times New Roman"/>
              </w:rPr>
              <w:t>самостоятельной деятельности детей</w:t>
            </w:r>
          </w:p>
        </w:tc>
        <w:tc>
          <w:tcPr>
            <w:tcW w:w="1673" w:type="dxa"/>
          </w:tcPr>
          <w:p w:rsidR="00CF4CD6" w:rsidRDefault="00CF4CD6" w:rsidP="00DC5E7A">
            <w:pPr>
              <w:pStyle w:val="a6"/>
              <w:rPr>
                <w:rFonts w:ascii="Times New Roman" w:hAnsi="Times New Roman"/>
                <w:b/>
              </w:rPr>
            </w:pPr>
          </w:p>
          <w:p w:rsidR="00CF4CD6" w:rsidRPr="00A803BD" w:rsidRDefault="00CF4CD6" w:rsidP="00DC5E7A">
            <w:pPr>
              <w:pStyle w:val="a6"/>
              <w:jc w:val="center"/>
              <w:rPr>
                <w:rFonts w:ascii="Times New Roman" w:hAnsi="Times New Roman"/>
                <w:b/>
              </w:rPr>
            </w:pPr>
            <w:r>
              <w:rPr>
                <w:rFonts w:ascii="Times New Roman" w:hAnsi="Times New Roman"/>
                <w:b/>
              </w:rPr>
              <w:t>2часа 20м</w:t>
            </w:r>
            <w:r w:rsidRPr="00A803BD">
              <w:rPr>
                <w:rFonts w:ascii="Times New Roman" w:hAnsi="Times New Roman"/>
                <w:b/>
              </w:rPr>
              <w:t>ин</w:t>
            </w:r>
          </w:p>
        </w:tc>
        <w:tc>
          <w:tcPr>
            <w:tcW w:w="1701" w:type="dxa"/>
            <w:vAlign w:val="center"/>
          </w:tcPr>
          <w:p w:rsidR="00CF4CD6" w:rsidRPr="00A803BD" w:rsidRDefault="00CF4CD6" w:rsidP="00DC5E7A">
            <w:pPr>
              <w:pStyle w:val="a6"/>
              <w:jc w:val="center"/>
              <w:rPr>
                <w:rFonts w:ascii="Times New Roman" w:hAnsi="Times New Roman"/>
                <w:b/>
              </w:rPr>
            </w:pPr>
            <w:r>
              <w:rPr>
                <w:rFonts w:ascii="Times New Roman" w:hAnsi="Times New Roman"/>
                <w:b/>
              </w:rPr>
              <w:t>2 часа 15</w:t>
            </w:r>
            <w:r w:rsidRPr="00A803BD">
              <w:rPr>
                <w:rFonts w:ascii="Times New Roman" w:hAnsi="Times New Roman"/>
                <w:b/>
              </w:rPr>
              <w:t xml:space="preserve"> мин</w:t>
            </w:r>
          </w:p>
        </w:tc>
        <w:tc>
          <w:tcPr>
            <w:tcW w:w="1418" w:type="dxa"/>
            <w:vAlign w:val="center"/>
          </w:tcPr>
          <w:p w:rsidR="00CF4CD6" w:rsidRPr="00461DCE" w:rsidRDefault="00CF4CD6" w:rsidP="00DC5E7A">
            <w:pPr>
              <w:pStyle w:val="a6"/>
              <w:jc w:val="center"/>
              <w:rPr>
                <w:rFonts w:ascii="Times New Roman" w:hAnsi="Times New Roman"/>
                <w:b/>
              </w:rPr>
            </w:pPr>
            <w:r>
              <w:rPr>
                <w:rFonts w:ascii="Times New Roman" w:hAnsi="Times New Roman"/>
                <w:b/>
              </w:rPr>
              <w:t>2 часа 10</w:t>
            </w:r>
            <w:r w:rsidRPr="00461DCE">
              <w:rPr>
                <w:rFonts w:ascii="Times New Roman" w:hAnsi="Times New Roman"/>
                <w:b/>
              </w:rPr>
              <w:t>мин</w:t>
            </w:r>
          </w:p>
        </w:tc>
        <w:tc>
          <w:tcPr>
            <w:tcW w:w="1559" w:type="dxa"/>
            <w:vAlign w:val="center"/>
          </w:tcPr>
          <w:p w:rsidR="00CF4CD6" w:rsidRPr="00461DCE" w:rsidRDefault="00CF4CD6" w:rsidP="00DC5E7A">
            <w:pPr>
              <w:pStyle w:val="a6"/>
              <w:jc w:val="center"/>
              <w:rPr>
                <w:rFonts w:ascii="Times New Roman" w:hAnsi="Times New Roman"/>
                <w:b/>
              </w:rPr>
            </w:pPr>
            <w:r>
              <w:rPr>
                <w:rFonts w:ascii="Times New Roman" w:hAnsi="Times New Roman"/>
                <w:b/>
              </w:rPr>
              <w:t>2</w:t>
            </w:r>
            <w:r w:rsidRPr="00461DCE">
              <w:rPr>
                <w:rFonts w:ascii="Times New Roman" w:hAnsi="Times New Roman"/>
                <w:b/>
              </w:rPr>
              <w:t xml:space="preserve"> час </w:t>
            </w:r>
            <w:r>
              <w:rPr>
                <w:rFonts w:ascii="Times New Roman" w:hAnsi="Times New Roman"/>
                <w:b/>
              </w:rPr>
              <w:t>05</w:t>
            </w:r>
            <w:r w:rsidRPr="00461DCE">
              <w:rPr>
                <w:rFonts w:ascii="Times New Roman" w:hAnsi="Times New Roman"/>
                <w:b/>
              </w:rPr>
              <w:t xml:space="preserve"> мин</w:t>
            </w:r>
          </w:p>
        </w:tc>
        <w:tc>
          <w:tcPr>
            <w:tcW w:w="1563" w:type="dxa"/>
            <w:vAlign w:val="center"/>
          </w:tcPr>
          <w:p w:rsidR="00CF4CD6" w:rsidRPr="00461DCE" w:rsidRDefault="00CF4CD6" w:rsidP="00DC5E7A">
            <w:pPr>
              <w:pStyle w:val="a6"/>
              <w:jc w:val="center"/>
              <w:rPr>
                <w:rFonts w:ascii="Times New Roman" w:hAnsi="Times New Roman"/>
                <w:b/>
              </w:rPr>
            </w:pPr>
            <w:r>
              <w:rPr>
                <w:rFonts w:ascii="Times New Roman" w:hAnsi="Times New Roman"/>
                <w:b/>
              </w:rPr>
              <w:t xml:space="preserve">2часа </w:t>
            </w:r>
          </w:p>
        </w:tc>
      </w:tr>
      <w:tr w:rsidR="00CF4CD6" w:rsidRPr="009525C9" w:rsidTr="00DC5E7A">
        <w:tc>
          <w:tcPr>
            <w:tcW w:w="2722" w:type="dxa"/>
          </w:tcPr>
          <w:p w:rsidR="00CF4CD6" w:rsidRPr="002A5F90" w:rsidRDefault="00CF4CD6" w:rsidP="00DC5E7A">
            <w:pPr>
              <w:pStyle w:val="a6"/>
              <w:rPr>
                <w:rFonts w:ascii="Times New Roman" w:hAnsi="Times New Roman"/>
              </w:rPr>
            </w:pPr>
            <w:r w:rsidRPr="002A5F90">
              <w:rPr>
                <w:rFonts w:ascii="Times New Roman" w:hAnsi="Times New Roman"/>
              </w:rPr>
              <w:t xml:space="preserve">ИТОГО: </w:t>
            </w:r>
          </w:p>
          <w:p w:rsidR="00CF4CD6" w:rsidRPr="002A5F90" w:rsidRDefault="00CF4CD6" w:rsidP="00DC5E7A">
            <w:pPr>
              <w:pStyle w:val="a6"/>
              <w:rPr>
                <w:rFonts w:ascii="Times New Roman" w:hAnsi="Times New Roman"/>
              </w:rPr>
            </w:pPr>
            <w:r w:rsidRPr="002A5F90">
              <w:rPr>
                <w:rFonts w:ascii="Times New Roman" w:hAnsi="Times New Roman"/>
              </w:rPr>
              <w:t>недельная нагрузка</w:t>
            </w:r>
          </w:p>
        </w:tc>
        <w:tc>
          <w:tcPr>
            <w:tcW w:w="1673" w:type="dxa"/>
            <w:vAlign w:val="center"/>
          </w:tcPr>
          <w:p w:rsidR="00CF4CD6" w:rsidRPr="009525C9" w:rsidRDefault="00CF4CD6" w:rsidP="00DC5E7A">
            <w:pPr>
              <w:pStyle w:val="22"/>
              <w:spacing w:line="240" w:lineRule="auto"/>
              <w:rPr>
                <w:rFonts w:eastAsia="Calibri"/>
                <w:b/>
                <w:sz w:val="24"/>
                <w:szCs w:val="24"/>
              </w:rPr>
            </w:pPr>
            <w:r>
              <w:rPr>
                <w:rFonts w:eastAsia="Calibri"/>
                <w:b/>
                <w:sz w:val="24"/>
                <w:szCs w:val="24"/>
              </w:rPr>
              <w:t>1 час 40 мин</w:t>
            </w:r>
          </w:p>
        </w:tc>
        <w:tc>
          <w:tcPr>
            <w:tcW w:w="1701" w:type="dxa"/>
            <w:vAlign w:val="center"/>
          </w:tcPr>
          <w:p w:rsidR="00CF4CD6" w:rsidRPr="009525C9" w:rsidRDefault="00CF4CD6" w:rsidP="00DC5E7A">
            <w:pPr>
              <w:pStyle w:val="22"/>
              <w:spacing w:line="240" w:lineRule="auto"/>
              <w:rPr>
                <w:rFonts w:eastAsia="Calibri"/>
                <w:b/>
                <w:sz w:val="24"/>
                <w:szCs w:val="24"/>
              </w:rPr>
            </w:pPr>
            <w:r>
              <w:rPr>
                <w:rFonts w:eastAsia="Calibri"/>
                <w:b/>
                <w:sz w:val="24"/>
                <w:szCs w:val="24"/>
              </w:rPr>
              <w:t xml:space="preserve">2 часа </w:t>
            </w:r>
            <w:r w:rsidRPr="009525C9">
              <w:rPr>
                <w:rFonts w:eastAsia="Calibri"/>
                <w:b/>
                <w:sz w:val="24"/>
                <w:szCs w:val="24"/>
              </w:rPr>
              <w:t xml:space="preserve">30 </w:t>
            </w:r>
            <w:r>
              <w:rPr>
                <w:rFonts w:eastAsia="Calibri"/>
                <w:b/>
                <w:sz w:val="24"/>
                <w:szCs w:val="24"/>
              </w:rPr>
              <w:t>мин</w:t>
            </w:r>
          </w:p>
        </w:tc>
        <w:tc>
          <w:tcPr>
            <w:tcW w:w="1418" w:type="dxa"/>
            <w:vAlign w:val="center"/>
          </w:tcPr>
          <w:p w:rsidR="00CF4CD6" w:rsidRPr="009525C9" w:rsidRDefault="00CF4CD6" w:rsidP="00DC5E7A">
            <w:pPr>
              <w:pStyle w:val="22"/>
              <w:spacing w:line="240" w:lineRule="auto"/>
              <w:rPr>
                <w:rFonts w:eastAsia="Calibri"/>
                <w:b/>
                <w:sz w:val="24"/>
                <w:szCs w:val="24"/>
              </w:rPr>
            </w:pPr>
            <w:r>
              <w:rPr>
                <w:rFonts w:eastAsia="Calibri"/>
                <w:b/>
                <w:sz w:val="24"/>
                <w:szCs w:val="24"/>
              </w:rPr>
              <w:t>3 часа 20 мин</w:t>
            </w:r>
          </w:p>
        </w:tc>
        <w:tc>
          <w:tcPr>
            <w:tcW w:w="1559" w:type="dxa"/>
            <w:vAlign w:val="center"/>
          </w:tcPr>
          <w:p w:rsidR="00CF4CD6" w:rsidRPr="009525C9" w:rsidRDefault="00CF4CD6" w:rsidP="00DC5E7A">
            <w:pPr>
              <w:pStyle w:val="22"/>
              <w:spacing w:line="240" w:lineRule="auto"/>
              <w:rPr>
                <w:rFonts w:eastAsia="Calibri"/>
                <w:b/>
                <w:sz w:val="24"/>
                <w:szCs w:val="24"/>
              </w:rPr>
            </w:pPr>
            <w:r>
              <w:rPr>
                <w:rFonts w:eastAsia="Calibri"/>
                <w:b/>
                <w:sz w:val="24"/>
                <w:szCs w:val="24"/>
              </w:rPr>
              <w:t>5 часов 25 мин</w:t>
            </w:r>
          </w:p>
        </w:tc>
        <w:tc>
          <w:tcPr>
            <w:tcW w:w="1563" w:type="dxa"/>
            <w:vAlign w:val="center"/>
          </w:tcPr>
          <w:p w:rsidR="00CF4CD6" w:rsidRPr="009525C9" w:rsidRDefault="00CF4CD6" w:rsidP="00CF4CD6">
            <w:pPr>
              <w:pStyle w:val="22"/>
              <w:numPr>
                <w:ilvl w:val="0"/>
                <w:numId w:val="134"/>
              </w:numPr>
              <w:spacing w:line="240" w:lineRule="auto"/>
              <w:rPr>
                <w:rFonts w:eastAsia="Calibri"/>
                <w:b/>
                <w:sz w:val="24"/>
                <w:szCs w:val="24"/>
              </w:rPr>
            </w:pPr>
            <w:r>
              <w:rPr>
                <w:rFonts w:eastAsia="Calibri"/>
                <w:b/>
                <w:sz w:val="24"/>
                <w:szCs w:val="24"/>
              </w:rPr>
              <w:t>часов</w:t>
            </w:r>
          </w:p>
        </w:tc>
      </w:tr>
    </w:tbl>
    <w:p w:rsidR="004C3215" w:rsidRDefault="004C3215" w:rsidP="004C3215">
      <w:pPr>
        <w:pStyle w:val="a6"/>
        <w:jc w:val="center"/>
        <w:rPr>
          <w:rStyle w:val="23"/>
          <w:rFonts w:eastAsia="Microsoft Sans Serif"/>
          <w:b w:val="0"/>
          <w:bCs w:val="0"/>
        </w:rPr>
      </w:pPr>
      <w:bookmarkStart w:id="16" w:name="bookmark52"/>
    </w:p>
    <w:p w:rsidR="004C3215" w:rsidRPr="004C1395" w:rsidRDefault="00CF4CD6" w:rsidP="004C1395">
      <w:pPr>
        <w:pStyle w:val="a6"/>
        <w:jc w:val="center"/>
        <w:rPr>
          <w:rFonts w:ascii="Times New Roman" w:hAnsi="Times New Roman" w:cs="Times New Roman"/>
          <w:b/>
          <w:bCs/>
        </w:rPr>
      </w:pPr>
      <w:r w:rsidRPr="0024703F">
        <w:rPr>
          <w:rStyle w:val="23"/>
          <w:rFonts w:eastAsia="Microsoft Sans Serif"/>
          <w:bCs w:val="0"/>
        </w:rPr>
        <w:lastRenderedPageBreak/>
        <w:t>3.7.</w:t>
      </w:r>
      <w:r>
        <w:rPr>
          <w:rStyle w:val="23"/>
          <w:rFonts w:eastAsia="Microsoft Sans Serif"/>
          <w:b w:val="0"/>
          <w:bCs w:val="0"/>
        </w:rPr>
        <w:t xml:space="preserve"> </w:t>
      </w:r>
      <w:r w:rsidR="00C3773A">
        <w:rPr>
          <w:rStyle w:val="23"/>
          <w:rFonts w:eastAsia="Microsoft Sans Serif"/>
        </w:rPr>
        <w:t>Федеральный календарный план воспитательной работы</w:t>
      </w:r>
      <w:bookmarkEnd w:id="16"/>
    </w:p>
    <w:p w:rsidR="004C3215" w:rsidRDefault="00C3773A" w:rsidP="004C3215">
      <w:pPr>
        <w:pStyle w:val="a6"/>
        <w:rPr>
          <w:rStyle w:val="a5"/>
          <w:rFonts w:eastAsiaTheme="majorEastAsia"/>
        </w:rPr>
      </w:pPr>
      <w:r>
        <w:rPr>
          <w:rStyle w:val="a5"/>
          <w:rFonts w:eastAsiaTheme="majorEastAsia"/>
        </w:rPr>
        <w:t xml:space="preserve">План является единым для </w:t>
      </w:r>
      <w:r w:rsidR="004C3215">
        <w:rPr>
          <w:rStyle w:val="a5"/>
          <w:rFonts w:eastAsiaTheme="majorEastAsia"/>
        </w:rPr>
        <w:t>МАДОУ</w:t>
      </w:r>
      <w:r>
        <w:rPr>
          <w:rStyle w:val="a5"/>
          <w:rFonts w:eastAsiaTheme="majorEastAsia"/>
        </w:rPr>
        <w:t>.</w:t>
      </w:r>
    </w:p>
    <w:p w:rsidR="00C3773A" w:rsidRDefault="00C3773A" w:rsidP="004C3215">
      <w:pPr>
        <w:pStyle w:val="1"/>
        <w:spacing w:line="240" w:lineRule="auto"/>
        <w:ind w:firstLine="0"/>
        <w:jc w:val="both"/>
      </w:pPr>
      <w:r>
        <w:rPr>
          <w:rStyle w:val="a5"/>
          <w:rFonts w:eastAsiaTheme="majorEastAsia"/>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C3773A" w:rsidRDefault="00C3773A" w:rsidP="004C3215">
      <w:pPr>
        <w:pStyle w:val="1"/>
        <w:spacing w:line="240" w:lineRule="auto"/>
        <w:ind w:firstLine="0"/>
      </w:pPr>
      <w:r>
        <w:rPr>
          <w:rStyle w:val="a5"/>
          <w:rFonts w:eastAsiaTheme="majorEastAsia"/>
        </w:rPr>
        <w:t>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C3773A" w:rsidRDefault="00C3773A" w:rsidP="004C3215">
      <w:pPr>
        <w:pStyle w:val="1"/>
        <w:spacing w:line="240" w:lineRule="auto"/>
        <w:ind w:firstLine="0"/>
        <w:jc w:val="both"/>
      </w:pPr>
      <w:r>
        <w:rPr>
          <w:rStyle w:val="a5"/>
          <w:rFonts w:eastAsiaTheme="majorEastAsia"/>
        </w:rPr>
        <w:t>Примерный перечень основных государственных и народных праздников, памятных дат в календарном плане воспитательной работы в ДОО.</w:t>
      </w:r>
    </w:p>
    <w:p w:rsidR="00C3773A" w:rsidRDefault="00C3773A" w:rsidP="004C3215">
      <w:pPr>
        <w:pStyle w:val="1"/>
        <w:spacing w:line="240" w:lineRule="auto"/>
        <w:ind w:firstLine="0"/>
        <w:jc w:val="both"/>
      </w:pPr>
      <w:r>
        <w:rPr>
          <w:rStyle w:val="a5"/>
          <w:rFonts w:eastAsiaTheme="majorEastAsia"/>
          <w:b/>
          <w:bCs/>
        </w:rPr>
        <w:t xml:space="preserve">Январь: </w:t>
      </w:r>
      <w:r>
        <w:rPr>
          <w:rStyle w:val="a5"/>
          <w:rFonts w:eastAsiaTheme="majorEastAsia"/>
        </w:rPr>
        <w:t xml:space="preserve">27 января: День снятия блокады Ленинграда; </w:t>
      </w:r>
    </w:p>
    <w:p w:rsidR="00C3773A" w:rsidRDefault="00C3773A" w:rsidP="004C3215">
      <w:pPr>
        <w:pStyle w:val="1"/>
        <w:spacing w:line="240" w:lineRule="auto"/>
        <w:ind w:firstLine="0"/>
      </w:pPr>
      <w:r>
        <w:rPr>
          <w:rStyle w:val="a5"/>
          <w:rFonts w:eastAsiaTheme="majorEastAsia"/>
          <w:b/>
          <w:bCs/>
        </w:rPr>
        <w:t xml:space="preserve">Февраль: </w:t>
      </w:r>
      <w:r>
        <w:rPr>
          <w:rStyle w:val="a5"/>
          <w:rFonts w:eastAsiaTheme="majorEastAsia"/>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C3773A" w:rsidRDefault="00C3773A" w:rsidP="004C3215">
      <w:pPr>
        <w:pStyle w:val="1"/>
        <w:spacing w:line="240" w:lineRule="auto"/>
        <w:ind w:firstLine="0"/>
        <w:jc w:val="both"/>
      </w:pPr>
      <w:r>
        <w:rPr>
          <w:rStyle w:val="a5"/>
          <w:rFonts w:eastAsiaTheme="majorEastAsia"/>
        </w:rPr>
        <w:t>8 февраля: День российской науки;</w:t>
      </w:r>
    </w:p>
    <w:p w:rsidR="00C3773A" w:rsidRDefault="00C3773A" w:rsidP="004C3215">
      <w:pPr>
        <w:pStyle w:val="1"/>
        <w:spacing w:line="240" w:lineRule="auto"/>
        <w:ind w:firstLine="0"/>
        <w:jc w:val="both"/>
      </w:pPr>
      <w:r>
        <w:rPr>
          <w:rStyle w:val="a5"/>
          <w:rFonts w:eastAsiaTheme="majorEastAsia"/>
        </w:rPr>
        <w:t>15 февраля: День памяти о россиянах, исполнявших служебный долг за пределами Отечества;</w:t>
      </w:r>
    </w:p>
    <w:p w:rsidR="00C3773A" w:rsidRDefault="00C3773A" w:rsidP="004C3215">
      <w:pPr>
        <w:pStyle w:val="1"/>
        <w:spacing w:line="240" w:lineRule="auto"/>
        <w:ind w:firstLine="0"/>
        <w:jc w:val="both"/>
      </w:pPr>
      <w:r>
        <w:rPr>
          <w:rStyle w:val="a5"/>
          <w:rFonts w:eastAsiaTheme="majorEastAsia"/>
        </w:rPr>
        <w:t>21 февраля: Международный день родного языка;</w:t>
      </w:r>
    </w:p>
    <w:p w:rsidR="00C3773A" w:rsidRDefault="00C3773A" w:rsidP="004C3215">
      <w:pPr>
        <w:pStyle w:val="1"/>
        <w:spacing w:line="240" w:lineRule="auto"/>
        <w:ind w:firstLine="0"/>
        <w:jc w:val="both"/>
      </w:pPr>
      <w:r>
        <w:rPr>
          <w:rStyle w:val="a5"/>
          <w:rFonts w:eastAsiaTheme="majorEastAsia"/>
        </w:rPr>
        <w:t>23 февраля: День защитника Отечества.</w:t>
      </w:r>
    </w:p>
    <w:p w:rsidR="00C3773A" w:rsidRDefault="00C3773A" w:rsidP="004C3215">
      <w:pPr>
        <w:pStyle w:val="1"/>
        <w:spacing w:line="240" w:lineRule="auto"/>
        <w:ind w:firstLine="0"/>
        <w:jc w:val="both"/>
      </w:pPr>
      <w:r>
        <w:rPr>
          <w:rStyle w:val="a5"/>
          <w:rFonts w:eastAsiaTheme="majorEastAsia"/>
          <w:b/>
          <w:bCs/>
        </w:rPr>
        <w:t xml:space="preserve">Март: </w:t>
      </w:r>
      <w:r>
        <w:rPr>
          <w:rStyle w:val="a5"/>
          <w:rFonts w:eastAsiaTheme="majorEastAsia"/>
        </w:rPr>
        <w:t>8 марта: Международный женский день;</w:t>
      </w:r>
    </w:p>
    <w:p w:rsidR="00C3773A" w:rsidRDefault="00C3773A" w:rsidP="004C3215">
      <w:pPr>
        <w:pStyle w:val="1"/>
        <w:spacing w:line="240" w:lineRule="auto"/>
        <w:ind w:firstLine="0"/>
      </w:pPr>
      <w:r>
        <w:rPr>
          <w:rStyle w:val="a5"/>
          <w:rFonts w:eastAsiaTheme="majorEastAsia"/>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C3773A" w:rsidRDefault="00C3773A" w:rsidP="004C3215">
      <w:pPr>
        <w:pStyle w:val="1"/>
        <w:spacing w:line="240" w:lineRule="auto"/>
        <w:ind w:firstLine="0"/>
        <w:jc w:val="both"/>
      </w:pPr>
      <w:r>
        <w:rPr>
          <w:rStyle w:val="a5"/>
          <w:rFonts w:eastAsiaTheme="majorEastAsia"/>
        </w:rPr>
        <w:t>27 марта: Всемирный день театра.</w:t>
      </w:r>
    </w:p>
    <w:p w:rsidR="00C3773A" w:rsidRDefault="00C3773A" w:rsidP="004C3215">
      <w:pPr>
        <w:pStyle w:val="1"/>
        <w:spacing w:line="240" w:lineRule="auto"/>
        <w:ind w:firstLine="0"/>
        <w:jc w:val="both"/>
      </w:pPr>
      <w:r>
        <w:rPr>
          <w:rStyle w:val="a5"/>
          <w:rFonts w:eastAsiaTheme="majorEastAsia"/>
          <w:b/>
          <w:bCs/>
        </w:rPr>
        <w:t xml:space="preserve">Апрель: </w:t>
      </w:r>
      <w:r>
        <w:rPr>
          <w:rStyle w:val="a5"/>
          <w:rFonts w:eastAsiaTheme="majorEastAsia"/>
        </w:rPr>
        <w:t>12 апреля: День космонавтики;</w:t>
      </w:r>
    </w:p>
    <w:p w:rsidR="00C3773A" w:rsidRDefault="00C3773A" w:rsidP="004C3215">
      <w:pPr>
        <w:pStyle w:val="1"/>
        <w:spacing w:line="240" w:lineRule="auto"/>
        <w:ind w:firstLine="0"/>
        <w:jc w:val="both"/>
      </w:pPr>
      <w:r>
        <w:rPr>
          <w:rStyle w:val="a5"/>
          <w:rFonts w:eastAsiaTheme="majorEastAsia"/>
          <w:b/>
          <w:bCs/>
        </w:rPr>
        <w:t xml:space="preserve">Май: </w:t>
      </w:r>
      <w:r>
        <w:rPr>
          <w:rStyle w:val="a5"/>
          <w:rFonts w:eastAsiaTheme="majorEastAsia"/>
        </w:rPr>
        <w:t>1 мая: Праздник Весны и Труда;</w:t>
      </w:r>
    </w:p>
    <w:p w:rsidR="00C3773A" w:rsidRDefault="00C3773A" w:rsidP="004C3215">
      <w:pPr>
        <w:pStyle w:val="1"/>
        <w:spacing w:line="240" w:lineRule="auto"/>
        <w:ind w:firstLine="0"/>
        <w:jc w:val="both"/>
      </w:pPr>
      <w:r>
        <w:rPr>
          <w:rStyle w:val="a5"/>
          <w:rFonts w:eastAsiaTheme="majorEastAsia"/>
        </w:rPr>
        <w:t>9 мая: День Победы;</w:t>
      </w:r>
    </w:p>
    <w:p w:rsidR="00C3773A" w:rsidRDefault="00C3773A" w:rsidP="004C3215">
      <w:pPr>
        <w:pStyle w:val="1"/>
        <w:spacing w:line="240" w:lineRule="auto"/>
        <w:ind w:firstLine="0"/>
        <w:jc w:val="both"/>
      </w:pPr>
      <w:r>
        <w:rPr>
          <w:rStyle w:val="a5"/>
          <w:rFonts w:eastAsiaTheme="majorEastAsia"/>
        </w:rPr>
        <w:t>19 мая: День детских общественных организаций России;</w:t>
      </w:r>
    </w:p>
    <w:p w:rsidR="00C3773A" w:rsidRDefault="00C3773A" w:rsidP="004C3215">
      <w:pPr>
        <w:pStyle w:val="1"/>
        <w:spacing w:line="240" w:lineRule="auto"/>
        <w:ind w:firstLine="0"/>
        <w:jc w:val="both"/>
      </w:pPr>
      <w:r>
        <w:rPr>
          <w:rStyle w:val="a5"/>
          <w:rFonts w:eastAsiaTheme="majorEastAsia"/>
        </w:rPr>
        <w:t>24 мая: День славянской письменности и культуры.</w:t>
      </w:r>
    </w:p>
    <w:p w:rsidR="00C3773A" w:rsidRDefault="00C3773A" w:rsidP="004C3215">
      <w:pPr>
        <w:pStyle w:val="1"/>
        <w:spacing w:line="240" w:lineRule="auto"/>
        <w:ind w:firstLine="0"/>
        <w:jc w:val="both"/>
      </w:pPr>
      <w:r>
        <w:rPr>
          <w:rStyle w:val="a5"/>
          <w:rFonts w:eastAsiaTheme="majorEastAsia"/>
          <w:b/>
          <w:bCs/>
        </w:rPr>
        <w:t xml:space="preserve">Июнь: </w:t>
      </w:r>
      <w:r>
        <w:rPr>
          <w:rStyle w:val="a5"/>
          <w:rFonts w:eastAsiaTheme="majorEastAsia"/>
        </w:rPr>
        <w:t>1 июня: День защиты детей;</w:t>
      </w:r>
    </w:p>
    <w:p w:rsidR="00C3773A" w:rsidRDefault="00C3773A" w:rsidP="004C3215">
      <w:pPr>
        <w:pStyle w:val="1"/>
        <w:spacing w:line="240" w:lineRule="auto"/>
        <w:ind w:firstLine="0"/>
        <w:jc w:val="both"/>
      </w:pPr>
      <w:r>
        <w:rPr>
          <w:rStyle w:val="a5"/>
          <w:rFonts w:eastAsiaTheme="majorEastAsia"/>
        </w:rPr>
        <w:t>6 июня: День русского языка;</w:t>
      </w:r>
    </w:p>
    <w:p w:rsidR="00C3773A" w:rsidRDefault="00C3773A" w:rsidP="004C3215">
      <w:pPr>
        <w:pStyle w:val="1"/>
        <w:spacing w:line="240" w:lineRule="auto"/>
        <w:ind w:firstLine="0"/>
        <w:jc w:val="both"/>
      </w:pPr>
      <w:r>
        <w:rPr>
          <w:rStyle w:val="a5"/>
          <w:rFonts w:eastAsiaTheme="majorEastAsia"/>
        </w:rPr>
        <w:t>12 июня: День России; 22 июня: День памяти и скорби.</w:t>
      </w:r>
    </w:p>
    <w:p w:rsidR="00C3773A" w:rsidRDefault="00C3773A" w:rsidP="004C3215">
      <w:pPr>
        <w:pStyle w:val="1"/>
        <w:spacing w:line="240" w:lineRule="auto"/>
        <w:ind w:firstLine="0"/>
        <w:jc w:val="both"/>
      </w:pPr>
      <w:r>
        <w:rPr>
          <w:rStyle w:val="a5"/>
          <w:rFonts w:eastAsiaTheme="majorEastAsia"/>
          <w:b/>
          <w:bCs/>
        </w:rPr>
        <w:t xml:space="preserve">Июль: </w:t>
      </w:r>
      <w:r>
        <w:rPr>
          <w:rStyle w:val="a5"/>
          <w:rFonts w:eastAsiaTheme="majorEastAsia"/>
        </w:rPr>
        <w:t>8 июля: День семьи, любви и верности.</w:t>
      </w:r>
    </w:p>
    <w:p w:rsidR="00C3773A" w:rsidRDefault="00C3773A" w:rsidP="004C3215">
      <w:pPr>
        <w:pStyle w:val="1"/>
        <w:spacing w:line="240" w:lineRule="auto"/>
        <w:ind w:firstLine="0"/>
        <w:jc w:val="both"/>
      </w:pPr>
      <w:r>
        <w:rPr>
          <w:rStyle w:val="a5"/>
          <w:rFonts w:eastAsiaTheme="majorEastAsia"/>
          <w:b/>
          <w:bCs/>
        </w:rPr>
        <w:t xml:space="preserve">Август: </w:t>
      </w:r>
      <w:r>
        <w:rPr>
          <w:rStyle w:val="a5"/>
          <w:rFonts w:eastAsiaTheme="majorEastAsia"/>
        </w:rPr>
        <w:t>12 августа: День физкультурника;</w:t>
      </w:r>
    </w:p>
    <w:p w:rsidR="00C3773A" w:rsidRDefault="00C3773A" w:rsidP="004C3215">
      <w:pPr>
        <w:pStyle w:val="1"/>
        <w:spacing w:line="240" w:lineRule="auto"/>
        <w:ind w:firstLine="0"/>
        <w:jc w:val="both"/>
      </w:pPr>
      <w:r>
        <w:rPr>
          <w:rStyle w:val="a5"/>
          <w:rFonts w:eastAsiaTheme="majorEastAsia"/>
        </w:rPr>
        <w:t>22 августа: День Государственного флага Российской Федерации;</w:t>
      </w:r>
    </w:p>
    <w:p w:rsidR="00C3773A" w:rsidRDefault="00C3773A" w:rsidP="004C3215">
      <w:pPr>
        <w:pStyle w:val="1"/>
        <w:spacing w:line="240" w:lineRule="auto"/>
        <w:ind w:firstLine="0"/>
        <w:jc w:val="both"/>
      </w:pPr>
      <w:r>
        <w:rPr>
          <w:rStyle w:val="a5"/>
          <w:rFonts w:eastAsiaTheme="majorEastAsia"/>
        </w:rPr>
        <w:t>27 августа: День российского кино.</w:t>
      </w:r>
    </w:p>
    <w:p w:rsidR="00C3773A" w:rsidRDefault="00C3773A" w:rsidP="004C3215">
      <w:pPr>
        <w:pStyle w:val="1"/>
        <w:spacing w:line="240" w:lineRule="auto"/>
        <w:ind w:firstLine="0"/>
        <w:jc w:val="both"/>
      </w:pPr>
      <w:r>
        <w:rPr>
          <w:rStyle w:val="a5"/>
          <w:rFonts w:eastAsiaTheme="majorEastAsia"/>
          <w:b/>
          <w:bCs/>
        </w:rPr>
        <w:t xml:space="preserve">Сентябрь: </w:t>
      </w:r>
      <w:r>
        <w:rPr>
          <w:rStyle w:val="a5"/>
          <w:rFonts w:eastAsiaTheme="majorEastAsia"/>
        </w:rPr>
        <w:t>сентября: День знаний;</w:t>
      </w:r>
    </w:p>
    <w:p w:rsidR="00C3773A" w:rsidRDefault="00C3773A" w:rsidP="004C3215">
      <w:pPr>
        <w:pStyle w:val="1"/>
        <w:spacing w:line="240" w:lineRule="auto"/>
        <w:ind w:firstLine="0"/>
      </w:pPr>
      <w:r>
        <w:rPr>
          <w:rStyle w:val="a5"/>
          <w:rFonts w:eastAsiaTheme="majorEastAsia"/>
        </w:rPr>
        <w:t>3 сентября: День окончания Второй мировой войны, День солидарности в борьбе с терроризмом; 8 сентября: Международный день распространения грамотности;</w:t>
      </w:r>
    </w:p>
    <w:p w:rsidR="00C3773A" w:rsidRDefault="00C3773A" w:rsidP="004C3215">
      <w:pPr>
        <w:pStyle w:val="1"/>
        <w:spacing w:line="240" w:lineRule="auto"/>
        <w:ind w:firstLine="0"/>
        <w:jc w:val="both"/>
      </w:pPr>
      <w:r>
        <w:rPr>
          <w:rStyle w:val="a5"/>
          <w:rFonts w:eastAsiaTheme="majorEastAsia"/>
        </w:rPr>
        <w:t>27 сентября: День воспитателя и всех дошкольных работников.</w:t>
      </w:r>
    </w:p>
    <w:p w:rsidR="00C3773A" w:rsidRDefault="00C3773A" w:rsidP="004C3215">
      <w:pPr>
        <w:pStyle w:val="1"/>
        <w:spacing w:line="240" w:lineRule="auto"/>
        <w:ind w:firstLine="0"/>
        <w:jc w:val="both"/>
      </w:pPr>
      <w:r>
        <w:rPr>
          <w:rStyle w:val="a5"/>
          <w:rFonts w:eastAsiaTheme="majorEastAsia"/>
          <w:b/>
          <w:bCs/>
        </w:rPr>
        <w:t xml:space="preserve">Октябрь: </w:t>
      </w:r>
      <w:r>
        <w:rPr>
          <w:rStyle w:val="a5"/>
          <w:rFonts w:eastAsiaTheme="majorEastAsia"/>
        </w:rPr>
        <w:t>1 октября: Международный день пожилых людей;</w:t>
      </w:r>
    </w:p>
    <w:p w:rsidR="00C3773A" w:rsidRDefault="00C3773A" w:rsidP="004C3215">
      <w:pPr>
        <w:pStyle w:val="1"/>
        <w:numPr>
          <w:ilvl w:val="0"/>
          <w:numId w:val="127"/>
        </w:numPr>
        <w:tabs>
          <w:tab w:val="left" w:pos="306"/>
        </w:tabs>
        <w:spacing w:line="240" w:lineRule="auto"/>
        <w:ind w:firstLine="0"/>
        <w:jc w:val="both"/>
      </w:pPr>
      <w:r>
        <w:rPr>
          <w:rStyle w:val="a5"/>
          <w:rFonts w:eastAsiaTheme="majorEastAsia"/>
        </w:rPr>
        <w:t>октября: День защиты животных;</w:t>
      </w:r>
    </w:p>
    <w:p w:rsidR="00C3773A" w:rsidRDefault="00C3773A" w:rsidP="004C3215">
      <w:pPr>
        <w:pStyle w:val="1"/>
        <w:numPr>
          <w:ilvl w:val="0"/>
          <w:numId w:val="127"/>
        </w:numPr>
        <w:tabs>
          <w:tab w:val="left" w:pos="291"/>
        </w:tabs>
        <w:spacing w:line="240" w:lineRule="auto"/>
        <w:ind w:firstLine="0"/>
        <w:jc w:val="both"/>
      </w:pPr>
      <w:r>
        <w:rPr>
          <w:rStyle w:val="a5"/>
          <w:rFonts w:eastAsiaTheme="majorEastAsia"/>
        </w:rPr>
        <w:t>октября: День учителя;</w:t>
      </w:r>
    </w:p>
    <w:p w:rsidR="00C3773A" w:rsidRDefault="00C3773A" w:rsidP="004C3215">
      <w:pPr>
        <w:pStyle w:val="1"/>
        <w:spacing w:line="240" w:lineRule="auto"/>
        <w:ind w:firstLine="0"/>
      </w:pPr>
      <w:r>
        <w:rPr>
          <w:rStyle w:val="a5"/>
          <w:rFonts w:eastAsiaTheme="majorEastAsia"/>
          <w:b/>
          <w:bCs/>
        </w:rPr>
        <w:t xml:space="preserve">Ноябрь: </w:t>
      </w:r>
      <w:r>
        <w:rPr>
          <w:rStyle w:val="a5"/>
          <w:rFonts w:eastAsiaTheme="majorEastAsia"/>
        </w:rPr>
        <w:t>4 ноября: День народного единства;</w:t>
      </w:r>
    </w:p>
    <w:p w:rsidR="00C3773A" w:rsidRDefault="00C3773A" w:rsidP="004C3215">
      <w:pPr>
        <w:pStyle w:val="1"/>
        <w:spacing w:line="240" w:lineRule="auto"/>
        <w:ind w:firstLine="0"/>
      </w:pPr>
      <w:r>
        <w:rPr>
          <w:rStyle w:val="a5"/>
          <w:rFonts w:eastAsiaTheme="majorEastAsia"/>
        </w:rPr>
        <w:t>8 ноября: День памяти погибших при исполнении служебных обязанностей сотрудников органов внутренних дел России; Последнее воскресенье ноября: День матери в России; 30 ноября: День Государственного герба Российской Федерации.</w:t>
      </w:r>
    </w:p>
    <w:p w:rsidR="00C3773A" w:rsidRDefault="00C3773A" w:rsidP="004C3215">
      <w:pPr>
        <w:pStyle w:val="1"/>
        <w:spacing w:line="240" w:lineRule="auto"/>
        <w:ind w:firstLine="0"/>
      </w:pPr>
      <w:r>
        <w:rPr>
          <w:rStyle w:val="a5"/>
          <w:rFonts w:eastAsiaTheme="majorEastAsia"/>
          <w:b/>
          <w:bCs/>
        </w:rPr>
        <w:t xml:space="preserve">Декабрь: </w:t>
      </w:r>
    </w:p>
    <w:p w:rsidR="00C3773A" w:rsidRDefault="00C3773A" w:rsidP="004C3215">
      <w:pPr>
        <w:pStyle w:val="1"/>
        <w:numPr>
          <w:ilvl w:val="0"/>
          <w:numId w:val="128"/>
        </w:numPr>
        <w:tabs>
          <w:tab w:val="left" w:pos="286"/>
        </w:tabs>
        <w:spacing w:line="240" w:lineRule="auto"/>
        <w:ind w:firstLine="0"/>
      </w:pPr>
      <w:r>
        <w:rPr>
          <w:rStyle w:val="a5"/>
          <w:rFonts w:eastAsiaTheme="majorEastAsia"/>
        </w:rPr>
        <w:t>декабря: День добровольца (волонтера) в России;</w:t>
      </w:r>
    </w:p>
    <w:p w:rsidR="00C3773A" w:rsidRDefault="00C3773A" w:rsidP="004C3215">
      <w:pPr>
        <w:pStyle w:val="1"/>
        <w:numPr>
          <w:ilvl w:val="0"/>
          <w:numId w:val="129"/>
        </w:numPr>
        <w:tabs>
          <w:tab w:val="left" w:pos="301"/>
        </w:tabs>
        <w:spacing w:line="240" w:lineRule="auto"/>
        <w:ind w:firstLine="0"/>
      </w:pPr>
      <w:r>
        <w:rPr>
          <w:rStyle w:val="a5"/>
          <w:rFonts w:eastAsiaTheme="majorEastAsia"/>
        </w:rPr>
        <w:t>декабря: День Героев Отечества;</w:t>
      </w:r>
    </w:p>
    <w:p w:rsidR="004C1395" w:rsidRPr="004C1395" w:rsidRDefault="00C3773A" w:rsidP="004C1395">
      <w:pPr>
        <w:pStyle w:val="1"/>
        <w:spacing w:line="240" w:lineRule="auto"/>
        <w:ind w:firstLine="0"/>
        <w:rPr>
          <w:rFonts w:eastAsiaTheme="majorEastAsia"/>
        </w:rPr>
      </w:pPr>
      <w:r>
        <w:rPr>
          <w:rStyle w:val="a5"/>
          <w:rFonts w:eastAsiaTheme="majorEastAsia"/>
        </w:rPr>
        <w:t>12 декабря: День Конституции Российской Федерации</w:t>
      </w:r>
    </w:p>
    <w:p w:rsidR="00C3773A" w:rsidRPr="00034301" w:rsidRDefault="00123EFE" w:rsidP="00C3773A">
      <w:pPr>
        <w:tabs>
          <w:tab w:val="left" w:pos="5037"/>
        </w:tabs>
        <w:spacing w:after="240"/>
        <w:jc w:val="center"/>
        <w:rPr>
          <w:b/>
          <w:bCs/>
          <w:color w:val="000000" w:themeColor="text1"/>
          <w:sz w:val="30"/>
          <w:szCs w:val="30"/>
        </w:rPr>
      </w:pPr>
      <w:r>
        <w:rPr>
          <w:b/>
          <w:bCs/>
          <w:color w:val="000000" w:themeColor="text1"/>
        </w:rPr>
        <w:t xml:space="preserve">4.1 </w:t>
      </w:r>
      <w:r w:rsidR="00C3773A" w:rsidRPr="00AD4FF1">
        <w:rPr>
          <w:b/>
          <w:bCs/>
          <w:color w:val="000000" w:themeColor="text1"/>
        </w:rPr>
        <w:t>КРАТКАЯ ПРЕЗЕНТАЦИЯ</w:t>
      </w:r>
      <w:r w:rsidR="00C3773A" w:rsidRPr="00AD4FF1">
        <w:rPr>
          <w:b/>
          <w:bCs/>
          <w:color w:val="000000" w:themeColor="text1"/>
          <w:sz w:val="30"/>
          <w:szCs w:val="30"/>
        </w:rPr>
        <w:t xml:space="preserve"> </w:t>
      </w:r>
      <w:r w:rsidR="00C3773A" w:rsidRPr="00AD4FF1">
        <w:rPr>
          <w:b/>
          <w:bCs/>
          <w:color w:val="000000" w:themeColor="text1"/>
        </w:rPr>
        <w:t>ПРОГРАММЫ</w:t>
      </w:r>
    </w:p>
    <w:p w:rsidR="00C3773A" w:rsidRPr="00034301" w:rsidRDefault="00C3773A" w:rsidP="00C3773A">
      <w:pPr>
        <w:ind w:firstLine="740"/>
        <w:jc w:val="both"/>
      </w:pPr>
      <w:r w:rsidRPr="00034301">
        <w:t xml:space="preserve">Основная </w:t>
      </w:r>
      <w:r>
        <w:t>общеобразовательная программа М</w:t>
      </w:r>
      <w:r w:rsidRPr="00034301">
        <w:t>униципального автономного дошкольн</w:t>
      </w:r>
      <w:r>
        <w:t>ого образовательного учреждения Ц</w:t>
      </w:r>
      <w:r w:rsidRPr="00034301">
        <w:t>ентра развит</w:t>
      </w:r>
      <w:r>
        <w:t>ия ребенка - детского сада № 4</w:t>
      </w:r>
      <w:r w:rsidRPr="00034301">
        <w:t xml:space="preserve"> (далее - Программа) разработана в соответствии с:</w:t>
      </w:r>
    </w:p>
    <w:p w:rsidR="00C3773A" w:rsidRPr="00034301" w:rsidRDefault="00C3773A" w:rsidP="00AE3F37">
      <w:pPr>
        <w:widowControl w:val="0"/>
        <w:numPr>
          <w:ilvl w:val="0"/>
          <w:numId w:val="130"/>
        </w:numPr>
        <w:tabs>
          <w:tab w:val="left" w:pos="1150"/>
        </w:tabs>
        <w:spacing w:line="230" w:lineRule="auto"/>
        <w:jc w:val="both"/>
      </w:pPr>
      <w:r w:rsidRPr="00034301">
        <w:lastRenderedPageBreak/>
        <w:t>Федеральным государственным образовательным стандартом дошкольного образования, утвержденным приказом Министерства образования и науки РФ от 17 октября 2013 г. № 1155 (в действующей редакции).</w:t>
      </w:r>
    </w:p>
    <w:p w:rsidR="00C3773A" w:rsidRPr="00034301" w:rsidRDefault="00C3773A" w:rsidP="00AE3F37">
      <w:pPr>
        <w:widowControl w:val="0"/>
        <w:numPr>
          <w:ilvl w:val="0"/>
          <w:numId w:val="130"/>
        </w:numPr>
        <w:tabs>
          <w:tab w:val="left" w:pos="1150"/>
        </w:tabs>
        <w:spacing w:line="230" w:lineRule="auto"/>
        <w:jc w:val="both"/>
      </w:pPr>
      <w:r w:rsidRPr="00034301">
        <w:t>Федеральной образовательной программой дошкольного образования, утвержденной приказом Министерства просвещения РФ от 25 ноября 2022</w:t>
      </w:r>
      <w:r>
        <w:t xml:space="preserve"> </w:t>
      </w:r>
      <w:r w:rsidRPr="00034301">
        <w:t>г. № 1028.</w:t>
      </w:r>
    </w:p>
    <w:p w:rsidR="00C3773A" w:rsidRPr="00034301" w:rsidRDefault="00C3773A" w:rsidP="00C3773A">
      <w:pPr>
        <w:ind w:firstLine="740"/>
        <w:jc w:val="both"/>
      </w:pPr>
      <w:r w:rsidRPr="00034301">
        <w:t>Программа определяет организацию и осуществление образовательной деятельности на уровне дошкольного образования, обеспечивает развитие личности детей в возрасте от двух лет до прекращения образовательных отношений в различных видах общения и деятельности с учётом их возрастных, индивидуальных психологических и физиологических особенностей.</w:t>
      </w:r>
    </w:p>
    <w:p w:rsidR="00C3773A" w:rsidRPr="00034301" w:rsidRDefault="00C3773A" w:rsidP="00C3773A">
      <w:pPr>
        <w:ind w:firstLine="740"/>
        <w:jc w:val="both"/>
      </w:pPr>
      <w:r w:rsidRPr="00034301">
        <w:t>Программа позволяет реализовать несколько основополагающих функций дошкольного образования:</w:t>
      </w:r>
    </w:p>
    <w:p w:rsidR="00C3773A" w:rsidRPr="00034301" w:rsidRDefault="00C3773A" w:rsidP="00AE3F37">
      <w:pPr>
        <w:widowControl w:val="0"/>
        <w:numPr>
          <w:ilvl w:val="0"/>
          <w:numId w:val="131"/>
        </w:numPr>
        <w:tabs>
          <w:tab w:val="left" w:pos="1150"/>
        </w:tabs>
        <w:jc w:val="both"/>
      </w:pPr>
      <w:r w:rsidRPr="00034301">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C3773A" w:rsidRPr="00034301" w:rsidRDefault="00C3773A" w:rsidP="00AE3F37">
      <w:pPr>
        <w:widowControl w:val="0"/>
        <w:numPr>
          <w:ilvl w:val="0"/>
          <w:numId w:val="131"/>
        </w:numPr>
        <w:tabs>
          <w:tab w:val="left" w:pos="1150"/>
        </w:tabs>
        <w:jc w:val="both"/>
      </w:pPr>
      <w:r w:rsidRPr="00034301">
        <w:t>создание единого ядра содержания дошкольного образования, ориентированного на приобщение детей к традиционным духовно</w:t>
      </w:r>
      <w:r>
        <w:t xml:space="preserve">- </w:t>
      </w:r>
      <w:r w:rsidRPr="00034301">
        <w:softHyphen/>
        <w:t>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C3773A" w:rsidRPr="00034301" w:rsidRDefault="00C3773A" w:rsidP="00AE3F37">
      <w:pPr>
        <w:widowControl w:val="0"/>
        <w:numPr>
          <w:ilvl w:val="0"/>
          <w:numId w:val="131"/>
        </w:numPr>
        <w:tabs>
          <w:tab w:val="left" w:pos="1152"/>
        </w:tabs>
      </w:pPr>
      <w:r w:rsidRPr="00034301">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8F3938" w:rsidRPr="00111798" w:rsidRDefault="008F3938" w:rsidP="008F3938">
      <w:pPr>
        <w:autoSpaceDE w:val="0"/>
        <w:autoSpaceDN w:val="0"/>
        <w:adjustRightInd w:val="0"/>
        <w:spacing w:line="276" w:lineRule="auto"/>
        <w:ind w:right="-280" w:firstLine="284"/>
        <w:jc w:val="both"/>
        <w:rPr>
          <w:color w:val="000000"/>
        </w:rPr>
      </w:pPr>
      <w:r w:rsidRPr="00111798">
        <w:rPr>
          <w:color w:val="000000"/>
        </w:rPr>
        <w:t>Программа направлена на разностороннее развитие детей с 2-</w:t>
      </w:r>
      <w:proofErr w:type="gramStart"/>
      <w:r w:rsidRPr="00111798">
        <w:rPr>
          <w:color w:val="000000"/>
        </w:rPr>
        <w:t>х  до</w:t>
      </w:r>
      <w:proofErr w:type="gramEnd"/>
      <w:r w:rsidRPr="00111798">
        <w:rPr>
          <w:color w:val="000000"/>
        </w:rPr>
        <w:t xml:space="preserve">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Pr>
          <w:color w:val="000000"/>
        </w:rPr>
        <w:t xml:space="preserve"> </w:t>
      </w:r>
    </w:p>
    <w:p w:rsidR="008F3938" w:rsidRPr="00111798" w:rsidRDefault="008F3938" w:rsidP="008F3938">
      <w:pPr>
        <w:autoSpaceDE w:val="0"/>
        <w:autoSpaceDN w:val="0"/>
        <w:adjustRightInd w:val="0"/>
        <w:spacing w:line="276" w:lineRule="auto"/>
        <w:ind w:right="-280" w:firstLine="284"/>
        <w:jc w:val="both"/>
      </w:pPr>
      <w:r w:rsidRPr="00111798">
        <w:t>Основной структурной единицей дошкольного образовательного учреждения является группа детей дошкольного возраста.</w:t>
      </w:r>
    </w:p>
    <w:tbl>
      <w:tblPr>
        <w:tblStyle w:val="3"/>
        <w:tblW w:w="0" w:type="auto"/>
        <w:tblLook w:val="04A0" w:firstRow="1" w:lastRow="0" w:firstColumn="1" w:lastColumn="0" w:noHBand="0" w:noVBand="1"/>
      </w:tblPr>
      <w:tblGrid>
        <w:gridCol w:w="3085"/>
        <w:gridCol w:w="2835"/>
        <w:gridCol w:w="3544"/>
      </w:tblGrid>
      <w:tr w:rsidR="008F3938" w:rsidRPr="00111798" w:rsidTr="00DC5E7A">
        <w:tc>
          <w:tcPr>
            <w:tcW w:w="3085" w:type="dxa"/>
            <w:tcBorders>
              <w:right w:val="single" w:sz="4" w:space="0" w:color="auto"/>
            </w:tcBorders>
          </w:tcPr>
          <w:p w:rsidR="008F3938" w:rsidRPr="00111798" w:rsidRDefault="008F3938" w:rsidP="00DC5E7A">
            <w:pPr>
              <w:ind w:right="-280"/>
              <w:jc w:val="both"/>
            </w:pPr>
            <w:r w:rsidRPr="00111798">
              <w:t>Направленность групп</w:t>
            </w:r>
          </w:p>
        </w:tc>
        <w:tc>
          <w:tcPr>
            <w:tcW w:w="2835" w:type="dxa"/>
            <w:tcBorders>
              <w:left w:val="single" w:sz="4" w:space="0" w:color="auto"/>
            </w:tcBorders>
          </w:tcPr>
          <w:p w:rsidR="008F3938" w:rsidRPr="00111798" w:rsidRDefault="008F3938" w:rsidP="00DC5E7A">
            <w:pPr>
              <w:ind w:right="-280"/>
              <w:jc w:val="both"/>
            </w:pPr>
            <w:r w:rsidRPr="00111798">
              <w:t>Возраст детей</w:t>
            </w:r>
          </w:p>
        </w:tc>
        <w:tc>
          <w:tcPr>
            <w:tcW w:w="3544" w:type="dxa"/>
          </w:tcPr>
          <w:p w:rsidR="008F3938" w:rsidRPr="00111798" w:rsidRDefault="008F3938" w:rsidP="00DC5E7A">
            <w:pPr>
              <w:ind w:right="-280"/>
              <w:jc w:val="both"/>
            </w:pPr>
            <w:r w:rsidRPr="00111798">
              <w:t>Вид групп</w:t>
            </w:r>
          </w:p>
        </w:tc>
      </w:tr>
      <w:tr w:rsidR="008F3938" w:rsidRPr="00111798" w:rsidTr="00DC5E7A">
        <w:tc>
          <w:tcPr>
            <w:tcW w:w="3085" w:type="dxa"/>
            <w:tcBorders>
              <w:right w:val="single" w:sz="4" w:space="0" w:color="auto"/>
            </w:tcBorders>
          </w:tcPr>
          <w:p w:rsidR="008F3938" w:rsidRPr="00111798" w:rsidRDefault="008F3938" w:rsidP="00DC5E7A">
            <w:pPr>
              <w:ind w:right="-280"/>
              <w:jc w:val="both"/>
            </w:pPr>
            <w:r w:rsidRPr="00111798">
              <w:t>общеразвивающая</w:t>
            </w:r>
          </w:p>
        </w:tc>
        <w:tc>
          <w:tcPr>
            <w:tcW w:w="2835" w:type="dxa"/>
            <w:tcBorders>
              <w:left w:val="single" w:sz="4" w:space="0" w:color="auto"/>
            </w:tcBorders>
          </w:tcPr>
          <w:p w:rsidR="008F3938" w:rsidRPr="00111798" w:rsidRDefault="008F3938" w:rsidP="00DC5E7A">
            <w:pPr>
              <w:ind w:right="-280"/>
              <w:jc w:val="both"/>
            </w:pPr>
            <w:r w:rsidRPr="00111798">
              <w:t>от 2-х до 3-х лет</w:t>
            </w:r>
          </w:p>
        </w:tc>
        <w:tc>
          <w:tcPr>
            <w:tcW w:w="3544" w:type="dxa"/>
          </w:tcPr>
          <w:p w:rsidR="008F3938" w:rsidRPr="00111798" w:rsidRDefault="008F3938" w:rsidP="00DC5E7A">
            <w:pPr>
              <w:ind w:right="-280"/>
              <w:jc w:val="both"/>
            </w:pPr>
            <w:r w:rsidRPr="00111798">
              <w:t>группа раннего возраста</w:t>
            </w:r>
          </w:p>
        </w:tc>
      </w:tr>
      <w:tr w:rsidR="008F3938" w:rsidRPr="00111798" w:rsidTr="00DC5E7A">
        <w:tc>
          <w:tcPr>
            <w:tcW w:w="3085" w:type="dxa"/>
            <w:tcBorders>
              <w:right w:val="single" w:sz="4" w:space="0" w:color="auto"/>
            </w:tcBorders>
          </w:tcPr>
          <w:p w:rsidR="008F3938" w:rsidRPr="00111798" w:rsidRDefault="008F3938" w:rsidP="00DC5E7A">
            <w:pPr>
              <w:ind w:right="-280"/>
              <w:jc w:val="both"/>
              <w:rPr>
                <w:rFonts w:asciiTheme="minorHAnsi" w:eastAsiaTheme="minorHAnsi" w:hAnsiTheme="minorHAnsi" w:cstheme="minorBidi"/>
                <w:lang w:eastAsia="en-US"/>
              </w:rPr>
            </w:pPr>
            <w:r w:rsidRPr="00111798">
              <w:t>общеразвивающая</w:t>
            </w:r>
          </w:p>
        </w:tc>
        <w:tc>
          <w:tcPr>
            <w:tcW w:w="2835" w:type="dxa"/>
            <w:tcBorders>
              <w:left w:val="single" w:sz="4" w:space="0" w:color="auto"/>
            </w:tcBorders>
          </w:tcPr>
          <w:p w:rsidR="008F3938" w:rsidRPr="00111798" w:rsidRDefault="008F3938" w:rsidP="00DC5E7A">
            <w:pPr>
              <w:ind w:right="-280"/>
              <w:jc w:val="both"/>
            </w:pPr>
            <w:r w:rsidRPr="00111798">
              <w:t xml:space="preserve">от </w:t>
            </w:r>
            <w:r>
              <w:t>3</w:t>
            </w:r>
            <w:r w:rsidRPr="00111798">
              <w:t xml:space="preserve">-х до </w:t>
            </w:r>
            <w:r>
              <w:t>4</w:t>
            </w:r>
            <w:r w:rsidRPr="00111798">
              <w:t>-</w:t>
            </w:r>
            <w:r>
              <w:t>х</w:t>
            </w:r>
          </w:p>
        </w:tc>
        <w:tc>
          <w:tcPr>
            <w:tcW w:w="3544" w:type="dxa"/>
          </w:tcPr>
          <w:p w:rsidR="008F3938" w:rsidRPr="00111798" w:rsidRDefault="008F3938" w:rsidP="00DC5E7A">
            <w:pPr>
              <w:ind w:right="-280"/>
              <w:jc w:val="both"/>
            </w:pPr>
            <w:r>
              <w:t>младшая</w:t>
            </w:r>
            <w:r w:rsidRPr="00111798">
              <w:t xml:space="preserve">  группа </w:t>
            </w:r>
          </w:p>
        </w:tc>
      </w:tr>
      <w:tr w:rsidR="008F3938" w:rsidRPr="00111798" w:rsidTr="00DC5E7A">
        <w:trPr>
          <w:trHeight w:val="333"/>
        </w:trPr>
        <w:tc>
          <w:tcPr>
            <w:tcW w:w="3085" w:type="dxa"/>
            <w:tcBorders>
              <w:right w:val="single" w:sz="4" w:space="0" w:color="auto"/>
            </w:tcBorders>
          </w:tcPr>
          <w:p w:rsidR="008F3938" w:rsidRPr="00111798" w:rsidRDefault="008F3938" w:rsidP="00DC5E7A">
            <w:pPr>
              <w:ind w:right="-280"/>
              <w:jc w:val="both"/>
              <w:rPr>
                <w:rFonts w:asciiTheme="minorHAnsi" w:eastAsiaTheme="minorHAnsi" w:hAnsiTheme="minorHAnsi" w:cstheme="minorBidi"/>
                <w:lang w:eastAsia="en-US"/>
              </w:rPr>
            </w:pPr>
            <w:r w:rsidRPr="00111798">
              <w:t>общеразвивающая</w:t>
            </w:r>
          </w:p>
        </w:tc>
        <w:tc>
          <w:tcPr>
            <w:tcW w:w="2835" w:type="dxa"/>
            <w:tcBorders>
              <w:left w:val="single" w:sz="4" w:space="0" w:color="auto"/>
            </w:tcBorders>
          </w:tcPr>
          <w:p w:rsidR="008F3938" w:rsidRPr="00111798" w:rsidRDefault="008F3938" w:rsidP="00DC5E7A">
            <w:pPr>
              <w:ind w:right="-280"/>
              <w:jc w:val="both"/>
            </w:pPr>
            <w:r w:rsidRPr="00111798">
              <w:t xml:space="preserve">от </w:t>
            </w:r>
            <w:r>
              <w:t>4</w:t>
            </w:r>
            <w:r w:rsidRPr="00111798">
              <w:t xml:space="preserve">-х до </w:t>
            </w:r>
            <w:r>
              <w:t>5-х</w:t>
            </w:r>
          </w:p>
        </w:tc>
        <w:tc>
          <w:tcPr>
            <w:tcW w:w="3544" w:type="dxa"/>
          </w:tcPr>
          <w:p w:rsidR="008F3938" w:rsidRPr="00111798" w:rsidRDefault="008F3938" w:rsidP="00DC5E7A">
            <w:pPr>
              <w:ind w:right="-280"/>
              <w:jc w:val="both"/>
            </w:pPr>
            <w:r>
              <w:t xml:space="preserve">средняя </w:t>
            </w:r>
            <w:r w:rsidRPr="00111798">
              <w:t xml:space="preserve"> </w:t>
            </w:r>
          </w:p>
        </w:tc>
      </w:tr>
      <w:tr w:rsidR="008F3938" w:rsidRPr="00111798" w:rsidTr="00DC5E7A">
        <w:tc>
          <w:tcPr>
            <w:tcW w:w="3085" w:type="dxa"/>
            <w:tcBorders>
              <w:right w:val="single" w:sz="4" w:space="0" w:color="auto"/>
            </w:tcBorders>
          </w:tcPr>
          <w:p w:rsidR="008F3938" w:rsidRPr="00111798" w:rsidRDefault="008F3938" w:rsidP="00DC5E7A">
            <w:pPr>
              <w:ind w:right="-280"/>
              <w:jc w:val="both"/>
              <w:rPr>
                <w:rFonts w:asciiTheme="minorHAnsi" w:eastAsiaTheme="minorHAnsi" w:hAnsiTheme="minorHAnsi" w:cstheme="minorBidi"/>
                <w:lang w:eastAsia="en-US"/>
              </w:rPr>
            </w:pPr>
            <w:r w:rsidRPr="00111798">
              <w:t>общеразвивающая</w:t>
            </w:r>
          </w:p>
        </w:tc>
        <w:tc>
          <w:tcPr>
            <w:tcW w:w="2835" w:type="dxa"/>
            <w:tcBorders>
              <w:left w:val="single" w:sz="4" w:space="0" w:color="auto"/>
            </w:tcBorders>
          </w:tcPr>
          <w:p w:rsidR="008F3938" w:rsidRDefault="008F3938" w:rsidP="00DC5E7A">
            <w:pPr>
              <w:ind w:right="-280"/>
              <w:jc w:val="both"/>
            </w:pPr>
            <w:r>
              <w:t>от 5-</w:t>
            </w:r>
            <w:proofErr w:type="gramStart"/>
            <w:r>
              <w:t>ти  до</w:t>
            </w:r>
            <w:proofErr w:type="gramEnd"/>
            <w:r>
              <w:t xml:space="preserve"> 6-м</w:t>
            </w:r>
            <w:r w:rsidRPr="00111798">
              <w:t xml:space="preserve">и </w:t>
            </w:r>
          </w:p>
          <w:p w:rsidR="008F3938" w:rsidRPr="00111798" w:rsidRDefault="008F3938" w:rsidP="00DC5E7A">
            <w:pPr>
              <w:ind w:right="-280"/>
              <w:jc w:val="both"/>
            </w:pPr>
            <w:r w:rsidRPr="00111798">
              <w:t xml:space="preserve">от </w:t>
            </w:r>
            <w:r>
              <w:t>6</w:t>
            </w:r>
            <w:r w:rsidRPr="00111798">
              <w:t>-</w:t>
            </w:r>
            <w:r>
              <w:t>ти до 7-</w:t>
            </w:r>
            <w:r w:rsidRPr="00111798">
              <w:t>ти</w:t>
            </w:r>
          </w:p>
        </w:tc>
        <w:tc>
          <w:tcPr>
            <w:tcW w:w="3544" w:type="dxa"/>
          </w:tcPr>
          <w:p w:rsidR="008F3938" w:rsidRDefault="008F3938" w:rsidP="00DC5E7A">
            <w:pPr>
              <w:ind w:right="-280"/>
              <w:jc w:val="both"/>
            </w:pPr>
            <w:r>
              <w:t>старшая</w:t>
            </w:r>
            <w:r w:rsidRPr="00111798">
              <w:t xml:space="preserve"> группа </w:t>
            </w:r>
          </w:p>
          <w:p w:rsidR="008F3938" w:rsidRPr="00111798" w:rsidRDefault="008F3938" w:rsidP="00DC5E7A">
            <w:pPr>
              <w:ind w:right="-280"/>
              <w:jc w:val="both"/>
            </w:pPr>
            <w:r>
              <w:t xml:space="preserve">подготовительная  </w:t>
            </w:r>
            <w:r w:rsidRPr="00111798">
              <w:t xml:space="preserve">группа </w:t>
            </w:r>
          </w:p>
        </w:tc>
      </w:tr>
    </w:tbl>
    <w:p w:rsidR="008F3938" w:rsidRPr="00111798" w:rsidRDefault="008F3938" w:rsidP="008F3938">
      <w:pPr>
        <w:spacing w:line="276" w:lineRule="auto"/>
        <w:ind w:right="-280" w:firstLine="284"/>
        <w:jc w:val="both"/>
        <w:textAlignment w:val="top"/>
      </w:pPr>
      <w:r w:rsidRPr="00111798">
        <w:t>В МАДОУ группы функционируют в режиме 5 – дневной рабочей недели, с 10 – часовым пребыванием. Воспитание и обучение в детском саду носит светский, общедоступный характер и ведется на русском языке.</w:t>
      </w:r>
    </w:p>
    <w:p w:rsidR="008F3938" w:rsidRPr="00111798" w:rsidRDefault="008F3938" w:rsidP="008F3938">
      <w:pPr>
        <w:autoSpaceDE w:val="0"/>
        <w:autoSpaceDN w:val="0"/>
        <w:adjustRightInd w:val="0"/>
        <w:spacing w:line="276" w:lineRule="auto"/>
        <w:ind w:right="-280" w:firstLine="284"/>
        <w:jc w:val="both"/>
        <w:rPr>
          <w:color w:val="000000"/>
        </w:rPr>
      </w:pPr>
      <w:r w:rsidRPr="00111798">
        <w:rPr>
          <w:color w:val="000000"/>
        </w:rPr>
        <w:t xml:space="preserve">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8F3938" w:rsidRPr="00111798" w:rsidRDefault="008F3938" w:rsidP="008F3938">
      <w:pPr>
        <w:autoSpaceDE w:val="0"/>
        <w:autoSpaceDN w:val="0"/>
        <w:adjustRightInd w:val="0"/>
        <w:spacing w:line="276" w:lineRule="auto"/>
        <w:ind w:right="-280" w:firstLine="284"/>
        <w:jc w:val="both"/>
        <w:rPr>
          <w:color w:val="000000"/>
        </w:rPr>
      </w:pPr>
      <w:r w:rsidRPr="00111798">
        <w:rPr>
          <w:color w:val="000000"/>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8F3938" w:rsidRPr="00111798" w:rsidRDefault="008F3938" w:rsidP="008F3938">
      <w:pPr>
        <w:autoSpaceDE w:val="0"/>
        <w:autoSpaceDN w:val="0"/>
        <w:adjustRightInd w:val="0"/>
        <w:spacing w:line="276" w:lineRule="auto"/>
        <w:ind w:right="-280" w:firstLine="284"/>
        <w:jc w:val="both"/>
        <w:rPr>
          <w:color w:val="000000"/>
        </w:rPr>
      </w:pPr>
      <w:r w:rsidRPr="00111798">
        <w:rPr>
          <w:color w:val="000000"/>
        </w:rPr>
        <w:lastRenderedPageBreak/>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 </w:t>
      </w:r>
    </w:p>
    <w:p w:rsidR="008F3938" w:rsidRPr="00111798" w:rsidRDefault="008F3938" w:rsidP="008F3938">
      <w:pPr>
        <w:autoSpaceDE w:val="0"/>
        <w:autoSpaceDN w:val="0"/>
        <w:adjustRightInd w:val="0"/>
        <w:spacing w:line="276" w:lineRule="auto"/>
        <w:ind w:right="-280" w:firstLine="284"/>
        <w:jc w:val="both"/>
        <w:rPr>
          <w:color w:val="000000"/>
        </w:rPr>
      </w:pPr>
      <w:r>
        <w:rPr>
          <w:color w:val="000000"/>
        </w:rPr>
        <w:t xml:space="preserve"> </w:t>
      </w:r>
      <w:r w:rsidRPr="00111798">
        <w:rPr>
          <w:color w:val="000000"/>
        </w:rPr>
        <w:t xml:space="preserve">Программа включает три основных раздела: целевой, содержательный и организационный. </w:t>
      </w:r>
    </w:p>
    <w:p w:rsidR="008F3938" w:rsidRPr="00111798" w:rsidRDefault="008F3938" w:rsidP="008F3938">
      <w:pPr>
        <w:autoSpaceDE w:val="0"/>
        <w:autoSpaceDN w:val="0"/>
        <w:adjustRightInd w:val="0"/>
        <w:spacing w:line="276" w:lineRule="auto"/>
        <w:ind w:right="-280" w:firstLine="284"/>
        <w:jc w:val="both"/>
        <w:rPr>
          <w:color w:val="000000"/>
        </w:rPr>
      </w:pPr>
      <w:r w:rsidRPr="00111798">
        <w:rPr>
          <w:b/>
          <w:bCs/>
          <w:color w:val="000000"/>
        </w:rPr>
        <w:t xml:space="preserve"> </w:t>
      </w:r>
      <w:r w:rsidRPr="000B6A30">
        <w:rPr>
          <w:bCs/>
          <w:color w:val="000000"/>
        </w:rPr>
        <w:t>Целевой раздел</w:t>
      </w:r>
      <w:r w:rsidRPr="00111798">
        <w:rPr>
          <w:b/>
          <w:bCs/>
          <w:color w:val="000000"/>
        </w:rPr>
        <w:t xml:space="preserve"> </w:t>
      </w:r>
      <w:r w:rsidRPr="00111798">
        <w:rPr>
          <w:color w:val="000000"/>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8F3938" w:rsidRDefault="008F3938" w:rsidP="008F3938">
      <w:pPr>
        <w:widowControl w:val="0"/>
        <w:autoSpaceDE w:val="0"/>
        <w:autoSpaceDN w:val="0"/>
        <w:adjustRightInd w:val="0"/>
        <w:spacing w:line="276" w:lineRule="auto"/>
        <w:ind w:right="-272"/>
        <w:jc w:val="both"/>
      </w:pPr>
      <w:r>
        <w:t>- у ребенка сформированы основные психофизические и нравственно-волевые качества;</w:t>
      </w:r>
    </w:p>
    <w:p w:rsidR="008F3938" w:rsidRDefault="008F3938" w:rsidP="008F3938">
      <w:pPr>
        <w:widowControl w:val="0"/>
        <w:autoSpaceDE w:val="0"/>
        <w:autoSpaceDN w:val="0"/>
        <w:adjustRightInd w:val="0"/>
        <w:spacing w:line="276" w:lineRule="auto"/>
        <w:ind w:right="-272"/>
        <w:jc w:val="both"/>
      </w:pPr>
      <w:r>
        <w:t>- ребенок владеет основными движениями и элементами спортивных игр, может контролировать свои движение и управлять ими;</w:t>
      </w:r>
    </w:p>
    <w:p w:rsidR="008F3938" w:rsidRDefault="008F3938" w:rsidP="008F3938">
      <w:pPr>
        <w:widowControl w:val="0"/>
        <w:autoSpaceDE w:val="0"/>
        <w:autoSpaceDN w:val="0"/>
        <w:adjustRightInd w:val="0"/>
        <w:spacing w:line="276" w:lineRule="auto"/>
        <w:ind w:right="-272"/>
        <w:jc w:val="both"/>
      </w:pPr>
      <w:r>
        <w:t>- ребенок соблюдает элементарные правила здорового образа жизни и личной гигиены;</w:t>
      </w:r>
    </w:p>
    <w:p w:rsidR="008F3938" w:rsidRDefault="008F3938" w:rsidP="008F3938">
      <w:pPr>
        <w:widowControl w:val="0"/>
        <w:autoSpaceDE w:val="0"/>
        <w:autoSpaceDN w:val="0"/>
        <w:adjustRightInd w:val="0"/>
        <w:spacing w:line="276" w:lineRule="auto"/>
        <w:ind w:right="-272"/>
        <w:jc w:val="both"/>
      </w:pPr>
      <w:r>
        <w:t>- 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туристические навыки, ориентируется на местности;</w:t>
      </w:r>
    </w:p>
    <w:p w:rsidR="008F3938" w:rsidRDefault="008F3938" w:rsidP="008F3938">
      <w:pPr>
        <w:widowControl w:val="0"/>
        <w:autoSpaceDE w:val="0"/>
        <w:autoSpaceDN w:val="0"/>
        <w:adjustRightInd w:val="0"/>
        <w:spacing w:line="276" w:lineRule="auto"/>
        <w:ind w:right="-272"/>
        <w:jc w:val="both"/>
      </w:pPr>
      <w:r>
        <w:t>- ребенок проявляет элементы творчества в двигательной деятельности;</w:t>
      </w:r>
    </w:p>
    <w:p w:rsidR="008F3938" w:rsidRDefault="008F3938" w:rsidP="008F3938">
      <w:pPr>
        <w:widowControl w:val="0"/>
        <w:autoSpaceDE w:val="0"/>
        <w:autoSpaceDN w:val="0"/>
        <w:adjustRightInd w:val="0"/>
        <w:spacing w:line="276" w:lineRule="auto"/>
        <w:ind w:right="-272"/>
        <w:jc w:val="both"/>
      </w:pPr>
      <w:r>
        <w:t>- ребенок проявляет морально-волевые качества, самоконтроль и может осуществлять анализ своей двигательной деятельности;</w:t>
      </w:r>
    </w:p>
    <w:p w:rsidR="008F3938" w:rsidRDefault="008F3938" w:rsidP="008F3938">
      <w:pPr>
        <w:widowControl w:val="0"/>
        <w:autoSpaceDE w:val="0"/>
        <w:autoSpaceDN w:val="0"/>
        <w:adjustRightInd w:val="0"/>
        <w:spacing w:line="276" w:lineRule="auto"/>
        <w:ind w:right="-272"/>
        <w:jc w:val="both"/>
      </w:pPr>
      <w:r>
        <w:t>- 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8F3938" w:rsidRDefault="008F3938" w:rsidP="008F3938">
      <w:pPr>
        <w:widowControl w:val="0"/>
        <w:autoSpaceDE w:val="0"/>
        <w:autoSpaceDN w:val="0"/>
        <w:adjustRightInd w:val="0"/>
        <w:spacing w:line="276" w:lineRule="auto"/>
        <w:ind w:right="-272"/>
        <w:jc w:val="both"/>
      </w:pPr>
      <w:r>
        <w:t>- 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8F3938" w:rsidRDefault="008F3938" w:rsidP="008F3938">
      <w:pPr>
        <w:widowControl w:val="0"/>
        <w:autoSpaceDE w:val="0"/>
        <w:autoSpaceDN w:val="0"/>
        <w:adjustRightInd w:val="0"/>
        <w:spacing w:line="276" w:lineRule="auto"/>
        <w:ind w:right="-272"/>
        <w:jc w:val="both"/>
      </w:pPr>
      <w:r>
        <w:t>- 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8F3938" w:rsidRDefault="008F3938" w:rsidP="008F3938">
      <w:pPr>
        <w:widowControl w:val="0"/>
        <w:autoSpaceDE w:val="0"/>
        <w:autoSpaceDN w:val="0"/>
        <w:adjustRightInd w:val="0"/>
        <w:spacing w:line="276" w:lineRule="auto"/>
        <w:ind w:right="-272"/>
        <w:jc w:val="both"/>
      </w:pPr>
      <w:r>
        <w:t>- 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8F3938" w:rsidRDefault="008F3938" w:rsidP="008F3938">
      <w:pPr>
        <w:widowControl w:val="0"/>
        <w:autoSpaceDE w:val="0"/>
        <w:autoSpaceDN w:val="0"/>
        <w:adjustRightInd w:val="0"/>
        <w:spacing w:line="276" w:lineRule="auto"/>
        <w:ind w:right="-272"/>
        <w:jc w:val="both"/>
      </w:pPr>
      <w:r>
        <w:t>- 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8F3938" w:rsidRDefault="008F3938" w:rsidP="008F3938">
      <w:pPr>
        <w:widowControl w:val="0"/>
        <w:autoSpaceDE w:val="0"/>
        <w:autoSpaceDN w:val="0"/>
        <w:adjustRightInd w:val="0"/>
        <w:spacing w:line="276" w:lineRule="auto"/>
        <w:ind w:right="-272"/>
        <w:jc w:val="both"/>
      </w:pPr>
      <w:r>
        <w:t>- 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8F3938" w:rsidRDefault="008F3938" w:rsidP="008F3938">
      <w:pPr>
        <w:widowControl w:val="0"/>
        <w:autoSpaceDE w:val="0"/>
        <w:autoSpaceDN w:val="0"/>
        <w:adjustRightInd w:val="0"/>
        <w:spacing w:line="276" w:lineRule="auto"/>
        <w:ind w:right="-272"/>
        <w:jc w:val="both"/>
      </w:pPr>
      <w:r>
        <w:t>- ребенок стремится сохранять позитивную самооценку;</w:t>
      </w:r>
    </w:p>
    <w:p w:rsidR="008F3938" w:rsidRDefault="008F3938" w:rsidP="008F3938">
      <w:pPr>
        <w:widowControl w:val="0"/>
        <w:autoSpaceDE w:val="0"/>
        <w:autoSpaceDN w:val="0"/>
        <w:adjustRightInd w:val="0"/>
        <w:spacing w:line="276" w:lineRule="auto"/>
        <w:ind w:right="-272"/>
        <w:jc w:val="both"/>
      </w:pPr>
      <w:r>
        <w:t>- ребенок проявляет положительное отношение к миру, разным видам труда, другим людям и самому себе;</w:t>
      </w:r>
    </w:p>
    <w:p w:rsidR="008F3938" w:rsidRDefault="008F3938" w:rsidP="008F3938">
      <w:pPr>
        <w:widowControl w:val="0"/>
        <w:autoSpaceDE w:val="0"/>
        <w:autoSpaceDN w:val="0"/>
        <w:adjustRightInd w:val="0"/>
        <w:spacing w:line="276" w:lineRule="auto"/>
        <w:ind w:right="-272"/>
        <w:jc w:val="both"/>
      </w:pPr>
      <w:r>
        <w:t xml:space="preserve">- у </w:t>
      </w:r>
      <w:r>
        <w:tab/>
        <w:t>ребенка</w:t>
      </w:r>
      <w:r>
        <w:tab/>
        <w:t>выражено</w:t>
      </w:r>
      <w:r>
        <w:tab/>
        <w:t>стремление</w:t>
      </w:r>
      <w:r>
        <w:tab/>
        <w:t>заниматься</w:t>
      </w:r>
      <w:r>
        <w:tab/>
        <w:t>социально</w:t>
      </w:r>
      <w:r>
        <w:tab/>
        <w:t>значимой деятельностью;</w:t>
      </w:r>
    </w:p>
    <w:p w:rsidR="008F3938" w:rsidRDefault="008F3938" w:rsidP="008F3938">
      <w:pPr>
        <w:widowControl w:val="0"/>
        <w:autoSpaceDE w:val="0"/>
        <w:autoSpaceDN w:val="0"/>
        <w:adjustRightInd w:val="0"/>
        <w:spacing w:line="276" w:lineRule="auto"/>
        <w:ind w:right="-272"/>
        <w:jc w:val="both"/>
      </w:pPr>
      <w:r>
        <w:t xml:space="preserve">- ребенок способен откликаться на эмоции близких людей, проявлять </w:t>
      </w:r>
      <w:proofErr w:type="spellStart"/>
      <w:r>
        <w:t>эмпатию</w:t>
      </w:r>
      <w:proofErr w:type="spellEnd"/>
      <w:r>
        <w:t xml:space="preserve"> (сочувствие, сопереживание, содействие);</w:t>
      </w:r>
    </w:p>
    <w:p w:rsidR="008F3938" w:rsidRDefault="008F3938" w:rsidP="008F3938">
      <w:pPr>
        <w:widowControl w:val="0"/>
        <w:autoSpaceDE w:val="0"/>
        <w:autoSpaceDN w:val="0"/>
        <w:adjustRightInd w:val="0"/>
        <w:spacing w:line="276" w:lineRule="auto"/>
        <w:ind w:right="-272"/>
        <w:jc w:val="both"/>
      </w:pPr>
      <w:r>
        <w:t xml:space="preserve"> - 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8F3938" w:rsidRDefault="008F3938" w:rsidP="008F3938">
      <w:pPr>
        <w:widowControl w:val="0"/>
        <w:autoSpaceDE w:val="0"/>
        <w:autoSpaceDN w:val="0"/>
        <w:adjustRightInd w:val="0"/>
        <w:spacing w:line="276" w:lineRule="auto"/>
        <w:ind w:right="-272"/>
        <w:jc w:val="both"/>
      </w:pPr>
      <w:r>
        <w:t>- 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8F3938" w:rsidRDefault="008F3938" w:rsidP="008F3938">
      <w:pPr>
        <w:widowControl w:val="0"/>
        <w:autoSpaceDE w:val="0"/>
        <w:autoSpaceDN w:val="0"/>
        <w:adjustRightInd w:val="0"/>
        <w:spacing w:line="276" w:lineRule="auto"/>
        <w:ind w:right="-272"/>
        <w:jc w:val="both"/>
      </w:pPr>
      <w:r>
        <w:lastRenderedPageBreak/>
        <w:t>- 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8F3938" w:rsidRDefault="008F3938" w:rsidP="008F3938">
      <w:pPr>
        <w:widowControl w:val="0"/>
        <w:autoSpaceDE w:val="0"/>
        <w:autoSpaceDN w:val="0"/>
        <w:adjustRightInd w:val="0"/>
        <w:spacing w:line="276" w:lineRule="auto"/>
        <w:ind w:right="-272"/>
        <w:jc w:val="both"/>
      </w:pPr>
      <w:r>
        <w:t>- 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8F3938" w:rsidRDefault="008F3938" w:rsidP="008F3938">
      <w:pPr>
        <w:widowControl w:val="0"/>
        <w:autoSpaceDE w:val="0"/>
        <w:autoSpaceDN w:val="0"/>
        <w:adjustRightInd w:val="0"/>
        <w:spacing w:line="276" w:lineRule="auto"/>
        <w:ind w:right="-272"/>
        <w:jc w:val="both"/>
      </w:pPr>
      <w:r>
        <w:t>- 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8F3938" w:rsidRDefault="008F3938" w:rsidP="008F3938">
      <w:pPr>
        <w:widowControl w:val="0"/>
        <w:autoSpaceDE w:val="0"/>
        <w:autoSpaceDN w:val="0"/>
        <w:adjustRightInd w:val="0"/>
        <w:spacing w:line="276" w:lineRule="auto"/>
        <w:ind w:right="-272"/>
        <w:jc w:val="both"/>
      </w:pPr>
      <w:r>
        <w:t>- 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8F3938" w:rsidRDefault="008F3938" w:rsidP="008F3938">
      <w:pPr>
        <w:widowControl w:val="0"/>
        <w:autoSpaceDE w:val="0"/>
        <w:autoSpaceDN w:val="0"/>
        <w:adjustRightInd w:val="0"/>
        <w:spacing w:line="276" w:lineRule="auto"/>
        <w:ind w:right="-272"/>
        <w:jc w:val="both"/>
      </w:pPr>
      <w:r>
        <w:t>- 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8F3938" w:rsidRDefault="008F3938" w:rsidP="008F3938">
      <w:pPr>
        <w:widowControl w:val="0"/>
        <w:autoSpaceDE w:val="0"/>
        <w:autoSpaceDN w:val="0"/>
        <w:adjustRightInd w:val="0"/>
        <w:spacing w:line="276" w:lineRule="auto"/>
        <w:ind w:right="-272"/>
        <w:jc w:val="both"/>
      </w:pPr>
      <w:r>
        <w:t>- 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др.;</w:t>
      </w:r>
    </w:p>
    <w:p w:rsidR="008F3938" w:rsidRDefault="008F3938" w:rsidP="008F3938">
      <w:pPr>
        <w:widowControl w:val="0"/>
        <w:autoSpaceDE w:val="0"/>
        <w:autoSpaceDN w:val="0"/>
        <w:adjustRightInd w:val="0"/>
        <w:spacing w:line="276" w:lineRule="auto"/>
        <w:ind w:right="-272"/>
        <w:jc w:val="both"/>
      </w:pPr>
      <w:r>
        <w:t>- 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w:t>
      </w:r>
    </w:p>
    <w:p w:rsidR="008F3938" w:rsidRDefault="008F3938" w:rsidP="008F3938">
      <w:pPr>
        <w:widowControl w:val="0"/>
        <w:autoSpaceDE w:val="0"/>
        <w:autoSpaceDN w:val="0"/>
        <w:adjustRightInd w:val="0"/>
        <w:spacing w:line="276" w:lineRule="auto"/>
        <w:ind w:right="-272"/>
        <w:jc w:val="both"/>
      </w:pPr>
      <w:r>
        <w:t>- 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8F3938" w:rsidRDefault="008F3938" w:rsidP="008F3938">
      <w:pPr>
        <w:widowControl w:val="0"/>
        <w:autoSpaceDE w:val="0"/>
        <w:autoSpaceDN w:val="0"/>
        <w:adjustRightInd w:val="0"/>
        <w:spacing w:line="276" w:lineRule="auto"/>
        <w:ind w:right="-272"/>
        <w:jc w:val="both"/>
      </w:pPr>
      <w:r>
        <w:t>- 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8F3938" w:rsidRDefault="008F3938" w:rsidP="008F3938">
      <w:pPr>
        <w:widowControl w:val="0"/>
        <w:autoSpaceDE w:val="0"/>
        <w:autoSpaceDN w:val="0"/>
        <w:adjustRightInd w:val="0"/>
        <w:spacing w:line="276" w:lineRule="auto"/>
        <w:ind w:right="-272"/>
        <w:jc w:val="both"/>
      </w:pPr>
      <w:r>
        <w:t>- 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8F3938" w:rsidRDefault="008F3938" w:rsidP="008F3938">
      <w:pPr>
        <w:widowControl w:val="0"/>
        <w:autoSpaceDE w:val="0"/>
        <w:autoSpaceDN w:val="0"/>
        <w:adjustRightInd w:val="0"/>
        <w:spacing w:line="276" w:lineRule="auto"/>
        <w:ind w:right="-272"/>
        <w:jc w:val="both"/>
      </w:pPr>
      <w:r>
        <w:t>- 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8F3938" w:rsidRDefault="008F3938" w:rsidP="008F3938">
      <w:pPr>
        <w:widowControl w:val="0"/>
        <w:autoSpaceDE w:val="0"/>
        <w:autoSpaceDN w:val="0"/>
        <w:adjustRightInd w:val="0"/>
        <w:spacing w:line="276" w:lineRule="auto"/>
        <w:ind w:right="-272"/>
        <w:jc w:val="both"/>
      </w:pPr>
      <w:r>
        <w:t>- 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8F3938" w:rsidRDefault="008F3938" w:rsidP="008F3938">
      <w:pPr>
        <w:widowControl w:val="0"/>
        <w:autoSpaceDE w:val="0"/>
        <w:autoSpaceDN w:val="0"/>
        <w:adjustRightInd w:val="0"/>
        <w:spacing w:line="276" w:lineRule="auto"/>
        <w:ind w:right="-272"/>
        <w:jc w:val="both"/>
      </w:pPr>
      <w:r>
        <w:t xml:space="preserve">- 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 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w:t>
      </w:r>
      <w:r>
        <w:lastRenderedPageBreak/>
        <w:t>интересами партнеров по игре, управляет персонажами в режиссерской игре;</w:t>
      </w:r>
    </w:p>
    <w:p w:rsidR="008F3938" w:rsidRDefault="008F3938" w:rsidP="008F3938">
      <w:pPr>
        <w:widowControl w:val="0"/>
        <w:autoSpaceDE w:val="0"/>
        <w:autoSpaceDN w:val="0"/>
        <w:adjustRightInd w:val="0"/>
        <w:spacing w:line="276" w:lineRule="auto"/>
        <w:ind w:right="-272"/>
        <w:jc w:val="both"/>
      </w:pPr>
      <w:r>
        <w:t>- 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8F3938" w:rsidRDefault="008F3938" w:rsidP="008F3938">
      <w:pPr>
        <w:widowControl w:val="0"/>
        <w:autoSpaceDE w:val="0"/>
        <w:autoSpaceDN w:val="0"/>
        <w:adjustRightInd w:val="0"/>
        <w:spacing w:line="276" w:lineRule="auto"/>
        <w:ind w:right="-272"/>
        <w:jc w:val="both"/>
      </w:pPr>
      <w:r>
        <w:t>- 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A14C6E" w:rsidRPr="00A14C6E" w:rsidRDefault="00A14C6E" w:rsidP="00A14C6E">
      <w:pPr>
        <w:autoSpaceDE w:val="0"/>
        <w:autoSpaceDN w:val="0"/>
        <w:adjustRightInd w:val="0"/>
        <w:spacing w:line="276" w:lineRule="auto"/>
        <w:ind w:right="-280" w:firstLine="284"/>
        <w:jc w:val="both"/>
      </w:pPr>
      <w:r w:rsidRPr="00A14C6E">
        <w:t xml:space="preserve">Программа состоит из обязательной части и части, формируемой участниками образовательных отношений (вариативная часть). </w:t>
      </w:r>
    </w:p>
    <w:p w:rsidR="008F3938" w:rsidRPr="00111798" w:rsidRDefault="008F3938" w:rsidP="008F3938">
      <w:pPr>
        <w:autoSpaceDE w:val="0"/>
        <w:autoSpaceDN w:val="0"/>
        <w:adjustRightInd w:val="0"/>
        <w:spacing w:line="276" w:lineRule="auto"/>
        <w:ind w:right="-280" w:firstLine="284"/>
        <w:jc w:val="both"/>
        <w:rPr>
          <w:color w:val="000000"/>
        </w:rPr>
      </w:pPr>
      <w:r w:rsidRPr="00207F0B">
        <w:rPr>
          <w:bCs/>
          <w:color w:val="000000"/>
        </w:rPr>
        <w:t>Содержательный раздел</w:t>
      </w:r>
      <w:r w:rsidRPr="00111798">
        <w:rPr>
          <w:b/>
          <w:bCs/>
          <w:color w:val="000000"/>
        </w:rPr>
        <w:t xml:space="preserve"> </w:t>
      </w:r>
      <w:r w:rsidRPr="00111798">
        <w:rPr>
          <w:color w:val="000000"/>
        </w:rPr>
        <w:t xml:space="preserve">представляет общее содержание Программы, обеспечивающее полноценное развитие личности детей. </w:t>
      </w:r>
    </w:p>
    <w:p w:rsidR="008F3938" w:rsidRPr="00111798" w:rsidRDefault="008F3938" w:rsidP="008F3938">
      <w:pPr>
        <w:autoSpaceDE w:val="0"/>
        <w:autoSpaceDN w:val="0"/>
        <w:adjustRightInd w:val="0"/>
        <w:spacing w:line="276" w:lineRule="auto"/>
        <w:ind w:right="-280" w:firstLine="284"/>
        <w:jc w:val="both"/>
        <w:rPr>
          <w:color w:val="000000"/>
        </w:rPr>
      </w:pPr>
      <w:r w:rsidRPr="00207F0B">
        <w:rPr>
          <w:bCs/>
          <w:color w:val="000000"/>
        </w:rPr>
        <w:t>Организационный раздел</w:t>
      </w:r>
      <w:r w:rsidRPr="00111798">
        <w:rPr>
          <w:b/>
          <w:bCs/>
          <w:color w:val="000000"/>
        </w:rPr>
        <w:t xml:space="preserve"> </w:t>
      </w:r>
      <w:r w:rsidRPr="00111798">
        <w:rPr>
          <w:color w:val="000000"/>
        </w:rPr>
        <w:t>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w:t>
      </w:r>
    </w:p>
    <w:p w:rsidR="008F3938" w:rsidRPr="00111798" w:rsidRDefault="008F3938" w:rsidP="008F3938">
      <w:pPr>
        <w:spacing w:line="276" w:lineRule="auto"/>
        <w:ind w:right="-280" w:firstLine="284"/>
        <w:jc w:val="both"/>
        <w:rPr>
          <w:rFonts w:eastAsiaTheme="minorHAnsi"/>
          <w:lang w:eastAsia="en-US"/>
        </w:rPr>
      </w:pPr>
      <w:r w:rsidRPr="00111798">
        <w:rPr>
          <w:rFonts w:eastAsiaTheme="minorHAnsi"/>
          <w:lang w:eastAsia="en-US"/>
        </w:rPr>
        <w:t xml:space="preserve">Программа направлена на создание условий развития дошкольников, открывающих </w:t>
      </w:r>
      <w:proofErr w:type="gramStart"/>
      <w:r w:rsidRPr="00111798">
        <w:rPr>
          <w:rFonts w:eastAsiaTheme="minorHAnsi"/>
          <w:lang w:eastAsia="en-US"/>
        </w:rPr>
        <w:t>возможности  для</w:t>
      </w:r>
      <w:proofErr w:type="gramEnd"/>
      <w:r w:rsidRPr="00111798">
        <w:rPr>
          <w:rFonts w:eastAsiaTheme="minorHAnsi"/>
          <w:lang w:eastAsia="en-US"/>
        </w:rPr>
        <w:t xml:space="preserve">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8F3938" w:rsidRPr="00593584" w:rsidRDefault="008F3938" w:rsidP="008F3938">
      <w:pPr>
        <w:spacing w:line="276" w:lineRule="auto"/>
        <w:ind w:right="-280" w:firstLine="284"/>
        <w:jc w:val="both"/>
        <w:rPr>
          <w:rFonts w:eastAsiaTheme="minorHAnsi"/>
          <w:lang w:eastAsia="en-US"/>
        </w:rPr>
      </w:pPr>
      <w:r w:rsidRPr="00111798">
        <w:rPr>
          <w:rFonts w:eastAsiaTheme="minorHAnsi"/>
          <w:lang w:eastAsia="en-US"/>
        </w:rPr>
        <w:t xml:space="preserve">Программа реализуется на русском языке, обеспечивает развитие личности детей дошкольного возраста в </w:t>
      </w:r>
      <w:r w:rsidRPr="00593584">
        <w:rPr>
          <w:rFonts w:eastAsiaTheme="minorHAnsi"/>
          <w:lang w:eastAsia="en-US"/>
        </w:rPr>
        <w:t xml:space="preserve">различных видах общения и деятельности с учетом их возрастных, индивидуальных психологических физиологических особенностей. </w:t>
      </w:r>
    </w:p>
    <w:p w:rsidR="008F3938" w:rsidRPr="00034301" w:rsidRDefault="008F3938" w:rsidP="001F2AFD">
      <w:pPr>
        <w:jc w:val="both"/>
      </w:pPr>
      <w:r w:rsidRPr="00034301">
        <w:t>Программа состоит из обязательной части и части, формируемой участниками образовательных отношений.</w:t>
      </w:r>
    </w:p>
    <w:p w:rsidR="008F3938" w:rsidRPr="00034301" w:rsidRDefault="008F3938" w:rsidP="001F2AFD">
      <w:pPr>
        <w:jc w:val="both"/>
      </w:pPr>
      <w:r w:rsidRPr="00034301">
        <w:t xml:space="preserve">Обязательная часть Программы соответствует федеральной образовательной программе дошкольного образования </w:t>
      </w:r>
      <w:r>
        <w:t>(далее - ФОП ДО) и составляет 95,2</w:t>
      </w:r>
      <w:r w:rsidRPr="00034301">
        <w:t xml:space="preserve"> % от общего объема Программы. Часть, формируемая участниками образов</w:t>
      </w:r>
      <w:r>
        <w:t>ательных отношений, составляет 4,8</w:t>
      </w:r>
      <w:r w:rsidRPr="00034301">
        <w:t xml:space="preserve"> % и учитыва</w:t>
      </w:r>
      <w:r>
        <w:t xml:space="preserve">ет образовательные потребности и </w:t>
      </w:r>
      <w:r w:rsidRPr="00034301">
        <w:t xml:space="preserve">интересы </w:t>
      </w:r>
      <w:r>
        <w:t xml:space="preserve">детей, </w:t>
      </w:r>
      <w:r w:rsidRPr="00034301">
        <w:t xml:space="preserve">семей и педагогов и представлена парциальными и авторскими программами: </w:t>
      </w:r>
      <w:r>
        <w:rPr>
          <w:rStyle w:val="a5"/>
          <w:rFonts w:eastAsia="Microsoft Sans Serif"/>
        </w:rPr>
        <w:t>парциальная</w:t>
      </w:r>
      <w:r w:rsidRPr="00A03813">
        <w:rPr>
          <w:rStyle w:val="a5"/>
          <w:rFonts w:eastAsia="Microsoft Sans Serif"/>
        </w:rPr>
        <w:t xml:space="preserve"> программ</w:t>
      </w:r>
      <w:r>
        <w:rPr>
          <w:rStyle w:val="a5"/>
          <w:rFonts w:eastAsia="Microsoft Sans Serif"/>
        </w:rPr>
        <w:t>а</w:t>
      </w:r>
      <w:r w:rsidRPr="00A03813">
        <w:rPr>
          <w:rStyle w:val="a5"/>
          <w:rFonts w:eastAsia="Microsoft Sans Serif"/>
        </w:rPr>
        <w:t xml:space="preserve">: </w:t>
      </w:r>
      <w:proofErr w:type="spellStart"/>
      <w:r>
        <w:rPr>
          <w:rStyle w:val="a5"/>
          <w:rFonts w:eastAsia="Microsoft Sans Serif"/>
        </w:rPr>
        <w:t>Т.В.</w:t>
      </w:r>
      <w:r w:rsidRPr="00A03813">
        <w:rPr>
          <w:rStyle w:val="a5"/>
          <w:rFonts w:eastAsia="Microsoft Sans Serif"/>
        </w:rPr>
        <w:t>Волосовец</w:t>
      </w:r>
      <w:proofErr w:type="spellEnd"/>
      <w:r w:rsidRPr="00A03813">
        <w:rPr>
          <w:rStyle w:val="a5"/>
          <w:rFonts w:eastAsia="Microsoft Sans Serif"/>
        </w:rPr>
        <w:t xml:space="preserve"> «От </w:t>
      </w:r>
      <w:proofErr w:type="spellStart"/>
      <w:r w:rsidRPr="00A03813">
        <w:rPr>
          <w:rStyle w:val="a5"/>
          <w:rFonts w:eastAsia="Microsoft Sans Serif"/>
        </w:rPr>
        <w:t>Фребеля</w:t>
      </w:r>
      <w:proofErr w:type="spellEnd"/>
      <w:r w:rsidRPr="00A03813">
        <w:rPr>
          <w:rStyle w:val="a5"/>
          <w:rFonts w:eastAsia="Microsoft Sans Serif"/>
        </w:rPr>
        <w:t xml:space="preserve"> до робота». Растим будущих инженеров», </w:t>
      </w:r>
      <w:r>
        <w:rPr>
          <w:rStyle w:val="a5"/>
          <w:rFonts w:eastAsia="Microsoft Sans Serif"/>
        </w:rPr>
        <w:t>о</w:t>
      </w:r>
      <w:r w:rsidRPr="00D22A46">
        <w:rPr>
          <w:rStyle w:val="a5"/>
          <w:rFonts w:eastAsia="Microsoft Sans Serif"/>
        </w:rPr>
        <w:t>сновной целью Программы является разработ</w:t>
      </w:r>
      <w:r>
        <w:rPr>
          <w:rStyle w:val="a5"/>
          <w:rFonts w:eastAsia="Microsoft Sans Serif"/>
        </w:rPr>
        <w:t xml:space="preserve">ка системы формирования у детей </w:t>
      </w:r>
      <w:r w:rsidRPr="00D22A46">
        <w:rPr>
          <w:rStyle w:val="a5"/>
          <w:rFonts w:eastAsia="Microsoft Sans Serif"/>
        </w:rPr>
        <w:t>предпосылок готовности к изучению техни</w:t>
      </w:r>
      <w:r>
        <w:rPr>
          <w:rStyle w:val="a5"/>
          <w:rFonts w:eastAsia="Microsoft Sans Serif"/>
        </w:rPr>
        <w:t xml:space="preserve">ческих наук средствами игрового </w:t>
      </w:r>
      <w:r w:rsidRPr="00D22A46">
        <w:rPr>
          <w:rStyle w:val="a5"/>
          <w:rFonts w:eastAsia="Microsoft Sans Serif"/>
        </w:rPr>
        <w:t>оборудования в соответствии с ФГОС дошкольного образования.</w:t>
      </w:r>
      <w:r>
        <w:rPr>
          <w:rStyle w:val="a5"/>
          <w:rFonts w:eastAsia="Microsoft Sans Serif"/>
        </w:rPr>
        <w:t xml:space="preserve"> </w:t>
      </w:r>
      <w:r w:rsidRPr="00A03813">
        <w:rPr>
          <w:rStyle w:val="a5"/>
          <w:rFonts w:eastAsia="Microsoft Sans Serif"/>
        </w:rPr>
        <w:t xml:space="preserve">Программа </w:t>
      </w:r>
      <w:r w:rsidRPr="00100465">
        <w:t>А. В. Кузин</w:t>
      </w:r>
      <w:r w:rsidRPr="00A03813">
        <w:rPr>
          <w:rStyle w:val="a5"/>
          <w:rFonts w:eastAsia="Microsoft Sans Serif"/>
        </w:rPr>
        <w:t xml:space="preserve"> </w:t>
      </w:r>
      <w:r>
        <w:rPr>
          <w:rStyle w:val="a5"/>
          <w:rFonts w:eastAsia="Microsoft Sans Serif"/>
        </w:rPr>
        <w:t>«Феникс» Шахматы для дошкольников</w:t>
      </w:r>
      <w:r w:rsidRPr="00A03813">
        <w:rPr>
          <w:rStyle w:val="a5"/>
          <w:rFonts w:eastAsia="Microsoft Sans Serif"/>
        </w:rPr>
        <w:t>.</w:t>
      </w:r>
      <w:r>
        <w:rPr>
          <w:rStyle w:val="a5"/>
          <w:rFonts w:eastAsia="Microsoft Sans Serif"/>
        </w:rPr>
        <w:t xml:space="preserve"> Цель программы; </w:t>
      </w:r>
      <w:r>
        <w:t>развитие интеллектуальных способностей</w:t>
      </w:r>
      <w:r w:rsidRPr="00C77BA1">
        <w:t xml:space="preserve"> </w:t>
      </w:r>
      <w:proofErr w:type="gramStart"/>
      <w:r w:rsidRPr="00C77BA1">
        <w:t>детей</w:t>
      </w:r>
      <w:r>
        <w:t>,  волевых</w:t>
      </w:r>
      <w:proofErr w:type="gramEnd"/>
      <w:r>
        <w:t xml:space="preserve"> усилий</w:t>
      </w:r>
      <w:r w:rsidRPr="00C77BA1">
        <w:t xml:space="preserve">, </w:t>
      </w:r>
      <w:r>
        <w:t xml:space="preserve">умению выстраивать </w:t>
      </w:r>
      <w:r w:rsidRPr="00C77BA1">
        <w:t>отноше</w:t>
      </w:r>
      <w:r>
        <w:t>ния со сверстниками и взрослыми</w:t>
      </w:r>
      <w:r w:rsidRPr="00C77BA1">
        <w:t>.</w:t>
      </w:r>
    </w:p>
    <w:p w:rsidR="008F3938" w:rsidRPr="00FF3F0E" w:rsidRDefault="008F3938" w:rsidP="008F3938">
      <w:pPr>
        <w:pStyle w:val="a6"/>
        <w:jc w:val="both"/>
        <w:rPr>
          <w:rFonts w:ascii="Times New Roman" w:hAnsi="Times New Roman" w:cs="Times New Roman"/>
        </w:rPr>
      </w:pPr>
      <w:r w:rsidRPr="00FF3F0E">
        <w:rPr>
          <w:rFonts w:ascii="Times New Roman" w:hAnsi="Times New Roman" w:cs="Times New Roman"/>
        </w:rPr>
        <w:t>Реализация Программы предполагает интеграцию задач обучения и воспитания в едином образовательном процессе, предусматривает взаимодействие с разными субъектами образовательных отношений; обеспечивает основу для преемственности уровней дошкольного и начального общего образования.</w:t>
      </w:r>
    </w:p>
    <w:p w:rsidR="008F3938" w:rsidRPr="00FF3F0E" w:rsidRDefault="008F3938" w:rsidP="008F3938">
      <w:pPr>
        <w:pStyle w:val="a6"/>
        <w:jc w:val="both"/>
        <w:rPr>
          <w:rFonts w:ascii="Times New Roman" w:hAnsi="Times New Roman" w:cs="Times New Roman"/>
        </w:rPr>
      </w:pPr>
      <w:r w:rsidRPr="00FF3F0E">
        <w:rPr>
          <w:rFonts w:ascii="Times New Roman" w:hAnsi="Times New Roman" w:cs="Times New Roman"/>
          <w:b/>
          <w:bCs/>
        </w:rPr>
        <w:t xml:space="preserve">Целью по обязательной части </w:t>
      </w:r>
      <w:r w:rsidRPr="00FF3F0E">
        <w:rPr>
          <w:rFonts w:ascii="Times New Roman" w:hAnsi="Times New Roman" w:cs="Times New Roman"/>
        </w:rPr>
        <w:t>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8F3938" w:rsidRPr="00FF3F0E" w:rsidRDefault="008F3938" w:rsidP="008F3938">
      <w:pPr>
        <w:pStyle w:val="a6"/>
        <w:jc w:val="both"/>
        <w:rPr>
          <w:rFonts w:ascii="Times New Roman" w:hAnsi="Times New Roman" w:cs="Times New Roman"/>
        </w:rPr>
      </w:pPr>
      <w:r w:rsidRPr="00FF3F0E">
        <w:rPr>
          <w:rFonts w:ascii="Times New Roman" w:hAnsi="Times New Roman" w:cs="Times New Roman"/>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8F3938" w:rsidRPr="00FF3F0E" w:rsidRDefault="008F3938" w:rsidP="008F3938">
      <w:pPr>
        <w:pStyle w:val="a6"/>
        <w:jc w:val="both"/>
        <w:rPr>
          <w:rFonts w:ascii="Times New Roman" w:hAnsi="Times New Roman" w:cs="Times New Roman"/>
        </w:rPr>
      </w:pPr>
      <w:r w:rsidRPr="00FF3F0E">
        <w:rPr>
          <w:rFonts w:ascii="Times New Roman" w:hAnsi="Times New Roman" w:cs="Times New Roman"/>
          <w:b/>
          <w:bCs/>
        </w:rPr>
        <w:lastRenderedPageBreak/>
        <w:t>Цель по части, формируемой участниками образовательных отношений:</w:t>
      </w:r>
    </w:p>
    <w:p w:rsidR="008F3938" w:rsidRPr="00FF3F0E" w:rsidRDefault="008F3938" w:rsidP="008F3938">
      <w:pPr>
        <w:pStyle w:val="a6"/>
        <w:jc w:val="both"/>
        <w:rPr>
          <w:rFonts w:ascii="Times New Roman" w:hAnsi="Times New Roman" w:cs="Times New Roman"/>
        </w:rPr>
      </w:pPr>
      <w:r w:rsidRPr="00FF3F0E">
        <w:rPr>
          <w:rFonts w:ascii="Times New Roman" w:hAnsi="Times New Roman" w:cs="Times New Roman"/>
        </w:rPr>
        <w:t xml:space="preserve">по парциальной программе Т.В. </w:t>
      </w:r>
      <w:proofErr w:type="spellStart"/>
      <w:r w:rsidRPr="00FF3F0E">
        <w:rPr>
          <w:rStyle w:val="a5"/>
          <w:rFonts w:eastAsia="Microsoft Sans Serif"/>
          <w:color w:val="auto"/>
        </w:rPr>
        <w:t>Волосовец</w:t>
      </w:r>
      <w:proofErr w:type="spellEnd"/>
      <w:r w:rsidRPr="00FF3F0E">
        <w:rPr>
          <w:rStyle w:val="a5"/>
          <w:rFonts w:eastAsia="Microsoft Sans Serif"/>
          <w:color w:val="auto"/>
        </w:rPr>
        <w:t xml:space="preserve"> «От </w:t>
      </w:r>
      <w:proofErr w:type="spellStart"/>
      <w:r w:rsidRPr="00FF3F0E">
        <w:rPr>
          <w:rStyle w:val="a5"/>
          <w:rFonts w:eastAsia="Microsoft Sans Serif"/>
          <w:color w:val="auto"/>
        </w:rPr>
        <w:t>Фребеля</w:t>
      </w:r>
      <w:proofErr w:type="spellEnd"/>
      <w:r w:rsidRPr="00FF3F0E">
        <w:rPr>
          <w:rStyle w:val="a5"/>
          <w:rFonts w:eastAsia="Microsoft Sans Serif"/>
          <w:color w:val="auto"/>
        </w:rPr>
        <w:t xml:space="preserve"> до робота». Растим будущих инженеров»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w:t>
      </w:r>
    </w:p>
    <w:p w:rsidR="008F3938" w:rsidRPr="00FF3F0E" w:rsidRDefault="008F3938" w:rsidP="008F3938">
      <w:pPr>
        <w:pStyle w:val="a6"/>
        <w:jc w:val="both"/>
        <w:rPr>
          <w:rFonts w:ascii="Times New Roman" w:hAnsi="Times New Roman" w:cs="Times New Roman"/>
        </w:rPr>
      </w:pPr>
      <w:r w:rsidRPr="00FF3F0E">
        <w:rPr>
          <w:rFonts w:ascii="Times New Roman" w:hAnsi="Times New Roman" w:cs="Times New Roman"/>
        </w:rPr>
        <w:t>по программе А. В. Кузин</w:t>
      </w:r>
      <w:r w:rsidRPr="00FF3F0E">
        <w:rPr>
          <w:rStyle w:val="a5"/>
          <w:rFonts w:eastAsia="Microsoft Sans Serif"/>
          <w:color w:val="auto"/>
        </w:rPr>
        <w:t xml:space="preserve"> «Феникс» Шахматы для дошкольников </w:t>
      </w:r>
      <w:r w:rsidRPr="00FF3F0E">
        <w:rPr>
          <w:rFonts w:ascii="Times New Roman" w:hAnsi="Times New Roman" w:cs="Times New Roman"/>
        </w:rPr>
        <w:t xml:space="preserve">развитие интеллектуальных способностей </w:t>
      </w:r>
      <w:proofErr w:type="gramStart"/>
      <w:r w:rsidRPr="00FF3F0E">
        <w:rPr>
          <w:rFonts w:ascii="Times New Roman" w:hAnsi="Times New Roman" w:cs="Times New Roman"/>
        </w:rPr>
        <w:t>детей,  волевых</w:t>
      </w:r>
      <w:proofErr w:type="gramEnd"/>
      <w:r w:rsidRPr="00FF3F0E">
        <w:rPr>
          <w:rFonts w:ascii="Times New Roman" w:hAnsi="Times New Roman" w:cs="Times New Roman"/>
        </w:rPr>
        <w:t xml:space="preserve"> усилий, умению выстраивать отношения со сверстниками и взрослыми</w:t>
      </w:r>
    </w:p>
    <w:p w:rsidR="008F3938" w:rsidRDefault="008F3938" w:rsidP="008F3938">
      <w:pPr>
        <w:ind w:right="-280"/>
        <w:jc w:val="center"/>
        <w:rPr>
          <w:b/>
          <w:bCs/>
        </w:rPr>
      </w:pPr>
    </w:p>
    <w:p w:rsidR="008F3938" w:rsidRPr="001F2AFD" w:rsidRDefault="008F3938" w:rsidP="008F3938">
      <w:pPr>
        <w:ind w:right="-280"/>
        <w:jc w:val="center"/>
        <w:rPr>
          <w:bCs/>
          <w:i/>
        </w:rPr>
      </w:pPr>
      <w:r w:rsidRPr="001F2AFD">
        <w:rPr>
          <w:bCs/>
          <w:i/>
        </w:rPr>
        <w:t>Характеристика взаимодействия педагогического</w:t>
      </w:r>
    </w:p>
    <w:p w:rsidR="008F3938" w:rsidRPr="00C578E5" w:rsidRDefault="008F3938" w:rsidP="00C578E5">
      <w:pPr>
        <w:ind w:right="-280" w:firstLine="284"/>
        <w:jc w:val="center"/>
        <w:textAlignment w:val="top"/>
        <w:rPr>
          <w:i/>
        </w:rPr>
      </w:pPr>
      <w:r w:rsidRPr="001F2AFD">
        <w:rPr>
          <w:bCs/>
          <w:i/>
        </w:rPr>
        <w:t>коллектива с семьями детей.</w:t>
      </w:r>
    </w:p>
    <w:p w:rsidR="00C3773A" w:rsidRPr="00FF3F0E" w:rsidRDefault="00C3773A" w:rsidP="00FF3F0E">
      <w:pPr>
        <w:pStyle w:val="a6"/>
        <w:jc w:val="both"/>
        <w:rPr>
          <w:rFonts w:ascii="Times New Roman" w:hAnsi="Times New Roman" w:cs="Times New Roman"/>
        </w:rPr>
      </w:pPr>
      <w:r w:rsidRPr="00FF3F0E">
        <w:rPr>
          <w:rFonts w:ascii="Times New Roman" w:hAnsi="Times New Roman" w:cs="Times New Roman"/>
        </w:rPr>
        <w:t>Успешность реализация Программы во многом зависит от грамотно построенной системы взаимодействия педагогического коллектива с семьями обучающихся. Это возможно при условии:</w:t>
      </w:r>
    </w:p>
    <w:p w:rsidR="00C3773A" w:rsidRPr="00FF3F0E" w:rsidRDefault="00C3773A" w:rsidP="00FF3F0E">
      <w:pPr>
        <w:pStyle w:val="a6"/>
        <w:jc w:val="both"/>
        <w:rPr>
          <w:rFonts w:ascii="Times New Roman" w:hAnsi="Times New Roman" w:cs="Times New Roman"/>
        </w:rPr>
      </w:pPr>
      <w:r w:rsidRPr="00FF3F0E">
        <w:rPr>
          <w:rFonts w:ascii="Times New Roman" w:hAnsi="Times New Roman" w:cs="Times New Roman"/>
        </w:rPr>
        <w:t>единства подхода к реализации целевых установок развития и воспитания дошкольников:</w:t>
      </w:r>
    </w:p>
    <w:p w:rsidR="00C3773A" w:rsidRPr="00FF3F0E" w:rsidRDefault="00C3773A" w:rsidP="00FF3F0E">
      <w:pPr>
        <w:pStyle w:val="a6"/>
        <w:jc w:val="both"/>
        <w:rPr>
          <w:rFonts w:ascii="Times New Roman" w:hAnsi="Times New Roman" w:cs="Times New Roman"/>
        </w:rPr>
      </w:pPr>
      <w:r w:rsidRPr="00FF3F0E">
        <w:rPr>
          <w:rFonts w:ascii="Times New Roman" w:hAnsi="Times New Roman" w:cs="Times New Roman"/>
        </w:rPr>
        <w:t>взаимного уважения участвующих в совместной деятельности сторон при понимании специфики решаемых задач каждым ее участником;</w:t>
      </w:r>
    </w:p>
    <w:p w:rsidR="00C3773A" w:rsidRPr="00FF3F0E" w:rsidRDefault="00C3773A" w:rsidP="00FF3F0E">
      <w:pPr>
        <w:pStyle w:val="a6"/>
        <w:jc w:val="both"/>
        <w:rPr>
          <w:rFonts w:ascii="Times New Roman" w:hAnsi="Times New Roman" w:cs="Times New Roman"/>
        </w:rPr>
      </w:pPr>
      <w:r w:rsidRPr="00FF3F0E">
        <w:rPr>
          <w:rFonts w:ascii="Times New Roman" w:hAnsi="Times New Roman" w:cs="Times New Roman"/>
        </w:rPr>
        <w:t>использования эффективных форм взаимодействия: совместные проекты, экскурсии</w:t>
      </w:r>
      <w:r w:rsidR="00FF3F0E">
        <w:rPr>
          <w:rFonts w:ascii="Times New Roman" w:hAnsi="Times New Roman" w:cs="Times New Roman"/>
        </w:rPr>
        <w:t>, сайт</w:t>
      </w:r>
      <w:r w:rsidRPr="00FF3F0E">
        <w:rPr>
          <w:rFonts w:ascii="Times New Roman" w:hAnsi="Times New Roman" w:cs="Times New Roman"/>
        </w:rPr>
        <w:t>.</w:t>
      </w:r>
    </w:p>
    <w:p w:rsidR="00C3773A" w:rsidRPr="00FF3F0E" w:rsidRDefault="00C3773A" w:rsidP="00FF3F0E">
      <w:pPr>
        <w:pStyle w:val="a6"/>
        <w:jc w:val="both"/>
        <w:rPr>
          <w:rFonts w:ascii="Times New Roman" w:hAnsi="Times New Roman" w:cs="Times New Roman"/>
        </w:rPr>
      </w:pPr>
      <w:r w:rsidRPr="00FF3F0E">
        <w:rPr>
          <w:rFonts w:ascii="Times New Roman" w:hAnsi="Times New Roman" w:cs="Times New Roman"/>
        </w:rPr>
        <w:t>Предлагаемые формы роботы с родителями и способы вовлечения родителей в образовательную деятельность учреждения:</w:t>
      </w:r>
    </w:p>
    <w:p w:rsidR="00C3773A" w:rsidRPr="00FF3F0E" w:rsidRDefault="00C3773A" w:rsidP="00FF3F0E">
      <w:pPr>
        <w:pStyle w:val="a6"/>
        <w:jc w:val="both"/>
        <w:rPr>
          <w:rFonts w:ascii="Times New Roman" w:hAnsi="Times New Roman" w:cs="Times New Roman"/>
        </w:rPr>
      </w:pPr>
      <w:r w:rsidRPr="00FF3F0E">
        <w:rPr>
          <w:rFonts w:ascii="Times New Roman" w:hAnsi="Times New Roman" w:cs="Times New Roman"/>
        </w:rPr>
        <w:t>информационное взаимодействие с родителями: родительские уголки в группе, стенды, памятки, буклеты, папки передвижки, стендовые и панельные презентации, пр.;</w:t>
      </w:r>
    </w:p>
    <w:p w:rsidR="00C3773A" w:rsidRPr="00FF3F0E" w:rsidRDefault="00C3773A" w:rsidP="00FF3F0E">
      <w:pPr>
        <w:pStyle w:val="a6"/>
        <w:jc w:val="both"/>
        <w:rPr>
          <w:rFonts w:ascii="Times New Roman" w:hAnsi="Times New Roman" w:cs="Times New Roman"/>
        </w:rPr>
      </w:pPr>
      <w:r w:rsidRPr="00FF3F0E">
        <w:rPr>
          <w:rFonts w:ascii="Times New Roman" w:hAnsi="Times New Roman" w:cs="Times New Roman"/>
        </w:rPr>
        <w:t>беседы, консультации, родительские собрания, семинары-практикумы, тренинги, лекции, мастер-классы в том числе в дистанционном формате;</w:t>
      </w:r>
    </w:p>
    <w:p w:rsidR="00C3773A" w:rsidRPr="00FF3F0E" w:rsidRDefault="00C3773A" w:rsidP="00FF3F0E">
      <w:pPr>
        <w:pStyle w:val="a6"/>
        <w:jc w:val="both"/>
        <w:rPr>
          <w:rFonts w:ascii="Times New Roman" w:hAnsi="Times New Roman" w:cs="Times New Roman"/>
        </w:rPr>
      </w:pPr>
      <w:r w:rsidRPr="00FF3F0E">
        <w:rPr>
          <w:rFonts w:ascii="Times New Roman" w:hAnsi="Times New Roman" w:cs="Times New Roman"/>
        </w:rPr>
        <w:t>совместные праздники с детьми и родителями, Дни открытых дверей для родителей;</w:t>
      </w:r>
    </w:p>
    <w:p w:rsidR="00C3773A" w:rsidRPr="00FF3F0E" w:rsidRDefault="00C3773A" w:rsidP="00FF3F0E">
      <w:pPr>
        <w:pStyle w:val="a6"/>
        <w:jc w:val="both"/>
        <w:rPr>
          <w:rFonts w:ascii="Times New Roman" w:hAnsi="Times New Roman" w:cs="Times New Roman"/>
        </w:rPr>
      </w:pPr>
      <w:proofErr w:type="spellStart"/>
      <w:r w:rsidRPr="00FF3F0E">
        <w:rPr>
          <w:rFonts w:ascii="Times New Roman" w:hAnsi="Times New Roman" w:cs="Times New Roman"/>
        </w:rPr>
        <w:t>детско</w:t>
      </w:r>
      <w:proofErr w:type="spellEnd"/>
      <w:r w:rsidRPr="00FF3F0E">
        <w:rPr>
          <w:rFonts w:ascii="Times New Roman" w:hAnsi="Times New Roman" w:cs="Times New Roman"/>
        </w:rPr>
        <w:t xml:space="preserve"> - взрослые проекты (групповые спектакли, походы, спортивные соревнования);</w:t>
      </w:r>
    </w:p>
    <w:p w:rsidR="00C3773A" w:rsidRPr="00FF3F0E" w:rsidRDefault="00C3773A" w:rsidP="00FF3F0E">
      <w:pPr>
        <w:pStyle w:val="a6"/>
        <w:jc w:val="both"/>
        <w:rPr>
          <w:rFonts w:ascii="Times New Roman" w:hAnsi="Times New Roman" w:cs="Times New Roman"/>
        </w:rPr>
      </w:pPr>
      <w:r w:rsidRPr="00FF3F0E">
        <w:rPr>
          <w:rFonts w:ascii="Times New Roman" w:hAnsi="Times New Roman" w:cs="Times New Roman"/>
        </w:rPr>
        <w:t>экскурсии на предприятия и в организации по месту работы родителей, виртуальные экскурсии с использованием ЭОР для родителей;</w:t>
      </w:r>
    </w:p>
    <w:p w:rsidR="00C3773A" w:rsidRPr="00FF3F0E" w:rsidRDefault="00C3773A" w:rsidP="00FF3F0E">
      <w:pPr>
        <w:pStyle w:val="a6"/>
        <w:jc w:val="both"/>
        <w:rPr>
          <w:rFonts w:ascii="Times New Roman" w:hAnsi="Times New Roman" w:cs="Times New Roman"/>
        </w:rPr>
      </w:pPr>
      <w:r w:rsidRPr="00FF3F0E">
        <w:rPr>
          <w:rFonts w:ascii="Times New Roman" w:hAnsi="Times New Roman" w:cs="Times New Roman"/>
        </w:rPr>
        <w:t>публичный отчёт заведующего, работа с предложениями и инициативой родителей;</w:t>
      </w:r>
    </w:p>
    <w:p w:rsidR="00C3773A" w:rsidRPr="00FF3F0E" w:rsidRDefault="00C3773A" w:rsidP="00FF3F0E">
      <w:pPr>
        <w:pStyle w:val="a6"/>
        <w:jc w:val="both"/>
        <w:rPr>
          <w:rFonts w:ascii="Times New Roman" w:hAnsi="Times New Roman" w:cs="Times New Roman"/>
        </w:rPr>
      </w:pPr>
      <w:r w:rsidRPr="00FF3F0E">
        <w:rPr>
          <w:rFonts w:ascii="Times New Roman" w:hAnsi="Times New Roman" w:cs="Times New Roman"/>
        </w:rPr>
        <w:t>очная школа для родителей, приглашение родителей для оказания посильной помощи учреждению и др.;</w:t>
      </w:r>
    </w:p>
    <w:p w:rsidR="00C3773A" w:rsidRPr="00FF3F0E" w:rsidRDefault="00C3773A" w:rsidP="00FF3F0E">
      <w:pPr>
        <w:pStyle w:val="a6"/>
        <w:jc w:val="both"/>
        <w:rPr>
          <w:rFonts w:ascii="Times New Roman" w:hAnsi="Times New Roman" w:cs="Times New Roman"/>
        </w:rPr>
      </w:pPr>
      <w:r w:rsidRPr="00FF3F0E">
        <w:rPr>
          <w:rFonts w:ascii="Times New Roman" w:hAnsi="Times New Roman" w:cs="Times New Roman"/>
        </w:rPr>
        <w:t>изучение семейной ситуации, традиций семьи в воспитании детей, через анкетирование, посещение на дому, беседы, и формирование по результатам изучения банка данных об особенностях развития и медико-педагогических условиях жизни ребёнка в семье;</w:t>
      </w:r>
    </w:p>
    <w:p w:rsidR="00C3773A" w:rsidRPr="00FF3F0E" w:rsidRDefault="00C3773A" w:rsidP="00FF3F0E">
      <w:pPr>
        <w:pStyle w:val="a6"/>
        <w:jc w:val="both"/>
        <w:rPr>
          <w:rFonts w:ascii="Times New Roman" w:hAnsi="Times New Roman" w:cs="Times New Roman"/>
        </w:rPr>
      </w:pPr>
      <w:r w:rsidRPr="00FF3F0E">
        <w:rPr>
          <w:rFonts w:ascii="Times New Roman" w:hAnsi="Times New Roman" w:cs="Times New Roman"/>
        </w:rPr>
        <w:t>консультирование родителей по вопросам воспитания и развития детей-дошкольников, в том числе и в дистанционном режиме;</w:t>
      </w:r>
    </w:p>
    <w:p w:rsidR="00C3773A" w:rsidRPr="00FF3F0E" w:rsidRDefault="00C3773A" w:rsidP="00FF3F0E">
      <w:pPr>
        <w:pStyle w:val="a6"/>
        <w:jc w:val="both"/>
        <w:rPr>
          <w:rFonts w:ascii="Times New Roman" w:hAnsi="Times New Roman" w:cs="Times New Roman"/>
        </w:rPr>
      </w:pPr>
      <w:r w:rsidRPr="00FF3F0E">
        <w:rPr>
          <w:rFonts w:ascii="Times New Roman" w:hAnsi="Times New Roman" w:cs="Times New Roman"/>
        </w:rPr>
        <w:t>консультации, анкетирование на сайте учреждения в сети «Интернет»;</w:t>
      </w:r>
    </w:p>
    <w:p w:rsidR="00C578E5" w:rsidRDefault="00C578E5" w:rsidP="0015386A">
      <w:pPr>
        <w:pStyle w:val="af4"/>
        <w:rPr>
          <w:rStyle w:val="af3"/>
          <w:b/>
          <w:bCs/>
        </w:rPr>
      </w:pPr>
    </w:p>
    <w:p w:rsidR="0008243D" w:rsidRDefault="00C578E5" w:rsidP="0008243D">
      <w:pPr>
        <w:pStyle w:val="af4"/>
        <w:jc w:val="center"/>
        <w:rPr>
          <w:rStyle w:val="af3"/>
          <w:b/>
          <w:bCs/>
        </w:rPr>
      </w:pPr>
      <w:r>
        <w:rPr>
          <w:rStyle w:val="af3"/>
          <w:b/>
          <w:bCs/>
        </w:rPr>
        <w:t xml:space="preserve">4.2. </w:t>
      </w:r>
      <w:r w:rsidR="0008243D">
        <w:rPr>
          <w:rStyle w:val="af3"/>
          <w:b/>
          <w:bCs/>
        </w:rPr>
        <w:t>Календарный учебный график</w:t>
      </w:r>
    </w:p>
    <w:p w:rsidR="0008243D" w:rsidRDefault="0008243D" w:rsidP="0008243D">
      <w:pPr>
        <w:pStyle w:val="af4"/>
        <w:jc w:val="center"/>
      </w:pPr>
    </w:p>
    <w:tbl>
      <w:tblPr>
        <w:tblOverlap w:val="never"/>
        <w:tblW w:w="10349" w:type="dxa"/>
        <w:jc w:val="center"/>
        <w:tblLayout w:type="fixed"/>
        <w:tblCellMar>
          <w:left w:w="10" w:type="dxa"/>
          <w:right w:w="10" w:type="dxa"/>
        </w:tblCellMar>
        <w:tblLook w:val="04A0" w:firstRow="1" w:lastRow="0" w:firstColumn="1" w:lastColumn="0" w:noHBand="0" w:noVBand="1"/>
      </w:tblPr>
      <w:tblGrid>
        <w:gridCol w:w="704"/>
        <w:gridCol w:w="3975"/>
        <w:gridCol w:w="1417"/>
        <w:gridCol w:w="1134"/>
        <w:gridCol w:w="1134"/>
        <w:gridCol w:w="992"/>
        <w:gridCol w:w="993"/>
      </w:tblGrid>
      <w:tr w:rsidR="0008243D" w:rsidTr="0008243D">
        <w:trPr>
          <w:trHeight w:hRule="exact" w:val="346"/>
          <w:jc w:val="center"/>
        </w:trPr>
        <w:tc>
          <w:tcPr>
            <w:tcW w:w="704" w:type="dxa"/>
            <w:vMerge w:val="restart"/>
            <w:tcBorders>
              <w:top w:val="single" w:sz="4" w:space="0" w:color="auto"/>
              <w:left w:val="single" w:sz="4" w:space="0" w:color="auto"/>
            </w:tcBorders>
            <w:shd w:val="clear" w:color="auto" w:fill="auto"/>
          </w:tcPr>
          <w:p w:rsidR="0008243D" w:rsidRDefault="0008243D" w:rsidP="00DC5E7A">
            <w:pPr>
              <w:pStyle w:val="aa"/>
              <w:ind w:firstLine="220"/>
            </w:pPr>
            <w:r>
              <w:rPr>
                <w:rStyle w:val="a9"/>
              </w:rPr>
              <w:t>№</w:t>
            </w:r>
          </w:p>
        </w:tc>
        <w:tc>
          <w:tcPr>
            <w:tcW w:w="3975" w:type="dxa"/>
            <w:vMerge w:val="restart"/>
            <w:tcBorders>
              <w:top w:val="single" w:sz="4" w:space="0" w:color="auto"/>
              <w:left w:val="single" w:sz="4" w:space="0" w:color="auto"/>
            </w:tcBorders>
            <w:shd w:val="clear" w:color="auto" w:fill="auto"/>
          </w:tcPr>
          <w:p w:rsidR="0008243D" w:rsidRDefault="0008243D" w:rsidP="00DC5E7A">
            <w:pPr>
              <w:pStyle w:val="aa"/>
              <w:ind w:left="1276"/>
              <w:jc w:val="center"/>
            </w:pPr>
            <w:r>
              <w:rPr>
                <w:rStyle w:val="a9"/>
              </w:rPr>
              <w:t>Содержание</w:t>
            </w:r>
          </w:p>
        </w:tc>
        <w:tc>
          <w:tcPr>
            <w:tcW w:w="5670" w:type="dxa"/>
            <w:gridSpan w:val="5"/>
            <w:tcBorders>
              <w:top w:val="single" w:sz="4" w:space="0" w:color="auto"/>
              <w:left w:val="single" w:sz="4" w:space="0" w:color="auto"/>
              <w:right w:val="single" w:sz="4" w:space="0" w:color="auto"/>
            </w:tcBorders>
            <w:shd w:val="clear" w:color="auto" w:fill="auto"/>
            <w:vAlign w:val="bottom"/>
          </w:tcPr>
          <w:p w:rsidR="0008243D" w:rsidRDefault="0008243D" w:rsidP="00DC5E7A">
            <w:pPr>
              <w:pStyle w:val="aa"/>
              <w:jc w:val="center"/>
            </w:pPr>
            <w:r>
              <w:rPr>
                <w:rStyle w:val="a9"/>
              </w:rPr>
              <w:t>Возрастные группы</w:t>
            </w:r>
          </w:p>
        </w:tc>
      </w:tr>
      <w:tr w:rsidR="0008243D" w:rsidTr="0008243D">
        <w:trPr>
          <w:trHeight w:hRule="exact" w:val="326"/>
          <w:jc w:val="center"/>
        </w:trPr>
        <w:tc>
          <w:tcPr>
            <w:tcW w:w="704" w:type="dxa"/>
            <w:vMerge/>
            <w:tcBorders>
              <w:left w:val="single" w:sz="4" w:space="0" w:color="auto"/>
            </w:tcBorders>
            <w:shd w:val="clear" w:color="auto" w:fill="auto"/>
          </w:tcPr>
          <w:p w:rsidR="0008243D" w:rsidRDefault="0008243D" w:rsidP="00DC5E7A"/>
        </w:tc>
        <w:tc>
          <w:tcPr>
            <w:tcW w:w="3975" w:type="dxa"/>
            <w:vMerge/>
            <w:tcBorders>
              <w:left w:val="single" w:sz="4" w:space="0" w:color="auto"/>
            </w:tcBorders>
            <w:shd w:val="clear" w:color="auto" w:fill="auto"/>
          </w:tcPr>
          <w:p w:rsidR="0008243D" w:rsidRDefault="0008243D" w:rsidP="00DC5E7A"/>
        </w:tc>
        <w:tc>
          <w:tcPr>
            <w:tcW w:w="1417" w:type="dxa"/>
            <w:tcBorders>
              <w:top w:val="single" w:sz="4" w:space="0" w:color="auto"/>
              <w:left w:val="single" w:sz="4" w:space="0" w:color="auto"/>
            </w:tcBorders>
            <w:shd w:val="clear" w:color="auto" w:fill="auto"/>
          </w:tcPr>
          <w:p w:rsidR="0008243D" w:rsidRDefault="0008243D" w:rsidP="00DC5E7A">
            <w:pPr>
              <w:pStyle w:val="aa"/>
              <w:jc w:val="center"/>
            </w:pPr>
            <w:r>
              <w:rPr>
                <w:rStyle w:val="a9"/>
              </w:rPr>
              <w:t>2-3 года</w:t>
            </w:r>
          </w:p>
        </w:tc>
        <w:tc>
          <w:tcPr>
            <w:tcW w:w="1134" w:type="dxa"/>
            <w:tcBorders>
              <w:top w:val="single" w:sz="4" w:space="0" w:color="auto"/>
              <w:left w:val="single" w:sz="4" w:space="0" w:color="auto"/>
            </w:tcBorders>
            <w:shd w:val="clear" w:color="auto" w:fill="auto"/>
          </w:tcPr>
          <w:p w:rsidR="0008243D" w:rsidRDefault="0008243D" w:rsidP="00DC5E7A">
            <w:pPr>
              <w:pStyle w:val="aa"/>
              <w:jc w:val="center"/>
            </w:pPr>
            <w:r>
              <w:rPr>
                <w:rStyle w:val="a9"/>
              </w:rPr>
              <w:t>3-4 года</w:t>
            </w:r>
          </w:p>
        </w:tc>
        <w:tc>
          <w:tcPr>
            <w:tcW w:w="1134" w:type="dxa"/>
            <w:tcBorders>
              <w:top w:val="single" w:sz="4" w:space="0" w:color="auto"/>
              <w:left w:val="single" w:sz="4" w:space="0" w:color="auto"/>
            </w:tcBorders>
            <w:shd w:val="clear" w:color="auto" w:fill="auto"/>
          </w:tcPr>
          <w:p w:rsidR="0008243D" w:rsidRDefault="0008243D" w:rsidP="00DC5E7A">
            <w:pPr>
              <w:pStyle w:val="aa"/>
              <w:jc w:val="center"/>
            </w:pPr>
            <w:r>
              <w:rPr>
                <w:rStyle w:val="a9"/>
              </w:rPr>
              <w:t>4-5 лет</w:t>
            </w:r>
          </w:p>
        </w:tc>
        <w:tc>
          <w:tcPr>
            <w:tcW w:w="992" w:type="dxa"/>
            <w:tcBorders>
              <w:top w:val="single" w:sz="4" w:space="0" w:color="auto"/>
              <w:left w:val="single" w:sz="4" w:space="0" w:color="auto"/>
            </w:tcBorders>
            <w:shd w:val="clear" w:color="auto" w:fill="auto"/>
          </w:tcPr>
          <w:p w:rsidR="0008243D" w:rsidRDefault="0008243D" w:rsidP="00DC5E7A">
            <w:pPr>
              <w:pStyle w:val="aa"/>
              <w:jc w:val="center"/>
            </w:pPr>
            <w:r>
              <w:rPr>
                <w:rStyle w:val="a9"/>
              </w:rPr>
              <w:t>5-6 лет</w:t>
            </w:r>
          </w:p>
        </w:tc>
        <w:tc>
          <w:tcPr>
            <w:tcW w:w="993" w:type="dxa"/>
            <w:tcBorders>
              <w:top w:val="single" w:sz="4" w:space="0" w:color="auto"/>
              <w:left w:val="single" w:sz="4" w:space="0" w:color="auto"/>
              <w:right w:val="single" w:sz="4" w:space="0" w:color="auto"/>
            </w:tcBorders>
            <w:shd w:val="clear" w:color="auto" w:fill="auto"/>
          </w:tcPr>
          <w:p w:rsidR="0008243D" w:rsidRDefault="0008243D" w:rsidP="00DC5E7A">
            <w:pPr>
              <w:pStyle w:val="aa"/>
              <w:ind w:firstLine="320"/>
            </w:pPr>
            <w:r>
              <w:rPr>
                <w:rStyle w:val="a9"/>
              </w:rPr>
              <w:t>6-7 лет</w:t>
            </w:r>
          </w:p>
        </w:tc>
      </w:tr>
      <w:tr w:rsidR="0008243D" w:rsidTr="0008243D">
        <w:trPr>
          <w:trHeight w:hRule="exact" w:val="584"/>
          <w:jc w:val="center"/>
        </w:trPr>
        <w:tc>
          <w:tcPr>
            <w:tcW w:w="704" w:type="dxa"/>
            <w:tcBorders>
              <w:top w:val="single" w:sz="4" w:space="0" w:color="auto"/>
              <w:left w:val="single" w:sz="4" w:space="0" w:color="auto"/>
            </w:tcBorders>
            <w:shd w:val="clear" w:color="auto" w:fill="auto"/>
          </w:tcPr>
          <w:p w:rsidR="0008243D" w:rsidRDefault="0008243D" w:rsidP="0008243D">
            <w:pPr>
              <w:pStyle w:val="aa"/>
              <w:ind w:firstLine="320"/>
              <w:jc w:val="both"/>
            </w:pPr>
            <w:r>
              <w:rPr>
                <w:rStyle w:val="a9"/>
              </w:rPr>
              <w:t>1</w:t>
            </w:r>
          </w:p>
        </w:tc>
        <w:tc>
          <w:tcPr>
            <w:tcW w:w="3975" w:type="dxa"/>
            <w:tcBorders>
              <w:top w:val="single" w:sz="4" w:space="0" w:color="auto"/>
              <w:left w:val="single" w:sz="4" w:space="0" w:color="auto"/>
            </w:tcBorders>
            <w:shd w:val="clear" w:color="auto" w:fill="auto"/>
          </w:tcPr>
          <w:p w:rsidR="0008243D" w:rsidRDefault="0008243D" w:rsidP="00DC5E7A">
            <w:pPr>
              <w:pStyle w:val="aa"/>
            </w:pPr>
            <w:r>
              <w:rPr>
                <w:rStyle w:val="a9"/>
              </w:rPr>
              <w:t>Режим работы МАДОУ ЦРР – детского сада №4</w:t>
            </w:r>
          </w:p>
        </w:tc>
        <w:tc>
          <w:tcPr>
            <w:tcW w:w="5670" w:type="dxa"/>
            <w:gridSpan w:val="5"/>
            <w:tcBorders>
              <w:top w:val="single" w:sz="4" w:space="0" w:color="auto"/>
              <w:left w:val="single" w:sz="4" w:space="0" w:color="auto"/>
              <w:right w:val="single" w:sz="4" w:space="0" w:color="auto"/>
            </w:tcBorders>
            <w:shd w:val="clear" w:color="auto" w:fill="auto"/>
          </w:tcPr>
          <w:p w:rsidR="0008243D" w:rsidRDefault="0008243D" w:rsidP="00DC5E7A">
            <w:pPr>
              <w:pStyle w:val="aa"/>
              <w:jc w:val="center"/>
            </w:pPr>
            <w:r>
              <w:rPr>
                <w:rStyle w:val="a9"/>
              </w:rPr>
              <w:t>08.00-18.00</w:t>
            </w:r>
          </w:p>
        </w:tc>
      </w:tr>
      <w:tr w:rsidR="0008243D" w:rsidTr="0008243D">
        <w:trPr>
          <w:trHeight w:hRule="exact" w:val="331"/>
          <w:jc w:val="center"/>
        </w:trPr>
        <w:tc>
          <w:tcPr>
            <w:tcW w:w="704" w:type="dxa"/>
            <w:tcBorders>
              <w:top w:val="single" w:sz="4" w:space="0" w:color="auto"/>
              <w:left w:val="single" w:sz="4" w:space="0" w:color="auto"/>
            </w:tcBorders>
            <w:shd w:val="clear" w:color="auto" w:fill="auto"/>
          </w:tcPr>
          <w:p w:rsidR="0008243D" w:rsidRDefault="0008243D" w:rsidP="0008243D">
            <w:pPr>
              <w:pStyle w:val="aa"/>
              <w:ind w:firstLine="220"/>
              <w:jc w:val="both"/>
            </w:pPr>
            <w:r>
              <w:rPr>
                <w:rStyle w:val="a9"/>
              </w:rPr>
              <w:t xml:space="preserve"> 2</w:t>
            </w:r>
          </w:p>
        </w:tc>
        <w:tc>
          <w:tcPr>
            <w:tcW w:w="3975" w:type="dxa"/>
            <w:tcBorders>
              <w:top w:val="single" w:sz="4" w:space="0" w:color="auto"/>
              <w:left w:val="single" w:sz="4" w:space="0" w:color="auto"/>
            </w:tcBorders>
            <w:shd w:val="clear" w:color="auto" w:fill="auto"/>
          </w:tcPr>
          <w:p w:rsidR="0008243D" w:rsidRDefault="0008243D" w:rsidP="00DC5E7A">
            <w:pPr>
              <w:pStyle w:val="aa"/>
            </w:pPr>
            <w:r>
              <w:rPr>
                <w:rStyle w:val="a9"/>
              </w:rPr>
              <w:t>Начало учебного года</w:t>
            </w:r>
          </w:p>
        </w:tc>
        <w:tc>
          <w:tcPr>
            <w:tcW w:w="5670" w:type="dxa"/>
            <w:gridSpan w:val="5"/>
            <w:tcBorders>
              <w:top w:val="single" w:sz="4" w:space="0" w:color="auto"/>
              <w:left w:val="single" w:sz="4" w:space="0" w:color="auto"/>
              <w:right w:val="single" w:sz="4" w:space="0" w:color="auto"/>
            </w:tcBorders>
            <w:shd w:val="clear" w:color="auto" w:fill="auto"/>
          </w:tcPr>
          <w:p w:rsidR="0008243D" w:rsidRDefault="0008243D" w:rsidP="00DC5E7A">
            <w:pPr>
              <w:pStyle w:val="aa"/>
              <w:jc w:val="center"/>
            </w:pPr>
            <w:r>
              <w:rPr>
                <w:rStyle w:val="a9"/>
              </w:rPr>
              <w:t>01 сентября</w:t>
            </w:r>
          </w:p>
        </w:tc>
      </w:tr>
      <w:tr w:rsidR="0008243D" w:rsidTr="0008243D">
        <w:trPr>
          <w:trHeight w:hRule="exact" w:val="331"/>
          <w:jc w:val="center"/>
        </w:trPr>
        <w:tc>
          <w:tcPr>
            <w:tcW w:w="704" w:type="dxa"/>
            <w:tcBorders>
              <w:top w:val="single" w:sz="4" w:space="0" w:color="auto"/>
              <w:left w:val="single" w:sz="4" w:space="0" w:color="auto"/>
            </w:tcBorders>
            <w:shd w:val="clear" w:color="auto" w:fill="auto"/>
          </w:tcPr>
          <w:p w:rsidR="0008243D" w:rsidRDefault="0008243D" w:rsidP="0008243D">
            <w:pPr>
              <w:pStyle w:val="aa"/>
              <w:ind w:firstLine="220"/>
              <w:jc w:val="both"/>
            </w:pPr>
            <w:r>
              <w:rPr>
                <w:rStyle w:val="a9"/>
              </w:rPr>
              <w:t xml:space="preserve"> 3</w:t>
            </w:r>
          </w:p>
        </w:tc>
        <w:tc>
          <w:tcPr>
            <w:tcW w:w="3975" w:type="dxa"/>
            <w:tcBorders>
              <w:top w:val="single" w:sz="4" w:space="0" w:color="auto"/>
              <w:left w:val="single" w:sz="4" w:space="0" w:color="auto"/>
            </w:tcBorders>
            <w:shd w:val="clear" w:color="auto" w:fill="auto"/>
          </w:tcPr>
          <w:p w:rsidR="0008243D" w:rsidRDefault="0008243D" w:rsidP="00DC5E7A">
            <w:pPr>
              <w:pStyle w:val="aa"/>
            </w:pPr>
            <w:r>
              <w:rPr>
                <w:rStyle w:val="a9"/>
              </w:rPr>
              <w:t>Окончание учебного года</w:t>
            </w:r>
          </w:p>
        </w:tc>
        <w:tc>
          <w:tcPr>
            <w:tcW w:w="5670" w:type="dxa"/>
            <w:gridSpan w:val="5"/>
            <w:tcBorders>
              <w:top w:val="single" w:sz="4" w:space="0" w:color="auto"/>
              <w:left w:val="single" w:sz="4" w:space="0" w:color="auto"/>
              <w:right w:val="single" w:sz="4" w:space="0" w:color="auto"/>
            </w:tcBorders>
            <w:shd w:val="clear" w:color="auto" w:fill="auto"/>
          </w:tcPr>
          <w:p w:rsidR="0008243D" w:rsidRDefault="0008243D" w:rsidP="00DC5E7A">
            <w:pPr>
              <w:pStyle w:val="aa"/>
              <w:jc w:val="center"/>
            </w:pPr>
            <w:r>
              <w:rPr>
                <w:rStyle w:val="a9"/>
              </w:rPr>
              <w:t>31 мая</w:t>
            </w:r>
          </w:p>
        </w:tc>
      </w:tr>
      <w:tr w:rsidR="0008243D" w:rsidTr="0008243D">
        <w:trPr>
          <w:trHeight w:hRule="exact" w:val="326"/>
          <w:jc w:val="center"/>
        </w:trPr>
        <w:tc>
          <w:tcPr>
            <w:tcW w:w="704" w:type="dxa"/>
            <w:tcBorders>
              <w:top w:val="single" w:sz="4" w:space="0" w:color="auto"/>
              <w:left w:val="single" w:sz="4" w:space="0" w:color="auto"/>
            </w:tcBorders>
            <w:shd w:val="clear" w:color="auto" w:fill="auto"/>
          </w:tcPr>
          <w:p w:rsidR="0008243D" w:rsidRDefault="0008243D" w:rsidP="00DC5E7A">
            <w:pPr>
              <w:pStyle w:val="aa"/>
              <w:ind w:firstLine="220"/>
            </w:pPr>
            <w:r>
              <w:rPr>
                <w:rStyle w:val="a9"/>
              </w:rPr>
              <w:t xml:space="preserve"> 4</w:t>
            </w:r>
          </w:p>
        </w:tc>
        <w:tc>
          <w:tcPr>
            <w:tcW w:w="3975" w:type="dxa"/>
            <w:tcBorders>
              <w:top w:val="single" w:sz="4" w:space="0" w:color="auto"/>
              <w:left w:val="single" w:sz="4" w:space="0" w:color="auto"/>
            </w:tcBorders>
            <w:shd w:val="clear" w:color="auto" w:fill="auto"/>
          </w:tcPr>
          <w:p w:rsidR="0008243D" w:rsidRDefault="0008243D" w:rsidP="00DC5E7A">
            <w:pPr>
              <w:pStyle w:val="aa"/>
            </w:pPr>
            <w:r>
              <w:rPr>
                <w:rStyle w:val="a9"/>
              </w:rPr>
              <w:t>Количество недель в учебном году</w:t>
            </w:r>
          </w:p>
        </w:tc>
        <w:tc>
          <w:tcPr>
            <w:tcW w:w="1417" w:type="dxa"/>
            <w:tcBorders>
              <w:top w:val="single" w:sz="4" w:space="0" w:color="auto"/>
              <w:left w:val="single" w:sz="4" w:space="0" w:color="auto"/>
            </w:tcBorders>
            <w:shd w:val="clear" w:color="auto" w:fill="auto"/>
          </w:tcPr>
          <w:p w:rsidR="0008243D" w:rsidRDefault="0008243D" w:rsidP="00DC5E7A">
            <w:pPr>
              <w:pStyle w:val="aa"/>
              <w:jc w:val="center"/>
            </w:pPr>
            <w:r>
              <w:rPr>
                <w:rStyle w:val="a9"/>
              </w:rPr>
              <w:t>36</w:t>
            </w:r>
          </w:p>
        </w:tc>
        <w:tc>
          <w:tcPr>
            <w:tcW w:w="1134" w:type="dxa"/>
            <w:tcBorders>
              <w:top w:val="single" w:sz="4" w:space="0" w:color="auto"/>
              <w:left w:val="single" w:sz="4" w:space="0" w:color="auto"/>
            </w:tcBorders>
            <w:shd w:val="clear" w:color="auto" w:fill="auto"/>
          </w:tcPr>
          <w:p w:rsidR="0008243D" w:rsidRDefault="0008243D" w:rsidP="00DC5E7A">
            <w:pPr>
              <w:pStyle w:val="aa"/>
              <w:jc w:val="center"/>
            </w:pPr>
            <w:r>
              <w:rPr>
                <w:rStyle w:val="a9"/>
              </w:rPr>
              <w:t>36</w:t>
            </w:r>
          </w:p>
        </w:tc>
        <w:tc>
          <w:tcPr>
            <w:tcW w:w="1134" w:type="dxa"/>
            <w:tcBorders>
              <w:top w:val="single" w:sz="4" w:space="0" w:color="auto"/>
              <w:left w:val="single" w:sz="4" w:space="0" w:color="auto"/>
            </w:tcBorders>
            <w:shd w:val="clear" w:color="auto" w:fill="auto"/>
          </w:tcPr>
          <w:p w:rsidR="0008243D" w:rsidRDefault="0008243D" w:rsidP="00DC5E7A">
            <w:pPr>
              <w:pStyle w:val="aa"/>
              <w:jc w:val="center"/>
            </w:pPr>
            <w:r>
              <w:rPr>
                <w:rStyle w:val="a9"/>
              </w:rPr>
              <w:t>36</w:t>
            </w:r>
          </w:p>
        </w:tc>
        <w:tc>
          <w:tcPr>
            <w:tcW w:w="992" w:type="dxa"/>
            <w:tcBorders>
              <w:top w:val="single" w:sz="4" w:space="0" w:color="auto"/>
              <w:left w:val="single" w:sz="4" w:space="0" w:color="auto"/>
            </w:tcBorders>
            <w:shd w:val="clear" w:color="auto" w:fill="auto"/>
          </w:tcPr>
          <w:p w:rsidR="0008243D" w:rsidRDefault="0008243D" w:rsidP="00DC5E7A">
            <w:pPr>
              <w:pStyle w:val="aa"/>
              <w:jc w:val="center"/>
            </w:pPr>
            <w:r>
              <w:rPr>
                <w:rStyle w:val="a9"/>
              </w:rPr>
              <w:t>36</w:t>
            </w:r>
          </w:p>
        </w:tc>
        <w:tc>
          <w:tcPr>
            <w:tcW w:w="993" w:type="dxa"/>
            <w:tcBorders>
              <w:top w:val="single" w:sz="4" w:space="0" w:color="auto"/>
              <w:left w:val="single" w:sz="4" w:space="0" w:color="auto"/>
              <w:right w:val="single" w:sz="4" w:space="0" w:color="auto"/>
            </w:tcBorders>
            <w:shd w:val="clear" w:color="auto" w:fill="auto"/>
          </w:tcPr>
          <w:p w:rsidR="0008243D" w:rsidRDefault="0008243D" w:rsidP="00DC5E7A">
            <w:pPr>
              <w:pStyle w:val="aa"/>
              <w:jc w:val="center"/>
            </w:pPr>
            <w:r>
              <w:rPr>
                <w:rStyle w:val="a9"/>
              </w:rPr>
              <w:t>36</w:t>
            </w:r>
          </w:p>
        </w:tc>
      </w:tr>
      <w:tr w:rsidR="0008243D" w:rsidTr="0008243D">
        <w:trPr>
          <w:trHeight w:hRule="exact" w:val="336"/>
          <w:jc w:val="center"/>
        </w:trPr>
        <w:tc>
          <w:tcPr>
            <w:tcW w:w="704" w:type="dxa"/>
            <w:tcBorders>
              <w:top w:val="single" w:sz="4" w:space="0" w:color="auto"/>
              <w:left w:val="single" w:sz="4" w:space="0" w:color="auto"/>
            </w:tcBorders>
            <w:shd w:val="clear" w:color="auto" w:fill="auto"/>
          </w:tcPr>
          <w:p w:rsidR="0008243D" w:rsidRDefault="0008243D" w:rsidP="00DC5E7A">
            <w:pPr>
              <w:pStyle w:val="aa"/>
              <w:jc w:val="center"/>
            </w:pPr>
            <w:r>
              <w:rPr>
                <w:rStyle w:val="a9"/>
              </w:rPr>
              <w:t xml:space="preserve"> 5</w:t>
            </w:r>
          </w:p>
        </w:tc>
        <w:tc>
          <w:tcPr>
            <w:tcW w:w="3975" w:type="dxa"/>
            <w:tcBorders>
              <w:top w:val="single" w:sz="4" w:space="0" w:color="auto"/>
              <w:left w:val="single" w:sz="4" w:space="0" w:color="auto"/>
            </w:tcBorders>
            <w:shd w:val="clear" w:color="auto" w:fill="auto"/>
          </w:tcPr>
          <w:p w:rsidR="0008243D" w:rsidRDefault="0008243D" w:rsidP="00DC5E7A">
            <w:pPr>
              <w:pStyle w:val="aa"/>
            </w:pPr>
            <w:r>
              <w:rPr>
                <w:rStyle w:val="a9"/>
              </w:rPr>
              <w:t>Продолжительность учебной недели</w:t>
            </w:r>
          </w:p>
        </w:tc>
        <w:tc>
          <w:tcPr>
            <w:tcW w:w="1417" w:type="dxa"/>
            <w:tcBorders>
              <w:top w:val="single" w:sz="4" w:space="0" w:color="auto"/>
              <w:left w:val="single" w:sz="4" w:space="0" w:color="auto"/>
            </w:tcBorders>
            <w:shd w:val="clear" w:color="auto" w:fill="auto"/>
          </w:tcPr>
          <w:p w:rsidR="0008243D" w:rsidRDefault="0008243D" w:rsidP="00DC5E7A">
            <w:pPr>
              <w:pStyle w:val="aa"/>
              <w:jc w:val="center"/>
            </w:pPr>
            <w:r>
              <w:rPr>
                <w:rStyle w:val="a9"/>
              </w:rPr>
              <w:t>5 дней</w:t>
            </w:r>
          </w:p>
        </w:tc>
        <w:tc>
          <w:tcPr>
            <w:tcW w:w="1134" w:type="dxa"/>
            <w:tcBorders>
              <w:top w:val="single" w:sz="4" w:space="0" w:color="auto"/>
              <w:left w:val="single" w:sz="4" w:space="0" w:color="auto"/>
            </w:tcBorders>
            <w:shd w:val="clear" w:color="auto" w:fill="auto"/>
          </w:tcPr>
          <w:p w:rsidR="0008243D" w:rsidRDefault="0008243D" w:rsidP="00DC5E7A">
            <w:pPr>
              <w:pStyle w:val="aa"/>
              <w:jc w:val="center"/>
            </w:pPr>
            <w:r>
              <w:rPr>
                <w:rStyle w:val="a9"/>
              </w:rPr>
              <w:t>5 дней</w:t>
            </w:r>
          </w:p>
        </w:tc>
        <w:tc>
          <w:tcPr>
            <w:tcW w:w="1134" w:type="dxa"/>
            <w:tcBorders>
              <w:top w:val="single" w:sz="4" w:space="0" w:color="auto"/>
              <w:left w:val="single" w:sz="4" w:space="0" w:color="auto"/>
            </w:tcBorders>
            <w:shd w:val="clear" w:color="auto" w:fill="auto"/>
          </w:tcPr>
          <w:p w:rsidR="0008243D" w:rsidRDefault="0008243D" w:rsidP="00DC5E7A">
            <w:pPr>
              <w:pStyle w:val="aa"/>
              <w:jc w:val="center"/>
            </w:pPr>
            <w:r>
              <w:rPr>
                <w:rStyle w:val="a9"/>
              </w:rPr>
              <w:t>5 дней</w:t>
            </w:r>
          </w:p>
        </w:tc>
        <w:tc>
          <w:tcPr>
            <w:tcW w:w="992" w:type="dxa"/>
            <w:tcBorders>
              <w:top w:val="single" w:sz="4" w:space="0" w:color="auto"/>
              <w:left w:val="single" w:sz="4" w:space="0" w:color="auto"/>
            </w:tcBorders>
            <w:shd w:val="clear" w:color="auto" w:fill="auto"/>
          </w:tcPr>
          <w:p w:rsidR="0008243D" w:rsidRDefault="0008243D" w:rsidP="00DC5E7A">
            <w:pPr>
              <w:pStyle w:val="aa"/>
              <w:jc w:val="center"/>
            </w:pPr>
            <w:r>
              <w:rPr>
                <w:rStyle w:val="a9"/>
              </w:rPr>
              <w:t>5 дней</w:t>
            </w:r>
          </w:p>
        </w:tc>
        <w:tc>
          <w:tcPr>
            <w:tcW w:w="993" w:type="dxa"/>
            <w:tcBorders>
              <w:top w:val="single" w:sz="4" w:space="0" w:color="auto"/>
              <w:left w:val="single" w:sz="4" w:space="0" w:color="auto"/>
              <w:right w:val="single" w:sz="4" w:space="0" w:color="auto"/>
            </w:tcBorders>
            <w:shd w:val="clear" w:color="auto" w:fill="auto"/>
          </w:tcPr>
          <w:p w:rsidR="0008243D" w:rsidRDefault="0008243D" w:rsidP="00DC5E7A">
            <w:pPr>
              <w:pStyle w:val="aa"/>
              <w:jc w:val="center"/>
            </w:pPr>
            <w:r>
              <w:rPr>
                <w:rStyle w:val="a9"/>
              </w:rPr>
              <w:t>5 дней</w:t>
            </w:r>
          </w:p>
        </w:tc>
      </w:tr>
      <w:tr w:rsidR="0008243D" w:rsidTr="0008243D">
        <w:trPr>
          <w:trHeight w:hRule="exact" w:val="355"/>
          <w:jc w:val="center"/>
        </w:trPr>
        <w:tc>
          <w:tcPr>
            <w:tcW w:w="704" w:type="dxa"/>
            <w:tcBorders>
              <w:top w:val="single" w:sz="4" w:space="0" w:color="auto"/>
              <w:left w:val="single" w:sz="4" w:space="0" w:color="auto"/>
            </w:tcBorders>
            <w:shd w:val="clear" w:color="auto" w:fill="auto"/>
          </w:tcPr>
          <w:p w:rsidR="0008243D" w:rsidRDefault="0008243D" w:rsidP="00DC5E7A">
            <w:pPr>
              <w:pStyle w:val="aa"/>
              <w:jc w:val="center"/>
            </w:pPr>
            <w:r>
              <w:rPr>
                <w:rStyle w:val="a9"/>
              </w:rPr>
              <w:t>6</w:t>
            </w:r>
          </w:p>
        </w:tc>
        <w:tc>
          <w:tcPr>
            <w:tcW w:w="3975" w:type="dxa"/>
            <w:tcBorders>
              <w:top w:val="single" w:sz="4" w:space="0" w:color="auto"/>
              <w:left w:val="single" w:sz="4" w:space="0" w:color="auto"/>
            </w:tcBorders>
            <w:shd w:val="clear" w:color="auto" w:fill="auto"/>
          </w:tcPr>
          <w:p w:rsidR="0008243D" w:rsidRDefault="0008243D" w:rsidP="00DC5E7A">
            <w:pPr>
              <w:pStyle w:val="aa"/>
            </w:pPr>
            <w:r>
              <w:rPr>
                <w:rStyle w:val="a9"/>
              </w:rPr>
              <w:t>Перерыв между образовательной деятельностью</w:t>
            </w:r>
          </w:p>
        </w:tc>
        <w:tc>
          <w:tcPr>
            <w:tcW w:w="5670" w:type="dxa"/>
            <w:gridSpan w:val="5"/>
            <w:tcBorders>
              <w:top w:val="single" w:sz="4" w:space="0" w:color="auto"/>
              <w:left w:val="single" w:sz="4" w:space="0" w:color="auto"/>
              <w:right w:val="single" w:sz="4" w:space="0" w:color="auto"/>
            </w:tcBorders>
            <w:shd w:val="clear" w:color="auto" w:fill="auto"/>
          </w:tcPr>
          <w:p w:rsidR="0008243D" w:rsidRDefault="0008243D" w:rsidP="00DC5E7A">
            <w:pPr>
              <w:pStyle w:val="aa"/>
              <w:jc w:val="center"/>
            </w:pPr>
            <w:r>
              <w:rPr>
                <w:rStyle w:val="a9"/>
              </w:rPr>
              <w:t>Не менее 10 минут</w:t>
            </w:r>
          </w:p>
        </w:tc>
      </w:tr>
      <w:tr w:rsidR="0008243D" w:rsidTr="0008243D">
        <w:trPr>
          <w:trHeight w:hRule="exact" w:val="336"/>
          <w:jc w:val="center"/>
        </w:trPr>
        <w:tc>
          <w:tcPr>
            <w:tcW w:w="704" w:type="dxa"/>
            <w:tcBorders>
              <w:top w:val="single" w:sz="4" w:space="0" w:color="auto"/>
              <w:left w:val="single" w:sz="4" w:space="0" w:color="auto"/>
            </w:tcBorders>
            <w:shd w:val="clear" w:color="auto" w:fill="auto"/>
            <w:vAlign w:val="bottom"/>
          </w:tcPr>
          <w:p w:rsidR="0008243D" w:rsidRDefault="0008243D" w:rsidP="00DC5E7A">
            <w:pPr>
              <w:pStyle w:val="aa"/>
              <w:jc w:val="center"/>
            </w:pPr>
            <w:r>
              <w:rPr>
                <w:rStyle w:val="a9"/>
              </w:rPr>
              <w:t>7</w:t>
            </w:r>
          </w:p>
        </w:tc>
        <w:tc>
          <w:tcPr>
            <w:tcW w:w="3975" w:type="dxa"/>
            <w:tcBorders>
              <w:top w:val="single" w:sz="4" w:space="0" w:color="auto"/>
              <w:left w:val="single" w:sz="4" w:space="0" w:color="auto"/>
            </w:tcBorders>
            <w:shd w:val="clear" w:color="auto" w:fill="auto"/>
            <w:vAlign w:val="bottom"/>
          </w:tcPr>
          <w:p w:rsidR="0008243D" w:rsidRDefault="0008243D" w:rsidP="00DC5E7A">
            <w:pPr>
              <w:pStyle w:val="aa"/>
            </w:pPr>
            <w:r>
              <w:rPr>
                <w:rStyle w:val="a9"/>
              </w:rPr>
              <w:t>Продолжительность образовательной деятельности</w:t>
            </w:r>
          </w:p>
        </w:tc>
        <w:tc>
          <w:tcPr>
            <w:tcW w:w="1417" w:type="dxa"/>
            <w:tcBorders>
              <w:top w:val="single" w:sz="4" w:space="0" w:color="auto"/>
              <w:left w:val="single" w:sz="4" w:space="0" w:color="auto"/>
            </w:tcBorders>
            <w:shd w:val="clear" w:color="auto" w:fill="auto"/>
            <w:vAlign w:val="bottom"/>
          </w:tcPr>
          <w:p w:rsidR="0008243D" w:rsidRDefault="0008243D" w:rsidP="00DC5E7A">
            <w:pPr>
              <w:pStyle w:val="aa"/>
              <w:jc w:val="center"/>
            </w:pPr>
            <w:r>
              <w:rPr>
                <w:rStyle w:val="a9"/>
              </w:rPr>
              <w:t>до 10 минут</w:t>
            </w:r>
          </w:p>
        </w:tc>
        <w:tc>
          <w:tcPr>
            <w:tcW w:w="1134" w:type="dxa"/>
            <w:tcBorders>
              <w:top w:val="single" w:sz="4" w:space="0" w:color="auto"/>
              <w:left w:val="single" w:sz="4" w:space="0" w:color="auto"/>
            </w:tcBorders>
            <w:shd w:val="clear" w:color="auto" w:fill="auto"/>
            <w:vAlign w:val="bottom"/>
          </w:tcPr>
          <w:p w:rsidR="0008243D" w:rsidRDefault="0008243D" w:rsidP="00DC5E7A">
            <w:pPr>
              <w:pStyle w:val="aa"/>
              <w:jc w:val="center"/>
            </w:pPr>
            <w:r>
              <w:rPr>
                <w:rStyle w:val="a9"/>
              </w:rPr>
              <w:t>до 15 минут</w:t>
            </w:r>
          </w:p>
        </w:tc>
        <w:tc>
          <w:tcPr>
            <w:tcW w:w="1134" w:type="dxa"/>
            <w:tcBorders>
              <w:top w:val="single" w:sz="4" w:space="0" w:color="auto"/>
              <w:left w:val="single" w:sz="4" w:space="0" w:color="auto"/>
            </w:tcBorders>
            <w:shd w:val="clear" w:color="auto" w:fill="auto"/>
            <w:vAlign w:val="bottom"/>
          </w:tcPr>
          <w:p w:rsidR="0008243D" w:rsidRDefault="0008243D" w:rsidP="00DC5E7A">
            <w:pPr>
              <w:pStyle w:val="aa"/>
              <w:jc w:val="center"/>
            </w:pPr>
            <w:r>
              <w:rPr>
                <w:rStyle w:val="a9"/>
              </w:rPr>
              <w:t>до 20 минут</w:t>
            </w:r>
          </w:p>
        </w:tc>
        <w:tc>
          <w:tcPr>
            <w:tcW w:w="992" w:type="dxa"/>
            <w:tcBorders>
              <w:top w:val="single" w:sz="4" w:space="0" w:color="auto"/>
              <w:left w:val="single" w:sz="4" w:space="0" w:color="auto"/>
            </w:tcBorders>
            <w:shd w:val="clear" w:color="auto" w:fill="auto"/>
            <w:vAlign w:val="bottom"/>
          </w:tcPr>
          <w:p w:rsidR="0008243D" w:rsidRDefault="0008243D" w:rsidP="00DC5E7A">
            <w:pPr>
              <w:pStyle w:val="aa"/>
              <w:jc w:val="center"/>
            </w:pPr>
            <w:r>
              <w:rPr>
                <w:rStyle w:val="a9"/>
              </w:rPr>
              <w:t>до 25 минут</w:t>
            </w:r>
          </w:p>
        </w:tc>
        <w:tc>
          <w:tcPr>
            <w:tcW w:w="993" w:type="dxa"/>
            <w:tcBorders>
              <w:top w:val="single" w:sz="4" w:space="0" w:color="auto"/>
              <w:left w:val="single" w:sz="4" w:space="0" w:color="auto"/>
              <w:right w:val="single" w:sz="4" w:space="0" w:color="auto"/>
            </w:tcBorders>
            <w:shd w:val="clear" w:color="auto" w:fill="auto"/>
            <w:vAlign w:val="bottom"/>
          </w:tcPr>
          <w:p w:rsidR="0008243D" w:rsidRDefault="0008243D" w:rsidP="00DC5E7A">
            <w:pPr>
              <w:pStyle w:val="aa"/>
            </w:pPr>
            <w:r>
              <w:rPr>
                <w:rStyle w:val="a9"/>
              </w:rPr>
              <w:t>до 30 минут</w:t>
            </w:r>
          </w:p>
        </w:tc>
      </w:tr>
      <w:tr w:rsidR="0008243D" w:rsidTr="0008243D">
        <w:trPr>
          <w:trHeight w:hRule="exact" w:val="326"/>
          <w:jc w:val="center"/>
        </w:trPr>
        <w:tc>
          <w:tcPr>
            <w:tcW w:w="704" w:type="dxa"/>
            <w:tcBorders>
              <w:top w:val="single" w:sz="4" w:space="0" w:color="auto"/>
              <w:left w:val="single" w:sz="4" w:space="0" w:color="auto"/>
            </w:tcBorders>
            <w:shd w:val="clear" w:color="auto" w:fill="auto"/>
            <w:vAlign w:val="bottom"/>
          </w:tcPr>
          <w:p w:rsidR="0008243D" w:rsidRDefault="0008243D" w:rsidP="00DC5E7A">
            <w:pPr>
              <w:pStyle w:val="aa"/>
              <w:jc w:val="center"/>
            </w:pPr>
            <w:r>
              <w:rPr>
                <w:rStyle w:val="a9"/>
              </w:rPr>
              <w:t>8</w:t>
            </w:r>
          </w:p>
        </w:tc>
        <w:tc>
          <w:tcPr>
            <w:tcW w:w="3975" w:type="dxa"/>
            <w:tcBorders>
              <w:top w:val="single" w:sz="4" w:space="0" w:color="auto"/>
              <w:left w:val="single" w:sz="4" w:space="0" w:color="auto"/>
            </w:tcBorders>
            <w:shd w:val="clear" w:color="auto" w:fill="auto"/>
            <w:vAlign w:val="bottom"/>
          </w:tcPr>
          <w:p w:rsidR="0008243D" w:rsidRDefault="0008243D" w:rsidP="00DC5E7A">
            <w:pPr>
              <w:pStyle w:val="aa"/>
            </w:pPr>
            <w:r>
              <w:rPr>
                <w:rStyle w:val="a9"/>
              </w:rPr>
              <w:t>Объем недельной нагрузки</w:t>
            </w:r>
          </w:p>
        </w:tc>
        <w:tc>
          <w:tcPr>
            <w:tcW w:w="1417" w:type="dxa"/>
            <w:tcBorders>
              <w:top w:val="single" w:sz="4" w:space="0" w:color="auto"/>
              <w:left w:val="single" w:sz="4" w:space="0" w:color="auto"/>
            </w:tcBorders>
            <w:shd w:val="clear" w:color="auto" w:fill="auto"/>
            <w:vAlign w:val="bottom"/>
          </w:tcPr>
          <w:p w:rsidR="0008243D" w:rsidRDefault="0008243D" w:rsidP="00DC5E7A">
            <w:pPr>
              <w:pStyle w:val="aa"/>
              <w:jc w:val="center"/>
            </w:pPr>
            <w:r>
              <w:rPr>
                <w:rStyle w:val="a9"/>
              </w:rPr>
              <w:t>100 минут</w:t>
            </w:r>
          </w:p>
        </w:tc>
        <w:tc>
          <w:tcPr>
            <w:tcW w:w="1134" w:type="dxa"/>
            <w:tcBorders>
              <w:top w:val="single" w:sz="4" w:space="0" w:color="auto"/>
              <w:left w:val="single" w:sz="4" w:space="0" w:color="auto"/>
            </w:tcBorders>
            <w:shd w:val="clear" w:color="auto" w:fill="auto"/>
            <w:vAlign w:val="bottom"/>
          </w:tcPr>
          <w:p w:rsidR="0008243D" w:rsidRDefault="0008243D" w:rsidP="00DC5E7A">
            <w:pPr>
              <w:pStyle w:val="aa"/>
              <w:jc w:val="center"/>
            </w:pPr>
            <w:r>
              <w:rPr>
                <w:rStyle w:val="a9"/>
              </w:rPr>
              <w:t>150 минут</w:t>
            </w:r>
          </w:p>
        </w:tc>
        <w:tc>
          <w:tcPr>
            <w:tcW w:w="1134" w:type="dxa"/>
            <w:tcBorders>
              <w:top w:val="single" w:sz="4" w:space="0" w:color="auto"/>
              <w:left w:val="single" w:sz="4" w:space="0" w:color="auto"/>
            </w:tcBorders>
            <w:shd w:val="clear" w:color="auto" w:fill="auto"/>
            <w:vAlign w:val="bottom"/>
          </w:tcPr>
          <w:p w:rsidR="0008243D" w:rsidRDefault="0008243D" w:rsidP="00DC5E7A">
            <w:pPr>
              <w:pStyle w:val="aa"/>
              <w:jc w:val="center"/>
            </w:pPr>
            <w:r>
              <w:rPr>
                <w:rStyle w:val="a9"/>
              </w:rPr>
              <w:t>200 минут</w:t>
            </w:r>
          </w:p>
        </w:tc>
        <w:tc>
          <w:tcPr>
            <w:tcW w:w="992" w:type="dxa"/>
            <w:tcBorders>
              <w:top w:val="single" w:sz="4" w:space="0" w:color="auto"/>
              <w:left w:val="single" w:sz="4" w:space="0" w:color="auto"/>
            </w:tcBorders>
            <w:shd w:val="clear" w:color="auto" w:fill="auto"/>
            <w:vAlign w:val="bottom"/>
          </w:tcPr>
          <w:p w:rsidR="0008243D" w:rsidRDefault="0008243D" w:rsidP="00DC5E7A">
            <w:pPr>
              <w:pStyle w:val="aa"/>
              <w:jc w:val="center"/>
            </w:pPr>
            <w:r>
              <w:rPr>
                <w:rStyle w:val="a9"/>
              </w:rPr>
              <w:t>325 минут</w:t>
            </w:r>
          </w:p>
        </w:tc>
        <w:tc>
          <w:tcPr>
            <w:tcW w:w="993" w:type="dxa"/>
            <w:tcBorders>
              <w:top w:val="single" w:sz="4" w:space="0" w:color="auto"/>
              <w:left w:val="single" w:sz="4" w:space="0" w:color="auto"/>
              <w:right w:val="single" w:sz="4" w:space="0" w:color="auto"/>
            </w:tcBorders>
            <w:shd w:val="clear" w:color="auto" w:fill="auto"/>
            <w:vAlign w:val="bottom"/>
          </w:tcPr>
          <w:p w:rsidR="0008243D" w:rsidRDefault="0008243D" w:rsidP="00DC5E7A">
            <w:pPr>
              <w:pStyle w:val="aa"/>
              <w:jc w:val="center"/>
            </w:pPr>
            <w:r>
              <w:rPr>
                <w:rStyle w:val="a9"/>
              </w:rPr>
              <w:t>450 минут</w:t>
            </w:r>
          </w:p>
        </w:tc>
      </w:tr>
      <w:tr w:rsidR="0008243D" w:rsidTr="0008243D">
        <w:trPr>
          <w:trHeight w:hRule="exact" w:val="331"/>
          <w:jc w:val="center"/>
        </w:trPr>
        <w:tc>
          <w:tcPr>
            <w:tcW w:w="704" w:type="dxa"/>
            <w:tcBorders>
              <w:top w:val="single" w:sz="4" w:space="0" w:color="auto"/>
              <w:left w:val="single" w:sz="4" w:space="0" w:color="auto"/>
            </w:tcBorders>
            <w:shd w:val="clear" w:color="auto" w:fill="auto"/>
          </w:tcPr>
          <w:p w:rsidR="0008243D" w:rsidRDefault="0008243D" w:rsidP="00DC5E7A">
            <w:pPr>
              <w:pStyle w:val="aa"/>
              <w:jc w:val="center"/>
            </w:pPr>
            <w:r>
              <w:rPr>
                <w:rStyle w:val="a9"/>
              </w:rPr>
              <w:t>9</w:t>
            </w:r>
          </w:p>
        </w:tc>
        <w:tc>
          <w:tcPr>
            <w:tcW w:w="3975" w:type="dxa"/>
            <w:tcBorders>
              <w:top w:val="single" w:sz="4" w:space="0" w:color="auto"/>
              <w:left w:val="single" w:sz="4" w:space="0" w:color="auto"/>
            </w:tcBorders>
            <w:shd w:val="clear" w:color="auto" w:fill="auto"/>
          </w:tcPr>
          <w:p w:rsidR="0008243D" w:rsidRDefault="0008243D" w:rsidP="00DC5E7A">
            <w:pPr>
              <w:pStyle w:val="aa"/>
            </w:pPr>
            <w:r>
              <w:rPr>
                <w:rStyle w:val="a9"/>
              </w:rPr>
              <w:t>Сроки проведения каникул, их начало и окончание</w:t>
            </w:r>
          </w:p>
        </w:tc>
        <w:tc>
          <w:tcPr>
            <w:tcW w:w="5670" w:type="dxa"/>
            <w:gridSpan w:val="5"/>
            <w:tcBorders>
              <w:top w:val="single" w:sz="4" w:space="0" w:color="auto"/>
              <w:left w:val="single" w:sz="4" w:space="0" w:color="auto"/>
              <w:right w:val="single" w:sz="4" w:space="0" w:color="auto"/>
            </w:tcBorders>
            <w:shd w:val="clear" w:color="auto" w:fill="auto"/>
          </w:tcPr>
          <w:p w:rsidR="0008243D" w:rsidRDefault="0008243D" w:rsidP="00DC5E7A">
            <w:pPr>
              <w:pStyle w:val="aa"/>
              <w:jc w:val="center"/>
            </w:pPr>
            <w:r>
              <w:rPr>
                <w:rStyle w:val="a9"/>
              </w:rPr>
              <w:t>01 января - 08 января</w:t>
            </w:r>
          </w:p>
        </w:tc>
      </w:tr>
      <w:tr w:rsidR="0008243D" w:rsidTr="0008243D">
        <w:trPr>
          <w:trHeight w:hRule="exact" w:val="1691"/>
          <w:jc w:val="center"/>
        </w:trPr>
        <w:tc>
          <w:tcPr>
            <w:tcW w:w="704" w:type="dxa"/>
            <w:tcBorders>
              <w:top w:val="single" w:sz="4" w:space="0" w:color="auto"/>
              <w:left w:val="single" w:sz="4" w:space="0" w:color="auto"/>
            </w:tcBorders>
            <w:shd w:val="clear" w:color="auto" w:fill="auto"/>
          </w:tcPr>
          <w:p w:rsidR="0008243D" w:rsidRDefault="0008243D" w:rsidP="00DC5E7A">
            <w:pPr>
              <w:pStyle w:val="aa"/>
              <w:ind w:firstLine="220"/>
            </w:pPr>
            <w:r>
              <w:rPr>
                <w:rStyle w:val="a9"/>
              </w:rPr>
              <w:lastRenderedPageBreak/>
              <w:t>10</w:t>
            </w:r>
          </w:p>
        </w:tc>
        <w:tc>
          <w:tcPr>
            <w:tcW w:w="3975" w:type="dxa"/>
            <w:tcBorders>
              <w:top w:val="single" w:sz="4" w:space="0" w:color="auto"/>
              <w:left w:val="single" w:sz="4" w:space="0" w:color="auto"/>
            </w:tcBorders>
            <w:shd w:val="clear" w:color="auto" w:fill="auto"/>
          </w:tcPr>
          <w:p w:rsidR="0008243D" w:rsidRDefault="0008243D" w:rsidP="00DC5E7A">
            <w:pPr>
              <w:pStyle w:val="aa"/>
              <w:spacing w:line="276" w:lineRule="auto"/>
            </w:pPr>
            <w:r>
              <w:rPr>
                <w:rStyle w:val="a9"/>
              </w:rPr>
              <w:t>Сроки проведения мониторинга достижения детьми планируемых результатов освоения образовательной программы дошкольного образования</w:t>
            </w:r>
          </w:p>
        </w:tc>
        <w:tc>
          <w:tcPr>
            <w:tcW w:w="5670" w:type="dxa"/>
            <w:gridSpan w:val="5"/>
            <w:tcBorders>
              <w:top w:val="single" w:sz="4" w:space="0" w:color="auto"/>
              <w:left w:val="single" w:sz="4" w:space="0" w:color="auto"/>
              <w:right w:val="single" w:sz="4" w:space="0" w:color="auto"/>
            </w:tcBorders>
            <w:shd w:val="clear" w:color="auto" w:fill="auto"/>
          </w:tcPr>
          <w:p w:rsidR="0008243D" w:rsidRDefault="0008243D" w:rsidP="00DC5E7A">
            <w:pPr>
              <w:pStyle w:val="aa"/>
              <w:spacing w:after="360"/>
              <w:jc w:val="center"/>
            </w:pPr>
            <w:r>
              <w:rPr>
                <w:rStyle w:val="a9"/>
              </w:rPr>
              <w:t>01 сентября - 15 сентября</w:t>
            </w:r>
          </w:p>
          <w:p w:rsidR="0008243D" w:rsidRDefault="0008243D" w:rsidP="00DC5E7A">
            <w:pPr>
              <w:pStyle w:val="aa"/>
              <w:jc w:val="center"/>
            </w:pPr>
            <w:r>
              <w:rPr>
                <w:rStyle w:val="a9"/>
              </w:rPr>
              <w:t>15 мая - 31 мая</w:t>
            </w:r>
          </w:p>
        </w:tc>
      </w:tr>
      <w:tr w:rsidR="0008243D" w:rsidTr="0008243D">
        <w:trPr>
          <w:trHeight w:hRule="exact" w:val="331"/>
          <w:jc w:val="center"/>
        </w:trPr>
        <w:tc>
          <w:tcPr>
            <w:tcW w:w="704" w:type="dxa"/>
            <w:vMerge w:val="restart"/>
            <w:tcBorders>
              <w:top w:val="single" w:sz="4" w:space="0" w:color="auto"/>
              <w:left w:val="single" w:sz="4" w:space="0" w:color="auto"/>
            </w:tcBorders>
            <w:shd w:val="clear" w:color="auto" w:fill="auto"/>
          </w:tcPr>
          <w:p w:rsidR="0008243D" w:rsidRDefault="0008243D" w:rsidP="00DC5E7A">
            <w:pPr>
              <w:pStyle w:val="aa"/>
              <w:jc w:val="center"/>
            </w:pPr>
            <w:r>
              <w:rPr>
                <w:rStyle w:val="a9"/>
              </w:rPr>
              <w:t>11</w:t>
            </w:r>
          </w:p>
        </w:tc>
        <w:tc>
          <w:tcPr>
            <w:tcW w:w="3975" w:type="dxa"/>
            <w:tcBorders>
              <w:top w:val="single" w:sz="4" w:space="0" w:color="auto"/>
              <w:left w:val="single" w:sz="4" w:space="0" w:color="auto"/>
            </w:tcBorders>
            <w:shd w:val="clear" w:color="auto" w:fill="auto"/>
            <w:vAlign w:val="bottom"/>
          </w:tcPr>
          <w:p w:rsidR="0008243D" w:rsidRDefault="0008243D" w:rsidP="00DC5E7A">
            <w:pPr>
              <w:pStyle w:val="aa"/>
            </w:pPr>
            <w:r>
              <w:rPr>
                <w:rStyle w:val="a9"/>
              </w:rPr>
              <w:t>Праздничные дни:</w:t>
            </w:r>
          </w:p>
        </w:tc>
        <w:tc>
          <w:tcPr>
            <w:tcW w:w="5670" w:type="dxa"/>
            <w:gridSpan w:val="5"/>
            <w:tcBorders>
              <w:top w:val="single" w:sz="4" w:space="0" w:color="auto"/>
              <w:left w:val="single" w:sz="4" w:space="0" w:color="auto"/>
              <w:right w:val="single" w:sz="4" w:space="0" w:color="auto"/>
            </w:tcBorders>
            <w:shd w:val="clear" w:color="auto" w:fill="auto"/>
          </w:tcPr>
          <w:p w:rsidR="0008243D" w:rsidRPr="00ED3AD8" w:rsidRDefault="0008243D" w:rsidP="00DC5E7A">
            <w:pPr>
              <w:jc w:val="center"/>
            </w:pPr>
            <w:r>
              <w:t>Даты</w:t>
            </w:r>
          </w:p>
        </w:tc>
      </w:tr>
      <w:tr w:rsidR="0008243D" w:rsidTr="0008243D">
        <w:trPr>
          <w:trHeight w:hRule="exact" w:val="326"/>
          <w:jc w:val="center"/>
        </w:trPr>
        <w:tc>
          <w:tcPr>
            <w:tcW w:w="704" w:type="dxa"/>
            <w:vMerge/>
            <w:tcBorders>
              <w:left w:val="single" w:sz="4" w:space="0" w:color="auto"/>
            </w:tcBorders>
            <w:shd w:val="clear" w:color="auto" w:fill="auto"/>
          </w:tcPr>
          <w:p w:rsidR="0008243D" w:rsidRDefault="0008243D" w:rsidP="00DC5E7A"/>
        </w:tc>
        <w:tc>
          <w:tcPr>
            <w:tcW w:w="3975" w:type="dxa"/>
            <w:tcBorders>
              <w:top w:val="single" w:sz="4" w:space="0" w:color="auto"/>
              <w:left w:val="single" w:sz="4" w:space="0" w:color="auto"/>
            </w:tcBorders>
            <w:shd w:val="clear" w:color="auto" w:fill="auto"/>
            <w:vAlign w:val="bottom"/>
          </w:tcPr>
          <w:p w:rsidR="0008243D" w:rsidRDefault="0008243D" w:rsidP="00DC5E7A">
            <w:pPr>
              <w:pStyle w:val="aa"/>
            </w:pPr>
            <w:r>
              <w:rPr>
                <w:rStyle w:val="a9"/>
              </w:rPr>
              <w:t>День народного единства</w:t>
            </w:r>
          </w:p>
        </w:tc>
        <w:tc>
          <w:tcPr>
            <w:tcW w:w="5670" w:type="dxa"/>
            <w:gridSpan w:val="5"/>
            <w:tcBorders>
              <w:top w:val="single" w:sz="4" w:space="0" w:color="auto"/>
              <w:left w:val="single" w:sz="4" w:space="0" w:color="auto"/>
              <w:right w:val="single" w:sz="4" w:space="0" w:color="auto"/>
            </w:tcBorders>
            <w:shd w:val="clear" w:color="auto" w:fill="auto"/>
            <w:vAlign w:val="bottom"/>
          </w:tcPr>
          <w:p w:rsidR="0008243D" w:rsidRDefault="0008243D" w:rsidP="00DC5E7A">
            <w:pPr>
              <w:pStyle w:val="aa"/>
              <w:jc w:val="center"/>
            </w:pPr>
            <w:r>
              <w:rPr>
                <w:rStyle w:val="a9"/>
              </w:rPr>
              <w:t>04 ноября</w:t>
            </w:r>
          </w:p>
        </w:tc>
      </w:tr>
      <w:tr w:rsidR="0008243D" w:rsidTr="0008243D">
        <w:trPr>
          <w:trHeight w:hRule="exact" w:val="331"/>
          <w:jc w:val="center"/>
        </w:trPr>
        <w:tc>
          <w:tcPr>
            <w:tcW w:w="704" w:type="dxa"/>
            <w:vMerge/>
            <w:tcBorders>
              <w:left w:val="single" w:sz="4" w:space="0" w:color="auto"/>
            </w:tcBorders>
            <w:shd w:val="clear" w:color="auto" w:fill="auto"/>
          </w:tcPr>
          <w:p w:rsidR="0008243D" w:rsidRDefault="0008243D" w:rsidP="00DC5E7A"/>
        </w:tc>
        <w:tc>
          <w:tcPr>
            <w:tcW w:w="3975" w:type="dxa"/>
            <w:tcBorders>
              <w:top w:val="single" w:sz="4" w:space="0" w:color="auto"/>
              <w:left w:val="single" w:sz="4" w:space="0" w:color="auto"/>
            </w:tcBorders>
            <w:shd w:val="clear" w:color="auto" w:fill="auto"/>
            <w:vAlign w:val="bottom"/>
          </w:tcPr>
          <w:p w:rsidR="0008243D" w:rsidRDefault="0008243D" w:rsidP="00DC5E7A">
            <w:pPr>
              <w:pStyle w:val="aa"/>
            </w:pPr>
            <w:r>
              <w:rPr>
                <w:rStyle w:val="a9"/>
              </w:rPr>
              <w:t>Новогодние праздники и Рождество Христово</w:t>
            </w:r>
          </w:p>
        </w:tc>
        <w:tc>
          <w:tcPr>
            <w:tcW w:w="5670" w:type="dxa"/>
            <w:gridSpan w:val="5"/>
            <w:tcBorders>
              <w:top w:val="single" w:sz="4" w:space="0" w:color="auto"/>
              <w:left w:val="single" w:sz="4" w:space="0" w:color="auto"/>
              <w:right w:val="single" w:sz="4" w:space="0" w:color="auto"/>
            </w:tcBorders>
            <w:shd w:val="clear" w:color="auto" w:fill="auto"/>
            <w:vAlign w:val="bottom"/>
          </w:tcPr>
          <w:p w:rsidR="0008243D" w:rsidRDefault="0008243D" w:rsidP="00DC5E7A">
            <w:pPr>
              <w:pStyle w:val="aa"/>
              <w:jc w:val="center"/>
            </w:pPr>
            <w:r>
              <w:rPr>
                <w:rStyle w:val="a9"/>
              </w:rPr>
              <w:t>01 января - 08 января</w:t>
            </w:r>
          </w:p>
        </w:tc>
      </w:tr>
      <w:tr w:rsidR="0008243D" w:rsidTr="0008243D">
        <w:trPr>
          <w:trHeight w:hRule="exact" w:val="331"/>
          <w:jc w:val="center"/>
        </w:trPr>
        <w:tc>
          <w:tcPr>
            <w:tcW w:w="704" w:type="dxa"/>
            <w:vMerge/>
            <w:tcBorders>
              <w:left w:val="single" w:sz="4" w:space="0" w:color="auto"/>
            </w:tcBorders>
            <w:shd w:val="clear" w:color="auto" w:fill="auto"/>
          </w:tcPr>
          <w:p w:rsidR="0008243D" w:rsidRDefault="0008243D" w:rsidP="00DC5E7A"/>
        </w:tc>
        <w:tc>
          <w:tcPr>
            <w:tcW w:w="3975" w:type="dxa"/>
            <w:tcBorders>
              <w:top w:val="single" w:sz="4" w:space="0" w:color="auto"/>
              <w:left w:val="single" w:sz="4" w:space="0" w:color="auto"/>
            </w:tcBorders>
            <w:shd w:val="clear" w:color="auto" w:fill="auto"/>
            <w:vAlign w:val="bottom"/>
          </w:tcPr>
          <w:p w:rsidR="0008243D" w:rsidRDefault="0008243D" w:rsidP="00DC5E7A">
            <w:pPr>
              <w:pStyle w:val="aa"/>
            </w:pPr>
            <w:r>
              <w:rPr>
                <w:rStyle w:val="a9"/>
              </w:rPr>
              <w:t>День защитника Отечества</w:t>
            </w:r>
          </w:p>
        </w:tc>
        <w:tc>
          <w:tcPr>
            <w:tcW w:w="5670" w:type="dxa"/>
            <w:gridSpan w:val="5"/>
            <w:tcBorders>
              <w:top w:val="single" w:sz="4" w:space="0" w:color="auto"/>
              <w:left w:val="single" w:sz="4" w:space="0" w:color="auto"/>
              <w:right w:val="single" w:sz="4" w:space="0" w:color="auto"/>
            </w:tcBorders>
            <w:shd w:val="clear" w:color="auto" w:fill="auto"/>
            <w:vAlign w:val="bottom"/>
          </w:tcPr>
          <w:p w:rsidR="0008243D" w:rsidRDefault="0008243D" w:rsidP="00DC5E7A">
            <w:pPr>
              <w:pStyle w:val="aa"/>
              <w:jc w:val="center"/>
            </w:pPr>
            <w:r>
              <w:rPr>
                <w:rStyle w:val="a9"/>
              </w:rPr>
              <w:t>23 февраля</w:t>
            </w:r>
          </w:p>
        </w:tc>
      </w:tr>
      <w:tr w:rsidR="0008243D" w:rsidTr="0008243D">
        <w:trPr>
          <w:trHeight w:hRule="exact" w:val="331"/>
          <w:jc w:val="center"/>
        </w:trPr>
        <w:tc>
          <w:tcPr>
            <w:tcW w:w="704" w:type="dxa"/>
            <w:vMerge/>
            <w:tcBorders>
              <w:left w:val="single" w:sz="4" w:space="0" w:color="auto"/>
            </w:tcBorders>
            <w:shd w:val="clear" w:color="auto" w:fill="auto"/>
          </w:tcPr>
          <w:p w:rsidR="0008243D" w:rsidRDefault="0008243D" w:rsidP="00DC5E7A"/>
        </w:tc>
        <w:tc>
          <w:tcPr>
            <w:tcW w:w="3975" w:type="dxa"/>
            <w:tcBorders>
              <w:top w:val="single" w:sz="4" w:space="0" w:color="auto"/>
              <w:left w:val="single" w:sz="4" w:space="0" w:color="auto"/>
            </w:tcBorders>
            <w:shd w:val="clear" w:color="auto" w:fill="auto"/>
            <w:vAlign w:val="bottom"/>
          </w:tcPr>
          <w:p w:rsidR="0008243D" w:rsidRDefault="0008243D" w:rsidP="00DC5E7A">
            <w:pPr>
              <w:pStyle w:val="aa"/>
            </w:pPr>
            <w:r>
              <w:rPr>
                <w:rStyle w:val="a9"/>
              </w:rPr>
              <w:t>Международный женский день</w:t>
            </w:r>
          </w:p>
        </w:tc>
        <w:tc>
          <w:tcPr>
            <w:tcW w:w="5670" w:type="dxa"/>
            <w:gridSpan w:val="5"/>
            <w:tcBorders>
              <w:top w:val="single" w:sz="4" w:space="0" w:color="auto"/>
              <w:left w:val="single" w:sz="4" w:space="0" w:color="auto"/>
              <w:right w:val="single" w:sz="4" w:space="0" w:color="auto"/>
            </w:tcBorders>
            <w:shd w:val="clear" w:color="auto" w:fill="auto"/>
            <w:vAlign w:val="bottom"/>
          </w:tcPr>
          <w:p w:rsidR="0008243D" w:rsidRDefault="0008243D" w:rsidP="00DC5E7A">
            <w:pPr>
              <w:pStyle w:val="aa"/>
              <w:jc w:val="center"/>
            </w:pPr>
            <w:r>
              <w:rPr>
                <w:rStyle w:val="a9"/>
              </w:rPr>
              <w:t>8 марта</w:t>
            </w:r>
          </w:p>
        </w:tc>
      </w:tr>
      <w:tr w:rsidR="0008243D" w:rsidTr="0008243D">
        <w:trPr>
          <w:trHeight w:hRule="exact" w:val="331"/>
          <w:jc w:val="center"/>
        </w:trPr>
        <w:tc>
          <w:tcPr>
            <w:tcW w:w="704" w:type="dxa"/>
            <w:vMerge/>
            <w:tcBorders>
              <w:left w:val="single" w:sz="4" w:space="0" w:color="auto"/>
            </w:tcBorders>
            <w:shd w:val="clear" w:color="auto" w:fill="auto"/>
          </w:tcPr>
          <w:p w:rsidR="0008243D" w:rsidRDefault="0008243D" w:rsidP="00DC5E7A"/>
        </w:tc>
        <w:tc>
          <w:tcPr>
            <w:tcW w:w="3975" w:type="dxa"/>
            <w:tcBorders>
              <w:top w:val="single" w:sz="4" w:space="0" w:color="auto"/>
              <w:left w:val="single" w:sz="4" w:space="0" w:color="auto"/>
            </w:tcBorders>
            <w:shd w:val="clear" w:color="auto" w:fill="auto"/>
          </w:tcPr>
          <w:p w:rsidR="0008243D" w:rsidRDefault="0008243D" w:rsidP="00DC5E7A">
            <w:pPr>
              <w:pStyle w:val="aa"/>
            </w:pPr>
            <w:r>
              <w:rPr>
                <w:rStyle w:val="a9"/>
              </w:rPr>
              <w:t>Праздник Весны и труда</w:t>
            </w:r>
          </w:p>
        </w:tc>
        <w:tc>
          <w:tcPr>
            <w:tcW w:w="5670" w:type="dxa"/>
            <w:gridSpan w:val="5"/>
            <w:tcBorders>
              <w:top w:val="single" w:sz="4" w:space="0" w:color="auto"/>
              <w:left w:val="single" w:sz="4" w:space="0" w:color="auto"/>
              <w:right w:val="single" w:sz="4" w:space="0" w:color="auto"/>
            </w:tcBorders>
            <w:shd w:val="clear" w:color="auto" w:fill="auto"/>
          </w:tcPr>
          <w:p w:rsidR="0008243D" w:rsidRDefault="0008243D" w:rsidP="00DC5E7A">
            <w:pPr>
              <w:pStyle w:val="aa"/>
              <w:jc w:val="center"/>
            </w:pPr>
            <w:r>
              <w:rPr>
                <w:rStyle w:val="a9"/>
              </w:rPr>
              <w:t>01 мая</w:t>
            </w:r>
          </w:p>
        </w:tc>
      </w:tr>
      <w:tr w:rsidR="0008243D" w:rsidTr="0008243D">
        <w:trPr>
          <w:trHeight w:hRule="exact" w:val="331"/>
          <w:jc w:val="center"/>
        </w:trPr>
        <w:tc>
          <w:tcPr>
            <w:tcW w:w="704" w:type="dxa"/>
            <w:vMerge/>
            <w:tcBorders>
              <w:left w:val="single" w:sz="4" w:space="0" w:color="auto"/>
            </w:tcBorders>
            <w:shd w:val="clear" w:color="auto" w:fill="auto"/>
          </w:tcPr>
          <w:p w:rsidR="0008243D" w:rsidRDefault="0008243D" w:rsidP="00DC5E7A"/>
        </w:tc>
        <w:tc>
          <w:tcPr>
            <w:tcW w:w="3975" w:type="dxa"/>
            <w:tcBorders>
              <w:top w:val="single" w:sz="4" w:space="0" w:color="auto"/>
              <w:left w:val="single" w:sz="4" w:space="0" w:color="auto"/>
            </w:tcBorders>
            <w:shd w:val="clear" w:color="auto" w:fill="auto"/>
          </w:tcPr>
          <w:p w:rsidR="0008243D" w:rsidRDefault="0008243D" w:rsidP="00DC5E7A">
            <w:pPr>
              <w:pStyle w:val="aa"/>
            </w:pPr>
            <w:r>
              <w:rPr>
                <w:rStyle w:val="a9"/>
              </w:rPr>
              <w:t>День Победы</w:t>
            </w:r>
          </w:p>
        </w:tc>
        <w:tc>
          <w:tcPr>
            <w:tcW w:w="5670" w:type="dxa"/>
            <w:gridSpan w:val="5"/>
            <w:tcBorders>
              <w:top w:val="single" w:sz="4" w:space="0" w:color="auto"/>
              <w:left w:val="single" w:sz="4" w:space="0" w:color="auto"/>
              <w:right w:val="single" w:sz="4" w:space="0" w:color="auto"/>
            </w:tcBorders>
            <w:shd w:val="clear" w:color="auto" w:fill="auto"/>
          </w:tcPr>
          <w:p w:rsidR="0008243D" w:rsidRDefault="0008243D" w:rsidP="00DC5E7A">
            <w:pPr>
              <w:pStyle w:val="aa"/>
              <w:jc w:val="center"/>
            </w:pPr>
            <w:r>
              <w:rPr>
                <w:rStyle w:val="a9"/>
              </w:rPr>
              <w:t>09 мая</w:t>
            </w:r>
          </w:p>
        </w:tc>
      </w:tr>
      <w:tr w:rsidR="0008243D" w:rsidTr="0008243D">
        <w:trPr>
          <w:trHeight w:hRule="exact" w:val="810"/>
          <w:jc w:val="center"/>
        </w:trPr>
        <w:tc>
          <w:tcPr>
            <w:tcW w:w="704" w:type="dxa"/>
            <w:tcBorders>
              <w:top w:val="single" w:sz="4" w:space="0" w:color="auto"/>
              <w:left w:val="single" w:sz="4" w:space="0" w:color="auto"/>
              <w:bottom w:val="single" w:sz="4" w:space="0" w:color="auto"/>
            </w:tcBorders>
            <w:shd w:val="clear" w:color="auto" w:fill="auto"/>
          </w:tcPr>
          <w:p w:rsidR="0008243D" w:rsidRDefault="0008243D" w:rsidP="00DC5E7A">
            <w:pPr>
              <w:pStyle w:val="aa"/>
              <w:ind w:firstLine="220"/>
            </w:pPr>
            <w:r>
              <w:rPr>
                <w:rStyle w:val="a9"/>
              </w:rPr>
              <w:t>12</w:t>
            </w:r>
          </w:p>
        </w:tc>
        <w:tc>
          <w:tcPr>
            <w:tcW w:w="3975" w:type="dxa"/>
            <w:tcBorders>
              <w:top w:val="single" w:sz="4" w:space="0" w:color="auto"/>
              <w:left w:val="single" w:sz="4" w:space="0" w:color="auto"/>
              <w:bottom w:val="single" w:sz="4" w:space="0" w:color="auto"/>
            </w:tcBorders>
            <w:shd w:val="clear" w:color="auto" w:fill="auto"/>
          </w:tcPr>
          <w:p w:rsidR="0008243D" w:rsidRDefault="0008243D" w:rsidP="00DC5E7A">
            <w:pPr>
              <w:pStyle w:val="aa"/>
            </w:pPr>
            <w:r>
              <w:rPr>
                <w:rStyle w:val="a9"/>
              </w:rPr>
              <w:t>Работа  в летний оздоровительный период</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tcPr>
          <w:p w:rsidR="0008243D" w:rsidRDefault="0008243D" w:rsidP="00DC5E7A">
            <w:pPr>
              <w:pStyle w:val="aa"/>
              <w:spacing w:line="276" w:lineRule="auto"/>
              <w:jc w:val="center"/>
            </w:pPr>
            <w:r>
              <w:rPr>
                <w:rStyle w:val="a9"/>
              </w:rPr>
              <w:t>01 июня - 31 августа</w:t>
            </w:r>
            <w:r>
              <w:rPr>
                <w:rStyle w:val="a9"/>
                <w:rFonts w:eastAsiaTheme="majorEastAsia"/>
              </w:rPr>
              <w:t xml:space="preserve"> 5 - дневная рабочая неделя с 08.00 до 18</w:t>
            </w:r>
            <w:r>
              <w:rPr>
                <w:rStyle w:val="a9"/>
              </w:rPr>
              <w:t>.00</w:t>
            </w:r>
          </w:p>
        </w:tc>
      </w:tr>
    </w:tbl>
    <w:p w:rsidR="007C4F16" w:rsidRDefault="007C4F16" w:rsidP="00655DF7">
      <w:pPr>
        <w:shd w:val="clear" w:color="auto" w:fill="FFFFFF" w:themeFill="background1"/>
        <w:contextualSpacing/>
        <w:jc w:val="both"/>
        <w:rPr>
          <w:rStyle w:val="21"/>
          <w:rFonts w:eastAsiaTheme="majorEastAsia"/>
        </w:rPr>
      </w:pPr>
    </w:p>
    <w:p w:rsidR="00C578E5" w:rsidRDefault="00C578E5" w:rsidP="00655DF7">
      <w:pPr>
        <w:shd w:val="clear" w:color="auto" w:fill="FFFFFF" w:themeFill="background1"/>
        <w:contextualSpacing/>
        <w:jc w:val="both"/>
        <w:rPr>
          <w:rStyle w:val="21"/>
          <w:rFonts w:eastAsiaTheme="majorEastAsia"/>
        </w:rPr>
      </w:pPr>
    </w:p>
    <w:p w:rsidR="00C578E5" w:rsidRDefault="00C578E5" w:rsidP="00C578E5">
      <w:pPr>
        <w:pStyle w:val="a6"/>
        <w:jc w:val="center"/>
        <w:rPr>
          <w:rStyle w:val="23"/>
          <w:rFonts w:eastAsia="Microsoft Sans Serif"/>
          <w:bCs w:val="0"/>
        </w:rPr>
      </w:pPr>
      <w:r>
        <w:rPr>
          <w:rStyle w:val="23"/>
          <w:rFonts w:eastAsia="Microsoft Sans Serif"/>
          <w:bCs w:val="0"/>
        </w:rPr>
        <w:t>4.</w:t>
      </w:r>
      <w:proofErr w:type="gramStart"/>
      <w:r>
        <w:rPr>
          <w:rStyle w:val="23"/>
          <w:rFonts w:eastAsia="Microsoft Sans Serif"/>
          <w:bCs w:val="0"/>
        </w:rPr>
        <w:t>3.</w:t>
      </w:r>
      <w:r w:rsidRPr="004C29F6">
        <w:rPr>
          <w:rStyle w:val="23"/>
          <w:rFonts w:eastAsia="Microsoft Sans Serif"/>
          <w:bCs w:val="0"/>
        </w:rPr>
        <w:t>Учебный</w:t>
      </w:r>
      <w:proofErr w:type="gramEnd"/>
      <w:r w:rsidRPr="004C29F6">
        <w:rPr>
          <w:rStyle w:val="23"/>
          <w:rFonts w:eastAsia="Microsoft Sans Serif"/>
          <w:bCs w:val="0"/>
        </w:rPr>
        <w:t xml:space="preserve"> план</w:t>
      </w:r>
    </w:p>
    <w:p w:rsidR="00C578E5" w:rsidRDefault="00C578E5" w:rsidP="00C578E5">
      <w:pPr>
        <w:pStyle w:val="a6"/>
        <w:jc w:val="center"/>
        <w:rPr>
          <w:rStyle w:val="23"/>
          <w:rFonts w:eastAsia="Microsoft Sans Serif"/>
          <w:bCs w:val="0"/>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2268"/>
        <w:gridCol w:w="1276"/>
        <w:gridCol w:w="1134"/>
        <w:gridCol w:w="1417"/>
        <w:gridCol w:w="1418"/>
        <w:gridCol w:w="1276"/>
      </w:tblGrid>
      <w:tr w:rsidR="0015386A" w:rsidRPr="00C34957" w:rsidTr="0015386A">
        <w:trPr>
          <w:trHeight w:val="852"/>
        </w:trPr>
        <w:tc>
          <w:tcPr>
            <w:tcW w:w="1730" w:type="dxa"/>
            <w:shd w:val="clear" w:color="auto" w:fill="auto"/>
          </w:tcPr>
          <w:p w:rsidR="00C578E5" w:rsidRPr="00C34957" w:rsidRDefault="00C578E5" w:rsidP="00DC5E7A">
            <w:pPr>
              <w:jc w:val="center"/>
              <w:rPr>
                <w:b/>
              </w:rPr>
            </w:pPr>
            <w:r w:rsidRPr="00C34957">
              <w:rPr>
                <w:b/>
              </w:rPr>
              <w:t>Образовательные области</w:t>
            </w:r>
          </w:p>
        </w:tc>
        <w:tc>
          <w:tcPr>
            <w:tcW w:w="2268" w:type="dxa"/>
          </w:tcPr>
          <w:p w:rsidR="00C578E5" w:rsidRPr="00C34957" w:rsidRDefault="00C578E5" w:rsidP="00DC5E7A">
            <w:pPr>
              <w:jc w:val="center"/>
              <w:rPr>
                <w:b/>
              </w:rPr>
            </w:pPr>
            <w:r>
              <w:rPr>
                <w:b/>
              </w:rPr>
              <w:t>Дисциплины (модули)</w:t>
            </w:r>
          </w:p>
        </w:tc>
        <w:tc>
          <w:tcPr>
            <w:tcW w:w="1276" w:type="dxa"/>
            <w:shd w:val="clear" w:color="auto" w:fill="auto"/>
          </w:tcPr>
          <w:p w:rsidR="00C578E5" w:rsidRPr="005536B5" w:rsidRDefault="00C578E5" w:rsidP="00DC5E7A">
            <w:pPr>
              <w:jc w:val="center"/>
            </w:pPr>
            <w:r w:rsidRPr="00C34957">
              <w:t>Первый год обучения</w:t>
            </w:r>
          </w:p>
        </w:tc>
        <w:tc>
          <w:tcPr>
            <w:tcW w:w="1134" w:type="dxa"/>
            <w:shd w:val="clear" w:color="auto" w:fill="auto"/>
          </w:tcPr>
          <w:p w:rsidR="00C578E5" w:rsidRPr="005536B5" w:rsidRDefault="00C578E5" w:rsidP="00DC5E7A">
            <w:pPr>
              <w:jc w:val="center"/>
            </w:pPr>
            <w:r w:rsidRPr="00C34957">
              <w:t>Второй год обучения</w:t>
            </w:r>
          </w:p>
        </w:tc>
        <w:tc>
          <w:tcPr>
            <w:tcW w:w="1417" w:type="dxa"/>
            <w:shd w:val="clear" w:color="auto" w:fill="auto"/>
          </w:tcPr>
          <w:p w:rsidR="00C578E5" w:rsidRPr="005536B5" w:rsidRDefault="00C578E5" w:rsidP="00DC5E7A">
            <w:pPr>
              <w:jc w:val="center"/>
            </w:pPr>
            <w:r w:rsidRPr="00C34957">
              <w:t>Третий год обучения</w:t>
            </w:r>
          </w:p>
        </w:tc>
        <w:tc>
          <w:tcPr>
            <w:tcW w:w="1418" w:type="dxa"/>
            <w:shd w:val="clear" w:color="auto" w:fill="auto"/>
          </w:tcPr>
          <w:p w:rsidR="00C578E5" w:rsidRPr="005536B5" w:rsidRDefault="00C578E5" w:rsidP="00DC5E7A">
            <w:pPr>
              <w:jc w:val="center"/>
            </w:pPr>
            <w:r w:rsidRPr="00C34957">
              <w:t>Четвертый год обучения</w:t>
            </w:r>
          </w:p>
        </w:tc>
        <w:tc>
          <w:tcPr>
            <w:tcW w:w="1276" w:type="dxa"/>
            <w:shd w:val="clear" w:color="auto" w:fill="auto"/>
          </w:tcPr>
          <w:p w:rsidR="00C578E5" w:rsidRPr="005536B5" w:rsidRDefault="00C578E5" w:rsidP="00DC5E7A">
            <w:pPr>
              <w:jc w:val="center"/>
            </w:pPr>
            <w:r w:rsidRPr="00C34957">
              <w:t>Пятый год обучения</w:t>
            </w:r>
          </w:p>
        </w:tc>
      </w:tr>
      <w:tr w:rsidR="00C578E5" w:rsidRPr="00C34957" w:rsidTr="0015386A">
        <w:trPr>
          <w:trHeight w:val="268"/>
        </w:trPr>
        <w:tc>
          <w:tcPr>
            <w:tcW w:w="10519" w:type="dxa"/>
            <w:gridSpan w:val="7"/>
            <w:shd w:val="clear" w:color="auto" w:fill="auto"/>
            <w:vAlign w:val="center"/>
          </w:tcPr>
          <w:p w:rsidR="00C578E5" w:rsidRPr="00C34957" w:rsidRDefault="00C578E5" w:rsidP="00DC5E7A">
            <w:pPr>
              <w:jc w:val="center"/>
            </w:pPr>
            <w:r>
              <w:t>Количество часов в неделю/ в год</w:t>
            </w:r>
          </w:p>
        </w:tc>
      </w:tr>
      <w:tr w:rsidR="00C578E5" w:rsidRPr="00C34957" w:rsidTr="0015386A">
        <w:trPr>
          <w:trHeight w:val="683"/>
        </w:trPr>
        <w:tc>
          <w:tcPr>
            <w:tcW w:w="10519" w:type="dxa"/>
            <w:gridSpan w:val="7"/>
            <w:shd w:val="clear" w:color="auto" w:fill="auto"/>
          </w:tcPr>
          <w:p w:rsidR="00C578E5" w:rsidRPr="00FC3A7D" w:rsidRDefault="00C578E5" w:rsidP="00DC5E7A">
            <w:pPr>
              <w:jc w:val="center"/>
              <w:rPr>
                <w:b/>
                <w:sz w:val="16"/>
                <w:szCs w:val="16"/>
              </w:rPr>
            </w:pPr>
          </w:p>
          <w:p w:rsidR="00C578E5" w:rsidRPr="00FC3A7D" w:rsidRDefault="00C578E5" w:rsidP="00DC5E7A">
            <w:pPr>
              <w:jc w:val="center"/>
              <w:rPr>
                <w:b/>
              </w:rPr>
            </w:pPr>
            <w:r w:rsidRPr="00FC3A7D">
              <w:rPr>
                <w:b/>
              </w:rPr>
              <w:t>Обязательная часть</w:t>
            </w:r>
          </w:p>
        </w:tc>
      </w:tr>
      <w:tr w:rsidR="0015386A" w:rsidRPr="00C34957" w:rsidTr="0015386A">
        <w:tc>
          <w:tcPr>
            <w:tcW w:w="1730" w:type="dxa"/>
            <w:shd w:val="clear" w:color="auto" w:fill="auto"/>
          </w:tcPr>
          <w:p w:rsidR="00C578E5" w:rsidRPr="00485612" w:rsidRDefault="00C578E5" w:rsidP="00DC5E7A">
            <w:pPr>
              <w:ind w:right="-108"/>
              <w:rPr>
                <w:b/>
                <w:bCs/>
              </w:rPr>
            </w:pPr>
            <w:r>
              <w:rPr>
                <w:b/>
                <w:bCs/>
              </w:rPr>
              <w:t>Физическое развитие</w:t>
            </w:r>
          </w:p>
        </w:tc>
        <w:tc>
          <w:tcPr>
            <w:tcW w:w="2268" w:type="dxa"/>
          </w:tcPr>
          <w:p w:rsidR="00C578E5" w:rsidRPr="00C34957" w:rsidRDefault="00C578E5" w:rsidP="00DC5E7A">
            <w:r>
              <w:t>Двигательная деятельность</w:t>
            </w:r>
          </w:p>
        </w:tc>
        <w:tc>
          <w:tcPr>
            <w:tcW w:w="1276" w:type="dxa"/>
            <w:shd w:val="clear" w:color="auto" w:fill="auto"/>
          </w:tcPr>
          <w:p w:rsidR="00C578E5" w:rsidRPr="00C34957" w:rsidRDefault="00C578E5" w:rsidP="00DC5E7A">
            <w:pPr>
              <w:jc w:val="center"/>
            </w:pPr>
          </w:p>
          <w:p w:rsidR="00C578E5" w:rsidRPr="00C34957" w:rsidRDefault="00C578E5" w:rsidP="00DC5E7A">
            <w:pPr>
              <w:jc w:val="center"/>
            </w:pPr>
            <w:r>
              <w:t>2</w:t>
            </w:r>
          </w:p>
        </w:tc>
        <w:tc>
          <w:tcPr>
            <w:tcW w:w="1134" w:type="dxa"/>
            <w:shd w:val="clear" w:color="auto" w:fill="auto"/>
          </w:tcPr>
          <w:p w:rsidR="00C578E5" w:rsidRPr="00C34957" w:rsidRDefault="00C578E5" w:rsidP="00DC5E7A">
            <w:pPr>
              <w:jc w:val="center"/>
            </w:pPr>
          </w:p>
          <w:p w:rsidR="00C578E5" w:rsidRPr="00C34957" w:rsidRDefault="00C578E5" w:rsidP="00DC5E7A">
            <w:pPr>
              <w:jc w:val="center"/>
            </w:pPr>
            <w:r>
              <w:t>2</w:t>
            </w:r>
          </w:p>
        </w:tc>
        <w:tc>
          <w:tcPr>
            <w:tcW w:w="1417" w:type="dxa"/>
            <w:shd w:val="clear" w:color="auto" w:fill="auto"/>
          </w:tcPr>
          <w:p w:rsidR="00C578E5" w:rsidRPr="00C34957" w:rsidRDefault="00C578E5" w:rsidP="00DC5E7A">
            <w:pPr>
              <w:jc w:val="center"/>
            </w:pPr>
          </w:p>
          <w:p w:rsidR="00C578E5" w:rsidRPr="00C34957" w:rsidRDefault="00C578E5" w:rsidP="00DC5E7A">
            <w:pPr>
              <w:jc w:val="center"/>
            </w:pPr>
            <w:r>
              <w:t>2</w:t>
            </w:r>
          </w:p>
        </w:tc>
        <w:tc>
          <w:tcPr>
            <w:tcW w:w="1418" w:type="dxa"/>
            <w:shd w:val="clear" w:color="auto" w:fill="auto"/>
          </w:tcPr>
          <w:p w:rsidR="00C578E5" w:rsidRPr="00C34957" w:rsidRDefault="00C578E5" w:rsidP="00DC5E7A">
            <w:pPr>
              <w:jc w:val="center"/>
            </w:pPr>
          </w:p>
          <w:p w:rsidR="00C578E5" w:rsidRPr="00C34957" w:rsidRDefault="00C578E5" w:rsidP="00DC5E7A">
            <w:pPr>
              <w:jc w:val="center"/>
            </w:pPr>
            <w:r w:rsidRPr="00C34957">
              <w:t xml:space="preserve">2 </w:t>
            </w:r>
          </w:p>
          <w:p w:rsidR="00C578E5" w:rsidRPr="00C34957" w:rsidRDefault="00C578E5" w:rsidP="00DC5E7A">
            <w:pPr>
              <w:jc w:val="center"/>
            </w:pPr>
          </w:p>
        </w:tc>
        <w:tc>
          <w:tcPr>
            <w:tcW w:w="1276" w:type="dxa"/>
            <w:shd w:val="clear" w:color="auto" w:fill="auto"/>
          </w:tcPr>
          <w:p w:rsidR="00C578E5" w:rsidRPr="00C34957" w:rsidRDefault="00C578E5" w:rsidP="00DC5E7A">
            <w:pPr>
              <w:jc w:val="center"/>
            </w:pPr>
          </w:p>
          <w:p w:rsidR="00C578E5" w:rsidRPr="00C34957" w:rsidRDefault="00C578E5" w:rsidP="00DC5E7A">
            <w:pPr>
              <w:jc w:val="center"/>
            </w:pPr>
            <w:r w:rsidRPr="00C34957">
              <w:t xml:space="preserve">2 </w:t>
            </w:r>
          </w:p>
          <w:p w:rsidR="00C578E5" w:rsidRPr="00C34957" w:rsidRDefault="00C578E5" w:rsidP="00DC5E7A">
            <w:pPr>
              <w:jc w:val="center"/>
            </w:pPr>
          </w:p>
        </w:tc>
      </w:tr>
      <w:tr w:rsidR="0015386A" w:rsidRPr="00C34957" w:rsidTr="0015386A">
        <w:trPr>
          <w:trHeight w:val="1260"/>
        </w:trPr>
        <w:tc>
          <w:tcPr>
            <w:tcW w:w="1730" w:type="dxa"/>
            <w:shd w:val="clear" w:color="auto" w:fill="auto"/>
          </w:tcPr>
          <w:p w:rsidR="00C578E5" w:rsidRPr="00C34957" w:rsidRDefault="00C578E5" w:rsidP="00DC5E7A">
            <w:pPr>
              <w:rPr>
                <w:b/>
                <w:bCs/>
              </w:rPr>
            </w:pPr>
            <w:r w:rsidRPr="00C34957">
              <w:rPr>
                <w:b/>
                <w:bCs/>
              </w:rPr>
              <w:t>Соци</w:t>
            </w:r>
            <w:r>
              <w:rPr>
                <w:b/>
                <w:bCs/>
              </w:rPr>
              <w:t>ально- коммуникативное развитие</w:t>
            </w:r>
          </w:p>
        </w:tc>
        <w:tc>
          <w:tcPr>
            <w:tcW w:w="2268" w:type="dxa"/>
          </w:tcPr>
          <w:p w:rsidR="00C578E5" w:rsidRPr="00C34957" w:rsidRDefault="00C578E5" w:rsidP="00DC5E7A">
            <w:r w:rsidRPr="00C34957">
              <w:t>Познание предметного и социального мира, освоение безопасного поведения</w:t>
            </w:r>
          </w:p>
        </w:tc>
        <w:tc>
          <w:tcPr>
            <w:tcW w:w="1276" w:type="dxa"/>
            <w:shd w:val="clear" w:color="auto" w:fill="auto"/>
          </w:tcPr>
          <w:p w:rsidR="00C578E5" w:rsidRPr="00C34957" w:rsidRDefault="00C578E5" w:rsidP="00DC5E7A">
            <w:pPr>
              <w:jc w:val="center"/>
            </w:pPr>
          </w:p>
          <w:p w:rsidR="00C578E5" w:rsidRPr="00C34957" w:rsidRDefault="00C578E5" w:rsidP="00DC5E7A"/>
          <w:p w:rsidR="00C578E5" w:rsidRPr="00C34957" w:rsidRDefault="00C578E5" w:rsidP="00DC5E7A">
            <w:pPr>
              <w:jc w:val="center"/>
            </w:pPr>
            <w:r>
              <w:t>0,5/18</w:t>
            </w:r>
          </w:p>
        </w:tc>
        <w:tc>
          <w:tcPr>
            <w:tcW w:w="1134" w:type="dxa"/>
            <w:shd w:val="clear" w:color="auto" w:fill="auto"/>
          </w:tcPr>
          <w:p w:rsidR="00C578E5" w:rsidRPr="00C34957" w:rsidRDefault="00C578E5" w:rsidP="00DC5E7A">
            <w:pPr>
              <w:jc w:val="center"/>
            </w:pPr>
          </w:p>
          <w:p w:rsidR="00C578E5" w:rsidRPr="00C34957" w:rsidRDefault="00C578E5" w:rsidP="00DC5E7A"/>
          <w:p w:rsidR="00C578E5" w:rsidRPr="00C34957" w:rsidRDefault="00C578E5" w:rsidP="00DC5E7A">
            <w:pPr>
              <w:jc w:val="center"/>
            </w:pPr>
            <w:r>
              <w:t>0,25/9</w:t>
            </w:r>
          </w:p>
        </w:tc>
        <w:tc>
          <w:tcPr>
            <w:tcW w:w="1417" w:type="dxa"/>
            <w:shd w:val="clear" w:color="auto" w:fill="auto"/>
          </w:tcPr>
          <w:p w:rsidR="00C578E5" w:rsidRPr="00C34957" w:rsidRDefault="00C578E5" w:rsidP="00DC5E7A">
            <w:pPr>
              <w:jc w:val="center"/>
            </w:pPr>
          </w:p>
          <w:p w:rsidR="00C578E5" w:rsidRPr="00C34957" w:rsidRDefault="00C578E5" w:rsidP="00DC5E7A"/>
          <w:p w:rsidR="00C578E5" w:rsidRPr="00C34957" w:rsidRDefault="00C578E5" w:rsidP="00DC5E7A">
            <w:pPr>
              <w:jc w:val="center"/>
            </w:pPr>
            <w:r>
              <w:t>0,25/18</w:t>
            </w:r>
          </w:p>
        </w:tc>
        <w:tc>
          <w:tcPr>
            <w:tcW w:w="1418" w:type="dxa"/>
            <w:shd w:val="clear" w:color="auto" w:fill="auto"/>
          </w:tcPr>
          <w:p w:rsidR="00C578E5" w:rsidRPr="00C34957" w:rsidRDefault="00C578E5" w:rsidP="00DC5E7A">
            <w:pPr>
              <w:jc w:val="center"/>
            </w:pPr>
          </w:p>
          <w:p w:rsidR="00C578E5" w:rsidRPr="00C34957" w:rsidRDefault="00C578E5" w:rsidP="00DC5E7A"/>
          <w:p w:rsidR="00C578E5" w:rsidRPr="00C34957" w:rsidRDefault="00C578E5" w:rsidP="00DC5E7A">
            <w:pPr>
              <w:jc w:val="center"/>
            </w:pPr>
            <w:r>
              <w:t>0,5/18</w:t>
            </w:r>
          </w:p>
          <w:p w:rsidR="00C578E5" w:rsidRPr="00C34957" w:rsidRDefault="00C578E5" w:rsidP="00DC5E7A"/>
        </w:tc>
        <w:tc>
          <w:tcPr>
            <w:tcW w:w="1276" w:type="dxa"/>
            <w:shd w:val="clear" w:color="auto" w:fill="auto"/>
          </w:tcPr>
          <w:p w:rsidR="00C578E5" w:rsidRPr="00C34957" w:rsidRDefault="00C578E5" w:rsidP="00DC5E7A">
            <w:pPr>
              <w:jc w:val="center"/>
            </w:pPr>
          </w:p>
          <w:p w:rsidR="00C578E5" w:rsidRPr="00C34957" w:rsidRDefault="00C578E5" w:rsidP="00DC5E7A"/>
          <w:p w:rsidR="00C578E5" w:rsidRPr="00C34957" w:rsidRDefault="00C578E5" w:rsidP="00DC5E7A">
            <w:pPr>
              <w:jc w:val="center"/>
            </w:pPr>
            <w:r>
              <w:t>1,0/36</w:t>
            </w:r>
            <w:r w:rsidRPr="00C34957">
              <w:t xml:space="preserve"> </w:t>
            </w:r>
          </w:p>
          <w:p w:rsidR="00C578E5" w:rsidRPr="00C34957" w:rsidRDefault="00C578E5" w:rsidP="00DC5E7A">
            <w:pPr>
              <w:jc w:val="center"/>
            </w:pPr>
          </w:p>
        </w:tc>
      </w:tr>
      <w:tr w:rsidR="0015386A" w:rsidRPr="00C34957" w:rsidTr="0015386A">
        <w:tc>
          <w:tcPr>
            <w:tcW w:w="1730" w:type="dxa"/>
            <w:shd w:val="clear" w:color="auto" w:fill="auto"/>
          </w:tcPr>
          <w:p w:rsidR="00C578E5" w:rsidRPr="00C34957" w:rsidRDefault="00C578E5" w:rsidP="00DC5E7A">
            <w:pPr>
              <w:snapToGrid w:val="0"/>
              <w:rPr>
                <w:b/>
                <w:bCs/>
              </w:rPr>
            </w:pPr>
            <w:r>
              <w:rPr>
                <w:b/>
                <w:bCs/>
              </w:rPr>
              <w:t>Познавательное развитие</w:t>
            </w:r>
          </w:p>
          <w:p w:rsidR="00C578E5" w:rsidRPr="00C34957" w:rsidRDefault="00C578E5" w:rsidP="00DC5E7A">
            <w:pPr>
              <w:ind w:right="-108"/>
              <w:rPr>
                <w:b/>
              </w:rPr>
            </w:pPr>
          </w:p>
        </w:tc>
        <w:tc>
          <w:tcPr>
            <w:tcW w:w="2268" w:type="dxa"/>
          </w:tcPr>
          <w:p w:rsidR="00C578E5" w:rsidRDefault="00C578E5" w:rsidP="00DC5E7A">
            <w:pPr>
              <w:ind w:right="-108"/>
            </w:pPr>
            <w:r w:rsidRPr="00C34957">
              <w:t>Исследование объектов живой и неживой природы, экспериментирование</w:t>
            </w:r>
          </w:p>
          <w:p w:rsidR="00C578E5" w:rsidRPr="00C34957" w:rsidRDefault="00C578E5" w:rsidP="00DC5E7A">
            <w:pPr>
              <w:ind w:right="-108"/>
            </w:pPr>
          </w:p>
          <w:p w:rsidR="00C578E5" w:rsidRPr="00C34957" w:rsidRDefault="00C578E5" w:rsidP="00DC5E7A">
            <w:r w:rsidRPr="00C34957">
              <w:t>Математическое и сенсорное</w:t>
            </w:r>
          </w:p>
          <w:p w:rsidR="00C578E5" w:rsidRPr="00C34957" w:rsidRDefault="00C578E5" w:rsidP="00DC5E7A">
            <w:r w:rsidRPr="00C34957">
              <w:t>развитие</w:t>
            </w:r>
          </w:p>
        </w:tc>
        <w:tc>
          <w:tcPr>
            <w:tcW w:w="1276" w:type="dxa"/>
            <w:shd w:val="clear" w:color="auto" w:fill="auto"/>
          </w:tcPr>
          <w:p w:rsidR="00C578E5" w:rsidRPr="00C34957" w:rsidRDefault="00C578E5" w:rsidP="00DC5E7A">
            <w:pPr>
              <w:jc w:val="center"/>
            </w:pPr>
          </w:p>
          <w:p w:rsidR="00C578E5" w:rsidRPr="00C34957" w:rsidRDefault="00C578E5" w:rsidP="00DC5E7A">
            <w:pPr>
              <w:jc w:val="center"/>
            </w:pPr>
          </w:p>
          <w:p w:rsidR="00C578E5" w:rsidRPr="00C34957" w:rsidRDefault="00C578E5" w:rsidP="00DC5E7A">
            <w:pPr>
              <w:jc w:val="center"/>
            </w:pPr>
            <w:r>
              <w:t>0,5/18</w:t>
            </w:r>
          </w:p>
          <w:p w:rsidR="00C578E5" w:rsidRPr="00C34957" w:rsidRDefault="00C578E5" w:rsidP="00DC5E7A">
            <w:pPr>
              <w:jc w:val="center"/>
            </w:pPr>
          </w:p>
          <w:p w:rsidR="00C578E5" w:rsidRPr="00C34957" w:rsidRDefault="00C578E5" w:rsidP="00DC5E7A">
            <w:pPr>
              <w:jc w:val="center"/>
            </w:pPr>
          </w:p>
          <w:p w:rsidR="00C578E5" w:rsidRPr="00C34957" w:rsidRDefault="00C578E5" w:rsidP="00DC5E7A">
            <w:pPr>
              <w:jc w:val="center"/>
            </w:pPr>
          </w:p>
          <w:p w:rsidR="00C578E5" w:rsidRPr="00C34957" w:rsidRDefault="00C578E5" w:rsidP="00DC5E7A">
            <w:pPr>
              <w:jc w:val="center"/>
            </w:pPr>
            <w:r>
              <w:t>0,5/18</w:t>
            </w:r>
          </w:p>
        </w:tc>
        <w:tc>
          <w:tcPr>
            <w:tcW w:w="1134" w:type="dxa"/>
            <w:shd w:val="clear" w:color="auto" w:fill="auto"/>
          </w:tcPr>
          <w:p w:rsidR="00C578E5" w:rsidRPr="00C34957" w:rsidRDefault="00C578E5" w:rsidP="00DC5E7A">
            <w:pPr>
              <w:jc w:val="center"/>
            </w:pPr>
          </w:p>
          <w:p w:rsidR="00C578E5" w:rsidRPr="00C34957" w:rsidRDefault="00C578E5" w:rsidP="00DC5E7A">
            <w:pPr>
              <w:jc w:val="center"/>
            </w:pPr>
          </w:p>
          <w:p w:rsidR="00C578E5" w:rsidRPr="00C34957" w:rsidRDefault="00C578E5" w:rsidP="00DC5E7A">
            <w:pPr>
              <w:jc w:val="center"/>
            </w:pPr>
            <w:r>
              <w:t>0,5/18</w:t>
            </w:r>
          </w:p>
          <w:p w:rsidR="00C578E5" w:rsidRPr="00C34957" w:rsidRDefault="00C578E5" w:rsidP="00DC5E7A">
            <w:pPr>
              <w:jc w:val="center"/>
            </w:pPr>
          </w:p>
          <w:p w:rsidR="00C578E5" w:rsidRPr="00C34957" w:rsidRDefault="00C578E5" w:rsidP="00DC5E7A">
            <w:pPr>
              <w:jc w:val="center"/>
            </w:pPr>
          </w:p>
          <w:p w:rsidR="00C578E5" w:rsidRPr="00C34957" w:rsidRDefault="00C578E5" w:rsidP="00DC5E7A">
            <w:pPr>
              <w:jc w:val="center"/>
            </w:pPr>
          </w:p>
          <w:p w:rsidR="00C578E5" w:rsidRPr="00C34957" w:rsidRDefault="00C578E5" w:rsidP="00DC5E7A">
            <w:pPr>
              <w:jc w:val="center"/>
            </w:pPr>
            <w:r>
              <w:t>1/36</w:t>
            </w:r>
          </w:p>
        </w:tc>
        <w:tc>
          <w:tcPr>
            <w:tcW w:w="1417" w:type="dxa"/>
            <w:shd w:val="clear" w:color="auto" w:fill="auto"/>
          </w:tcPr>
          <w:p w:rsidR="00C578E5" w:rsidRPr="00C34957" w:rsidRDefault="00C578E5" w:rsidP="00DC5E7A">
            <w:pPr>
              <w:jc w:val="center"/>
            </w:pPr>
          </w:p>
          <w:p w:rsidR="00C578E5" w:rsidRPr="00C34957" w:rsidRDefault="00C578E5" w:rsidP="00DC5E7A">
            <w:pPr>
              <w:jc w:val="center"/>
            </w:pPr>
          </w:p>
          <w:p w:rsidR="00C578E5" w:rsidRPr="00C34957" w:rsidRDefault="00C578E5" w:rsidP="00DC5E7A">
            <w:pPr>
              <w:jc w:val="center"/>
            </w:pPr>
            <w:r>
              <w:t>0,5/18</w:t>
            </w:r>
          </w:p>
          <w:p w:rsidR="00C578E5" w:rsidRPr="00C34957" w:rsidRDefault="00C578E5" w:rsidP="00DC5E7A">
            <w:pPr>
              <w:jc w:val="center"/>
            </w:pPr>
          </w:p>
          <w:p w:rsidR="00C578E5" w:rsidRPr="00C34957" w:rsidRDefault="00C578E5" w:rsidP="00DC5E7A">
            <w:pPr>
              <w:jc w:val="center"/>
            </w:pPr>
          </w:p>
          <w:p w:rsidR="00C578E5" w:rsidRPr="00C34957" w:rsidRDefault="00C578E5" w:rsidP="00DC5E7A">
            <w:pPr>
              <w:jc w:val="center"/>
            </w:pPr>
          </w:p>
          <w:p w:rsidR="00C578E5" w:rsidRPr="00C34957" w:rsidRDefault="00C578E5" w:rsidP="00DC5E7A">
            <w:pPr>
              <w:jc w:val="center"/>
            </w:pPr>
            <w:r w:rsidRPr="00C34957">
              <w:t>1</w:t>
            </w:r>
            <w:r>
              <w:t>/36</w:t>
            </w:r>
            <w:r w:rsidRPr="00C34957">
              <w:t xml:space="preserve"> </w:t>
            </w:r>
          </w:p>
        </w:tc>
        <w:tc>
          <w:tcPr>
            <w:tcW w:w="1418" w:type="dxa"/>
            <w:shd w:val="clear" w:color="auto" w:fill="auto"/>
          </w:tcPr>
          <w:p w:rsidR="00C578E5" w:rsidRPr="00C34957" w:rsidRDefault="00C578E5" w:rsidP="00DC5E7A">
            <w:pPr>
              <w:jc w:val="center"/>
            </w:pPr>
          </w:p>
          <w:p w:rsidR="00C578E5" w:rsidRPr="00C34957" w:rsidRDefault="00C578E5" w:rsidP="00DC5E7A">
            <w:pPr>
              <w:jc w:val="center"/>
            </w:pPr>
          </w:p>
          <w:p w:rsidR="00C578E5" w:rsidRPr="00C34957" w:rsidRDefault="00C578E5" w:rsidP="00DC5E7A">
            <w:pPr>
              <w:jc w:val="center"/>
            </w:pPr>
            <w:r w:rsidRPr="00C34957">
              <w:t>1</w:t>
            </w:r>
            <w:r>
              <w:t>/36</w:t>
            </w:r>
            <w:r w:rsidRPr="00C34957">
              <w:t xml:space="preserve"> </w:t>
            </w:r>
          </w:p>
          <w:p w:rsidR="00C578E5" w:rsidRPr="00C34957" w:rsidRDefault="00C578E5" w:rsidP="00DC5E7A"/>
          <w:p w:rsidR="00C578E5" w:rsidRPr="00C34957" w:rsidRDefault="00C578E5" w:rsidP="00DC5E7A"/>
          <w:p w:rsidR="00C578E5" w:rsidRDefault="00C578E5" w:rsidP="00DC5E7A"/>
          <w:p w:rsidR="00C578E5" w:rsidRPr="00C34957" w:rsidRDefault="00C578E5" w:rsidP="00DC5E7A">
            <w:pPr>
              <w:jc w:val="center"/>
            </w:pPr>
            <w:r w:rsidRPr="00C34957">
              <w:t>1</w:t>
            </w:r>
            <w:r>
              <w:t>/36</w:t>
            </w:r>
            <w:r w:rsidRPr="00C34957">
              <w:t xml:space="preserve"> </w:t>
            </w:r>
          </w:p>
        </w:tc>
        <w:tc>
          <w:tcPr>
            <w:tcW w:w="1276" w:type="dxa"/>
            <w:shd w:val="clear" w:color="auto" w:fill="auto"/>
          </w:tcPr>
          <w:p w:rsidR="00C578E5" w:rsidRPr="00C34957" w:rsidRDefault="00C578E5" w:rsidP="00DC5E7A">
            <w:pPr>
              <w:jc w:val="center"/>
            </w:pPr>
          </w:p>
          <w:p w:rsidR="00C578E5" w:rsidRPr="00C34957" w:rsidRDefault="00C578E5" w:rsidP="00DC5E7A">
            <w:pPr>
              <w:jc w:val="center"/>
            </w:pPr>
          </w:p>
          <w:p w:rsidR="00C578E5" w:rsidRPr="00C34957" w:rsidRDefault="00C578E5" w:rsidP="00DC5E7A">
            <w:pPr>
              <w:jc w:val="center"/>
            </w:pPr>
            <w:r w:rsidRPr="00C34957">
              <w:t>1</w:t>
            </w:r>
            <w:r>
              <w:t>/36</w:t>
            </w:r>
            <w:r w:rsidRPr="00C34957">
              <w:t xml:space="preserve"> </w:t>
            </w:r>
          </w:p>
          <w:p w:rsidR="00C578E5" w:rsidRPr="00C34957" w:rsidRDefault="00C578E5" w:rsidP="00DC5E7A">
            <w:pPr>
              <w:jc w:val="center"/>
            </w:pPr>
          </w:p>
          <w:p w:rsidR="00C578E5" w:rsidRPr="00C34957" w:rsidRDefault="00C578E5" w:rsidP="00DC5E7A">
            <w:pPr>
              <w:jc w:val="center"/>
            </w:pPr>
          </w:p>
          <w:p w:rsidR="00C578E5" w:rsidRDefault="00C578E5" w:rsidP="00DC5E7A"/>
          <w:p w:rsidR="00C578E5" w:rsidRPr="00C34957" w:rsidRDefault="00C578E5" w:rsidP="00DC5E7A">
            <w:pPr>
              <w:jc w:val="center"/>
            </w:pPr>
            <w:r w:rsidRPr="00C34957">
              <w:t>1</w:t>
            </w:r>
            <w:r>
              <w:t>/36</w:t>
            </w:r>
            <w:r w:rsidRPr="00C34957">
              <w:t xml:space="preserve"> </w:t>
            </w:r>
          </w:p>
        </w:tc>
      </w:tr>
      <w:tr w:rsidR="0015386A" w:rsidRPr="00C34957" w:rsidTr="0015386A">
        <w:tc>
          <w:tcPr>
            <w:tcW w:w="1730" w:type="dxa"/>
            <w:shd w:val="clear" w:color="auto" w:fill="auto"/>
          </w:tcPr>
          <w:p w:rsidR="00C578E5" w:rsidRPr="00C34957" w:rsidRDefault="00C578E5" w:rsidP="00DC5E7A">
            <w:pPr>
              <w:rPr>
                <w:b/>
              </w:rPr>
            </w:pPr>
            <w:r w:rsidRPr="00C34957">
              <w:rPr>
                <w:b/>
              </w:rPr>
              <w:t>Речевое развитие:</w:t>
            </w:r>
          </w:p>
          <w:p w:rsidR="00C578E5" w:rsidRPr="00C34957" w:rsidRDefault="00C578E5" w:rsidP="00DC5E7A">
            <w:pPr>
              <w:rPr>
                <w:b/>
              </w:rPr>
            </w:pPr>
          </w:p>
          <w:p w:rsidR="00C578E5" w:rsidRPr="00C34957" w:rsidRDefault="00C578E5" w:rsidP="00DC5E7A">
            <w:pPr>
              <w:ind w:right="-108"/>
            </w:pPr>
          </w:p>
        </w:tc>
        <w:tc>
          <w:tcPr>
            <w:tcW w:w="2268" w:type="dxa"/>
          </w:tcPr>
          <w:p w:rsidR="00C578E5" w:rsidRDefault="00C578E5" w:rsidP="00DC5E7A"/>
          <w:p w:rsidR="00C578E5" w:rsidRPr="00C34957" w:rsidRDefault="00C578E5" w:rsidP="00DC5E7A">
            <w:r w:rsidRPr="00C34957">
              <w:t>Развитие речи</w:t>
            </w:r>
          </w:p>
          <w:p w:rsidR="00C578E5" w:rsidRPr="00C34957" w:rsidRDefault="00C578E5" w:rsidP="00DC5E7A"/>
          <w:p w:rsidR="00C578E5" w:rsidRPr="00C34957" w:rsidRDefault="00C578E5" w:rsidP="00DC5E7A">
            <w:r w:rsidRPr="00C34957">
              <w:t>Обучение грамоте</w:t>
            </w:r>
          </w:p>
          <w:p w:rsidR="00C578E5" w:rsidRPr="00C34957" w:rsidRDefault="00C578E5" w:rsidP="00DC5E7A">
            <w:pPr>
              <w:ind w:right="-108"/>
            </w:pPr>
          </w:p>
          <w:p w:rsidR="00C578E5" w:rsidRDefault="00C578E5" w:rsidP="00DC5E7A">
            <w:r w:rsidRPr="00C34957">
              <w:lastRenderedPageBreak/>
              <w:t>Чтение художественной литературы</w:t>
            </w:r>
          </w:p>
          <w:p w:rsidR="00C578E5" w:rsidRPr="00C34957" w:rsidRDefault="00C578E5" w:rsidP="00DC5E7A"/>
        </w:tc>
        <w:tc>
          <w:tcPr>
            <w:tcW w:w="1276" w:type="dxa"/>
            <w:shd w:val="clear" w:color="auto" w:fill="auto"/>
          </w:tcPr>
          <w:p w:rsidR="00C578E5" w:rsidRPr="00C34957" w:rsidRDefault="00C578E5" w:rsidP="00DC5E7A">
            <w:pPr>
              <w:jc w:val="center"/>
            </w:pPr>
          </w:p>
          <w:p w:rsidR="00C578E5" w:rsidRPr="00C34957" w:rsidRDefault="00C578E5" w:rsidP="00DC5E7A">
            <w:pPr>
              <w:jc w:val="center"/>
            </w:pPr>
            <w:r>
              <w:t>1/36</w:t>
            </w:r>
          </w:p>
          <w:p w:rsidR="00C578E5" w:rsidRPr="00C34957" w:rsidRDefault="00C578E5" w:rsidP="00DC5E7A"/>
          <w:p w:rsidR="00C578E5" w:rsidRPr="00C34957" w:rsidRDefault="00C578E5" w:rsidP="00DC5E7A">
            <w:pPr>
              <w:jc w:val="center"/>
            </w:pPr>
            <w:r w:rsidRPr="00C34957">
              <w:t>-</w:t>
            </w:r>
          </w:p>
          <w:p w:rsidR="00C578E5" w:rsidRPr="00C34957" w:rsidRDefault="00C578E5" w:rsidP="00DC5E7A"/>
          <w:p w:rsidR="00C578E5" w:rsidRPr="00C34957" w:rsidRDefault="00C578E5" w:rsidP="00DC5E7A">
            <w:pPr>
              <w:jc w:val="center"/>
            </w:pPr>
            <w:r>
              <w:lastRenderedPageBreak/>
              <w:t>1/36</w:t>
            </w:r>
          </w:p>
          <w:p w:rsidR="00C578E5" w:rsidRPr="00C34957" w:rsidRDefault="00C578E5" w:rsidP="00DC5E7A">
            <w:pPr>
              <w:jc w:val="center"/>
            </w:pPr>
          </w:p>
        </w:tc>
        <w:tc>
          <w:tcPr>
            <w:tcW w:w="1134" w:type="dxa"/>
            <w:shd w:val="clear" w:color="auto" w:fill="auto"/>
          </w:tcPr>
          <w:p w:rsidR="00C578E5" w:rsidRPr="00C34957" w:rsidRDefault="00C578E5" w:rsidP="00DC5E7A">
            <w:pPr>
              <w:jc w:val="center"/>
            </w:pPr>
          </w:p>
          <w:p w:rsidR="00C578E5" w:rsidRPr="00C34957" w:rsidRDefault="00C578E5" w:rsidP="00DC5E7A">
            <w:pPr>
              <w:jc w:val="center"/>
            </w:pPr>
            <w:r>
              <w:t>1/36</w:t>
            </w:r>
          </w:p>
          <w:p w:rsidR="00C578E5" w:rsidRPr="00C34957" w:rsidRDefault="00C578E5" w:rsidP="00DC5E7A">
            <w:pPr>
              <w:jc w:val="center"/>
            </w:pPr>
          </w:p>
          <w:p w:rsidR="00C578E5" w:rsidRPr="00C34957" w:rsidRDefault="00C578E5" w:rsidP="00DC5E7A">
            <w:pPr>
              <w:jc w:val="center"/>
            </w:pPr>
            <w:r w:rsidRPr="00C34957">
              <w:t>-</w:t>
            </w:r>
          </w:p>
          <w:p w:rsidR="00C578E5" w:rsidRPr="00C34957" w:rsidRDefault="00C578E5" w:rsidP="00DC5E7A"/>
          <w:p w:rsidR="00C578E5" w:rsidRPr="00C34957" w:rsidRDefault="00C578E5" w:rsidP="00DC5E7A">
            <w:pPr>
              <w:jc w:val="center"/>
            </w:pPr>
            <w:r>
              <w:lastRenderedPageBreak/>
              <w:t>1/36</w:t>
            </w:r>
          </w:p>
        </w:tc>
        <w:tc>
          <w:tcPr>
            <w:tcW w:w="1417" w:type="dxa"/>
            <w:shd w:val="clear" w:color="auto" w:fill="auto"/>
          </w:tcPr>
          <w:p w:rsidR="00C578E5" w:rsidRPr="00C34957" w:rsidRDefault="00C578E5" w:rsidP="00DC5E7A">
            <w:pPr>
              <w:jc w:val="center"/>
            </w:pPr>
          </w:p>
          <w:p w:rsidR="00C578E5" w:rsidRPr="00C34957" w:rsidRDefault="00C578E5" w:rsidP="00DC5E7A">
            <w:pPr>
              <w:jc w:val="center"/>
            </w:pPr>
            <w:r>
              <w:t>1/36</w:t>
            </w:r>
          </w:p>
          <w:p w:rsidR="00C578E5" w:rsidRPr="00C34957" w:rsidRDefault="00C578E5" w:rsidP="00DC5E7A">
            <w:pPr>
              <w:jc w:val="center"/>
            </w:pPr>
          </w:p>
          <w:p w:rsidR="00C578E5" w:rsidRPr="00C34957" w:rsidRDefault="00C578E5" w:rsidP="00DC5E7A">
            <w:pPr>
              <w:jc w:val="center"/>
            </w:pPr>
            <w:r w:rsidRPr="00C34957">
              <w:t>-</w:t>
            </w:r>
          </w:p>
          <w:p w:rsidR="00C578E5" w:rsidRPr="00C34957" w:rsidRDefault="00C578E5" w:rsidP="00DC5E7A"/>
          <w:p w:rsidR="00C578E5" w:rsidRPr="00C34957" w:rsidRDefault="00C578E5" w:rsidP="00DC5E7A">
            <w:pPr>
              <w:jc w:val="center"/>
            </w:pPr>
            <w:r>
              <w:lastRenderedPageBreak/>
              <w:t>1/36</w:t>
            </w:r>
          </w:p>
        </w:tc>
        <w:tc>
          <w:tcPr>
            <w:tcW w:w="1418" w:type="dxa"/>
            <w:shd w:val="clear" w:color="auto" w:fill="auto"/>
          </w:tcPr>
          <w:p w:rsidR="00C578E5" w:rsidRPr="00C34957" w:rsidRDefault="00C578E5" w:rsidP="00DC5E7A">
            <w:pPr>
              <w:jc w:val="center"/>
            </w:pPr>
          </w:p>
          <w:p w:rsidR="00C578E5" w:rsidRPr="00C34957" w:rsidRDefault="00C578E5" w:rsidP="00DC5E7A">
            <w:pPr>
              <w:jc w:val="center"/>
            </w:pPr>
            <w:r w:rsidRPr="00C34957">
              <w:t>1</w:t>
            </w:r>
            <w:r>
              <w:t>/36</w:t>
            </w:r>
          </w:p>
          <w:p w:rsidR="00C578E5" w:rsidRPr="00C34957" w:rsidRDefault="00C578E5" w:rsidP="00DC5E7A">
            <w:pPr>
              <w:jc w:val="center"/>
            </w:pPr>
          </w:p>
          <w:p w:rsidR="00C578E5" w:rsidRPr="00C34957" w:rsidRDefault="00C578E5" w:rsidP="00DC5E7A">
            <w:pPr>
              <w:jc w:val="center"/>
            </w:pPr>
            <w:r>
              <w:t>0,5/18</w:t>
            </w:r>
          </w:p>
          <w:p w:rsidR="00C578E5" w:rsidRPr="00C34957" w:rsidRDefault="00C578E5" w:rsidP="00DC5E7A">
            <w:pPr>
              <w:jc w:val="center"/>
            </w:pPr>
          </w:p>
          <w:p w:rsidR="00C578E5" w:rsidRPr="00C34957" w:rsidRDefault="00C578E5" w:rsidP="00DC5E7A">
            <w:pPr>
              <w:jc w:val="center"/>
            </w:pPr>
            <w:r>
              <w:lastRenderedPageBreak/>
              <w:t>1/36</w:t>
            </w:r>
          </w:p>
          <w:p w:rsidR="00C578E5" w:rsidRPr="00C34957" w:rsidRDefault="00C578E5" w:rsidP="00DC5E7A">
            <w:pPr>
              <w:jc w:val="center"/>
            </w:pPr>
          </w:p>
        </w:tc>
        <w:tc>
          <w:tcPr>
            <w:tcW w:w="1276" w:type="dxa"/>
            <w:shd w:val="clear" w:color="auto" w:fill="auto"/>
          </w:tcPr>
          <w:p w:rsidR="00C578E5" w:rsidRPr="00C34957" w:rsidRDefault="00C578E5" w:rsidP="00DC5E7A">
            <w:pPr>
              <w:jc w:val="center"/>
            </w:pPr>
          </w:p>
          <w:p w:rsidR="00C578E5" w:rsidRPr="00C34957" w:rsidRDefault="00C578E5" w:rsidP="00DC5E7A">
            <w:pPr>
              <w:jc w:val="center"/>
            </w:pPr>
            <w:r w:rsidRPr="00C34957">
              <w:t>1</w:t>
            </w:r>
            <w:r>
              <w:t>/36</w:t>
            </w:r>
          </w:p>
          <w:p w:rsidR="00C578E5" w:rsidRPr="00C34957" w:rsidRDefault="00C578E5" w:rsidP="00DC5E7A">
            <w:pPr>
              <w:jc w:val="center"/>
            </w:pPr>
          </w:p>
          <w:p w:rsidR="00C578E5" w:rsidRPr="00C34957" w:rsidRDefault="00C578E5" w:rsidP="00DC5E7A">
            <w:pPr>
              <w:jc w:val="center"/>
            </w:pPr>
            <w:r w:rsidRPr="00C34957">
              <w:t>1</w:t>
            </w:r>
            <w:r>
              <w:t>/36</w:t>
            </w:r>
          </w:p>
          <w:p w:rsidR="00C578E5" w:rsidRPr="00C34957" w:rsidRDefault="00C578E5" w:rsidP="00DC5E7A">
            <w:pPr>
              <w:jc w:val="center"/>
            </w:pPr>
          </w:p>
          <w:p w:rsidR="00C578E5" w:rsidRPr="00C34957" w:rsidRDefault="00C578E5" w:rsidP="00DC5E7A">
            <w:pPr>
              <w:jc w:val="center"/>
            </w:pPr>
            <w:r>
              <w:lastRenderedPageBreak/>
              <w:t>1/36</w:t>
            </w:r>
          </w:p>
          <w:p w:rsidR="00C578E5" w:rsidRPr="00C34957" w:rsidRDefault="00C578E5" w:rsidP="00DC5E7A">
            <w:pPr>
              <w:jc w:val="center"/>
            </w:pPr>
            <w:r w:rsidRPr="00C34957">
              <w:t xml:space="preserve"> </w:t>
            </w:r>
          </w:p>
        </w:tc>
      </w:tr>
      <w:tr w:rsidR="0015386A" w:rsidRPr="00C34957" w:rsidTr="0015386A">
        <w:tc>
          <w:tcPr>
            <w:tcW w:w="1730" w:type="dxa"/>
            <w:shd w:val="clear" w:color="auto" w:fill="auto"/>
          </w:tcPr>
          <w:p w:rsidR="00C578E5" w:rsidRPr="00C34957" w:rsidRDefault="00C578E5" w:rsidP="00DC5E7A">
            <w:pPr>
              <w:snapToGrid w:val="0"/>
              <w:rPr>
                <w:b/>
                <w:bCs/>
              </w:rPr>
            </w:pPr>
            <w:r w:rsidRPr="00C34957">
              <w:rPr>
                <w:b/>
                <w:bCs/>
              </w:rPr>
              <w:lastRenderedPageBreak/>
              <w:t>Художественно – эстетическое развитие:</w:t>
            </w:r>
          </w:p>
          <w:p w:rsidR="00C578E5" w:rsidRPr="00C34957" w:rsidRDefault="00C578E5" w:rsidP="00DC5E7A">
            <w:pPr>
              <w:snapToGrid w:val="0"/>
              <w:rPr>
                <w:b/>
                <w:bCs/>
              </w:rPr>
            </w:pPr>
          </w:p>
        </w:tc>
        <w:tc>
          <w:tcPr>
            <w:tcW w:w="2268" w:type="dxa"/>
          </w:tcPr>
          <w:p w:rsidR="00C578E5" w:rsidRDefault="00C578E5" w:rsidP="00DC5E7A">
            <w:pPr>
              <w:snapToGrid w:val="0"/>
            </w:pPr>
          </w:p>
          <w:p w:rsidR="00C578E5" w:rsidRDefault="00C578E5" w:rsidP="00DC5E7A">
            <w:pPr>
              <w:snapToGrid w:val="0"/>
            </w:pPr>
            <w:r w:rsidRPr="00C34957">
              <w:t>Художественное творчество</w:t>
            </w:r>
            <w:r>
              <w:t>:</w:t>
            </w:r>
          </w:p>
          <w:p w:rsidR="00C578E5" w:rsidRPr="000F165B" w:rsidRDefault="00C578E5" w:rsidP="00DC5E7A">
            <w:pPr>
              <w:snapToGrid w:val="0"/>
              <w:rPr>
                <w:sz w:val="20"/>
                <w:szCs w:val="20"/>
              </w:rPr>
            </w:pPr>
            <w:r w:rsidRPr="000F165B">
              <w:rPr>
                <w:sz w:val="20"/>
                <w:szCs w:val="20"/>
              </w:rPr>
              <w:t>Рисование</w:t>
            </w:r>
          </w:p>
          <w:p w:rsidR="00C578E5" w:rsidRPr="000F165B" w:rsidRDefault="00C578E5" w:rsidP="00DC5E7A">
            <w:pPr>
              <w:snapToGrid w:val="0"/>
              <w:rPr>
                <w:sz w:val="20"/>
                <w:szCs w:val="20"/>
              </w:rPr>
            </w:pPr>
            <w:r w:rsidRPr="000F165B">
              <w:rPr>
                <w:sz w:val="20"/>
                <w:szCs w:val="20"/>
              </w:rPr>
              <w:t>Лепка</w:t>
            </w:r>
          </w:p>
          <w:p w:rsidR="00C578E5" w:rsidRPr="000F165B" w:rsidRDefault="00C578E5" w:rsidP="00DC5E7A">
            <w:pPr>
              <w:snapToGrid w:val="0"/>
              <w:rPr>
                <w:sz w:val="20"/>
                <w:szCs w:val="20"/>
              </w:rPr>
            </w:pPr>
            <w:r w:rsidRPr="000F165B">
              <w:rPr>
                <w:sz w:val="20"/>
                <w:szCs w:val="20"/>
              </w:rPr>
              <w:t>Аппликация</w:t>
            </w:r>
          </w:p>
          <w:p w:rsidR="00C578E5" w:rsidRPr="000F165B" w:rsidRDefault="00C578E5" w:rsidP="00DC5E7A">
            <w:pPr>
              <w:snapToGrid w:val="0"/>
              <w:rPr>
                <w:sz w:val="20"/>
                <w:szCs w:val="20"/>
              </w:rPr>
            </w:pPr>
            <w:r w:rsidRPr="000F165B">
              <w:rPr>
                <w:sz w:val="20"/>
                <w:szCs w:val="20"/>
              </w:rPr>
              <w:t>Конструирование</w:t>
            </w:r>
          </w:p>
          <w:p w:rsidR="00C578E5" w:rsidRPr="00C34957" w:rsidRDefault="00C578E5" w:rsidP="00DC5E7A">
            <w:pPr>
              <w:snapToGrid w:val="0"/>
            </w:pPr>
          </w:p>
          <w:p w:rsidR="00C578E5" w:rsidRPr="00C34957" w:rsidRDefault="00C578E5" w:rsidP="00DC5E7A">
            <w:r w:rsidRPr="00C34957">
              <w:t>Музыка</w:t>
            </w:r>
          </w:p>
        </w:tc>
        <w:tc>
          <w:tcPr>
            <w:tcW w:w="1276" w:type="dxa"/>
            <w:shd w:val="clear" w:color="auto" w:fill="auto"/>
          </w:tcPr>
          <w:p w:rsidR="00C578E5" w:rsidRPr="00C34957" w:rsidRDefault="00C578E5" w:rsidP="00DC5E7A">
            <w:pPr>
              <w:jc w:val="center"/>
            </w:pPr>
          </w:p>
          <w:p w:rsidR="00C578E5" w:rsidRPr="00C34957" w:rsidRDefault="00C578E5" w:rsidP="00DC5E7A"/>
          <w:p w:rsidR="00C578E5" w:rsidRPr="00C34957" w:rsidRDefault="00C578E5" w:rsidP="00DC5E7A">
            <w:pPr>
              <w:jc w:val="center"/>
            </w:pPr>
          </w:p>
          <w:p w:rsidR="00C578E5" w:rsidRPr="00E612B9" w:rsidRDefault="00C578E5" w:rsidP="00DC5E7A">
            <w:pPr>
              <w:jc w:val="center"/>
              <w:rPr>
                <w:sz w:val="20"/>
                <w:szCs w:val="20"/>
              </w:rPr>
            </w:pPr>
            <w:r w:rsidRPr="00E612B9">
              <w:rPr>
                <w:sz w:val="20"/>
                <w:szCs w:val="20"/>
              </w:rPr>
              <w:t>0,25</w:t>
            </w:r>
          </w:p>
          <w:p w:rsidR="00C578E5" w:rsidRPr="00E612B9" w:rsidRDefault="00C578E5" w:rsidP="00DC5E7A">
            <w:pPr>
              <w:jc w:val="center"/>
              <w:rPr>
                <w:sz w:val="20"/>
                <w:szCs w:val="20"/>
              </w:rPr>
            </w:pPr>
            <w:r w:rsidRPr="00E612B9">
              <w:rPr>
                <w:sz w:val="20"/>
                <w:szCs w:val="20"/>
              </w:rPr>
              <w:t>0,25</w:t>
            </w:r>
          </w:p>
          <w:p w:rsidR="00C578E5" w:rsidRPr="00E612B9" w:rsidRDefault="00C578E5" w:rsidP="00DC5E7A">
            <w:pPr>
              <w:jc w:val="center"/>
              <w:rPr>
                <w:sz w:val="20"/>
                <w:szCs w:val="20"/>
              </w:rPr>
            </w:pPr>
            <w:r w:rsidRPr="00E612B9">
              <w:rPr>
                <w:sz w:val="20"/>
                <w:szCs w:val="20"/>
              </w:rPr>
              <w:t>0,25</w:t>
            </w:r>
          </w:p>
          <w:p w:rsidR="00C578E5" w:rsidRPr="00E612B9" w:rsidRDefault="00C578E5" w:rsidP="00DC5E7A">
            <w:pPr>
              <w:jc w:val="center"/>
              <w:rPr>
                <w:sz w:val="20"/>
                <w:szCs w:val="20"/>
              </w:rPr>
            </w:pPr>
            <w:r w:rsidRPr="00E612B9">
              <w:rPr>
                <w:sz w:val="20"/>
                <w:szCs w:val="20"/>
              </w:rPr>
              <w:t>0,25</w:t>
            </w:r>
            <w:r>
              <w:rPr>
                <w:sz w:val="20"/>
                <w:szCs w:val="20"/>
              </w:rPr>
              <w:t>/36</w:t>
            </w:r>
          </w:p>
          <w:p w:rsidR="00C578E5" w:rsidRPr="00C34957" w:rsidRDefault="00C578E5" w:rsidP="00DC5E7A"/>
          <w:p w:rsidR="00C578E5" w:rsidRPr="00C34957" w:rsidRDefault="00C578E5" w:rsidP="00DC5E7A">
            <w:pPr>
              <w:jc w:val="center"/>
            </w:pPr>
            <w:r>
              <w:t>2/72</w:t>
            </w:r>
          </w:p>
          <w:p w:rsidR="00C578E5" w:rsidRPr="00C34957" w:rsidRDefault="00C578E5" w:rsidP="00DC5E7A">
            <w:pPr>
              <w:jc w:val="center"/>
            </w:pPr>
          </w:p>
        </w:tc>
        <w:tc>
          <w:tcPr>
            <w:tcW w:w="1134" w:type="dxa"/>
            <w:shd w:val="clear" w:color="auto" w:fill="auto"/>
          </w:tcPr>
          <w:p w:rsidR="00C578E5" w:rsidRPr="00C34957" w:rsidRDefault="00C578E5" w:rsidP="00DC5E7A">
            <w:pPr>
              <w:jc w:val="center"/>
            </w:pPr>
          </w:p>
          <w:p w:rsidR="00C578E5" w:rsidRPr="00C34957" w:rsidRDefault="00C578E5" w:rsidP="00DC5E7A"/>
          <w:p w:rsidR="00C578E5" w:rsidRPr="00C34957" w:rsidRDefault="00C578E5" w:rsidP="00DC5E7A">
            <w:pPr>
              <w:jc w:val="center"/>
            </w:pPr>
          </w:p>
          <w:p w:rsidR="00C578E5" w:rsidRPr="00E612B9" w:rsidRDefault="00C578E5" w:rsidP="00DC5E7A">
            <w:pPr>
              <w:jc w:val="center"/>
              <w:rPr>
                <w:sz w:val="20"/>
                <w:szCs w:val="20"/>
              </w:rPr>
            </w:pPr>
            <w:r w:rsidRPr="00E612B9">
              <w:rPr>
                <w:sz w:val="20"/>
                <w:szCs w:val="20"/>
              </w:rPr>
              <w:t>0,25</w:t>
            </w:r>
          </w:p>
          <w:p w:rsidR="00C578E5" w:rsidRPr="00E612B9" w:rsidRDefault="00C578E5" w:rsidP="00DC5E7A">
            <w:pPr>
              <w:jc w:val="center"/>
              <w:rPr>
                <w:sz w:val="20"/>
                <w:szCs w:val="20"/>
              </w:rPr>
            </w:pPr>
            <w:r w:rsidRPr="00E612B9">
              <w:rPr>
                <w:sz w:val="20"/>
                <w:szCs w:val="20"/>
              </w:rPr>
              <w:t>0,25</w:t>
            </w:r>
          </w:p>
          <w:p w:rsidR="00C578E5" w:rsidRPr="00E612B9" w:rsidRDefault="00C578E5" w:rsidP="00DC5E7A">
            <w:pPr>
              <w:jc w:val="center"/>
              <w:rPr>
                <w:sz w:val="20"/>
                <w:szCs w:val="20"/>
              </w:rPr>
            </w:pPr>
            <w:r w:rsidRPr="00E612B9">
              <w:rPr>
                <w:sz w:val="20"/>
                <w:szCs w:val="20"/>
              </w:rPr>
              <w:t>0,25</w:t>
            </w:r>
          </w:p>
          <w:p w:rsidR="00C578E5" w:rsidRPr="00E612B9" w:rsidRDefault="00C578E5" w:rsidP="00DC5E7A">
            <w:pPr>
              <w:jc w:val="center"/>
              <w:rPr>
                <w:sz w:val="20"/>
                <w:szCs w:val="20"/>
              </w:rPr>
            </w:pPr>
            <w:r w:rsidRPr="00E612B9">
              <w:rPr>
                <w:sz w:val="20"/>
                <w:szCs w:val="20"/>
              </w:rPr>
              <w:t>0,25</w:t>
            </w:r>
            <w:r>
              <w:rPr>
                <w:sz w:val="20"/>
                <w:szCs w:val="20"/>
              </w:rPr>
              <w:t>/36</w:t>
            </w:r>
          </w:p>
          <w:p w:rsidR="00C578E5" w:rsidRPr="00C34957" w:rsidRDefault="00C578E5" w:rsidP="00DC5E7A">
            <w:pPr>
              <w:jc w:val="center"/>
            </w:pPr>
          </w:p>
          <w:p w:rsidR="00C578E5" w:rsidRPr="00C34957" w:rsidRDefault="00C578E5" w:rsidP="00DC5E7A">
            <w:pPr>
              <w:jc w:val="center"/>
            </w:pPr>
            <w:r>
              <w:t>2/72</w:t>
            </w:r>
          </w:p>
          <w:p w:rsidR="00C578E5" w:rsidRPr="00C34957" w:rsidRDefault="00C578E5" w:rsidP="00DC5E7A">
            <w:pPr>
              <w:jc w:val="center"/>
            </w:pPr>
            <w:r w:rsidRPr="00C34957">
              <w:t xml:space="preserve"> </w:t>
            </w:r>
          </w:p>
        </w:tc>
        <w:tc>
          <w:tcPr>
            <w:tcW w:w="1417" w:type="dxa"/>
            <w:shd w:val="clear" w:color="auto" w:fill="auto"/>
          </w:tcPr>
          <w:p w:rsidR="00C578E5" w:rsidRPr="00C34957" w:rsidRDefault="00C578E5" w:rsidP="00DC5E7A">
            <w:pPr>
              <w:jc w:val="center"/>
            </w:pPr>
          </w:p>
          <w:p w:rsidR="00C578E5" w:rsidRPr="00C34957" w:rsidRDefault="00C578E5" w:rsidP="00DC5E7A">
            <w:pPr>
              <w:jc w:val="center"/>
            </w:pPr>
          </w:p>
          <w:p w:rsidR="00C578E5" w:rsidRPr="00C34957" w:rsidRDefault="00C578E5" w:rsidP="00DC5E7A"/>
          <w:p w:rsidR="00C578E5" w:rsidRPr="00E612B9" w:rsidRDefault="00C578E5" w:rsidP="00DC5E7A">
            <w:pPr>
              <w:jc w:val="center"/>
              <w:rPr>
                <w:sz w:val="20"/>
                <w:szCs w:val="20"/>
              </w:rPr>
            </w:pPr>
            <w:r w:rsidRPr="00E612B9">
              <w:rPr>
                <w:sz w:val="20"/>
                <w:szCs w:val="20"/>
              </w:rPr>
              <w:t>0,25</w:t>
            </w:r>
          </w:p>
          <w:p w:rsidR="00C578E5" w:rsidRPr="00E612B9" w:rsidRDefault="00C578E5" w:rsidP="00DC5E7A">
            <w:pPr>
              <w:jc w:val="center"/>
              <w:rPr>
                <w:sz w:val="20"/>
                <w:szCs w:val="20"/>
              </w:rPr>
            </w:pPr>
            <w:r w:rsidRPr="00E612B9">
              <w:rPr>
                <w:sz w:val="20"/>
                <w:szCs w:val="20"/>
              </w:rPr>
              <w:t>0,25</w:t>
            </w:r>
          </w:p>
          <w:p w:rsidR="00C578E5" w:rsidRPr="00E612B9" w:rsidRDefault="00C578E5" w:rsidP="00DC5E7A">
            <w:pPr>
              <w:jc w:val="center"/>
              <w:rPr>
                <w:sz w:val="20"/>
                <w:szCs w:val="20"/>
              </w:rPr>
            </w:pPr>
            <w:r w:rsidRPr="00E612B9">
              <w:rPr>
                <w:sz w:val="20"/>
                <w:szCs w:val="20"/>
              </w:rPr>
              <w:t>0,25</w:t>
            </w:r>
          </w:p>
          <w:p w:rsidR="00C578E5" w:rsidRPr="00E612B9" w:rsidRDefault="00C578E5" w:rsidP="00DC5E7A">
            <w:pPr>
              <w:jc w:val="center"/>
              <w:rPr>
                <w:sz w:val="20"/>
                <w:szCs w:val="20"/>
              </w:rPr>
            </w:pPr>
            <w:r w:rsidRPr="00E612B9">
              <w:rPr>
                <w:sz w:val="20"/>
                <w:szCs w:val="20"/>
              </w:rPr>
              <w:t>0,25</w:t>
            </w:r>
            <w:r>
              <w:rPr>
                <w:sz w:val="20"/>
                <w:szCs w:val="20"/>
              </w:rPr>
              <w:t>/36</w:t>
            </w:r>
          </w:p>
          <w:p w:rsidR="00C578E5" w:rsidRPr="00C34957" w:rsidRDefault="00C578E5" w:rsidP="00DC5E7A">
            <w:pPr>
              <w:jc w:val="center"/>
            </w:pPr>
          </w:p>
          <w:p w:rsidR="00C578E5" w:rsidRPr="00C34957" w:rsidRDefault="00C578E5" w:rsidP="00DC5E7A">
            <w:pPr>
              <w:jc w:val="center"/>
            </w:pPr>
            <w:r>
              <w:t>2/72</w:t>
            </w:r>
          </w:p>
          <w:p w:rsidR="00C578E5" w:rsidRPr="00C34957" w:rsidRDefault="00C578E5" w:rsidP="00DC5E7A">
            <w:pPr>
              <w:jc w:val="center"/>
            </w:pPr>
            <w:r w:rsidRPr="00C34957">
              <w:t xml:space="preserve"> </w:t>
            </w:r>
          </w:p>
        </w:tc>
        <w:tc>
          <w:tcPr>
            <w:tcW w:w="1418" w:type="dxa"/>
            <w:shd w:val="clear" w:color="auto" w:fill="auto"/>
          </w:tcPr>
          <w:p w:rsidR="00C578E5" w:rsidRPr="00C34957" w:rsidRDefault="00C578E5" w:rsidP="00DC5E7A">
            <w:pPr>
              <w:jc w:val="center"/>
            </w:pPr>
          </w:p>
          <w:p w:rsidR="00C578E5" w:rsidRPr="00C34957" w:rsidRDefault="00C578E5" w:rsidP="00DC5E7A"/>
          <w:p w:rsidR="00C578E5" w:rsidRPr="00C34957" w:rsidRDefault="00C578E5" w:rsidP="00DC5E7A">
            <w:pPr>
              <w:jc w:val="center"/>
            </w:pPr>
          </w:p>
          <w:p w:rsidR="00C578E5" w:rsidRPr="00E612B9" w:rsidRDefault="00C578E5" w:rsidP="00DC5E7A">
            <w:pPr>
              <w:jc w:val="center"/>
              <w:rPr>
                <w:sz w:val="20"/>
                <w:szCs w:val="20"/>
              </w:rPr>
            </w:pPr>
            <w:r w:rsidRPr="00E612B9">
              <w:rPr>
                <w:sz w:val="20"/>
                <w:szCs w:val="20"/>
              </w:rPr>
              <w:t>0,25</w:t>
            </w:r>
          </w:p>
          <w:p w:rsidR="00C578E5" w:rsidRPr="00E612B9" w:rsidRDefault="00C578E5" w:rsidP="00DC5E7A">
            <w:pPr>
              <w:jc w:val="center"/>
              <w:rPr>
                <w:sz w:val="20"/>
                <w:szCs w:val="20"/>
              </w:rPr>
            </w:pPr>
            <w:r w:rsidRPr="00E612B9">
              <w:rPr>
                <w:sz w:val="20"/>
                <w:szCs w:val="20"/>
              </w:rPr>
              <w:t>0,25</w:t>
            </w:r>
          </w:p>
          <w:p w:rsidR="00C578E5" w:rsidRPr="00E612B9" w:rsidRDefault="00C578E5" w:rsidP="00DC5E7A">
            <w:pPr>
              <w:jc w:val="center"/>
              <w:rPr>
                <w:sz w:val="20"/>
                <w:szCs w:val="20"/>
              </w:rPr>
            </w:pPr>
            <w:r w:rsidRPr="00E612B9">
              <w:rPr>
                <w:sz w:val="20"/>
                <w:szCs w:val="20"/>
              </w:rPr>
              <w:t>0,25</w:t>
            </w:r>
          </w:p>
          <w:p w:rsidR="00C578E5" w:rsidRPr="00E612B9" w:rsidRDefault="00C578E5" w:rsidP="00DC5E7A">
            <w:pPr>
              <w:jc w:val="center"/>
              <w:rPr>
                <w:sz w:val="20"/>
                <w:szCs w:val="20"/>
              </w:rPr>
            </w:pPr>
            <w:r w:rsidRPr="00E612B9">
              <w:rPr>
                <w:sz w:val="20"/>
                <w:szCs w:val="20"/>
              </w:rPr>
              <w:t>0,25</w:t>
            </w:r>
            <w:r>
              <w:rPr>
                <w:sz w:val="20"/>
                <w:szCs w:val="20"/>
              </w:rPr>
              <w:t>/36</w:t>
            </w:r>
          </w:p>
          <w:p w:rsidR="00C578E5" w:rsidRDefault="00C578E5" w:rsidP="00DC5E7A">
            <w:pPr>
              <w:jc w:val="center"/>
            </w:pPr>
          </w:p>
          <w:p w:rsidR="00C578E5" w:rsidRPr="00C34957" w:rsidRDefault="00C578E5" w:rsidP="00DC5E7A">
            <w:pPr>
              <w:jc w:val="center"/>
            </w:pPr>
            <w:r>
              <w:t>2/72</w:t>
            </w:r>
          </w:p>
          <w:p w:rsidR="00C578E5" w:rsidRPr="00C34957" w:rsidRDefault="00C578E5" w:rsidP="00DC5E7A">
            <w:pPr>
              <w:jc w:val="center"/>
            </w:pPr>
          </w:p>
        </w:tc>
        <w:tc>
          <w:tcPr>
            <w:tcW w:w="1276" w:type="dxa"/>
            <w:shd w:val="clear" w:color="auto" w:fill="auto"/>
          </w:tcPr>
          <w:p w:rsidR="00C578E5" w:rsidRPr="00C34957" w:rsidRDefault="00C578E5" w:rsidP="00DC5E7A">
            <w:pPr>
              <w:jc w:val="center"/>
            </w:pPr>
          </w:p>
          <w:p w:rsidR="00C578E5" w:rsidRPr="00C34957" w:rsidRDefault="00C578E5" w:rsidP="00DC5E7A"/>
          <w:p w:rsidR="00C578E5" w:rsidRPr="00C34957" w:rsidRDefault="00C578E5" w:rsidP="00DC5E7A">
            <w:pPr>
              <w:jc w:val="center"/>
            </w:pPr>
          </w:p>
          <w:p w:rsidR="00C578E5" w:rsidRPr="00E612B9" w:rsidRDefault="00C578E5" w:rsidP="00DC5E7A">
            <w:pPr>
              <w:jc w:val="center"/>
              <w:rPr>
                <w:sz w:val="20"/>
                <w:szCs w:val="20"/>
              </w:rPr>
            </w:pPr>
            <w:r w:rsidRPr="00E612B9">
              <w:rPr>
                <w:sz w:val="20"/>
                <w:szCs w:val="20"/>
              </w:rPr>
              <w:t>0,25</w:t>
            </w:r>
          </w:p>
          <w:p w:rsidR="00C578E5" w:rsidRPr="00E612B9" w:rsidRDefault="00C578E5" w:rsidP="00DC5E7A">
            <w:pPr>
              <w:jc w:val="center"/>
              <w:rPr>
                <w:sz w:val="20"/>
                <w:szCs w:val="20"/>
              </w:rPr>
            </w:pPr>
            <w:r w:rsidRPr="00E612B9">
              <w:rPr>
                <w:sz w:val="20"/>
                <w:szCs w:val="20"/>
              </w:rPr>
              <w:t>0,25</w:t>
            </w:r>
          </w:p>
          <w:p w:rsidR="00C578E5" w:rsidRPr="00E612B9" w:rsidRDefault="00C578E5" w:rsidP="00DC5E7A">
            <w:pPr>
              <w:jc w:val="center"/>
              <w:rPr>
                <w:sz w:val="20"/>
                <w:szCs w:val="20"/>
              </w:rPr>
            </w:pPr>
            <w:r w:rsidRPr="00E612B9">
              <w:rPr>
                <w:sz w:val="20"/>
                <w:szCs w:val="20"/>
              </w:rPr>
              <w:t>0,25</w:t>
            </w:r>
          </w:p>
          <w:p w:rsidR="00C578E5" w:rsidRPr="00E612B9" w:rsidRDefault="00C578E5" w:rsidP="00DC5E7A">
            <w:pPr>
              <w:jc w:val="center"/>
              <w:rPr>
                <w:sz w:val="20"/>
                <w:szCs w:val="20"/>
              </w:rPr>
            </w:pPr>
            <w:r w:rsidRPr="00E612B9">
              <w:rPr>
                <w:sz w:val="20"/>
                <w:szCs w:val="20"/>
              </w:rPr>
              <w:t>0,25</w:t>
            </w:r>
            <w:r>
              <w:rPr>
                <w:sz w:val="20"/>
                <w:szCs w:val="20"/>
              </w:rPr>
              <w:t>)36</w:t>
            </w:r>
          </w:p>
          <w:p w:rsidR="00C578E5" w:rsidRPr="00C34957" w:rsidRDefault="00C578E5" w:rsidP="00DC5E7A">
            <w:pPr>
              <w:jc w:val="center"/>
            </w:pPr>
          </w:p>
          <w:p w:rsidR="00C578E5" w:rsidRPr="00C34957" w:rsidRDefault="00C578E5" w:rsidP="00DC5E7A">
            <w:pPr>
              <w:jc w:val="center"/>
            </w:pPr>
            <w:r>
              <w:t>2/72</w:t>
            </w:r>
          </w:p>
          <w:p w:rsidR="00C578E5" w:rsidRPr="00C34957" w:rsidRDefault="00C578E5" w:rsidP="00DC5E7A">
            <w:pPr>
              <w:jc w:val="center"/>
            </w:pPr>
            <w:r w:rsidRPr="00C34957">
              <w:t xml:space="preserve"> </w:t>
            </w:r>
          </w:p>
        </w:tc>
      </w:tr>
      <w:tr w:rsidR="0015386A" w:rsidRPr="00C34957" w:rsidTr="0015386A">
        <w:tc>
          <w:tcPr>
            <w:tcW w:w="1730" w:type="dxa"/>
            <w:shd w:val="clear" w:color="auto" w:fill="auto"/>
          </w:tcPr>
          <w:p w:rsidR="00C578E5" w:rsidRPr="00C34957" w:rsidRDefault="00C578E5" w:rsidP="00DC5E7A">
            <w:pPr>
              <w:snapToGrid w:val="0"/>
              <w:rPr>
                <w:b/>
                <w:bCs/>
              </w:rPr>
            </w:pPr>
          </w:p>
        </w:tc>
        <w:tc>
          <w:tcPr>
            <w:tcW w:w="2268" w:type="dxa"/>
          </w:tcPr>
          <w:p w:rsidR="00C578E5" w:rsidRDefault="00C578E5" w:rsidP="00DC5E7A">
            <w:pPr>
              <w:snapToGrid w:val="0"/>
            </w:pPr>
          </w:p>
        </w:tc>
        <w:tc>
          <w:tcPr>
            <w:tcW w:w="1276" w:type="dxa"/>
            <w:shd w:val="clear" w:color="auto" w:fill="auto"/>
          </w:tcPr>
          <w:p w:rsidR="00C578E5" w:rsidRPr="00C34957" w:rsidRDefault="00C578E5" w:rsidP="00DC5E7A">
            <w:pPr>
              <w:jc w:val="center"/>
            </w:pPr>
            <w:r>
              <w:t>234</w:t>
            </w:r>
          </w:p>
        </w:tc>
        <w:tc>
          <w:tcPr>
            <w:tcW w:w="1134" w:type="dxa"/>
            <w:shd w:val="clear" w:color="auto" w:fill="auto"/>
          </w:tcPr>
          <w:p w:rsidR="00C578E5" w:rsidRPr="00C34957" w:rsidRDefault="00C578E5" w:rsidP="00DC5E7A">
            <w:pPr>
              <w:jc w:val="center"/>
            </w:pPr>
            <w:r>
              <w:t>243</w:t>
            </w:r>
          </w:p>
        </w:tc>
        <w:tc>
          <w:tcPr>
            <w:tcW w:w="1417" w:type="dxa"/>
            <w:shd w:val="clear" w:color="auto" w:fill="auto"/>
          </w:tcPr>
          <w:p w:rsidR="00C578E5" w:rsidRPr="00C34957" w:rsidRDefault="00C578E5" w:rsidP="00DC5E7A">
            <w:pPr>
              <w:jc w:val="center"/>
            </w:pPr>
            <w:r>
              <w:t>252</w:t>
            </w:r>
          </w:p>
        </w:tc>
        <w:tc>
          <w:tcPr>
            <w:tcW w:w="1418" w:type="dxa"/>
            <w:shd w:val="clear" w:color="auto" w:fill="auto"/>
          </w:tcPr>
          <w:p w:rsidR="00C578E5" w:rsidRPr="00C34957" w:rsidRDefault="00C578E5" w:rsidP="00DC5E7A">
            <w:pPr>
              <w:jc w:val="center"/>
            </w:pPr>
            <w:r>
              <w:t>288</w:t>
            </w:r>
          </w:p>
        </w:tc>
        <w:tc>
          <w:tcPr>
            <w:tcW w:w="1276" w:type="dxa"/>
            <w:shd w:val="clear" w:color="auto" w:fill="auto"/>
          </w:tcPr>
          <w:p w:rsidR="00C578E5" w:rsidRPr="00C34957" w:rsidRDefault="00C578E5" w:rsidP="00DC5E7A">
            <w:pPr>
              <w:jc w:val="center"/>
            </w:pPr>
            <w:r>
              <w:t>324</w:t>
            </w:r>
          </w:p>
        </w:tc>
      </w:tr>
      <w:tr w:rsidR="00C578E5" w:rsidRPr="00C34957" w:rsidTr="0015386A">
        <w:tc>
          <w:tcPr>
            <w:tcW w:w="10519" w:type="dxa"/>
            <w:gridSpan w:val="7"/>
          </w:tcPr>
          <w:p w:rsidR="00C578E5" w:rsidRPr="00C34957" w:rsidRDefault="00C578E5" w:rsidP="00DC5E7A">
            <w:pPr>
              <w:jc w:val="center"/>
              <w:rPr>
                <w:b/>
              </w:rPr>
            </w:pPr>
          </w:p>
          <w:p w:rsidR="00C578E5" w:rsidRPr="00C34957" w:rsidRDefault="00C578E5" w:rsidP="00DC5E7A">
            <w:pPr>
              <w:jc w:val="center"/>
              <w:rPr>
                <w:b/>
              </w:rPr>
            </w:pPr>
            <w:r w:rsidRPr="00C34957">
              <w:rPr>
                <w:b/>
              </w:rPr>
              <w:t>Часть, формируемая участниками образовательных отношений</w:t>
            </w:r>
          </w:p>
          <w:p w:rsidR="00C578E5" w:rsidRPr="00C34957" w:rsidRDefault="00C578E5" w:rsidP="00DC5E7A">
            <w:pPr>
              <w:jc w:val="center"/>
              <w:rPr>
                <w:b/>
              </w:rPr>
            </w:pPr>
          </w:p>
        </w:tc>
      </w:tr>
      <w:tr w:rsidR="00C578E5" w:rsidRPr="00C34957" w:rsidTr="0015386A">
        <w:tc>
          <w:tcPr>
            <w:tcW w:w="10519" w:type="dxa"/>
            <w:gridSpan w:val="7"/>
          </w:tcPr>
          <w:p w:rsidR="00C578E5" w:rsidRDefault="00C578E5" w:rsidP="00DC5E7A">
            <w:pPr>
              <w:jc w:val="center"/>
            </w:pPr>
            <w:r>
              <w:t>парциальная программа</w:t>
            </w:r>
            <w:r w:rsidRPr="007A71B5">
              <w:t xml:space="preserve"> </w:t>
            </w:r>
            <w:proofErr w:type="spellStart"/>
            <w:r>
              <w:t>Т.В.</w:t>
            </w:r>
            <w:r w:rsidRPr="007A71B5">
              <w:rPr>
                <w:rStyle w:val="a5"/>
                <w:rFonts w:eastAsia="Microsoft Sans Serif"/>
              </w:rPr>
              <w:t>Волосовец</w:t>
            </w:r>
            <w:proofErr w:type="spellEnd"/>
            <w:r w:rsidRPr="007A71B5">
              <w:rPr>
                <w:rStyle w:val="a5"/>
                <w:rFonts w:eastAsia="Microsoft Sans Serif"/>
              </w:rPr>
              <w:t xml:space="preserve"> «От </w:t>
            </w:r>
            <w:proofErr w:type="spellStart"/>
            <w:r w:rsidRPr="007A71B5">
              <w:rPr>
                <w:rStyle w:val="a5"/>
                <w:rFonts w:eastAsia="Microsoft Sans Serif"/>
              </w:rPr>
              <w:t>Фребеля</w:t>
            </w:r>
            <w:proofErr w:type="spellEnd"/>
            <w:r w:rsidRPr="007A71B5">
              <w:rPr>
                <w:rStyle w:val="a5"/>
                <w:rFonts w:eastAsia="Microsoft Sans Serif"/>
              </w:rPr>
              <w:t xml:space="preserve"> до робота». Растим будущих инженеров»</w:t>
            </w:r>
          </w:p>
        </w:tc>
      </w:tr>
      <w:tr w:rsidR="0015386A" w:rsidRPr="00C34957" w:rsidTr="0015386A">
        <w:tc>
          <w:tcPr>
            <w:tcW w:w="1730" w:type="dxa"/>
          </w:tcPr>
          <w:p w:rsidR="00C578E5" w:rsidRPr="00C34957" w:rsidRDefault="00C578E5" w:rsidP="00DC5E7A">
            <w:pPr>
              <w:rPr>
                <w:b/>
              </w:rPr>
            </w:pPr>
            <w:r w:rsidRPr="00C34957">
              <w:rPr>
                <w:b/>
              </w:rPr>
              <w:t>Познавательное развитие</w:t>
            </w:r>
          </w:p>
        </w:tc>
        <w:tc>
          <w:tcPr>
            <w:tcW w:w="2268" w:type="dxa"/>
            <w:shd w:val="clear" w:color="auto" w:fill="auto"/>
          </w:tcPr>
          <w:p w:rsidR="00C578E5" w:rsidRPr="009E5EB6" w:rsidRDefault="00C578E5" w:rsidP="00DC5E7A">
            <w:pPr>
              <w:rPr>
                <w:lang w:val="en-US"/>
              </w:rPr>
            </w:pPr>
            <w:r>
              <w:t>Физико-математическое развитие</w:t>
            </w:r>
          </w:p>
        </w:tc>
        <w:tc>
          <w:tcPr>
            <w:tcW w:w="1276" w:type="dxa"/>
            <w:shd w:val="clear" w:color="auto" w:fill="auto"/>
          </w:tcPr>
          <w:p w:rsidR="00C578E5" w:rsidRPr="00C34957" w:rsidRDefault="00C578E5" w:rsidP="00DC5E7A">
            <w:pPr>
              <w:jc w:val="center"/>
            </w:pPr>
          </w:p>
        </w:tc>
        <w:tc>
          <w:tcPr>
            <w:tcW w:w="1134" w:type="dxa"/>
            <w:shd w:val="clear" w:color="auto" w:fill="auto"/>
          </w:tcPr>
          <w:p w:rsidR="00C578E5" w:rsidRPr="00C34957" w:rsidRDefault="00C578E5" w:rsidP="00DC5E7A">
            <w:pPr>
              <w:jc w:val="center"/>
            </w:pPr>
          </w:p>
        </w:tc>
        <w:tc>
          <w:tcPr>
            <w:tcW w:w="1417" w:type="dxa"/>
            <w:shd w:val="clear" w:color="auto" w:fill="auto"/>
          </w:tcPr>
          <w:p w:rsidR="00C578E5" w:rsidRPr="00C34957" w:rsidRDefault="00C578E5" w:rsidP="00DC5E7A">
            <w:pPr>
              <w:jc w:val="center"/>
            </w:pPr>
          </w:p>
        </w:tc>
        <w:tc>
          <w:tcPr>
            <w:tcW w:w="1418" w:type="dxa"/>
            <w:shd w:val="clear" w:color="auto" w:fill="auto"/>
          </w:tcPr>
          <w:p w:rsidR="00C578E5" w:rsidRDefault="00C578E5" w:rsidP="00DC5E7A">
            <w:pPr>
              <w:jc w:val="center"/>
            </w:pPr>
          </w:p>
          <w:p w:rsidR="00C578E5" w:rsidRPr="00C34957" w:rsidRDefault="00C578E5" w:rsidP="00DC5E7A">
            <w:pPr>
              <w:jc w:val="center"/>
            </w:pPr>
            <w:r w:rsidRPr="00C34957">
              <w:t>1</w:t>
            </w:r>
            <w:r>
              <w:t>/36</w:t>
            </w:r>
            <w:r w:rsidRPr="00C34957">
              <w:t xml:space="preserve"> </w:t>
            </w:r>
          </w:p>
        </w:tc>
        <w:tc>
          <w:tcPr>
            <w:tcW w:w="1276" w:type="dxa"/>
            <w:shd w:val="clear" w:color="auto" w:fill="auto"/>
          </w:tcPr>
          <w:p w:rsidR="00C578E5" w:rsidRDefault="00C578E5" w:rsidP="00DC5E7A">
            <w:pPr>
              <w:jc w:val="center"/>
            </w:pPr>
          </w:p>
          <w:p w:rsidR="00C578E5" w:rsidRPr="00C34957" w:rsidRDefault="00C578E5" w:rsidP="00DC5E7A">
            <w:pPr>
              <w:jc w:val="center"/>
            </w:pPr>
            <w:r w:rsidRPr="00C34957">
              <w:t>1</w:t>
            </w:r>
            <w:r>
              <w:t>/36</w:t>
            </w:r>
            <w:r w:rsidRPr="00C34957">
              <w:t xml:space="preserve"> </w:t>
            </w:r>
          </w:p>
          <w:p w:rsidR="00C578E5" w:rsidRPr="00C34957" w:rsidRDefault="00C578E5" w:rsidP="00DC5E7A">
            <w:pPr>
              <w:jc w:val="center"/>
            </w:pPr>
          </w:p>
        </w:tc>
      </w:tr>
      <w:tr w:rsidR="00C578E5" w:rsidRPr="00C34957" w:rsidTr="0015386A">
        <w:tc>
          <w:tcPr>
            <w:tcW w:w="10519" w:type="dxa"/>
            <w:gridSpan w:val="7"/>
          </w:tcPr>
          <w:p w:rsidR="00C578E5" w:rsidRDefault="00C578E5" w:rsidP="00DC5E7A">
            <w:pPr>
              <w:jc w:val="center"/>
            </w:pPr>
            <w:r>
              <w:t>парциальная программа</w:t>
            </w:r>
            <w:r w:rsidRPr="007A71B5">
              <w:t xml:space="preserve"> </w:t>
            </w:r>
            <w:r w:rsidRPr="00100465">
              <w:t>А. В. Кузин</w:t>
            </w:r>
            <w:r w:rsidRPr="00AD36B2">
              <w:t xml:space="preserve"> Феникс «Шахматы для дошкольников»</w:t>
            </w:r>
          </w:p>
        </w:tc>
      </w:tr>
      <w:tr w:rsidR="0015386A" w:rsidRPr="00C34957" w:rsidTr="0015386A">
        <w:trPr>
          <w:trHeight w:val="792"/>
        </w:trPr>
        <w:tc>
          <w:tcPr>
            <w:tcW w:w="1730" w:type="dxa"/>
          </w:tcPr>
          <w:p w:rsidR="00C578E5" w:rsidRPr="00C34957" w:rsidRDefault="00C578E5" w:rsidP="00DC5E7A">
            <w:pPr>
              <w:rPr>
                <w:b/>
              </w:rPr>
            </w:pPr>
            <w:r w:rsidRPr="00C34957">
              <w:rPr>
                <w:b/>
              </w:rPr>
              <w:t>Физическое развитие</w:t>
            </w:r>
          </w:p>
        </w:tc>
        <w:tc>
          <w:tcPr>
            <w:tcW w:w="2268" w:type="dxa"/>
            <w:shd w:val="clear" w:color="auto" w:fill="auto"/>
          </w:tcPr>
          <w:p w:rsidR="00C578E5" w:rsidRDefault="00C578E5" w:rsidP="00DC5E7A">
            <w:r>
              <w:t>Шахматы</w:t>
            </w:r>
          </w:p>
          <w:p w:rsidR="00C578E5" w:rsidRPr="000F165B" w:rsidRDefault="00C578E5" w:rsidP="00DC5E7A"/>
        </w:tc>
        <w:tc>
          <w:tcPr>
            <w:tcW w:w="1276" w:type="dxa"/>
            <w:shd w:val="clear" w:color="auto" w:fill="auto"/>
          </w:tcPr>
          <w:p w:rsidR="00C578E5" w:rsidRPr="00C34957" w:rsidRDefault="00C578E5" w:rsidP="00DC5E7A">
            <w:pPr>
              <w:jc w:val="center"/>
            </w:pPr>
            <w:r>
              <w:t>-</w:t>
            </w:r>
          </w:p>
        </w:tc>
        <w:tc>
          <w:tcPr>
            <w:tcW w:w="1134" w:type="dxa"/>
            <w:shd w:val="clear" w:color="auto" w:fill="auto"/>
          </w:tcPr>
          <w:p w:rsidR="00C578E5" w:rsidRPr="00C34957" w:rsidRDefault="00C578E5" w:rsidP="00DC5E7A">
            <w:pPr>
              <w:jc w:val="center"/>
            </w:pPr>
          </w:p>
        </w:tc>
        <w:tc>
          <w:tcPr>
            <w:tcW w:w="1417" w:type="dxa"/>
            <w:shd w:val="clear" w:color="auto" w:fill="auto"/>
          </w:tcPr>
          <w:p w:rsidR="00C578E5" w:rsidRPr="00C34957" w:rsidRDefault="00C578E5" w:rsidP="00DC5E7A">
            <w:pPr>
              <w:jc w:val="center"/>
            </w:pPr>
          </w:p>
        </w:tc>
        <w:tc>
          <w:tcPr>
            <w:tcW w:w="1418" w:type="dxa"/>
            <w:shd w:val="clear" w:color="auto" w:fill="auto"/>
          </w:tcPr>
          <w:p w:rsidR="00C578E5" w:rsidRPr="00C34957" w:rsidRDefault="00C578E5" w:rsidP="00DC5E7A">
            <w:pPr>
              <w:jc w:val="center"/>
            </w:pPr>
            <w:r w:rsidRPr="00C34957">
              <w:t>1</w:t>
            </w:r>
            <w:r>
              <w:t>/36</w:t>
            </w:r>
            <w:r w:rsidRPr="00C34957">
              <w:t xml:space="preserve"> </w:t>
            </w:r>
          </w:p>
        </w:tc>
        <w:tc>
          <w:tcPr>
            <w:tcW w:w="1276" w:type="dxa"/>
            <w:shd w:val="clear" w:color="auto" w:fill="auto"/>
          </w:tcPr>
          <w:p w:rsidR="00C578E5" w:rsidRPr="00C34957" w:rsidRDefault="00C578E5" w:rsidP="00DC5E7A">
            <w:pPr>
              <w:jc w:val="center"/>
            </w:pPr>
            <w:r w:rsidRPr="00C34957">
              <w:t>1</w:t>
            </w:r>
            <w:r>
              <w:t>/36</w:t>
            </w:r>
            <w:r w:rsidRPr="00C34957">
              <w:t xml:space="preserve"> </w:t>
            </w:r>
          </w:p>
        </w:tc>
      </w:tr>
      <w:tr w:rsidR="0015386A" w:rsidRPr="00C34957" w:rsidTr="0015386A">
        <w:tc>
          <w:tcPr>
            <w:tcW w:w="1730" w:type="dxa"/>
          </w:tcPr>
          <w:p w:rsidR="00C578E5" w:rsidRPr="00C34957" w:rsidRDefault="00C578E5" w:rsidP="00DC5E7A">
            <w:pPr>
              <w:rPr>
                <w:b/>
              </w:rPr>
            </w:pPr>
          </w:p>
        </w:tc>
        <w:tc>
          <w:tcPr>
            <w:tcW w:w="2268" w:type="dxa"/>
            <w:shd w:val="clear" w:color="auto" w:fill="auto"/>
          </w:tcPr>
          <w:p w:rsidR="00C578E5" w:rsidRPr="00C34957" w:rsidRDefault="00C578E5" w:rsidP="00DC5E7A">
            <w:pPr>
              <w:rPr>
                <w:b/>
              </w:rPr>
            </w:pPr>
            <w:r w:rsidRPr="00C34957">
              <w:rPr>
                <w:b/>
              </w:rPr>
              <w:t>Итого:</w:t>
            </w:r>
          </w:p>
        </w:tc>
        <w:tc>
          <w:tcPr>
            <w:tcW w:w="1276" w:type="dxa"/>
            <w:shd w:val="clear" w:color="auto" w:fill="auto"/>
          </w:tcPr>
          <w:p w:rsidR="00C578E5" w:rsidRPr="00C34957" w:rsidRDefault="00C578E5" w:rsidP="00DC5E7A">
            <w:pPr>
              <w:jc w:val="center"/>
              <w:rPr>
                <w:b/>
              </w:rPr>
            </w:pPr>
          </w:p>
        </w:tc>
        <w:tc>
          <w:tcPr>
            <w:tcW w:w="1134" w:type="dxa"/>
            <w:shd w:val="clear" w:color="auto" w:fill="auto"/>
          </w:tcPr>
          <w:p w:rsidR="00C578E5" w:rsidRPr="00C34957" w:rsidRDefault="00C578E5" w:rsidP="00DC5E7A">
            <w:pPr>
              <w:jc w:val="center"/>
              <w:rPr>
                <w:b/>
              </w:rPr>
            </w:pPr>
          </w:p>
        </w:tc>
        <w:tc>
          <w:tcPr>
            <w:tcW w:w="1417" w:type="dxa"/>
            <w:shd w:val="clear" w:color="auto" w:fill="auto"/>
          </w:tcPr>
          <w:p w:rsidR="00C578E5" w:rsidRPr="00C34957" w:rsidRDefault="00C578E5" w:rsidP="00DC5E7A">
            <w:pPr>
              <w:jc w:val="center"/>
              <w:rPr>
                <w:b/>
              </w:rPr>
            </w:pPr>
          </w:p>
        </w:tc>
        <w:tc>
          <w:tcPr>
            <w:tcW w:w="1418" w:type="dxa"/>
            <w:shd w:val="clear" w:color="auto" w:fill="auto"/>
          </w:tcPr>
          <w:p w:rsidR="00C578E5" w:rsidRPr="00C34957" w:rsidRDefault="00C578E5" w:rsidP="00DC5E7A">
            <w:pPr>
              <w:jc w:val="center"/>
              <w:rPr>
                <w:b/>
              </w:rPr>
            </w:pPr>
            <w:r>
              <w:rPr>
                <w:b/>
              </w:rPr>
              <w:t>72</w:t>
            </w:r>
          </w:p>
        </w:tc>
        <w:tc>
          <w:tcPr>
            <w:tcW w:w="1276" w:type="dxa"/>
            <w:shd w:val="clear" w:color="auto" w:fill="auto"/>
          </w:tcPr>
          <w:p w:rsidR="00C578E5" w:rsidRPr="00C34957" w:rsidRDefault="00C578E5" w:rsidP="00DC5E7A">
            <w:pPr>
              <w:jc w:val="center"/>
              <w:rPr>
                <w:b/>
              </w:rPr>
            </w:pPr>
            <w:r>
              <w:rPr>
                <w:b/>
              </w:rPr>
              <w:t>72</w:t>
            </w:r>
          </w:p>
        </w:tc>
      </w:tr>
    </w:tbl>
    <w:p w:rsidR="00C578E5" w:rsidRDefault="00C578E5" w:rsidP="00C578E5"/>
    <w:p w:rsidR="00C578E5" w:rsidRDefault="00C578E5" w:rsidP="00C578E5">
      <w:pPr>
        <w:pStyle w:val="a6"/>
        <w:jc w:val="center"/>
        <w:rPr>
          <w:rStyle w:val="23"/>
          <w:rFonts w:eastAsia="Microsoft Sans Serif"/>
          <w:bCs w:val="0"/>
        </w:rPr>
      </w:pPr>
    </w:p>
    <w:tbl>
      <w:tblPr>
        <w:tblOverlap w:val="never"/>
        <w:tblW w:w="10348" w:type="dxa"/>
        <w:jc w:val="center"/>
        <w:tblLayout w:type="fixed"/>
        <w:tblCellMar>
          <w:left w:w="10" w:type="dxa"/>
          <w:right w:w="10" w:type="dxa"/>
        </w:tblCellMar>
        <w:tblLook w:val="04A0" w:firstRow="1" w:lastRow="0" w:firstColumn="1" w:lastColumn="0" w:noHBand="0" w:noVBand="1"/>
      </w:tblPr>
      <w:tblGrid>
        <w:gridCol w:w="1843"/>
        <w:gridCol w:w="1985"/>
        <w:gridCol w:w="2693"/>
        <w:gridCol w:w="2126"/>
        <w:gridCol w:w="1701"/>
      </w:tblGrid>
      <w:tr w:rsidR="0015386A" w:rsidTr="006A3CF2">
        <w:trPr>
          <w:trHeight w:hRule="exact" w:val="781"/>
          <w:jc w:val="center"/>
        </w:trPr>
        <w:tc>
          <w:tcPr>
            <w:tcW w:w="1843" w:type="dxa"/>
            <w:vMerge w:val="restart"/>
            <w:tcBorders>
              <w:top w:val="single" w:sz="4" w:space="0" w:color="auto"/>
              <w:left w:val="single" w:sz="4" w:space="0" w:color="auto"/>
            </w:tcBorders>
            <w:shd w:val="clear" w:color="auto" w:fill="auto"/>
          </w:tcPr>
          <w:p w:rsidR="00C578E5" w:rsidRDefault="00C578E5" w:rsidP="00DC5E7A">
            <w:pPr>
              <w:pStyle w:val="aa"/>
              <w:jc w:val="center"/>
            </w:pPr>
            <w:r>
              <w:rPr>
                <w:rStyle w:val="a9"/>
              </w:rPr>
              <w:t>Наименование</w:t>
            </w:r>
          </w:p>
        </w:tc>
        <w:tc>
          <w:tcPr>
            <w:tcW w:w="1985" w:type="dxa"/>
            <w:vMerge w:val="restart"/>
            <w:tcBorders>
              <w:top w:val="single" w:sz="4" w:space="0" w:color="auto"/>
              <w:left w:val="single" w:sz="4" w:space="0" w:color="auto"/>
              <w:right w:val="single" w:sz="4" w:space="0" w:color="auto"/>
            </w:tcBorders>
          </w:tcPr>
          <w:p w:rsidR="00C578E5" w:rsidRDefault="00C578E5" w:rsidP="00DC5E7A">
            <w:pPr>
              <w:pStyle w:val="aa"/>
              <w:jc w:val="center"/>
              <w:rPr>
                <w:rStyle w:val="a9"/>
                <w:rFonts w:eastAsiaTheme="majorEastAsia"/>
              </w:rPr>
            </w:pPr>
            <w:r>
              <w:rPr>
                <w:rStyle w:val="a9"/>
              </w:rPr>
              <w:t>Обязательная часть</w:t>
            </w:r>
          </w:p>
        </w:tc>
        <w:tc>
          <w:tcPr>
            <w:tcW w:w="4819" w:type="dxa"/>
            <w:gridSpan w:val="2"/>
            <w:tcBorders>
              <w:top w:val="single" w:sz="4" w:space="0" w:color="auto"/>
              <w:left w:val="single" w:sz="4" w:space="0" w:color="auto"/>
            </w:tcBorders>
            <w:shd w:val="clear" w:color="auto" w:fill="auto"/>
          </w:tcPr>
          <w:p w:rsidR="00C578E5" w:rsidRDefault="00C578E5" w:rsidP="00DC5E7A">
            <w:pPr>
              <w:pStyle w:val="aa"/>
              <w:jc w:val="center"/>
              <w:rPr>
                <w:rStyle w:val="a9"/>
                <w:rFonts w:eastAsiaTheme="majorEastAsia"/>
              </w:rPr>
            </w:pPr>
            <w:r>
              <w:rPr>
                <w:rStyle w:val="a9"/>
              </w:rPr>
              <w:t>Часть, формируемая участниками образовательных отношений</w:t>
            </w:r>
          </w:p>
          <w:p w:rsidR="00C578E5" w:rsidRDefault="00C578E5" w:rsidP="00DC5E7A">
            <w:pPr>
              <w:pStyle w:val="aa"/>
              <w:jc w:val="center"/>
            </w:pPr>
          </w:p>
        </w:tc>
        <w:tc>
          <w:tcPr>
            <w:tcW w:w="1701" w:type="dxa"/>
            <w:vMerge w:val="restart"/>
            <w:tcBorders>
              <w:top w:val="single" w:sz="4" w:space="0" w:color="auto"/>
              <w:left w:val="single" w:sz="4" w:space="0" w:color="auto"/>
              <w:right w:val="single" w:sz="4" w:space="0" w:color="auto"/>
            </w:tcBorders>
            <w:shd w:val="clear" w:color="auto" w:fill="auto"/>
          </w:tcPr>
          <w:p w:rsidR="00C578E5" w:rsidRDefault="00C578E5" w:rsidP="00DC5E7A">
            <w:pPr>
              <w:pStyle w:val="aa"/>
              <w:jc w:val="center"/>
            </w:pPr>
            <w:r>
              <w:rPr>
                <w:rStyle w:val="a9"/>
              </w:rPr>
              <w:t>ВСЕГО</w:t>
            </w:r>
          </w:p>
        </w:tc>
      </w:tr>
      <w:tr w:rsidR="00C578E5" w:rsidTr="006A3CF2">
        <w:trPr>
          <w:trHeight w:hRule="exact" w:val="2124"/>
          <w:jc w:val="center"/>
        </w:trPr>
        <w:tc>
          <w:tcPr>
            <w:tcW w:w="1843" w:type="dxa"/>
            <w:vMerge/>
            <w:tcBorders>
              <w:left w:val="single" w:sz="4" w:space="0" w:color="auto"/>
            </w:tcBorders>
            <w:shd w:val="clear" w:color="auto" w:fill="auto"/>
          </w:tcPr>
          <w:p w:rsidR="00C578E5" w:rsidRDefault="00C578E5" w:rsidP="00DC5E7A">
            <w:pPr>
              <w:jc w:val="center"/>
            </w:pPr>
          </w:p>
        </w:tc>
        <w:tc>
          <w:tcPr>
            <w:tcW w:w="1985" w:type="dxa"/>
            <w:vMerge/>
            <w:tcBorders>
              <w:left w:val="single" w:sz="4" w:space="0" w:color="auto"/>
              <w:right w:val="single" w:sz="4" w:space="0" w:color="auto"/>
            </w:tcBorders>
          </w:tcPr>
          <w:p w:rsidR="00C578E5" w:rsidRDefault="00C578E5" w:rsidP="00DC5E7A">
            <w:pPr>
              <w:jc w:val="center"/>
            </w:pPr>
          </w:p>
        </w:tc>
        <w:tc>
          <w:tcPr>
            <w:tcW w:w="2693" w:type="dxa"/>
          </w:tcPr>
          <w:p w:rsidR="00C578E5" w:rsidRDefault="00C578E5" w:rsidP="00DC5E7A">
            <w:pPr>
              <w:jc w:val="center"/>
              <w:rPr>
                <w:rStyle w:val="a5"/>
                <w:rFonts w:eastAsia="Microsoft Sans Serif"/>
              </w:rPr>
            </w:pPr>
            <w:r>
              <w:t>парциальная программа</w:t>
            </w:r>
            <w:r w:rsidRPr="007A71B5">
              <w:t xml:space="preserve"> </w:t>
            </w:r>
            <w:r>
              <w:t xml:space="preserve">Т.В. </w:t>
            </w:r>
            <w:proofErr w:type="spellStart"/>
            <w:r w:rsidRPr="007A71B5">
              <w:rPr>
                <w:rStyle w:val="a5"/>
                <w:rFonts w:eastAsia="Microsoft Sans Serif"/>
              </w:rPr>
              <w:t>Волосовец</w:t>
            </w:r>
            <w:proofErr w:type="spellEnd"/>
            <w:r w:rsidRPr="007A71B5">
              <w:rPr>
                <w:rStyle w:val="a5"/>
                <w:rFonts w:eastAsia="Microsoft Sans Serif"/>
              </w:rPr>
              <w:t xml:space="preserve"> </w:t>
            </w:r>
          </w:p>
          <w:p w:rsidR="00C578E5" w:rsidRDefault="00C578E5" w:rsidP="00DC5E7A">
            <w:pPr>
              <w:jc w:val="center"/>
              <w:rPr>
                <w:rStyle w:val="a5"/>
                <w:rFonts w:eastAsia="Microsoft Sans Serif"/>
              </w:rPr>
            </w:pPr>
            <w:r w:rsidRPr="007A71B5">
              <w:rPr>
                <w:rStyle w:val="a5"/>
                <w:rFonts w:eastAsia="Microsoft Sans Serif"/>
              </w:rPr>
              <w:t xml:space="preserve">«От </w:t>
            </w:r>
            <w:proofErr w:type="spellStart"/>
            <w:r w:rsidRPr="007A71B5">
              <w:rPr>
                <w:rStyle w:val="a5"/>
                <w:rFonts w:eastAsia="Microsoft Sans Serif"/>
              </w:rPr>
              <w:t>Фребеля</w:t>
            </w:r>
            <w:proofErr w:type="spellEnd"/>
            <w:r w:rsidRPr="007A71B5">
              <w:rPr>
                <w:rStyle w:val="a5"/>
                <w:rFonts w:eastAsia="Microsoft Sans Serif"/>
              </w:rPr>
              <w:t xml:space="preserve"> до робота». </w:t>
            </w:r>
          </w:p>
          <w:p w:rsidR="00C578E5" w:rsidRPr="00C83EC5" w:rsidRDefault="00C578E5" w:rsidP="00DC5E7A">
            <w:pPr>
              <w:jc w:val="center"/>
            </w:pPr>
            <w:r w:rsidRPr="00C83EC5">
              <w:rPr>
                <w:rStyle w:val="a5"/>
                <w:rFonts w:eastAsia="Microsoft Sans Serif"/>
              </w:rPr>
              <w:t>Растим будущих инженеров»</w:t>
            </w:r>
          </w:p>
        </w:tc>
        <w:tc>
          <w:tcPr>
            <w:tcW w:w="2126" w:type="dxa"/>
            <w:tcBorders>
              <w:top w:val="single" w:sz="4" w:space="0" w:color="auto"/>
              <w:left w:val="single" w:sz="4" w:space="0" w:color="auto"/>
            </w:tcBorders>
            <w:shd w:val="clear" w:color="auto" w:fill="auto"/>
          </w:tcPr>
          <w:p w:rsidR="00C578E5" w:rsidRDefault="00C578E5" w:rsidP="00DC5E7A">
            <w:pPr>
              <w:pStyle w:val="aa"/>
              <w:jc w:val="center"/>
            </w:pPr>
            <w:r w:rsidRPr="001137E8">
              <w:t xml:space="preserve">парциальная программа </w:t>
            </w:r>
            <w:r w:rsidRPr="00100465">
              <w:t>А. В. Кузин</w:t>
            </w:r>
            <w:r>
              <w:t xml:space="preserve"> «</w:t>
            </w:r>
            <w:r w:rsidRPr="001137E8">
              <w:t>Феникс</w:t>
            </w:r>
            <w:r>
              <w:t>» Шахматы для дошкольников</w:t>
            </w:r>
          </w:p>
        </w:tc>
        <w:tc>
          <w:tcPr>
            <w:tcW w:w="1701" w:type="dxa"/>
            <w:vMerge/>
            <w:tcBorders>
              <w:left w:val="single" w:sz="4" w:space="0" w:color="auto"/>
              <w:right w:val="single" w:sz="4" w:space="0" w:color="auto"/>
            </w:tcBorders>
            <w:shd w:val="clear" w:color="auto" w:fill="auto"/>
          </w:tcPr>
          <w:p w:rsidR="00C578E5" w:rsidRDefault="00C578E5" w:rsidP="00DC5E7A">
            <w:pPr>
              <w:jc w:val="center"/>
            </w:pPr>
          </w:p>
        </w:tc>
      </w:tr>
      <w:tr w:rsidR="00C578E5" w:rsidTr="006A3CF2">
        <w:trPr>
          <w:trHeight w:hRule="exact" w:val="792"/>
          <w:jc w:val="center"/>
        </w:trPr>
        <w:tc>
          <w:tcPr>
            <w:tcW w:w="1843" w:type="dxa"/>
            <w:tcBorders>
              <w:top w:val="single" w:sz="4" w:space="0" w:color="auto"/>
              <w:left w:val="single" w:sz="4" w:space="0" w:color="auto"/>
            </w:tcBorders>
            <w:shd w:val="clear" w:color="auto" w:fill="auto"/>
            <w:vAlign w:val="bottom"/>
          </w:tcPr>
          <w:p w:rsidR="00C578E5" w:rsidRDefault="00C578E5" w:rsidP="00DC5E7A">
            <w:pPr>
              <w:pStyle w:val="aa"/>
              <w:jc w:val="center"/>
            </w:pPr>
            <w:r>
              <w:rPr>
                <w:rStyle w:val="a9"/>
              </w:rPr>
              <w:t>Количество часов в год</w:t>
            </w:r>
          </w:p>
        </w:tc>
        <w:tc>
          <w:tcPr>
            <w:tcW w:w="1985" w:type="dxa"/>
            <w:tcBorders>
              <w:top w:val="single" w:sz="4" w:space="0" w:color="auto"/>
              <w:left w:val="single" w:sz="4" w:space="0" w:color="auto"/>
            </w:tcBorders>
            <w:shd w:val="clear" w:color="auto" w:fill="auto"/>
          </w:tcPr>
          <w:p w:rsidR="00C578E5" w:rsidRDefault="00C578E5" w:rsidP="00DC5E7A">
            <w:pPr>
              <w:pStyle w:val="aa"/>
              <w:jc w:val="center"/>
            </w:pPr>
            <w:r>
              <w:t>1341</w:t>
            </w:r>
          </w:p>
        </w:tc>
        <w:tc>
          <w:tcPr>
            <w:tcW w:w="2693" w:type="dxa"/>
            <w:tcBorders>
              <w:top w:val="single" w:sz="4" w:space="0" w:color="auto"/>
              <w:left w:val="single" w:sz="4" w:space="0" w:color="auto"/>
            </w:tcBorders>
            <w:shd w:val="clear" w:color="auto" w:fill="auto"/>
          </w:tcPr>
          <w:p w:rsidR="00C578E5" w:rsidRDefault="00C578E5" w:rsidP="00DC5E7A">
            <w:pPr>
              <w:pStyle w:val="aa"/>
              <w:jc w:val="center"/>
            </w:pPr>
            <w:r>
              <w:rPr>
                <w:rStyle w:val="a9"/>
              </w:rPr>
              <w:t>72</w:t>
            </w:r>
          </w:p>
        </w:tc>
        <w:tc>
          <w:tcPr>
            <w:tcW w:w="2126" w:type="dxa"/>
            <w:tcBorders>
              <w:top w:val="single" w:sz="4" w:space="0" w:color="auto"/>
              <w:left w:val="single" w:sz="4" w:space="0" w:color="auto"/>
            </w:tcBorders>
            <w:shd w:val="clear" w:color="auto" w:fill="auto"/>
          </w:tcPr>
          <w:p w:rsidR="00C578E5" w:rsidRDefault="00C578E5" w:rsidP="00DC5E7A">
            <w:pPr>
              <w:pStyle w:val="aa"/>
              <w:jc w:val="center"/>
            </w:pPr>
            <w:r>
              <w:rPr>
                <w:rStyle w:val="a9"/>
              </w:rPr>
              <w:t>72</w:t>
            </w:r>
          </w:p>
        </w:tc>
        <w:tc>
          <w:tcPr>
            <w:tcW w:w="1701" w:type="dxa"/>
            <w:tcBorders>
              <w:top w:val="single" w:sz="4" w:space="0" w:color="auto"/>
              <w:left w:val="single" w:sz="4" w:space="0" w:color="auto"/>
              <w:right w:val="single" w:sz="4" w:space="0" w:color="auto"/>
            </w:tcBorders>
            <w:shd w:val="clear" w:color="auto" w:fill="auto"/>
          </w:tcPr>
          <w:p w:rsidR="00C578E5" w:rsidRDefault="00C578E5" w:rsidP="00DC5E7A">
            <w:pPr>
              <w:pStyle w:val="aa"/>
              <w:jc w:val="center"/>
            </w:pPr>
            <w:r>
              <w:t>1485</w:t>
            </w:r>
          </w:p>
        </w:tc>
      </w:tr>
      <w:tr w:rsidR="00C578E5" w:rsidTr="006A3CF2">
        <w:trPr>
          <w:trHeight w:hRule="exact" w:val="448"/>
          <w:jc w:val="center"/>
        </w:trPr>
        <w:tc>
          <w:tcPr>
            <w:tcW w:w="1843" w:type="dxa"/>
            <w:tcBorders>
              <w:top w:val="single" w:sz="4" w:space="0" w:color="auto"/>
              <w:left w:val="single" w:sz="4" w:space="0" w:color="auto"/>
            </w:tcBorders>
            <w:shd w:val="clear" w:color="auto" w:fill="auto"/>
            <w:vAlign w:val="bottom"/>
          </w:tcPr>
          <w:p w:rsidR="00C578E5" w:rsidRDefault="00C578E5" w:rsidP="00DC5E7A">
            <w:pPr>
              <w:pStyle w:val="aa"/>
              <w:jc w:val="center"/>
            </w:pPr>
            <w:r>
              <w:rPr>
                <w:rStyle w:val="a9"/>
              </w:rPr>
              <w:t>Процент</w:t>
            </w:r>
          </w:p>
        </w:tc>
        <w:tc>
          <w:tcPr>
            <w:tcW w:w="1985" w:type="dxa"/>
            <w:tcBorders>
              <w:top w:val="single" w:sz="4" w:space="0" w:color="auto"/>
              <w:left w:val="single" w:sz="4" w:space="0" w:color="auto"/>
            </w:tcBorders>
            <w:shd w:val="clear" w:color="auto" w:fill="auto"/>
            <w:vAlign w:val="bottom"/>
          </w:tcPr>
          <w:p w:rsidR="00C578E5" w:rsidRDefault="00C578E5" w:rsidP="00DC5E7A">
            <w:pPr>
              <w:pStyle w:val="aa"/>
              <w:jc w:val="center"/>
            </w:pPr>
            <w:r>
              <w:t>95,2</w:t>
            </w:r>
          </w:p>
        </w:tc>
        <w:tc>
          <w:tcPr>
            <w:tcW w:w="2693" w:type="dxa"/>
            <w:tcBorders>
              <w:top w:val="single" w:sz="4" w:space="0" w:color="auto"/>
              <w:left w:val="single" w:sz="4" w:space="0" w:color="auto"/>
            </w:tcBorders>
            <w:shd w:val="clear" w:color="auto" w:fill="auto"/>
            <w:vAlign w:val="bottom"/>
          </w:tcPr>
          <w:p w:rsidR="00C578E5" w:rsidRDefault="00C578E5" w:rsidP="00DC5E7A">
            <w:pPr>
              <w:pStyle w:val="aa"/>
              <w:jc w:val="center"/>
            </w:pPr>
            <w:r>
              <w:t>2,4</w:t>
            </w:r>
          </w:p>
        </w:tc>
        <w:tc>
          <w:tcPr>
            <w:tcW w:w="2126" w:type="dxa"/>
            <w:tcBorders>
              <w:top w:val="single" w:sz="4" w:space="0" w:color="auto"/>
              <w:left w:val="single" w:sz="4" w:space="0" w:color="auto"/>
            </w:tcBorders>
            <w:shd w:val="clear" w:color="auto" w:fill="auto"/>
            <w:vAlign w:val="bottom"/>
          </w:tcPr>
          <w:p w:rsidR="00C578E5" w:rsidRDefault="00C578E5" w:rsidP="00DC5E7A">
            <w:pPr>
              <w:pStyle w:val="aa"/>
              <w:jc w:val="center"/>
            </w:pPr>
            <w:r>
              <w:t>2,4</w:t>
            </w:r>
          </w:p>
        </w:tc>
        <w:tc>
          <w:tcPr>
            <w:tcW w:w="1701" w:type="dxa"/>
            <w:tcBorders>
              <w:top w:val="single" w:sz="4" w:space="0" w:color="auto"/>
              <w:left w:val="single" w:sz="4" w:space="0" w:color="auto"/>
              <w:right w:val="single" w:sz="4" w:space="0" w:color="auto"/>
            </w:tcBorders>
            <w:shd w:val="clear" w:color="auto" w:fill="auto"/>
            <w:vAlign w:val="bottom"/>
          </w:tcPr>
          <w:p w:rsidR="00C578E5" w:rsidRDefault="00C578E5" w:rsidP="00DC5E7A">
            <w:pPr>
              <w:pStyle w:val="aa"/>
              <w:jc w:val="center"/>
            </w:pPr>
            <w:r>
              <w:rPr>
                <w:rStyle w:val="a9"/>
              </w:rPr>
              <w:t>100%</w:t>
            </w:r>
          </w:p>
        </w:tc>
      </w:tr>
      <w:tr w:rsidR="00C578E5" w:rsidTr="006A3CF2">
        <w:trPr>
          <w:trHeight w:hRule="exact" w:val="453"/>
          <w:jc w:val="center"/>
        </w:trPr>
        <w:tc>
          <w:tcPr>
            <w:tcW w:w="1843" w:type="dxa"/>
            <w:tcBorders>
              <w:top w:val="single" w:sz="4" w:space="0" w:color="auto"/>
              <w:left w:val="single" w:sz="4" w:space="0" w:color="auto"/>
              <w:bottom w:val="single" w:sz="4" w:space="0" w:color="auto"/>
            </w:tcBorders>
            <w:shd w:val="clear" w:color="auto" w:fill="auto"/>
            <w:vAlign w:val="bottom"/>
          </w:tcPr>
          <w:p w:rsidR="00C578E5" w:rsidRDefault="00C578E5" w:rsidP="00DC5E7A">
            <w:pPr>
              <w:pStyle w:val="aa"/>
              <w:jc w:val="center"/>
            </w:pPr>
            <w:r>
              <w:rPr>
                <w:rStyle w:val="a9"/>
              </w:rPr>
              <w:t>Распределение</w:t>
            </w:r>
          </w:p>
        </w:tc>
        <w:tc>
          <w:tcPr>
            <w:tcW w:w="1985" w:type="dxa"/>
            <w:tcBorders>
              <w:top w:val="single" w:sz="4" w:space="0" w:color="auto"/>
              <w:left w:val="single" w:sz="4" w:space="0" w:color="auto"/>
              <w:bottom w:val="single" w:sz="4" w:space="0" w:color="auto"/>
            </w:tcBorders>
            <w:shd w:val="clear" w:color="auto" w:fill="auto"/>
            <w:vAlign w:val="bottom"/>
          </w:tcPr>
          <w:p w:rsidR="00C578E5" w:rsidRDefault="00C578E5" w:rsidP="00DC5E7A">
            <w:pPr>
              <w:pStyle w:val="aa"/>
              <w:jc w:val="center"/>
            </w:pPr>
            <w:r>
              <w:rPr>
                <w:rStyle w:val="a9"/>
              </w:rPr>
              <w:t xml:space="preserve">2034- </w:t>
            </w:r>
            <w:r>
              <w:rPr>
                <w:rStyle w:val="a9"/>
                <w:b/>
                <w:color w:val="000000" w:themeColor="text1"/>
              </w:rPr>
              <w:t>95,2</w:t>
            </w:r>
            <w:r w:rsidRPr="001137E8">
              <w:rPr>
                <w:rStyle w:val="a9"/>
                <w:b/>
                <w:color w:val="000000" w:themeColor="text1"/>
              </w:rPr>
              <w:t>%</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578E5" w:rsidRDefault="00C578E5" w:rsidP="00DC5E7A">
            <w:pPr>
              <w:pStyle w:val="aa"/>
              <w:jc w:val="center"/>
            </w:pPr>
            <w:r>
              <w:rPr>
                <w:rStyle w:val="a9"/>
              </w:rPr>
              <w:t xml:space="preserve">72 - </w:t>
            </w:r>
            <w:r>
              <w:rPr>
                <w:rStyle w:val="a9"/>
                <w:b/>
              </w:rPr>
              <w:t>4,8</w:t>
            </w:r>
            <w:r w:rsidRPr="001137E8">
              <w:rPr>
                <w:rStyle w:val="a9"/>
                <w:b/>
              </w:rPr>
              <w:t>%</w:t>
            </w:r>
          </w:p>
        </w:tc>
      </w:tr>
    </w:tbl>
    <w:p w:rsidR="00C578E5" w:rsidRDefault="00C578E5" w:rsidP="00655DF7">
      <w:pPr>
        <w:shd w:val="clear" w:color="auto" w:fill="FFFFFF" w:themeFill="background1"/>
        <w:contextualSpacing/>
        <w:jc w:val="both"/>
        <w:rPr>
          <w:rStyle w:val="21"/>
          <w:rFonts w:eastAsiaTheme="majorEastAsia"/>
        </w:rPr>
      </w:pPr>
    </w:p>
    <w:sectPr w:rsidR="00C578E5" w:rsidSect="00655DF7">
      <w:footerReference w:type="default" r:id="rId88"/>
      <w:pgSz w:w="11906" w:h="16838"/>
      <w:pgMar w:top="1134" w:right="851" w:bottom="1134"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1CB" w:rsidRDefault="006751CB">
      <w:r>
        <w:separator/>
      </w:r>
    </w:p>
  </w:endnote>
  <w:endnote w:type="continuationSeparator" w:id="0">
    <w:p w:rsidR="006751CB" w:rsidRDefault="0067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Pro-Regular">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0" w:usb1="00000000"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061591"/>
      <w:docPartObj>
        <w:docPartGallery w:val="Page Numbers (Bottom of Page)"/>
        <w:docPartUnique/>
      </w:docPartObj>
    </w:sdtPr>
    <w:sdtEndPr/>
    <w:sdtContent>
      <w:p w:rsidR="00655A0F" w:rsidRDefault="00655A0F">
        <w:pPr>
          <w:pStyle w:val="af7"/>
          <w:jc w:val="right"/>
        </w:pPr>
        <w:r>
          <w:fldChar w:fldCharType="begin"/>
        </w:r>
        <w:r>
          <w:instrText>PAGE   \* MERGEFORMAT</w:instrText>
        </w:r>
        <w:r>
          <w:fldChar w:fldCharType="separate"/>
        </w:r>
        <w:r w:rsidR="008D0182">
          <w:rPr>
            <w:noProof/>
          </w:rPr>
          <w:t>1</w:t>
        </w:r>
        <w:r>
          <w:fldChar w:fldCharType="end"/>
        </w:r>
      </w:p>
    </w:sdtContent>
  </w:sdt>
  <w:p w:rsidR="00174DE2" w:rsidRDefault="00174DE2">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955072"/>
      <w:docPartObj>
        <w:docPartGallery w:val="Page Numbers (Bottom of Page)"/>
        <w:docPartUnique/>
      </w:docPartObj>
    </w:sdtPr>
    <w:sdtEndPr/>
    <w:sdtContent>
      <w:p w:rsidR="009356D9" w:rsidRDefault="009356D9">
        <w:pPr>
          <w:pStyle w:val="af7"/>
          <w:jc w:val="right"/>
        </w:pPr>
        <w:r>
          <w:fldChar w:fldCharType="begin"/>
        </w:r>
        <w:r>
          <w:instrText>PAGE   \* MERGEFORMAT</w:instrText>
        </w:r>
        <w:r>
          <w:fldChar w:fldCharType="separate"/>
        </w:r>
        <w:r w:rsidR="008D0182">
          <w:rPr>
            <w:noProof/>
          </w:rPr>
          <w:t>18</w:t>
        </w:r>
        <w:r>
          <w:fldChar w:fldCharType="end"/>
        </w:r>
      </w:p>
    </w:sdtContent>
  </w:sdt>
  <w:p w:rsidR="0008243D" w:rsidRDefault="0008243D">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1CB" w:rsidRDefault="006751CB">
      <w:r>
        <w:separator/>
      </w:r>
    </w:p>
  </w:footnote>
  <w:footnote w:type="continuationSeparator" w:id="0">
    <w:p w:rsidR="006751CB" w:rsidRDefault="006751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3C91"/>
    <w:multiLevelType w:val="hybridMultilevel"/>
    <w:tmpl w:val="AF3C2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07415"/>
    <w:multiLevelType w:val="multilevel"/>
    <w:tmpl w:val="4F62FC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F91EF1"/>
    <w:multiLevelType w:val="hybridMultilevel"/>
    <w:tmpl w:val="668ED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387498"/>
    <w:multiLevelType w:val="hybridMultilevel"/>
    <w:tmpl w:val="9E084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5C290E"/>
    <w:multiLevelType w:val="hybridMultilevel"/>
    <w:tmpl w:val="6ADC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77250A"/>
    <w:multiLevelType w:val="hybridMultilevel"/>
    <w:tmpl w:val="551EE2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7B49B7"/>
    <w:multiLevelType w:val="hybridMultilevel"/>
    <w:tmpl w:val="7CE83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162FE6"/>
    <w:multiLevelType w:val="hybridMultilevel"/>
    <w:tmpl w:val="6F2EC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4943FE"/>
    <w:multiLevelType w:val="hybridMultilevel"/>
    <w:tmpl w:val="3C70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9D62CA"/>
    <w:multiLevelType w:val="hybridMultilevel"/>
    <w:tmpl w:val="63FAE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0415FE"/>
    <w:multiLevelType w:val="hybridMultilevel"/>
    <w:tmpl w:val="E342FF58"/>
    <w:lvl w:ilvl="0" w:tplc="E594123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4540C4"/>
    <w:multiLevelType w:val="hybridMultilevel"/>
    <w:tmpl w:val="E5847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894993"/>
    <w:multiLevelType w:val="hybridMultilevel"/>
    <w:tmpl w:val="418CF908"/>
    <w:lvl w:ilvl="0" w:tplc="7A28BEE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537659"/>
    <w:multiLevelType w:val="hybridMultilevel"/>
    <w:tmpl w:val="15E43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FC438A"/>
    <w:multiLevelType w:val="hybridMultilevel"/>
    <w:tmpl w:val="D2A20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1C55CD6"/>
    <w:multiLevelType w:val="hybridMultilevel"/>
    <w:tmpl w:val="913876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41C1CD2"/>
    <w:multiLevelType w:val="hybridMultilevel"/>
    <w:tmpl w:val="99B2A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664E02"/>
    <w:multiLevelType w:val="hybridMultilevel"/>
    <w:tmpl w:val="B3CAD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7C18DE"/>
    <w:multiLevelType w:val="hybridMultilevel"/>
    <w:tmpl w:val="3B269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4802EFF"/>
    <w:multiLevelType w:val="hybridMultilevel"/>
    <w:tmpl w:val="896EA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4D73D5C"/>
    <w:multiLevelType w:val="hybridMultilevel"/>
    <w:tmpl w:val="75B86D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5EA645D"/>
    <w:multiLevelType w:val="hybridMultilevel"/>
    <w:tmpl w:val="755E3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430A5C"/>
    <w:multiLevelType w:val="hybridMultilevel"/>
    <w:tmpl w:val="286AF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9231918"/>
    <w:multiLevelType w:val="multilevel"/>
    <w:tmpl w:val="27BCAB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BBA643B"/>
    <w:multiLevelType w:val="hybridMultilevel"/>
    <w:tmpl w:val="073E4F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D6A2ACB"/>
    <w:multiLevelType w:val="hybridMultilevel"/>
    <w:tmpl w:val="DB8E6256"/>
    <w:lvl w:ilvl="0" w:tplc="04190001">
      <w:start w:val="1"/>
      <w:numFmt w:val="bullet"/>
      <w:lvlText w:val=""/>
      <w:lvlJc w:val="left"/>
      <w:pPr>
        <w:ind w:left="0" w:firstLine="0"/>
      </w:pPr>
      <w:rPr>
        <w:rFonts w:ascii="Symbol" w:hAnsi="Symbol" w:hint="default"/>
      </w:rPr>
    </w:lvl>
    <w:lvl w:ilvl="1" w:tplc="37CE318C">
      <w:start w:val="1"/>
      <w:numFmt w:val="bullet"/>
      <w:lvlText w:val="-"/>
      <w:lvlJc w:val="left"/>
      <w:pPr>
        <w:ind w:left="0" w:firstLine="0"/>
      </w:pPr>
    </w:lvl>
    <w:lvl w:ilvl="2" w:tplc="53E60098">
      <w:numFmt w:val="decimal"/>
      <w:lvlText w:val=""/>
      <w:lvlJc w:val="left"/>
      <w:pPr>
        <w:ind w:left="0" w:firstLine="0"/>
      </w:pPr>
    </w:lvl>
    <w:lvl w:ilvl="3" w:tplc="445AAB3E">
      <w:numFmt w:val="decimal"/>
      <w:lvlText w:val=""/>
      <w:lvlJc w:val="left"/>
      <w:pPr>
        <w:ind w:left="0" w:firstLine="0"/>
      </w:pPr>
    </w:lvl>
    <w:lvl w:ilvl="4" w:tplc="052CCA68">
      <w:numFmt w:val="decimal"/>
      <w:lvlText w:val=""/>
      <w:lvlJc w:val="left"/>
      <w:pPr>
        <w:ind w:left="0" w:firstLine="0"/>
      </w:pPr>
    </w:lvl>
    <w:lvl w:ilvl="5" w:tplc="7304D30C">
      <w:numFmt w:val="decimal"/>
      <w:lvlText w:val=""/>
      <w:lvlJc w:val="left"/>
      <w:pPr>
        <w:ind w:left="0" w:firstLine="0"/>
      </w:pPr>
    </w:lvl>
    <w:lvl w:ilvl="6" w:tplc="1D407338">
      <w:numFmt w:val="decimal"/>
      <w:lvlText w:val=""/>
      <w:lvlJc w:val="left"/>
      <w:pPr>
        <w:ind w:left="0" w:firstLine="0"/>
      </w:pPr>
    </w:lvl>
    <w:lvl w:ilvl="7" w:tplc="C9EAA8EE">
      <w:numFmt w:val="decimal"/>
      <w:lvlText w:val=""/>
      <w:lvlJc w:val="left"/>
      <w:pPr>
        <w:ind w:left="0" w:firstLine="0"/>
      </w:pPr>
    </w:lvl>
    <w:lvl w:ilvl="8" w:tplc="6668FED2">
      <w:numFmt w:val="decimal"/>
      <w:lvlText w:val=""/>
      <w:lvlJc w:val="left"/>
      <w:pPr>
        <w:ind w:left="0" w:firstLine="0"/>
      </w:pPr>
    </w:lvl>
  </w:abstractNum>
  <w:abstractNum w:abstractNumId="26" w15:restartNumberingAfterBreak="0">
    <w:nsid w:val="1D8953C5"/>
    <w:multiLevelType w:val="hybridMultilevel"/>
    <w:tmpl w:val="07D27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DB978F1"/>
    <w:multiLevelType w:val="hybridMultilevel"/>
    <w:tmpl w:val="3D66E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DF569DF"/>
    <w:multiLevelType w:val="hybridMultilevel"/>
    <w:tmpl w:val="9F46B160"/>
    <w:lvl w:ilvl="0" w:tplc="E594123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EC92AFE"/>
    <w:multiLevelType w:val="hybridMultilevel"/>
    <w:tmpl w:val="359E6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F484FCF"/>
    <w:multiLevelType w:val="hybridMultilevel"/>
    <w:tmpl w:val="F724B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F605B36"/>
    <w:multiLevelType w:val="hybridMultilevel"/>
    <w:tmpl w:val="E21E1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01E5F01"/>
    <w:multiLevelType w:val="hybridMultilevel"/>
    <w:tmpl w:val="E0EAF1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16F618D"/>
    <w:multiLevelType w:val="hybridMultilevel"/>
    <w:tmpl w:val="68C0F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25B47FD"/>
    <w:multiLevelType w:val="hybridMultilevel"/>
    <w:tmpl w:val="FECC7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2B11054"/>
    <w:multiLevelType w:val="hybridMultilevel"/>
    <w:tmpl w:val="17346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2B95A1B"/>
    <w:multiLevelType w:val="hybridMultilevel"/>
    <w:tmpl w:val="14125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4E8083B"/>
    <w:multiLevelType w:val="multilevel"/>
    <w:tmpl w:val="F1C49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5282C19"/>
    <w:multiLevelType w:val="multilevel"/>
    <w:tmpl w:val="EECA4D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65122D7"/>
    <w:multiLevelType w:val="hybridMultilevel"/>
    <w:tmpl w:val="706A3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6AE2D1B"/>
    <w:multiLevelType w:val="hybridMultilevel"/>
    <w:tmpl w:val="49C6A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8B556F1"/>
    <w:multiLevelType w:val="hybridMultilevel"/>
    <w:tmpl w:val="632891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9DA4833"/>
    <w:multiLevelType w:val="hybridMultilevel"/>
    <w:tmpl w:val="2F94A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A844F4D"/>
    <w:multiLevelType w:val="hybridMultilevel"/>
    <w:tmpl w:val="14346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AE01167"/>
    <w:multiLevelType w:val="hybridMultilevel"/>
    <w:tmpl w:val="C4848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B1460BC"/>
    <w:multiLevelType w:val="hybridMultilevel"/>
    <w:tmpl w:val="C9623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B314297"/>
    <w:multiLevelType w:val="hybridMultilevel"/>
    <w:tmpl w:val="993C39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BA646D8"/>
    <w:multiLevelType w:val="hybridMultilevel"/>
    <w:tmpl w:val="188037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C1258BF"/>
    <w:multiLevelType w:val="hybridMultilevel"/>
    <w:tmpl w:val="D9042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307508D"/>
    <w:multiLevelType w:val="hybridMultilevel"/>
    <w:tmpl w:val="E33AB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4195D87"/>
    <w:multiLevelType w:val="hybridMultilevel"/>
    <w:tmpl w:val="E06E76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49E3CD3"/>
    <w:multiLevelType w:val="hybridMultilevel"/>
    <w:tmpl w:val="5C348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5292A93"/>
    <w:multiLevelType w:val="hybridMultilevel"/>
    <w:tmpl w:val="C1BA938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15:restartNumberingAfterBreak="0">
    <w:nsid w:val="35484C88"/>
    <w:multiLevelType w:val="hybridMultilevel"/>
    <w:tmpl w:val="92A8A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5703543"/>
    <w:multiLevelType w:val="hybridMultilevel"/>
    <w:tmpl w:val="28464C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58A238C"/>
    <w:multiLevelType w:val="hybridMultilevel"/>
    <w:tmpl w:val="C5BA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5D55BFE"/>
    <w:multiLevelType w:val="hybridMultilevel"/>
    <w:tmpl w:val="37F07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6006238"/>
    <w:multiLevelType w:val="multilevel"/>
    <w:tmpl w:val="7E18E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6D67D24"/>
    <w:multiLevelType w:val="hybridMultilevel"/>
    <w:tmpl w:val="2C9EF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BA84ED7"/>
    <w:multiLevelType w:val="hybridMultilevel"/>
    <w:tmpl w:val="AB5A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CC055D2"/>
    <w:multiLevelType w:val="multilevel"/>
    <w:tmpl w:val="4266B5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DFE7A37"/>
    <w:multiLevelType w:val="hybridMultilevel"/>
    <w:tmpl w:val="E794C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F9B6030"/>
    <w:multiLevelType w:val="hybridMultilevel"/>
    <w:tmpl w:val="D81C2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FF316B8"/>
    <w:multiLevelType w:val="hybridMultilevel"/>
    <w:tmpl w:val="A57AE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08D1C8E"/>
    <w:multiLevelType w:val="multilevel"/>
    <w:tmpl w:val="2E7A7F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0DC7B3C"/>
    <w:multiLevelType w:val="hybridMultilevel"/>
    <w:tmpl w:val="F7F2C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151708E"/>
    <w:multiLevelType w:val="hybridMultilevel"/>
    <w:tmpl w:val="6E52D5B0"/>
    <w:lvl w:ilvl="0" w:tplc="E594123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19939E2"/>
    <w:multiLevelType w:val="hybridMultilevel"/>
    <w:tmpl w:val="AFE44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2463472"/>
    <w:multiLevelType w:val="hybridMultilevel"/>
    <w:tmpl w:val="530AF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3624646"/>
    <w:multiLevelType w:val="multilevel"/>
    <w:tmpl w:val="5F722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40A77B3"/>
    <w:multiLevelType w:val="hybridMultilevel"/>
    <w:tmpl w:val="D10C7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4D73F8E"/>
    <w:multiLevelType w:val="hybridMultilevel"/>
    <w:tmpl w:val="E41465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4E36CF4"/>
    <w:multiLevelType w:val="hybridMultilevel"/>
    <w:tmpl w:val="116E01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56330F2"/>
    <w:multiLevelType w:val="hybridMultilevel"/>
    <w:tmpl w:val="E8FE1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8B50F0A"/>
    <w:multiLevelType w:val="multilevel"/>
    <w:tmpl w:val="2BCA2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8D31859"/>
    <w:multiLevelType w:val="multilevel"/>
    <w:tmpl w:val="A8CC38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94C2332"/>
    <w:multiLevelType w:val="hybridMultilevel"/>
    <w:tmpl w:val="3E12A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A5271BD"/>
    <w:multiLevelType w:val="hybridMultilevel"/>
    <w:tmpl w:val="52EC7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C0516F1"/>
    <w:multiLevelType w:val="hybridMultilevel"/>
    <w:tmpl w:val="AC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C727A10"/>
    <w:multiLevelType w:val="hybridMultilevel"/>
    <w:tmpl w:val="329C0F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C73237B"/>
    <w:multiLevelType w:val="multilevel"/>
    <w:tmpl w:val="D5468DCE"/>
    <w:lvl w:ilvl="0">
      <w:start w:val="1"/>
      <w:numFmt w:val="decimal"/>
      <w:lvlText w:val="%1."/>
      <w:lvlJc w:val="left"/>
    </w:lvl>
    <w:lvl w:ilvl="1">
      <w:start w:val="1"/>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CBD25E5"/>
    <w:multiLevelType w:val="hybridMultilevel"/>
    <w:tmpl w:val="E0DCD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D516E4C"/>
    <w:multiLevelType w:val="hybridMultilevel"/>
    <w:tmpl w:val="73EEC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EE30D48"/>
    <w:multiLevelType w:val="hybridMultilevel"/>
    <w:tmpl w:val="5D60B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1F201E7"/>
    <w:multiLevelType w:val="hybridMultilevel"/>
    <w:tmpl w:val="724AE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22C1941"/>
    <w:multiLevelType w:val="hybridMultilevel"/>
    <w:tmpl w:val="F84E5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45210C7"/>
    <w:multiLevelType w:val="multilevel"/>
    <w:tmpl w:val="96BE8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64A1A74"/>
    <w:multiLevelType w:val="multilevel"/>
    <w:tmpl w:val="F4261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A1F2427"/>
    <w:multiLevelType w:val="hybridMultilevel"/>
    <w:tmpl w:val="501EE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AC74133"/>
    <w:multiLevelType w:val="hybridMultilevel"/>
    <w:tmpl w:val="F0604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B2B3FDE"/>
    <w:multiLevelType w:val="hybridMultilevel"/>
    <w:tmpl w:val="CB843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B8D6D48"/>
    <w:multiLevelType w:val="multilevel"/>
    <w:tmpl w:val="46DAA32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BA93F38"/>
    <w:multiLevelType w:val="hybridMultilevel"/>
    <w:tmpl w:val="F8F8E20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3" w15:restartNumberingAfterBreak="0">
    <w:nsid w:val="5C0332C2"/>
    <w:multiLevelType w:val="multilevel"/>
    <w:tmpl w:val="EA846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CA8554F"/>
    <w:multiLevelType w:val="hybridMultilevel"/>
    <w:tmpl w:val="0108F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D3B5FC4"/>
    <w:multiLevelType w:val="hybridMultilevel"/>
    <w:tmpl w:val="6130F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E1C1845"/>
    <w:multiLevelType w:val="hybridMultilevel"/>
    <w:tmpl w:val="8BB88368"/>
    <w:lvl w:ilvl="0" w:tplc="E5941238">
      <w:start w:val="1"/>
      <w:numFmt w:val="bullet"/>
      <w:lvlText w:val="•"/>
      <w:lvlJc w:val="left"/>
      <w:pPr>
        <w:ind w:left="7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7" w15:restartNumberingAfterBreak="0">
    <w:nsid w:val="5FED651E"/>
    <w:multiLevelType w:val="hybridMultilevel"/>
    <w:tmpl w:val="13867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1914AFE"/>
    <w:multiLevelType w:val="hybridMultilevel"/>
    <w:tmpl w:val="5DA88B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27F6B42"/>
    <w:multiLevelType w:val="hybridMultilevel"/>
    <w:tmpl w:val="11648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2BD3EEF"/>
    <w:multiLevelType w:val="hybridMultilevel"/>
    <w:tmpl w:val="43662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3C138F9"/>
    <w:multiLevelType w:val="hybridMultilevel"/>
    <w:tmpl w:val="ED94C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65D5BF5"/>
    <w:multiLevelType w:val="multilevel"/>
    <w:tmpl w:val="27401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6E35C31"/>
    <w:multiLevelType w:val="hybridMultilevel"/>
    <w:tmpl w:val="51FCC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8624BD0"/>
    <w:multiLevelType w:val="hybridMultilevel"/>
    <w:tmpl w:val="53D8E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A3E2571"/>
    <w:multiLevelType w:val="hybridMultilevel"/>
    <w:tmpl w:val="4E8EE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A95332D"/>
    <w:multiLevelType w:val="hybridMultilevel"/>
    <w:tmpl w:val="F7762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BBB3DD3"/>
    <w:multiLevelType w:val="multilevel"/>
    <w:tmpl w:val="2024687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D273955"/>
    <w:multiLevelType w:val="hybridMultilevel"/>
    <w:tmpl w:val="FE907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D855F53"/>
    <w:multiLevelType w:val="hybridMultilevel"/>
    <w:tmpl w:val="975A0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EC961E9"/>
    <w:multiLevelType w:val="hybridMultilevel"/>
    <w:tmpl w:val="C7104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F7644CF"/>
    <w:multiLevelType w:val="multilevel"/>
    <w:tmpl w:val="E6D4F0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FBA7C39"/>
    <w:multiLevelType w:val="hybridMultilevel"/>
    <w:tmpl w:val="DE3EA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0264392"/>
    <w:multiLevelType w:val="hybridMultilevel"/>
    <w:tmpl w:val="F52AE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26E328D"/>
    <w:multiLevelType w:val="hybridMultilevel"/>
    <w:tmpl w:val="F22C43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3694B63"/>
    <w:multiLevelType w:val="hybridMultilevel"/>
    <w:tmpl w:val="B256F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36A0632"/>
    <w:multiLevelType w:val="hybridMultilevel"/>
    <w:tmpl w:val="B93A6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3AC6042"/>
    <w:multiLevelType w:val="hybridMultilevel"/>
    <w:tmpl w:val="174AC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41640CC"/>
    <w:multiLevelType w:val="hybridMultilevel"/>
    <w:tmpl w:val="2AE616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4397940"/>
    <w:multiLevelType w:val="multilevel"/>
    <w:tmpl w:val="9A842050"/>
    <w:lvl w:ilvl="0">
      <w:start w:val="4"/>
      <w:numFmt w:val="decimal"/>
      <w:lvlText w:val="%1."/>
      <w:lvlJc w:val="left"/>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57026E7"/>
    <w:multiLevelType w:val="hybridMultilevel"/>
    <w:tmpl w:val="50A09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6F4355B"/>
    <w:multiLevelType w:val="hybridMultilevel"/>
    <w:tmpl w:val="636CB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7333C37"/>
    <w:multiLevelType w:val="multilevel"/>
    <w:tmpl w:val="99A4C2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9C97579"/>
    <w:multiLevelType w:val="hybridMultilevel"/>
    <w:tmpl w:val="DC121E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A5A303F"/>
    <w:multiLevelType w:val="multilevel"/>
    <w:tmpl w:val="1A3E2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B123703"/>
    <w:multiLevelType w:val="multilevel"/>
    <w:tmpl w:val="6B5C17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B373CB0"/>
    <w:multiLevelType w:val="hybridMultilevel"/>
    <w:tmpl w:val="B756C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7B7219F7"/>
    <w:multiLevelType w:val="hybridMultilevel"/>
    <w:tmpl w:val="980EF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BCF00EF"/>
    <w:multiLevelType w:val="hybridMultilevel"/>
    <w:tmpl w:val="E43419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BFD7CCA"/>
    <w:multiLevelType w:val="hybridMultilevel"/>
    <w:tmpl w:val="4F18B4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C3D01EE"/>
    <w:multiLevelType w:val="hybridMultilevel"/>
    <w:tmpl w:val="5B46F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CCE482D"/>
    <w:multiLevelType w:val="hybridMultilevel"/>
    <w:tmpl w:val="4EBCF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7D502CB5"/>
    <w:multiLevelType w:val="hybridMultilevel"/>
    <w:tmpl w:val="414A2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DF14FA2"/>
    <w:multiLevelType w:val="hybridMultilevel"/>
    <w:tmpl w:val="9FC4B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DF31D41"/>
    <w:multiLevelType w:val="multilevel"/>
    <w:tmpl w:val="FFB2024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ECE77D7"/>
    <w:multiLevelType w:val="hybridMultilevel"/>
    <w:tmpl w:val="83025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2"/>
  </w:num>
  <w:num w:numId="2">
    <w:abstractNumId w:val="3"/>
  </w:num>
  <w:num w:numId="3">
    <w:abstractNumId w:val="23"/>
  </w:num>
  <w:num w:numId="4">
    <w:abstractNumId w:val="74"/>
  </w:num>
  <w:num w:numId="5">
    <w:abstractNumId w:val="69"/>
  </w:num>
  <w:num w:numId="6">
    <w:abstractNumId w:val="80"/>
  </w:num>
  <w:num w:numId="7">
    <w:abstractNumId w:val="93"/>
  </w:num>
  <w:num w:numId="8">
    <w:abstractNumId w:val="124"/>
  </w:num>
  <w:num w:numId="9">
    <w:abstractNumId w:val="102"/>
  </w:num>
  <w:num w:numId="10">
    <w:abstractNumId w:val="64"/>
  </w:num>
  <w:num w:numId="11">
    <w:abstractNumId w:val="60"/>
  </w:num>
  <w:num w:numId="12">
    <w:abstractNumId w:val="75"/>
  </w:num>
  <w:num w:numId="13">
    <w:abstractNumId w:val="86"/>
  </w:num>
  <w:num w:numId="14">
    <w:abstractNumId w:val="125"/>
  </w:num>
  <w:num w:numId="15">
    <w:abstractNumId w:val="37"/>
  </w:num>
  <w:num w:numId="16">
    <w:abstractNumId w:val="1"/>
  </w:num>
  <w:num w:numId="17">
    <w:abstractNumId w:val="38"/>
  </w:num>
  <w:num w:numId="18">
    <w:abstractNumId w:val="35"/>
  </w:num>
  <w:num w:numId="19">
    <w:abstractNumId w:val="8"/>
  </w:num>
  <w:num w:numId="20">
    <w:abstractNumId w:val="109"/>
  </w:num>
  <w:num w:numId="21">
    <w:abstractNumId w:val="76"/>
  </w:num>
  <w:num w:numId="22">
    <w:abstractNumId w:val="56"/>
  </w:num>
  <w:num w:numId="23">
    <w:abstractNumId w:val="104"/>
  </w:num>
  <w:num w:numId="24">
    <w:abstractNumId w:val="94"/>
  </w:num>
  <w:num w:numId="25">
    <w:abstractNumId w:val="89"/>
  </w:num>
  <w:num w:numId="26">
    <w:abstractNumId w:val="48"/>
  </w:num>
  <w:num w:numId="27">
    <w:abstractNumId w:val="103"/>
  </w:num>
  <w:num w:numId="28">
    <w:abstractNumId w:val="117"/>
  </w:num>
  <w:num w:numId="29">
    <w:abstractNumId w:val="21"/>
  </w:num>
  <w:num w:numId="30">
    <w:abstractNumId w:val="0"/>
  </w:num>
  <w:num w:numId="31">
    <w:abstractNumId w:val="95"/>
  </w:num>
  <w:num w:numId="32">
    <w:abstractNumId w:val="33"/>
  </w:num>
  <w:num w:numId="33">
    <w:abstractNumId w:val="51"/>
  </w:num>
  <w:num w:numId="34">
    <w:abstractNumId w:val="88"/>
  </w:num>
  <w:num w:numId="35">
    <w:abstractNumId w:val="100"/>
  </w:num>
  <w:num w:numId="36">
    <w:abstractNumId w:val="120"/>
  </w:num>
  <w:num w:numId="37">
    <w:abstractNumId w:val="73"/>
  </w:num>
  <w:num w:numId="38">
    <w:abstractNumId w:val="68"/>
  </w:num>
  <w:num w:numId="39">
    <w:abstractNumId w:val="115"/>
  </w:num>
  <w:num w:numId="40">
    <w:abstractNumId w:val="19"/>
  </w:num>
  <w:num w:numId="41">
    <w:abstractNumId w:val="70"/>
  </w:num>
  <w:num w:numId="42">
    <w:abstractNumId w:val="101"/>
  </w:num>
  <w:num w:numId="43">
    <w:abstractNumId w:val="105"/>
  </w:num>
  <w:num w:numId="44">
    <w:abstractNumId w:val="99"/>
  </w:num>
  <w:num w:numId="45">
    <w:abstractNumId w:val="135"/>
  </w:num>
  <w:num w:numId="46">
    <w:abstractNumId w:val="36"/>
  </w:num>
  <w:num w:numId="47">
    <w:abstractNumId w:val="53"/>
  </w:num>
  <w:num w:numId="48">
    <w:abstractNumId w:val="97"/>
  </w:num>
  <w:num w:numId="49">
    <w:abstractNumId w:val="43"/>
  </w:num>
  <w:num w:numId="50">
    <w:abstractNumId w:val="16"/>
  </w:num>
  <w:num w:numId="51">
    <w:abstractNumId w:val="121"/>
  </w:num>
  <w:num w:numId="52">
    <w:abstractNumId w:val="108"/>
  </w:num>
  <w:num w:numId="53">
    <w:abstractNumId w:val="55"/>
  </w:num>
  <w:num w:numId="54">
    <w:abstractNumId w:val="58"/>
  </w:num>
  <w:num w:numId="55">
    <w:abstractNumId w:val="14"/>
  </w:num>
  <w:num w:numId="56">
    <w:abstractNumId w:val="127"/>
  </w:num>
  <w:num w:numId="57">
    <w:abstractNumId w:val="49"/>
  </w:num>
  <w:num w:numId="58">
    <w:abstractNumId w:val="113"/>
  </w:num>
  <w:num w:numId="59">
    <w:abstractNumId w:val="44"/>
  </w:num>
  <w:num w:numId="60">
    <w:abstractNumId w:val="18"/>
  </w:num>
  <w:num w:numId="61">
    <w:abstractNumId w:val="39"/>
  </w:num>
  <w:num w:numId="62">
    <w:abstractNumId w:val="131"/>
  </w:num>
  <w:num w:numId="63">
    <w:abstractNumId w:val="7"/>
  </w:num>
  <w:num w:numId="64">
    <w:abstractNumId w:val="4"/>
  </w:num>
  <w:num w:numId="65">
    <w:abstractNumId w:val="9"/>
  </w:num>
  <w:num w:numId="66">
    <w:abstractNumId w:val="62"/>
  </w:num>
  <w:num w:numId="67">
    <w:abstractNumId w:val="110"/>
  </w:num>
  <w:num w:numId="68">
    <w:abstractNumId w:val="40"/>
  </w:num>
  <w:num w:numId="69">
    <w:abstractNumId w:val="2"/>
  </w:num>
  <w:num w:numId="70">
    <w:abstractNumId w:val="81"/>
  </w:num>
  <w:num w:numId="71">
    <w:abstractNumId w:val="13"/>
  </w:num>
  <w:num w:numId="72">
    <w:abstractNumId w:val="133"/>
  </w:num>
  <w:num w:numId="73">
    <w:abstractNumId w:val="85"/>
  </w:num>
  <w:num w:numId="74">
    <w:abstractNumId w:val="42"/>
  </w:num>
  <w:num w:numId="75">
    <w:abstractNumId w:val="31"/>
  </w:num>
  <w:num w:numId="76">
    <w:abstractNumId w:val="90"/>
  </w:num>
  <w:num w:numId="77">
    <w:abstractNumId w:val="22"/>
  </w:num>
  <w:num w:numId="78">
    <w:abstractNumId w:val="59"/>
  </w:num>
  <w:num w:numId="79">
    <w:abstractNumId w:val="77"/>
  </w:num>
  <w:num w:numId="80">
    <w:abstractNumId w:val="61"/>
  </w:num>
  <w:num w:numId="81">
    <w:abstractNumId w:val="65"/>
  </w:num>
  <w:num w:numId="82">
    <w:abstractNumId w:val="106"/>
  </w:num>
  <w:num w:numId="83">
    <w:abstractNumId w:val="63"/>
  </w:num>
  <w:num w:numId="84">
    <w:abstractNumId w:val="84"/>
  </w:num>
  <w:num w:numId="85">
    <w:abstractNumId w:val="27"/>
  </w:num>
  <w:num w:numId="86">
    <w:abstractNumId w:val="46"/>
  </w:num>
  <w:num w:numId="87">
    <w:abstractNumId w:val="129"/>
  </w:num>
  <w:num w:numId="88">
    <w:abstractNumId w:val="50"/>
  </w:num>
  <w:num w:numId="89">
    <w:abstractNumId w:val="72"/>
  </w:num>
  <w:num w:numId="90">
    <w:abstractNumId w:val="79"/>
  </w:num>
  <w:num w:numId="91">
    <w:abstractNumId w:val="47"/>
  </w:num>
  <w:num w:numId="92">
    <w:abstractNumId w:val="123"/>
  </w:num>
  <w:num w:numId="93">
    <w:abstractNumId w:val="15"/>
  </w:num>
  <w:num w:numId="94">
    <w:abstractNumId w:val="114"/>
  </w:num>
  <w:num w:numId="95">
    <w:abstractNumId w:val="6"/>
  </w:num>
  <w:num w:numId="96">
    <w:abstractNumId w:val="54"/>
  </w:num>
  <w:num w:numId="97">
    <w:abstractNumId w:val="20"/>
  </w:num>
  <w:num w:numId="98">
    <w:abstractNumId w:val="71"/>
  </w:num>
  <w:num w:numId="99">
    <w:abstractNumId w:val="83"/>
  </w:num>
  <w:num w:numId="100">
    <w:abstractNumId w:val="98"/>
  </w:num>
  <w:num w:numId="101">
    <w:abstractNumId w:val="41"/>
  </w:num>
  <w:num w:numId="102">
    <w:abstractNumId w:val="128"/>
  </w:num>
  <w:num w:numId="103">
    <w:abstractNumId w:val="118"/>
  </w:num>
  <w:num w:numId="104">
    <w:abstractNumId w:val="26"/>
  </w:num>
  <w:num w:numId="105">
    <w:abstractNumId w:val="92"/>
  </w:num>
  <w:num w:numId="106">
    <w:abstractNumId w:val="32"/>
  </w:num>
  <w:num w:numId="107">
    <w:abstractNumId w:val="132"/>
  </w:num>
  <w:num w:numId="108">
    <w:abstractNumId w:val="24"/>
  </w:num>
  <w:num w:numId="109">
    <w:abstractNumId w:val="52"/>
  </w:num>
  <w:num w:numId="110">
    <w:abstractNumId w:val="29"/>
  </w:num>
  <w:num w:numId="111">
    <w:abstractNumId w:val="11"/>
  </w:num>
  <w:num w:numId="112">
    <w:abstractNumId w:val="78"/>
  </w:num>
  <w:num w:numId="113">
    <w:abstractNumId w:val="45"/>
  </w:num>
  <w:num w:numId="114">
    <w:abstractNumId w:val="30"/>
  </w:num>
  <w:num w:numId="115">
    <w:abstractNumId w:val="17"/>
  </w:num>
  <w:num w:numId="116">
    <w:abstractNumId w:val="130"/>
  </w:num>
  <w:num w:numId="117">
    <w:abstractNumId w:val="10"/>
  </w:num>
  <w:num w:numId="118">
    <w:abstractNumId w:val="126"/>
  </w:num>
  <w:num w:numId="119">
    <w:abstractNumId w:val="34"/>
  </w:num>
  <w:num w:numId="120">
    <w:abstractNumId w:val="82"/>
  </w:num>
  <w:num w:numId="121">
    <w:abstractNumId w:val="67"/>
  </w:num>
  <w:num w:numId="122">
    <w:abstractNumId w:val="28"/>
  </w:num>
  <w:num w:numId="123">
    <w:abstractNumId w:val="66"/>
  </w:num>
  <w:num w:numId="124">
    <w:abstractNumId w:val="96"/>
  </w:num>
  <w:num w:numId="125">
    <w:abstractNumId w:val="5"/>
  </w:num>
  <w:num w:numId="126">
    <w:abstractNumId w:val="119"/>
  </w:num>
  <w:num w:numId="127">
    <w:abstractNumId w:val="134"/>
  </w:num>
  <w:num w:numId="128">
    <w:abstractNumId w:val="91"/>
  </w:num>
  <w:num w:numId="129">
    <w:abstractNumId w:val="107"/>
  </w:num>
  <w:num w:numId="130">
    <w:abstractNumId w:val="111"/>
  </w:num>
  <w:num w:numId="131">
    <w:abstractNumId w:val="57"/>
  </w:num>
  <w:num w:numId="132">
    <w:abstractNumId w:val="87"/>
  </w:num>
  <w:num w:numId="133">
    <w:abstractNumId w:val="25"/>
  </w:num>
  <w:num w:numId="134">
    <w:abstractNumId w:val="12"/>
  </w:num>
  <w:num w:numId="135">
    <w:abstractNumId w:val="122"/>
  </w:num>
  <w:num w:numId="136">
    <w:abstractNumId w:val="11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1B"/>
    <w:rsid w:val="00003D8A"/>
    <w:rsid w:val="00010B6D"/>
    <w:rsid w:val="00013218"/>
    <w:rsid w:val="00022491"/>
    <w:rsid w:val="000247D9"/>
    <w:rsid w:val="0003384C"/>
    <w:rsid w:val="00040B25"/>
    <w:rsid w:val="0004764B"/>
    <w:rsid w:val="00051E54"/>
    <w:rsid w:val="0006495F"/>
    <w:rsid w:val="000653B1"/>
    <w:rsid w:val="00077AB1"/>
    <w:rsid w:val="0008243D"/>
    <w:rsid w:val="00084D2E"/>
    <w:rsid w:val="00084D61"/>
    <w:rsid w:val="000932B1"/>
    <w:rsid w:val="00093EAD"/>
    <w:rsid w:val="00094847"/>
    <w:rsid w:val="000962D9"/>
    <w:rsid w:val="000A05E5"/>
    <w:rsid w:val="000A2012"/>
    <w:rsid w:val="000A204D"/>
    <w:rsid w:val="000B4324"/>
    <w:rsid w:val="000B7693"/>
    <w:rsid w:val="000B7ABC"/>
    <w:rsid w:val="000C288A"/>
    <w:rsid w:val="000C2B1B"/>
    <w:rsid w:val="000C579C"/>
    <w:rsid w:val="000C5955"/>
    <w:rsid w:val="000D22B7"/>
    <w:rsid w:val="000D6592"/>
    <w:rsid w:val="000E4373"/>
    <w:rsid w:val="000F07FC"/>
    <w:rsid w:val="000F547D"/>
    <w:rsid w:val="000F5BC4"/>
    <w:rsid w:val="00100465"/>
    <w:rsid w:val="00100C6E"/>
    <w:rsid w:val="00102D38"/>
    <w:rsid w:val="00103A10"/>
    <w:rsid w:val="0010475E"/>
    <w:rsid w:val="00106F03"/>
    <w:rsid w:val="00112CF3"/>
    <w:rsid w:val="00120C33"/>
    <w:rsid w:val="001226A6"/>
    <w:rsid w:val="00123EFE"/>
    <w:rsid w:val="00136E7D"/>
    <w:rsid w:val="0014748A"/>
    <w:rsid w:val="00150617"/>
    <w:rsid w:val="0015386A"/>
    <w:rsid w:val="00174DE2"/>
    <w:rsid w:val="001A17F3"/>
    <w:rsid w:val="001B20FE"/>
    <w:rsid w:val="001C25EE"/>
    <w:rsid w:val="001D27DC"/>
    <w:rsid w:val="001D4799"/>
    <w:rsid w:val="001D6585"/>
    <w:rsid w:val="001D67B4"/>
    <w:rsid w:val="001D69A4"/>
    <w:rsid w:val="001E0283"/>
    <w:rsid w:val="001F0A31"/>
    <w:rsid w:val="001F2AFD"/>
    <w:rsid w:val="001F39C6"/>
    <w:rsid w:val="001F5330"/>
    <w:rsid w:val="00206E9A"/>
    <w:rsid w:val="002175C0"/>
    <w:rsid w:val="00230F8A"/>
    <w:rsid w:val="00235A11"/>
    <w:rsid w:val="00236632"/>
    <w:rsid w:val="002366FC"/>
    <w:rsid w:val="0024703F"/>
    <w:rsid w:val="002517D9"/>
    <w:rsid w:val="0025309D"/>
    <w:rsid w:val="002731F6"/>
    <w:rsid w:val="002775F2"/>
    <w:rsid w:val="00294210"/>
    <w:rsid w:val="00297728"/>
    <w:rsid w:val="002A248B"/>
    <w:rsid w:val="002A2C92"/>
    <w:rsid w:val="002A3117"/>
    <w:rsid w:val="002A3AC7"/>
    <w:rsid w:val="002A4396"/>
    <w:rsid w:val="002A6FA9"/>
    <w:rsid w:val="002C1017"/>
    <w:rsid w:val="002D5250"/>
    <w:rsid w:val="002D5A27"/>
    <w:rsid w:val="002D7319"/>
    <w:rsid w:val="002E306F"/>
    <w:rsid w:val="002F500F"/>
    <w:rsid w:val="00304F23"/>
    <w:rsid w:val="00305729"/>
    <w:rsid w:val="00305E7D"/>
    <w:rsid w:val="003110A3"/>
    <w:rsid w:val="003131E5"/>
    <w:rsid w:val="003137AB"/>
    <w:rsid w:val="00322A59"/>
    <w:rsid w:val="00322E39"/>
    <w:rsid w:val="00325CAB"/>
    <w:rsid w:val="00331F90"/>
    <w:rsid w:val="00334139"/>
    <w:rsid w:val="00334702"/>
    <w:rsid w:val="00335738"/>
    <w:rsid w:val="003511B2"/>
    <w:rsid w:val="003732AE"/>
    <w:rsid w:val="0039178A"/>
    <w:rsid w:val="00395122"/>
    <w:rsid w:val="003A7273"/>
    <w:rsid w:val="003B308B"/>
    <w:rsid w:val="003C597A"/>
    <w:rsid w:val="003D7ED6"/>
    <w:rsid w:val="003E3CCF"/>
    <w:rsid w:val="003E6825"/>
    <w:rsid w:val="003F61E1"/>
    <w:rsid w:val="004038C1"/>
    <w:rsid w:val="00406A83"/>
    <w:rsid w:val="00415624"/>
    <w:rsid w:val="00415A49"/>
    <w:rsid w:val="00420584"/>
    <w:rsid w:val="00423E31"/>
    <w:rsid w:val="004259BC"/>
    <w:rsid w:val="004371EA"/>
    <w:rsid w:val="00450182"/>
    <w:rsid w:val="00451309"/>
    <w:rsid w:val="004635C1"/>
    <w:rsid w:val="00470B6F"/>
    <w:rsid w:val="00472A4A"/>
    <w:rsid w:val="004865DC"/>
    <w:rsid w:val="00487D47"/>
    <w:rsid w:val="00490F67"/>
    <w:rsid w:val="004A5786"/>
    <w:rsid w:val="004B0BE2"/>
    <w:rsid w:val="004B1863"/>
    <w:rsid w:val="004C1395"/>
    <w:rsid w:val="004C3215"/>
    <w:rsid w:val="004C6F00"/>
    <w:rsid w:val="004C70AB"/>
    <w:rsid w:val="004E257C"/>
    <w:rsid w:val="004E3B1B"/>
    <w:rsid w:val="004E48D4"/>
    <w:rsid w:val="004F15DD"/>
    <w:rsid w:val="004F664E"/>
    <w:rsid w:val="004F6D1A"/>
    <w:rsid w:val="00502EE1"/>
    <w:rsid w:val="00505538"/>
    <w:rsid w:val="0050651E"/>
    <w:rsid w:val="00530A6C"/>
    <w:rsid w:val="00537C7C"/>
    <w:rsid w:val="00541221"/>
    <w:rsid w:val="0054349B"/>
    <w:rsid w:val="0056744E"/>
    <w:rsid w:val="00580DF8"/>
    <w:rsid w:val="0058350E"/>
    <w:rsid w:val="00596A86"/>
    <w:rsid w:val="005B6B31"/>
    <w:rsid w:val="005B75E9"/>
    <w:rsid w:val="005B7ABC"/>
    <w:rsid w:val="005C34E6"/>
    <w:rsid w:val="005C48C9"/>
    <w:rsid w:val="005D3F64"/>
    <w:rsid w:val="005D5CF7"/>
    <w:rsid w:val="005D63A0"/>
    <w:rsid w:val="005E7177"/>
    <w:rsid w:val="005F0983"/>
    <w:rsid w:val="005F69C2"/>
    <w:rsid w:val="006008DB"/>
    <w:rsid w:val="006055CF"/>
    <w:rsid w:val="00607E99"/>
    <w:rsid w:val="00611081"/>
    <w:rsid w:val="0062025E"/>
    <w:rsid w:val="00620DC2"/>
    <w:rsid w:val="006219F4"/>
    <w:rsid w:val="0063504A"/>
    <w:rsid w:val="006429F2"/>
    <w:rsid w:val="00644241"/>
    <w:rsid w:val="00644F65"/>
    <w:rsid w:val="00655325"/>
    <w:rsid w:val="006558D7"/>
    <w:rsid w:val="00655A0F"/>
    <w:rsid w:val="00655DF7"/>
    <w:rsid w:val="0066188D"/>
    <w:rsid w:val="0066592E"/>
    <w:rsid w:val="00667A97"/>
    <w:rsid w:val="00672C49"/>
    <w:rsid w:val="006751CB"/>
    <w:rsid w:val="00680074"/>
    <w:rsid w:val="00680AD0"/>
    <w:rsid w:val="006871AE"/>
    <w:rsid w:val="0069499F"/>
    <w:rsid w:val="0069695E"/>
    <w:rsid w:val="00696ED9"/>
    <w:rsid w:val="006A1567"/>
    <w:rsid w:val="006A2100"/>
    <w:rsid w:val="006A3CF2"/>
    <w:rsid w:val="006A4B99"/>
    <w:rsid w:val="006B6FFD"/>
    <w:rsid w:val="006B76E5"/>
    <w:rsid w:val="006C2A42"/>
    <w:rsid w:val="006C33C5"/>
    <w:rsid w:val="006D27C6"/>
    <w:rsid w:val="006E392E"/>
    <w:rsid w:val="006F5BDF"/>
    <w:rsid w:val="0070370C"/>
    <w:rsid w:val="00705390"/>
    <w:rsid w:val="00706D15"/>
    <w:rsid w:val="0070798F"/>
    <w:rsid w:val="00712077"/>
    <w:rsid w:val="007178E7"/>
    <w:rsid w:val="00723FA6"/>
    <w:rsid w:val="0073716B"/>
    <w:rsid w:val="007376EF"/>
    <w:rsid w:val="00742C3A"/>
    <w:rsid w:val="007452D4"/>
    <w:rsid w:val="00752264"/>
    <w:rsid w:val="00791525"/>
    <w:rsid w:val="00791D9B"/>
    <w:rsid w:val="00797A63"/>
    <w:rsid w:val="007A3B8B"/>
    <w:rsid w:val="007B5C55"/>
    <w:rsid w:val="007B5D8B"/>
    <w:rsid w:val="007C1AD1"/>
    <w:rsid w:val="007C1E3F"/>
    <w:rsid w:val="007C2172"/>
    <w:rsid w:val="007C2EF7"/>
    <w:rsid w:val="007C474E"/>
    <w:rsid w:val="007C4F16"/>
    <w:rsid w:val="007C7413"/>
    <w:rsid w:val="007E01A4"/>
    <w:rsid w:val="007E148E"/>
    <w:rsid w:val="007E1605"/>
    <w:rsid w:val="007F01ED"/>
    <w:rsid w:val="007F2165"/>
    <w:rsid w:val="007F2D33"/>
    <w:rsid w:val="00803F8B"/>
    <w:rsid w:val="0080644D"/>
    <w:rsid w:val="008152CF"/>
    <w:rsid w:val="008153BB"/>
    <w:rsid w:val="008237F5"/>
    <w:rsid w:val="00825C7F"/>
    <w:rsid w:val="00834532"/>
    <w:rsid w:val="008414B1"/>
    <w:rsid w:val="0084205D"/>
    <w:rsid w:val="00847ECA"/>
    <w:rsid w:val="00852A56"/>
    <w:rsid w:val="00857AC3"/>
    <w:rsid w:val="00857E94"/>
    <w:rsid w:val="00860CA0"/>
    <w:rsid w:val="00861A5C"/>
    <w:rsid w:val="00864A94"/>
    <w:rsid w:val="00871138"/>
    <w:rsid w:val="00872F05"/>
    <w:rsid w:val="008779AD"/>
    <w:rsid w:val="008800F4"/>
    <w:rsid w:val="00884730"/>
    <w:rsid w:val="00885727"/>
    <w:rsid w:val="0088625E"/>
    <w:rsid w:val="00891C51"/>
    <w:rsid w:val="008949DE"/>
    <w:rsid w:val="008950D8"/>
    <w:rsid w:val="00896437"/>
    <w:rsid w:val="008971E0"/>
    <w:rsid w:val="008A4E8E"/>
    <w:rsid w:val="008B6501"/>
    <w:rsid w:val="008C00D0"/>
    <w:rsid w:val="008C380E"/>
    <w:rsid w:val="008C5DA9"/>
    <w:rsid w:val="008D0182"/>
    <w:rsid w:val="008D1554"/>
    <w:rsid w:val="008E3DB9"/>
    <w:rsid w:val="008F3938"/>
    <w:rsid w:val="008F6B53"/>
    <w:rsid w:val="00906DAF"/>
    <w:rsid w:val="00913651"/>
    <w:rsid w:val="00917162"/>
    <w:rsid w:val="00932E24"/>
    <w:rsid w:val="009333B2"/>
    <w:rsid w:val="00934E40"/>
    <w:rsid w:val="009356D9"/>
    <w:rsid w:val="009413E0"/>
    <w:rsid w:val="00943D35"/>
    <w:rsid w:val="00954194"/>
    <w:rsid w:val="0095473C"/>
    <w:rsid w:val="009602FD"/>
    <w:rsid w:val="009616D9"/>
    <w:rsid w:val="00963CAA"/>
    <w:rsid w:val="00974C34"/>
    <w:rsid w:val="00977DFD"/>
    <w:rsid w:val="00986F07"/>
    <w:rsid w:val="009913A3"/>
    <w:rsid w:val="00992E4B"/>
    <w:rsid w:val="00996E44"/>
    <w:rsid w:val="00997787"/>
    <w:rsid w:val="00997E75"/>
    <w:rsid w:val="009A18E5"/>
    <w:rsid w:val="009A4457"/>
    <w:rsid w:val="009A5DA7"/>
    <w:rsid w:val="009B1906"/>
    <w:rsid w:val="009B5995"/>
    <w:rsid w:val="009B65F2"/>
    <w:rsid w:val="009B7398"/>
    <w:rsid w:val="009C610B"/>
    <w:rsid w:val="009D506D"/>
    <w:rsid w:val="009E1971"/>
    <w:rsid w:val="009E2C43"/>
    <w:rsid w:val="009E4B6A"/>
    <w:rsid w:val="009E5198"/>
    <w:rsid w:val="009E77AB"/>
    <w:rsid w:val="009F2EEB"/>
    <w:rsid w:val="009F7447"/>
    <w:rsid w:val="00A0765D"/>
    <w:rsid w:val="00A14B54"/>
    <w:rsid w:val="00A14C6E"/>
    <w:rsid w:val="00A14CE1"/>
    <w:rsid w:val="00A177C8"/>
    <w:rsid w:val="00A403DB"/>
    <w:rsid w:val="00A522F9"/>
    <w:rsid w:val="00A572BB"/>
    <w:rsid w:val="00A6571B"/>
    <w:rsid w:val="00A75A22"/>
    <w:rsid w:val="00A80AFB"/>
    <w:rsid w:val="00A840A5"/>
    <w:rsid w:val="00A85DF7"/>
    <w:rsid w:val="00A87373"/>
    <w:rsid w:val="00A97E49"/>
    <w:rsid w:val="00AA1CBC"/>
    <w:rsid w:val="00AA5827"/>
    <w:rsid w:val="00AB3014"/>
    <w:rsid w:val="00AB4A25"/>
    <w:rsid w:val="00AD5658"/>
    <w:rsid w:val="00AD6C03"/>
    <w:rsid w:val="00AD73BE"/>
    <w:rsid w:val="00AE1F3B"/>
    <w:rsid w:val="00AE3F37"/>
    <w:rsid w:val="00AF1788"/>
    <w:rsid w:val="00AF26F7"/>
    <w:rsid w:val="00AF48E2"/>
    <w:rsid w:val="00B14419"/>
    <w:rsid w:val="00B24826"/>
    <w:rsid w:val="00B312C8"/>
    <w:rsid w:val="00B36262"/>
    <w:rsid w:val="00B42AC7"/>
    <w:rsid w:val="00B42B5F"/>
    <w:rsid w:val="00B54BFA"/>
    <w:rsid w:val="00B54CAE"/>
    <w:rsid w:val="00B54DA5"/>
    <w:rsid w:val="00B551EF"/>
    <w:rsid w:val="00B63ABA"/>
    <w:rsid w:val="00B73B3A"/>
    <w:rsid w:val="00B75B7E"/>
    <w:rsid w:val="00B807F3"/>
    <w:rsid w:val="00B8743C"/>
    <w:rsid w:val="00B97FA4"/>
    <w:rsid w:val="00BB3AFB"/>
    <w:rsid w:val="00BB4A3C"/>
    <w:rsid w:val="00BB4D19"/>
    <w:rsid w:val="00BC548E"/>
    <w:rsid w:val="00BC5E49"/>
    <w:rsid w:val="00BD255F"/>
    <w:rsid w:val="00BE3522"/>
    <w:rsid w:val="00BF1491"/>
    <w:rsid w:val="00BF30AE"/>
    <w:rsid w:val="00BF66EC"/>
    <w:rsid w:val="00C12464"/>
    <w:rsid w:val="00C276FF"/>
    <w:rsid w:val="00C331FD"/>
    <w:rsid w:val="00C3773A"/>
    <w:rsid w:val="00C37D26"/>
    <w:rsid w:val="00C41DD6"/>
    <w:rsid w:val="00C4323A"/>
    <w:rsid w:val="00C578E5"/>
    <w:rsid w:val="00C969F4"/>
    <w:rsid w:val="00CA0C58"/>
    <w:rsid w:val="00CA226C"/>
    <w:rsid w:val="00CB324F"/>
    <w:rsid w:val="00CB46FE"/>
    <w:rsid w:val="00CB6CBD"/>
    <w:rsid w:val="00CB7A52"/>
    <w:rsid w:val="00CC6EF1"/>
    <w:rsid w:val="00CC7CAE"/>
    <w:rsid w:val="00CD062E"/>
    <w:rsid w:val="00CD10AC"/>
    <w:rsid w:val="00CE2A40"/>
    <w:rsid w:val="00CE36ED"/>
    <w:rsid w:val="00CF4CD6"/>
    <w:rsid w:val="00CF5B05"/>
    <w:rsid w:val="00CF6657"/>
    <w:rsid w:val="00D019BE"/>
    <w:rsid w:val="00D026CF"/>
    <w:rsid w:val="00D0515C"/>
    <w:rsid w:val="00D10057"/>
    <w:rsid w:val="00D17C74"/>
    <w:rsid w:val="00D33D2C"/>
    <w:rsid w:val="00D343FA"/>
    <w:rsid w:val="00D378D3"/>
    <w:rsid w:val="00D565D7"/>
    <w:rsid w:val="00D70E79"/>
    <w:rsid w:val="00D76C4F"/>
    <w:rsid w:val="00D83924"/>
    <w:rsid w:val="00D85AA8"/>
    <w:rsid w:val="00D9023F"/>
    <w:rsid w:val="00D90C38"/>
    <w:rsid w:val="00D91B55"/>
    <w:rsid w:val="00DA5878"/>
    <w:rsid w:val="00DA7471"/>
    <w:rsid w:val="00DB1E77"/>
    <w:rsid w:val="00DB25BB"/>
    <w:rsid w:val="00DB7786"/>
    <w:rsid w:val="00DC06C4"/>
    <w:rsid w:val="00DC2456"/>
    <w:rsid w:val="00DC3AA9"/>
    <w:rsid w:val="00DC68DC"/>
    <w:rsid w:val="00DE0C47"/>
    <w:rsid w:val="00DE7C4E"/>
    <w:rsid w:val="00E026DF"/>
    <w:rsid w:val="00E04EC0"/>
    <w:rsid w:val="00E223B1"/>
    <w:rsid w:val="00E228D5"/>
    <w:rsid w:val="00E261C2"/>
    <w:rsid w:val="00E3097E"/>
    <w:rsid w:val="00E45DDB"/>
    <w:rsid w:val="00E47A3A"/>
    <w:rsid w:val="00E5267F"/>
    <w:rsid w:val="00E52F84"/>
    <w:rsid w:val="00E60B1B"/>
    <w:rsid w:val="00E61350"/>
    <w:rsid w:val="00E6194F"/>
    <w:rsid w:val="00E66513"/>
    <w:rsid w:val="00E71027"/>
    <w:rsid w:val="00E7345E"/>
    <w:rsid w:val="00E7717D"/>
    <w:rsid w:val="00E91FCC"/>
    <w:rsid w:val="00EA5EF2"/>
    <w:rsid w:val="00EB6B18"/>
    <w:rsid w:val="00EB77D3"/>
    <w:rsid w:val="00ED2896"/>
    <w:rsid w:val="00ED3643"/>
    <w:rsid w:val="00ED5EA8"/>
    <w:rsid w:val="00ED7465"/>
    <w:rsid w:val="00EF3712"/>
    <w:rsid w:val="00F15748"/>
    <w:rsid w:val="00F46371"/>
    <w:rsid w:val="00F4752A"/>
    <w:rsid w:val="00F55D9B"/>
    <w:rsid w:val="00F617C2"/>
    <w:rsid w:val="00F64097"/>
    <w:rsid w:val="00F65308"/>
    <w:rsid w:val="00F713C0"/>
    <w:rsid w:val="00F71610"/>
    <w:rsid w:val="00F9304A"/>
    <w:rsid w:val="00FA34C8"/>
    <w:rsid w:val="00FB2921"/>
    <w:rsid w:val="00FB3B90"/>
    <w:rsid w:val="00FC3648"/>
    <w:rsid w:val="00FC6004"/>
    <w:rsid w:val="00FC6925"/>
    <w:rsid w:val="00FC788E"/>
    <w:rsid w:val="00FD4688"/>
    <w:rsid w:val="00FE20FD"/>
    <w:rsid w:val="00FE2601"/>
    <w:rsid w:val="00FF3F0E"/>
    <w:rsid w:val="00FF52EE"/>
    <w:rsid w:val="00FF5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C710"/>
  <w15:chartTrackingRefBased/>
  <w15:docId w15:val="{2D9BEF1D-FAB9-442D-AC76-F4C240CA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6D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F9304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unhideWhenUsed/>
    <w:qFormat/>
    <w:rsid w:val="00F9304A"/>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9304A"/>
    <w:rPr>
      <w:rFonts w:asciiTheme="majorHAnsi" w:eastAsiaTheme="majorEastAsia" w:hAnsiTheme="majorHAnsi" w:cstheme="majorBidi"/>
      <w:b/>
      <w:bCs/>
      <w:color w:val="5B9BD5" w:themeColor="accent1"/>
      <w:sz w:val="26"/>
      <w:szCs w:val="26"/>
      <w:lang w:eastAsia="ru-RU"/>
    </w:rPr>
  </w:style>
  <w:style w:type="character" w:customStyle="1" w:styleId="50">
    <w:name w:val="Заголовок 5 Знак"/>
    <w:basedOn w:val="a0"/>
    <w:link w:val="5"/>
    <w:uiPriority w:val="9"/>
    <w:rsid w:val="00F9304A"/>
    <w:rPr>
      <w:rFonts w:asciiTheme="majorHAnsi" w:eastAsiaTheme="majorEastAsia" w:hAnsiTheme="majorHAnsi" w:cstheme="majorBidi"/>
      <w:color w:val="2E74B5" w:themeColor="accent1" w:themeShade="BF"/>
      <w:lang w:eastAsia="ru-RU"/>
    </w:rPr>
  </w:style>
  <w:style w:type="character" w:customStyle="1" w:styleId="a3">
    <w:name w:val="Обычный (веб) Знак"/>
    <w:aliases w:val="Обычный (Web) Знак,Знак Знак,Знак Знак1 Знак"/>
    <w:basedOn w:val="a0"/>
    <w:link w:val="a4"/>
    <w:uiPriority w:val="99"/>
    <w:locked/>
    <w:rsid w:val="00F9304A"/>
    <w:rPr>
      <w:rFonts w:ascii="Times New Roman" w:eastAsiaTheme="minorEastAsia" w:hAnsi="Times New Roman" w:cs="Times New Roman"/>
      <w:sz w:val="24"/>
      <w:szCs w:val="24"/>
      <w:lang w:eastAsia="ru-RU"/>
    </w:rPr>
  </w:style>
  <w:style w:type="paragraph" w:styleId="a4">
    <w:name w:val="Normal (Web)"/>
    <w:aliases w:val="Обычный (Web),Знак,Знак Знак1"/>
    <w:basedOn w:val="a"/>
    <w:link w:val="a3"/>
    <w:unhideWhenUsed/>
    <w:qFormat/>
    <w:rsid w:val="00F9304A"/>
    <w:pPr>
      <w:ind w:left="720"/>
      <w:contextualSpacing/>
    </w:pPr>
  </w:style>
  <w:style w:type="character" w:customStyle="1" w:styleId="docuntyped-name">
    <w:name w:val="doc__untyped-name"/>
    <w:basedOn w:val="a0"/>
    <w:rsid w:val="00F9304A"/>
  </w:style>
  <w:style w:type="character" w:customStyle="1" w:styleId="21">
    <w:name w:val="Основной текст (2)_"/>
    <w:basedOn w:val="a0"/>
    <w:link w:val="22"/>
    <w:rsid w:val="00F9304A"/>
    <w:rPr>
      <w:rFonts w:ascii="Times New Roman" w:eastAsia="Times New Roman" w:hAnsi="Times New Roman" w:cs="Times New Roman"/>
      <w:sz w:val="26"/>
      <w:szCs w:val="26"/>
    </w:rPr>
  </w:style>
  <w:style w:type="character" w:customStyle="1" w:styleId="a5">
    <w:name w:val="Основной текст_"/>
    <w:basedOn w:val="a0"/>
    <w:link w:val="1"/>
    <w:rsid w:val="00F9304A"/>
    <w:rPr>
      <w:rFonts w:ascii="Times New Roman" w:eastAsia="Times New Roman" w:hAnsi="Times New Roman" w:cs="Times New Roman"/>
    </w:rPr>
  </w:style>
  <w:style w:type="paragraph" w:customStyle="1" w:styleId="22">
    <w:name w:val="Основной текст (2)"/>
    <w:basedOn w:val="a"/>
    <w:link w:val="21"/>
    <w:rsid w:val="00F9304A"/>
    <w:pPr>
      <w:widowControl w:val="0"/>
      <w:spacing w:after="650" w:line="259" w:lineRule="auto"/>
      <w:jc w:val="center"/>
    </w:pPr>
    <w:rPr>
      <w:sz w:val="26"/>
      <w:szCs w:val="26"/>
      <w:lang w:eastAsia="en-US"/>
    </w:rPr>
  </w:style>
  <w:style w:type="paragraph" w:customStyle="1" w:styleId="1">
    <w:name w:val="Основной текст1"/>
    <w:basedOn w:val="a"/>
    <w:link w:val="a5"/>
    <w:rsid w:val="00F9304A"/>
    <w:pPr>
      <w:widowControl w:val="0"/>
      <w:spacing w:line="254" w:lineRule="auto"/>
      <w:ind w:firstLine="20"/>
    </w:pPr>
    <w:rPr>
      <w:lang w:eastAsia="en-US"/>
    </w:rPr>
  </w:style>
  <w:style w:type="paragraph" w:customStyle="1" w:styleId="Default">
    <w:name w:val="Default"/>
    <w:rsid w:val="003057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3">
    <w:name w:val="Заголовок №2_"/>
    <w:basedOn w:val="a0"/>
    <w:link w:val="24"/>
    <w:rsid w:val="003F61E1"/>
    <w:rPr>
      <w:rFonts w:ascii="Times New Roman" w:eastAsia="Times New Roman" w:hAnsi="Times New Roman" w:cs="Times New Roman"/>
      <w:b/>
      <w:bCs/>
    </w:rPr>
  </w:style>
  <w:style w:type="paragraph" w:customStyle="1" w:styleId="24">
    <w:name w:val="Заголовок №2"/>
    <w:basedOn w:val="a"/>
    <w:link w:val="23"/>
    <w:rsid w:val="003F61E1"/>
    <w:pPr>
      <w:widowControl w:val="0"/>
      <w:spacing w:after="290" w:line="247" w:lineRule="auto"/>
      <w:ind w:left="1210" w:firstLine="10"/>
      <w:outlineLvl w:val="1"/>
    </w:pPr>
    <w:rPr>
      <w:b/>
      <w:bCs/>
      <w:lang w:eastAsia="en-US"/>
    </w:rPr>
  </w:style>
  <w:style w:type="paragraph" w:styleId="a6">
    <w:name w:val="No Spacing"/>
    <w:link w:val="a7"/>
    <w:uiPriority w:val="1"/>
    <w:qFormat/>
    <w:rsid w:val="003F61E1"/>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7">
    <w:name w:val="Без интервала Знак"/>
    <w:link w:val="a6"/>
    <w:uiPriority w:val="1"/>
    <w:locked/>
    <w:rsid w:val="003F61E1"/>
    <w:rPr>
      <w:rFonts w:ascii="Microsoft Sans Serif" w:eastAsia="Microsoft Sans Serif" w:hAnsi="Microsoft Sans Serif" w:cs="Microsoft Sans Serif"/>
      <w:color w:val="000000"/>
      <w:sz w:val="24"/>
      <w:szCs w:val="24"/>
      <w:lang w:eastAsia="ru-RU" w:bidi="ru-RU"/>
    </w:rPr>
  </w:style>
  <w:style w:type="character" w:customStyle="1" w:styleId="10">
    <w:name w:val="Заголовок №1_"/>
    <w:basedOn w:val="a0"/>
    <w:link w:val="11"/>
    <w:rsid w:val="002C1017"/>
    <w:rPr>
      <w:rFonts w:ascii="Times New Roman" w:eastAsia="Times New Roman" w:hAnsi="Times New Roman" w:cs="Times New Roman"/>
      <w:b/>
      <w:bCs/>
      <w:sz w:val="26"/>
      <w:szCs w:val="26"/>
    </w:rPr>
  </w:style>
  <w:style w:type="paragraph" w:customStyle="1" w:styleId="11">
    <w:name w:val="Заголовок №1"/>
    <w:basedOn w:val="a"/>
    <w:link w:val="10"/>
    <w:rsid w:val="002C1017"/>
    <w:pPr>
      <w:widowControl w:val="0"/>
      <w:spacing w:after="340"/>
      <w:ind w:firstLine="140"/>
      <w:outlineLvl w:val="0"/>
    </w:pPr>
    <w:rPr>
      <w:b/>
      <w:bCs/>
      <w:sz w:val="26"/>
      <w:szCs w:val="26"/>
      <w:lang w:eastAsia="en-US"/>
    </w:rPr>
  </w:style>
  <w:style w:type="table" w:styleId="a8">
    <w:name w:val="Table Grid"/>
    <w:basedOn w:val="a1"/>
    <w:uiPriority w:val="59"/>
    <w:rsid w:val="002C1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Другое_"/>
    <w:basedOn w:val="a0"/>
    <w:link w:val="aa"/>
    <w:rsid w:val="00B42AC7"/>
    <w:rPr>
      <w:rFonts w:ascii="Times New Roman" w:eastAsia="Times New Roman" w:hAnsi="Times New Roman" w:cs="Times New Roman"/>
    </w:rPr>
  </w:style>
  <w:style w:type="paragraph" w:customStyle="1" w:styleId="aa">
    <w:name w:val="Другое"/>
    <w:basedOn w:val="a"/>
    <w:link w:val="a9"/>
    <w:rsid w:val="00B42AC7"/>
    <w:pPr>
      <w:widowControl w:val="0"/>
      <w:spacing w:line="252" w:lineRule="auto"/>
    </w:pPr>
    <w:rPr>
      <w:lang w:eastAsia="en-US"/>
    </w:rPr>
  </w:style>
  <w:style w:type="paragraph" w:styleId="ab">
    <w:name w:val="List Paragraph"/>
    <w:basedOn w:val="a"/>
    <w:link w:val="ac"/>
    <w:uiPriority w:val="34"/>
    <w:qFormat/>
    <w:rsid w:val="0062025E"/>
    <w:pPr>
      <w:ind w:left="720"/>
      <w:contextualSpacing/>
    </w:pPr>
  </w:style>
  <w:style w:type="character" w:customStyle="1" w:styleId="ac">
    <w:name w:val="Абзац списка Знак"/>
    <w:link w:val="ab"/>
    <w:uiPriority w:val="34"/>
    <w:qFormat/>
    <w:locked/>
    <w:rsid w:val="0062025E"/>
    <w:rPr>
      <w:rFonts w:ascii="Times New Roman" w:eastAsia="Times New Roman" w:hAnsi="Times New Roman" w:cs="Times New Roman"/>
      <w:sz w:val="24"/>
      <w:szCs w:val="24"/>
      <w:lang w:eastAsia="ru-RU"/>
    </w:rPr>
  </w:style>
  <w:style w:type="character" w:customStyle="1" w:styleId="markedcontent">
    <w:name w:val="markedcontent"/>
    <w:basedOn w:val="a0"/>
    <w:rsid w:val="002A3AC7"/>
  </w:style>
  <w:style w:type="paragraph" w:customStyle="1" w:styleId="TableParagraph">
    <w:name w:val="Table Paragraph"/>
    <w:basedOn w:val="a"/>
    <w:uiPriority w:val="1"/>
    <w:qFormat/>
    <w:rsid w:val="002A3AC7"/>
    <w:pPr>
      <w:widowControl w:val="0"/>
      <w:autoSpaceDE w:val="0"/>
      <w:autoSpaceDN w:val="0"/>
    </w:pPr>
    <w:rPr>
      <w:lang w:eastAsia="en-US"/>
    </w:rPr>
  </w:style>
  <w:style w:type="paragraph" w:styleId="ad">
    <w:name w:val="Body Text"/>
    <w:basedOn w:val="a"/>
    <w:link w:val="ae"/>
    <w:rsid w:val="007B5C55"/>
    <w:pPr>
      <w:spacing w:after="120"/>
    </w:pPr>
  </w:style>
  <w:style w:type="character" w:customStyle="1" w:styleId="ae">
    <w:name w:val="Основной текст Знак"/>
    <w:basedOn w:val="a0"/>
    <w:link w:val="ad"/>
    <w:rsid w:val="007B5C55"/>
    <w:rPr>
      <w:rFonts w:ascii="Times New Roman" w:eastAsia="Times New Roman" w:hAnsi="Times New Roman" w:cs="Times New Roman"/>
      <w:sz w:val="24"/>
      <w:szCs w:val="24"/>
      <w:lang w:eastAsia="ru-RU"/>
    </w:rPr>
  </w:style>
  <w:style w:type="character" w:customStyle="1" w:styleId="c3">
    <w:name w:val="c3"/>
    <w:basedOn w:val="a0"/>
    <w:rsid w:val="00BB4A3C"/>
  </w:style>
  <w:style w:type="character" w:customStyle="1" w:styleId="c7">
    <w:name w:val="c7"/>
    <w:basedOn w:val="a0"/>
    <w:rsid w:val="00BB4A3C"/>
  </w:style>
  <w:style w:type="paragraph" w:customStyle="1" w:styleId="c17">
    <w:name w:val="c17"/>
    <w:basedOn w:val="a"/>
    <w:rsid w:val="00BB4A3C"/>
    <w:pPr>
      <w:spacing w:before="100" w:beforeAutospacing="1" w:after="100" w:afterAutospacing="1"/>
    </w:pPr>
  </w:style>
  <w:style w:type="paragraph" w:customStyle="1" w:styleId="c10">
    <w:name w:val="c10"/>
    <w:basedOn w:val="a"/>
    <w:rsid w:val="00BB4A3C"/>
    <w:pPr>
      <w:spacing w:before="100" w:beforeAutospacing="1" w:after="100" w:afterAutospacing="1"/>
    </w:pPr>
  </w:style>
  <w:style w:type="table" w:customStyle="1" w:styleId="TableGrid">
    <w:name w:val="TableGrid"/>
    <w:rsid w:val="00BB4A3C"/>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c21">
    <w:name w:val="c21"/>
    <w:basedOn w:val="a0"/>
    <w:rsid w:val="00BB4A3C"/>
  </w:style>
  <w:style w:type="paragraph" w:customStyle="1" w:styleId="c5">
    <w:name w:val="c5"/>
    <w:basedOn w:val="a"/>
    <w:rsid w:val="00BB4A3C"/>
    <w:pPr>
      <w:spacing w:before="100" w:beforeAutospacing="1" w:after="100" w:afterAutospacing="1"/>
    </w:pPr>
  </w:style>
  <w:style w:type="character" w:customStyle="1" w:styleId="c19">
    <w:name w:val="c19"/>
    <w:basedOn w:val="a0"/>
    <w:rsid w:val="00BB4A3C"/>
  </w:style>
  <w:style w:type="character" w:customStyle="1" w:styleId="c12">
    <w:name w:val="c12"/>
    <w:basedOn w:val="a0"/>
    <w:rsid w:val="00BB4A3C"/>
  </w:style>
  <w:style w:type="paragraph" w:customStyle="1" w:styleId="c6">
    <w:name w:val="c6"/>
    <w:basedOn w:val="a"/>
    <w:rsid w:val="00BB4A3C"/>
    <w:pPr>
      <w:spacing w:before="100" w:beforeAutospacing="1" w:after="100" w:afterAutospacing="1"/>
    </w:pPr>
  </w:style>
  <w:style w:type="character" w:customStyle="1" w:styleId="3FranklinGothicBook">
    <w:name w:val="Основной текст (3) + Franklin Gothic Book;Не курсив"/>
    <w:basedOn w:val="a0"/>
    <w:rsid w:val="00FD4688"/>
    <w:rPr>
      <w:rFonts w:ascii="Franklin Gothic Book" w:eastAsia="Franklin Gothic Book" w:hAnsi="Franklin Gothic Book" w:cs="Franklin Gothic Book"/>
      <w:b w:val="0"/>
      <w:bCs w:val="0"/>
      <w:i/>
      <w:iCs/>
      <w:smallCaps w:val="0"/>
      <w:strike w:val="0"/>
      <w:spacing w:val="0"/>
      <w:sz w:val="18"/>
      <w:szCs w:val="18"/>
    </w:rPr>
  </w:style>
  <w:style w:type="character" w:styleId="af">
    <w:name w:val="Hyperlink"/>
    <w:uiPriority w:val="99"/>
    <w:rsid w:val="00680074"/>
    <w:rPr>
      <w:color w:val="0000FF"/>
      <w:u w:val="single"/>
    </w:rPr>
  </w:style>
  <w:style w:type="character" w:customStyle="1" w:styleId="extendedtext-short">
    <w:name w:val="extendedtext-short"/>
    <w:basedOn w:val="a0"/>
    <w:rsid w:val="00680074"/>
  </w:style>
  <w:style w:type="character" w:customStyle="1" w:styleId="extendedtext-full">
    <w:name w:val="extendedtext-full"/>
    <w:basedOn w:val="a0"/>
    <w:rsid w:val="00680074"/>
  </w:style>
  <w:style w:type="character" w:styleId="af0">
    <w:name w:val="Strong"/>
    <w:basedOn w:val="a0"/>
    <w:uiPriority w:val="22"/>
    <w:qFormat/>
    <w:rsid w:val="00680074"/>
    <w:rPr>
      <w:b/>
      <w:bCs/>
    </w:rPr>
  </w:style>
  <w:style w:type="character" w:customStyle="1" w:styleId="organictextcontentspan">
    <w:name w:val="organictextcontentspan"/>
    <w:basedOn w:val="a0"/>
    <w:rsid w:val="00680074"/>
  </w:style>
  <w:style w:type="table" w:customStyle="1" w:styleId="12">
    <w:name w:val="Сетка таблицы1"/>
    <w:basedOn w:val="a1"/>
    <w:next w:val="a8"/>
    <w:uiPriority w:val="39"/>
    <w:rsid w:val="002A4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B54CAE"/>
    <w:rPr>
      <w:rFonts w:ascii="Tahoma" w:eastAsia="Tahoma" w:hAnsi="Tahoma" w:cs="Tahoma"/>
      <w:color w:val="000000"/>
      <w:sz w:val="16"/>
      <w:szCs w:val="16"/>
      <w:lang w:val="ru"/>
    </w:rPr>
  </w:style>
  <w:style w:type="character" w:customStyle="1" w:styleId="af2">
    <w:name w:val="Текст выноски Знак"/>
    <w:basedOn w:val="a0"/>
    <w:link w:val="af1"/>
    <w:uiPriority w:val="99"/>
    <w:semiHidden/>
    <w:rsid w:val="00B54CAE"/>
    <w:rPr>
      <w:rFonts w:ascii="Tahoma" w:eastAsia="Tahoma" w:hAnsi="Tahoma" w:cs="Tahoma"/>
      <w:color w:val="000000"/>
      <w:sz w:val="16"/>
      <w:szCs w:val="16"/>
      <w:lang w:val="ru" w:eastAsia="ru-RU"/>
    </w:rPr>
  </w:style>
  <w:style w:type="character" w:customStyle="1" w:styleId="af3">
    <w:name w:val="Подпись к таблице_"/>
    <w:basedOn w:val="a0"/>
    <w:link w:val="af4"/>
    <w:rsid w:val="00AE3F37"/>
    <w:rPr>
      <w:rFonts w:ascii="Times New Roman" w:eastAsia="Times New Roman" w:hAnsi="Times New Roman" w:cs="Times New Roman"/>
      <w:b/>
      <w:bCs/>
    </w:rPr>
  </w:style>
  <w:style w:type="paragraph" w:customStyle="1" w:styleId="af4">
    <w:name w:val="Подпись к таблице"/>
    <w:basedOn w:val="a"/>
    <w:link w:val="af3"/>
    <w:rsid w:val="00AE3F37"/>
    <w:pPr>
      <w:widowControl w:val="0"/>
    </w:pPr>
    <w:rPr>
      <w:b/>
      <w:bCs/>
      <w:sz w:val="22"/>
      <w:szCs w:val="22"/>
      <w:lang w:eastAsia="en-US"/>
    </w:rPr>
  </w:style>
  <w:style w:type="character" w:customStyle="1" w:styleId="25">
    <w:name w:val="Колонтитул (2)_"/>
    <w:basedOn w:val="a0"/>
    <w:link w:val="26"/>
    <w:rsid w:val="00AE3F37"/>
    <w:rPr>
      <w:rFonts w:ascii="Times New Roman" w:eastAsia="Times New Roman" w:hAnsi="Times New Roman" w:cs="Times New Roman"/>
      <w:sz w:val="20"/>
      <w:szCs w:val="20"/>
    </w:rPr>
  </w:style>
  <w:style w:type="paragraph" w:customStyle="1" w:styleId="26">
    <w:name w:val="Колонтитул (2)"/>
    <w:basedOn w:val="a"/>
    <w:link w:val="25"/>
    <w:rsid w:val="00AE3F37"/>
    <w:pPr>
      <w:widowControl w:val="0"/>
    </w:pPr>
    <w:rPr>
      <w:sz w:val="20"/>
      <w:szCs w:val="20"/>
      <w:lang w:eastAsia="en-US"/>
    </w:rPr>
  </w:style>
  <w:style w:type="table" w:customStyle="1" w:styleId="3">
    <w:name w:val="Сетка таблицы3"/>
    <w:basedOn w:val="a1"/>
    <w:next w:val="a8"/>
    <w:uiPriority w:val="59"/>
    <w:rsid w:val="008F3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9356D9"/>
    <w:pPr>
      <w:tabs>
        <w:tab w:val="center" w:pos="4677"/>
        <w:tab w:val="right" w:pos="9355"/>
      </w:tabs>
    </w:pPr>
  </w:style>
  <w:style w:type="character" w:customStyle="1" w:styleId="af6">
    <w:name w:val="Верхний колонтитул Знак"/>
    <w:basedOn w:val="a0"/>
    <w:link w:val="af5"/>
    <w:uiPriority w:val="99"/>
    <w:rsid w:val="009356D9"/>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9356D9"/>
    <w:pPr>
      <w:tabs>
        <w:tab w:val="center" w:pos="4677"/>
        <w:tab w:val="right" w:pos="9355"/>
      </w:tabs>
    </w:pPr>
  </w:style>
  <w:style w:type="character" w:customStyle="1" w:styleId="af8">
    <w:name w:val="Нижний колонтитул Знак"/>
    <w:basedOn w:val="a0"/>
    <w:link w:val="af7"/>
    <w:uiPriority w:val="99"/>
    <w:rsid w:val="009356D9"/>
    <w:rPr>
      <w:rFonts w:ascii="Times New Roman" w:eastAsia="Times New Roman" w:hAnsi="Times New Roman" w:cs="Times New Roman"/>
      <w:sz w:val="24"/>
      <w:szCs w:val="24"/>
      <w:lang w:eastAsia="ru-RU"/>
    </w:rPr>
  </w:style>
  <w:style w:type="character" w:customStyle="1" w:styleId="27">
    <w:name w:val="Основной текст (2) + Полужирный"/>
    <w:basedOn w:val="21"/>
    <w:rsid w:val="00DB778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99328">
      <w:bodyDiv w:val="1"/>
      <w:marLeft w:val="0"/>
      <w:marRight w:val="0"/>
      <w:marTop w:val="0"/>
      <w:marBottom w:val="0"/>
      <w:divBdr>
        <w:top w:val="none" w:sz="0" w:space="0" w:color="auto"/>
        <w:left w:val="none" w:sz="0" w:space="0" w:color="auto"/>
        <w:bottom w:val="none" w:sz="0" w:space="0" w:color="auto"/>
        <w:right w:val="none" w:sz="0" w:space="0" w:color="auto"/>
      </w:divBdr>
    </w:div>
    <w:div w:id="805320327">
      <w:bodyDiv w:val="1"/>
      <w:marLeft w:val="0"/>
      <w:marRight w:val="0"/>
      <w:marTop w:val="0"/>
      <w:marBottom w:val="0"/>
      <w:divBdr>
        <w:top w:val="none" w:sz="0" w:space="0" w:color="auto"/>
        <w:left w:val="none" w:sz="0" w:space="0" w:color="auto"/>
        <w:bottom w:val="none" w:sz="0" w:space="0" w:color="auto"/>
        <w:right w:val="none" w:sz="0" w:space="0" w:color="auto"/>
      </w:divBdr>
    </w:div>
    <w:div w:id="18462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ott.ru/projects/ot-frebelya-do-robota22/tematicheskoe-planirovanie-/starshaya-gruppa/bumazhnyy-samolet/" TargetMode="External"/><Relationship Id="rId21" Type="http://schemas.openxmlformats.org/officeDocument/2006/relationships/hyperlink" Target="https://inott.ru/projects/ot-frebelya-do-robota22/tematicheskoe-planirovanie-/tank/" TargetMode="External"/><Relationship Id="rId42" Type="http://schemas.openxmlformats.org/officeDocument/2006/relationships/hyperlink" Target="https://inott.ru/projects/ot-frebelya-do-robota22/tematicheskoe-planirovanie-/podgotovitelnaya-gruppa/teleskop/" TargetMode="External"/><Relationship Id="rId47" Type="http://schemas.openxmlformats.org/officeDocument/2006/relationships/hyperlink" Target="https://inott.ru/projects/ot-frebelya-do-robota22/tematicheskoe-planirovanie-/starshaya-gruppa/mikrovolnovaya-pech/" TargetMode="External"/><Relationship Id="rId63" Type="http://schemas.openxmlformats.org/officeDocument/2006/relationships/hyperlink" Target="https://inott.ru/projects/ot-frebelya-do-robota22/tematicheskoe-planirovanie-/starshaya-gruppa/orudiya-lova/" TargetMode="External"/><Relationship Id="rId68" Type="http://schemas.openxmlformats.org/officeDocument/2006/relationships/hyperlink" Target="https://inott.ru/projects/ot-frebelya-do-robota22/tematicheskoe-planirovanie-/podgotovitelnaya-gruppa/konstruirovanie-obuvi2/" TargetMode="External"/><Relationship Id="rId84" Type="http://schemas.openxmlformats.org/officeDocument/2006/relationships/hyperlink" Target="https://inott.ru/projects/ot-frebelya-do-robota22/tematicheskoe-planirovanie-/podgotovitelnaya-gruppa/truboprovod-v-moem-dome/" TargetMode="External"/><Relationship Id="rId89" Type="http://schemas.openxmlformats.org/officeDocument/2006/relationships/fontTable" Target="fontTable.xml"/><Relationship Id="rId16" Type="http://schemas.openxmlformats.org/officeDocument/2006/relationships/hyperlink" Target="https://inott.ru/projects/ot-frebelya-do-robota22/tematicheskoe-planirovanie-/podgotovitelnaya-gruppa/maket-avtovaz2/" TargetMode="External"/><Relationship Id="rId11" Type="http://schemas.openxmlformats.org/officeDocument/2006/relationships/hyperlink" Target="https://inott.ru/projects/ot-frebelya-do-robota22/tematicheskoe-planirovanie-/podgotovitelnaya-gruppa/proektirovanie-mashin/" TargetMode="External"/><Relationship Id="rId32" Type="http://schemas.openxmlformats.org/officeDocument/2006/relationships/hyperlink" Target="https://inott.ru/projects/ot-frebelya-do-robota22/tematicheskoe-planirovanie-/starshaya-gruppa/kruiznyy-layner2/" TargetMode="External"/><Relationship Id="rId37" Type="http://schemas.openxmlformats.org/officeDocument/2006/relationships/hyperlink" Target="https://inott.ru/projects/ot-frebelya-do-robota22/tematicheskoe-planirovanie-/starshaya-gruppa/pribory-izmereniya/" TargetMode="External"/><Relationship Id="rId53" Type="http://schemas.openxmlformats.org/officeDocument/2006/relationships/hyperlink" Target="https://inott.ru/projects/ot-frebelya-do-robota22/tematicheskoe-planirovanie-/starshaya-gruppa/linii-elektroperedachi2/" TargetMode="External"/><Relationship Id="rId58" Type="http://schemas.openxmlformats.org/officeDocument/2006/relationships/hyperlink" Target="https://inott.ru/projects/ot-frebelya-do-robota22/tematicheskoe-planirovanie-/podgotovitelnaya-gruppa/kholodilnoe-oborudovanie2/" TargetMode="External"/><Relationship Id="rId74" Type="http://schemas.openxmlformats.org/officeDocument/2006/relationships/hyperlink" Target="https://inott.ru/projects/ot-frebelya-do-robota22/tematicheskoe-planirovanie-/starshaya-gruppa/spetsialnye-avtomobili2/" TargetMode="External"/><Relationship Id="rId79" Type="http://schemas.openxmlformats.org/officeDocument/2006/relationships/hyperlink" Target="https://inott.ru/projects/ot-frebelya-do-robota22/tematicheskoe-planirovanie-/podgotovitelnaya-gruppa/port2/"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inott.ru/projects/ot-frebelya-do-robota22/tematicheskoe-planirovanie-/podgotovitelnaya-gruppa/udivitelnye-soedineniya/" TargetMode="External"/><Relationship Id="rId22" Type="http://schemas.openxmlformats.org/officeDocument/2006/relationships/hyperlink" Target="https://inott.ru/projects/ot-frebelya-do-robota22/tematicheskoe-planirovanie-/podgotovitelnaya-gruppa/traktor2/" TargetMode="External"/><Relationship Id="rId27" Type="http://schemas.openxmlformats.org/officeDocument/2006/relationships/hyperlink" Target="https://inott.ru/projects/ot-frebelya-do-robota22/tematicheskoe-planirovanie-/podgotovitelnaya-gruppa/vozdushnyy-zmey2/" TargetMode="External"/><Relationship Id="rId30" Type="http://schemas.openxmlformats.org/officeDocument/2006/relationships/hyperlink" Target="https://inott.ru/projects/ot-frebelya-do-robota22/tematicheskoe-planirovanie-/starshaya-gruppa/katapulta2/" TargetMode="External"/><Relationship Id="rId35" Type="http://schemas.openxmlformats.org/officeDocument/2006/relationships/hyperlink" Target="https://inott.ru/projects/ot-frebelya-do-robota22/tematicheskoe-planirovanie-/podgotovitelnaya-gruppa/elektricheskie-tsepi2/" TargetMode="External"/><Relationship Id="rId43" Type="http://schemas.openxmlformats.org/officeDocument/2006/relationships/hyperlink" Target="https://inott.ru/projects/ot-frebelya-do-robota22/tematicheskoe-planirovanie-/podgotovitelnaya-gruppa/meteorologicheskaya-stantsiya/" TargetMode="External"/><Relationship Id="rId48" Type="http://schemas.openxmlformats.org/officeDocument/2006/relationships/hyperlink" Target="https://inott.ru/projects/ot-frebelya-do-robota22/tematicheskoe-planirovanie-/podgotovitelnaya-gruppa/televyshka/" TargetMode="External"/><Relationship Id="rId56" Type="http://schemas.openxmlformats.org/officeDocument/2006/relationships/hyperlink" Target="https://inott.ru/projects/ot-frebelya-do-robota22/tematicheskoe-planirovanie-/podgotovitelnaya-gruppa/proizvodstvo-kabachkovoy-ikry/" TargetMode="External"/><Relationship Id="rId64" Type="http://schemas.openxmlformats.org/officeDocument/2006/relationships/hyperlink" Target="https://inott.ru/projects/ot-frebelya-do-robota22/tematicheskoe-planirovanie-/podgotovitelnaya-gruppa/rybolovnoe-sudno/" TargetMode="External"/><Relationship Id="rId69" Type="http://schemas.openxmlformats.org/officeDocument/2006/relationships/hyperlink" Target="https://inott.ru/projects/ot-frebelya-do-robota22/tematicheskoe-planirovanie-/podgotovitelnaya-gruppa/vyrashchivanie-rasteniy/" TargetMode="External"/><Relationship Id="rId77" Type="http://schemas.openxmlformats.org/officeDocument/2006/relationships/hyperlink" Target="https://inott.ru/projects/ot-frebelya-do-robota22/tematicheskoe-planirovanie-/podgotovitelnaya-gruppa/obemnyy-maket-rek-morey-okeanov/" TargetMode="External"/><Relationship Id="rId8" Type="http://schemas.openxmlformats.org/officeDocument/2006/relationships/image" Target="media/image1.png"/><Relationship Id="rId51" Type="http://schemas.openxmlformats.org/officeDocument/2006/relationships/hyperlink" Target="https://inott.ru/projects/ot-frebelya-do-robota22/tematicheskoe-planirovanie-/starshaya-gruppa/kalkulyator2/" TargetMode="External"/><Relationship Id="rId72" Type="http://schemas.openxmlformats.org/officeDocument/2006/relationships/hyperlink" Target="https://inott.ru/projects/ot-frebelya-do-robota22/tematicheskoe-planirovanie-/starshaya-gruppa/proektirovanie-zheleznodorozhnykh-putey2/" TargetMode="External"/><Relationship Id="rId80" Type="http://schemas.openxmlformats.org/officeDocument/2006/relationships/hyperlink" Target="https://inott.ru/projects/ot-frebelya-do-robota22/tematicheskoe-planirovanie-/starshaya-gruppa/dom-v-kotorom-my-zhivem2/" TargetMode="External"/><Relationship Id="rId85" Type="http://schemas.openxmlformats.org/officeDocument/2006/relationships/hyperlink" Target="https://inott.ru/projects/ot-frebelya-do-robota22/tematicheskoe-planirovanie-/starshaya-gruppa/stroim-selo2/" TargetMode="External"/><Relationship Id="rId3" Type="http://schemas.openxmlformats.org/officeDocument/2006/relationships/styles" Target="styles.xml"/><Relationship Id="rId12" Type="http://schemas.openxmlformats.org/officeDocument/2006/relationships/hyperlink" Target="https://inott.ru/projects/ot-frebelya-do-robota22/tematicheskoe-planirovanie-/roboty-pomoshchniki/" TargetMode="External"/><Relationship Id="rId17" Type="http://schemas.openxmlformats.org/officeDocument/2006/relationships/hyperlink" Target="https://inott.ru/projects/ot-frebelya-do-robota22/tematicheskoe-planirovanie-/sumka-kholodilnik/" TargetMode="External"/><Relationship Id="rId25" Type="http://schemas.openxmlformats.org/officeDocument/2006/relationships/hyperlink" Target="https://inott.ru/projects/ot-frebelya-do-robota22/tematicheskoe-planirovanie-/podgotovitelnaya-gruppa/belaz-gornaya-mashina2/" TargetMode="External"/><Relationship Id="rId33" Type="http://schemas.openxmlformats.org/officeDocument/2006/relationships/hyperlink" Target="https://inott.ru/projects/ot-frebelya-do-robota22/tematicheskoe-planirovanie-/podgotovitelnaya-gruppa/avianosets/" TargetMode="External"/><Relationship Id="rId38" Type="http://schemas.openxmlformats.org/officeDocument/2006/relationships/hyperlink" Target="https://inott.ru/projects/ot-frebelya-do-robota22/tematicheskoe-planirovanie-/podgotovitelnaya-gruppa/pribory-izmereniya-chasy/" TargetMode="External"/><Relationship Id="rId46" Type="http://schemas.openxmlformats.org/officeDocument/2006/relationships/hyperlink" Target="https://inott.ru/projects/ot-frebelya-do-robota22/tematicheskoe-planirovanie-/podgotovitelnaya-gruppa/model-priema-teleperedach/" TargetMode="External"/><Relationship Id="rId59" Type="http://schemas.openxmlformats.org/officeDocument/2006/relationships/hyperlink" Target="https://inott.ru/projects/ot-frebelya-do-robota22/tematicheskoe-planirovanie-/starshaya-gruppa/proizvodstvo-chaya2/" TargetMode="External"/><Relationship Id="rId67" Type="http://schemas.openxmlformats.org/officeDocument/2006/relationships/hyperlink" Target="https://inott.ru/projects/ot-frebelya-do-robota22/tematicheskoe-planirovanie-/starshaya-gruppa/konstruirovanie-aksessuarov2/" TargetMode="External"/><Relationship Id="rId20" Type="http://schemas.openxmlformats.org/officeDocument/2006/relationships/hyperlink" Target="https://inott.ru/projects/ot-frebelya-do-robota22/tematicheskoe-planirovanie-/podgotovitelnaya-gruppa/melioratory/" TargetMode="External"/><Relationship Id="rId41" Type="http://schemas.openxmlformats.org/officeDocument/2006/relationships/hyperlink" Target="https://inott.ru/projects/ot-frebelya-do-robota22/tematicheskoe-planirovanie-/starshaya-gruppa/binokl/" TargetMode="External"/><Relationship Id="rId54" Type="http://schemas.openxmlformats.org/officeDocument/2006/relationships/hyperlink" Target="https://inott.ru/projects/ot-frebelya-do-robota22/tematicheskoe-planirovanie-/podgotovitelnaya-gruppa/gidroelektrostantsiya/" TargetMode="External"/><Relationship Id="rId62" Type="http://schemas.openxmlformats.org/officeDocument/2006/relationships/hyperlink" Target="https://inott.ru/projects/ot-frebelya-do-robota22/tematicheskoe-planirovanie-/podgotovitelnaya-gruppa/fabrika-po-proizvodstvu-myla/" TargetMode="External"/><Relationship Id="rId70" Type="http://schemas.openxmlformats.org/officeDocument/2006/relationships/hyperlink" Target="https://inott.ru/projects/ot-frebelya-do-robota22/tematicheskoe-planirovanie-/starshaya-gruppa/spetstekhnika-lesnogo-khozyaystva-lesovoz/" TargetMode="External"/><Relationship Id="rId75" Type="http://schemas.openxmlformats.org/officeDocument/2006/relationships/hyperlink" Target="https://inott.ru/projects/ot-frebelya-do-robota22/tematicheskoe-planirovanie-/podgotovitelnaya-gruppa/avtoservis2/" TargetMode="External"/><Relationship Id="rId83" Type="http://schemas.openxmlformats.org/officeDocument/2006/relationships/hyperlink" Target="https://inott.ru/projects/ot-frebelya-do-robota22/tematicheskoe-planirovanie-/podgotovitelnaya-gruppa/podzemnyy-perekhod/"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ott.ru/projects/ot-frebelya-do-robota22/tematicheskoe-planirovanie-/khlebozavod/" TargetMode="External"/><Relationship Id="rId23" Type="http://schemas.openxmlformats.org/officeDocument/2006/relationships/hyperlink" Target="https://inott.ru/projects/ot-frebelya-do-robota22/tematicheskoe-planirovanie-/starshaya-gruppa/podemnyy-kran2/" TargetMode="External"/><Relationship Id="rId28" Type="http://schemas.openxmlformats.org/officeDocument/2006/relationships/hyperlink" Target="https://inott.ru/projects/ot-frebelya-do-robota22/tematicheskoe-planirovanie-/starshaya-gruppa/deltaplan/" TargetMode="External"/><Relationship Id="rId36" Type="http://schemas.openxmlformats.org/officeDocument/2006/relationships/hyperlink" Target="https://inott.ru/projects/ot-frebelya-do-robota22/tematicheskoe-planirovanie-/podgotovitelnaya-gruppa/nastolnaya-lampa-svoimi-rukami/" TargetMode="External"/><Relationship Id="rId49" Type="http://schemas.openxmlformats.org/officeDocument/2006/relationships/hyperlink" Target="https://inott.ru/projects/ot-frebelya-do-robota22/tematicheskoe-planirovanie-/starshaya-gruppa/telefon2/" TargetMode="External"/><Relationship Id="rId57" Type="http://schemas.openxmlformats.org/officeDocument/2006/relationships/hyperlink" Target="https://inott.ru/projects/ot-frebelya-do-robota22/tematicheskoe-planirovanie-/starshaya-gruppa/proizvodstvo-morozhenogo2/" TargetMode="External"/><Relationship Id="rId10" Type="http://schemas.openxmlformats.org/officeDocument/2006/relationships/hyperlink" Target="https://inott.ru/projects/ot-frebelya-do-robota22/tematicheskoe-planirovanie-/korobka-peredach/" TargetMode="External"/><Relationship Id="rId31" Type="http://schemas.openxmlformats.org/officeDocument/2006/relationships/hyperlink" Target="https://inott.ru/projects/ot-frebelya-do-robota22/tematicheskoe-planirovanie-/podgotovitelnaya-gruppa/kosmodrom/" TargetMode="External"/><Relationship Id="rId44" Type="http://schemas.openxmlformats.org/officeDocument/2006/relationships/hyperlink" Target="https://inott.ru/projects/ot-frebelya-do-robota22/tematicheskoe-planirovanie-/starshaya-gruppa/fotoapparat2/" TargetMode="External"/><Relationship Id="rId52" Type="http://schemas.openxmlformats.org/officeDocument/2006/relationships/hyperlink" Target="https://inott.ru/projects/ot-frebelya-do-robota22/tematicheskoe-planirovanie-/podgotovitelnaya-gruppa/nash-drug-kompyuter/" TargetMode="External"/><Relationship Id="rId60" Type="http://schemas.openxmlformats.org/officeDocument/2006/relationships/hyperlink" Target="https://inott.ru/projects/ot-frebelya-do-robota22/tematicheskoe-planirovanie-/podgotovitelnaya-gruppa/zavod-po-pererabotke-sakharistykh-produktov/" TargetMode="External"/><Relationship Id="rId65" Type="http://schemas.openxmlformats.org/officeDocument/2006/relationships/hyperlink" Target="https://inott.ru/projects/ot-frebelya-do-robota22/tematicheskoe-planirovanie-/starshaya-gruppa/konstruirovanie-golovnykh-uborov2/" TargetMode="External"/><Relationship Id="rId73" Type="http://schemas.openxmlformats.org/officeDocument/2006/relationships/hyperlink" Target="https://inott.ru/projects/ot-frebelya-do-robota22/tematicheskoe-planirovanie-/podgotovitelnaya-gruppa/putevye-mashiny2/" TargetMode="External"/><Relationship Id="rId78" Type="http://schemas.openxmlformats.org/officeDocument/2006/relationships/hyperlink" Target="https://inott.ru/projects/ot-frebelya-do-robota22/tematicheskoe-planirovanie-/starshaya-gruppa/rechnoy-vokzal/" TargetMode="External"/><Relationship Id="rId81" Type="http://schemas.openxmlformats.org/officeDocument/2006/relationships/hyperlink" Target="https://inott.ru/projects/ot-frebelya-do-robota22/tematicheskoe-planirovanie-/podgotovitelnaya-gruppa/stadion/" TargetMode="External"/><Relationship Id="rId86" Type="http://schemas.openxmlformats.org/officeDocument/2006/relationships/hyperlink" Target="https://inott.ru/projects/ot-frebelya-do-robota22/tematicheskoe-planirovanie-/podgotovitelnaya-gruppa/gorod-moey-mechty2/"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inott.ru/projects/ot-frebelya-do-robota22/tematicheskoe-planirovanie-/podgotovitelnaya-gruppa/roboty-budushchego2/" TargetMode="External"/><Relationship Id="rId18" Type="http://schemas.openxmlformats.org/officeDocument/2006/relationships/hyperlink" Target="https://inott.ru/projects/ot-frebelya-do-robota22/tematicheskoe-planirovanie-/podgotovitelnaya-gruppa/konditsionery2/" TargetMode="External"/><Relationship Id="rId39" Type="http://schemas.openxmlformats.org/officeDocument/2006/relationships/hyperlink" Target="https://inott.ru/projects/ot-frebelya-do-robota22/tematicheskoe-planirovanie-/starshaya-gruppa/marshrutnyy-list/" TargetMode="External"/><Relationship Id="rId34" Type="http://schemas.openxmlformats.org/officeDocument/2006/relationships/hyperlink" Target="https://inott.ru/projects/ot-frebelya-do-robota22/tematicheskoe-planirovanie-/podgotovitelnaya-gruppa/verf2/" TargetMode="External"/><Relationship Id="rId50" Type="http://schemas.openxmlformats.org/officeDocument/2006/relationships/hyperlink" Target="https://inott.ru/projects/ot-frebelya-do-robota22/tematicheskoe-planirovanie-/podgotovitelnaya-gruppa/sotovaya-svyaz/" TargetMode="External"/><Relationship Id="rId55" Type="http://schemas.openxmlformats.org/officeDocument/2006/relationships/hyperlink" Target="https://inott.ru/projects/ot-frebelya-do-robota22/tematicheskoe-planirovanie-/starshaya-gruppa/melnitsa-vetrenaya-vodyanaya2/" TargetMode="External"/><Relationship Id="rId76" Type="http://schemas.openxmlformats.org/officeDocument/2006/relationships/hyperlink" Target="https://inott.ru/projects/ot-frebelya-do-robota22/tematicheskoe-planirovanie-/podgotovitelnaya-gruppa/angar/" TargetMode="External"/><Relationship Id="rId7" Type="http://schemas.openxmlformats.org/officeDocument/2006/relationships/endnotes" Target="endnotes.xml"/><Relationship Id="rId71" Type="http://schemas.openxmlformats.org/officeDocument/2006/relationships/hyperlink" Target="https://inott.ru/projects/ot-frebelya-do-robota22/tematicheskoe-planirovanie-/podgotovitelnaya-gruppa/lesozagotovka2/" TargetMode="External"/><Relationship Id="rId2" Type="http://schemas.openxmlformats.org/officeDocument/2006/relationships/numbering" Target="numbering.xml"/><Relationship Id="rId29" Type="http://schemas.openxmlformats.org/officeDocument/2006/relationships/hyperlink" Target="https://inott.ru/projects/ot-frebelya-do-robota22/tematicheskoe-planirovanie-/podgotovitelnaya-gruppa/samolet2/" TargetMode="External"/><Relationship Id="rId24" Type="http://schemas.openxmlformats.org/officeDocument/2006/relationships/hyperlink" Target="https://inott.ru/projects/ot-frebelya-do-robota22/tematicheskoe-planirovanie-/podgotovitelnaya-gruppa/dorozhnaya-tekhnika-katok-asfaltoukladchik2/" TargetMode="External"/><Relationship Id="rId40" Type="http://schemas.openxmlformats.org/officeDocument/2006/relationships/hyperlink" Target="https://inott.ru/projects/ot-frebelya-do-robota22/tematicheskoe-planirovanie-/podgotovitelnaya-gruppa/kompas2/" TargetMode="External"/><Relationship Id="rId45" Type="http://schemas.openxmlformats.org/officeDocument/2006/relationships/hyperlink" Target="https://inott.ru/projects/ot-frebelya-do-robota22/tematicheskoe-planirovanie-/podgotovitelnaya-gruppa/videokamera/" TargetMode="External"/><Relationship Id="rId66" Type="http://schemas.openxmlformats.org/officeDocument/2006/relationships/hyperlink" Target="https://inott.ru/projects/ot-frebelya-do-robota22/tematicheskoe-planirovanie-/podgotovitelnaya-gruppa/konstruirovanie-odezhdy/" TargetMode="External"/><Relationship Id="rId87" Type="http://schemas.openxmlformats.org/officeDocument/2006/relationships/hyperlink" Target="https://1metodist.ru/" TargetMode="External"/><Relationship Id="rId61" Type="http://schemas.openxmlformats.org/officeDocument/2006/relationships/hyperlink" Target="https://inott.ru/projects/ot-frebelya-do-robota22/tematicheskoe-planirovanie-/starshaya-gruppa/molekuly-dukhov/" TargetMode="External"/><Relationship Id="rId82" Type="http://schemas.openxmlformats.org/officeDocument/2006/relationships/hyperlink" Target="https://inott.ru/projects/ot-frebelya-do-robota22/tematicheskoe-planirovanie-/starshaya-gruppa/na-chem-stoit-dom2/" TargetMode="External"/><Relationship Id="rId19" Type="http://schemas.openxmlformats.org/officeDocument/2006/relationships/hyperlink" Target="https://inott.ru/projects/ot-frebelya-do-robota22/tematicheskoe-planirovanie-/starshaya-gruppa/nas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EF43A-D52F-4E6C-8A50-DD1918BC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92484</Words>
  <Characters>527162</Characters>
  <Application>Microsoft Office Word</Application>
  <DocSecurity>0</DocSecurity>
  <Lines>4393</Lines>
  <Paragraphs>1236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Fomina</dc:creator>
  <cp:keywords/>
  <dc:description/>
  <cp:lastModifiedBy>Admin</cp:lastModifiedBy>
  <cp:revision>14</cp:revision>
  <cp:lastPrinted>2023-09-21T15:15:00Z</cp:lastPrinted>
  <dcterms:created xsi:type="dcterms:W3CDTF">2023-09-22T08:48:00Z</dcterms:created>
  <dcterms:modified xsi:type="dcterms:W3CDTF">2023-09-25T11:09:00Z</dcterms:modified>
</cp:coreProperties>
</file>